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69" w:rsidRDefault="00D06027">
      <w:bookmarkStart w:id="0" w:name="_GoBack"/>
      <w:bookmarkEnd w:id="0"/>
      <w:r>
        <w:rPr>
          <w:b/>
          <w:sz w:val="28"/>
        </w:rPr>
        <w:t xml:space="preserve">[MS-RPCE]: </w:t>
      </w:r>
    </w:p>
    <w:p w:rsidR="000F2369" w:rsidRDefault="00D06027">
      <w:r>
        <w:rPr>
          <w:b/>
          <w:sz w:val="28"/>
        </w:rPr>
        <w:t>Remote Procedure Call Protocol Extensions</w:t>
      </w:r>
    </w:p>
    <w:p w:rsidR="000F2369" w:rsidRDefault="000F2369">
      <w:pPr>
        <w:pStyle w:val="CoverHR"/>
      </w:pPr>
    </w:p>
    <w:p w:rsidR="00B74C05" w:rsidRDefault="00D06027" w:rsidP="00B74C05">
      <w:pPr>
        <w:spacing w:line="288" w:lineRule="auto"/>
        <w:textAlignment w:val="top"/>
        <w:rPr>
          <w:b/>
        </w:rPr>
      </w:pPr>
      <w:r>
        <w:rPr>
          <w:b/>
        </w:rPr>
        <w:t>Intellectual Property Rights Notice for Open Specifications Documentation</w:t>
      </w:r>
    </w:p>
    <w:p w:rsidR="00B74C05" w:rsidRDefault="00D06027" w:rsidP="00B74C05">
      <w:pPr>
        <w:pStyle w:val="ListParagraph"/>
        <w:numPr>
          <w:ilvl w:val="0"/>
          <w:numId w:val="11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D06027" w:rsidP="00B74C05">
      <w:pPr>
        <w:pStyle w:val="ListParagraph"/>
        <w:numPr>
          <w:ilvl w:val="0"/>
          <w:numId w:val="11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D06027" w:rsidP="00B74C05">
      <w:pPr>
        <w:pStyle w:val="ListParagraph"/>
        <w:numPr>
          <w:ilvl w:val="0"/>
          <w:numId w:val="112"/>
        </w:numPr>
        <w:spacing w:before="0" w:after="120" w:line="360" w:lineRule="auto"/>
        <w:textAlignment w:val="top"/>
      </w:pPr>
      <w:r>
        <w:rPr>
          <w:b/>
        </w:rPr>
        <w:t>No Trade Secrets</w:t>
      </w:r>
      <w:r>
        <w:t xml:space="preserve">. Microsoft does not claim any trade secret rights in this documentation. </w:t>
      </w:r>
    </w:p>
    <w:p w:rsidR="00B74C05" w:rsidRDefault="00D06027" w:rsidP="00B74C05">
      <w:pPr>
        <w:pStyle w:val="ListParagraph"/>
        <w:numPr>
          <w:ilvl w:val="0"/>
          <w:numId w:val="11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D06027" w:rsidP="00B74C05">
      <w:pPr>
        <w:pStyle w:val="ListParagraph"/>
        <w:numPr>
          <w:ilvl w:val="0"/>
          <w:numId w:val="11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D06027" w:rsidP="00B74C05">
      <w:pPr>
        <w:pStyle w:val="ListParagraph"/>
        <w:numPr>
          <w:ilvl w:val="0"/>
          <w:numId w:val="11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D06027"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0F2369" w:rsidRDefault="00D06027"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0F2369" w:rsidRDefault="00D0602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Date</w:t>
            </w:r>
          </w:p>
        </w:tc>
        <w:tc>
          <w:tcPr>
            <w:tcW w:w="0" w:type="auto"/>
          </w:tcPr>
          <w:p w:rsidR="000F2369" w:rsidRDefault="00D06027">
            <w:pPr>
              <w:pStyle w:val="TableHeaderText"/>
            </w:pPr>
            <w:r>
              <w:t>Revision History</w:t>
            </w:r>
          </w:p>
        </w:tc>
        <w:tc>
          <w:tcPr>
            <w:tcW w:w="0" w:type="auto"/>
          </w:tcPr>
          <w:p w:rsidR="000F2369" w:rsidRDefault="00D06027">
            <w:pPr>
              <w:pStyle w:val="TableHeaderText"/>
            </w:pPr>
            <w:r>
              <w:t>Revision Class</w:t>
            </w:r>
          </w:p>
        </w:tc>
        <w:tc>
          <w:tcPr>
            <w:tcW w:w="0" w:type="auto"/>
          </w:tcPr>
          <w:p w:rsidR="000F2369" w:rsidRDefault="00D06027">
            <w:pPr>
              <w:pStyle w:val="TableHeaderText"/>
            </w:pPr>
            <w:r>
              <w:t>Comments</w:t>
            </w:r>
          </w:p>
        </w:tc>
      </w:tr>
      <w:tr w:rsidR="000F2369">
        <w:tc>
          <w:tcPr>
            <w:tcW w:w="0" w:type="auto"/>
          </w:tcPr>
          <w:p w:rsidR="000F2369" w:rsidRDefault="00D06027">
            <w:pPr>
              <w:pStyle w:val="TableBodyText"/>
            </w:pPr>
            <w:r>
              <w:t>10/22/2006</w:t>
            </w:r>
          </w:p>
        </w:tc>
        <w:tc>
          <w:tcPr>
            <w:tcW w:w="0" w:type="auto"/>
          </w:tcPr>
          <w:p w:rsidR="000F2369" w:rsidRDefault="00D06027">
            <w:pPr>
              <w:pStyle w:val="TableBodyText"/>
            </w:pPr>
            <w:r>
              <w:t>0.01</w:t>
            </w:r>
          </w:p>
        </w:tc>
        <w:tc>
          <w:tcPr>
            <w:tcW w:w="0" w:type="auto"/>
          </w:tcPr>
          <w:p w:rsidR="000F2369" w:rsidRDefault="000F2369">
            <w:pPr>
              <w:pStyle w:val="TableBodyText"/>
            </w:pPr>
          </w:p>
        </w:tc>
        <w:tc>
          <w:tcPr>
            <w:tcW w:w="0" w:type="auto"/>
          </w:tcPr>
          <w:p w:rsidR="000F2369" w:rsidRDefault="00D06027">
            <w:pPr>
              <w:pStyle w:val="TableBodyText"/>
            </w:pPr>
            <w:r>
              <w:t>Version 0.01 release</w:t>
            </w:r>
          </w:p>
        </w:tc>
      </w:tr>
      <w:tr w:rsidR="000F2369">
        <w:tc>
          <w:tcPr>
            <w:tcW w:w="0" w:type="auto"/>
          </w:tcPr>
          <w:p w:rsidR="000F2369" w:rsidRDefault="00D06027">
            <w:pPr>
              <w:pStyle w:val="TableBodyText"/>
            </w:pPr>
            <w:r>
              <w:t>1/19/2007</w:t>
            </w:r>
          </w:p>
        </w:tc>
        <w:tc>
          <w:tcPr>
            <w:tcW w:w="0" w:type="auto"/>
          </w:tcPr>
          <w:p w:rsidR="000F2369" w:rsidRDefault="00D06027">
            <w:pPr>
              <w:pStyle w:val="TableBodyText"/>
            </w:pPr>
            <w:r>
              <w:t>1.0</w:t>
            </w:r>
          </w:p>
        </w:tc>
        <w:tc>
          <w:tcPr>
            <w:tcW w:w="0" w:type="auto"/>
          </w:tcPr>
          <w:p w:rsidR="000F2369" w:rsidRDefault="000F2369">
            <w:pPr>
              <w:pStyle w:val="TableBodyText"/>
            </w:pPr>
          </w:p>
        </w:tc>
        <w:tc>
          <w:tcPr>
            <w:tcW w:w="0" w:type="auto"/>
          </w:tcPr>
          <w:p w:rsidR="000F2369" w:rsidRDefault="00D06027">
            <w:pPr>
              <w:pStyle w:val="TableBodyText"/>
            </w:pPr>
            <w:r>
              <w:t>Version 1.0 release</w:t>
            </w:r>
          </w:p>
        </w:tc>
      </w:tr>
      <w:tr w:rsidR="000F2369">
        <w:tc>
          <w:tcPr>
            <w:tcW w:w="0" w:type="auto"/>
          </w:tcPr>
          <w:p w:rsidR="000F2369" w:rsidRDefault="00D06027">
            <w:pPr>
              <w:pStyle w:val="TableBodyText"/>
            </w:pPr>
            <w:r>
              <w:t>3/2/2007</w:t>
            </w:r>
          </w:p>
        </w:tc>
        <w:tc>
          <w:tcPr>
            <w:tcW w:w="0" w:type="auto"/>
          </w:tcPr>
          <w:p w:rsidR="000F2369" w:rsidRDefault="00D06027">
            <w:pPr>
              <w:pStyle w:val="TableBodyText"/>
            </w:pPr>
            <w:r>
              <w:t>1.1</w:t>
            </w:r>
          </w:p>
        </w:tc>
        <w:tc>
          <w:tcPr>
            <w:tcW w:w="0" w:type="auto"/>
          </w:tcPr>
          <w:p w:rsidR="000F2369" w:rsidRDefault="000F2369">
            <w:pPr>
              <w:pStyle w:val="TableBodyText"/>
            </w:pPr>
          </w:p>
        </w:tc>
        <w:tc>
          <w:tcPr>
            <w:tcW w:w="0" w:type="auto"/>
          </w:tcPr>
          <w:p w:rsidR="000F2369" w:rsidRDefault="00D06027">
            <w:pPr>
              <w:pStyle w:val="TableBodyText"/>
            </w:pPr>
            <w:r>
              <w:t>Version 1.1 release</w:t>
            </w:r>
          </w:p>
        </w:tc>
      </w:tr>
      <w:tr w:rsidR="000F2369">
        <w:tc>
          <w:tcPr>
            <w:tcW w:w="0" w:type="auto"/>
          </w:tcPr>
          <w:p w:rsidR="000F2369" w:rsidRDefault="00D06027">
            <w:pPr>
              <w:pStyle w:val="TableBodyText"/>
            </w:pPr>
            <w:r>
              <w:t>4/3/2007</w:t>
            </w:r>
          </w:p>
        </w:tc>
        <w:tc>
          <w:tcPr>
            <w:tcW w:w="0" w:type="auto"/>
          </w:tcPr>
          <w:p w:rsidR="000F2369" w:rsidRDefault="00D06027">
            <w:pPr>
              <w:pStyle w:val="TableBodyText"/>
            </w:pPr>
            <w:r>
              <w:t>1.2</w:t>
            </w:r>
          </w:p>
        </w:tc>
        <w:tc>
          <w:tcPr>
            <w:tcW w:w="0" w:type="auto"/>
          </w:tcPr>
          <w:p w:rsidR="000F2369" w:rsidRDefault="000F2369">
            <w:pPr>
              <w:pStyle w:val="TableBodyText"/>
            </w:pPr>
          </w:p>
        </w:tc>
        <w:tc>
          <w:tcPr>
            <w:tcW w:w="0" w:type="auto"/>
          </w:tcPr>
          <w:p w:rsidR="000F2369" w:rsidRDefault="00D06027">
            <w:pPr>
              <w:pStyle w:val="TableBodyText"/>
            </w:pPr>
            <w:r>
              <w:t>Version 1.2 release</w:t>
            </w:r>
          </w:p>
        </w:tc>
      </w:tr>
      <w:tr w:rsidR="000F2369">
        <w:tc>
          <w:tcPr>
            <w:tcW w:w="0" w:type="auto"/>
          </w:tcPr>
          <w:p w:rsidR="000F2369" w:rsidRDefault="00D06027">
            <w:pPr>
              <w:pStyle w:val="TableBodyText"/>
            </w:pPr>
            <w:r>
              <w:t>5/11/2007</w:t>
            </w:r>
          </w:p>
        </w:tc>
        <w:tc>
          <w:tcPr>
            <w:tcW w:w="0" w:type="auto"/>
          </w:tcPr>
          <w:p w:rsidR="000F2369" w:rsidRDefault="00D06027">
            <w:pPr>
              <w:pStyle w:val="TableBodyText"/>
            </w:pPr>
            <w:r>
              <w:t>1.3</w:t>
            </w:r>
          </w:p>
        </w:tc>
        <w:tc>
          <w:tcPr>
            <w:tcW w:w="0" w:type="auto"/>
          </w:tcPr>
          <w:p w:rsidR="000F2369" w:rsidRDefault="000F2369">
            <w:pPr>
              <w:pStyle w:val="TableBodyText"/>
            </w:pPr>
          </w:p>
        </w:tc>
        <w:tc>
          <w:tcPr>
            <w:tcW w:w="0" w:type="auto"/>
          </w:tcPr>
          <w:p w:rsidR="000F2369" w:rsidRDefault="00D06027">
            <w:pPr>
              <w:pStyle w:val="TableBodyText"/>
            </w:pPr>
            <w:r>
              <w:t>Version 1.3 release</w:t>
            </w:r>
          </w:p>
        </w:tc>
      </w:tr>
      <w:tr w:rsidR="000F2369">
        <w:tc>
          <w:tcPr>
            <w:tcW w:w="0" w:type="auto"/>
          </w:tcPr>
          <w:p w:rsidR="000F2369" w:rsidRDefault="00D06027">
            <w:pPr>
              <w:pStyle w:val="TableBodyText"/>
            </w:pPr>
            <w:r>
              <w:t>6/1/2007</w:t>
            </w:r>
          </w:p>
        </w:tc>
        <w:tc>
          <w:tcPr>
            <w:tcW w:w="0" w:type="auto"/>
          </w:tcPr>
          <w:p w:rsidR="000F2369" w:rsidRDefault="00D06027">
            <w:pPr>
              <w:pStyle w:val="TableBodyText"/>
            </w:pPr>
            <w:r>
              <w:t>1.3.1</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7/3/2007</w:t>
            </w:r>
          </w:p>
        </w:tc>
        <w:tc>
          <w:tcPr>
            <w:tcW w:w="0" w:type="auto"/>
          </w:tcPr>
          <w:p w:rsidR="000F2369" w:rsidRDefault="00D06027">
            <w:pPr>
              <w:pStyle w:val="TableBodyText"/>
            </w:pPr>
            <w:r>
              <w:t>1.3.2</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7/20/2007</w:t>
            </w:r>
          </w:p>
        </w:tc>
        <w:tc>
          <w:tcPr>
            <w:tcW w:w="0" w:type="auto"/>
          </w:tcPr>
          <w:p w:rsidR="000F2369" w:rsidRDefault="00D06027">
            <w:pPr>
              <w:pStyle w:val="TableBodyText"/>
            </w:pPr>
            <w:r>
              <w:t>1.3.3</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8/10/2007</w:t>
            </w:r>
          </w:p>
        </w:tc>
        <w:tc>
          <w:tcPr>
            <w:tcW w:w="0" w:type="auto"/>
          </w:tcPr>
          <w:p w:rsidR="000F2369" w:rsidRDefault="00D06027">
            <w:pPr>
              <w:pStyle w:val="TableBodyText"/>
            </w:pPr>
            <w:r>
              <w:t>2.0</w:t>
            </w:r>
          </w:p>
        </w:tc>
        <w:tc>
          <w:tcPr>
            <w:tcW w:w="0" w:type="auto"/>
          </w:tcPr>
          <w:p w:rsidR="000F2369" w:rsidRDefault="00D06027">
            <w:pPr>
              <w:pStyle w:val="TableBodyText"/>
            </w:pPr>
            <w:r>
              <w:t>Major</w:t>
            </w:r>
          </w:p>
        </w:tc>
        <w:tc>
          <w:tcPr>
            <w:tcW w:w="0" w:type="auto"/>
          </w:tcPr>
          <w:p w:rsidR="000F2369" w:rsidRDefault="00D06027">
            <w:pPr>
              <w:pStyle w:val="TableBodyText"/>
            </w:pPr>
            <w:r>
              <w:t>Added new content.</w:t>
            </w:r>
          </w:p>
        </w:tc>
      </w:tr>
      <w:tr w:rsidR="000F2369">
        <w:tc>
          <w:tcPr>
            <w:tcW w:w="0" w:type="auto"/>
          </w:tcPr>
          <w:p w:rsidR="000F2369" w:rsidRDefault="00D06027">
            <w:pPr>
              <w:pStyle w:val="TableBodyText"/>
            </w:pPr>
            <w:r>
              <w:t>9/28/2007</w:t>
            </w:r>
          </w:p>
        </w:tc>
        <w:tc>
          <w:tcPr>
            <w:tcW w:w="0" w:type="auto"/>
          </w:tcPr>
          <w:p w:rsidR="000F2369" w:rsidRDefault="00D06027">
            <w:pPr>
              <w:pStyle w:val="TableBodyText"/>
            </w:pPr>
            <w:r>
              <w:t>2.0.1</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10/23/2007</w:t>
            </w:r>
          </w:p>
        </w:tc>
        <w:tc>
          <w:tcPr>
            <w:tcW w:w="0" w:type="auto"/>
          </w:tcPr>
          <w:p w:rsidR="000F2369" w:rsidRDefault="00D06027">
            <w:pPr>
              <w:pStyle w:val="TableBodyText"/>
            </w:pPr>
            <w:r>
              <w:t>2.1</w:t>
            </w:r>
          </w:p>
        </w:tc>
        <w:tc>
          <w:tcPr>
            <w:tcW w:w="0" w:type="auto"/>
          </w:tcPr>
          <w:p w:rsidR="000F2369" w:rsidRDefault="00D06027">
            <w:pPr>
              <w:pStyle w:val="TableBodyText"/>
            </w:pPr>
            <w:r>
              <w:t>Minor</w:t>
            </w:r>
          </w:p>
        </w:tc>
        <w:tc>
          <w:tcPr>
            <w:tcW w:w="0" w:type="auto"/>
          </w:tcPr>
          <w:p w:rsidR="000F2369" w:rsidRDefault="00D06027">
            <w:pPr>
              <w:pStyle w:val="TableBodyText"/>
            </w:pPr>
            <w:r>
              <w:t>Added new content.</w:t>
            </w:r>
          </w:p>
        </w:tc>
      </w:tr>
      <w:tr w:rsidR="000F2369">
        <w:tc>
          <w:tcPr>
            <w:tcW w:w="0" w:type="auto"/>
          </w:tcPr>
          <w:p w:rsidR="000F2369" w:rsidRDefault="00D06027">
            <w:pPr>
              <w:pStyle w:val="TableBodyText"/>
            </w:pPr>
            <w:r>
              <w:t>11/30/2007</w:t>
            </w:r>
          </w:p>
        </w:tc>
        <w:tc>
          <w:tcPr>
            <w:tcW w:w="0" w:type="auto"/>
          </w:tcPr>
          <w:p w:rsidR="000F2369" w:rsidRDefault="00D06027">
            <w:pPr>
              <w:pStyle w:val="TableBodyText"/>
            </w:pPr>
            <w:r>
              <w:t>2.1.1</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1/25/2008</w:t>
            </w:r>
          </w:p>
        </w:tc>
        <w:tc>
          <w:tcPr>
            <w:tcW w:w="0" w:type="auto"/>
          </w:tcPr>
          <w:p w:rsidR="000F2369" w:rsidRDefault="00D06027">
            <w:pPr>
              <w:pStyle w:val="TableBodyText"/>
            </w:pPr>
            <w:r>
              <w:t>2.1.2</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3/14/2008</w:t>
            </w:r>
          </w:p>
        </w:tc>
        <w:tc>
          <w:tcPr>
            <w:tcW w:w="0" w:type="auto"/>
          </w:tcPr>
          <w:p w:rsidR="000F2369" w:rsidRDefault="00D06027">
            <w:pPr>
              <w:pStyle w:val="TableBodyText"/>
            </w:pPr>
            <w:r>
              <w:t>2.1.3</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5/16/2008</w:t>
            </w:r>
          </w:p>
        </w:tc>
        <w:tc>
          <w:tcPr>
            <w:tcW w:w="0" w:type="auto"/>
          </w:tcPr>
          <w:p w:rsidR="000F2369" w:rsidRDefault="00D06027">
            <w:pPr>
              <w:pStyle w:val="TableBodyText"/>
            </w:pPr>
            <w:r>
              <w:t>2.1.4</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6/20/2008</w:t>
            </w:r>
          </w:p>
        </w:tc>
        <w:tc>
          <w:tcPr>
            <w:tcW w:w="0" w:type="auto"/>
          </w:tcPr>
          <w:p w:rsidR="000F2369" w:rsidRDefault="00D06027">
            <w:pPr>
              <w:pStyle w:val="TableBodyText"/>
            </w:pPr>
            <w:r>
              <w:t>3.0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7/25/2008</w:t>
            </w:r>
          </w:p>
        </w:tc>
        <w:tc>
          <w:tcPr>
            <w:tcW w:w="0" w:type="auto"/>
          </w:tcPr>
          <w:p w:rsidR="000F2369" w:rsidRDefault="00D06027">
            <w:pPr>
              <w:pStyle w:val="TableBodyText"/>
            </w:pPr>
            <w:r>
              <w:t>3.1</w:t>
            </w:r>
          </w:p>
        </w:tc>
        <w:tc>
          <w:tcPr>
            <w:tcW w:w="0" w:type="auto"/>
          </w:tcPr>
          <w:p w:rsidR="000F2369" w:rsidRDefault="00D06027">
            <w:pPr>
              <w:pStyle w:val="TableBodyText"/>
            </w:pPr>
            <w:r>
              <w:t>Minor</w:t>
            </w:r>
          </w:p>
        </w:tc>
        <w:tc>
          <w:tcPr>
            <w:tcW w:w="0" w:type="auto"/>
          </w:tcPr>
          <w:p w:rsidR="000F2369" w:rsidRDefault="00D06027">
            <w:pPr>
              <w:pStyle w:val="TableBodyText"/>
            </w:pPr>
            <w:r>
              <w:t>Clarified the meaning of the technical content.</w:t>
            </w:r>
          </w:p>
        </w:tc>
      </w:tr>
      <w:tr w:rsidR="000F2369">
        <w:tc>
          <w:tcPr>
            <w:tcW w:w="0" w:type="auto"/>
          </w:tcPr>
          <w:p w:rsidR="000F2369" w:rsidRDefault="00D06027">
            <w:pPr>
              <w:pStyle w:val="TableBodyText"/>
            </w:pPr>
            <w:r>
              <w:t>8/29/2008</w:t>
            </w:r>
          </w:p>
        </w:tc>
        <w:tc>
          <w:tcPr>
            <w:tcW w:w="0" w:type="auto"/>
          </w:tcPr>
          <w:p w:rsidR="000F2369" w:rsidRDefault="00D06027">
            <w:pPr>
              <w:pStyle w:val="TableBodyText"/>
            </w:pPr>
            <w:r>
              <w:t>3.2</w:t>
            </w:r>
          </w:p>
        </w:tc>
        <w:tc>
          <w:tcPr>
            <w:tcW w:w="0" w:type="auto"/>
          </w:tcPr>
          <w:p w:rsidR="000F2369" w:rsidRDefault="00D06027">
            <w:pPr>
              <w:pStyle w:val="TableBodyText"/>
            </w:pPr>
            <w:r>
              <w:t>Minor</w:t>
            </w:r>
          </w:p>
        </w:tc>
        <w:tc>
          <w:tcPr>
            <w:tcW w:w="0" w:type="auto"/>
          </w:tcPr>
          <w:p w:rsidR="000F2369" w:rsidRDefault="00D06027">
            <w:pPr>
              <w:pStyle w:val="TableBodyText"/>
            </w:pPr>
            <w:r>
              <w:t>Clarified the meaning of the technical content.</w:t>
            </w:r>
          </w:p>
        </w:tc>
      </w:tr>
      <w:tr w:rsidR="000F2369">
        <w:tc>
          <w:tcPr>
            <w:tcW w:w="0" w:type="auto"/>
          </w:tcPr>
          <w:p w:rsidR="000F2369" w:rsidRDefault="00D06027">
            <w:pPr>
              <w:pStyle w:val="TableBodyText"/>
            </w:pPr>
            <w:r>
              <w:t>10/24/2008</w:t>
            </w:r>
          </w:p>
        </w:tc>
        <w:tc>
          <w:tcPr>
            <w:tcW w:w="0" w:type="auto"/>
          </w:tcPr>
          <w:p w:rsidR="000F2369" w:rsidRDefault="00D06027">
            <w:pPr>
              <w:pStyle w:val="TableBodyText"/>
            </w:pPr>
            <w:r>
              <w:t>4.0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12/5/2008</w:t>
            </w:r>
          </w:p>
        </w:tc>
        <w:tc>
          <w:tcPr>
            <w:tcW w:w="0" w:type="auto"/>
          </w:tcPr>
          <w:p w:rsidR="000F2369" w:rsidRDefault="00D06027">
            <w:pPr>
              <w:pStyle w:val="TableBodyText"/>
            </w:pPr>
            <w:r>
              <w:t>5.0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1/16/2009</w:t>
            </w:r>
          </w:p>
        </w:tc>
        <w:tc>
          <w:tcPr>
            <w:tcW w:w="0" w:type="auto"/>
          </w:tcPr>
          <w:p w:rsidR="000F2369" w:rsidRDefault="00D06027">
            <w:pPr>
              <w:pStyle w:val="TableBodyText"/>
            </w:pPr>
            <w:r>
              <w:t>6.0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2/27/2009</w:t>
            </w:r>
          </w:p>
        </w:tc>
        <w:tc>
          <w:tcPr>
            <w:tcW w:w="0" w:type="auto"/>
          </w:tcPr>
          <w:p w:rsidR="000F2369" w:rsidRDefault="00D06027">
            <w:pPr>
              <w:pStyle w:val="TableBodyText"/>
            </w:pPr>
            <w:r>
              <w:t>7.0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4/10/2009</w:t>
            </w:r>
          </w:p>
        </w:tc>
        <w:tc>
          <w:tcPr>
            <w:tcW w:w="0" w:type="auto"/>
          </w:tcPr>
          <w:p w:rsidR="000F2369" w:rsidRDefault="00D06027">
            <w:pPr>
              <w:pStyle w:val="TableBodyText"/>
            </w:pPr>
            <w:r>
              <w:t>8.0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5/22/2009</w:t>
            </w:r>
          </w:p>
        </w:tc>
        <w:tc>
          <w:tcPr>
            <w:tcW w:w="0" w:type="auto"/>
          </w:tcPr>
          <w:p w:rsidR="000F2369" w:rsidRDefault="00D06027">
            <w:pPr>
              <w:pStyle w:val="TableBodyText"/>
            </w:pPr>
            <w:r>
              <w:t>8.0.1</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7/2/2009</w:t>
            </w:r>
          </w:p>
        </w:tc>
        <w:tc>
          <w:tcPr>
            <w:tcW w:w="0" w:type="auto"/>
          </w:tcPr>
          <w:p w:rsidR="000F2369" w:rsidRDefault="00D06027">
            <w:pPr>
              <w:pStyle w:val="TableBodyText"/>
            </w:pPr>
            <w:r>
              <w:t>9.0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8/14/2009</w:t>
            </w:r>
          </w:p>
        </w:tc>
        <w:tc>
          <w:tcPr>
            <w:tcW w:w="0" w:type="auto"/>
          </w:tcPr>
          <w:p w:rsidR="000F2369" w:rsidRDefault="00D06027">
            <w:pPr>
              <w:pStyle w:val="TableBodyText"/>
            </w:pPr>
            <w:r>
              <w:t>10.0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9/25/2009</w:t>
            </w:r>
          </w:p>
        </w:tc>
        <w:tc>
          <w:tcPr>
            <w:tcW w:w="0" w:type="auto"/>
          </w:tcPr>
          <w:p w:rsidR="000F2369" w:rsidRDefault="00D06027">
            <w:pPr>
              <w:pStyle w:val="TableBodyText"/>
            </w:pPr>
            <w:r>
              <w:t>11.0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11/6/2009</w:t>
            </w:r>
          </w:p>
        </w:tc>
        <w:tc>
          <w:tcPr>
            <w:tcW w:w="0" w:type="auto"/>
          </w:tcPr>
          <w:p w:rsidR="000F2369" w:rsidRDefault="00D06027">
            <w:pPr>
              <w:pStyle w:val="TableBodyText"/>
            </w:pPr>
            <w:r>
              <w:t>11.0.1</w:t>
            </w:r>
          </w:p>
        </w:tc>
        <w:tc>
          <w:tcPr>
            <w:tcW w:w="0" w:type="auto"/>
          </w:tcPr>
          <w:p w:rsidR="000F2369" w:rsidRDefault="00D06027">
            <w:pPr>
              <w:pStyle w:val="TableBodyText"/>
            </w:pPr>
            <w:r>
              <w:t>Editorial</w:t>
            </w:r>
          </w:p>
        </w:tc>
        <w:tc>
          <w:tcPr>
            <w:tcW w:w="0" w:type="auto"/>
          </w:tcPr>
          <w:p w:rsidR="000F2369" w:rsidRDefault="00D06027">
            <w:pPr>
              <w:pStyle w:val="TableBodyText"/>
            </w:pPr>
            <w:r>
              <w:t>Changed language and formatting in the technical content.</w:t>
            </w:r>
          </w:p>
        </w:tc>
      </w:tr>
      <w:tr w:rsidR="000F2369">
        <w:tc>
          <w:tcPr>
            <w:tcW w:w="0" w:type="auto"/>
          </w:tcPr>
          <w:p w:rsidR="000F2369" w:rsidRDefault="00D06027">
            <w:pPr>
              <w:pStyle w:val="TableBodyText"/>
            </w:pPr>
            <w:r>
              <w:t>12/18/2009</w:t>
            </w:r>
          </w:p>
        </w:tc>
        <w:tc>
          <w:tcPr>
            <w:tcW w:w="0" w:type="auto"/>
          </w:tcPr>
          <w:p w:rsidR="000F2369" w:rsidRDefault="00D06027">
            <w:pPr>
              <w:pStyle w:val="TableBodyText"/>
            </w:pPr>
            <w:r>
              <w:t>12.0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1/29/2010</w:t>
            </w:r>
          </w:p>
        </w:tc>
        <w:tc>
          <w:tcPr>
            <w:tcW w:w="0" w:type="auto"/>
          </w:tcPr>
          <w:p w:rsidR="000F2369" w:rsidRDefault="00D06027">
            <w:pPr>
              <w:pStyle w:val="TableBodyText"/>
            </w:pPr>
            <w:r>
              <w:t>12.1</w:t>
            </w:r>
          </w:p>
        </w:tc>
        <w:tc>
          <w:tcPr>
            <w:tcW w:w="0" w:type="auto"/>
          </w:tcPr>
          <w:p w:rsidR="000F2369" w:rsidRDefault="00D06027">
            <w:pPr>
              <w:pStyle w:val="TableBodyText"/>
            </w:pPr>
            <w:r>
              <w:t>Minor</w:t>
            </w:r>
          </w:p>
        </w:tc>
        <w:tc>
          <w:tcPr>
            <w:tcW w:w="0" w:type="auto"/>
          </w:tcPr>
          <w:p w:rsidR="000F2369" w:rsidRDefault="00D06027">
            <w:pPr>
              <w:pStyle w:val="TableBodyText"/>
            </w:pPr>
            <w:r>
              <w:t>Clarified the meaning of the technical content.</w:t>
            </w:r>
          </w:p>
        </w:tc>
      </w:tr>
      <w:tr w:rsidR="000F2369">
        <w:tc>
          <w:tcPr>
            <w:tcW w:w="0" w:type="auto"/>
          </w:tcPr>
          <w:p w:rsidR="000F2369" w:rsidRDefault="00D06027">
            <w:pPr>
              <w:pStyle w:val="TableBodyText"/>
            </w:pPr>
            <w:r>
              <w:lastRenderedPageBreak/>
              <w:t>3/12/2010</w:t>
            </w:r>
          </w:p>
        </w:tc>
        <w:tc>
          <w:tcPr>
            <w:tcW w:w="0" w:type="auto"/>
          </w:tcPr>
          <w:p w:rsidR="000F2369" w:rsidRDefault="00D06027">
            <w:pPr>
              <w:pStyle w:val="TableBodyText"/>
            </w:pPr>
            <w:r>
              <w:t>13.0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4/23/2010</w:t>
            </w:r>
          </w:p>
        </w:tc>
        <w:tc>
          <w:tcPr>
            <w:tcW w:w="0" w:type="auto"/>
          </w:tcPr>
          <w:p w:rsidR="000F2369" w:rsidRDefault="00D06027">
            <w:pPr>
              <w:pStyle w:val="TableBodyText"/>
            </w:pPr>
            <w:r>
              <w:t>14.0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6/4/2010</w:t>
            </w:r>
          </w:p>
        </w:tc>
        <w:tc>
          <w:tcPr>
            <w:tcW w:w="0" w:type="auto"/>
          </w:tcPr>
          <w:p w:rsidR="000F2369" w:rsidRDefault="00D06027">
            <w:pPr>
              <w:pStyle w:val="TableBodyText"/>
            </w:pPr>
            <w:r>
              <w:t>15.0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7/16/2010</w:t>
            </w:r>
          </w:p>
        </w:tc>
        <w:tc>
          <w:tcPr>
            <w:tcW w:w="0" w:type="auto"/>
          </w:tcPr>
          <w:p w:rsidR="000F2369" w:rsidRDefault="00D06027">
            <w:pPr>
              <w:pStyle w:val="TableBodyText"/>
            </w:pPr>
            <w:r>
              <w:t>16.0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8/27/2010</w:t>
            </w:r>
          </w:p>
        </w:tc>
        <w:tc>
          <w:tcPr>
            <w:tcW w:w="0" w:type="auto"/>
          </w:tcPr>
          <w:p w:rsidR="000F2369" w:rsidRDefault="00D06027">
            <w:pPr>
              <w:pStyle w:val="TableBodyText"/>
            </w:pPr>
            <w:r>
              <w:t>17.0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10/8/2010</w:t>
            </w:r>
          </w:p>
        </w:tc>
        <w:tc>
          <w:tcPr>
            <w:tcW w:w="0" w:type="auto"/>
          </w:tcPr>
          <w:p w:rsidR="000F2369" w:rsidRDefault="00D06027">
            <w:pPr>
              <w:pStyle w:val="TableBodyText"/>
            </w:pPr>
            <w:r>
              <w:t>18.0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11/19/2010</w:t>
            </w:r>
          </w:p>
        </w:tc>
        <w:tc>
          <w:tcPr>
            <w:tcW w:w="0" w:type="auto"/>
          </w:tcPr>
          <w:p w:rsidR="000F2369" w:rsidRDefault="00D06027">
            <w:pPr>
              <w:pStyle w:val="TableBodyText"/>
            </w:pPr>
            <w:r>
              <w:t>19.0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1/7/2011</w:t>
            </w:r>
          </w:p>
        </w:tc>
        <w:tc>
          <w:tcPr>
            <w:tcW w:w="0" w:type="auto"/>
          </w:tcPr>
          <w:p w:rsidR="000F2369" w:rsidRDefault="00D06027">
            <w:pPr>
              <w:pStyle w:val="TableBodyText"/>
            </w:pPr>
            <w:r>
              <w:t>20.0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2/11/2011</w:t>
            </w:r>
          </w:p>
        </w:tc>
        <w:tc>
          <w:tcPr>
            <w:tcW w:w="0" w:type="auto"/>
          </w:tcPr>
          <w:p w:rsidR="000F2369" w:rsidRDefault="00D06027">
            <w:pPr>
              <w:pStyle w:val="TableBodyText"/>
            </w:pPr>
            <w:r>
              <w:t>21.0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3/25/2011</w:t>
            </w:r>
          </w:p>
        </w:tc>
        <w:tc>
          <w:tcPr>
            <w:tcW w:w="0" w:type="auto"/>
          </w:tcPr>
          <w:p w:rsidR="000F2369" w:rsidRDefault="00D06027">
            <w:pPr>
              <w:pStyle w:val="TableBodyText"/>
            </w:pPr>
            <w:r>
              <w:t>22.0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5/6/2011</w:t>
            </w:r>
          </w:p>
        </w:tc>
        <w:tc>
          <w:tcPr>
            <w:tcW w:w="0" w:type="auto"/>
          </w:tcPr>
          <w:p w:rsidR="000F2369" w:rsidRDefault="00D06027">
            <w:pPr>
              <w:pStyle w:val="TableBodyText"/>
            </w:pPr>
            <w:r>
              <w:t>23.0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6/17/2011</w:t>
            </w:r>
          </w:p>
        </w:tc>
        <w:tc>
          <w:tcPr>
            <w:tcW w:w="0" w:type="auto"/>
          </w:tcPr>
          <w:p w:rsidR="000F2369" w:rsidRDefault="00D06027">
            <w:pPr>
              <w:pStyle w:val="TableBodyText"/>
            </w:pPr>
            <w:r>
              <w:t>23.1</w:t>
            </w:r>
          </w:p>
        </w:tc>
        <w:tc>
          <w:tcPr>
            <w:tcW w:w="0" w:type="auto"/>
          </w:tcPr>
          <w:p w:rsidR="000F2369" w:rsidRDefault="00D06027">
            <w:pPr>
              <w:pStyle w:val="TableBodyText"/>
            </w:pPr>
            <w:r>
              <w:t>Minor</w:t>
            </w:r>
          </w:p>
        </w:tc>
        <w:tc>
          <w:tcPr>
            <w:tcW w:w="0" w:type="auto"/>
          </w:tcPr>
          <w:p w:rsidR="000F2369" w:rsidRDefault="00D06027">
            <w:pPr>
              <w:pStyle w:val="TableBodyText"/>
            </w:pPr>
            <w:r>
              <w:t>Clarified the meaning of the technical content.</w:t>
            </w:r>
          </w:p>
        </w:tc>
      </w:tr>
      <w:tr w:rsidR="000F2369">
        <w:tc>
          <w:tcPr>
            <w:tcW w:w="0" w:type="auto"/>
          </w:tcPr>
          <w:p w:rsidR="000F2369" w:rsidRDefault="00D06027">
            <w:pPr>
              <w:pStyle w:val="TableBodyText"/>
            </w:pPr>
            <w:r>
              <w:t>9/23/2011</w:t>
            </w:r>
          </w:p>
        </w:tc>
        <w:tc>
          <w:tcPr>
            <w:tcW w:w="0" w:type="auto"/>
          </w:tcPr>
          <w:p w:rsidR="000F2369" w:rsidRDefault="00D06027">
            <w:pPr>
              <w:pStyle w:val="TableBodyText"/>
            </w:pPr>
            <w:r>
              <w:t>23.1</w:t>
            </w:r>
          </w:p>
        </w:tc>
        <w:tc>
          <w:tcPr>
            <w:tcW w:w="0" w:type="auto"/>
          </w:tcPr>
          <w:p w:rsidR="000F2369" w:rsidRDefault="00D06027">
            <w:pPr>
              <w:pStyle w:val="TableBodyText"/>
            </w:pPr>
            <w:r>
              <w:t>None</w:t>
            </w:r>
          </w:p>
        </w:tc>
        <w:tc>
          <w:tcPr>
            <w:tcW w:w="0" w:type="auto"/>
          </w:tcPr>
          <w:p w:rsidR="000F2369" w:rsidRDefault="00D06027">
            <w:pPr>
              <w:pStyle w:val="TableBodyText"/>
            </w:pPr>
            <w:r>
              <w:t>No changes to the meaning, language, or formatting of the technical content.</w:t>
            </w:r>
          </w:p>
        </w:tc>
      </w:tr>
      <w:tr w:rsidR="000F2369">
        <w:tc>
          <w:tcPr>
            <w:tcW w:w="0" w:type="auto"/>
          </w:tcPr>
          <w:p w:rsidR="000F2369" w:rsidRDefault="00D06027">
            <w:pPr>
              <w:pStyle w:val="TableBodyText"/>
            </w:pPr>
            <w:r>
              <w:t>12/16/2011</w:t>
            </w:r>
          </w:p>
        </w:tc>
        <w:tc>
          <w:tcPr>
            <w:tcW w:w="0" w:type="auto"/>
          </w:tcPr>
          <w:p w:rsidR="000F2369" w:rsidRDefault="00D06027">
            <w:pPr>
              <w:pStyle w:val="TableBodyText"/>
            </w:pPr>
            <w:r>
              <w:t>24.0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3/30/2012</w:t>
            </w:r>
          </w:p>
        </w:tc>
        <w:tc>
          <w:tcPr>
            <w:tcW w:w="0" w:type="auto"/>
          </w:tcPr>
          <w:p w:rsidR="000F2369" w:rsidRDefault="00D06027">
            <w:pPr>
              <w:pStyle w:val="TableBodyText"/>
            </w:pPr>
            <w:r>
              <w:t>24.0</w:t>
            </w:r>
          </w:p>
        </w:tc>
        <w:tc>
          <w:tcPr>
            <w:tcW w:w="0" w:type="auto"/>
          </w:tcPr>
          <w:p w:rsidR="000F2369" w:rsidRDefault="00D06027">
            <w:pPr>
              <w:pStyle w:val="TableBodyText"/>
            </w:pPr>
            <w:r>
              <w:t>None</w:t>
            </w:r>
          </w:p>
        </w:tc>
        <w:tc>
          <w:tcPr>
            <w:tcW w:w="0" w:type="auto"/>
          </w:tcPr>
          <w:p w:rsidR="000F2369" w:rsidRDefault="00D06027">
            <w:pPr>
              <w:pStyle w:val="TableBodyText"/>
            </w:pPr>
            <w:r>
              <w:t>No changes to the meaning, language, or formatting of the technical content.</w:t>
            </w:r>
          </w:p>
        </w:tc>
      </w:tr>
      <w:tr w:rsidR="000F2369">
        <w:tc>
          <w:tcPr>
            <w:tcW w:w="0" w:type="auto"/>
          </w:tcPr>
          <w:p w:rsidR="000F2369" w:rsidRDefault="00D06027">
            <w:pPr>
              <w:pStyle w:val="TableBodyText"/>
            </w:pPr>
            <w:r>
              <w:t>7/12/2012</w:t>
            </w:r>
          </w:p>
        </w:tc>
        <w:tc>
          <w:tcPr>
            <w:tcW w:w="0" w:type="auto"/>
          </w:tcPr>
          <w:p w:rsidR="000F2369" w:rsidRDefault="00D06027">
            <w:pPr>
              <w:pStyle w:val="TableBodyText"/>
            </w:pPr>
            <w:r>
              <w:t>24.1</w:t>
            </w:r>
          </w:p>
        </w:tc>
        <w:tc>
          <w:tcPr>
            <w:tcW w:w="0" w:type="auto"/>
          </w:tcPr>
          <w:p w:rsidR="000F2369" w:rsidRDefault="00D06027">
            <w:pPr>
              <w:pStyle w:val="TableBodyText"/>
            </w:pPr>
            <w:r>
              <w:t>Minor</w:t>
            </w:r>
          </w:p>
        </w:tc>
        <w:tc>
          <w:tcPr>
            <w:tcW w:w="0" w:type="auto"/>
          </w:tcPr>
          <w:p w:rsidR="000F2369" w:rsidRDefault="00D06027">
            <w:pPr>
              <w:pStyle w:val="TableBodyText"/>
            </w:pPr>
            <w:r>
              <w:t>Clarified the meaning of the technical content.</w:t>
            </w:r>
          </w:p>
        </w:tc>
      </w:tr>
      <w:tr w:rsidR="000F2369">
        <w:tc>
          <w:tcPr>
            <w:tcW w:w="0" w:type="auto"/>
          </w:tcPr>
          <w:p w:rsidR="000F2369" w:rsidRDefault="00D06027">
            <w:pPr>
              <w:pStyle w:val="TableBodyText"/>
            </w:pPr>
            <w:r>
              <w:t>10/25/2012</w:t>
            </w:r>
          </w:p>
        </w:tc>
        <w:tc>
          <w:tcPr>
            <w:tcW w:w="0" w:type="auto"/>
          </w:tcPr>
          <w:p w:rsidR="000F2369" w:rsidRDefault="00D06027">
            <w:pPr>
              <w:pStyle w:val="TableBodyText"/>
            </w:pPr>
            <w:r>
              <w:t>25.0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1/31/2013</w:t>
            </w:r>
          </w:p>
        </w:tc>
        <w:tc>
          <w:tcPr>
            <w:tcW w:w="0" w:type="auto"/>
          </w:tcPr>
          <w:p w:rsidR="000F2369" w:rsidRDefault="00D06027">
            <w:pPr>
              <w:pStyle w:val="TableBodyText"/>
            </w:pPr>
            <w:r>
              <w:t>25.0</w:t>
            </w:r>
          </w:p>
        </w:tc>
        <w:tc>
          <w:tcPr>
            <w:tcW w:w="0" w:type="auto"/>
          </w:tcPr>
          <w:p w:rsidR="000F2369" w:rsidRDefault="00D06027">
            <w:pPr>
              <w:pStyle w:val="TableBodyText"/>
            </w:pPr>
            <w:r>
              <w:t>None</w:t>
            </w:r>
          </w:p>
        </w:tc>
        <w:tc>
          <w:tcPr>
            <w:tcW w:w="0" w:type="auto"/>
          </w:tcPr>
          <w:p w:rsidR="000F2369" w:rsidRDefault="00D06027">
            <w:pPr>
              <w:pStyle w:val="TableBodyText"/>
            </w:pPr>
            <w:r>
              <w:t>No changes to the meaning, language, or formatting of the technical content.</w:t>
            </w:r>
          </w:p>
        </w:tc>
      </w:tr>
      <w:tr w:rsidR="000F2369">
        <w:tc>
          <w:tcPr>
            <w:tcW w:w="0" w:type="auto"/>
          </w:tcPr>
          <w:p w:rsidR="000F2369" w:rsidRDefault="00D06027">
            <w:pPr>
              <w:pStyle w:val="TableBodyText"/>
            </w:pPr>
            <w:r>
              <w:t>8/8/2013</w:t>
            </w:r>
          </w:p>
        </w:tc>
        <w:tc>
          <w:tcPr>
            <w:tcW w:w="0" w:type="auto"/>
          </w:tcPr>
          <w:p w:rsidR="000F2369" w:rsidRDefault="00D06027">
            <w:pPr>
              <w:pStyle w:val="TableBodyText"/>
            </w:pPr>
            <w:r>
              <w:t>26.0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11/14/2013</w:t>
            </w:r>
          </w:p>
        </w:tc>
        <w:tc>
          <w:tcPr>
            <w:tcW w:w="0" w:type="auto"/>
          </w:tcPr>
          <w:p w:rsidR="000F2369" w:rsidRDefault="00D06027">
            <w:pPr>
              <w:pStyle w:val="TableBodyText"/>
            </w:pPr>
            <w:r>
              <w:t>27.0</w:t>
            </w:r>
          </w:p>
        </w:tc>
        <w:tc>
          <w:tcPr>
            <w:tcW w:w="0" w:type="auto"/>
          </w:tcPr>
          <w:p w:rsidR="000F2369" w:rsidRDefault="00D06027">
            <w:pPr>
              <w:pStyle w:val="TableBodyText"/>
            </w:pPr>
            <w:r>
              <w:t>Major</w:t>
            </w:r>
          </w:p>
        </w:tc>
        <w:tc>
          <w:tcPr>
            <w:tcW w:w="0" w:type="auto"/>
          </w:tcPr>
          <w:p w:rsidR="000F2369" w:rsidRDefault="00D06027">
            <w:pPr>
              <w:pStyle w:val="TableBodyText"/>
            </w:pPr>
            <w:r>
              <w:t>Updated and revised the technical content.</w:t>
            </w:r>
          </w:p>
        </w:tc>
      </w:tr>
      <w:tr w:rsidR="000F2369">
        <w:tc>
          <w:tcPr>
            <w:tcW w:w="0" w:type="auto"/>
          </w:tcPr>
          <w:p w:rsidR="000F2369" w:rsidRDefault="00D06027">
            <w:pPr>
              <w:pStyle w:val="TableBodyText"/>
            </w:pPr>
            <w:r>
              <w:t>2/13/2014</w:t>
            </w:r>
          </w:p>
        </w:tc>
        <w:tc>
          <w:tcPr>
            <w:tcW w:w="0" w:type="auto"/>
          </w:tcPr>
          <w:p w:rsidR="000F2369" w:rsidRDefault="00D06027">
            <w:pPr>
              <w:pStyle w:val="TableBodyText"/>
            </w:pPr>
            <w:r>
              <w:t>27.0</w:t>
            </w:r>
          </w:p>
        </w:tc>
        <w:tc>
          <w:tcPr>
            <w:tcW w:w="0" w:type="auto"/>
          </w:tcPr>
          <w:p w:rsidR="000F2369" w:rsidRDefault="00D06027">
            <w:pPr>
              <w:pStyle w:val="TableBodyText"/>
            </w:pPr>
            <w:r>
              <w:t>None</w:t>
            </w:r>
          </w:p>
        </w:tc>
        <w:tc>
          <w:tcPr>
            <w:tcW w:w="0" w:type="auto"/>
          </w:tcPr>
          <w:p w:rsidR="000F2369" w:rsidRDefault="00D06027">
            <w:pPr>
              <w:pStyle w:val="TableBodyText"/>
            </w:pPr>
            <w:r>
              <w:t>No changes to the meaning, language, or formatting of the technical content.</w:t>
            </w:r>
          </w:p>
        </w:tc>
      </w:tr>
      <w:tr w:rsidR="000F2369">
        <w:tc>
          <w:tcPr>
            <w:tcW w:w="0" w:type="auto"/>
          </w:tcPr>
          <w:p w:rsidR="000F2369" w:rsidRDefault="00D06027">
            <w:pPr>
              <w:pStyle w:val="TableBodyText"/>
            </w:pPr>
            <w:r>
              <w:t>5/15/2014</w:t>
            </w:r>
          </w:p>
        </w:tc>
        <w:tc>
          <w:tcPr>
            <w:tcW w:w="0" w:type="auto"/>
          </w:tcPr>
          <w:p w:rsidR="000F2369" w:rsidRDefault="00D06027">
            <w:pPr>
              <w:pStyle w:val="TableBodyText"/>
            </w:pPr>
            <w:r>
              <w:t>27.0</w:t>
            </w:r>
          </w:p>
        </w:tc>
        <w:tc>
          <w:tcPr>
            <w:tcW w:w="0" w:type="auto"/>
          </w:tcPr>
          <w:p w:rsidR="000F2369" w:rsidRDefault="00D06027">
            <w:pPr>
              <w:pStyle w:val="TableBodyText"/>
            </w:pPr>
            <w:r>
              <w:t>None</w:t>
            </w:r>
          </w:p>
        </w:tc>
        <w:tc>
          <w:tcPr>
            <w:tcW w:w="0" w:type="auto"/>
          </w:tcPr>
          <w:p w:rsidR="000F2369" w:rsidRDefault="00D06027">
            <w:pPr>
              <w:pStyle w:val="TableBodyText"/>
            </w:pPr>
            <w:r>
              <w:t>No changes to the meaning, language, or formatting of the technical content.</w:t>
            </w:r>
          </w:p>
        </w:tc>
      </w:tr>
      <w:tr w:rsidR="000F2369">
        <w:tc>
          <w:tcPr>
            <w:tcW w:w="0" w:type="auto"/>
          </w:tcPr>
          <w:p w:rsidR="000F2369" w:rsidRDefault="00D06027">
            <w:pPr>
              <w:pStyle w:val="TableBodyText"/>
            </w:pPr>
            <w:r>
              <w:t>6/30/2015</w:t>
            </w:r>
          </w:p>
        </w:tc>
        <w:tc>
          <w:tcPr>
            <w:tcW w:w="0" w:type="auto"/>
          </w:tcPr>
          <w:p w:rsidR="000F2369" w:rsidRDefault="00D06027">
            <w:pPr>
              <w:pStyle w:val="TableBodyText"/>
            </w:pPr>
            <w:r>
              <w:t>28.0</w:t>
            </w:r>
          </w:p>
        </w:tc>
        <w:tc>
          <w:tcPr>
            <w:tcW w:w="0" w:type="auto"/>
          </w:tcPr>
          <w:p w:rsidR="000F2369" w:rsidRDefault="00D06027">
            <w:pPr>
              <w:pStyle w:val="TableBodyText"/>
            </w:pPr>
            <w:r>
              <w:t>Major</w:t>
            </w:r>
          </w:p>
        </w:tc>
        <w:tc>
          <w:tcPr>
            <w:tcW w:w="0" w:type="auto"/>
          </w:tcPr>
          <w:p w:rsidR="000F2369" w:rsidRDefault="00D06027">
            <w:pPr>
              <w:pStyle w:val="TableBodyText"/>
            </w:pPr>
            <w:r>
              <w:t>Significantly changed the technical content.</w:t>
            </w:r>
          </w:p>
        </w:tc>
      </w:tr>
    </w:tbl>
    <w:p w:rsidR="000F2369" w:rsidRDefault="00D06027">
      <w:pPr>
        <w:pStyle w:val="TOCHeading"/>
      </w:pPr>
      <w:r>
        <w:t>Table of Contents</w:t>
      </w:r>
    </w:p>
    <w:p w:rsidR="00D06027" w:rsidRDefault="00D0602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5810" w:history="1">
        <w:r w:rsidRPr="00BF21D5">
          <w:rPr>
            <w:rStyle w:val="Hyperlink"/>
            <w:noProof/>
          </w:rPr>
          <w:t>1</w:t>
        </w:r>
        <w:r>
          <w:rPr>
            <w:rFonts w:asciiTheme="minorHAnsi" w:eastAsiaTheme="minorEastAsia" w:hAnsiTheme="minorHAnsi" w:cstheme="minorBidi"/>
            <w:b w:val="0"/>
            <w:bCs w:val="0"/>
            <w:noProof/>
            <w:sz w:val="22"/>
            <w:szCs w:val="22"/>
          </w:rPr>
          <w:tab/>
        </w:r>
        <w:r w:rsidRPr="00BF21D5">
          <w:rPr>
            <w:rStyle w:val="Hyperlink"/>
            <w:noProof/>
          </w:rPr>
          <w:t>Introduction</w:t>
        </w:r>
        <w:r>
          <w:rPr>
            <w:noProof/>
            <w:webHidden/>
          </w:rPr>
          <w:tab/>
        </w:r>
        <w:r>
          <w:rPr>
            <w:noProof/>
            <w:webHidden/>
          </w:rPr>
          <w:fldChar w:fldCharType="begin"/>
        </w:r>
        <w:r>
          <w:rPr>
            <w:noProof/>
            <w:webHidden/>
          </w:rPr>
          <w:instrText xml:space="preserve"> PAGEREF _Toc423365810 \h </w:instrText>
        </w:r>
        <w:r>
          <w:rPr>
            <w:noProof/>
            <w:webHidden/>
          </w:rPr>
        </w:r>
        <w:r>
          <w:rPr>
            <w:noProof/>
            <w:webHidden/>
          </w:rPr>
          <w:fldChar w:fldCharType="separate"/>
        </w:r>
        <w:r>
          <w:rPr>
            <w:noProof/>
            <w:webHidden/>
          </w:rPr>
          <w:t>13</w:t>
        </w:r>
        <w:r>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11" w:history="1">
        <w:r w:rsidR="00D06027" w:rsidRPr="00BF21D5">
          <w:rPr>
            <w:rStyle w:val="Hyperlink"/>
            <w:noProof/>
          </w:rPr>
          <w:t>1.1</w:t>
        </w:r>
        <w:r w:rsidR="00D06027">
          <w:rPr>
            <w:rFonts w:asciiTheme="minorHAnsi" w:eastAsiaTheme="minorEastAsia" w:hAnsiTheme="minorHAnsi" w:cstheme="minorBidi"/>
            <w:noProof/>
            <w:sz w:val="22"/>
            <w:szCs w:val="22"/>
          </w:rPr>
          <w:tab/>
        </w:r>
        <w:r w:rsidR="00D06027" w:rsidRPr="00BF21D5">
          <w:rPr>
            <w:rStyle w:val="Hyperlink"/>
            <w:noProof/>
          </w:rPr>
          <w:t>Glossary</w:t>
        </w:r>
        <w:r w:rsidR="00D06027">
          <w:rPr>
            <w:noProof/>
            <w:webHidden/>
          </w:rPr>
          <w:tab/>
        </w:r>
        <w:r w:rsidR="00D06027">
          <w:rPr>
            <w:noProof/>
            <w:webHidden/>
          </w:rPr>
          <w:fldChar w:fldCharType="begin"/>
        </w:r>
        <w:r w:rsidR="00D06027">
          <w:rPr>
            <w:noProof/>
            <w:webHidden/>
          </w:rPr>
          <w:instrText xml:space="preserve"> PAGEREF _Toc423365811 \h </w:instrText>
        </w:r>
        <w:r w:rsidR="00D06027">
          <w:rPr>
            <w:noProof/>
            <w:webHidden/>
          </w:rPr>
        </w:r>
        <w:r w:rsidR="00D06027">
          <w:rPr>
            <w:noProof/>
            <w:webHidden/>
          </w:rPr>
          <w:fldChar w:fldCharType="separate"/>
        </w:r>
        <w:r w:rsidR="00D06027">
          <w:rPr>
            <w:noProof/>
            <w:webHidden/>
          </w:rPr>
          <w:t>13</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12" w:history="1">
        <w:r w:rsidR="00D06027" w:rsidRPr="00BF21D5">
          <w:rPr>
            <w:rStyle w:val="Hyperlink"/>
            <w:noProof/>
          </w:rPr>
          <w:t>1.2</w:t>
        </w:r>
        <w:r w:rsidR="00D06027">
          <w:rPr>
            <w:rFonts w:asciiTheme="minorHAnsi" w:eastAsiaTheme="minorEastAsia" w:hAnsiTheme="minorHAnsi" w:cstheme="minorBidi"/>
            <w:noProof/>
            <w:sz w:val="22"/>
            <w:szCs w:val="22"/>
          </w:rPr>
          <w:tab/>
        </w:r>
        <w:r w:rsidR="00D06027" w:rsidRPr="00BF21D5">
          <w:rPr>
            <w:rStyle w:val="Hyperlink"/>
            <w:noProof/>
          </w:rPr>
          <w:t>References</w:t>
        </w:r>
        <w:r w:rsidR="00D06027">
          <w:rPr>
            <w:noProof/>
            <w:webHidden/>
          </w:rPr>
          <w:tab/>
        </w:r>
        <w:r w:rsidR="00D06027">
          <w:rPr>
            <w:noProof/>
            <w:webHidden/>
          </w:rPr>
          <w:fldChar w:fldCharType="begin"/>
        </w:r>
        <w:r w:rsidR="00D06027">
          <w:rPr>
            <w:noProof/>
            <w:webHidden/>
          </w:rPr>
          <w:instrText xml:space="preserve"> PAGEREF _Toc423365812 \h </w:instrText>
        </w:r>
        <w:r w:rsidR="00D06027">
          <w:rPr>
            <w:noProof/>
            <w:webHidden/>
          </w:rPr>
        </w:r>
        <w:r w:rsidR="00D06027">
          <w:rPr>
            <w:noProof/>
            <w:webHidden/>
          </w:rPr>
          <w:fldChar w:fldCharType="separate"/>
        </w:r>
        <w:r w:rsidR="00D06027">
          <w:rPr>
            <w:noProof/>
            <w:webHidden/>
          </w:rPr>
          <w:t>16</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813" w:history="1">
        <w:r w:rsidR="00D06027" w:rsidRPr="00BF21D5">
          <w:rPr>
            <w:rStyle w:val="Hyperlink"/>
            <w:noProof/>
          </w:rPr>
          <w:t>1.2.1</w:t>
        </w:r>
        <w:r w:rsidR="00D06027">
          <w:rPr>
            <w:rFonts w:asciiTheme="minorHAnsi" w:eastAsiaTheme="minorEastAsia" w:hAnsiTheme="minorHAnsi" w:cstheme="minorBidi"/>
            <w:noProof/>
            <w:sz w:val="22"/>
            <w:szCs w:val="22"/>
          </w:rPr>
          <w:tab/>
        </w:r>
        <w:r w:rsidR="00D06027" w:rsidRPr="00BF21D5">
          <w:rPr>
            <w:rStyle w:val="Hyperlink"/>
            <w:noProof/>
          </w:rPr>
          <w:t>Normative References</w:t>
        </w:r>
        <w:r w:rsidR="00D06027">
          <w:rPr>
            <w:noProof/>
            <w:webHidden/>
          </w:rPr>
          <w:tab/>
        </w:r>
        <w:r w:rsidR="00D06027">
          <w:rPr>
            <w:noProof/>
            <w:webHidden/>
          </w:rPr>
          <w:fldChar w:fldCharType="begin"/>
        </w:r>
        <w:r w:rsidR="00D06027">
          <w:rPr>
            <w:noProof/>
            <w:webHidden/>
          </w:rPr>
          <w:instrText xml:space="preserve"> PAGEREF _Toc423365813 \h </w:instrText>
        </w:r>
        <w:r w:rsidR="00D06027">
          <w:rPr>
            <w:noProof/>
            <w:webHidden/>
          </w:rPr>
        </w:r>
        <w:r w:rsidR="00D06027">
          <w:rPr>
            <w:noProof/>
            <w:webHidden/>
          </w:rPr>
          <w:fldChar w:fldCharType="separate"/>
        </w:r>
        <w:r w:rsidR="00D06027">
          <w:rPr>
            <w:noProof/>
            <w:webHidden/>
          </w:rPr>
          <w:t>16</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814" w:history="1">
        <w:r w:rsidR="00D06027" w:rsidRPr="00BF21D5">
          <w:rPr>
            <w:rStyle w:val="Hyperlink"/>
            <w:noProof/>
          </w:rPr>
          <w:t>1.2.2</w:t>
        </w:r>
        <w:r w:rsidR="00D06027">
          <w:rPr>
            <w:rFonts w:asciiTheme="minorHAnsi" w:eastAsiaTheme="minorEastAsia" w:hAnsiTheme="minorHAnsi" w:cstheme="minorBidi"/>
            <w:noProof/>
            <w:sz w:val="22"/>
            <w:szCs w:val="22"/>
          </w:rPr>
          <w:tab/>
        </w:r>
        <w:r w:rsidR="00D06027" w:rsidRPr="00BF21D5">
          <w:rPr>
            <w:rStyle w:val="Hyperlink"/>
            <w:noProof/>
          </w:rPr>
          <w:t>Informative References</w:t>
        </w:r>
        <w:r w:rsidR="00D06027">
          <w:rPr>
            <w:noProof/>
            <w:webHidden/>
          </w:rPr>
          <w:tab/>
        </w:r>
        <w:r w:rsidR="00D06027">
          <w:rPr>
            <w:noProof/>
            <w:webHidden/>
          </w:rPr>
          <w:fldChar w:fldCharType="begin"/>
        </w:r>
        <w:r w:rsidR="00D06027">
          <w:rPr>
            <w:noProof/>
            <w:webHidden/>
          </w:rPr>
          <w:instrText xml:space="preserve"> PAGEREF _Toc423365814 \h </w:instrText>
        </w:r>
        <w:r w:rsidR="00D06027">
          <w:rPr>
            <w:noProof/>
            <w:webHidden/>
          </w:rPr>
        </w:r>
        <w:r w:rsidR="00D06027">
          <w:rPr>
            <w:noProof/>
            <w:webHidden/>
          </w:rPr>
          <w:fldChar w:fldCharType="separate"/>
        </w:r>
        <w:r w:rsidR="00D06027">
          <w:rPr>
            <w:noProof/>
            <w:webHidden/>
          </w:rPr>
          <w:t>23</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15" w:history="1">
        <w:r w:rsidR="00D06027" w:rsidRPr="00BF21D5">
          <w:rPr>
            <w:rStyle w:val="Hyperlink"/>
            <w:noProof/>
          </w:rPr>
          <w:t>1.3</w:t>
        </w:r>
        <w:r w:rsidR="00D06027">
          <w:rPr>
            <w:rFonts w:asciiTheme="minorHAnsi" w:eastAsiaTheme="minorEastAsia" w:hAnsiTheme="minorHAnsi" w:cstheme="minorBidi"/>
            <w:noProof/>
            <w:sz w:val="22"/>
            <w:szCs w:val="22"/>
          </w:rPr>
          <w:tab/>
        </w:r>
        <w:r w:rsidR="00D06027" w:rsidRPr="00BF21D5">
          <w:rPr>
            <w:rStyle w:val="Hyperlink"/>
            <w:noProof/>
          </w:rPr>
          <w:t>Overview</w:t>
        </w:r>
        <w:r w:rsidR="00D06027">
          <w:rPr>
            <w:noProof/>
            <w:webHidden/>
          </w:rPr>
          <w:tab/>
        </w:r>
        <w:r w:rsidR="00D06027">
          <w:rPr>
            <w:noProof/>
            <w:webHidden/>
          </w:rPr>
          <w:fldChar w:fldCharType="begin"/>
        </w:r>
        <w:r w:rsidR="00D06027">
          <w:rPr>
            <w:noProof/>
            <w:webHidden/>
          </w:rPr>
          <w:instrText xml:space="preserve"> PAGEREF _Toc423365815 \h </w:instrText>
        </w:r>
        <w:r w:rsidR="00D06027">
          <w:rPr>
            <w:noProof/>
            <w:webHidden/>
          </w:rPr>
        </w:r>
        <w:r w:rsidR="00D06027">
          <w:rPr>
            <w:noProof/>
            <w:webHidden/>
          </w:rPr>
          <w:fldChar w:fldCharType="separate"/>
        </w:r>
        <w:r w:rsidR="00D06027">
          <w:rPr>
            <w:noProof/>
            <w:webHidden/>
          </w:rPr>
          <w:t>27</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16" w:history="1">
        <w:r w:rsidR="00D06027" w:rsidRPr="00BF21D5">
          <w:rPr>
            <w:rStyle w:val="Hyperlink"/>
            <w:noProof/>
          </w:rPr>
          <w:t>1.4</w:t>
        </w:r>
        <w:r w:rsidR="00D06027">
          <w:rPr>
            <w:rFonts w:asciiTheme="minorHAnsi" w:eastAsiaTheme="minorEastAsia" w:hAnsiTheme="minorHAnsi" w:cstheme="minorBidi"/>
            <w:noProof/>
            <w:sz w:val="22"/>
            <w:szCs w:val="22"/>
          </w:rPr>
          <w:tab/>
        </w:r>
        <w:r w:rsidR="00D06027" w:rsidRPr="00BF21D5">
          <w:rPr>
            <w:rStyle w:val="Hyperlink"/>
            <w:noProof/>
          </w:rPr>
          <w:t>Relationship to Other Protocols</w:t>
        </w:r>
        <w:r w:rsidR="00D06027">
          <w:rPr>
            <w:noProof/>
            <w:webHidden/>
          </w:rPr>
          <w:tab/>
        </w:r>
        <w:r w:rsidR="00D06027">
          <w:rPr>
            <w:noProof/>
            <w:webHidden/>
          </w:rPr>
          <w:fldChar w:fldCharType="begin"/>
        </w:r>
        <w:r w:rsidR="00D06027">
          <w:rPr>
            <w:noProof/>
            <w:webHidden/>
          </w:rPr>
          <w:instrText xml:space="preserve"> PAGEREF _Toc423365816 \h </w:instrText>
        </w:r>
        <w:r w:rsidR="00D06027">
          <w:rPr>
            <w:noProof/>
            <w:webHidden/>
          </w:rPr>
        </w:r>
        <w:r w:rsidR="00D06027">
          <w:rPr>
            <w:noProof/>
            <w:webHidden/>
          </w:rPr>
          <w:fldChar w:fldCharType="separate"/>
        </w:r>
        <w:r w:rsidR="00D06027">
          <w:rPr>
            <w:noProof/>
            <w:webHidden/>
          </w:rPr>
          <w:t>28</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17" w:history="1">
        <w:r w:rsidR="00D06027" w:rsidRPr="00BF21D5">
          <w:rPr>
            <w:rStyle w:val="Hyperlink"/>
            <w:noProof/>
          </w:rPr>
          <w:t>1.5</w:t>
        </w:r>
        <w:r w:rsidR="00D06027">
          <w:rPr>
            <w:rFonts w:asciiTheme="minorHAnsi" w:eastAsiaTheme="minorEastAsia" w:hAnsiTheme="minorHAnsi" w:cstheme="minorBidi"/>
            <w:noProof/>
            <w:sz w:val="22"/>
            <w:szCs w:val="22"/>
          </w:rPr>
          <w:tab/>
        </w:r>
        <w:r w:rsidR="00D06027" w:rsidRPr="00BF21D5">
          <w:rPr>
            <w:rStyle w:val="Hyperlink"/>
            <w:noProof/>
          </w:rPr>
          <w:t>Prerequisites/Preconditions</w:t>
        </w:r>
        <w:r w:rsidR="00D06027">
          <w:rPr>
            <w:noProof/>
            <w:webHidden/>
          </w:rPr>
          <w:tab/>
        </w:r>
        <w:r w:rsidR="00D06027">
          <w:rPr>
            <w:noProof/>
            <w:webHidden/>
          </w:rPr>
          <w:fldChar w:fldCharType="begin"/>
        </w:r>
        <w:r w:rsidR="00D06027">
          <w:rPr>
            <w:noProof/>
            <w:webHidden/>
          </w:rPr>
          <w:instrText xml:space="preserve"> PAGEREF _Toc423365817 \h </w:instrText>
        </w:r>
        <w:r w:rsidR="00D06027">
          <w:rPr>
            <w:noProof/>
            <w:webHidden/>
          </w:rPr>
        </w:r>
        <w:r w:rsidR="00D06027">
          <w:rPr>
            <w:noProof/>
            <w:webHidden/>
          </w:rPr>
          <w:fldChar w:fldCharType="separate"/>
        </w:r>
        <w:r w:rsidR="00D06027">
          <w:rPr>
            <w:noProof/>
            <w:webHidden/>
          </w:rPr>
          <w:t>29</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18" w:history="1">
        <w:r w:rsidR="00D06027" w:rsidRPr="00BF21D5">
          <w:rPr>
            <w:rStyle w:val="Hyperlink"/>
            <w:noProof/>
          </w:rPr>
          <w:t>1.6</w:t>
        </w:r>
        <w:r w:rsidR="00D06027">
          <w:rPr>
            <w:rFonts w:asciiTheme="minorHAnsi" w:eastAsiaTheme="minorEastAsia" w:hAnsiTheme="minorHAnsi" w:cstheme="minorBidi"/>
            <w:noProof/>
            <w:sz w:val="22"/>
            <w:szCs w:val="22"/>
          </w:rPr>
          <w:tab/>
        </w:r>
        <w:r w:rsidR="00D06027" w:rsidRPr="00BF21D5">
          <w:rPr>
            <w:rStyle w:val="Hyperlink"/>
            <w:noProof/>
          </w:rPr>
          <w:t>Applicability Statement</w:t>
        </w:r>
        <w:r w:rsidR="00D06027">
          <w:rPr>
            <w:noProof/>
            <w:webHidden/>
          </w:rPr>
          <w:tab/>
        </w:r>
        <w:r w:rsidR="00D06027">
          <w:rPr>
            <w:noProof/>
            <w:webHidden/>
          </w:rPr>
          <w:fldChar w:fldCharType="begin"/>
        </w:r>
        <w:r w:rsidR="00D06027">
          <w:rPr>
            <w:noProof/>
            <w:webHidden/>
          </w:rPr>
          <w:instrText xml:space="preserve"> PAGEREF _Toc423365818 \h </w:instrText>
        </w:r>
        <w:r w:rsidR="00D06027">
          <w:rPr>
            <w:noProof/>
            <w:webHidden/>
          </w:rPr>
        </w:r>
        <w:r w:rsidR="00D06027">
          <w:rPr>
            <w:noProof/>
            <w:webHidden/>
          </w:rPr>
          <w:fldChar w:fldCharType="separate"/>
        </w:r>
        <w:r w:rsidR="00D06027">
          <w:rPr>
            <w:noProof/>
            <w:webHidden/>
          </w:rPr>
          <w:t>29</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19" w:history="1">
        <w:r w:rsidR="00D06027" w:rsidRPr="00BF21D5">
          <w:rPr>
            <w:rStyle w:val="Hyperlink"/>
            <w:noProof/>
          </w:rPr>
          <w:t>1.7</w:t>
        </w:r>
        <w:r w:rsidR="00D06027">
          <w:rPr>
            <w:rFonts w:asciiTheme="minorHAnsi" w:eastAsiaTheme="minorEastAsia" w:hAnsiTheme="minorHAnsi" w:cstheme="minorBidi"/>
            <w:noProof/>
            <w:sz w:val="22"/>
            <w:szCs w:val="22"/>
          </w:rPr>
          <w:tab/>
        </w:r>
        <w:r w:rsidR="00D06027" w:rsidRPr="00BF21D5">
          <w:rPr>
            <w:rStyle w:val="Hyperlink"/>
            <w:noProof/>
          </w:rPr>
          <w:t>Versioning and Capability Negotiation</w:t>
        </w:r>
        <w:r w:rsidR="00D06027">
          <w:rPr>
            <w:noProof/>
            <w:webHidden/>
          </w:rPr>
          <w:tab/>
        </w:r>
        <w:r w:rsidR="00D06027">
          <w:rPr>
            <w:noProof/>
            <w:webHidden/>
          </w:rPr>
          <w:fldChar w:fldCharType="begin"/>
        </w:r>
        <w:r w:rsidR="00D06027">
          <w:rPr>
            <w:noProof/>
            <w:webHidden/>
          </w:rPr>
          <w:instrText xml:space="preserve"> PAGEREF _Toc423365819 \h </w:instrText>
        </w:r>
        <w:r w:rsidR="00D06027">
          <w:rPr>
            <w:noProof/>
            <w:webHidden/>
          </w:rPr>
        </w:r>
        <w:r w:rsidR="00D06027">
          <w:rPr>
            <w:noProof/>
            <w:webHidden/>
          </w:rPr>
          <w:fldChar w:fldCharType="separate"/>
        </w:r>
        <w:r w:rsidR="00D06027">
          <w:rPr>
            <w:noProof/>
            <w:webHidden/>
          </w:rPr>
          <w:t>29</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20" w:history="1">
        <w:r w:rsidR="00D06027" w:rsidRPr="00BF21D5">
          <w:rPr>
            <w:rStyle w:val="Hyperlink"/>
            <w:noProof/>
          </w:rPr>
          <w:t>1.8</w:t>
        </w:r>
        <w:r w:rsidR="00D06027">
          <w:rPr>
            <w:rFonts w:asciiTheme="minorHAnsi" w:eastAsiaTheme="minorEastAsia" w:hAnsiTheme="minorHAnsi" w:cstheme="minorBidi"/>
            <w:noProof/>
            <w:sz w:val="22"/>
            <w:szCs w:val="22"/>
          </w:rPr>
          <w:tab/>
        </w:r>
        <w:r w:rsidR="00D06027" w:rsidRPr="00BF21D5">
          <w:rPr>
            <w:rStyle w:val="Hyperlink"/>
            <w:noProof/>
          </w:rPr>
          <w:t>Vendor-Extensible Fields</w:t>
        </w:r>
        <w:r w:rsidR="00D06027">
          <w:rPr>
            <w:noProof/>
            <w:webHidden/>
          </w:rPr>
          <w:tab/>
        </w:r>
        <w:r w:rsidR="00D06027">
          <w:rPr>
            <w:noProof/>
            <w:webHidden/>
          </w:rPr>
          <w:fldChar w:fldCharType="begin"/>
        </w:r>
        <w:r w:rsidR="00D06027">
          <w:rPr>
            <w:noProof/>
            <w:webHidden/>
          </w:rPr>
          <w:instrText xml:space="preserve"> PAGEREF _Toc423365820 \h </w:instrText>
        </w:r>
        <w:r w:rsidR="00D06027">
          <w:rPr>
            <w:noProof/>
            <w:webHidden/>
          </w:rPr>
        </w:r>
        <w:r w:rsidR="00D06027">
          <w:rPr>
            <w:noProof/>
            <w:webHidden/>
          </w:rPr>
          <w:fldChar w:fldCharType="separate"/>
        </w:r>
        <w:r w:rsidR="00D06027">
          <w:rPr>
            <w:noProof/>
            <w:webHidden/>
          </w:rPr>
          <w:t>30</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21" w:history="1">
        <w:r w:rsidR="00D06027" w:rsidRPr="00BF21D5">
          <w:rPr>
            <w:rStyle w:val="Hyperlink"/>
            <w:noProof/>
          </w:rPr>
          <w:t>1.9</w:t>
        </w:r>
        <w:r w:rsidR="00D06027">
          <w:rPr>
            <w:rFonts w:asciiTheme="minorHAnsi" w:eastAsiaTheme="minorEastAsia" w:hAnsiTheme="minorHAnsi" w:cstheme="minorBidi"/>
            <w:noProof/>
            <w:sz w:val="22"/>
            <w:szCs w:val="22"/>
          </w:rPr>
          <w:tab/>
        </w:r>
        <w:r w:rsidR="00D06027" w:rsidRPr="00BF21D5">
          <w:rPr>
            <w:rStyle w:val="Hyperlink"/>
            <w:noProof/>
          </w:rPr>
          <w:t>Standards Assignments</w:t>
        </w:r>
        <w:r w:rsidR="00D06027">
          <w:rPr>
            <w:noProof/>
            <w:webHidden/>
          </w:rPr>
          <w:tab/>
        </w:r>
        <w:r w:rsidR="00D06027">
          <w:rPr>
            <w:noProof/>
            <w:webHidden/>
          </w:rPr>
          <w:fldChar w:fldCharType="begin"/>
        </w:r>
        <w:r w:rsidR="00D06027">
          <w:rPr>
            <w:noProof/>
            <w:webHidden/>
          </w:rPr>
          <w:instrText xml:space="preserve"> PAGEREF _Toc423365821 \h </w:instrText>
        </w:r>
        <w:r w:rsidR="00D06027">
          <w:rPr>
            <w:noProof/>
            <w:webHidden/>
          </w:rPr>
        </w:r>
        <w:r w:rsidR="00D06027">
          <w:rPr>
            <w:noProof/>
            <w:webHidden/>
          </w:rPr>
          <w:fldChar w:fldCharType="separate"/>
        </w:r>
        <w:r w:rsidR="00D06027">
          <w:rPr>
            <w:noProof/>
            <w:webHidden/>
          </w:rPr>
          <w:t>30</w:t>
        </w:r>
        <w:r w:rsidR="00D06027">
          <w:rPr>
            <w:noProof/>
            <w:webHidden/>
          </w:rPr>
          <w:fldChar w:fldCharType="end"/>
        </w:r>
      </w:hyperlink>
    </w:p>
    <w:p w:rsidR="00D06027" w:rsidRDefault="00FB6FEA">
      <w:pPr>
        <w:pStyle w:val="TOC1"/>
        <w:rPr>
          <w:rFonts w:asciiTheme="minorHAnsi" w:eastAsiaTheme="minorEastAsia" w:hAnsiTheme="minorHAnsi" w:cstheme="minorBidi"/>
          <w:b w:val="0"/>
          <w:bCs w:val="0"/>
          <w:noProof/>
          <w:sz w:val="22"/>
          <w:szCs w:val="22"/>
        </w:rPr>
      </w:pPr>
      <w:hyperlink w:anchor="_Toc423365822" w:history="1">
        <w:r w:rsidR="00D06027" w:rsidRPr="00BF21D5">
          <w:rPr>
            <w:rStyle w:val="Hyperlink"/>
            <w:noProof/>
          </w:rPr>
          <w:t>2</w:t>
        </w:r>
        <w:r w:rsidR="00D06027">
          <w:rPr>
            <w:rFonts w:asciiTheme="minorHAnsi" w:eastAsiaTheme="minorEastAsia" w:hAnsiTheme="minorHAnsi" w:cstheme="minorBidi"/>
            <w:b w:val="0"/>
            <w:bCs w:val="0"/>
            <w:noProof/>
            <w:sz w:val="22"/>
            <w:szCs w:val="22"/>
          </w:rPr>
          <w:tab/>
        </w:r>
        <w:r w:rsidR="00D06027" w:rsidRPr="00BF21D5">
          <w:rPr>
            <w:rStyle w:val="Hyperlink"/>
            <w:noProof/>
          </w:rPr>
          <w:t>Messages</w:t>
        </w:r>
        <w:r w:rsidR="00D06027">
          <w:rPr>
            <w:noProof/>
            <w:webHidden/>
          </w:rPr>
          <w:tab/>
        </w:r>
        <w:r w:rsidR="00D06027">
          <w:rPr>
            <w:noProof/>
            <w:webHidden/>
          </w:rPr>
          <w:fldChar w:fldCharType="begin"/>
        </w:r>
        <w:r w:rsidR="00D06027">
          <w:rPr>
            <w:noProof/>
            <w:webHidden/>
          </w:rPr>
          <w:instrText xml:space="preserve"> PAGEREF _Toc423365822 \h </w:instrText>
        </w:r>
        <w:r w:rsidR="00D06027">
          <w:rPr>
            <w:noProof/>
            <w:webHidden/>
          </w:rPr>
        </w:r>
        <w:r w:rsidR="00D06027">
          <w:rPr>
            <w:noProof/>
            <w:webHidden/>
          </w:rPr>
          <w:fldChar w:fldCharType="separate"/>
        </w:r>
        <w:r w:rsidR="00D06027">
          <w:rPr>
            <w:noProof/>
            <w:webHidden/>
          </w:rPr>
          <w:t>31</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23" w:history="1">
        <w:r w:rsidR="00D06027" w:rsidRPr="00BF21D5">
          <w:rPr>
            <w:rStyle w:val="Hyperlink"/>
            <w:noProof/>
          </w:rPr>
          <w:t>2.1</w:t>
        </w:r>
        <w:r w:rsidR="00D06027">
          <w:rPr>
            <w:rFonts w:asciiTheme="minorHAnsi" w:eastAsiaTheme="minorEastAsia" w:hAnsiTheme="minorHAnsi" w:cstheme="minorBidi"/>
            <w:noProof/>
            <w:sz w:val="22"/>
            <w:szCs w:val="22"/>
          </w:rPr>
          <w:tab/>
        </w:r>
        <w:r w:rsidR="00D06027" w:rsidRPr="00BF21D5">
          <w:rPr>
            <w:rStyle w:val="Hyperlink"/>
            <w:noProof/>
          </w:rPr>
          <w:t>Transport</w:t>
        </w:r>
        <w:r w:rsidR="00D06027">
          <w:rPr>
            <w:noProof/>
            <w:webHidden/>
          </w:rPr>
          <w:tab/>
        </w:r>
        <w:r w:rsidR="00D06027">
          <w:rPr>
            <w:noProof/>
            <w:webHidden/>
          </w:rPr>
          <w:fldChar w:fldCharType="begin"/>
        </w:r>
        <w:r w:rsidR="00D06027">
          <w:rPr>
            <w:noProof/>
            <w:webHidden/>
          </w:rPr>
          <w:instrText xml:space="preserve"> PAGEREF _Toc423365823 \h </w:instrText>
        </w:r>
        <w:r w:rsidR="00D06027">
          <w:rPr>
            <w:noProof/>
            <w:webHidden/>
          </w:rPr>
        </w:r>
        <w:r w:rsidR="00D06027">
          <w:rPr>
            <w:noProof/>
            <w:webHidden/>
          </w:rPr>
          <w:fldChar w:fldCharType="separate"/>
        </w:r>
        <w:r w:rsidR="00D06027">
          <w:rPr>
            <w:noProof/>
            <w:webHidden/>
          </w:rPr>
          <w:t>31</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824" w:history="1">
        <w:r w:rsidR="00D06027" w:rsidRPr="00BF21D5">
          <w:rPr>
            <w:rStyle w:val="Hyperlink"/>
            <w:noProof/>
          </w:rPr>
          <w:t>2.1.1</w:t>
        </w:r>
        <w:r w:rsidR="00D06027">
          <w:rPr>
            <w:rFonts w:asciiTheme="minorHAnsi" w:eastAsiaTheme="minorEastAsia" w:hAnsiTheme="minorHAnsi" w:cstheme="minorBidi"/>
            <w:noProof/>
            <w:sz w:val="22"/>
            <w:szCs w:val="22"/>
          </w:rPr>
          <w:tab/>
        </w:r>
        <w:r w:rsidR="00D06027" w:rsidRPr="00BF21D5">
          <w:rPr>
            <w:rStyle w:val="Hyperlink"/>
            <w:noProof/>
          </w:rPr>
          <w:t>Connection-Oriented RPC Transports</w:t>
        </w:r>
        <w:r w:rsidR="00D06027">
          <w:rPr>
            <w:noProof/>
            <w:webHidden/>
          </w:rPr>
          <w:tab/>
        </w:r>
        <w:r w:rsidR="00D06027">
          <w:rPr>
            <w:noProof/>
            <w:webHidden/>
          </w:rPr>
          <w:fldChar w:fldCharType="begin"/>
        </w:r>
        <w:r w:rsidR="00D06027">
          <w:rPr>
            <w:noProof/>
            <w:webHidden/>
          </w:rPr>
          <w:instrText xml:space="preserve"> PAGEREF _Toc423365824 \h </w:instrText>
        </w:r>
        <w:r w:rsidR="00D06027">
          <w:rPr>
            <w:noProof/>
            <w:webHidden/>
          </w:rPr>
        </w:r>
        <w:r w:rsidR="00D06027">
          <w:rPr>
            <w:noProof/>
            <w:webHidden/>
          </w:rPr>
          <w:fldChar w:fldCharType="separate"/>
        </w:r>
        <w:r w:rsidR="00D06027">
          <w:rPr>
            <w:noProof/>
            <w:webHidden/>
          </w:rPr>
          <w:t>31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25" w:history="1">
        <w:r w:rsidR="00D06027" w:rsidRPr="00BF21D5">
          <w:rPr>
            <w:rStyle w:val="Hyperlink"/>
            <w:noProof/>
          </w:rPr>
          <w:t>2.1.1.1</w:t>
        </w:r>
        <w:r w:rsidR="00D06027">
          <w:rPr>
            <w:rFonts w:asciiTheme="minorHAnsi" w:eastAsiaTheme="minorEastAsia" w:hAnsiTheme="minorHAnsi" w:cstheme="minorBidi"/>
            <w:noProof/>
            <w:sz w:val="22"/>
            <w:szCs w:val="22"/>
          </w:rPr>
          <w:tab/>
        </w:r>
        <w:r w:rsidR="00D06027" w:rsidRPr="00BF21D5">
          <w:rPr>
            <w:rStyle w:val="Hyperlink"/>
            <w:noProof/>
          </w:rPr>
          <w:t>TCP/IP (NCACN_IP_TCP)</w:t>
        </w:r>
        <w:r w:rsidR="00D06027">
          <w:rPr>
            <w:noProof/>
            <w:webHidden/>
          </w:rPr>
          <w:tab/>
        </w:r>
        <w:r w:rsidR="00D06027">
          <w:rPr>
            <w:noProof/>
            <w:webHidden/>
          </w:rPr>
          <w:fldChar w:fldCharType="begin"/>
        </w:r>
        <w:r w:rsidR="00D06027">
          <w:rPr>
            <w:noProof/>
            <w:webHidden/>
          </w:rPr>
          <w:instrText xml:space="preserve"> PAGEREF _Toc423365825 \h </w:instrText>
        </w:r>
        <w:r w:rsidR="00D06027">
          <w:rPr>
            <w:noProof/>
            <w:webHidden/>
          </w:rPr>
        </w:r>
        <w:r w:rsidR="00D06027">
          <w:rPr>
            <w:noProof/>
            <w:webHidden/>
          </w:rPr>
          <w:fldChar w:fldCharType="separate"/>
        </w:r>
        <w:r w:rsidR="00D06027">
          <w:rPr>
            <w:noProof/>
            <w:webHidden/>
          </w:rPr>
          <w:t>32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26" w:history="1">
        <w:r w:rsidR="00D06027" w:rsidRPr="00BF21D5">
          <w:rPr>
            <w:rStyle w:val="Hyperlink"/>
            <w:noProof/>
          </w:rPr>
          <w:t>2.1.1.2</w:t>
        </w:r>
        <w:r w:rsidR="00D06027">
          <w:rPr>
            <w:rFonts w:asciiTheme="minorHAnsi" w:eastAsiaTheme="minorEastAsia" w:hAnsiTheme="minorHAnsi" w:cstheme="minorBidi"/>
            <w:noProof/>
            <w:sz w:val="22"/>
            <w:szCs w:val="22"/>
          </w:rPr>
          <w:tab/>
        </w:r>
        <w:r w:rsidR="00D06027" w:rsidRPr="00BF21D5">
          <w:rPr>
            <w:rStyle w:val="Hyperlink"/>
            <w:noProof/>
          </w:rPr>
          <w:t>SMB (NCACN_NP)</w:t>
        </w:r>
        <w:r w:rsidR="00D06027">
          <w:rPr>
            <w:noProof/>
            <w:webHidden/>
          </w:rPr>
          <w:tab/>
        </w:r>
        <w:r w:rsidR="00D06027">
          <w:rPr>
            <w:noProof/>
            <w:webHidden/>
          </w:rPr>
          <w:fldChar w:fldCharType="begin"/>
        </w:r>
        <w:r w:rsidR="00D06027">
          <w:rPr>
            <w:noProof/>
            <w:webHidden/>
          </w:rPr>
          <w:instrText xml:space="preserve"> PAGEREF _Toc423365826 \h </w:instrText>
        </w:r>
        <w:r w:rsidR="00D06027">
          <w:rPr>
            <w:noProof/>
            <w:webHidden/>
          </w:rPr>
        </w:r>
        <w:r w:rsidR="00D06027">
          <w:rPr>
            <w:noProof/>
            <w:webHidden/>
          </w:rPr>
          <w:fldChar w:fldCharType="separate"/>
        </w:r>
        <w:r w:rsidR="00D06027">
          <w:rPr>
            <w:noProof/>
            <w:webHidden/>
          </w:rPr>
          <w:t>32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27" w:history="1">
        <w:r w:rsidR="00D06027" w:rsidRPr="00BF21D5">
          <w:rPr>
            <w:rStyle w:val="Hyperlink"/>
            <w:noProof/>
          </w:rPr>
          <w:t>2.1.1.3</w:t>
        </w:r>
        <w:r w:rsidR="00D06027">
          <w:rPr>
            <w:rFonts w:asciiTheme="minorHAnsi" w:eastAsiaTheme="minorEastAsia" w:hAnsiTheme="minorHAnsi" w:cstheme="minorBidi"/>
            <w:noProof/>
            <w:sz w:val="22"/>
            <w:szCs w:val="22"/>
          </w:rPr>
          <w:tab/>
        </w:r>
        <w:r w:rsidR="00D06027" w:rsidRPr="00BF21D5">
          <w:rPr>
            <w:rStyle w:val="Hyperlink"/>
            <w:noProof/>
          </w:rPr>
          <w:t>SPX (NCACN_SPX)</w:t>
        </w:r>
        <w:r w:rsidR="00D06027">
          <w:rPr>
            <w:noProof/>
            <w:webHidden/>
          </w:rPr>
          <w:tab/>
        </w:r>
        <w:r w:rsidR="00D06027">
          <w:rPr>
            <w:noProof/>
            <w:webHidden/>
          </w:rPr>
          <w:fldChar w:fldCharType="begin"/>
        </w:r>
        <w:r w:rsidR="00D06027">
          <w:rPr>
            <w:noProof/>
            <w:webHidden/>
          </w:rPr>
          <w:instrText xml:space="preserve"> PAGEREF _Toc423365827 \h </w:instrText>
        </w:r>
        <w:r w:rsidR="00D06027">
          <w:rPr>
            <w:noProof/>
            <w:webHidden/>
          </w:rPr>
        </w:r>
        <w:r w:rsidR="00D06027">
          <w:rPr>
            <w:noProof/>
            <w:webHidden/>
          </w:rPr>
          <w:fldChar w:fldCharType="separate"/>
        </w:r>
        <w:r w:rsidR="00D06027">
          <w:rPr>
            <w:noProof/>
            <w:webHidden/>
          </w:rPr>
          <w:t>33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28" w:history="1">
        <w:r w:rsidR="00D06027" w:rsidRPr="00BF21D5">
          <w:rPr>
            <w:rStyle w:val="Hyperlink"/>
            <w:noProof/>
          </w:rPr>
          <w:t>2.1.1.4</w:t>
        </w:r>
        <w:r w:rsidR="00D06027">
          <w:rPr>
            <w:rFonts w:asciiTheme="minorHAnsi" w:eastAsiaTheme="minorEastAsia" w:hAnsiTheme="minorHAnsi" w:cstheme="minorBidi"/>
            <w:noProof/>
            <w:sz w:val="22"/>
            <w:szCs w:val="22"/>
          </w:rPr>
          <w:tab/>
        </w:r>
        <w:r w:rsidR="00D06027" w:rsidRPr="00BF21D5">
          <w:rPr>
            <w:rStyle w:val="Hyperlink"/>
            <w:noProof/>
          </w:rPr>
          <w:t>NetBIOS over IPX (NCACN_NB_IPX)</w:t>
        </w:r>
        <w:r w:rsidR="00D06027">
          <w:rPr>
            <w:noProof/>
            <w:webHidden/>
          </w:rPr>
          <w:tab/>
        </w:r>
        <w:r w:rsidR="00D06027">
          <w:rPr>
            <w:noProof/>
            <w:webHidden/>
          </w:rPr>
          <w:fldChar w:fldCharType="begin"/>
        </w:r>
        <w:r w:rsidR="00D06027">
          <w:rPr>
            <w:noProof/>
            <w:webHidden/>
          </w:rPr>
          <w:instrText xml:space="preserve"> PAGEREF _Toc423365828 \h </w:instrText>
        </w:r>
        <w:r w:rsidR="00D06027">
          <w:rPr>
            <w:noProof/>
            <w:webHidden/>
          </w:rPr>
        </w:r>
        <w:r w:rsidR="00D06027">
          <w:rPr>
            <w:noProof/>
            <w:webHidden/>
          </w:rPr>
          <w:fldChar w:fldCharType="separate"/>
        </w:r>
        <w:r w:rsidR="00D06027">
          <w:rPr>
            <w:noProof/>
            <w:webHidden/>
          </w:rPr>
          <w:t>33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29" w:history="1">
        <w:r w:rsidR="00D06027" w:rsidRPr="00BF21D5">
          <w:rPr>
            <w:rStyle w:val="Hyperlink"/>
            <w:noProof/>
          </w:rPr>
          <w:t>2.1.1.5</w:t>
        </w:r>
        <w:r w:rsidR="00D06027">
          <w:rPr>
            <w:rFonts w:asciiTheme="minorHAnsi" w:eastAsiaTheme="minorEastAsia" w:hAnsiTheme="minorHAnsi" w:cstheme="minorBidi"/>
            <w:noProof/>
            <w:sz w:val="22"/>
            <w:szCs w:val="22"/>
          </w:rPr>
          <w:tab/>
        </w:r>
        <w:r w:rsidR="00D06027" w:rsidRPr="00BF21D5">
          <w:rPr>
            <w:rStyle w:val="Hyperlink"/>
            <w:noProof/>
          </w:rPr>
          <w:t>NetBIOS over TCP (NCACN_NB_TCP)</w:t>
        </w:r>
        <w:r w:rsidR="00D06027">
          <w:rPr>
            <w:noProof/>
            <w:webHidden/>
          </w:rPr>
          <w:tab/>
        </w:r>
        <w:r w:rsidR="00D06027">
          <w:rPr>
            <w:noProof/>
            <w:webHidden/>
          </w:rPr>
          <w:fldChar w:fldCharType="begin"/>
        </w:r>
        <w:r w:rsidR="00D06027">
          <w:rPr>
            <w:noProof/>
            <w:webHidden/>
          </w:rPr>
          <w:instrText xml:space="preserve"> PAGEREF _Toc423365829 \h </w:instrText>
        </w:r>
        <w:r w:rsidR="00D06027">
          <w:rPr>
            <w:noProof/>
            <w:webHidden/>
          </w:rPr>
        </w:r>
        <w:r w:rsidR="00D06027">
          <w:rPr>
            <w:noProof/>
            <w:webHidden/>
          </w:rPr>
          <w:fldChar w:fldCharType="separate"/>
        </w:r>
        <w:r w:rsidR="00D06027">
          <w:rPr>
            <w:noProof/>
            <w:webHidden/>
          </w:rPr>
          <w:t>34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30" w:history="1">
        <w:r w:rsidR="00D06027" w:rsidRPr="00BF21D5">
          <w:rPr>
            <w:rStyle w:val="Hyperlink"/>
            <w:noProof/>
          </w:rPr>
          <w:t>2.1.1.6</w:t>
        </w:r>
        <w:r w:rsidR="00D06027">
          <w:rPr>
            <w:rFonts w:asciiTheme="minorHAnsi" w:eastAsiaTheme="minorEastAsia" w:hAnsiTheme="minorHAnsi" w:cstheme="minorBidi"/>
            <w:noProof/>
            <w:sz w:val="22"/>
            <w:szCs w:val="22"/>
          </w:rPr>
          <w:tab/>
        </w:r>
        <w:r w:rsidR="00D06027" w:rsidRPr="00BF21D5">
          <w:rPr>
            <w:rStyle w:val="Hyperlink"/>
            <w:noProof/>
          </w:rPr>
          <w:t>NetBIOS over NetBEUI (NCACN_NB_NB)</w:t>
        </w:r>
        <w:r w:rsidR="00D06027">
          <w:rPr>
            <w:noProof/>
            <w:webHidden/>
          </w:rPr>
          <w:tab/>
        </w:r>
        <w:r w:rsidR="00D06027">
          <w:rPr>
            <w:noProof/>
            <w:webHidden/>
          </w:rPr>
          <w:fldChar w:fldCharType="begin"/>
        </w:r>
        <w:r w:rsidR="00D06027">
          <w:rPr>
            <w:noProof/>
            <w:webHidden/>
          </w:rPr>
          <w:instrText xml:space="preserve"> PAGEREF _Toc423365830 \h </w:instrText>
        </w:r>
        <w:r w:rsidR="00D06027">
          <w:rPr>
            <w:noProof/>
            <w:webHidden/>
          </w:rPr>
        </w:r>
        <w:r w:rsidR="00D06027">
          <w:rPr>
            <w:noProof/>
            <w:webHidden/>
          </w:rPr>
          <w:fldChar w:fldCharType="separate"/>
        </w:r>
        <w:r w:rsidR="00D06027">
          <w:rPr>
            <w:noProof/>
            <w:webHidden/>
          </w:rPr>
          <w:t>34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31" w:history="1">
        <w:r w:rsidR="00D06027" w:rsidRPr="00BF21D5">
          <w:rPr>
            <w:rStyle w:val="Hyperlink"/>
            <w:noProof/>
          </w:rPr>
          <w:t>2.1.1.7</w:t>
        </w:r>
        <w:r w:rsidR="00D06027">
          <w:rPr>
            <w:rFonts w:asciiTheme="minorHAnsi" w:eastAsiaTheme="minorEastAsia" w:hAnsiTheme="minorHAnsi" w:cstheme="minorBidi"/>
            <w:noProof/>
            <w:sz w:val="22"/>
            <w:szCs w:val="22"/>
          </w:rPr>
          <w:tab/>
        </w:r>
        <w:r w:rsidR="00D06027" w:rsidRPr="00BF21D5">
          <w:rPr>
            <w:rStyle w:val="Hyperlink"/>
            <w:noProof/>
          </w:rPr>
          <w:t>AppleTalk (NCACN_AT_DSP)</w:t>
        </w:r>
        <w:r w:rsidR="00D06027">
          <w:rPr>
            <w:noProof/>
            <w:webHidden/>
          </w:rPr>
          <w:tab/>
        </w:r>
        <w:r w:rsidR="00D06027">
          <w:rPr>
            <w:noProof/>
            <w:webHidden/>
          </w:rPr>
          <w:fldChar w:fldCharType="begin"/>
        </w:r>
        <w:r w:rsidR="00D06027">
          <w:rPr>
            <w:noProof/>
            <w:webHidden/>
          </w:rPr>
          <w:instrText xml:space="preserve"> PAGEREF _Toc423365831 \h </w:instrText>
        </w:r>
        <w:r w:rsidR="00D06027">
          <w:rPr>
            <w:noProof/>
            <w:webHidden/>
          </w:rPr>
        </w:r>
        <w:r w:rsidR="00D06027">
          <w:rPr>
            <w:noProof/>
            <w:webHidden/>
          </w:rPr>
          <w:fldChar w:fldCharType="separate"/>
        </w:r>
        <w:r w:rsidR="00D06027">
          <w:rPr>
            <w:noProof/>
            <w:webHidden/>
          </w:rPr>
          <w:t>35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32" w:history="1">
        <w:r w:rsidR="00D06027" w:rsidRPr="00BF21D5">
          <w:rPr>
            <w:rStyle w:val="Hyperlink"/>
            <w:noProof/>
          </w:rPr>
          <w:t>2.1.1.8</w:t>
        </w:r>
        <w:r w:rsidR="00D06027">
          <w:rPr>
            <w:rFonts w:asciiTheme="minorHAnsi" w:eastAsiaTheme="minorEastAsia" w:hAnsiTheme="minorHAnsi" w:cstheme="minorBidi"/>
            <w:noProof/>
            <w:sz w:val="22"/>
            <w:szCs w:val="22"/>
          </w:rPr>
          <w:tab/>
        </w:r>
        <w:r w:rsidR="00D06027" w:rsidRPr="00BF21D5">
          <w:rPr>
            <w:rStyle w:val="Hyperlink"/>
            <w:noProof/>
          </w:rPr>
          <w:t>RPC over HTTP (ncacn_http)</w:t>
        </w:r>
        <w:r w:rsidR="00D06027">
          <w:rPr>
            <w:noProof/>
            <w:webHidden/>
          </w:rPr>
          <w:tab/>
        </w:r>
        <w:r w:rsidR="00D06027">
          <w:rPr>
            <w:noProof/>
            <w:webHidden/>
          </w:rPr>
          <w:fldChar w:fldCharType="begin"/>
        </w:r>
        <w:r w:rsidR="00D06027">
          <w:rPr>
            <w:noProof/>
            <w:webHidden/>
          </w:rPr>
          <w:instrText xml:space="preserve"> PAGEREF _Toc423365832 \h </w:instrText>
        </w:r>
        <w:r w:rsidR="00D06027">
          <w:rPr>
            <w:noProof/>
            <w:webHidden/>
          </w:rPr>
        </w:r>
        <w:r w:rsidR="00D06027">
          <w:rPr>
            <w:noProof/>
            <w:webHidden/>
          </w:rPr>
          <w:fldChar w:fldCharType="separate"/>
        </w:r>
        <w:r w:rsidR="00D06027">
          <w:rPr>
            <w:noProof/>
            <w:webHidden/>
          </w:rPr>
          <w:t>35</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833" w:history="1">
        <w:r w:rsidR="00D06027" w:rsidRPr="00BF21D5">
          <w:rPr>
            <w:rStyle w:val="Hyperlink"/>
            <w:noProof/>
          </w:rPr>
          <w:t>2.1.2</w:t>
        </w:r>
        <w:r w:rsidR="00D06027">
          <w:rPr>
            <w:rFonts w:asciiTheme="minorHAnsi" w:eastAsiaTheme="minorEastAsia" w:hAnsiTheme="minorHAnsi" w:cstheme="minorBidi"/>
            <w:noProof/>
            <w:sz w:val="22"/>
            <w:szCs w:val="22"/>
          </w:rPr>
          <w:tab/>
        </w:r>
        <w:r w:rsidR="00D06027" w:rsidRPr="00BF21D5">
          <w:rPr>
            <w:rStyle w:val="Hyperlink"/>
            <w:noProof/>
          </w:rPr>
          <w:t>Connectionless RPC Transports</w:t>
        </w:r>
        <w:r w:rsidR="00D06027">
          <w:rPr>
            <w:noProof/>
            <w:webHidden/>
          </w:rPr>
          <w:tab/>
        </w:r>
        <w:r w:rsidR="00D06027">
          <w:rPr>
            <w:noProof/>
            <w:webHidden/>
          </w:rPr>
          <w:fldChar w:fldCharType="begin"/>
        </w:r>
        <w:r w:rsidR="00D06027">
          <w:rPr>
            <w:noProof/>
            <w:webHidden/>
          </w:rPr>
          <w:instrText xml:space="preserve"> PAGEREF _Toc423365833 \h </w:instrText>
        </w:r>
        <w:r w:rsidR="00D06027">
          <w:rPr>
            <w:noProof/>
            <w:webHidden/>
          </w:rPr>
        </w:r>
        <w:r w:rsidR="00D06027">
          <w:rPr>
            <w:noProof/>
            <w:webHidden/>
          </w:rPr>
          <w:fldChar w:fldCharType="separate"/>
        </w:r>
        <w:r w:rsidR="00D06027">
          <w:rPr>
            <w:noProof/>
            <w:webHidden/>
          </w:rPr>
          <w:t>35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34" w:history="1">
        <w:r w:rsidR="00D06027" w:rsidRPr="00BF21D5">
          <w:rPr>
            <w:rStyle w:val="Hyperlink"/>
            <w:noProof/>
          </w:rPr>
          <w:t>2.1.2.1</w:t>
        </w:r>
        <w:r w:rsidR="00D06027">
          <w:rPr>
            <w:rFonts w:asciiTheme="minorHAnsi" w:eastAsiaTheme="minorEastAsia" w:hAnsiTheme="minorHAnsi" w:cstheme="minorBidi"/>
            <w:noProof/>
            <w:sz w:val="22"/>
            <w:szCs w:val="22"/>
          </w:rPr>
          <w:tab/>
        </w:r>
        <w:r w:rsidR="00D06027" w:rsidRPr="00BF21D5">
          <w:rPr>
            <w:rStyle w:val="Hyperlink"/>
            <w:noProof/>
          </w:rPr>
          <w:t>UDP (NCADG_IP_UDP)</w:t>
        </w:r>
        <w:r w:rsidR="00D06027">
          <w:rPr>
            <w:noProof/>
            <w:webHidden/>
          </w:rPr>
          <w:tab/>
        </w:r>
        <w:r w:rsidR="00D06027">
          <w:rPr>
            <w:noProof/>
            <w:webHidden/>
          </w:rPr>
          <w:fldChar w:fldCharType="begin"/>
        </w:r>
        <w:r w:rsidR="00D06027">
          <w:rPr>
            <w:noProof/>
            <w:webHidden/>
          </w:rPr>
          <w:instrText xml:space="preserve"> PAGEREF _Toc423365834 \h </w:instrText>
        </w:r>
        <w:r w:rsidR="00D06027">
          <w:rPr>
            <w:noProof/>
            <w:webHidden/>
          </w:rPr>
        </w:r>
        <w:r w:rsidR="00D06027">
          <w:rPr>
            <w:noProof/>
            <w:webHidden/>
          </w:rPr>
          <w:fldChar w:fldCharType="separate"/>
        </w:r>
        <w:r w:rsidR="00D06027">
          <w:rPr>
            <w:noProof/>
            <w:webHidden/>
          </w:rPr>
          <w:t>35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35" w:history="1">
        <w:r w:rsidR="00D06027" w:rsidRPr="00BF21D5">
          <w:rPr>
            <w:rStyle w:val="Hyperlink"/>
            <w:noProof/>
          </w:rPr>
          <w:t>2.1.2.2</w:t>
        </w:r>
        <w:r w:rsidR="00D06027">
          <w:rPr>
            <w:rFonts w:asciiTheme="minorHAnsi" w:eastAsiaTheme="minorEastAsia" w:hAnsiTheme="minorHAnsi" w:cstheme="minorBidi"/>
            <w:noProof/>
            <w:sz w:val="22"/>
            <w:szCs w:val="22"/>
          </w:rPr>
          <w:tab/>
        </w:r>
        <w:r w:rsidR="00D06027" w:rsidRPr="00BF21D5">
          <w:rPr>
            <w:rStyle w:val="Hyperlink"/>
            <w:noProof/>
          </w:rPr>
          <w:t>Internetwork Packet Exchange (IPX) (NCADG_IPX)</w:t>
        </w:r>
        <w:r w:rsidR="00D06027">
          <w:rPr>
            <w:noProof/>
            <w:webHidden/>
          </w:rPr>
          <w:tab/>
        </w:r>
        <w:r w:rsidR="00D06027">
          <w:rPr>
            <w:noProof/>
            <w:webHidden/>
          </w:rPr>
          <w:fldChar w:fldCharType="begin"/>
        </w:r>
        <w:r w:rsidR="00D06027">
          <w:rPr>
            <w:noProof/>
            <w:webHidden/>
          </w:rPr>
          <w:instrText xml:space="preserve"> PAGEREF _Toc423365835 \h </w:instrText>
        </w:r>
        <w:r w:rsidR="00D06027">
          <w:rPr>
            <w:noProof/>
            <w:webHidden/>
          </w:rPr>
        </w:r>
        <w:r w:rsidR="00D06027">
          <w:rPr>
            <w:noProof/>
            <w:webHidden/>
          </w:rPr>
          <w:fldChar w:fldCharType="separate"/>
        </w:r>
        <w:r w:rsidR="00D06027">
          <w:rPr>
            <w:noProof/>
            <w:webHidden/>
          </w:rPr>
          <w:t>36</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836" w:history="1">
        <w:r w:rsidR="00D06027" w:rsidRPr="00BF21D5">
          <w:rPr>
            <w:rStyle w:val="Hyperlink"/>
            <w:noProof/>
          </w:rPr>
          <w:t>2.2</w:t>
        </w:r>
        <w:r w:rsidR="00D06027">
          <w:rPr>
            <w:rFonts w:asciiTheme="minorHAnsi" w:eastAsiaTheme="minorEastAsia" w:hAnsiTheme="minorHAnsi" w:cstheme="minorBidi"/>
            <w:noProof/>
            <w:sz w:val="22"/>
            <w:szCs w:val="22"/>
          </w:rPr>
          <w:tab/>
        </w:r>
        <w:r w:rsidR="00D06027" w:rsidRPr="00BF21D5">
          <w:rPr>
            <w:rStyle w:val="Hyperlink"/>
            <w:noProof/>
          </w:rPr>
          <w:t>Message Syntax</w:t>
        </w:r>
        <w:r w:rsidR="00D06027">
          <w:rPr>
            <w:noProof/>
            <w:webHidden/>
          </w:rPr>
          <w:tab/>
        </w:r>
        <w:r w:rsidR="00D06027">
          <w:rPr>
            <w:noProof/>
            <w:webHidden/>
          </w:rPr>
          <w:fldChar w:fldCharType="begin"/>
        </w:r>
        <w:r w:rsidR="00D06027">
          <w:rPr>
            <w:noProof/>
            <w:webHidden/>
          </w:rPr>
          <w:instrText xml:space="preserve"> PAGEREF _Toc423365836 \h </w:instrText>
        </w:r>
        <w:r w:rsidR="00D06027">
          <w:rPr>
            <w:noProof/>
            <w:webHidden/>
          </w:rPr>
        </w:r>
        <w:r w:rsidR="00D06027">
          <w:rPr>
            <w:noProof/>
            <w:webHidden/>
          </w:rPr>
          <w:fldChar w:fldCharType="separate"/>
        </w:r>
        <w:r w:rsidR="00D06027">
          <w:rPr>
            <w:noProof/>
            <w:webHidden/>
          </w:rPr>
          <w:t>36</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837" w:history="1">
        <w:r w:rsidR="00D06027" w:rsidRPr="00BF21D5">
          <w:rPr>
            <w:rStyle w:val="Hyperlink"/>
            <w:noProof/>
          </w:rPr>
          <w:t>2.2.1</w:t>
        </w:r>
        <w:r w:rsidR="00D06027">
          <w:rPr>
            <w:rFonts w:asciiTheme="minorHAnsi" w:eastAsiaTheme="minorEastAsia" w:hAnsiTheme="minorHAnsi" w:cstheme="minorBidi"/>
            <w:noProof/>
            <w:sz w:val="22"/>
            <w:szCs w:val="22"/>
          </w:rPr>
          <w:tab/>
        </w:r>
        <w:r w:rsidR="00D06027" w:rsidRPr="00BF21D5">
          <w:rPr>
            <w:rStyle w:val="Hyperlink"/>
            <w:noProof/>
          </w:rPr>
          <w:t>Connection-Oriented and Connectionless RPC Messages</w:t>
        </w:r>
        <w:r w:rsidR="00D06027">
          <w:rPr>
            <w:noProof/>
            <w:webHidden/>
          </w:rPr>
          <w:tab/>
        </w:r>
        <w:r w:rsidR="00D06027">
          <w:rPr>
            <w:noProof/>
            <w:webHidden/>
          </w:rPr>
          <w:fldChar w:fldCharType="begin"/>
        </w:r>
        <w:r w:rsidR="00D06027">
          <w:rPr>
            <w:noProof/>
            <w:webHidden/>
          </w:rPr>
          <w:instrText xml:space="preserve"> PAGEREF _Toc423365837 \h </w:instrText>
        </w:r>
        <w:r w:rsidR="00D06027">
          <w:rPr>
            <w:noProof/>
            <w:webHidden/>
          </w:rPr>
        </w:r>
        <w:r w:rsidR="00D06027">
          <w:rPr>
            <w:noProof/>
            <w:webHidden/>
          </w:rPr>
          <w:fldChar w:fldCharType="separate"/>
        </w:r>
        <w:r w:rsidR="00D06027">
          <w:rPr>
            <w:noProof/>
            <w:webHidden/>
          </w:rPr>
          <w:t>36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38" w:history="1">
        <w:r w:rsidR="00D06027" w:rsidRPr="00BF21D5">
          <w:rPr>
            <w:rStyle w:val="Hyperlink"/>
            <w:noProof/>
          </w:rPr>
          <w:t>2.2.1.1</w:t>
        </w:r>
        <w:r w:rsidR="00D06027">
          <w:rPr>
            <w:rFonts w:asciiTheme="minorHAnsi" w:eastAsiaTheme="minorEastAsia" w:hAnsiTheme="minorHAnsi" w:cstheme="minorBidi"/>
            <w:noProof/>
            <w:sz w:val="22"/>
            <w:szCs w:val="22"/>
          </w:rPr>
          <w:tab/>
        </w:r>
        <w:r w:rsidR="00D06027" w:rsidRPr="00BF21D5">
          <w:rPr>
            <w:rStyle w:val="Hyperlink"/>
            <w:noProof/>
          </w:rPr>
          <w:t>Common Types and Constants</w:t>
        </w:r>
        <w:r w:rsidR="00D06027">
          <w:rPr>
            <w:noProof/>
            <w:webHidden/>
          </w:rPr>
          <w:tab/>
        </w:r>
        <w:r w:rsidR="00D06027">
          <w:rPr>
            <w:noProof/>
            <w:webHidden/>
          </w:rPr>
          <w:fldChar w:fldCharType="begin"/>
        </w:r>
        <w:r w:rsidR="00D06027">
          <w:rPr>
            <w:noProof/>
            <w:webHidden/>
          </w:rPr>
          <w:instrText xml:space="preserve"> PAGEREF _Toc423365838 \h </w:instrText>
        </w:r>
        <w:r w:rsidR="00D06027">
          <w:rPr>
            <w:noProof/>
            <w:webHidden/>
          </w:rPr>
        </w:r>
        <w:r w:rsidR="00D06027">
          <w:rPr>
            <w:noProof/>
            <w:webHidden/>
          </w:rPr>
          <w:fldChar w:fldCharType="separate"/>
        </w:r>
        <w:r w:rsidR="00D06027">
          <w:rPr>
            <w:noProof/>
            <w:webHidden/>
          </w:rPr>
          <w:t>36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39" w:history="1">
        <w:r w:rsidR="00D06027" w:rsidRPr="00BF21D5">
          <w:rPr>
            <w:rStyle w:val="Hyperlink"/>
            <w:noProof/>
          </w:rPr>
          <w:t>2.2.1.1.1</w:t>
        </w:r>
        <w:r w:rsidR="00D06027">
          <w:rPr>
            <w:rFonts w:asciiTheme="minorHAnsi" w:eastAsiaTheme="minorEastAsia" w:hAnsiTheme="minorHAnsi" w:cstheme="minorBidi"/>
            <w:noProof/>
            <w:sz w:val="22"/>
            <w:szCs w:val="22"/>
          </w:rPr>
          <w:tab/>
        </w:r>
        <w:r w:rsidR="00D06027" w:rsidRPr="00BF21D5">
          <w:rPr>
            <w:rStyle w:val="Hyperlink"/>
            <w:noProof/>
          </w:rPr>
          <w:t>RPC_IF_ID Type</w:t>
        </w:r>
        <w:r w:rsidR="00D06027">
          <w:rPr>
            <w:noProof/>
            <w:webHidden/>
          </w:rPr>
          <w:tab/>
        </w:r>
        <w:r w:rsidR="00D06027">
          <w:rPr>
            <w:noProof/>
            <w:webHidden/>
          </w:rPr>
          <w:fldChar w:fldCharType="begin"/>
        </w:r>
        <w:r w:rsidR="00D06027">
          <w:rPr>
            <w:noProof/>
            <w:webHidden/>
          </w:rPr>
          <w:instrText xml:space="preserve"> PAGEREF _Toc423365839 \h </w:instrText>
        </w:r>
        <w:r w:rsidR="00D06027">
          <w:rPr>
            <w:noProof/>
            <w:webHidden/>
          </w:rPr>
        </w:r>
        <w:r w:rsidR="00D06027">
          <w:rPr>
            <w:noProof/>
            <w:webHidden/>
          </w:rPr>
          <w:fldChar w:fldCharType="separate"/>
        </w:r>
        <w:r w:rsidR="00D06027">
          <w:rPr>
            <w:noProof/>
            <w:webHidden/>
          </w:rPr>
          <w:t>36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40" w:history="1">
        <w:r w:rsidR="00D06027" w:rsidRPr="00BF21D5">
          <w:rPr>
            <w:rStyle w:val="Hyperlink"/>
            <w:noProof/>
          </w:rPr>
          <w:t>2.2.1.1.2</w:t>
        </w:r>
        <w:r w:rsidR="00D06027">
          <w:rPr>
            <w:rFonts w:asciiTheme="minorHAnsi" w:eastAsiaTheme="minorEastAsia" w:hAnsiTheme="minorHAnsi" w:cstheme="minorBidi"/>
            <w:noProof/>
            <w:sz w:val="22"/>
            <w:szCs w:val="22"/>
          </w:rPr>
          <w:tab/>
        </w:r>
        <w:r w:rsidR="00D06027" w:rsidRPr="00BF21D5">
          <w:rPr>
            <w:rStyle w:val="Hyperlink"/>
            <w:noProof/>
          </w:rPr>
          <w:t>Extended Error Information Signature Value</w:t>
        </w:r>
        <w:r w:rsidR="00D06027">
          <w:rPr>
            <w:noProof/>
            <w:webHidden/>
          </w:rPr>
          <w:tab/>
        </w:r>
        <w:r w:rsidR="00D06027">
          <w:rPr>
            <w:noProof/>
            <w:webHidden/>
          </w:rPr>
          <w:fldChar w:fldCharType="begin"/>
        </w:r>
        <w:r w:rsidR="00D06027">
          <w:rPr>
            <w:noProof/>
            <w:webHidden/>
          </w:rPr>
          <w:instrText xml:space="preserve"> PAGEREF _Toc423365840 \h </w:instrText>
        </w:r>
        <w:r w:rsidR="00D06027">
          <w:rPr>
            <w:noProof/>
            <w:webHidden/>
          </w:rPr>
        </w:r>
        <w:r w:rsidR="00D06027">
          <w:rPr>
            <w:noProof/>
            <w:webHidden/>
          </w:rPr>
          <w:fldChar w:fldCharType="separate"/>
        </w:r>
        <w:r w:rsidR="00D06027">
          <w:rPr>
            <w:noProof/>
            <w:webHidden/>
          </w:rPr>
          <w:t>36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41" w:history="1">
        <w:r w:rsidR="00D06027" w:rsidRPr="00BF21D5">
          <w:rPr>
            <w:rStyle w:val="Hyperlink"/>
            <w:noProof/>
          </w:rPr>
          <w:t>2.2.1.1.3</w:t>
        </w:r>
        <w:r w:rsidR="00D06027">
          <w:rPr>
            <w:rFonts w:asciiTheme="minorHAnsi" w:eastAsiaTheme="minorEastAsia" w:hAnsiTheme="minorHAnsi" w:cstheme="minorBidi"/>
            <w:noProof/>
            <w:sz w:val="22"/>
            <w:szCs w:val="22"/>
          </w:rPr>
          <w:tab/>
        </w:r>
        <w:r w:rsidR="00D06027" w:rsidRPr="00BF21D5">
          <w:rPr>
            <w:rStyle w:val="Hyperlink"/>
            <w:noProof/>
          </w:rPr>
          <w:t>UUID Format</w:t>
        </w:r>
        <w:r w:rsidR="00D06027">
          <w:rPr>
            <w:noProof/>
            <w:webHidden/>
          </w:rPr>
          <w:tab/>
        </w:r>
        <w:r w:rsidR="00D06027">
          <w:rPr>
            <w:noProof/>
            <w:webHidden/>
          </w:rPr>
          <w:fldChar w:fldCharType="begin"/>
        </w:r>
        <w:r w:rsidR="00D06027">
          <w:rPr>
            <w:noProof/>
            <w:webHidden/>
          </w:rPr>
          <w:instrText xml:space="preserve"> PAGEREF _Toc423365841 \h </w:instrText>
        </w:r>
        <w:r w:rsidR="00D06027">
          <w:rPr>
            <w:noProof/>
            <w:webHidden/>
          </w:rPr>
        </w:r>
        <w:r w:rsidR="00D06027">
          <w:rPr>
            <w:noProof/>
            <w:webHidden/>
          </w:rPr>
          <w:fldChar w:fldCharType="separate"/>
        </w:r>
        <w:r w:rsidR="00D06027">
          <w:rPr>
            <w:noProof/>
            <w:webHidden/>
          </w:rPr>
          <w:t>37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42" w:history="1">
        <w:r w:rsidR="00D06027" w:rsidRPr="00BF21D5">
          <w:rPr>
            <w:rStyle w:val="Hyperlink"/>
            <w:noProof/>
          </w:rPr>
          <w:t>2.2.1.1.4</w:t>
        </w:r>
        <w:r w:rsidR="00D06027">
          <w:rPr>
            <w:rFonts w:asciiTheme="minorHAnsi" w:eastAsiaTheme="minorEastAsia" w:hAnsiTheme="minorHAnsi" w:cstheme="minorBidi"/>
            <w:noProof/>
            <w:sz w:val="22"/>
            <w:szCs w:val="22"/>
          </w:rPr>
          <w:tab/>
        </w:r>
        <w:r w:rsidR="00D06027" w:rsidRPr="00BF21D5">
          <w:rPr>
            <w:rStyle w:val="Hyperlink"/>
            <w:noProof/>
          </w:rPr>
          <w:t>Mapping of a Context Handle</w:t>
        </w:r>
        <w:r w:rsidR="00D06027">
          <w:rPr>
            <w:noProof/>
            <w:webHidden/>
          </w:rPr>
          <w:tab/>
        </w:r>
        <w:r w:rsidR="00D06027">
          <w:rPr>
            <w:noProof/>
            <w:webHidden/>
          </w:rPr>
          <w:fldChar w:fldCharType="begin"/>
        </w:r>
        <w:r w:rsidR="00D06027">
          <w:rPr>
            <w:noProof/>
            <w:webHidden/>
          </w:rPr>
          <w:instrText xml:space="preserve"> PAGEREF _Toc423365842 \h </w:instrText>
        </w:r>
        <w:r w:rsidR="00D06027">
          <w:rPr>
            <w:noProof/>
            <w:webHidden/>
          </w:rPr>
        </w:r>
        <w:r w:rsidR="00D06027">
          <w:rPr>
            <w:noProof/>
            <w:webHidden/>
          </w:rPr>
          <w:fldChar w:fldCharType="separate"/>
        </w:r>
        <w:r w:rsidR="00D06027">
          <w:rPr>
            <w:noProof/>
            <w:webHidden/>
          </w:rPr>
          <w:t>37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43" w:history="1">
        <w:r w:rsidR="00D06027" w:rsidRPr="00BF21D5">
          <w:rPr>
            <w:rStyle w:val="Hyperlink"/>
            <w:noProof/>
          </w:rPr>
          <w:t>2.2.1.1.5</w:t>
        </w:r>
        <w:r w:rsidR="00D06027">
          <w:rPr>
            <w:rFonts w:asciiTheme="minorHAnsi" w:eastAsiaTheme="minorEastAsia" w:hAnsiTheme="minorHAnsi" w:cstheme="minorBidi"/>
            <w:noProof/>
            <w:sz w:val="22"/>
            <w:szCs w:val="22"/>
          </w:rPr>
          <w:tab/>
        </w:r>
        <w:r w:rsidR="00D06027" w:rsidRPr="00BF21D5">
          <w:rPr>
            <w:rStyle w:val="Hyperlink"/>
            <w:noProof/>
          </w:rPr>
          <w:t>version_t</w:t>
        </w:r>
        <w:r w:rsidR="00D06027">
          <w:rPr>
            <w:noProof/>
            <w:webHidden/>
          </w:rPr>
          <w:tab/>
        </w:r>
        <w:r w:rsidR="00D06027">
          <w:rPr>
            <w:noProof/>
            <w:webHidden/>
          </w:rPr>
          <w:fldChar w:fldCharType="begin"/>
        </w:r>
        <w:r w:rsidR="00D06027">
          <w:rPr>
            <w:noProof/>
            <w:webHidden/>
          </w:rPr>
          <w:instrText xml:space="preserve"> PAGEREF _Toc423365843 \h </w:instrText>
        </w:r>
        <w:r w:rsidR="00D06027">
          <w:rPr>
            <w:noProof/>
            <w:webHidden/>
          </w:rPr>
        </w:r>
        <w:r w:rsidR="00D06027">
          <w:rPr>
            <w:noProof/>
            <w:webHidden/>
          </w:rPr>
          <w:fldChar w:fldCharType="separate"/>
        </w:r>
        <w:r w:rsidR="00D06027">
          <w:rPr>
            <w:noProof/>
            <w:webHidden/>
          </w:rPr>
          <w:t>37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44" w:history="1">
        <w:r w:rsidR="00D06027" w:rsidRPr="00BF21D5">
          <w:rPr>
            <w:rStyle w:val="Hyperlink"/>
            <w:noProof/>
          </w:rPr>
          <w:t>2.2.1.1.6</w:t>
        </w:r>
        <w:r w:rsidR="00D06027">
          <w:rPr>
            <w:rFonts w:asciiTheme="minorHAnsi" w:eastAsiaTheme="minorEastAsia" w:hAnsiTheme="minorHAnsi" w:cstheme="minorBidi"/>
            <w:noProof/>
            <w:sz w:val="22"/>
            <w:szCs w:val="22"/>
          </w:rPr>
          <w:tab/>
        </w:r>
        <w:r w:rsidR="00D06027" w:rsidRPr="00BF21D5">
          <w:rPr>
            <w:rStyle w:val="Hyperlink"/>
            <w:noProof/>
          </w:rPr>
          <w:t>p_rt_versions_supported_t</w:t>
        </w:r>
        <w:r w:rsidR="00D06027">
          <w:rPr>
            <w:noProof/>
            <w:webHidden/>
          </w:rPr>
          <w:tab/>
        </w:r>
        <w:r w:rsidR="00D06027">
          <w:rPr>
            <w:noProof/>
            <w:webHidden/>
          </w:rPr>
          <w:fldChar w:fldCharType="begin"/>
        </w:r>
        <w:r w:rsidR="00D06027">
          <w:rPr>
            <w:noProof/>
            <w:webHidden/>
          </w:rPr>
          <w:instrText xml:space="preserve"> PAGEREF _Toc423365844 \h </w:instrText>
        </w:r>
        <w:r w:rsidR="00D06027">
          <w:rPr>
            <w:noProof/>
            <w:webHidden/>
          </w:rPr>
        </w:r>
        <w:r w:rsidR="00D06027">
          <w:rPr>
            <w:noProof/>
            <w:webHidden/>
          </w:rPr>
          <w:fldChar w:fldCharType="separate"/>
        </w:r>
        <w:r w:rsidR="00D06027">
          <w:rPr>
            <w:noProof/>
            <w:webHidden/>
          </w:rPr>
          <w:t>37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45" w:history="1">
        <w:r w:rsidR="00D06027" w:rsidRPr="00BF21D5">
          <w:rPr>
            <w:rStyle w:val="Hyperlink"/>
            <w:noProof/>
          </w:rPr>
          <w:t>2.2.1.1.7</w:t>
        </w:r>
        <w:r w:rsidR="00D06027">
          <w:rPr>
            <w:rFonts w:asciiTheme="minorHAnsi" w:eastAsiaTheme="minorEastAsia" w:hAnsiTheme="minorHAnsi" w:cstheme="minorBidi"/>
            <w:noProof/>
            <w:sz w:val="22"/>
            <w:szCs w:val="22"/>
          </w:rPr>
          <w:tab/>
        </w:r>
        <w:r w:rsidR="00D06027" w:rsidRPr="00BF21D5">
          <w:rPr>
            <w:rStyle w:val="Hyperlink"/>
            <w:noProof/>
          </w:rPr>
          <w:t>Security Providers</w:t>
        </w:r>
        <w:r w:rsidR="00D06027">
          <w:rPr>
            <w:noProof/>
            <w:webHidden/>
          </w:rPr>
          <w:tab/>
        </w:r>
        <w:r w:rsidR="00D06027">
          <w:rPr>
            <w:noProof/>
            <w:webHidden/>
          </w:rPr>
          <w:fldChar w:fldCharType="begin"/>
        </w:r>
        <w:r w:rsidR="00D06027">
          <w:rPr>
            <w:noProof/>
            <w:webHidden/>
          </w:rPr>
          <w:instrText xml:space="preserve"> PAGEREF _Toc423365845 \h </w:instrText>
        </w:r>
        <w:r w:rsidR="00D06027">
          <w:rPr>
            <w:noProof/>
            <w:webHidden/>
          </w:rPr>
        </w:r>
        <w:r w:rsidR="00D06027">
          <w:rPr>
            <w:noProof/>
            <w:webHidden/>
          </w:rPr>
          <w:fldChar w:fldCharType="separate"/>
        </w:r>
        <w:r w:rsidR="00D06027">
          <w:rPr>
            <w:noProof/>
            <w:webHidden/>
          </w:rPr>
          <w:t>37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46" w:history="1">
        <w:r w:rsidR="00D06027" w:rsidRPr="00BF21D5">
          <w:rPr>
            <w:rStyle w:val="Hyperlink"/>
            <w:noProof/>
          </w:rPr>
          <w:t>2.2.1.1.8</w:t>
        </w:r>
        <w:r w:rsidR="00D06027">
          <w:rPr>
            <w:rFonts w:asciiTheme="minorHAnsi" w:eastAsiaTheme="minorEastAsia" w:hAnsiTheme="minorHAnsi" w:cstheme="minorBidi"/>
            <w:noProof/>
            <w:sz w:val="22"/>
            <w:szCs w:val="22"/>
          </w:rPr>
          <w:tab/>
        </w:r>
        <w:r w:rsidR="00D06027" w:rsidRPr="00BF21D5">
          <w:rPr>
            <w:rStyle w:val="Hyperlink"/>
            <w:noProof/>
          </w:rPr>
          <w:t>Authentication Levels</w:t>
        </w:r>
        <w:r w:rsidR="00D06027">
          <w:rPr>
            <w:noProof/>
            <w:webHidden/>
          </w:rPr>
          <w:tab/>
        </w:r>
        <w:r w:rsidR="00D06027">
          <w:rPr>
            <w:noProof/>
            <w:webHidden/>
          </w:rPr>
          <w:fldChar w:fldCharType="begin"/>
        </w:r>
        <w:r w:rsidR="00D06027">
          <w:rPr>
            <w:noProof/>
            <w:webHidden/>
          </w:rPr>
          <w:instrText xml:space="preserve"> PAGEREF _Toc423365846 \h </w:instrText>
        </w:r>
        <w:r w:rsidR="00D06027">
          <w:rPr>
            <w:noProof/>
            <w:webHidden/>
          </w:rPr>
        </w:r>
        <w:r w:rsidR="00D06027">
          <w:rPr>
            <w:noProof/>
            <w:webHidden/>
          </w:rPr>
          <w:fldChar w:fldCharType="separate"/>
        </w:r>
        <w:r w:rsidR="00D06027">
          <w:rPr>
            <w:noProof/>
            <w:webHidden/>
          </w:rPr>
          <w:t>38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47" w:history="1">
        <w:r w:rsidR="00D06027" w:rsidRPr="00BF21D5">
          <w:rPr>
            <w:rStyle w:val="Hyperlink"/>
            <w:noProof/>
          </w:rPr>
          <w:t>2.2.1.1.9</w:t>
        </w:r>
        <w:r w:rsidR="00D06027">
          <w:rPr>
            <w:rFonts w:asciiTheme="minorHAnsi" w:eastAsiaTheme="minorEastAsia" w:hAnsiTheme="minorHAnsi" w:cstheme="minorBidi"/>
            <w:noProof/>
            <w:sz w:val="22"/>
            <w:szCs w:val="22"/>
          </w:rPr>
          <w:tab/>
        </w:r>
        <w:r w:rsidR="00D06027" w:rsidRPr="00BF21D5">
          <w:rPr>
            <w:rStyle w:val="Hyperlink"/>
            <w:noProof/>
          </w:rPr>
          <w:t>Impersonation Level</w:t>
        </w:r>
        <w:r w:rsidR="00D06027">
          <w:rPr>
            <w:noProof/>
            <w:webHidden/>
          </w:rPr>
          <w:tab/>
        </w:r>
        <w:r w:rsidR="00D06027">
          <w:rPr>
            <w:noProof/>
            <w:webHidden/>
          </w:rPr>
          <w:fldChar w:fldCharType="begin"/>
        </w:r>
        <w:r w:rsidR="00D06027">
          <w:rPr>
            <w:noProof/>
            <w:webHidden/>
          </w:rPr>
          <w:instrText xml:space="preserve"> PAGEREF _Toc423365847 \h </w:instrText>
        </w:r>
        <w:r w:rsidR="00D06027">
          <w:rPr>
            <w:noProof/>
            <w:webHidden/>
          </w:rPr>
        </w:r>
        <w:r w:rsidR="00D06027">
          <w:rPr>
            <w:noProof/>
            <w:webHidden/>
          </w:rPr>
          <w:fldChar w:fldCharType="separate"/>
        </w:r>
        <w:r w:rsidR="00D06027">
          <w:rPr>
            <w:noProof/>
            <w:webHidden/>
          </w:rPr>
          <w:t>39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48" w:history="1">
        <w:r w:rsidR="00D06027" w:rsidRPr="00BF21D5">
          <w:rPr>
            <w:rStyle w:val="Hyperlink"/>
            <w:noProof/>
          </w:rPr>
          <w:t>2.2.1.1.10</w:t>
        </w:r>
        <w:r w:rsidR="00D06027">
          <w:rPr>
            <w:rFonts w:asciiTheme="minorHAnsi" w:eastAsiaTheme="minorEastAsia" w:hAnsiTheme="minorHAnsi" w:cstheme="minorBidi"/>
            <w:noProof/>
            <w:sz w:val="22"/>
            <w:szCs w:val="22"/>
          </w:rPr>
          <w:tab/>
        </w:r>
        <w:r w:rsidR="00D06027" w:rsidRPr="00BF21D5">
          <w:rPr>
            <w:rStyle w:val="Hyperlink"/>
            <w:noProof/>
          </w:rPr>
          <w:t>Transport-Layer Impersonation Level</w:t>
        </w:r>
        <w:r w:rsidR="00D06027">
          <w:rPr>
            <w:noProof/>
            <w:webHidden/>
          </w:rPr>
          <w:tab/>
        </w:r>
        <w:r w:rsidR="00D06027">
          <w:rPr>
            <w:noProof/>
            <w:webHidden/>
          </w:rPr>
          <w:fldChar w:fldCharType="begin"/>
        </w:r>
        <w:r w:rsidR="00D06027">
          <w:rPr>
            <w:noProof/>
            <w:webHidden/>
          </w:rPr>
          <w:instrText xml:space="preserve"> PAGEREF _Toc423365848 \h </w:instrText>
        </w:r>
        <w:r w:rsidR="00D06027">
          <w:rPr>
            <w:noProof/>
            <w:webHidden/>
          </w:rPr>
        </w:r>
        <w:r w:rsidR="00D06027">
          <w:rPr>
            <w:noProof/>
            <w:webHidden/>
          </w:rPr>
          <w:fldChar w:fldCharType="separate"/>
        </w:r>
        <w:r w:rsidR="00D06027">
          <w:rPr>
            <w:noProof/>
            <w:webHidden/>
          </w:rPr>
          <w:t>39</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49" w:history="1">
        <w:r w:rsidR="00D06027" w:rsidRPr="00BF21D5">
          <w:rPr>
            <w:rStyle w:val="Hyperlink"/>
            <w:noProof/>
          </w:rPr>
          <w:t>2.2.1.2</w:t>
        </w:r>
        <w:r w:rsidR="00D06027">
          <w:rPr>
            <w:rFonts w:asciiTheme="minorHAnsi" w:eastAsiaTheme="minorEastAsia" w:hAnsiTheme="minorHAnsi" w:cstheme="minorBidi"/>
            <w:noProof/>
            <w:sz w:val="22"/>
            <w:szCs w:val="22"/>
          </w:rPr>
          <w:tab/>
        </w:r>
        <w:r w:rsidR="00D06027" w:rsidRPr="00BF21D5">
          <w:rPr>
            <w:rStyle w:val="Hyperlink"/>
            <w:noProof/>
          </w:rPr>
          <w:t>Endpoint Mapper Interface Extensions</w:t>
        </w:r>
        <w:r w:rsidR="00D06027">
          <w:rPr>
            <w:noProof/>
            <w:webHidden/>
          </w:rPr>
          <w:tab/>
        </w:r>
        <w:r w:rsidR="00D06027">
          <w:rPr>
            <w:noProof/>
            <w:webHidden/>
          </w:rPr>
          <w:fldChar w:fldCharType="begin"/>
        </w:r>
        <w:r w:rsidR="00D06027">
          <w:rPr>
            <w:noProof/>
            <w:webHidden/>
          </w:rPr>
          <w:instrText xml:space="preserve"> PAGEREF _Toc423365849 \h </w:instrText>
        </w:r>
        <w:r w:rsidR="00D06027">
          <w:rPr>
            <w:noProof/>
            <w:webHidden/>
          </w:rPr>
        </w:r>
        <w:r w:rsidR="00D06027">
          <w:rPr>
            <w:noProof/>
            <w:webHidden/>
          </w:rPr>
          <w:fldChar w:fldCharType="separate"/>
        </w:r>
        <w:r w:rsidR="00D06027">
          <w:rPr>
            <w:noProof/>
            <w:webHidden/>
          </w:rPr>
          <w:t>40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0" w:history="1">
        <w:r w:rsidR="00D06027" w:rsidRPr="00BF21D5">
          <w:rPr>
            <w:rStyle w:val="Hyperlink"/>
            <w:noProof/>
          </w:rPr>
          <w:t>2.2.1.2.1</w:t>
        </w:r>
        <w:r w:rsidR="00D06027">
          <w:rPr>
            <w:rFonts w:asciiTheme="minorHAnsi" w:eastAsiaTheme="minorEastAsia" w:hAnsiTheme="minorHAnsi" w:cstheme="minorBidi"/>
            <w:noProof/>
            <w:sz w:val="22"/>
            <w:szCs w:val="22"/>
          </w:rPr>
          <w:tab/>
        </w:r>
        <w:r w:rsidR="00D06027" w:rsidRPr="00BF21D5">
          <w:rPr>
            <w:rStyle w:val="Hyperlink"/>
            <w:noProof/>
          </w:rPr>
          <w:t>EPT_S_CANT_PERFORM_OP</w:t>
        </w:r>
        <w:r w:rsidR="00D06027">
          <w:rPr>
            <w:noProof/>
            <w:webHidden/>
          </w:rPr>
          <w:tab/>
        </w:r>
        <w:r w:rsidR="00D06027">
          <w:rPr>
            <w:noProof/>
            <w:webHidden/>
          </w:rPr>
          <w:fldChar w:fldCharType="begin"/>
        </w:r>
        <w:r w:rsidR="00D06027">
          <w:rPr>
            <w:noProof/>
            <w:webHidden/>
          </w:rPr>
          <w:instrText xml:space="preserve"> PAGEREF _Toc423365850 \h </w:instrText>
        </w:r>
        <w:r w:rsidR="00D06027">
          <w:rPr>
            <w:noProof/>
            <w:webHidden/>
          </w:rPr>
        </w:r>
        <w:r w:rsidR="00D06027">
          <w:rPr>
            <w:noProof/>
            <w:webHidden/>
          </w:rPr>
          <w:fldChar w:fldCharType="separate"/>
        </w:r>
        <w:r w:rsidR="00D06027">
          <w:rPr>
            <w:noProof/>
            <w:webHidden/>
          </w:rPr>
          <w:t>40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1" w:history="1">
        <w:r w:rsidR="00D06027" w:rsidRPr="00BF21D5">
          <w:rPr>
            <w:rStyle w:val="Hyperlink"/>
            <w:noProof/>
          </w:rPr>
          <w:t>2.2.1.2.2</w:t>
        </w:r>
        <w:r w:rsidR="00D06027">
          <w:rPr>
            <w:rFonts w:asciiTheme="minorHAnsi" w:eastAsiaTheme="minorEastAsia" w:hAnsiTheme="minorHAnsi" w:cstheme="minorBidi"/>
            <w:noProof/>
            <w:sz w:val="22"/>
            <w:szCs w:val="22"/>
          </w:rPr>
          <w:tab/>
        </w:r>
        <w:r w:rsidR="00D06027" w:rsidRPr="00BF21D5">
          <w:rPr>
            <w:rStyle w:val="Hyperlink"/>
            <w:noProof/>
          </w:rPr>
          <w:t>twr_t Type</w:t>
        </w:r>
        <w:r w:rsidR="00D06027">
          <w:rPr>
            <w:noProof/>
            <w:webHidden/>
          </w:rPr>
          <w:tab/>
        </w:r>
        <w:r w:rsidR="00D06027">
          <w:rPr>
            <w:noProof/>
            <w:webHidden/>
          </w:rPr>
          <w:fldChar w:fldCharType="begin"/>
        </w:r>
        <w:r w:rsidR="00D06027">
          <w:rPr>
            <w:noProof/>
            <w:webHidden/>
          </w:rPr>
          <w:instrText xml:space="preserve"> PAGEREF _Toc423365851 \h </w:instrText>
        </w:r>
        <w:r w:rsidR="00D06027">
          <w:rPr>
            <w:noProof/>
            <w:webHidden/>
          </w:rPr>
        </w:r>
        <w:r w:rsidR="00D06027">
          <w:rPr>
            <w:noProof/>
            <w:webHidden/>
          </w:rPr>
          <w:fldChar w:fldCharType="separate"/>
        </w:r>
        <w:r w:rsidR="00D06027">
          <w:rPr>
            <w:noProof/>
            <w:webHidden/>
          </w:rPr>
          <w:t>40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2" w:history="1">
        <w:r w:rsidR="00D06027" w:rsidRPr="00BF21D5">
          <w:rPr>
            <w:rStyle w:val="Hyperlink"/>
            <w:noProof/>
          </w:rPr>
          <w:t>2.2.1.2.3</w:t>
        </w:r>
        <w:r w:rsidR="00D06027">
          <w:rPr>
            <w:rFonts w:asciiTheme="minorHAnsi" w:eastAsiaTheme="minorEastAsia" w:hAnsiTheme="minorHAnsi" w:cstheme="minorBidi"/>
            <w:noProof/>
            <w:sz w:val="22"/>
            <w:szCs w:val="22"/>
          </w:rPr>
          <w:tab/>
        </w:r>
        <w:r w:rsidR="00D06027" w:rsidRPr="00BF21D5">
          <w:rPr>
            <w:rStyle w:val="Hyperlink"/>
            <w:noProof/>
          </w:rPr>
          <w:t>error_status Type</w:t>
        </w:r>
        <w:r w:rsidR="00D06027">
          <w:rPr>
            <w:noProof/>
            <w:webHidden/>
          </w:rPr>
          <w:tab/>
        </w:r>
        <w:r w:rsidR="00D06027">
          <w:rPr>
            <w:noProof/>
            <w:webHidden/>
          </w:rPr>
          <w:fldChar w:fldCharType="begin"/>
        </w:r>
        <w:r w:rsidR="00D06027">
          <w:rPr>
            <w:noProof/>
            <w:webHidden/>
          </w:rPr>
          <w:instrText xml:space="preserve"> PAGEREF _Toc423365852 \h </w:instrText>
        </w:r>
        <w:r w:rsidR="00D06027">
          <w:rPr>
            <w:noProof/>
            <w:webHidden/>
          </w:rPr>
        </w:r>
        <w:r w:rsidR="00D06027">
          <w:rPr>
            <w:noProof/>
            <w:webHidden/>
          </w:rPr>
          <w:fldChar w:fldCharType="separate"/>
        </w:r>
        <w:r w:rsidR="00D06027">
          <w:rPr>
            <w:noProof/>
            <w:webHidden/>
          </w:rPr>
          <w:t>41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3" w:history="1">
        <w:r w:rsidR="00D06027" w:rsidRPr="00BF21D5">
          <w:rPr>
            <w:rStyle w:val="Hyperlink"/>
            <w:noProof/>
          </w:rPr>
          <w:t>2.2.1.2.4</w:t>
        </w:r>
        <w:r w:rsidR="00D06027">
          <w:rPr>
            <w:rFonts w:asciiTheme="minorHAnsi" w:eastAsiaTheme="minorEastAsia" w:hAnsiTheme="minorHAnsi" w:cstheme="minorBidi"/>
            <w:noProof/>
            <w:sz w:val="22"/>
            <w:szCs w:val="22"/>
          </w:rPr>
          <w:tab/>
        </w:r>
        <w:r w:rsidR="00D06027" w:rsidRPr="00BF21D5">
          <w:rPr>
            <w:rStyle w:val="Hyperlink"/>
            <w:noProof/>
          </w:rPr>
          <w:t>ept_lookup Method</w:t>
        </w:r>
        <w:r w:rsidR="00D06027">
          <w:rPr>
            <w:noProof/>
            <w:webHidden/>
          </w:rPr>
          <w:tab/>
        </w:r>
        <w:r w:rsidR="00D06027">
          <w:rPr>
            <w:noProof/>
            <w:webHidden/>
          </w:rPr>
          <w:fldChar w:fldCharType="begin"/>
        </w:r>
        <w:r w:rsidR="00D06027">
          <w:rPr>
            <w:noProof/>
            <w:webHidden/>
          </w:rPr>
          <w:instrText xml:space="preserve"> PAGEREF _Toc423365853 \h </w:instrText>
        </w:r>
        <w:r w:rsidR="00D06027">
          <w:rPr>
            <w:noProof/>
            <w:webHidden/>
          </w:rPr>
        </w:r>
        <w:r w:rsidR="00D06027">
          <w:rPr>
            <w:noProof/>
            <w:webHidden/>
          </w:rPr>
          <w:fldChar w:fldCharType="separate"/>
        </w:r>
        <w:r w:rsidR="00D06027">
          <w:rPr>
            <w:noProof/>
            <w:webHidden/>
          </w:rPr>
          <w:t>41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4" w:history="1">
        <w:r w:rsidR="00D06027" w:rsidRPr="00BF21D5">
          <w:rPr>
            <w:rStyle w:val="Hyperlink"/>
            <w:noProof/>
          </w:rPr>
          <w:t>2.2.1.2.5</w:t>
        </w:r>
        <w:r w:rsidR="00D06027">
          <w:rPr>
            <w:rFonts w:asciiTheme="minorHAnsi" w:eastAsiaTheme="minorEastAsia" w:hAnsiTheme="minorHAnsi" w:cstheme="minorBidi"/>
            <w:noProof/>
            <w:sz w:val="22"/>
            <w:szCs w:val="22"/>
          </w:rPr>
          <w:tab/>
        </w:r>
        <w:r w:rsidR="00D06027" w:rsidRPr="00BF21D5">
          <w:rPr>
            <w:rStyle w:val="Hyperlink"/>
            <w:noProof/>
          </w:rPr>
          <w:t>ept_map Method</w:t>
        </w:r>
        <w:r w:rsidR="00D06027">
          <w:rPr>
            <w:noProof/>
            <w:webHidden/>
          </w:rPr>
          <w:tab/>
        </w:r>
        <w:r w:rsidR="00D06027">
          <w:rPr>
            <w:noProof/>
            <w:webHidden/>
          </w:rPr>
          <w:fldChar w:fldCharType="begin"/>
        </w:r>
        <w:r w:rsidR="00D06027">
          <w:rPr>
            <w:noProof/>
            <w:webHidden/>
          </w:rPr>
          <w:instrText xml:space="preserve"> PAGEREF _Toc423365854 \h </w:instrText>
        </w:r>
        <w:r w:rsidR="00D06027">
          <w:rPr>
            <w:noProof/>
            <w:webHidden/>
          </w:rPr>
        </w:r>
        <w:r w:rsidR="00D06027">
          <w:rPr>
            <w:noProof/>
            <w:webHidden/>
          </w:rPr>
          <w:fldChar w:fldCharType="separate"/>
        </w:r>
        <w:r w:rsidR="00D06027">
          <w:rPr>
            <w:noProof/>
            <w:webHidden/>
          </w:rPr>
          <w:t>42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5" w:history="1">
        <w:r w:rsidR="00D06027" w:rsidRPr="00BF21D5">
          <w:rPr>
            <w:rStyle w:val="Hyperlink"/>
            <w:noProof/>
          </w:rPr>
          <w:t>2.2.1.2.6</w:t>
        </w:r>
        <w:r w:rsidR="00D06027">
          <w:rPr>
            <w:rFonts w:asciiTheme="minorHAnsi" w:eastAsiaTheme="minorEastAsia" w:hAnsiTheme="minorHAnsi" w:cstheme="minorBidi"/>
            <w:noProof/>
            <w:sz w:val="22"/>
            <w:szCs w:val="22"/>
          </w:rPr>
          <w:tab/>
        </w:r>
        <w:r w:rsidR="00D06027" w:rsidRPr="00BF21D5">
          <w:rPr>
            <w:rStyle w:val="Hyperlink"/>
            <w:noProof/>
          </w:rPr>
          <w:t>ept_insert Method</w:t>
        </w:r>
        <w:r w:rsidR="00D06027">
          <w:rPr>
            <w:noProof/>
            <w:webHidden/>
          </w:rPr>
          <w:tab/>
        </w:r>
        <w:r w:rsidR="00D06027">
          <w:rPr>
            <w:noProof/>
            <w:webHidden/>
          </w:rPr>
          <w:fldChar w:fldCharType="begin"/>
        </w:r>
        <w:r w:rsidR="00D06027">
          <w:rPr>
            <w:noProof/>
            <w:webHidden/>
          </w:rPr>
          <w:instrText xml:space="preserve"> PAGEREF _Toc423365855 \h </w:instrText>
        </w:r>
        <w:r w:rsidR="00D06027">
          <w:rPr>
            <w:noProof/>
            <w:webHidden/>
          </w:rPr>
        </w:r>
        <w:r w:rsidR="00D06027">
          <w:rPr>
            <w:noProof/>
            <w:webHidden/>
          </w:rPr>
          <w:fldChar w:fldCharType="separate"/>
        </w:r>
        <w:r w:rsidR="00D06027">
          <w:rPr>
            <w:noProof/>
            <w:webHidden/>
          </w:rPr>
          <w:t>43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6" w:history="1">
        <w:r w:rsidR="00D06027" w:rsidRPr="00BF21D5">
          <w:rPr>
            <w:rStyle w:val="Hyperlink"/>
            <w:noProof/>
          </w:rPr>
          <w:t>2.2.1.2.7</w:t>
        </w:r>
        <w:r w:rsidR="00D06027">
          <w:rPr>
            <w:rFonts w:asciiTheme="minorHAnsi" w:eastAsiaTheme="minorEastAsia" w:hAnsiTheme="minorHAnsi" w:cstheme="minorBidi"/>
            <w:noProof/>
            <w:sz w:val="22"/>
            <w:szCs w:val="22"/>
          </w:rPr>
          <w:tab/>
        </w:r>
        <w:r w:rsidR="00D06027" w:rsidRPr="00BF21D5">
          <w:rPr>
            <w:rStyle w:val="Hyperlink"/>
            <w:noProof/>
          </w:rPr>
          <w:t>ept_delete Method</w:t>
        </w:r>
        <w:r w:rsidR="00D06027">
          <w:rPr>
            <w:noProof/>
            <w:webHidden/>
          </w:rPr>
          <w:tab/>
        </w:r>
        <w:r w:rsidR="00D06027">
          <w:rPr>
            <w:noProof/>
            <w:webHidden/>
          </w:rPr>
          <w:fldChar w:fldCharType="begin"/>
        </w:r>
        <w:r w:rsidR="00D06027">
          <w:rPr>
            <w:noProof/>
            <w:webHidden/>
          </w:rPr>
          <w:instrText xml:space="preserve"> PAGEREF _Toc423365856 \h </w:instrText>
        </w:r>
        <w:r w:rsidR="00D06027">
          <w:rPr>
            <w:noProof/>
            <w:webHidden/>
          </w:rPr>
        </w:r>
        <w:r w:rsidR="00D06027">
          <w:rPr>
            <w:noProof/>
            <w:webHidden/>
          </w:rPr>
          <w:fldChar w:fldCharType="separate"/>
        </w:r>
        <w:r w:rsidR="00D06027">
          <w:rPr>
            <w:noProof/>
            <w:webHidden/>
          </w:rPr>
          <w:t>43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7" w:history="1">
        <w:r w:rsidR="00D06027" w:rsidRPr="00BF21D5">
          <w:rPr>
            <w:rStyle w:val="Hyperlink"/>
            <w:noProof/>
          </w:rPr>
          <w:t>2.2.1.2.8</w:t>
        </w:r>
        <w:r w:rsidR="00D06027">
          <w:rPr>
            <w:rFonts w:asciiTheme="minorHAnsi" w:eastAsiaTheme="minorEastAsia" w:hAnsiTheme="minorHAnsi" w:cstheme="minorBidi"/>
            <w:noProof/>
            <w:sz w:val="22"/>
            <w:szCs w:val="22"/>
          </w:rPr>
          <w:tab/>
        </w:r>
        <w:r w:rsidR="00D06027" w:rsidRPr="00BF21D5">
          <w:rPr>
            <w:rStyle w:val="Hyperlink"/>
            <w:noProof/>
          </w:rPr>
          <w:t>ept_lookup_handle_free Method</w:t>
        </w:r>
        <w:r w:rsidR="00D06027">
          <w:rPr>
            <w:noProof/>
            <w:webHidden/>
          </w:rPr>
          <w:tab/>
        </w:r>
        <w:r w:rsidR="00D06027">
          <w:rPr>
            <w:noProof/>
            <w:webHidden/>
          </w:rPr>
          <w:fldChar w:fldCharType="begin"/>
        </w:r>
        <w:r w:rsidR="00D06027">
          <w:rPr>
            <w:noProof/>
            <w:webHidden/>
          </w:rPr>
          <w:instrText xml:space="preserve"> PAGEREF _Toc423365857 \h </w:instrText>
        </w:r>
        <w:r w:rsidR="00D06027">
          <w:rPr>
            <w:noProof/>
            <w:webHidden/>
          </w:rPr>
        </w:r>
        <w:r w:rsidR="00D06027">
          <w:rPr>
            <w:noProof/>
            <w:webHidden/>
          </w:rPr>
          <w:fldChar w:fldCharType="separate"/>
        </w:r>
        <w:r w:rsidR="00D06027">
          <w:rPr>
            <w:noProof/>
            <w:webHidden/>
          </w:rPr>
          <w:t>44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8" w:history="1">
        <w:r w:rsidR="00D06027" w:rsidRPr="00BF21D5">
          <w:rPr>
            <w:rStyle w:val="Hyperlink"/>
            <w:noProof/>
          </w:rPr>
          <w:t>2.2.1.2.9</w:t>
        </w:r>
        <w:r w:rsidR="00D06027">
          <w:rPr>
            <w:rFonts w:asciiTheme="minorHAnsi" w:eastAsiaTheme="minorEastAsia" w:hAnsiTheme="minorHAnsi" w:cstheme="minorBidi"/>
            <w:noProof/>
            <w:sz w:val="22"/>
            <w:szCs w:val="22"/>
          </w:rPr>
          <w:tab/>
        </w:r>
        <w:r w:rsidR="00D06027" w:rsidRPr="00BF21D5">
          <w:rPr>
            <w:rStyle w:val="Hyperlink"/>
            <w:noProof/>
          </w:rPr>
          <w:t>ept_inq_object Method</w:t>
        </w:r>
        <w:r w:rsidR="00D06027">
          <w:rPr>
            <w:noProof/>
            <w:webHidden/>
          </w:rPr>
          <w:tab/>
        </w:r>
        <w:r w:rsidR="00D06027">
          <w:rPr>
            <w:noProof/>
            <w:webHidden/>
          </w:rPr>
          <w:fldChar w:fldCharType="begin"/>
        </w:r>
        <w:r w:rsidR="00D06027">
          <w:rPr>
            <w:noProof/>
            <w:webHidden/>
          </w:rPr>
          <w:instrText xml:space="preserve"> PAGEREF _Toc423365858 \h </w:instrText>
        </w:r>
        <w:r w:rsidR="00D06027">
          <w:rPr>
            <w:noProof/>
            <w:webHidden/>
          </w:rPr>
        </w:r>
        <w:r w:rsidR="00D06027">
          <w:rPr>
            <w:noProof/>
            <w:webHidden/>
          </w:rPr>
          <w:fldChar w:fldCharType="separate"/>
        </w:r>
        <w:r w:rsidR="00D06027">
          <w:rPr>
            <w:noProof/>
            <w:webHidden/>
          </w:rPr>
          <w:t>44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59" w:history="1">
        <w:r w:rsidR="00D06027" w:rsidRPr="00BF21D5">
          <w:rPr>
            <w:rStyle w:val="Hyperlink"/>
            <w:noProof/>
          </w:rPr>
          <w:t>2.2.1.2.10</w:t>
        </w:r>
        <w:r w:rsidR="00D06027">
          <w:rPr>
            <w:rFonts w:asciiTheme="minorHAnsi" w:eastAsiaTheme="minorEastAsia" w:hAnsiTheme="minorHAnsi" w:cstheme="minorBidi"/>
            <w:noProof/>
            <w:sz w:val="22"/>
            <w:szCs w:val="22"/>
          </w:rPr>
          <w:tab/>
        </w:r>
        <w:r w:rsidR="00D06027" w:rsidRPr="00BF21D5">
          <w:rPr>
            <w:rStyle w:val="Hyperlink"/>
            <w:noProof/>
          </w:rPr>
          <w:t>ept_mgmt_delete Method</w:t>
        </w:r>
        <w:r w:rsidR="00D06027">
          <w:rPr>
            <w:noProof/>
            <w:webHidden/>
          </w:rPr>
          <w:tab/>
        </w:r>
        <w:r w:rsidR="00D06027">
          <w:rPr>
            <w:noProof/>
            <w:webHidden/>
          </w:rPr>
          <w:fldChar w:fldCharType="begin"/>
        </w:r>
        <w:r w:rsidR="00D06027">
          <w:rPr>
            <w:noProof/>
            <w:webHidden/>
          </w:rPr>
          <w:instrText xml:space="preserve"> PAGEREF _Toc423365859 \h </w:instrText>
        </w:r>
        <w:r w:rsidR="00D06027">
          <w:rPr>
            <w:noProof/>
            <w:webHidden/>
          </w:rPr>
        </w:r>
        <w:r w:rsidR="00D06027">
          <w:rPr>
            <w:noProof/>
            <w:webHidden/>
          </w:rPr>
          <w:fldChar w:fldCharType="separate"/>
        </w:r>
        <w:r w:rsidR="00D06027">
          <w:rPr>
            <w:noProof/>
            <w:webHidden/>
          </w:rPr>
          <w:t>44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60" w:history="1">
        <w:r w:rsidR="00D06027" w:rsidRPr="00BF21D5">
          <w:rPr>
            <w:rStyle w:val="Hyperlink"/>
            <w:noProof/>
          </w:rPr>
          <w:t>2.2.1.2.11</w:t>
        </w:r>
        <w:r w:rsidR="00D06027">
          <w:rPr>
            <w:rFonts w:asciiTheme="minorHAnsi" w:eastAsiaTheme="minorEastAsia" w:hAnsiTheme="minorHAnsi" w:cstheme="minorBidi"/>
            <w:noProof/>
            <w:sz w:val="22"/>
            <w:szCs w:val="22"/>
          </w:rPr>
          <w:tab/>
        </w:r>
        <w:r w:rsidR="00D06027" w:rsidRPr="00BF21D5">
          <w:rPr>
            <w:rStyle w:val="Hyperlink"/>
            <w:noProof/>
          </w:rPr>
          <w:t>ept_lookup_handle_t Type</w:t>
        </w:r>
        <w:r w:rsidR="00D06027">
          <w:rPr>
            <w:noProof/>
            <w:webHidden/>
          </w:rPr>
          <w:tab/>
        </w:r>
        <w:r w:rsidR="00D06027">
          <w:rPr>
            <w:noProof/>
            <w:webHidden/>
          </w:rPr>
          <w:fldChar w:fldCharType="begin"/>
        </w:r>
        <w:r w:rsidR="00D06027">
          <w:rPr>
            <w:noProof/>
            <w:webHidden/>
          </w:rPr>
          <w:instrText xml:space="preserve"> PAGEREF _Toc423365860 \h </w:instrText>
        </w:r>
        <w:r w:rsidR="00D06027">
          <w:rPr>
            <w:noProof/>
            <w:webHidden/>
          </w:rPr>
        </w:r>
        <w:r w:rsidR="00D06027">
          <w:rPr>
            <w:noProof/>
            <w:webHidden/>
          </w:rPr>
          <w:fldChar w:fldCharType="separate"/>
        </w:r>
        <w:r w:rsidR="00D06027">
          <w:rPr>
            <w:noProof/>
            <w:webHidden/>
          </w:rPr>
          <w:t>44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61" w:history="1">
        <w:r w:rsidR="00D06027" w:rsidRPr="00BF21D5">
          <w:rPr>
            <w:rStyle w:val="Hyperlink"/>
            <w:noProof/>
          </w:rPr>
          <w:t>2.2.1.3</w:t>
        </w:r>
        <w:r w:rsidR="00D06027">
          <w:rPr>
            <w:rFonts w:asciiTheme="minorHAnsi" w:eastAsiaTheme="minorEastAsia" w:hAnsiTheme="minorHAnsi" w:cstheme="minorBidi"/>
            <w:noProof/>
            <w:sz w:val="22"/>
            <w:szCs w:val="22"/>
          </w:rPr>
          <w:tab/>
        </w:r>
        <w:r w:rsidR="00D06027" w:rsidRPr="00BF21D5">
          <w:rPr>
            <w:rStyle w:val="Hyperlink"/>
            <w:noProof/>
          </w:rPr>
          <w:t>Management Interface Extensions</w:t>
        </w:r>
        <w:r w:rsidR="00D06027">
          <w:rPr>
            <w:noProof/>
            <w:webHidden/>
          </w:rPr>
          <w:tab/>
        </w:r>
        <w:r w:rsidR="00D06027">
          <w:rPr>
            <w:noProof/>
            <w:webHidden/>
          </w:rPr>
          <w:fldChar w:fldCharType="begin"/>
        </w:r>
        <w:r w:rsidR="00D06027">
          <w:rPr>
            <w:noProof/>
            <w:webHidden/>
          </w:rPr>
          <w:instrText xml:space="preserve"> PAGEREF _Toc423365861 \h </w:instrText>
        </w:r>
        <w:r w:rsidR="00D06027">
          <w:rPr>
            <w:noProof/>
            <w:webHidden/>
          </w:rPr>
        </w:r>
        <w:r w:rsidR="00D06027">
          <w:rPr>
            <w:noProof/>
            <w:webHidden/>
          </w:rPr>
          <w:fldChar w:fldCharType="separate"/>
        </w:r>
        <w:r w:rsidR="00D06027">
          <w:rPr>
            <w:noProof/>
            <w:webHidden/>
          </w:rPr>
          <w:t>44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62" w:history="1">
        <w:r w:rsidR="00D06027" w:rsidRPr="00BF21D5">
          <w:rPr>
            <w:rStyle w:val="Hyperlink"/>
            <w:noProof/>
          </w:rPr>
          <w:t>2.2.1.3.1</w:t>
        </w:r>
        <w:r w:rsidR="00D06027">
          <w:rPr>
            <w:rFonts w:asciiTheme="minorHAnsi" w:eastAsiaTheme="minorEastAsia" w:hAnsiTheme="minorHAnsi" w:cstheme="minorBidi"/>
            <w:noProof/>
            <w:sz w:val="22"/>
            <w:szCs w:val="22"/>
          </w:rPr>
          <w:tab/>
        </w:r>
        <w:r w:rsidR="00D06027" w:rsidRPr="00BF21D5">
          <w:rPr>
            <w:rStyle w:val="Hyperlink"/>
            <w:noProof/>
          </w:rPr>
          <w:t>rpc_if_id_vector_p_t Type</w:t>
        </w:r>
        <w:r w:rsidR="00D06027">
          <w:rPr>
            <w:noProof/>
            <w:webHidden/>
          </w:rPr>
          <w:tab/>
        </w:r>
        <w:r w:rsidR="00D06027">
          <w:rPr>
            <w:noProof/>
            <w:webHidden/>
          </w:rPr>
          <w:fldChar w:fldCharType="begin"/>
        </w:r>
        <w:r w:rsidR="00D06027">
          <w:rPr>
            <w:noProof/>
            <w:webHidden/>
          </w:rPr>
          <w:instrText xml:space="preserve"> PAGEREF _Toc423365862 \h </w:instrText>
        </w:r>
        <w:r w:rsidR="00D06027">
          <w:rPr>
            <w:noProof/>
            <w:webHidden/>
          </w:rPr>
        </w:r>
        <w:r w:rsidR="00D06027">
          <w:rPr>
            <w:noProof/>
            <w:webHidden/>
          </w:rPr>
          <w:fldChar w:fldCharType="separate"/>
        </w:r>
        <w:r w:rsidR="00D06027">
          <w:rPr>
            <w:noProof/>
            <w:webHidden/>
          </w:rPr>
          <w:t>44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63" w:history="1">
        <w:r w:rsidR="00D06027" w:rsidRPr="00BF21D5">
          <w:rPr>
            <w:rStyle w:val="Hyperlink"/>
            <w:noProof/>
          </w:rPr>
          <w:t>2.2.1.3.2</w:t>
        </w:r>
        <w:r w:rsidR="00D06027">
          <w:rPr>
            <w:rFonts w:asciiTheme="minorHAnsi" w:eastAsiaTheme="minorEastAsia" w:hAnsiTheme="minorHAnsi" w:cstheme="minorBidi"/>
            <w:noProof/>
            <w:sz w:val="22"/>
            <w:szCs w:val="22"/>
          </w:rPr>
          <w:tab/>
        </w:r>
        <w:r w:rsidR="00D06027" w:rsidRPr="00BF21D5">
          <w:rPr>
            <w:rStyle w:val="Hyperlink"/>
            <w:noProof/>
          </w:rPr>
          <w:t>StatisticsCount Type</w:t>
        </w:r>
        <w:r w:rsidR="00D06027">
          <w:rPr>
            <w:noProof/>
            <w:webHidden/>
          </w:rPr>
          <w:tab/>
        </w:r>
        <w:r w:rsidR="00D06027">
          <w:rPr>
            <w:noProof/>
            <w:webHidden/>
          </w:rPr>
          <w:fldChar w:fldCharType="begin"/>
        </w:r>
        <w:r w:rsidR="00D06027">
          <w:rPr>
            <w:noProof/>
            <w:webHidden/>
          </w:rPr>
          <w:instrText xml:space="preserve"> PAGEREF _Toc423365863 \h </w:instrText>
        </w:r>
        <w:r w:rsidR="00D06027">
          <w:rPr>
            <w:noProof/>
            <w:webHidden/>
          </w:rPr>
        </w:r>
        <w:r w:rsidR="00D06027">
          <w:rPr>
            <w:noProof/>
            <w:webHidden/>
          </w:rPr>
          <w:fldChar w:fldCharType="separate"/>
        </w:r>
        <w:r w:rsidR="00D06027">
          <w:rPr>
            <w:noProof/>
            <w:webHidden/>
          </w:rPr>
          <w:t>45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64" w:history="1">
        <w:r w:rsidR="00D06027" w:rsidRPr="00BF21D5">
          <w:rPr>
            <w:rStyle w:val="Hyperlink"/>
            <w:noProof/>
          </w:rPr>
          <w:t>2.2.1.3.3</w:t>
        </w:r>
        <w:r w:rsidR="00D06027">
          <w:rPr>
            <w:rFonts w:asciiTheme="minorHAnsi" w:eastAsiaTheme="minorEastAsia" w:hAnsiTheme="minorHAnsi" w:cstheme="minorBidi"/>
            <w:noProof/>
            <w:sz w:val="22"/>
            <w:szCs w:val="22"/>
          </w:rPr>
          <w:tab/>
        </w:r>
        <w:r w:rsidR="00D06027" w:rsidRPr="00BF21D5">
          <w:rPr>
            <w:rStyle w:val="Hyperlink"/>
            <w:noProof/>
          </w:rPr>
          <w:t>rpc_mgmt_inq_stats Method</w:t>
        </w:r>
        <w:r w:rsidR="00D06027">
          <w:rPr>
            <w:noProof/>
            <w:webHidden/>
          </w:rPr>
          <w:tab/>
        </w:r>
        <w:r w:rsidR="00D06027">
          <w:rPr>
            <w:noProof/>
            <w:webHidden/>
          </w:rPr>
          <w:fldChar w:fldCharType="begin"/>
        </w:r>
        <w:r w:rsidR="00D06027">
          <w:rPr>
            <w:noProof/>
            <w:webHidden/>
          </w:rPr>
          <w:instrText xml:space="preserve"> PAGEREF _Toc423365864 \h </w:instrText>
        </w:r>
        <w:r w:rsidR="00D06027">
          <w:rPr>
            <w:noProof/>
            <w:webHidden/>
          </w:rPr>
        </w:r>
        <w:r w:rsidR="00D06027">
          <w:rPr>
            <w:noProof/>
            <w:webHidden/>
          </w:rPr>
          <w:fldChar w:fldCharType="separate"/>
        </w:r>
        <w:r w:rsidR="00D06027">
          <w:rPr>
            <w:noProof/>
            <w:webHidden/>
          </w:rPr>
          <w:t>45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65" w:history="1">
        <w:r w:rsidR="00D06027" w:rsidRPr="00BF21D5">
          <w:rPr>
            <w:rStyle w:val="Hyperlink"/>
            <w:noProof/>
          </w:rPr>
          <w:t>2.2.1.3.4</w:t>
        </w:r>
        <w:r w:rsidR="00D06027">
          <w:rPr>
            <w:rFonts w:asciiTheme="minorHAnsi" w:eastAsiaTheme="minorEastAsia" w:hAnsiTheme="minorHAnsi" w:cstheme="minorBidi"/>
            <w:noProof/>
            <w:sz w:val="22"/>
            <w:szCs w:val="22"/>
          </w:rPr>
          <w:tab/>
        </w:r>
        <w:r w:rsidR="00D06027" w:rsidRPr="00BF21D5">
          <w:rPr>
            <w:rStyle w:val="Hyperlink"/>
            <w:noProof/>
          </w:rPr>
          <w:t>rpc_mgmt_inq_princ_name Method</w:t>
        </w:r>
        <w:r w:rsidR="00D06027">
          <w:rPr>
            <w:noProof/>
            <w:webHidden/>
          </w:rPr>
          <w:tab/>
        </w:r>
        <w:r w:rsidR="00D06027">
          <w:rPr>
            <w:noProof/>
            <w:webHidden/>
          </w:rPr>
          <w:fldChar w:fldCharType="begin"/>
        </w:r>
        <w:r w:rsidR="00D06027">
          <w:rPr>
            <w:noProof/>
            <w:webHidden/>
          </w:rPr>
          <w:instrText xml:space="preserve"> PAGEREF _Toc423365865 \h </w:instrText>
        </w:r>
        <w:r w:rsidR="00D06027">
          <w:rPr>
            <w:noProof/>
            <w:webHidden/>
          </w:rPr>
        </w:r>
        <w:r w:rsidR="00D06027">
          <w:rPr>
            <w:noProof/>
            <w:webHidden/>
          </w:rPr>
          <w:fldChar w:fldCharType="separate"/>
        </w:r>
        <w:r w:rsidR="00D06027">
          <w:rPr>
            <w:noProof/>
            <w:webHidden/>
          </w:rPr>
          <w:t>45</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866" w:history="1">
        <w:r w:rsidR="00D06027" w:rsidRPr="00BF21D5">
          <w:rPr>
            <w:rStyle w:val="Hyperlink"/>
            <w:noProof/>
          </w:rPr>
          <w:t>2.2.2</w:t>
        </w:r>
        <w:r w:rsidR="00D06027">
          <w:rPr>
            <w:rFonts w:asciiTheme="minorHAnsi" w:eastAsiaTheme="minorEastAsia" w:hAnsiTheme="minorHAnsi" w:cstheme="minorBidi"/>
            <w:noProof/>
            <w:sz w:val="22"/>
            <w:szCs w:val="22"/>
          </w:rPr>
          <w:tab/>
        </w:r>
        <w:r w:rsidR="00D06027" w:rsidRPr="00BF21D5">
          <w:rPr>
            <w:rStyle w:val="Hyperlink"/>
            <w:noProof/>
          </w:rPr>
          <w:t>Connection-Oriented RPC Messages</w:t>
        </w:r>
        <w:r w:rsidR="00D06027">
          <w:rPr>
            <w:noProof/>
            <w:webHidden/>
          </w:rPr>
          <w:tab/>
        </w:r>
        <w:r w:rsidR="00D06027">
          <w:rPr>
            <w:noProof/>
            <w:webHidden/>
          </w:rPr>
          <w:fldChar w:fldCharType="begin"/>
        </w:r>
        <w:r w:rsidR="00D06027">
          <w:rPr>
            <w:noProof/>
            <w:webHidden/>
          </w:rPr>
          <w:instrText xml:space="preserve"> PAGEREF _Toc423365866 \h </w:instrText>
        </w:r>
        <w:r w:rsidR="00D06027">
          <w:rPr>
            <w:noProof/>
            <w:webHidden/>
          </w:rPr>
        </w:r>
        <w:r w:rsidR="00D06027">
          <w:rPr>
            <w:noProof/>
            <w:webHidden/>
          </w:rPr>
          <w:fldChar w:fldCharType="separate"/>
        </w:r>
        <w:r w:rsidR="00D06027">
          <w:rPr>
            <w:noProof/>
            <w:webHidden/>
          </w:rPr>
          <w:t>46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67" w:history="1">
        <w:r w:rsidR="00D06027" w:rsidRPr="00BF21D5">
          <w:rPr>
            <w:rStyle w:val="Hyperlink"/>
            <w:noProof/>
          </w:rPr>
          <w:t>2.2.2.1</w:t>
        </w:r>
        <w:r w:rsidR="00D06027">
          <w:rPr>
            <w:rFonts w:asciiTheme="minorHAnsi" w:eastAsiaTheme="minorEastAsia" w:hAnsiTheme="minorHAnsi" w:cstheme="minorBidi"/>
            <w:noProof/>
            <w:sz w:val="22"/>
            <w:szCs w:val="22"/>
          </w:rPr>
          <w:tab/>
        </w:r>
        <w:r w:rsidR="00D06027" w:rsidRPr="00BF21D5">
          <w:rPr>
            <w:rStyle w:val="Hyperlink"/>
            <w:noProof/>
          </w:rPr>
          <w:t>PDU Segments</w:t>
        </w:r>
        <w:r w:rsidR="00D06027">
          <w:rPr>
            <w:noProof/>
            <w:webHidden/>
          </w:rPr>
          <w:tab/>
        </w:r>
        <w:r w:rsidR="00D06027">
          <w:rPr>
            <w:noProof/>
            <w:webHidden/>
          </w:rPr>
          <w:fldChar w:fldCharType="begin"/>
        </w:r>
        <w:r w:rsidR="00D06027">
          <w:rPr>
            <w:noProof/>
            <w:webHidden/>
          </w:rPr>
          <w:instrText xml:space="preserve"> PAGEREF _Toc423365867 \h </w:instrText>
        </w:r>
        <w:r w:rsidR="00D06027">
          <w:rPr>
            <w:noProof/>
            <w:webHidden/>
          </w:rPr>
        </w:r>
        <w:r w:rsidR="00D06027">
          <w:rPr>
            <w:noProof/>
            <w:webHidden/>
          </w:rPr>
          <w:fldChar w:fldCharType="separate"/>
        </w:r>
        <w:r w:rsidR="00D06027">
          <w:rPr>
            <w:noProof/>
            <w:webHidden/>
          </w:rPr>
          <w:t>46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68" w:history="1">
        <w:r w:rsidR="00D06027" w:rsidRPr="00BF21D5">
          <w:rPr>
            <w:rStyle w:val="Hyperlink"/>
            <w:noProof/>
          </w:rPr>
          <w:t>2.2.2.2</w:t>
        </w:r>
        <w:r w:rsidR="00D06027">
          <w:rPr>
            <w:rFonts w:asciiTheme="minorHAnsi" w:eastAsiaTheme="minorEastAsia" w:hAnsiTheme="minorHAnsi" w:cstheme="minorBidi"/>
            <w:noProof/>
            <w:sz w:val="22"/>
            <w:szCs w:val="22"/>
          </w:rPr>
          <w:tab/>
        </w:r>
        <w:r w:rsidR="00D06027" w:rsidRPr="00BF21D5">
          <w:rPr>
            <w:rStyle w:val="Hyperlink"/>
            <w:noProof/>
          </w:rPr>
          <w:t>PFC_MAYBE Flag</w:t>
        </w:r>
        <w:r w:rsidR="00D06027">
          <w:rPr>
            <w:noProof/>
            <w:webHidden/>
          </w:rPr>
          <w:tab/>
        </w:r>
        <w:r w:rsidR="00D06027">
          <w:rPr>
            <w:noProof/>
            <w:webHidden/>
          </w:rPr>
          <w:fldChar w:fldCharType="begin"/>
        </w:r>
        <w:r w:rsidR="00D06027">
          <w:rPr>
            <w:noProof/>
            <w:webHidden/>
          </w:rPr>
          <w:instrText xml:space="preserve"> PAGEREF _Toc423365868 \h </w:instrText>
        </w:r>
        <w:r w:rsidR="00D06027">
          <w:rPr>
            <w:noProof/>
            <w:webHidden/>
          </w:rPr>
        </w:r>
        <w:r w:rsidR="00D06027">
          <w:rPr>
            <w:noProof/>
            <w:webHidden/>
          </w:rPr>
          <w:fldChar w:fldCharType="separate"/>
        </w:r>
        <w:r w:rsidR="00D06027">
          <w:rPr>
            <w:noProof/>
            <w:webHidden/>
          </w:rPr>
          <w:t>46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69" w:history="1">
        <w:r w:rsidR="00D06027" w:rsidRPr="00BF21D5">
          <w:rPr>
            <w:rStyle w:val="Hyperlink"/>
            <w:noProof/>
          </w:rPr>
          <w:t>2.2.2.3</w:t>
        </w:r>
        <w:r w:rsidR="00D06027">
          <w:rPr>
            <w:rFonts w:asciiTheme="minorHAnsi" w:eastAsiaTheme="minorEastAsia" w:hAnsiTheme="minorHAnsi" w:cstheme="minorBidi"/>
            <w:noProof/>
            <w:sz w:val="22"/>
            <w:szCs w:val="22"/>
          </w:rPr>
          <w:tab/>
        </w:r>
        <w:r w:rsidR="00D06027" w:rsidRPr="00BF21D5">
          <w:rPr>
            <w:rStyle w:val="Hyperlink"/>
            <w:noProof/>
          </w:rPr>
          <w:t>PFC_SUPPORT_HEADER_SIGN Flag</w:t>
        </w:r>
        <w:r w:rsidR="00D06027">
          <w:rPr>
            <w:noProof/>
            <w:webHidden/>
          </w:rPr>
          <w:tab/>
        </w:r>
        <w:r w:rsidR="00D06027">
          <w:rPr>
            <w:noProof/>
            <w:webHidden/>
          </w:rPr>
          <w:fldChar w:fldCharType="begin"/>
        </w:r>
        <w:r w:rsidR="00D06027">
          <w:rPr>
            <w:noProof/>
            <w:webHidden/>
          </w:rPr>
          <w:instrText xml:space="preserve"> PAGEREF _Toc423365869 \h </w:instrText>
        </w:r>
        <w:r w:rsidR="00D06027">
          <w:rPr>
            <w:noProof/>
            <w:webHidden/>
          </w:rPr>
        </w:r>
        <w:r w:rsidR="00D06027">
          <w:rPr>
            <w:noProof/>
            <w:webHidden/>
          </w:rPr>
          <w:fldChar w:fldCharType="separate"/>
        </w:r>
        <w:r w:rsidR="00D06027">
          <w:rPr>
            <w:noProof/>
            <w:webHidden/>
          </w:rPr>
          <w:t>46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0" w:history="1">
        <w:r w:rsidR="00D06027" w:rsidRPr="00BF21D5">
          <w:rPr>
            <w:rStyle w:val="Hyperlink"/>
            <w:noProof/>
          </w:rPr>
          <w:t>2.2.2.4</w:t>
        </w:r>
        <w:r w:rsidR="00D06027">
          <w:rPr>
            <w:rFonts w:asciiTheme="minorHAnsi" w:eastAsiaTheme="minorEastAsia" w:hAnsiTheme="minorHAnsi" w:cstheme="minorBidi"/>
            <w:noProof/>
            <w:sz w:val="22"/>
            <w:szCs w:val="22"/>
          </w:rPr>
          <w:tab/>
        </w:r>
        <w:r w:rsidR="00D06027" w:rsidRPr="00BF21D5">
          <w:rPr>
            <w:rStyle w:val="Hyperlink"/>
            <w:noProof/>
          </w:rPr>
          <w:t>negotiate_ack Member of p_cont_def_result_t Enumerator</w:t>
        </w:r>
        <w:r w:rsidR="00D06027">
          <w:rPr>
            <w:noProof/>
            <w:webHidden/>
          </w:rPr>
          <w:tab/>
        </w:r>
        <w:r w:rsidR="00D06027">
          <w:rPr>
            <w:noProof/>
            <w:webHidden/>
          </w:rPr>
          <w:fldChar w:fldCharType="begin"/>
        </w:r>
        <w:r w:rsidR="00D06027">
          <w:rPr>
            <w:noProof/>
            <w:webHidden/>
          </w:rPr>
          <w:instrText xml:space="preserve"> PAGEREF _Toc423365870 \h </w:instrText>
        </w:r>
        <w:r w:rsidR="00D06027">
          <w:rPr>
            <w:noProof/>
            <w:webHidden/>
          </w:rPr>
        </w:r>
        <w:r w:rsidR="00D06027">
          <w:rPr>
            <w:noProof/>
            <w:webHidden/>
          </w:rPr>
          <w:fldChar w:fldCharType="separate"/>
        </w:r>
        <w:r w:rsidR="00D06027">
          <w:rPr>
            <w:noProof/>
            <w:webHidden/>
          </w:rPr>
          <w:t>47</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1" w:history="1">
        <w:r w:rsidR="00D06027" w:rsidRPr="00BF21D5">
          <w:rPr>
            <w:rStyle w:val="Hyperlink"/>
            <w:noProof/>
          </w:rPr>
          <w:t>2.2.2.5</w:t>
        </w:r>
        <w:r w:rsidR="00D06027">
          <w:rPr>
            <w:rFonts w:asciiTheme="minorHAnsi" w:eastAsiaTheme="minorEastAsia" w:hAnsiTheme="minorHAnsi" w:cstheme="minorBidi"/>
            <w:noProof/>
            <w:sz w:val="22"/>
            <w:szCs w:val="22"/>
          </w:rPr>
          <w:tab/>
        </w:r>
        <w:r w:rsidR="00D06027" w:rsidRPr="00BF21D5">
          <w:rPr>
            <w:rStyle w:val="Hyperlink"/>
            <w:noProof/>
          </w:rPr>
          <w:t>New Reasons for Bind Rejection</w:t>
        </w:r>
        <w:r w:rsidR="00D06027">
          <w:rPr>
            <w:noProof/>
            <w:webHidden/>
          </w:rPr>
          <w:tab/>
        </w:r>
        <w:r w:rsidR="00D06027">
          <w:rPr>
            <w:noProof/>
            <w:webHidden/>
          </w:rPr>
          <w:fldChar w:fldCharType="begin"/>
        </w:r>
        <w:r w:rsidR="00D06027">
          <w:rPr>
            <w:noProof/>
            <w:webHidden/>
          </w:rPr>
          <w:instrText xml:space="preserve"> PAGEREF _Toc423365871 \h </w:instrText>
        </w:r>
        <w:r w:rsidR="00D06027">
          <w:rPr>
            <w:noProof/>
            <w:webHidden/>
          </w:rPr>
        </w:r>
        <w:r w:rsidR="00D06027">
          <w:rPr>
            <w:noProof/>
            <w:webHidden/>
          </w:rPr>
          <w:fldChar w:fldCharType="separate"/>
        </w:r>
        <w:r w:rsidR="00D06027">
          <w:rPr>
            <w:noProof/>
            <w:webHidden/>
          </w:rPr>
          <w:t>47</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2" w:history="1">
        <w:r w:rsidR="00D06027" w:rsidRPr="00BF21D5">
          <w:rPr>
            <w:rStyle w:val="Hyperlink"/>
            <w:noProof/>
          </w:rPr>
          <w:t>2.2.2.6</w:t>
        </w:r>
        <w:r w:rsidR="00D06027">
          <w:rPr>
            <w:rFonts w:asciiTheme="minorHAnsi" w:eastAsiaTheme="minorEastAsia" w:hAnsiTheme="minorHAnsi" w:cstheme="minorBidi"/>
            <w:noProof/>
            <w:sz w:val="22"/>
            <w:szCs w:val="22"/>
          </w:rPr>
          <w:tab/>
        </w:r>
        <w:r w:rsidR="00D06027" w:rsidRPr="00BF21D5">
          <w:rPr>
            <w:rStyle w:val="Hyperlink"/>
            <w:noProof/>
          </w:rPr>
          <w:t>alloc_hint Interpretation</w:t>
        </w:r>
        <w:r w:rsidR="00D06027">
          <w:rPr>
            <w:noProof/>
            <w:webHidden/>
          </w:rPr>
          <w:tab/>
        </w:r>
        <w:r w:rsidR="00D06027">
          <w:rPr>
            <w:noProof/>
            <w:webHidden/>
          </w:rPr>
          <w:fldChar w:fldCharType="begin"/>
        </w:r>
        <w:r w:rsidR="00D06027">
          <w:rPr>
            <w:noProof/>
            <w:webHidden/>
          </w:rPr>
          <w:instrText xml:space="preserve"> PAGEREF _Toc423365872 \h </w:instrText>
        </w:r>
        <w:r w:rsidR="00D06027">
          <w:rPr>
            <w:noProof/>
            <w:webHidden/>
          </w:rPr>
        </w:r>
        <w:r w:rsidR="00D06027">
          <w:rPr>
            <w:noProof/>
            <w:webHidden/>
          </w:rPr>
          <w:fldChar w:fldCharType="separate"/>
        </w:r>
        <w:r w:rsidR="00D06027">
          <w:rPr>
            <w:noProof/>
            <w:webHidden/>
          </w:rPr>
          <w:t>47</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3" w:history="1">
        <w:r w:rsidR="00D06027" w:rsidRPr="00BF21D5">
          <w:rPr>
            <w:rStyle w:val="Hyperlink"/>
            <w:noProof/>
          </w:rPr>
          <w:t>2.2.2.7</w:t>
        </w:r>
        <w:r w:rsidR="00D06027">
          <w:rPr>
            <w:rFonts w:asciiTheme="minorHAnsi" w:eastAsiaTheme="minorEastAsia" w:hAnsiTheme="minorHAnsi" w:cstheme="minorBidi"/>
            <w:noProof/>
            <w:sz w:val="22"/>
            <w:szCs w:val="22"/>
          </w:rPr>
          <w:tab/>
        </w:r>
        <w:r w:rsidR="00D06027" w:rsidRPr="00BF21D5">
          <w:rPr>
            <w:rStyle w:val="Hyperlink"/>
            <w:noProof/>
          </w:rPr>
          <w:t>RPC_SYNTAX_IDENTIFIER</w:t>
        </w:r>
        <w:r w:rsidR="00D06027">
          <w:rPr>
            <w:noProof/>
            <w:webHidden/>
          </w:rPr>
          <w:tab/>
        </w:r>
        <w:r w:rsidR="00D06027">
          <w:rPr>
            <w:noProof/>
            <w:webHidden/>
          </w:rPr>
          <w:fldChar w:fldCharType="begin"/>
        </w:r>
        <w:r w:rsidR="00D06027">
          <w:rPr>
            <w:noProof/>
            <w:webHidden/>
          </w:rPr>
          <w:instrText xml:space="preserve"> PAGEREF _Toc423365873 \h </w:instrText>
        </w:r>
        <w:r w:rsidR="00D06027">
          <w:rPr>
            <w:noProof/>
            <w:webHidden/>
          </w:rPr>
        </w:r>
        <w:r w:rsidR="00D06027">
          <w:rPr>
            <w:noProof/>
            <w:webHidden/>
          </w:rPr>
          <w:fldChar w:fldCharType="separate"/>
        </w:r>
        <w:r w:rsidR="00D06027">
          <w:rPr>
            <w:noProof/>
            <w:webHidden/>
          </w:rPr>
          <w:t>48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4" w:history="1">
        <w:r w:rsidR="00D06027" w:rsidRPr="00BF21D5">
          <w:rPr>
            <w:rStyle w:val="Hyperlink"/>
            <w:noProof/>
          </w:rPr>
          <w:t>2.2.2.8</w:t>
        </w:r>
        <w:r w:rsidR="00D06027">
          <w:rPr>
            <w:rFonts w:asciiTheme="minorHAnsi" w:eastAsiaTheme="minorEastAsia" w:hAnsiTheme="minorHAnsi" w:cstheme="minorBidi"/>
            <w:noProof/>
            <w:sz w:val="22"/>
            <w:szCs w:val="22"/>
          </w:rPr>
          <w:tab/>
        </w:r>
        <w:r w:rsidR="00D06027" w:rsidRPr="00BF21D5">
          <w:rPr>
            <w:rStyle w:val="Hyperlink"/>
            <w:noProof/>
          </w:rPr>
          <w:t>rpc_fault Packet</w:t>
        </w:r>
        <w:r w:rsidR="00D06027">
          <w:rPr>
            <w:noProof/>
            <w:webHidden/>
          </w:rPr>
          <w:tab/>
        </w:r>
        <w:r w:rsidR="00D06027">
          <w:rPr>
            <w:noProof/>
            <w:webHidden/>
          </w:rPr>
          <w:fldChar w:fldCharType="begin"/>
        </w:r>
        <w:r w:rsidR="00D06027">
          <w:rPr>
            <w:noProof/>
            <w:webHidden/>
          </w:rPr>
          <w:instrText xml:space="preserve"> PAGEREF _Toc423365874 \h </w:instrText>
        </w:r>
        <w:r w:rsidR="00D06027">
          <w:rPr>
            <w:noProof/>
            <w:webHidden/>
          </w:rPr>
        </w:r>
        <w:r w:rsidR="00D06027">
          <w:rPr>
            <w:noProof/>
            <w:webHidden/>
          </w:rPr>
          <w:fldChar w:fldCharType="separate"/>
        </w:r>
        <w:r w:rsidR="00D06027">
          <w:rPr>
            <w:noProof/>
            <w:webHidden/>
          </w:rPr>
          <w:t>48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5" w:history="1">
        <w:r w:rsidR="00D06027" w:rsidRPr="00BF21D5">
          <w:rPr>
            <w:rStyle w:val="Hyperlink"/>
            <w:noProof/>
          </w:rPr>
          <w:t>2.2.2.9</w:t>
        </w:r>
        <w:r w:rsidR="00D06027">
          <w:rPr>
            <w:rFonts w:asciiTheme="minorHAnsi" w:eastAsiaTheme="minorEastAsia" w:hAnsiTheme="minorHAnsi" w:cstheme="minorBidi"/>
            <w:noProof/>
            <w:sz w:val="22"/>
            <w:szCs w:val="22"/>
          </w:rPr>
          <w:tab/>
        </w:r>
        <w:r w:rsidR="00D06027" w:rsidRPr="00BF21D5">
          <w:rPr>
            <w:rStyle w:val="Hyperlink"/>
            <w:noProof/>
          </w:rPr>
          <w:t>bind_nak Packet</w:t>
        </w:r>
        <w:r w:rsidR="00D06027">
          <w:rPr>
            <w:noProof/>
            <w:webHidden/>
          </w:rPr>
          <w:tab/>
        </w:r>
        <w:r w:rsidR="00D06027">
          <w:rPr>
            <w:noProof/>
            <w:webHidden/>
          </w:rPr>
          <w:fldChar w:fldCharType="begin"/>
        </w:r>
        <w:r w:rsidR="00D06027">
          <w:rPr>
            <w:noProof/>
            <w:webHidden/>
          </w:rPr>
          <w:instrText xml:space="preserve"> PAGEREF _Toc423365875 \h </w:instrText>
        </w:r>
        <w:r w:rsidR="00D06027">
          <w:rPr>
            <w:noProof/>
            <w:webHidden/>
          </w:rPr>
        </w:r>
        <w:r w:rsidR="00D06027">
          <w:rPr>
            <w:noProof/>
            <w:webHidden/>
          </w:rPr>
          <w:fldChar w:fldCharType="separate"/>
        </w:r>
        <w:r w:rsidR="00D06027">
          <w:rPr>
            <w:noProof/>
            <w:webHidden/>
          </w:rPr>
          <w:t>48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6" w:history="1">
        <w:r w:rsidR="00D06027" w:rsidRPr="00BF21D5">
          <w:rPr>
            <w:rStyle w:val="Hyperlink"/>
            <w:noProof/>
          </w:rPr>
          <w:t>2.2.2.10</w:t>
        </w:r>
        <w:r w:rsidR="00D06027">
          <w:rPr>
            <w:rFonts w:asciiTheme="minorHAnsi" w:eastAsiaTheme="minorEastAsia" w:hAnsiTheme="minorHAnsi" w:cstheme="minorBidi"/>
            <w:noProof/>
            <w:sz w:val="22"/>
            <w:szCs w:val="22"/>
          </w:rPr>
          <w:tab/>
        </w:r>
        <w:r w:rsidR="00D06027" w:rsidRPr="00BF21D5">
          <w:rPr>
            <w:rStyle w:val="Hyperlink"/>
            <w:noProof/>
          </w:rPr>
          <w:t>rpc_auth_3 PDU</w:t>
        </w:r>
        <w:r w:rsidR="00D06027">
          <w:rPr>
            <w:noProof/>
            <w:webHidden/>
          </w:rPr>
          <w:tab/>
        </w:r>
        <w:r w:rsidR="00D06027">
          <w:rPr>
            <w:noProof/>
            <w:webHidden/>
          </w:rPr>
          <w:fldChar w:fldCharType="begin"/>
        </w:r>
        <w:r w:rsidR="00D06027">
          <w:rPr>
            <w:noProof/>
            <w:webHidden/>
          </w:rPr>
          <w:instrText xml:space="preserve"> PAGEREF _Toc423365876 \h </w:instrText>
        </w:r>
        <w:r w:rsidR="00D06027">
          <w:rPr>
            <w:noProof/>
            <w:webHidden/>
          </w:rPr>
        </w:r>
        <w:r w:rsidR="00D06027">
          <w:rPr>
            <w:noProof/>
            <w:webHidden/>
          </w:rPr>
          <w:fldChar w:fldCharType="separate"/>
        </w:r>
        <w:r w:rsidR="00D06027">
          <w:rPr>
            <w:noProof/>
            <w:webHidden/>
          </w:rPr>
          <w:t>49</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7" w:history="1">
        <w:r w:rsidR="00D06027" w:rsidRPr="00BF21D5">
          <w:rPr>
            <w:rStyle w:val="Hyperlink"/>
            <w:noProof/>
          </w:rPr>
          <w:t>2.2.2.11</w:t>
        </w:r>
        <w:r w:rsidR="00D06027">
          <w:rPr>
            <w:rFonts w:asciiTheme="minorHAnsi" w:eastAsiaTheme="minorEastAsia" w:hAnsiTheme="minorHAnsi" w:cstheme="minorBidi"/>
            <w:noProof/>
            <w:sz w:val="22"/>
            <w:szCs w:val="22"/>
          </w:rPr>
          <w:tab/>
        </w:r>
        <w:r w:rsidR="00D06027" w:rsidRPr="00BF21D5">
          <w:rPr>
            <w:rStyle w:val="Hyperlink"/>
            <w:noProof/>
          </w:rPr>
          <w:t>sec_trailer Structure</w:t>
        </w:r>
        <w:r w:rsidR="00D06027">
          <w:rPr>
            <w:noProof/>
            <w:webHidden/>
          </w:rPr>
          <w:tab/>
        </w:r>
        <w:r w:rsidR="00D06027">
          <w:rPr>
            <w:noProof/>
            <w:webHidden/>
          </w:rPr>
          <w:fldChar w:fldCharType="begin"/>
        </w:r>
        <w:r w:rsidR="00D06027">
          <w:rPr>
            <w:noProof/>
            <w:webHidden/>
          </w:rPr>
          <w:instrText xml:space="preserve"> PAGEREF _Toc423365877 \h </w:instrText>
        </w:r>
        <w:r w:rsidR="00D06027">
          <w:rPr>
            <w:noProof/>
            <w:webHidden/>
          </w:rPr>
        </w:r>
        <w:r w:rsidR="00D06027">
          <w:rPr>
            <w:noProof/>
            <w:webHidden/>
          </w:rPr>
          <w:fldChar w:fldCharType="separate"/>
        </w:r>
        <w:r w:rsidR="00D06027">
          <w:rPr>
            <w:noProof/>
            <w:webHidden/>
          </w:rPr>
          <w:t>50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8" w:history="1">
        <w:r w:rsidR="00D06027" w:rsidRPr="00BF21D5">
          <w:rPr>
            <w:rStyle w:val="Hyperlink"/>
            <w:noProof/>
          </w:rPr>
          <w:t>2.2.2.12</w:t>
        </w:r>
        <w:r w:rsidR="00D06027">
          <w:rPr>
            <w:rFonts w:asciiTheme="minorHAnsi" w:eastAsiaTheme="minorEastAsia" w:hAnsiTheme="minorHAnsi" w:cstheme="minorBidi"/>
            <w:noProof/>
            <w:sz w:val="22"/>
            <w:szCs w:val="22"/>
          </w:rPr>
          <w:tab/>
        </w:r>
        <w:r w:rsidR="00D06027" w:rsidRPr="00BF21D5">
          <w:rPr>
            <w:rStyle w:val="Hyperlink"/>
            <w:noProof/>
          </w:rPr>
          <w:t>Authentication Tokens</w:t>
        </w:r>
        <w:r w:rsidR="00D06027">
          <w:rPr>
            <w:noProof/>
            <w:webHidden/>
          </w:rPr>
          <w:tab/>
        </w:r>
        <w:r w:rsidR="00D06027">
          <w:rPr>
            <w:noProof/>
            <w:webHidden/>
          </w:rPr>
          <w:fldChar w:fldCharType="begin"/>
        </w:r>
        <w:r w:rsidR="00D06027">
          <w:rPr>
            <w:noProof/>
            <w:webHidden/>
          </w:rPr>
          <w:instrText xml:space="preserve"> PAGEREF _Toc423365878 \h </w:instrText>
        </w:r>
        <w:r w:rsidR="00D06027">
          <w:rPr>
            <w:noProof/>
            <w:webHidden/>
          </w:rPr>
        </w:r>
        <w:r w:rsidR="00D06027">
          <w:rPr>
            <w:noProof/>
            <w:webHidden/>
          </w:rPr>
          <w:fldChar w:fldCharType="separate"/>
        </w:r>
        <w:r w:rsidR="00D06027">
          <w:rPr>
            <w:noProof/>
            <w:webHidden/>
          </w:rPr>
          <w:t>51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79" w:history="1">
        <w:r w:rsidR="00D06027" w:rsidRPr="00BF21D5">
          <w:rPr>
            <w:rStyle w:val="Hyperlink"/>
            <w:noProof/>
          </w:rPr>
          <w:t>2.2.2.13</w:t>
        </w:r>
        <w:r w:rsidR="00D06027">
          <w:rPr>
            <w:rFonts w:asciiTheme="minorHAnsi" w:eastAsiaTheme="minorEastAsia" w:hAnsiTheme="minorHAnsi" w:cstheme="minorBidi"/>
            <w:noProof/>
            <w:sz w:val="22"/>
            <w:szCs w:val="22"/>
          </w:rPr>
          <w:tab/>
        </w:r>
        <w:r w:rsidR="00D06027" w:rsidRPr="00BF21D5">
          <w:rPr>
            <w:rStyle w:val="Hyperlink"/>
            <w:noProof/>
          </w:rPr>
          <w:t>Verification Trailer</w:t>
        </w:r>
        <w:r w:rsidR="00D06027">
          <w:rPr>
            <w:noProof/>
            <w:webHidden/>
          </w:rPr>
          <w:tab/>
        </w:r>
        <w:r w:rsidR="00D06027">
          <w:rPr>
            <w:noProof/>
            <w:webHidden/>
          </w:rPr>
          <w:fldChar w:fldCharType="begin"/>
        </w:r>
        <w:r w:rsidR="00D06027">
          <w:rPr>
            <w:noProof/>
            <w:webHidden/>
          </w:rPr>
          <w:instrText xml:space="preserve"> PAGEREF _Toc423365879 \h </w:instrText>
        </w:r>
        <w:r w:rsidR="00D06027">
          <w:rPr>
            <w:noProof/>
            <w:webHidden/>
          </w:rPr>
        </w:r>
        <w:r w:rsidR="00D06027">
          <w:rPr>
            <w:noProof/>
            <w:webHidden/>
          </w:rPr>
          <w:fldChar w:fldCharType="separate"/>
        </w:r>
        <w:r w:rsidR="00D06027">
          <w:rPr>
            <w:noProof/>
            <w:webHidden/>
          </w:rPr>
          <w:t>52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80" w:history="1">
        <w:r w:rsidR="00D06027" w:rsidRPr="00BF21D5">
          <w:rPr>
            <w:rStyle w:val="Hyperlink"/>
            <w:noProof/>
          </w:rPr>
          <w:t>2.2.2.13.1</w:t>
        </w:r>
        <w:r w:rsidR="00D06027">
          <w:rPr>
            <w:rFonts w:asciiTheme="minorHAnsi" w:eastAsiaTheme="minorEastAsia" w:hAnsiTheme="minorHAnsi" w:cstheme="minorBidi"/>
            <w:noProof/>
            <w:sz w:val="22"/>
            <w:szCs w:val="22"/>
          </w:rPr>
          <w:tab/>
        </w:r>
        <w:r w:rsidR="00D06027" w:rsidRPr="00BF21D5">
          <w:rPr>
            <w:rStyle w:val="Hyperlink"/>
            <w:noProof/>
          </w:rPr>
          <w:t>rpc_sec_verification_trailer</w:t>
        </w:r>
        <w:r w:rsidR="00D06027">
          <w:rPr>
            <w:noProof/>
            <w:webHidden/>
          </w:rPr>
          <w:tab/>
        </w:r>
        <w:r w:rsidR="00D06027">
          <w:rPr>
            <w:noProof/>
            <w:webHidden/>
          </w:rPr>
          <w:fldChar w:fldCharType="begin"/>
        </w:r>
        <w:r w:rsidR="00D06027">
          <w:rPr>
            <w:noProof/>
            <w:webHidden/>
          </w:rPr>
          <w:instrText xml:space="preserve"> PAGEREF _Toc423365880 \h </w:instrText>
        </w:r>
        <w:r w:rsidR="00D06027">
          <w:rPr>
            <w:noProof/>
            <w:webHidden/>
          </w:rPr>
        </w:r>
        <w:r w:rsidR="00D06027">
          <w:rPr>
            <w:noProof/>
            <w:webHidden/>
          </w:rPr>
          <w:fldChar w:fldCharType="separate"/>
        </w:r>
        <w:r w:rsidR="00D06027">
          <w:rPr>
            <w:noProof/>
            <w:webHidden/>
          </w:rPr>
          <w:t>54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81" w:history="1">
        <w:r w:rsidR="00D06027" w:rsidRPr="00BF21D5">
          <w:rPr>
            <w:rStyle w:val="Hyperlink"/>
            <w:noProof/>
          </w:rPr>
          <w:t>2.2.2.13.2</w:t>
        </w:r>
        <w:r w:rsidR="00D06027">
          <w:rPr>
            <w:rFonts w:asciiTheme="minorHAnsi" w:eastAsiaTheme="minorEastAsia" w:hAnsiTheme="minorHAnsi" w:cstheme="minorBidi"/>
            <w:noProof/>
            <w:sz w:val="22"/>
            <w:szCs w:val="22"/>
          </w:rPr>
          <w:tab/>
        </w:r>
        <w:r w:rsidR="00D06027" w:rsidRPr="00BF21D5">
          <w:rPr>
            <w:rStyle w:val="Hyperlink"/>
            <w:noProof/>
          </w:rPr>
          <w:t>rpc_sec_vt_bitmask</w:t>
        </w:r>
        <w:r w:rsidR="00D06027">
          <w:rPr>
            <w:noProof/>
            <w:webHidden/>
          </w:rPr>
          <w:tab/>
        </w:r>
        <w:r w:rsidR="00D06027">
          <w:rPr>
            <w:noProof/>
            <w:webHidden/>
          </w:rPr>
          <w:fldChar w:fldCharType="begin"/>
        </w:r>
        <w:r w:rsidR="00D06027">
          <w:rPr>
            <w:noProof/>
            <w:webHidden/>
          </w:rPr>
          <w:instrText xml:space="preserve"> PAGEREF _Toc423365881 \h </w:instrText>
        </w:r>
        <w:r w:rsidR="00D06027">
          <w:rPr>
            <w:noProof/>
            <w:webHidden/>
          </w:rPr>
        </w:r>
        <w:r w:rsidR="00D06027">
          <w:rPr>
            <w:noProof/>
            <w:webHidden/>
          </w:rPr>
          <w:fldChar w:fldCharType="separate"/>
        </w:r>
        <w:r w:rsidR="00D06027">
          <w:rPr>
            <w:noProof/>
            <w:webHidden/>
          </w:rPr>
          <w:t>54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82" w:history="1">
        <w:r w:rsidR="00D06027" w:rsidRPr="00BF21D5">
          <w:rPr>
            <w:rStyle w:val="Hyperlink"/>
            <w:noProof/>
          </w:rPr>
          <w:t>2.2.2.13.3</w:t>
        </w:r>
        <w:r w:rsidR="00D06027">
          <w:rPr>
            <w:rFonts w:asciiTheme="minorHAnsi" w:eastAsiaTheme="minorEastAsia" w:hAnsiTheme="minorHAnsi" w:cstheme="minorBidi"/>
            <w:noProof/>
            <w:sz w:val="22"/>
            <w:szCs w:val="22"/>
          </w:rPr>
          <w:tab/>
        </w:r>
        <w:r w:rsidR="00D06027" w:rsidRPr="00BF21D5">
          <w:rPr>
            <w:rStyle w:val="Hyperlink"/>
            <w:noProof/>
          </w:rPr>
          <w:t>rpc_sec_vt_header2</w:t>
        </w:r>
        <w:r w:rsidR="00D06027">
          <w:rPr>
            <w:noProof/>
            <w:webHidden/>
          </w:rPr>
          <w:tab/>
        </w:r>
        <w:r w:rsidR="00D06027">
          <w:rPr>
            <w:noProof/>
            <w:webHidden/>
          </w:rPr>
          <w:fldChar w:fldCharType="begin"/>
        </w:r>
        <w:r w:rsidR="00D06027">
          <w:rPr>
            <w:noProof/>
            <w:webHidden/>
          </w:rPr>
          <w:instrText xml:space="preserve"> PAGEREF _Toc423365882 \h </w:instrText>
        </w:r>
        <w:r w:rsidR="00D06027">
          <w:rPr>
            <w:noProof/>
            <w:webHidden/>
          </w:rPr>
        </w:r>
        <w:r w:rsidR="00D06027">
          <w:rPr>
            <w:noProof/>
            <w:webHidden/>
          </w:rPr>
          <w:fldChar w:fldCharType="separate"/>
        </w:r>
        <w:r w:rsidR="00D06027">
          <w:rPr>
            <w:noProof/>
            <w:webHidden/>
          </w:rPr>
          <w:t>55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83" w:history="1">
        <w:r w:rsidR="00D06027" w:rsidRPr="00BF21D5">
          <w:rPr>
            <w:rStyle w:val="Hyperlink"/>
            <w:noProof/>
          </w:rPr>
          <w:t>2.2.2.13.4</w:t>
        </w:r>
        <w:r w:rsidR="00D06027">
          <w:rPr>
            <w:rFonts w:asciiTheme="minorHAnsi" w:eastAsiaTheme="minorEastAsia" w:hAnsiTheme="minorHAnsi" w:cstheme="minorBidi"/>
            <w:noProof/>
            <w:sz w:val="22"/>
            <w:szCs w:val="22"/>
          </w:rPr>
          <w:tab/>
        </w:r>
        <w:r w:rsidR="00D06027" w:rsidRPr="00BF21D5">
          <w:rPr>
            <w:rStyle w:val="Hyperlink"/>
            <w:noProof/>
          </w:rPr>
          <w:t>rpc_sec_vt_pcontext</w:t>
        </w:r>
        <w:r w:rsidR="00D06027">
          <w:rPr>
            <w:noProof/>
            <w:webHidden/>
          </w:rPr>
          <w:tab/>
        </w:r>
        <w:r w:rsidR="00D06027">
          <w:rPr>
            <w:noProof/>
            <w:webHidden/>
          </w:rPr>
          <w:fldChar w:fldCharType="begin"/>
        </w:r>
        <w:r w:rsidR="00D06027">
          <w:rPr>
            <w:noProof/>
            <w:webHidden/>
          </w:rPr>
          <w:instrText xml:space="preserve"> PAGEREF _Toc423365883 \h </w:instrText>
        </w:r>
        <w:r w:rsidR="00D06027">
          <w:rPr>
            <w:noProof/>
            <w:webHidden/>
          </w:rPr>
        </w:r>
        <w:r w:rsidR="00D06027">
          <w:rPr>
            <w:noProof/>
            <w:webHidden/>
          </w:rPr>
          <w:fldChar w:fldCharType="separate"/>
        </w:r>
        <w:r w:rsidR="00D06027">
          <w:rPr>
            <w:noProof/>
            <w:webHidden/>
          </w:rPr>
          <w:t>56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84" w:history="1">
        <w:r w:rsidR="00D06027" w:rsidRPr="00BF21D5">
          <w:rPr>
            <w:rStyle w:val="Hyperlink"/>
            <w:noProof/>
          </w:rPr>
          <w:t>2.2.2.14</w:t>
        </w:r>
        <w:r w:rsidR="00D06027">
          <w:rPr>
            <w:rFonts w:asciiTheme="minorHAnsi" w:eastAsiaTheme="minorEastAsia" w:hAnsiTheme="minorHAnsi" w:cstheme="minorBidi"/>
            <w:noProof/>
            <w:sz w:val="22"/>
            <w:szCs w:val="22"/>
          </w:rPr>
          <w:tab/>
        </w:r>
        <w:r w:rsidR="00D06027" w:rsidRPr="00BF21D5">
          <w:rPr>
            <w:rStyle w:val="Hyperlink"/>
            <w:noProof/>
          </w:rPr>
          <w:t>BindTimeFeatureNegotiationBitmask</w:t>
        </w:r>
        <w:r w:rsidR="00D06027">
          <w:rPr>
            <w:noProof/>
            <w:webHidden/>
          </w:rPr>
          <w:tab/>
        </w:r>
        <w:r w:rsidR="00D06027">
          <w:rPr>
            <w:noProof/>
            <w:webHidden/>
          </w:rPr>
          <w:fldChar w:fldCharType="begin"/>
        </w:r>
        <w:r w:rsidR="00D06027">
          <w:rPr>
            <w:noProof/>
            <w:webHidden/>
          </w:rPr>
          <w:instrText xml:space="preserve"> PAGEREF _Toc423365884 \h </w:instrText>
        </w:r>
        <w:r w:rsidR="00D06027">
          <w:rPr>
            <w:noProof/>
            <w:webHidden/>
          </w:rPr>
        </w:r>
        <w:r w:rsidR="00D06027">
          <w:rPr>
            <w:noProof/>
            <w:webHidden/>
          </w:rPr>
          <w:fldChar w:fldCharType="separate"/>
        </w:r>
        <w:r w:rsidR="00D06027">
          <w:rPr>
            <w:noProof/>
            <w:webHidden/>
          </w:rPr>
          <w:t>57</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85" w:history="1">
        <w:r w:rsidR="00D06027" w:rsidRPr="00BF21D5">
          <w:rPr>
            <w:rStyle w:val="Hyperlink"/>
            <w:noProof/>
          </w:rPr>
          <w:t>2.2.2.15</w:t>
        </w:r>
        <w:r w:rsidR="00D06027">
          <w:rPr>
            <w:rFonts w:asciiTheme="minorHAnsi" w:eastAsiaTheme="minorEastAsia" w:hAnsiTheme="minorHAnsi" w:cstheme="minorBidi"/>
            <w:noProof/>
            <w:sz w:val="22"/>
            <w:szCs w:val="22"/>
          </w:rPr>
          <w:tab/>
        </w:r>
        <w:r w:rsidR="00D06027" w:rsidRPr="00BF21D5">
          <w:rPr>
            <w:rStyle w:val="Hyperlink"/>
            <w:noProof/>
          </w:rPr>
          <w:t>BindTimeFeatureNegotiationResponseBitmask</w:t>
        </w:r>
        <w:r w:rsidR="00D06027">
          <w:rPr>
            <w:noProof/>
            <w:webHidden/>
          </w:rPr>
          <w:tab/>
        </w:r>
        <w:r w:rsidR="00D06027">
          <w:rPr>
            <w:noProof/>
            <w:webHidden/>
          </w:rPr>
          <w:fldChar w:fldCharType="begin"/>
        </w:r>
        <w:r w:rsidR="00D06027">
          <w:rPr>
            <w:noProof/>
            <w:webHidden/>
          </w:rPr>
          <w:instrText xml:space="preserve"> PAGEREF _Toc423365885 \h </w:instrText>
        </w:r>
        <w:r w:rsidR="00D06027">
          <w:rPr>
            <w:noProof/>
            <w:webHidden/>
          </w:rPr>
        </w:r>
        <w:r w:rsidR="00D06027">
          <w:rPr>
            <w:noProof/>
            <w:webHidden/>
          </w:rPr>
          <w:fldChar w:fldCharType="separate"/>
        </w:r>
        <w:r w:rsidR="00D06027">
          <w:rPr>
            <w:noProof/>
            <w:webHidden/>
          </w:rPr>
          <w:t>57</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886" w:history="1">
        <w:r w:rsidR="00D06027" w:rsidRPr="00BF21D5">
          <w:rPr>
            <w:rStyle w:val="Hyperlink"/>
            <w:noProof/>
          </w:rPr>
          <w:t>2.2.3</w:t>
        </w:r>
        <w:r w:rsidR="00D06027">
          <w:rPr>
            <w:rFonts w:asciiTheme="minorHAnsi" w:eastAsiaTheme="minorEastAsia" w:hAnsiTheme="minorHAnsi" w:cstheme="minorBidi"/>
            <w:noProof/>
            <w:sz w:val="22"/>
            <w:szCs w:val="22"/>
          </w:rPr>
          <w:tab/>
        </w:r>
        <w:r w:rsidR="00D06027" w:rsidRPr="00BF21D5">
          <w:rPr>
            <w:rStyle w:val="Hyperlink"/>
            <w:noProof/>
          </w:rPr>
          <w:t>Connectionless RPC Messages</w:t>
        </w:r>
        <w:r w:rsidR="00D06027">
          <w:rPr>
            <w:noProof/>
            <w:webHidden/>
          </w:rPr>
          <w:tab/>
        </w:r>
        <w:r w:rsidR="00D06027">
          <w:rPr>
            <w:noProof/>
            <w:webHidden/>
          </w:rPr>
          <w:fldChar w:fldCharType="begin"/>
        </w:r>
        <w:r w:rsidR="00D06027">
          <w:rPr>
            <w:noProof/>
            <w:webHidden/>
          </w:rPr>
          <w:instrText xml:space="preserve"> PAGEREF _Toc423365886 \h </w:instrText>
        </w:r>
        <w:r w:rsidR="00D06027">
          <w:rPr>
            <w:noProof/>
            <w:webHidden/>
          </w:rPr>
        </w:r>
        <w:r w:rsidR="00D06027">
          <w:rPr>
            <w:noProof/>
            <w:webHidden/>
          </w:rPr>
          <w:fldChar w:fldCharType="separate"/>
        </w:r>
        <w:r w:rsidR="00D06027">
          <w:rPr>
            <w:noProof/>
            <w:webHidden/>
          </w:rPr>
          <w:t>58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87" w:history="1">
        <w:r w:rsidR="00D06027" w:rsidRPr="00BF21D5">
          <w:rPr>
            <w:rStyle w:val="Hyperlink"/>
            <w:noProof/>
          </w:rPr>
          <w:t>2.2.3.1</w:t>
        </w:r>
        <w:r w:rsidR="00D06027">
          <w:rPr>
            <w:rFonts w:asciiTheme="minorHAnsi" w:eastAsiaTheme="minorEastAsia" w:hAnsiTheme="minorHAnsi" w:cstheme="minorBidi"/>
            <w:noProof/>
            <w:sz w:val="22"/>
            <w:szCs w:val="22"/>
          </w:rPr>
          <w:tab/>
        </w:r>
        <w:r w:rsidR="00D06027" w:rsidRPr="00BF21D5">
          <w:rPr>
            <w:rStyle w:val="Hyperlink"/>
            <w:noProof/>
          </w:rPr>
          <w:t>PDU Segments</w:t>
        </w:r>
        <w:r w:rsidR="00D06027">
          <w:rPr>
            <w:noProof/>
            <w:webHidden/>
          </w:rPr>
          <w:tab/>
        </w:r>
        <w:r w:rsidR="00D06027">
          <w:rPr>
            <w:noProof/>
            <w:webHidden/>
          </w:rPr>
          <w:fldChar w:fldCharType="begin"/>
        </w:r>
        <w:r w:rsidR="00D06027">
          <w:rPr>
            <w:noProof/>
            <w:webHidden/>
          </w:rPr>
          <w:instrText xml:space="preserve"> PAGEREF _Toc423365887 \h </w:instrText>
        </w:r>
        <w:r w:rsidR="00D06027">
          <w:rPr>
            <w:noProof/>
            <w:webHidden/>
          </w:rPr>
        </w:r>
        <w:r w:rsidR="00D06027">
          <w:rPr>
            <w:noProof/>
            <w:webHidden/>
          </w:rPr>
          <w:fldChar w:fldCharType="separate"/>
        </w:r>
        <w:r w:rsidR="00D06027">
          <w:rPr>
            <w:noProof/>
            <w:webHidden/>
          </w:rPr>
          <w:t>58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88" w:history="1">
        <w:r w:rsidR="00D06027" w:rsidRPr="00BF21D5">
          <w:rPr>
            <w:rStyle w:val="Hyperlink"/>
            <w:noProof/>
          </w:rPr>
          <w:t>2.2.3.2</w:t>
        </w:r>
        <w:r w:rsidR="00D06027">
          <w:rPr>
            <w:rFonts w:asciiTheme="minorHAnsi" w:eastAsiaTheme="minorEastAsia" w:hAnsiTheme="minorHAnsi" w:cstheme="minorBidi"/>
            <w:noProof/>
            <w:sz w:val="22"/>
            <w:szCs w:val="22"/>
          </w:rPr>
          <w:tab/>
        </w:r>
        <w:r w:rsidR="00D06027" w:rsidRPr="00BF21D5">
          <w:rPr>
            <w:rStyle w:val="Hyperlink"/>
            <w:noProof/>
          </w:rPr>
          <w:t>Fault Packet</w:t>
        </w:r>
        <w:r w:rsidR="00D06027">
          <w:rPr>
            <w:noProof/>
            <w:webHidden/>
          </w:rPr>
          <w:tab/>
        </w:r>
        <w:r w:rsidR="00D06027">
          <w:rPr>
            <w:noProof/>
            <w:webHidden/>
          </w:rPr>
          <w:fldChar w:fldCharType="begin"/>
        </w:r>
        <w:r w:rsidR="00D06027">
          <w:rPr>
            <w:noProof/>
            <w:webHidden/>
          </w:rPr>
          <w:instrText xml:space="preserve"> PAGEREF _Toc423365888 \h </w:instrText>
        </w:r>
        <w:r w:rsidR="00D06027">
          <w:rPr>
            <w:noProof/>
            <w:webHidden/>
          </w:rPr>
        </w:r>
        <w:r w:rsidR="00D06027">
          <w:rPr>
            <w:noProof/>
            <w:webHidden/>
          </w:rPr>
          <w:fldChar w:fldCharType="separate"/>
        </w:r>
        <w:r w:rsidR="00D06027">
          <w:rPr>
            <w:noProof/>
            <w:webHidden/>
          </w:rPr>
          <w:t>59</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89" w:history="1">
        <w:r w:rsidR="00D06027" w:rsidRPr="00BF21D5">
          <w:rPr>
            <w:rStyle w:val="Hyperlink"/>
            <w:noProof/>
          </w:rPr>
          <w:t>2.2.3.3</w:t>
        </w:r>
        <w:r w:rsidR="00D06027">
          <w:rPr>
            <w:rFonts w:asciiTheme="minorHAnsi" w:eastAsiaTheme="minorEastAsia" w:hAnsiTheme="minorHAnsi" w:cstheme="minorBidi"/>
            <w:noProof/>
            <w:sz w:val="22"/>
            <w:szCs w:val="22"/>
          </w:rPr>
          <w:tab/>
        </w:r>
        <w:r w:rsidR="00D06027" w:rsidRPr="00BF21D5">
          <w:rPr>
            <w:rStyle w:val="Hyperlink"/>
            <w:noProof/>
          </w:rPr>
          <w:t>PF2_UNRELATED Flag</w:t>
        </w:r>
        <w:r w:rsidR="00D06027">
          <w:rPr>
            <w:noProof/>
            <w:webHidden/>
          </w:rPr>
          <w:tab/>
        </w:r>
        <w:r w:rsidR="00D06027">
          <w:rPr>
            <w:noProof/>
            <w:webHidden/>
          </w:rPr>
          <w:fldChar w:fldCharType="begin"/>
        </w:r>
        <w:r w:rsidR="00D06027">
          <w:rPr>
            <w:noProof/>
            <w:webHidden/>
          </w:rPr>
          <w:instrText xml:space="preserve"> PAGEREF _Toc423365889 \h </w:instrText>
        </w:r>
        <w:r w:rsidR="00D06027">
          <w:rPr>
            <w:noProof/>
            <w:webHidden/>
          </w:rPr>
        </w:r>
        <w:r w:rsidR="00D06027">
          <w:rPr>
            <w:noProof/>
            <w:webHidden/>
          </w:rPr>
          <w:fldChar w:fldCharType="separate"/>
        </w:r>
        <w:r w:rsidR="00D06027">
          <w:rPr>
            <w:noProof/>
            <w:webHidden/>
          </w:rPr>
          <w:t>59</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90" w:history="1">
        <w:r w:rsidR="00D06027" w:rsidRPr="00BF21D5">
          <w:rPr>
            <w:rStyle w:val="Hyperlink"/>
            <w:noProof/>
          </w:rPr>
          <w:t>2.2.3.4</w:t>
        </w:r>
        <w:r w:rsidR="00D06027">
          <w:rPr>
            <w:rFonts w:asciiTheme="minorHAnsi" w:eastAsiaTheme="minorEastAsia" w:hAnsiTheme="minorHAnsi" w:cstheme="minorBidi"/>
            <w:noProof/>
            <w:sz w:val="22"/>
            <w:szCs w:val="22"/>
          </w:rPr>
          <w:tab/>
        </w:r>
        <w:r w:rsidR="00D06027" w:rsidRPr="00BF21D5">
          <w:rPr>
            <w:rStyle w:val="Hyperlink"/>
            <w:noProof/>
          </w:rPr>
          <w:t>sec_trailer_cl Structure</w:t>
        </w:r>
        <w:r w:rsidR="00D06027">
          <w:rPr>
            <w:noProof/>
            <w:webHidden/>
          </w:rPr>
          <w:tab/>
        </w:r>
        <w:r w:rsidR="00D06027">
          <w:rPr>
            <w:noProof/>
            <w:webHidden/>
          </w:rPr>
          <w:fldChar w:fldCharType="begin"/>
        </w:r>
        <w:r w:rsidR="00D06027">
          <w:rPr>
            <w:noProof/>
            <w:webHidden/>
          </w:rPr>
          <w:instrText xml:space="preserve"> PAGEREF _Toc423365890 \h </w:instrText>
        </w:r>
        <w:r w:rsidR="00D06027">
          <w:rPr>
            <w:noProof/>
            <w:webHidden/>
          </w:rPr>
        </w:r>
        <w:r w:rsidR="00D06027">
          <w:rPr>
            <w:noProof/>
            <w:webHidden/>
          </w:rPr>
          <w:fldChar w:fldCharType="separate"/>
        </w:r>
        <w:r w:rsidR="00D06027">
          <w:rPr>
            <w:noProof/>
            <w:webHidden/>
          </w:rPr>
          <w:t>59</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91" w:history="1">
        <w:r w:rsidR="00D06027" w:rsidRPr="00BF21D5">
          <w:rPr>
            <w:rStyle w:val="Hyperlink"/>
            <w:noProof/>
          </w:rPr>
          <w:t>2.2.3.5</w:t>
        </w:r>
        <w:r w:rsidR="00D06027">
          <w:rPr>
            <w:rFonts w:asciiTheme="minorHAnsi" w:eastAsiaTheme="minorEastAsia" w:hAnsiTheme="minorHAnsi" w:cstheme="minorBidi"/>
            <w:noProof/>
            <w:sz w:val="22"/>
            <w:szCs w:val="22"/>
          </w:rPr>
          <w:tab/>
        </w:r>
        <w:r w:rsidR="00D06027" w:rsidRPr="00BF21D5">
          <w:rPr>
            <w:rStyle w:val="Hyperlink"/>
            <w:noProof/>
          </w:rPr>
          <w:t>Authentication Tokens</w:t>
        </w:r>
        <w:r w:rsidR="00D06027">
          <w:rPr>
            <w:noProof/>
            <w:webHidden/>
          </w:rPr>
          <w:tab/>
        </w:r>
        <w:r w:rsidR="00D06027">
          <w:rPr>
            <w:noProof/>
            <w:webHidden/>
          </w:rPr>
          <w:fldChar w:fldCharType="begin"/>
        </w:r>
        <w:r w:rsidR="00D06027">
          <w:rPr>
            <w:noProof/>
            <w:webHidden/>
          </w:rPr>
          <w:instrText xml:space="preserve"> PAGEREF _Toc423365891 \h </w:instrText>
        </w:r>
        <w:r w:rsidR="00D06027">
          <w:rPr>
            <w:noProof/>
            <w:webHidden/>
          </w:rPr>
        </w:r>
        <w:r w:rsidR="00D06027">
          <w:rPr>
            <w:noProof/>
            <w:webHidden/>
          </w:rPr>
          <w:fldChar w:fldCharType="separate"/>
        </w:r>
        <w:r w:rsidR="00D06027">
          <w:rPr>
            <w:noProof/>
            <w:webHidden/>
          </w:rPr>
          <w:t>60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92" w:history="1">
        <w:r w:rsidR="00D06027" w:rsidRPr="00BF21D5">
          <w:rPr>
            <w:rStyle w:val="Hyperlink"/>
            <w:noProof/>
          </w:rPr>
          <w:t>2.2.3.6</w:t>
        </w:r>
        <w:r w:rsidR="00D06027">
          <w:rPr>
            <w:rFonts w:asciiTheme="minorHAnsi" w:eastAsiaTheme="minorEastAsia" w:hAnsiTheme="minorHAnsi" w:cstheme="minorBidi"/>
            <w:noProof/>
            <w:sz w:val="22"/>
            <w:szCs w:val="22"/>
          </w:rPr>
          <w:tab/>
        </w:r>
        <w:r w:rsidR="00D06027" w:rsidRPr="00BF21D5">
          <w:rPr>
            <w:rStyle w:val="Hyperlink"/>
            <w:noProof/>
          </w:rPr>
          <w:t>fack Packet</w:t>
        </w:r>
        <w:r w:rsidR="00D06027">
          <w:rPr>
            <w:noProof/>
            <w:webHidden/>
          </w:rPr>
          <w:tab/>
        </w:r>
        <w:r w:rsidR="00D06027">
          <w:rPr>
            <w:noProof/>
            <w:webHidden/>
          </w:rPr>
          <w:fldChar w:fldCharType="begin"/>
        </w:r>
        <w:r w:rsidR="00D06027">
          <w:rPr>
            <w:noProof/>
            <w:webHidden/>
          </w:rPr>
          <w:instrText xml:space="preserve"> PAGEREF _Toc423365892 \h </w:instrText>
        </w:r>
        <w:r w:rsidR="00D06027">
          <w:rPr>
            <w:noProof/>
            <w:webHidden/>
          </w:rPr>
        </w:r>
        <w:r w:rsidR="00D06027">
          <w:rPr>
            <w:noProof/>
            <w:webHidden/>
          </w:rPr>
          <w:fldChar w:fldCharType="separate"/>
        </w:r>
        <w:r w:rsidR="00D06027">
          <w:rPr>
            <w:noProof/>
            <w:webHidden/>
          </w:rPr>
          <w:t>60</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893" w:history="1">
        <w:r w:rsidR="00D06027" w:rsidRPr="00BF21D5">
          <w:rPr>
            <w:rStyle w:val="Hyperlink"/>
            <w:noProof/>
          </w:rPr>
          <w:t>2.2.4</w:t>
        </w:r>
        <w:r w:rsidR="00D06027">
          <w:rPr>
            <w:rFonts w:asciiTheme="minorHAnsi" w:eastAsiaTheme="minorEastAsia" w:hAnsiTheme="minorHAnsi" w:cstheme="minorBidi"/>
            <w:noProof/>
            <w:sz w:val="22"/>
            <w:szCs w:val="22"/>
          </w:rPr>
          <w:tab/>
        </w:r>
        <w:r w:rsidR="00D06027" w:rsidRPr="00BF21D5">
          <w:rPr>
            <w:rStyle w:val="Hyperlink"/>
            <w:noProof/>
          </w:rPr>
          <w:t>IDL Syntax Extensions</w:t>
        </w:r>
        <w:r w:rsidR="00D06027">
          <w:rPr>
            <w:noProof/>
            <w:webHidden/>
          </w:rPr>
          <w:tab/>
        </w:r>
        <w:r w:rsidR="00D06027">
          <w:rPr>
            <w:noProof/>
            <w:webHidden/>
          </w:rPr>
          <w:fldChar w:fldCharType="begin"/>
        </w:r>
        <w:r w:rsidR="00D06027">
          <w:rPr>
            <w:noProof/>
            <w:webHidden/>
          </w:rPr>
          <w:instrText xml:space="preserve"> PAGEREF _Toc423365893 \h </w:instrText>
        </w:r>
        <w:r w:rsidR="00D06027">
          <w:rPr>
            <w:noProof/>
            <w:webHidden/>
          </w:rPr>
        </w:r>
        <w:r w:rsidR="00D06027">
          <w:rPr>
            <w:noProof/>
            <w:webHidden/>
          </w:rPr>
          <w:fldChar w:fldCharType="separate"/>
        </w:r>
        <w:r w:rsidR="00D06027">
          <w:rPr>
            <w:noProof/>
            <w:webHidden/>
          </w:rPr>
          <w:t>60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94" w:history="1">
        <w:r w:rsidR="00D06027" w:rsidRPr="00BF21D5">
          <w:rPr>
            <w:rStyle w:val="Hyperlink"/>
            <w:noProof/>
          </w:rPr>
          <w:t>2.2.4.1</w:t>
        </w:r>
        <w:r w:rsidR="00D06027">
          <w:rPr>
            <w:rFonts w:asciiTheme="minorHAnsi" w:eastAsiaTheme="minorEastAsia" w:hAnsiTheme="minorHAnsi" w:cstheme="minorBidi"/>
            <w:noProof/>
            <w:sz w:val="22"/>
            <w:szCs w:val="22"/>
          </w:rPr>
          <w:tab/>
        </w:r>
        <w:r w:rsidR="00D06027" w:rsidRPr="00BF21D5">
          <w:rPr>
            <w:rStyle w:val="Hyperlink"/>
            <w:noProof/>
          </w:rPr>
          <w:t>New Primitive Types</w:t>
        </w:r>
        <w:r w:rsidR="00D06027">
          <w:rPr>
            <w:noProof/>
            <w:webHidden/>
          </w:rPr>
          <w:tab/>
        </w:r>
        <w:r w:rsidR="00D06027">
          <w:rPr>
            <w:noProof/>
            <w:webHidden/>
          </w:rPr>
          <w:fldChar w:fldCharType="begin"/>
        </w:r>
        <w:r w:rsidR="00D06027">
          <w:rPr>
            <w:noProof/>
            <w:webHidden/>
          </w:rPr>
          <w:instrText xml:space="preserve"> PAGEREF _Toc423365894 \h </w:instrText>
        </w:r>
        <w:r w:rsidR="00D06027">
          <w:rPr>
            <w:noProof/>
            <w:webHidden/>
          </w:rPr>
        </w:r>
        <w:r w:rsidR="00D06027">
          <w:rPr>
            <w:noProof/>
            <w:webHidden/>
          </w:rPr>
          <w:fldChar w:fldCharType="separate"/>
        </w:r>
        <w:r w:rsidR="00D06027">
          <w:rPr>
            <w:noProof/>
            <w:webHidden/>
          </w:rPr>
          <w:t>60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95" w:history="1">
        <w:r w:rsidR="00D06027" w:rsidRPr="00BF21D5">
          <w:rPr>
            <w:rStyle w:val="Hyperlink"/>
            <w:noProof/>
          </w:rPr>
          <w:t>2.2.4.1.1</w:t>
        </w:r>
        <w:r w:rsidR="00D06027">
          <w:rPr>
            <w:rFonts w:asciiTheme="minorHAnsi" w:eastAsiaTheme="minorEastAsia" w:hAnsiTheme="minorHAnsi" w:cstheme="minorBidi"/>
            <w:noProof/>
            <w:sz w:val="22"/>
            <w:szCs w:val="22"/>
          </w:rPr>
          <w:tab/>
        </w:r>
        <w:r w:rsidR="00D06027" w:rsidRPr="00BF21D5">
          <w:rPr>
            <w:rStyle w:val="Hyperlink"/>
            <w:noProof/>
          </w:rPr>
          <w:t>wchar_t</w:t>
        </w:r>
        <w:r w:rsidR="00D06027">
          <w:rPr>
            <w:noProof/>
            <w:webHidden/>
          </w:rPr>
          <w:tab/>
        </w:r>
        <w:r w:rsidR="00D06027">
          <w:rPr>
            <w:noProof/>
            <w:webHidden/>
          </w:rPr>
          <w:fldChar w:fldCharType="begin"/>
        </w:r>
        <w:r w:rsidR="00D06027">
          <w:rPr>
            <w:noProof/>
            <w:webHidden/>
          </w:rPr>
          <w:instrText xml:space="preserve"> PAGEREF _Toc423365895 \h </w:instrText>
        </w:r>
        <w:r w:rsidR="00D06027">
          <w:rPr>
            <w:noProof/>
            <w:webHidden/>
          </w:rPr>
        </w:r>
        <w:r w:rsidR="00D06027">
          <w:rPr>
            <w:noProof/>
            <w:webHidden/>
          </w:rPr>
          <w:fldChar w:fldCharType="separate"/>
        </w:r>
        <w:r w:rsidR="00D06027">
          <w:rPr>
            <w:noProof/>
            <w:webHidden/>
          </w:rPr>
          <w:t>60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96" w:history="1">
        <w:r w:rsidR="00D06027" w:rsidRPr="00BF21D5">
          <w:rPr>
            <w:rStyle w:val="Hyperlink"/>
            <w:noProof/>
          </w:rPr>
          <w:t>2.2.4.1.2</w:t>
        </w:r>
        <w:r w:rsidR="00D06027">
          <w:rPr>
            <w:rFonts w:asciiTheme="minorHAnsi" w:eastAsiaTheme="minorEastAsia" w:hAnsiTheme="minorHAnsi" w:cstheme="minorBidi"/>
            <w:noProof/>
            <w:sz w:val="22"/>
            <w:szCs w:val="22"/>
          </w:rPr>
          <w:tab/>
        </w:r>
        <w:r w:rsidR="00D06027" w:rsidRPr="00BF21D5">
          <w:rPr>
            <w:rStyle w:val="Hyperlink"/>
            <w:noProof/>
          </w:rPr>
          <w:t>__int3264</w:t>
        </w:r>
        <w:r w:rsidR="00D06027">
          <w:rPr>
            <w:noProof/>
            <w:webHidden/>
          </w:rPr>
          <w:tab/>
        </w:r>
        <w:r w:rsidR="00D06027">
          <w:rPr>
            <w:noProof/>
            <w:webHidden/>
          </w:rPr>
          <w:fldChar w:fldCharType="begin"/>
        </w:r>
        <w:r w:rsidR="00D06027">
          <w:rPr>
            <w:noProof/>
            <w:webHidden/>
          </w:rPr>
          <w:instrText xml:space="preserve"> PAGEREF _Toc423365896 \h </w:instrText>
        </w:r>
        <w:r w:rsidR="00D06027">
          <w:rPr>
            <w:noProof/>
            <w:webHidden/>
          </w:rPr>
        </w:r>
        <w:r w:rsidR="00D06027">
          <w:rPr>
            <w:noProof/>
            <w:webHidden/>
          </w:rPr>
          <w:fldChar w:fldCharType="separate"/>
        </w:r>
        <w:r w:rsidR="00D06027">
          <w:rPr>
            <w:noProof/>
            <w:webHidden/>
          </w:rPr>
          <w:t>61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97" w:history="1">
        <w:r w:rsidR="00D06027" w:rsidRPr="00BF21D5">
          <w:rPr>
            <w:rStyle w:val="Hyperlink"/>
            <w:noProof/>
          </w:rPr>
          <w:t>2.2.4.1.3</w:t>
        </w:r>
        <w:r w:rsidR="00D06027">
          <w:rPr>
            <w:rFonts w:asciiTheme="minorHAnsi" w:eastAsiaTheme="minorEastAsia" w:hAnsiTheme="minorHAnsi" w:cstheme="minorBidi"/>
            <w:noProof/>
            <w:sz w:val="22"/>
            <w:szCs w:val="22"/>
          </w:rPr>
          <w:tab/>
        </w:r>
        <w:r w:rsidR="00D06027" w:rsidRPr="00BF21D5">
          <w:rPr>
            <w:rStyle w:val="Hyperlink"/>
            <w:noProof/>
          </w:rPr>
          <w:t>__int8, __int16, __int32, __int64</w:t>
        </w:r>
        <w:r w:rsidR="00D06027">
          <w:rPr>
            <w:noProof/>
            <w:webHidden/>
          </w:rPr>
          <w:tab/>
        </w:r>
        <w:r w:rsidR="00D06027">
          <w:rPr>
            <w:noProof/>
            <w:webHidden/>
          </w:rPr>
          <w:fldChar w:fldCharType="begin"/>
        </w:r>
        <w:r w:rsidR="00D06027">
          <w:rPr>
            <w:noProof/>
            <w:webHidden/>
          </w:rPr>
          <w:instrText xml:space="preserve"> PAGEREF _Toc423365897 \h </w:instrText>
        </w:r>
        <w:r w:rsidR="00D06027">
          <w:rPr>
            <w:noProof/>
            <w:webHidden/>
          </w:rPr>
        </w:r>
        <w:r w:rsidR="00D06027">
          <w:rPr>
            <w:noProof/>
            <w:webHidden/>
          </w:rPr>
          <w:fldChar w:fldCharType="separate"/>
        </w:r>
        <w:r w:rsidR="00D06027">
          <w:rPr>
            <w:noProof/>
            <w:webHidden/>
          </w:rPr>
          <w:t>61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898" w:history="1">
        <w:r w:rsidR="00D06027" w:rsidRPr="00BF21D5">
          <w:rPr>
            <w:rStyle w:val="Hyperlink"/>
            <w:noProof/>
          </w:rPr>
          <w:t>2.2.4.1.4</w:t>
        </w:r>
        <w:r w:rsidR="00D06027">
          <w:rPr>
            <w:rFonts w:asciiTheme="minorHAnsi" w:eastAsiaTheme="minorEastAsia" w:hAnsiTheme="minorHAnsi" w:cstheme="minorBidi"/>
            <w:noProof/>
            <w:sz w:val="22"/>
            <w:szCs w:val="22"/>
          </w:rPr>
          <w:tab/>
        </w:r>
        <w:r w:rsidR="00D06027" w:rsidRPr="00BF21D5">
          <w:rPr>
            <w:rStyle w:val="Hyperlink"/>
            <w:noProof/>
          </w:rPr>
          <w:t>int</w:t>
        </w:r>
        <w:r w:rsidR="00D06027">
          <w:rPr>
            <w:noProof/>
            <w:webHidden/>
          </w:rPr>
          <w:tab/>
        </w:r>
        <w:r w:rsidR="00D06027">
          <w:rPr>
            <w:noProof/>
            <w:webHidden/>
          </w:rPr>
          <w:fldChar w:fldCharType="begin"/>
        </w:r>
        <w:r w:rsidR="00D06027">
          <w:rPr>
            <w:noProof/>
            <w:webHidden/>
          </w:rPr>
          <w:instrText xml:space="preserve"> PAGEREF _Toc423365898 \h </w:instrText>
        </w:r>
        <w:r w:rsidR="00D06027">
          <w:rPr>
            <w:noProof/>
            <w:webHidden/>
          </w:rPr>
        </w:r>
        <w:r w:rsidR="00D06027">
          <w:rPr>
            <w:noProof/>
            <w:webHidden/>
          </w:rPr>
          <w:fldChar w:fldCharType="separate"/>
        </w:r>
        <w:r w:rsidR="00D06027">
          <w:rPr>
            <w:noProof/>
            <w:webHidden/>
          </w:rPr>
          <w:t>61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899" w:history="1">
        <w:r w:rsidR="00D06027" w:rsidRPr="00BF21D5">
          <w:rPr>
            <w:rStyle w:val="Hyperlink"/>
            <w:noProof/>
          </w:rPr>
          <w:t>2.2.4.2</w:t>
        </w:r>
        <w:r w:rsidR="00D06027">
          <w:rPr>
            <w:rFonts w:asciiTheme="minorHAnsi" w:eastAsiaTheme="minorEastAsia" w:hAnsiTheme="minorHAnsi" w:cstheme="minorBidi"/>
            <w:noProof/>
            <w:sz w:val="22"/>
            <w:szCs w:val="22"/>
          </w:rPr>
          <w:tab/>
        </w:r>
        <w:r w:rsidR="00D06027" w:rsidRPr="00BF21D5">
          <w:rPr>
            <w:rStyle w:val="Hyperlink"/>
            <w:noProof/>
          </w:rPr>
          <w:t>Callback</w:t>
        </w:r>
        <w:r w:rsidR="00D06027">
          <w:rPr>
            <w:noProof/>
            <w:webHidden/>
          </w:rPr>
          <w:tab/>
        </w:r>
        <w:r w:rsidR="00D06027">
          <w:rPr>
            <w:noProof/>
            <w:webHidden/>
          </w:rPr>
          <w:fldChar w:fldCharType="begin"/>
        </w:r>
        <w:r w:rsidR="00D06027">
          <w:rPr>
            <w:noProof/>
            <w:webHidden/>
          </w:rPr>
          <w:instrText xml:space="preserve"> PAGEREF _Toc423365899 \h </w:instrText>
        </w:r>
        <w:r w:rsidR="00D06027">
          <w:rPr>
            <w:noProof/>
            <w:webHidden/>
          </w:rPr>
        </w:r>
        <w:r w:rsidR="00D06027">
          <w:rPr>
            <w:noProof/>
            <w:webHidden/>
          </w:rPr>
          <w:fldChar w:fldCharType="separate"/>
        </w:r>
        <w:r w:rsidR="00D06027">
          <w:rPr>
            <w:noProof/>
            <w:webHidden/>
          </w:rPr>
          <w:t>61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0" w:history="1">
        <w:r w:rsidR="00D06027" w:rsidRPr="00BF21D5">
          <w:rPr>
            <w:rStyle w:val="Hyperlink"/>
            <w:noProof/>
          </w:rPr>
          <w:t>2.2.4.3</w:t>
        </w:r>
        <w:r w:rsidR="00D06027">
          <w:rPr>
            <w:rFonts w:asciiTheme="minorHAnsi" w:eastAsiaTheme="minorEastAsia" w:hAnsiTheme="minorHAnsi" w:cstheme="minorBidi"/>
            <w:noProof/>
            <w:sz w:val="22"/>
            <w:szCs w:val="22"/>
          </w:rPr>
          <w:tab/>
        </w:r>
        <w:r w:rsidR="00D06027" w:rsidRPr="00BF21D5">
          <w:rPr>
            <w:rStyle w:val="Hyperlink"/>
            <w:noProof/>
          </w:rPr>
          <w:t>Array of Context Handles</w:t>
        </w:r>
        <w:r w:rsidR="00D06027">
          <w:rPr>
            <w:noProof/>
            <w:webHidden/>
          </w:rPr>
          <w:tab/>
        </w:r>
        <w:r w:rsidR="00D06027">
          <w:rPr>
            <w:noProof/>
            <w:webHidden/>
          </w:rPr>
          <w:fldChar w:fldCharType="begin"/>
        </w:r>
        <w:r w:rsidR="00D06027">
          <w:rPr>
            <w:noProof/>
            <w:webHidden/>
          </w:rPr>
          <w:instrText xml:space="preserve"> PAGEREF _Toc423365900 \h </w:instrText>
        </w:r>
        <w:r w:rsidR="00D06027">
          <w:rPr>
            <w:noProof/>
            <w:webHidden/>
          </w:rPr>
        </w:r>
        <w:r w:rsidR="00D06027">
          <w:rPr>
            <w:noProof/>
            <w:webHidden/>
          </w:rPr>
          <w:fldChar w:fldCharType="separate"/>
        </w:r>
        <w:r w:rsidR="00D06027">
          <w:rPr>
            <w:noProof/>
            <w:webHidden/>
          </w:rPr>
          <w:t>61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1" w:history="1">
        <w:r w:rsidR="00D06027" w:rsidRPr="00BF21D5">
          <w:rPr>
            <w:rStyle w:val="Hyperlink"/>
            <w:noProof/>
          </w:rPr>
          <w:t>2.2.4.4</w:t>
        </w:r>
        <w:r w:rsidR="00D06027">
          <w:rPr>
            <w:rFonts w:asciiTheme="minorHAnsi" w:eastAsiaTheme="minorEastAsia" w:hAnsiTheme="minorHAnsi" w:cstheme="minorBidi"/>
            <w:noProof/>
            <w:sz w:val="22"/>
            <w:szCs w:val="22"/>
          </w:rPr>
          <w:tab/>
        </w:r>
        <w:r w:rsidR="00D06027" w:rsidRPr="00BF21D5">
          <w:rPr>
            <w:rStyle w:val="Hyperlink"/>
            <w:noProof/>
          </w:rPr>
          <w:t>Array of Strings</w:t>
        </w:r>
        <w:r w:rsidR="00D06027">
          <w:rPr>
            <w:noProof/>
            <w:webHidden/>
          </w:rPr>
          <w:tab/>
        </w:r>
        <w:r w:rsidR="00D06027">
          <w:rPr>
            <w:noProof/>
            <w:webHidden/>
          </w:rPr>
          <w:fldChar w:fldCharType="begin"/>
        </w:r>
        <w:r w:rsidR="00D06027">
          <w:rPr>
            <w:noProof/>
            <w:webHidden/>
          </w:rPr>
          <w:instrText xml:space="preserve"> PAGEREF _Toc423365901 \h </w:instrText>
        </w:r>
        <w:r w:rsidR="00D06027">
          <w:rPr>
            <w:noProof/>
            <w:webHidden/>
          </w:rPr>
        </w:r>
        <w:r w:rsidR="00D06027">
          <w:rPr>
            <w:noProof/>
            <w:webHidden/>
          </w:rPr>
          <w:fldChar w:fldCharType="separate"/>
        </w:r>
        <w:r w:rsidR="00D06027">
          <w:rPr>
            <w:noProof/>
            <w:webHidden/>
          </w:rPr>
          <w:t>61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2" w:history="1">
        <w:r w:rsidR="00D06027" w:rsidRPr="00BF21D5">
          <w:rPr>
            <w:rStyle w:val="Hyperlink"/>
            <w:noProof/>
          </w:rPr>
          <w:t>2.2.4.5</w:t>
        </w:r>
        <w:r w:rsidR="00D06027">
          <w:rPr>
            <w:rFonts w:asciiTheme="minorHAnsi" w:eastAsiaTheme="minorEastAsia" w:hAnsiTheme="minorHAnsi" w:cstheme="minorBidi"/>
            <w:noProof/>
            <w:sz w:val="22"/>
            <w:szCs w:val="22"/>
          </w:rPr>
          <w:tab/>
        </w:r>
        <w:r w:rsidR="00D06027" w:rsidRPr="00BF21D5">
          <w:rPr>
            <w:rStyle w:val="Hyperlink"/>
            <w:noProof/>
          </w:rPr>
          <w:t>ms_union</w:t>
        </w:r>
        <w:r w:rsidR="00D06027">
          <w:rPr>
            <w:noProof/>
            <w:webHidden/>
          </w:rPr>
          <w:tab/>
        </w:r>
        <w:r w:rsidR="00D06027">
          <w:rPr>
            <w:noProof/>
            <w:webHidden/>
          </w:rPr>
          <w:fldChar w:fldCharType="begin"/>
        </w:r>
        <w:r w:rsidR="00D06027">
          <w:rPr>
            <w:noProof/>
            <w:webHidden/>
          </w:rPr>
          <w:instrText xml:space="preserve"> PAGEREF _Toc423365902 \h </w:instrText>
        </w:r>
        <w:r w:rsidR="00D06027">
          <w:rPr>
            <w:noProof/>
            <w:webHidden/>
          </w:rPr>
        </w:r>
        <w:r w:rsidR="00D06027">
          <w:rPr>
            <w:noProof/>
            <w:webHidden/>
          </w:rPr>
          <w:fldChar w:fldCharType="separate"/>
        </w:r>
        <w:r w:rsidR="00D06027">
          <w:rPr>
            <w:noProof/>
            <w:webHidden/>
          </w:rPr>
          <w:t>62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3" w:history="1">
        <w:r w:rsidR="00D06027" w:rsidRPr="00BF21D5">
          <w:rPr>
            <w:rStyle w:val="Hyperlink"/>
            <w:noProof/>
          </w:rPr>
          <w:t>2.2.4.6</w:t>
        </w:r>
        <w:r w:rsidR="00D06027">
          <w:rPr>
            <w:rFonts w:asciiTheme="minorHAnsi" w:eastAsiaTheme="minorEastAsia" w:hAnsiTheme="minorHAnsi" w:cstheme="minorBidi"/>
            <w:noProof/>
            <w:sz w:val="22"/>
            <w:szCs w:val="22"/>
          </w:rPr>
          <w:tab/>
        </w:r>
        <w:r w:rsidR="00D06027" w:rsidRPr="00BF21D5">
          <w:rPr>
            <w:rStyle w:val="Hyperlink"/>
            <w:noProof/>
          </w:rPr>
          <w:t>v1_enum</w:t>
        </w:r>
        <w:r w:rsidR="00D06027">
          <w:rPr>
            <w:noProof/>
            <w:webHidden/>
          </w:rPr>
          <w:tab/>
        </w:r>
        <w:r w:rsidR="00D06027">
          <w:rPr>
            <w:noProof/>
            <w:webHidden/>
          </w:rPr>
          <w:fldChar w:fldCharType="begin"/>
        </w:r>
        <w:r w:rsidR="00D06027">
          <w:rPr>
            <w:noProof/>
            <w:webHidden/>
          </w:rPr>
          <w:instrText xml:space="preserve"> PAGEREF _Toc423365903 \h </w:instrText>
        </w:r>
        <w:r w:rsidR="00D06027">
          <w:rPr>
            <w:noProof/>
            <w:webHidden/>
          </w:rPr>
        </w:r>
        <w:r w:rsidR="00D06027">
          <w:rPr>
            <w:noProof/>
            <w:webHidden/>
          </w:rPr>
          <w:fldChar w:fldCharType="separate"/>
        </w:r>
        <w:r w:rsidR="00D06027">
          <w:rPr>
            <w:noProof/>
            <w:webHidden/>
          </w:rPr>
          <w:t>62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4" w:history="1">
        <w:r w:rsidR="00D06027" w:rsidRPr="00BF21D5">
          <w:rPr>
            <w:rStyle w:val="Hyperlink"/>
            <w:noProof/>
          </w:rPr>
          <w:t>2.2.4.7</w:t>
        </w:r>
        <w:r w:rsidR="00D06027">
          <w:rPr>
            <w:rFonts w:asciiTheme="minorHAnsi" w:eastAsiaTheme="minorEastAsia" w:hAnsiTheme="minorHAnsi" w:cstheme="minorBidi"/>
            <w:noProof/>
            <w:sz w:val="22"/>
            <w:szCs w:val="22"/>
          </w:rPr>
          <w:tab/>
        </w:r>
        <w:r w:rsidR="00D06027" w:rsidRPr="00BF21D5">
          <w:rPr>
            <w:rStyle w:val="Hyperlink"/>
            <w:noProof/>
          </w:rPr>
          <w:t>Expression in Conformant, Varying, and Union Description</w:t>
        </w:r>
        <w:r w:rsidR="00D06027">
          <w:rPr>
            <w:noProof/>
            <w:webHidden/>
          </w:rPr>
          <w:tab/>
        </w:r>
        <w:r w:rsidR="00D06027">
          <w:rPr>
            <w:noProof/>
            <w:webHidden/>
          </w:rPr>
          <w:fldChar w:fldCharType="begin"/>
        </w:r>
        <w:r w:rsidR="00D06027">
          <w:rPr>
            <w:noProof/>
            <w:webHidden/>
          </w:rPr>
          <w:instrText xml:space="preserve"> PAGEREF _Toc423365904 \h </w:instrText>
        </w:r>
        <w:r w:rsidR="00D06027">
          <w:rPr>
            <w:noProof/>
            <w:webHidden/>
          </w:rPr>
        </w:r>
        <w:r w:rsidR="00D06027">
          <w:rPr>
            <w:noProof/>
            <w:webHidden/>
          </w:rPr>
          <w:fldChar w:fldCharType="separate"/>
        </w:r>
        <w:r w:rsidR="00D06027">
          <w:rPr>
            <w:noProof/>
            <w:webHidden/>
          </w:rPr>
          <w:t>62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5" w:history="1">
        <w:r w:rsidR="00D06027" w:rsidRPr="00BF21D5">
          <w:rPr>
            <w:rStyle w:val="Hyperlink"/>
            <w:noProof/>
          </w:rPr>
          <w:t>2.2.4.8</w:t>
        </w:r>
        <w:r w:rsidR="00D06027">
          <w:rPr>
            <w:rFonts w:asciiTheme="minorHAnsi" w:eastAsiaTheme="minorEastAsia" w:hAnsiTheme="minorHAnsi" w:cstheme="minorBidi"/>
            <w:noProof/>
            <w:sz w:val="22"/>
            <w:szCs w:val="22"/>
          </w:rPr>
          <w:tab/>
        </w:r>
        <w:r w:rsidR="00D06027" w:rsidRPr="00BF21D5">
          <w:rPr>
            <w:rStyle w:val="Hyperlink"/>
            <w:noProof/>
          </w:rPr>
          <w:t>Unencapsulated Union</w:t>
        </w:r>
        <w:r w:rsidR="00D06027">
          <w:rPr>
            <w:noProof/>
            <w:webHidden/>
          </w:rPr>
          <w:tab/>
        </w:r>
        <w:r w:rsidR="00D06027">
          <w:rPr>
            <w:noProof/>
            <w:webHidden/>
          </w:rPr>
          <w:fldChar w:fldCharType="begin"/>
        </w:r>
        <w:r w:rsidR="00D06027">
          <w:rPr>
            <w:noProof/>
            <w:webHidden/>
          </w:rPr>
          <w:instrText xml:space="preserve"> PAGEREF _Toc423365905 \h </w:instrText>
        </w:r>
        <w:r w:rsidR="00D06027">
          <w:rPr>
            <w:noProof/>
            <w:webHidden/>
          </w:rPr>
        </w:r>
        <w:r w:rsidR="00D06027">
          <w:rPr>
            <w:noProof/>
            <w:webHidden/>
          </w:rPr>
          <w:fldChar w:fldCharType="separate"/>
        </w:r>
        <w:r w:rsidR="00D06027">
          <w:rPr>
            <w:noProof/>
            <w:webHidden/>
          </w:rPr>
          <w:t>62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6" w:history="1">
        <w:r w:rsidR="00D06027" w:rsidRPr="00BF21D5">
          <w:rPr>
            <w:rStyle w:val="Hyperlink"/>
            <w:noProof/>
          </w:rPr>
          <w:t>2.2.4.9</w:t>
        </w:r>
        <w:r w:rsidR="00D06027">
          <w:rPr>
            <w:rFonts w:asciiTheme="minorHAnsi" w:eastAsiaTheme="minorEastAsia" w:hAnsiTheme="minorHAnsi" w:cstheme="minorBidi"/>
            <w:noProof/>
            <w:sz w:val="22"/>
            <w:szCs w:val="22"/>
          </w:rPr>
          <w:tab/>
        </w:r>
        <w:r w:rsidR="00D06027" w:rsidRPr="00BF21D5">
          <w:rPr>
            <w:rStyle w:val="Hyperlink"/>
            <w:noProof/>
          </w:rPr>
          <w:t>pointer_default</w:t>
        </w:r>
        <w:r w:rsidR="00D06027">
          <w:rPr>
            <w:noProof/>
            <w:webHidden/>
          </w:rPr>
          <w:tab/>
        </w:r>
        <w:r w:rsidR="00D06027">
          <w:rPr>
            <w:noProof/>
            <w:webHidden/>
          </w:rPr>
          <w:fldChar w:fldCharType="begin"/>
        </w:r>
        <w:r w:rsidR="00D06027">
          <w:rPr>
            <w:noProof/>
            <w:webHidden/>
          </w:rPr>
          <w:instrText xml:space="preserve"> PAGEREF _Toc423365906 \h </w:instrText>
        </w:r>
        <w:r w:rsidR="00D06027">
          <w:rPr>
            <w:noProof/>
            <w:webHidden/>
          </w:rPr>
        </w:r>
        <w:r w:rsidR="00D06027">
          <w:rPr>
            <w:noProof/>
            <w:webHidden/>
          </w:rPr>
          <w:fldChar w:fldCharType="separate"/>
        </w:r>
        <w:r w:rsidR="00D06027">
          <w:rPr>
            <w:noProof/>
            <w:webHidden/>
          </w:rPr>
          <w:t>62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7" w:history="1">
        <w:r w:rsidR="00D06027" w:rsidRPr="00BF21D5">
          <w:rPr>
            <w:rStyle w:val="Hyperlink"/>
            <w:noProof/>
          </w:rPr>
          <w:t>2.2.4.10</w:t>
        </w:r>
        <w:r w:rsidR="00D06027">
          <w:rPr>
            <w:rFonts w:asciiTheme="minorHAnsi" w:eastAsiaTheme="minorEastAsia" w:hAnsiTheme="minorHAnsi" w:cstheme="minorBidi"/>
            <w:noProof/>
            <w:sz w:val="22"/>
            <w:szCs w:val="22"/>
          </w:rPr>
          <w:tab/>
        </w:r>
        <w:r w:rsidR="00D06027" w:rsidRPr="00BF21D5">
          <w:rPr>
            <w:rStyle w:val="Hyperlink"/>
            <w:noProof/>
          </w:rPr>
          <w:t>Pointer Attributes</w:t>
        </w:r>
        <w:r w:rsidR="00D06027">
          <w:rPr>
            <w:noProof/>
            <w:webHidden/>
          </w:rPr>
          <w:tab/>
        </w:r>
        <w:r w:rsidR="00D06027">
          <w:rPr>
            <w:noProof/>
            <w:webHidden/>
          </w:rPr>
          <w:fldChar w:fldCharType="begin"/>
        </w:r>
        <w:r w:rsidR="00D06027">
          <w:rPr>
            <w:noProof/>
            <w:webHidden/>
          </w:rPr>
          <w:instrText xml:space="preserve"> PAGEREF _Toc423365907 \h </w:instrText>
        </w:r>
        <w:r w:rsidR="00D06027">
          <w:rPr>
            <w:noProof/>
            <w:webHidden/>
          </w:rPr>
        </w:r>
        <w:r w:rsidR="00D06027">
          <w:rPr>
            <w:noProof/>
            <w:webHidden/>
          </w:rPr>
          <w:fldChar w:fldCharType="separate"/>
        </w:r>
        <w:r w:rsidR="00D06027">
          <w:rPr>
            <w:noProof/>
            <w:webHidden/>
          </w:rPr>
          <w:t>62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8" w:history="1">
        <w:r w:rsidR="00D06027" w:rsidRPr="00BF21D5">
          <w:rPr>
            <w:rStyle w:val="Hyperlink"/>
            <w:noProof/>
          </w:rPr>
          <w:t>2.2.4.11</w:t>
        </w:r>
        <w:r w:rsidR="00D06027">
          <w:rPr>
            <w:rFonts w:asciiTheme="minorHAnsi" w:eastAsiaTheme="minorEastAsia" w:hAnsiTheme="minorHAnsi" w:cstheme="minorBidi"/>
            <w:noProof/>
            <w:sz w:val="22"/>
            <w:szCs w:val="22"/>
          </w:rPr>
          <w:tab/>
        </w:r>
        <w:r w:rsidR="00D06027" w:rsidRPr="00BF21D5">
          <w:rPr>
            <w:rStyle w:val="Hyperlink"/>
            <w:noProof/>
          </w:rPr>
          <w:t>Extension to Enumerated Type</w:t>
        </w:r>
        <w:r w:rsidR="00D06027">
          <w:rPr>
            <w:noProof/>
            <w:webHidden/>
          </w:rPr>
          <w:tab/>
        </w:r>
        <w:r w:rsidR="00D06027">
          <w:rPr>
            <w:noProof/>
            <w:webHidden/>
          </w:rPr>
          <w:fldChar w:fldCharType="begin"/>
        </w:r>
        <w:r w:rsidR="00D06027">
          <w:rPr>
            <w:noProof/>
            <w:webHidden/>
          </w:rPr>
          <w:instrText xml:space="preserve"> PAGEREF _Toc423365908 \h </w:instrText>
        </w:r>
        <w:r w:rsidR="00D06027">
          <w:rPr>
            <w:noProof/>
            <w:webHidden/>
          </w:rPr>
        </w:r>
        <w:r w:rsidR="00D06027">
          <w:rPr>
            <w:noProof/>
            <w:webHidden/>
          </w:rPr>
          <w:fldChar w:fldCharType="separate"/>
        </w:r>
        <w:r w:rsidR="00D06027">
          <w:rPr>
            <w:noProof/>
            <w:webHidden/>
          </w:rPr>
          <w:t>63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09" w:history="1">
        <w:r w:rsidR="00D06027" w:rsidRPr="00BF21D5">
          <w:rPr>
            <w:rStyle w:val="Hyperlink"/>
            <w:noProof/>
          </w:rPr>
          <w:t>2.2.4.12</w:t>
        </w:r>
        <w:r w:rsidR="00D06027">
          <w:rPr>
            <w:rFonts w:asciiTheme="minorHAnsi" w:eastAsiaTheme="minorEastAsia" w:hAnsiTheme="minorHAnsi" w:cstheme="minorBidi"/>
            <w:noProof/>
            <w:sz w:val="22"/>
            <w:szCs w:val="22"/>
          </w:rPr>
          <w:tab/>
        </w:r>
        <w:r w:rsidR="00D06027" w:rsidRPr="00BF21D5">
          <w:rPr>
            <w:rStyle w:val="Hyperlink"/>
            <w:noProof/>
          </w:rPr>
          <w:t>NDR Transfer Syntax Identifier</w:t>
        </w:r>
        <w:r w:rsidR="00D06027">
          <w:rPr>
            <w:noProof/>
            <w:webHidden/>
          </w:rPr>
          <w:tab/>
        </w:r>
        <w:r w:rsidR="00D06027">
          <w:rPr>
            <w:noProof/>
            <w:webHidden/>
          </w:rPr>
          <w:fldChar w:fldCharType="begin"/>
        </w:r>
        <w:r w:rsidR="00D06027">
          <w:rPr>
            <w:noProof/>
            <w:webHidden/>
          </w:rPr>
          <w:instrText xml:space="preserve"> PAGEREF _Toc423365909 \h </w:instrText>
        </w:r>
        <w:r w:rsidR="00D06027">
          <w:rPr>
            <w:noProof/>
            <w:webHidden/>
          </w:rPr>
        </w:r>
        <w:r w:rsidR="00D06027">
          <w:rPr>
            <w:noProof/>
            <w:webHidden/>
          </w:rPr>
          <w:fldChar w:fldCharType="separate"/>
        </w:r>
        <w:r w:rsidR="00D06027">
          <w:rPr>
            <w:noProof/>
            <w:webHidden/>
          </w:rPr>
          <w:t>63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10" w:history="1">
        <w:r w:rsidR="00D06027" w:rsidRPr="00BF21D5">
          <w:rPr>
            <w:rStyle w:val="Hyperlink"/>
            <w:noProof/>
          </w:rPr>
          <w:t>2.2.4.13</w:t>
        </w:r>
        <w:r w:rsidR="00D06027">
          <w:rPr>
            <w:rFonts w:asciiTheme="minorHAnsi" w:eastAsiaTheme="minorEastAsia" w:hAnsiTheme="minorHAnsi" w:cstheme="minorBidi"/>
            <w:noProof/>
            <w:sz w:val="22"/>
            <w:szCs w:val="22"/>
          </w:rPr>
          <w:tab/>
        </w:r>
        <w:r w:rsidR="00D06027" w:rsidRPr="00BF21D5">
          <w:rPr>
            <w:rStyle w:val="Hyperlink"/>
            <w:noProof/>
          </w:rPr>
          <w:t>byte_count</w:t>
        </w:r>
        <w:r w:rsidR="00D06027">
          <w:rPr>
            <w:noProof/>
            <w:webHidden/>
          </w:rPr>
          <w:tab/>
        </w:r>
        <w:r w:rsidR="00D06027">
          <w:rPr>
            <w:noProof/>
            <w:webHidden/>
          </w:rPr>
          <w:fldChar w:fldCharType="begin"/>
        </w:r>
        <w:r w:rsidR="00D06027">
          <w:rPr>
            <w:noProof/>
            <w:webHidden/>
          </w:rPr>
          <w:instrText xml:space="preserve"> PAGEREF _Toc423365910 \h </w:instrText>
        </w:r>
        <w:r w:rsidR="00D06027">
          <w:rPr>
            <w:noProof/>
            <w:webHidden/>
          </w:rPr>
        </w:r>
        <w:r w:rsidR="00D06027">
          <w:rPr>
            <w:noProof/>
            <w:webHidden/>
          </w:rPr>
          <w:fldChar w:fldCharType="separate"/>
        </w:r>
        <w:r w:rsidR="00D06027">
          <w:rPr>
            <w:noProof/>
            <w:webHidden/>
          </w:rPr>
          <w:t>63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11" w:history="1">
        <w:r w:rsidR="00D06027" w:rsidRPr="00BF21D5">
          <w:rPr>
            <w:rStyle w:val="Hyperlink"/>
            <w:noProof/>
          </w:rPr>
          <w:t>2.2.4.14</w:t>
        </w:r>
        <w:r w:rsidR="00D06027">
          <w:rPr>
            <w:rFonts w:asciiTheme="minorHAnsi" w:eastAsiaTheme="minorEastAsia" w:hAnsiTheme="minorHAnsi" w:cstheme="minorBidi"/>
            <w:noProof/>
            <w:sz w:val="22"/>
            <w:szCs w:val="22"/>
          </w:rPr>
          <w:tab/>
        </w:r>
        <w:r w:rsidR="00D06027" w:rsidRPr="00BF21D5">
          <w:rPr>
            <w:rStyle w:val="Hyperlink"/>
            <w:noProof/>
          </w:rPr>
          <w:t>range</w:t>
        </w:r>
        <w:r w:rsidR="00D06027">
          <w:rPr>
            <w:noProof/>
            <w:webHidden/>
          </w:rPr>
          <w:tab/>
        </w:r>
        <w:r w:rsidR="00D06027">
          <w:rPr>
            <w:noProof/>
            <w:webHidden/>
          </w:rPr>
          <w:fldChar w:fldCharType="begin"/>
        </w:r>
        <w:r w:rsidR="00D06027">
          <w:rPr>
            <w:noProof/>
            <w:webHidden/>
          </w:rPr>
          <w:instrText xml:space="preserve"> PAGEREF _Toc423365911 \h </w:instrText>
        </w:r>
        <w:r w:rsidR="00D06027">
          <w:rPr>
            <w:noProof/>
            <w:webHidden/>
          </w:rPr>
        </w:r>
        <w:r w:rsidR="00D06027">
          <w:rPr>
            <w:noProof/>
            <w:webHidden/>
          </w:rPr>
          <w:fldChar w:fldCharType="separate"/>
        </w:r>
        <w:r w:rsidR="00D06027">
          <w:rPr>
            <w:noProof/>
            <w:webHidden/>
          </w:rPr>
          <w:t>63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12" w:history="1">
        <w:r w:rsidR="00D06027" w:rsidRPr="00BF21D5">
          <w:rPr>
            <w:rStyle w:val="Hyperlink"/>
            <w:noProof/>
          </w:rPr>
          <w:t>2.2.4.14.1</w:t>
        </w:r>
        <w:r w:rsidR="00D06027">
          <w:rPr>
            <w:rFonts w:asciiTheme="minorHAnsi" w:eastAsiaTheme="minorEastAsia" w:hAnsiTheme="minorHAnsi" w:cstheme="minorBidi"/>
            <w:noProof/>
            <w:sz w:val="22"/>
            <w:szCs w:val="22"/>
          </w:rPr>
          <w:tab/>
        </w:r>
        <w:r w:rsidR="00D06027" w:rsidRPr="00BF21D5">
          <w:rPr>
            <w:rStyle w:val="Hyperlink"/>
            <w:noProof/>
          </w:rPr>
          <w:t>range Attribute to Limit the Scope of Integral Values and the Number of Elements in Pipe Chunks</w:t>
        </w:r>
        <w:r w:rsidR="00D06027">
          <w:rPr>
            <w:noProof/>
            <w:webHidden/>
          </w:rPr>
          <w:tab/>
        </w:r>
        <w:r w:rsidR="00D06027">
          <w:rPr>
            <w:noProof/>
            <w:webHidden/>
          </w:rPr>
          <w:fldChar w:fldCharType="begin"/>
        </w:r>
        <w:r w:rsidR="00D06027">
          <w:rPr>
            <w:noProof/>
            <w:webHidden/>
          </w:rPr>
          <w:instrText xml:space="preserve"> PAGEREF _Toc423365912 \h </w:instrText>
        </w:r>
        <w:r w:rsidR="00D06027">
          <w:rPr>
            <w:noProof/>
            <w:webHidden/>
          </w:rPr>
        </w:r>
        <w:r w:rsidR="00D06027">
          <w:rPr>
            <w:noProof/>
            <w:webHidden/>
          </w:rPr>
          <w:fldChar w:fldCharType="separate"/>
        </w:r>
        <w:r w:rsidR="00D06027">
          <w:rPr>
            <w:noProof/>
            <w:webHidden/>
          </w:rPr>
          <w:t>63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13" w:history="1">
        <w:r w:rsidR="00D06027" w:rsidRPr="00BF21D5">
          <w:rPr>
            <w:rStyle w:val="Hyperlink"/>
            <w:noProof/>
          </w:rPr>
          <w:t>2.2.4.14.2</w:t>
        </w:r>
        <w:r w:rsidR="00D06027">
          <w:rPr>
            <w:rFonts w:asciiTheme="minorHAnsi" w:eastAsiaTheme="minorEastAsia" w:hAnsiTheme="minorHAnsi" w:cstheme="minorBidi"/>
            <w:noProof/>
            <w:sz w:val="22"/>
            <w:szCs w:val="22"/>
          </w:rPr>
          <w:tab/>
        </w:r>
        <w:r w:rsidR="00D06027" w:rsidRPr="00BF21D5">
          <w:rPr>
            <w:rStyle w:val="Hyperlink"/>
            <w:noProof/>
          </w:rPr>
          <w:t>range Attribute to Limit the Range of Maximum Count of Conformant Array and String Length</w:t>
        </w:r>
        <w:r w:rsidR="00D06027">
          <w:rPr>
            <w:noProof/>
            <w:webHidden/>
          </w:rPr>
          <w:tab/>
        </w:r>
        <w:r w:rsidR="00D06027">
          <w:rPr>
            <w:noProof/>
            <w:webHidden/>
          </w:rPr>
          <w:fldChar w:fldCharType="begin"/>
        </w:r>
        <w:r w:rsidR="00D06027">
          <w:rPr>
            <w:noProof/>
            <w:webHidden/>
          </w:rPr>
          <w:instrText xml:space="preserve"> PAGEREF _Toc423365913 \h </w:instrText>
        </w:r>
        <w:r w:rsidR="00D06027">
          <w:rPr>
            <w:noProof/>
            <w:webHidden/>
          </w:rPr>
        </w:r>
        <w:r w:rsidR="00D06027">
          <w:rPr>
            <w:noProof/>
            <w:webHidden/>
          </w:rPr>
          <w:fldChar w:fldCharType="separate"/>
        </w:r>
        <w:r w:rsidR="00D06027">
          <w:rPr>
            <w:noProof/>
            <w:webHidden/>
          </w:rPr>
          <w:t>63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14" w:history="1">
        <w:r w:rsidR="00D06027" w:rsidRPr="00BF21D5">
          <w:rPr>
            <w:rStyle w:val="Hyperlink"/>
            <w:noProof/>
          </w:rPr>
          <w:t>2.2.4.15</w:t>
        </w:r>
        <w:r w:rsidR="00D06027">
          <w:rPr>
            <w:rFonts w:asciiTheme="minorHAnsi" w:eastAsiaTheme="minorEastAsia" w:hAnsiTheme="minorHAnsi" w:cstheme="minorBidi"/>
            <w:noProof/>
            <w:sz w:val="22"/>
            <w:szCs w:val="22"/>
          </w:rPr>
          <w:tab/>
        </w:r>
        <w:r w:rsidR="00D06027" w:rsidRPr="00BF21D5">
          <w:rPr>
            <w:rStyle w:val="Hyperlink"/>
            <w:noProof/>
          </w:rPr>
          <w:t>strict_context_handle</w:t>
        </w:r>
        <w:r w:rsidR="00D06027">
          <w:rPr>
            <w:noProof/>
            <w:webHidden/>
          </w:rPr>
          <w:tab/>
        </w:r>
        <w:r w:rsidR="00D06027">
          <w:rPr>
            <w:noProof/>
            <w:webHidden/>
          </w:rPr>
          <w:fldChar w:fldCharType="begin"/>
        </w:r>
        <w:r w:rsidR="00D06027">
          <w:rPr>
            <w:noProof/>
            <w:webHidden/>
          </w:rPr>
          <w:instrText xml:space="preserve"> PAGEREF _Toc423365914 \h </w:instrText>
        </w:r>
        <w:r w:rsidR="00D06027">
          <w:rPr>
            <w:noProof/>
            <w:webHidden/>
          </w:rPr>
        </w:r>
        <w:r w:rsidR="00D06027">
          <w:rPr>
            <w:noProof/>
            <w:webHidden/>
          </w:rPr>
          <w:fldChar w:fldCharType="separate"/>
        </w:r>
        <w:r w:rsidR="00D06027">
          <w:rPr>
            <w:noProof/>
            <w:webHidden/>
          </w:rPr>
          <w:t>64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15" w:history="1">
        <w:r w:rsidR="00D06027" w:rsidRPr="00BF21D5">
          <w:rPr>
            <w:rStyle w:val="Hyperlink"/>
            <w:noProof/>
          </w:rPr>
          <w:t>2.2.4.16</w:t>
        </w:r>
        <w:r w:rsidR="00D06027">
          <w:rPr>
            <w:rFonts w:asciiTheme="minorHAnsi" w:eastAsiaTheme="minorEastAsia" w:hAnsiTheme="minorHAnsi" w:cstheme="minorBidi"/>
            <w:noProof/>
            <w:sz w:val="22"/>
            <w:szCs w:val="22"/>
          </w:rPr>
          <w:tab/>
        </w:r>
        <w:r w:rsidR="00D06027" w:rsidRPr="00BF21D5">
          <w:rPr>
            <w:rStyle w:val="Hyperlink"/>
            <w:noProof/>
          </w:rPr>
          <w:t>type_strict_context_handle</w:t>
        </w:r>
        <w:r w:rsidR="00D06027">
          <w:rPr>
            <w:noProof/>
            <w:webHidden/>
          </w:rPr>
          <w:tab/>
        </w:r>
        <w:r w:rsidR="00D06027">
          <w:rPr>
            <w:noProof/>
            <w:webHidden/>
          </w:rPr>
          <w:fldChar w:fldCharType="begin"/>
        </w:r>
        <w:r w:rsidR="00D06027">
          <w:rPr>
            <w:noProof/>
            <w:webHidden/>
          </w:rPr>
          <w:instrText xml:space="preserve"> PAGEREF _Toc423365915 \h </w:instrText>
        </w:r>
        <w:r w:rsidR="00D06027">
          <w:rPr>
            <w:noProof/>
            <w:webHidden/>
          </w:rPr>
        </w:r>
        <w:r w:rsidR="00D06027">
          <w:rPr>
            <w:noProof/>
            <w:webHidden/>
          </w:rPr>
          <w:fldChar w:fldCharType="separate"/>
        </w:r>
        <w:r w:rsidR="00D06027">
          <w:rPr>
            <w:noProof/>
            <w:webHidden/>
          </w:rPr>
          <w:t>64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16" w:history="1">
        <w:r w:rsidR="00D06027" w:rsidRPr="00BF21D5">
          <w:rPr>
            <w:rStyle w:val="Hyperlink"/>
            <w:noProof/>
          </w:rPr>
          <w:t>2.2.4.17</w:t>
        </w:r>
        <w:r w:rsidR="00D06027">
          <w:rPr>
            <w:rFonts w:asciiTheme="minorHAnsi" w:eastAsiaTheme="minorEastAsia" w:hAnsiTheme="minorHAnsi" w:cstheme="minorBidi"/>
            <w:noProof/>
            <w:sz w:val="22"/>
            <w:szCs w:val="22"/>
          </w:rPr>
          <w:tab/>
        </w:r>
        <w:r w:rsidR="00D06027" w:rsidRPr="00BF21D5">
          <w:rPr>
            <w:rStyle w:val="Hyperlink"/>
            <w:noProof/>
          </w:rPr>
          <w:t>disable_consistency_check</w:t>
        </w:r>
        <w:r w:rsidR="00D06027">
          <w:rPr>
            <w:noProof/>
            <w:webHidden/>
          </w:rPr>
          <w:tab/>
        </w:r>
        <w:r w:rsidR="00D06027">
          <w:rPr>
            <w:noProof/>
            <w:webHidden/>
          </w:rPr>
          <w:fldChar w:fldCharType="begin"/>
        </w:r>
        <w:r w:rsidR="00D06027">
          <w:rPr>
            <w:noProof/>
            <w:webHidden/>
          </w:rPr>
          <w:instrText xml:space="preserve"> PAGEREF _Toc423365916 \h </w:instrText>
        </w:r>
        <w:r w:rsidR="00D06027">
          <w:rPr>
            <w:noProof/>
            <w:webHidden/>
          </w:rPr>
        </w:r>
        <w:r w:rsidR="00D06027">
          <w:rPr>
            <w:noProof/>
            <w:webHidden/>
          </w:rPr>
          <w:fldChar w:fldCharType="separate"/>
        </w:r>
        <w:r w:rsidR="00D06027">
          <w:rPr>
            <w:noProof/>
            <w:webHidden/>
          </w:rPr>
          <w:t>64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17" w:history="1">
        <w:r w:rsidR="00D06027" w:rsidRPr="00BF21D5">
          <w:rPr>
            <w:rStyle w:val="Hyperlink"/>
            <w:noProof/>
          </w:rPr>
          <w:t>2.2.4.18</w:t>
        </w:r>
        <w:r w:rsidR="00D06027">
          <w:rPr>
            <w:rFonts w:asciiTheme="minorHAnsi" w:eastAsiaTheme="minorEastAsia" w:hAnsiTheme="minorHAnsi" w:cstheme="minorBidi"/>
            <w:noProof/>
            <w:sz w:val="22"/>
            <w:szCs w:val="22"/>
          </w:rPr>
          <w:tab/>
        </w:r>
        <w:r w:rsidR="00D06027" w:rsidRPr="00BF21D5">
          <w:rPr>
            <w:rStyle w:val="Hyperlink"/>
            <w:noProof/>
          </w:rPr>
          <w:t>Identifier Length</w:t>
        </w:r>
        <w:r w:rsidR="00D06027">
          <w:rPr>
            <w:noProof/>
            <w:webHidden/>
          </w:rPr>
          <w:tab/>
        </w:r>
        <w:r w:rsidR="00D06027">
          <w:rPr>
            <w:noProof/>
            <w:webHidden/>
          </w:rPr>
          <w:fldChar w:fldCharType="begin"/>
        </w:r>
        <w:r w:rsidR="00D06027">
          <w:rPr>
            <w:noProof/>
            <w:webHidden/>
          </w:rPr>
          <w:instrText xml:space="preserve"> PAGEREF _Toc423365917 \h </w:instrText>
        </w:r>
        <w:r w:rsidR="00D06027">
          <w:rPr>
            <w:noProof/>
            <w:webHidden/>
          </w:rPr>
        </w:r>
        <w:r w:rsidR="00D06027">
          <w:rPr>
            <w:noProof/>
            <w:webHidden/>
          </w:rPr>
          <w:fldChar w:fldCharType="separate"/>
        </w:r>
        <w:r w:rsidR="00D06027">
          <w:rPr>
            <w:noProof/>
            <w:webHidden/>
          </w:rPr>
          <w:t>64</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918" w:history="1">
        <w:r w:rsidR="00D06027" w:rsidRPr="00BF21D5">
          <w:rPr>
            <w:rStyle w:val="Hyperlink"/>
            <w:noProof/>
          </w:rPr>
          <w:t>2.2.5</w:t>
        </w:r>
        <w:r w:rsidR="00D06027">
          <w:rPr>
            <w:rFonts w:asciiTheme="minorHAnsi" w:eastAsiaTheme="minorEastAsia" w:hAnsiTheme="minorHAnsi" w:cstheme="minorBidi"/>
            <w:noProof/>
            <w:sz w:val="22"/>
            <w:szCs w:val="22"/>
          </w:rPr>
          <w:tab/>
        </w:r>
        <w:r w:rsidR="00D06027" w:rsidRPr="00BF21D5">
          <w:rPr>
            <w:rStyle w:val="Hyperlink"/>
            <w:noProof/>
          </w:rPr>
          <w:t>64-Bit Network Data Representation</w:t>
        </w:r>
        <w:r w:rsidR="00D06027">
          <w:rPr>
            <w:noProof/>
            <w:webHidden/>
          </w:rPr>
          <w:tab/>
        </w:r>
        <w:r w:rsidR="00D06027">
          <w:rPr>
            <w:noProof/>
            <w:webHidden/>
          </w:rPr>
          <w:fldChar w:fldCharType="begin"/>
        </w:r>
        <w:r w:rsidR="00D06027">
          <w:rPr>
            <w:noProof/>
            <w:webHidden/>
          </w:rPr>
          <w:instrText xml:space="preserve"> PAGEREF _Toc423365918 \h </w:instrText>
        </w:r>
        <w:r w:rsidR="00D06027">
          <w:rPr>
            <w:noProof/>
            <w:webHidden/>
          </w:rPr>
        </w:r>
        <w:r w:rsidR="00D06027">
          <w:rPr>
            <w:noProof/>
            <w:webHidden/>
          </w:rPr>
          <w:fldChar w:fldCharType="separate"/>
        </w:r>
        <w:r w:rsidR="00D06027">
          <w:rPr>
            <w:noProof/>
            <w:webHidden/>
          </w:rPr>
          <w:t>64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19" w:history="1">
        <w:r w:rsidR="00D06027" w:rsidRPr="00BF21D5">
          <w:rPr>
            <w:rStyle w:val="Hyperlink"/>
            <w:noProof/>
          </w:rPr>
          <w:t>2.2.5.1</w:t>
        </w:r>
        <w:r w:rsidR="00D06027">
          <w:rPr>
            <w:rFonts w:asciiTheme="minorHAnsi" w:eastAsiaTheme="minorEastAsia" w:hAnsiTheme="minorHAnsi" w:cstheme="minorBidi"/>
            <w:noProof/>
            <w:sz w:val="22"/>
            <w:szCs w:val="22"/>
          </w:rPr>
          <w:tab/>
        </w:r>
        <w:r w:rsidR="00D06027" w:rsidRPr="00BF21D5">
          <w:rPr>
            <w:rStyle w:val="Hyperlink"/>
            <w:noProof/>
          </w:rPr>
          <w:t>NDR64 Transfer Syntax Identifier</w:t>
        </w:r>
        <w:r w:rsidR="00D06027">
          <w:rPr>
            <w:noProof/>
            <w:webHidden/>
          </w:rPr>
          <w:tab/>
        </w:r>
        <w:r w:rsidR="00D06027">
          <w:rPr>
            <w:noProof/>
            <w:webHidden/>
          </w:rPr>
          <w:fldChar w:fldCharType="begin"/>
        </w:r>
        <w:r w:rsidR="00D06027">
          <w:rPr>
            <w:noProof/>
            <w:webHidden/>
          </w:rPr>
          <w:instrText xml:space="preserve"> PAGEREF _Toc423365919 \h </w:instrText>
        </w:r>
        <w:r w:rsidR="00D06027">
          <w:rPr>
            <w:noProof/>
            <w:webHidden/>
          </w:rPr>
        </w:r>
        <w:r w:rsidR="00D06027">
          <w:rPr>
            <w:noProof/>
            <w:webHidden/>
          </w:rPr>
          <w:fldChar w:fldCharType="separate"/>
        </w:r>
        <w:r w:rsidR="00D06027">
          <w:rPr>
            <w:noProof/>
            <w:webHidden/>
          </w:rPr>
          <w:t>65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20" w:history="1">
        <w:r w:rsidR="00D06027" w:rsidRPr="00BF21D5">
          <w:rPr>
            <w:rStyle w:val="Hyperlink"/>
            <w:noProof/>
          </w:rPr>
          <w:t>2.2.5.2</w:t>
        </w:r>
        <w:r w:rsidR="00D06027">
          <w:rPr>
            <w:rFonts w:asciiTheme="minorHAnsi" w:eastAsiaTheme="minorEastAsia" w:hAnsiTheme="minorHAnsi" w:cstheme="minorBidi"/>
            <w:noProof/>
            <w:sz w:val="22"/>
            <w:szCs w:val="22"/>
          </w:rPr>
          <w:tab/>
        </w:r>
        <w:r w:rsidR="00D06027" w:rsidRPr="00BF21D5">
          <w:rPr>
            <w:rStyle w:val="Hyperlink"/>
            <w:noProof/>
          </w:rPr>
          <w:t>NDR64 Simple Data Types</w:t>
        </w:r>
        <w:r w:rsidR="00D06027">
          <w:rPr>
            <w:noProof/>
            <w:webHidden/>
          </w:rPr>
          <w:tab/>
        </w:r>
        <w:r w:rsidR="00D06027">
          <w:rPr>
            <w:noProof/>
            <w:webHidden/>
          </w:rPr>
          <w:fldChar w:fldCharType="begin"/>
        </w:r>
        <w:r w:rsidR="00D06027">
          <w:rPr>
            <w:noProof/>
            <w:webHidden/>
          </w:rPr>
          <w:instrText xml:space="preserve"> PAGEREF _Toc423365920 \h </w:instrText>
        </w:r>
        <w:r w:rsidR="00D06027">
          <w:rPr>
            <w:noProof/>
            <w:webHidden/>
          </w:rPr>
        </w:r>
        <w:r w:rsidR="00D06027">
          <w:rPr>
            <w:noProof/>
            <w:webHidden/>
          </w:rPr>
          <w:fldChar w:fldCharType="separate"/>
        </w:r>
        <w:r w:rsidR="00D06027">
          <w:rPr>
            <w:noProof/>
            <w:webHidden/>
          </w:rPr>
          <w:t>65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21" w:history="1">
        <w:r w:rsidR="00D06027" w:rsidRPr="00BF21D5">
          <w:rPr>
            <w:rStyle w:val="Hyperlink"/>
            <w:noProof/>
          </w:rPr>
          <w:t>2.2.5.3</w:t>
        </w:r>
        <w:r w:rsidR="00D06027">
          <w:rPr>
            <w:rFonts w:asciiTheme="minorHAnsi" w:eastAsiaTheme="minorEastAsia" w:hAnsiTheme="minorHAnsi" w:cstheme="minorBidi"/>
            <w:noProof/>
            <w:sz w:val="22"/>
            <w:szCs w:val="22"/>
          </w:rPr>
          <w:tab/>
        </w:r>
        <w:r w:rsidR="00D06027" w:rsidRPr="00BF21D5">
          <w:rPr>
            <w:rStyle w:val="Hyperlink"/>
            <w:noProof/>
          </w:rPr>
          <w:t>NDR64 Constructed Data Types</w:t>
        </w:r>
        <w:r w:rsidR="00D06027">
          <w:rPr>
            <w:noProof/>
            <w:webHidden/>
          </w:rPr>
          <w:tab/>
        </w:r>
        <w:r w:rsidR="00D06027">
          <w:rPr>
            <w:noProof/>
            <w:webHidden/>
          </w:rPr>
          <w:fldChar w:fldCharType="begin"/>
        </w:r>
        <w:r w:rsidR="00D06027">
          <w:rPr>
            <w:noProof/>
            <w:webHidden/>
          </w:rPr>
          <w:instrText xml:space="preserve"> PAGEREF _Toc423365921 \h </w:instrText>
        </w:r>
        <w:r w:rsidR="00D06027">
          <w:rPr>
            <w:noProof/>
            <w:webHidden/>
          </w:rPr>
        </w:r>
        <w:r w:rsidR="00D06027">
          <w:rPr>
            <w:noProof/>
            <w:webHidden/>
          </w:rPr>
          <w:fldChar w:fldCharType="separate"/>
        </w:r>
        <w:r w:rsidR="00D06027">
          <w:rPr>
            <w:noProof/>
            <w:webHidden/>
          </w:rPr>
          <w:t>65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22" w:history="1">
        <w:r w:rsidR="00D06027" w:rsidRPr="00BF21D5">
          <w:rPr>
            <w:rStyle w:val="Hyperlink"/>
            <w:noProof/>
          </w:rPr>
          <w:t>2.2.5.3.1</w:t>
        </w:r>
        <w:r w:rsidR="00D06027">
          <w:rPr>
            <w:rFonts w:asciiTheme="minorHAnsi" w:eastAsiaTheme="minorEastAsia" w:hAnsiTheme="minorHAnsi" w:cstheme="minorBidi"/>
            <w:noProof/>
            <w:sz w:val="22"/>
            <w:szCs w:val="22"/>
          </w:rPr>
          <w:tab/>
        </w:r>
        <w:r w:rsidR="00D06027" w:rsidRPr="00BF21D5">
          <w:rPr>
            <w:rStyle w:val="Hyperlink"/>
            <w:noProof/>
          </w:rPr>
          <w:t>Representation Conventions</w:t>
        </w:r>
        <w:r w:rsidR="00D06027">
          <w:rPr>
            <w:noProof/>
            <w:webHidden/>
          </w:rPr>
          <w:tab/>
        </w:r>
        <w:r w:rsidR="00D06027">
          <w:rPr>
            <w:noProof/>
            <w:webHidden/>
          </w:rPr>
          <w:fldChar w:fldCharType="begin"/>
        </w:r>
        <w:r w:rsidR="00D06027">
          <w:rPr>
            <w:noProof/>
            <w:webHidden/>
          </w:rPr>
          <w:instrText xml:space="preserve"> PAGEREF _Toc423365922 \h </w:instrText>
        </w:r>
        <w:r w:rsidR="00D06027">
          <w:rPr>
            <w:noProof/>
            <w:webHidden/>
          </w:rPr>
        </w:r>
        <w:r w:rsidR="00D06027">
          <w:rPr>
            <w:noProof/>
            <w:webHidden/>
          </w:rPr>
          <w:fldChar w:fldCharType="separate"/>
        </w:r>
        <w:r w:rsidR="00D06027">
          <w:rPr>
            <w:noProof/>
            <w:webHidden/>
          </w:rPr>
          <w:t>65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23" w:history="1">
        <w:r w:rsidR="00D06027" w:rsidRPr="00BF21D5">
          <w:rPr>
            <w:rStyle w:val="Hyperlink"/>
            <w:noProof/>
          </w:rPr>
          <w:t>2.2.5.3.2</w:t>
        </w:r>
        <w:r w:rsidR="00D06027">
          <w:rPr>
            <w:rFonts w:asciiTheme="minorHAnsi" w:eastAsiaTheme="minorEastAsia" w:hAnsiTheme="minorHAnsi" w:cstheme="minorBidi"/>
            <w:noProof/>
            <w:sz w:val="22"/>
            <w:szCs w:val="22"/>
          </w:rPr>
          <w:tab/>
        </w:r>
        <w:r w:rsidR="00D06027" w:rsidRPr="00BF21D5">
          <w:rPr>
            <w:rStyle w:val="Hyperlink"/>
            <w:noProof/>
          </w:rPr>
          <w:t>Arrays</w:t>
        </w:r>
        <w:r w:rsidR="00D06027">
          <w:rPr>
            <w:noProof/>
            <w:webHidden/>
          </w:rPr>
          <w:tab/>
        </w:r>
        <w:r w:rsidR="00D06027">
          <w:rPr>
            <w:noProof/>
            <w:webHidden/>
          </w:rPr>
          <w:fldChar w:fldCharType="begin"/>
        </w:r>
        <w:r w:rsidR="00D06027">
          <w:rPr>
            <w:noProof/>
            <w:webHidden/>
          </w:rPr>
          <w:instrText xml:space="preserve"> PAGEREF _Toc423365923 \h </w:instrText>
        </w:r>
        <w:r w:rsidR="00D06027">
          <w:rPr>
            <w:noProof/>
            <w:webHidden/>
          </w:rPr>
        </w:r>
        <w:r w:rsidR="00D06027">
          <w:rPr>
            <w:noProof/>
            <w:webHidden/>
          </w:rPr>
          <w:fldChar w:fldCharType="separate"/>
        </w:r>
        <w:r w:rsidR="00D06027">
          <w:rPr>
            <w:noProof/>
            <w:webHidden/>
          </w:rPr>
          <w:t>65</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24" w:history="1">
        <w:r w:rsidR="00D06027" w:rsidRPr="00BF21D5">
          <w:rPr>
            <w:rStyle w:val="Hyperlink"/>
            <w:noProof/>
          </w:rPr>
          <w:t>2.2.5.3.2.1</w:t>
        </w:r>
        <w:r w:rsidR="00D06027">
          <w:rPr>
            <w:rFonts w:asciiTheme="minorHAnsi" w:eastAsiaTheme="minorEastAsia" w:hAnsiTheme="minorHAnsi" w:cstheme="minorBidi"/>
            <w:noProof/>
            <w:sz w:val="22"/>
            <w:szCs w:val="22"/>
          </w:rPr>
          <w:tab/>
        </w:r>
        <w:r w:rsidR="00D06027" w:rsidRPr="00BF21D5">
          <w:rPr>
            <w:rStyle w:val="Hyperlink"/>
            <w:noProof/>
          </w:rPr>
          <w:t>Conformant Arrays</w:t>
        </w:r>
        <w:r w:rsidR="00D06027">
          <w:rPr>
            <w:noProof/>
            <w:webHidden/>
          </w:rPr>
          <w:tab/>
        </w:r>
        <w:r w:rsidR="00D06027">
          <w:rPr>
            <w:noProof/>
            <w:webHidden/>
          </w:rPr>
          <w:fldChar w:fldCharType="begin"/>
        </w:r>
        <w:r w:rsidR="00D06027">
          <w:rPr>
            <w:noProof/>
            <w:webHidden/>
          </w:rPr>
          <w:instrText xml:space="preserve"> PAGEREF _Toc423365924 \h </w:instrText>
        </w:r>
        <w:r w:rsidR="00D06027">
          <w:rPr>
            <w:noProof/>
            <w:webHidden/>
          </w:rPr>
        </w:r>
        <w:r w:rsidR="00D06027">
          <w:rPr>
            <w:noProof/>
            <w:webHidden/>
          </w:rPr>
          <w:fldChar w:fldCharType="separate"/>
        </w:r>
        <w:r w:rsidR="00D06027">
          <w:rPr>
            <w:noProof/>
            <w:webHidden/>
          </w:rPr>
          <w:t>65</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25" w:history="1">
        <w:r w:rsidR="00D06027" w:rsidRPr="00BF21D5">
          <w:rPr>
            <w:rStyle w:val="Hyperlink"/>
            <w:noProof/>
          </w:rPr>
          <w:t>2.2.5.3.2.2</w:t>
        </w:r>
        <w:r w:rsidR="00D06027">
          <w:rPr>
            <w:rFonts w:asciiTheme="minorHAnsi" w:eastAsiaTheme="minorEastAsia" w:hAnsiTheme="minorHAnsi" w:cstheme="minorBidi"/>
            <w:noProof/>
            <w:sz w:val="22"/>
            <w:szCs w:val="22"/>
          </w:rPr>
          <w:tab/>
        </w:r>
        <w:r w:rsidR="00D06027" w:rsidRPr="00BF21D5">
          <w:rPr>
            <w:rStyle w:val="Hyperlink"/>
            <w:noProof/>
          </w:rPr>
          <w:t>Varying Arrays</w:t>
        </w:r>
        <w:r w:rsidR="00D06027">
          <w:rPr>
            <w:noProof/>
            <w:webHidden/>
          </w:rPr>
          <w:tab/>
        </w:r>
        <w:r w:rsidR="00D06027">
          <w:rPr>
            <w:noProof/>
            <w:webHidden/>
          </w:rPr>
          <w:fldChar w:fldCharType="begin"/>
        </w:r>
        <w:r w:rsidR="00D06027">
          <w:rPr>
            <w:noProof/>
            <w:webHidden/>
          </w:rPr>
          <w:instrText xml:space="preserve"> PAGEREF _Toc423365925 \h </w:instrText>
        </w:r>
        <w:r w:rsidR="00D06027">
          <w:rPr>
            <w:noProof/>
            <w:webHidden/>
          </w:rPr>
        </w:r>
        <w:r w:rsidR="00D06027">
          <w:rPr>
            <w:noProof/>
            <w:webHidden/>
          </w:rPr>
          <w:fldChar w:fldCharType="separate"/>
        </w:r>
        <w:r w:rsidR="00D06027">
          <w:rPr>
            <w:noProof/>
            <w:webHidden/>
          </w:rPr>
          <w:t>65</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26" w:history="1">
        <w:r w:rsidR="00D06027" w:rsidRPr="00BF21D5">
          <w:rPr>
            <w:rStyle w:val="Hyperlink"/>
            <w:noProof/>
          </w:rPr>
          <w:t>2.2.5.3.2.3</w:t>
        </w:r>
        <w:r w:rsidR="00D06027">
          <w:rPr>
            <w:rFonts w:asciiTheme="minorHAnsi" w:eastAsiaTheme="minorEastAsia" w:hAnsiTheme="minorHAnsi" w:cstheme="minorBidi"/>
            <w:noProof/>
            <w:sz w:val="22"/>
            <w:szCs w:val="22"/>
          </w:rPr>
          <w:tab/>
        </w:r>
        <w:r w:rsidR="00D06027" w:rsidRPr="00BF21D5">
          <w:rPr>
            <w:rStyle w:val="Hyperlink"/>
            <w:noProof/>
          </w:rPr>
          <w:t>Conformant Varying Arrays</w:t>
        </w:r>
        <w:r w:rsidR="00D06027">
          <w:rPr>
            <w:noProof/>
            <w:webHidden/>
          </w:rPr>
          <w:tab/>
        </w:r>
        <w:r w:rsidR="00D06027">
          <w:rPr>
            <w:noProof/>
            <w:webHidden/>
          </w:rPr>
          <w:fldChar w:fldCharType="begin"/>
        </w:r>
        <w:r w:rsidR="00D06027">
          <w:rPr>
            <w:noProof/>
            <w:webHidden/>
          </w:rPr>
          <w:instrText xml:space="preserve"> PAGEREF _Toc423365926 \h </w:instrText>
        </w:r>
        <w:r w:rsidR="00D06027">
          <w:rPr>
            <w:noProof/>
            <w:webHidden/>
          </w:rPr>
        </w:r>
        <w:r w:rsidR="00D06027">
          <w:rPr>
            <w:noProof/>
            <w:webHidden/>
          </w:rPr>
          <w:fldChar w:fldCharType="separate"/>
        </w:r>
        <w:r w:rsidR="00D06027">
          <w:rPr>
            <w:noProof/>
            <w:webHidden/>
          </w:rPr>
          <w:t>66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27" w:history="1">
        <w:r w:rsidR="00D06027" w:rsidRPr="00BF21D5">
          <w:rPr>
            <w:rStyle w:val="Hyperlink"/>
            <w:noProof/>
          </w:rPr>
          <w:t>2.2.5.3.2.4</w:t>
        </w:r>
        <w:r w:rsidR="00D06027">
          <w:rPr>
            <w:rFonts w:asciiTheme="minorHAnsi" w:eastAsiaTheme="minorEastAsia" w:hAnsiTheme="minorHAnsi" w:cstheme="minorBidi"/>
            <w:noProof/>
            <w:sz w:val="22"/>
            <w:szCs w:val="22"/>
          </w:rPr>
          <w:tab/>
        </w:r>
        <w:r w:rsidR="00D06027" w:rsidRPr="00BF21D5">
          <w:rPr>
            <w:rStyle w:val="Hyperlink"/>
            <w:noProof/>
          </w:rPr>
          <w:t>Multidimensional Arrays</w:t>
        </w:r>
        <w:r w:rsidR="00D06027">
          <w:rPr>
            <w:noProof/>
            <w:webHidden/>
          </w:rPr>
          <w:tab/>
        </w:r>
        <w:r w:rsidR="00D06027">
          <w:rPr>
            <w:noProof/>
            <w:webHidden/>
          </w:rPr>
          <w:fldChar w:fldCharType="begin"/>
        </w:r>
        <w:r w:rsidR="00D06027">
          <w:rPr>
            <w:noProof/>
            <w:webHidden/>
          </w:rPr>
          <w:instrText xml:space="preserve"> PAGEREF _Toc423365927 \h </w:instrText>
        </w:r>
        <w:r w:rsidR="00D06027">
          <w:rPr>
            <w:noProof/>
            <w:webHidden/>
          </w:rPr>
        </w:r>
        <w:r w:rsidR="00D06027">
          <w:rPr>
            <w:noProof/>
            <w:webHidden/>
          </w:rPr>
          <w:fldChar w:fldCharType="separate"/>
        </w:r>
        <w:r w:rsidR="00D06027">
          <w:rPr>
            <w:noProof/>
            <w:webHidden/>
          </w:rPr>
          <w:t>66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28" w:history="1">
        <w:r w:rsidR="00D06027" w:rsidRPr="00BF21D5">
          <w:rPr>
            <w:rStyle w:val="Hyperlink"/>
            <w:noProof/>
          </w:rPr>
          <w:t>2.2.5.3.3</w:t>
        </w:r>
        <w:r w:rsidR="00D06027">
          <w:rPr>
            <w:rFonts w:asciiTheme="minorHAnsi" w:eastAsiaTheme="minorEastAsia" w:hAnsiTheme="minorHAnsi" w:cstheme="minorBidi"/>
            <w:noProof/>
            <w:sz w:val="22"/>
            <w:szCs w:val="22"/>
          </w:rPr>
          <w:tab/>
        </w:r>
        <w:r w:rsidR="00D06027" w:rsidRPr="00BF21D5">
          <w:rPr>
            <w:rStyle w:val="Hyperlink"/>
            <w:noProof/>
          </w:rPr>
          <w:t>Strings</w:t>
        </w:r>
        <w:r w:rsidR="00D06027">
          <w:rPr>
            <w:noProof/>
            <w:webHidden/>
          </w:rPr>
          <w:tab/>
        </w:r>
        <w:r w:rsidR="00D06027">
          <w:rPr>
            <w:noProof/>
            <w:webHidden/>
          </w:rPr>
          <w:fldChar w:fldCharType="begin"/>
        </w:r>
        <w:r w:rsidR="00D06027">
          <w:rPr>
            <w:noProof/>
            <w:webHidden/>
          </w:rPr>
          <w:instrText xml:space="preserve"> PAGEREF _Toc423365928 \h </w:instrText>
        </w:r>
        <w:r w:rsidR="00D06027">
          <w:rPr>
            <w:noProof/>
            <w:webHidden/>
          </w:rPr>
        </w:r>
        <w:r w:rsidR="00D06027">
          <w:rPr>
            <w:noProof/>
            <w:webHidden/>
          </w:rPr>
          <w:fldChar w:fldCharType="separate"/>
        </w:r>
        <w:r w:rsidR="00D06027">
          <w:rPr>
            <w:noProof/>
            <w:webHidden/>
          </w:rPr>
          <w:t>66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29" w:history="1">
        <w:r w:rsidR="00D06027" w:rsidRPr="00BF21D5">
          <w:rPr>
            <w:rStyle w:val="Hyperlink"/>
            <w:noProof/>
          </w:rPr>
          <w:t>2.2.5.3.3.1</w:t>
        </w:r>
        <w:r w:rsidR="00D06027">
          <w:rPr>
            <w:rFonts w:asciiTheme="minorHAnsi" w:eastAsiaTheme="minorEastAsia" w:hAnsiTheme="minorHAnsi" w:cstheme="minorBidi"/>
            <w:noProof/>
            <w:sz w:val="22"/>
            <w:szCs w:val="22"/>
          </w:rPr>
          <w:tab/>
        </w:r>
        <w:r w:rsidR="00D06027" w:rsidRPr="00BF21D5">
          <w:rPr>
            <w:rStyle w:val="Hyperlink"/>
            <w:noProof/>
          </w:rPr>
          <w:t>Varying Strings</w:t>
        </w:r>
        <w:r w:rsidR="00D06027">
          <w:rPr>
            <w:noProof/>
            <w:webHidden/>
          </w:rPr>
          <w:tab/>
        </w:r>
        <w:r w:rsidR="00D06027">
          <w:rPr>
            <w:noProof/>
            <w:webHidden/>
          </w:rPr>
          <w:fldChar w:fldCharType="begin"/>
        </w:r>
        <w:r w:rsidR="00D06027">
          <w:rPr>
            <w:noProof/>
            <w:webHidden/>
          </w:rPr>
          <w:instrText xml:space="preserve"> PAGEREF _Toc423365929 \h </w:instrText>
        </w:r>
        <w:r w:rsidR="00D06027">
          <w:rPr>
            <w:noProof/>
            <w:webHidden/>
          </w:rPr>
        </w:r>
        <w:r w:rsidR="00D06027">
          <w:rPr>
            <w:noProof/>
            <w:webHidden/>
          </w:rPr>
          <w:fldChar w:fldCharType="separate"/>
        </w:r>
        <w:r w:rsidR="00D06027">
          <w:rPr>
            <w:noProof/>
            <w:webHidden/>
          </w:rPr>
          <w:t>66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30" w:history="1">
        <w:r w:rsidR="00D06027" w:rsidRPr="00BF21D5">
          <w:rPr>
            <w:rStyle w:val="Hyperlink"/>
            <w:noProof/>
          </w:rPr>
          <w:t>2.2.5.3.3.2</w:t>
        </w:r>
        <w:r w:rsidR="00D06027">
          <w:rPr>
            <w:rFonts w:asciiTheme="minorHAnsi" w:eastAsiaTheme="minorEastAsia" w:hAnsiTheme="minorHAnsi" w:cstheme="minorBidi"/>
            <w:noProof/>
            <w:sz w:val="22"/>
            <w:szCs w:val="22"/>
          </w:rPr>
          <w:tab/>
        </w:r>
        <w:r w:rsidR="00D06027" w:rsidRPr="00BF21D5">
          <w:rPr>
            <w:rStyle w:val="Hyperlink"/>
            <w:noProof/>
          </w:rPr>
          <w:t>Conformant Varying Strings</w:t>
        </w:r>
        <w:r w:rsidR="00D06027">
          <w:rPr>
            <w:noProof/>
            <w:webHidden/>
          </w:rPr>
          <w:tab/>
        </w:r>
        <w:r w:rsidR="00D06027">
          <w:rPr>
            <w:noProof/>
            <w:webHidden/>
          </w:rPr>
          <w:fldChar w:fldCharType="begin"/>
        </w:r>
        <w:r w:rsidR="00D06027">
          <w:rPr>
            <w:noProof/>
            <w:webHidden/>
          </w:rPr>
          <w:instrText xml:space="preserve"> PAGEREF _Toc423365930 \h </w:instrText>
        </w:r>
        <w:r w:rsidR="00D06027">
          <w:rPr>
            <w:noProof/>
            <w:webHidden/>
          </w:rPr>
        </w:r>
        <w:r w:rsidR="00D06027">
          <w:rPr>
            <w:noProof/>
            <w:webHidden/>
          </w:rPr>
          <w:fldChar w:fldCharType="separate"/>
        </w:r>
        <w:r w:rsidR="00D06027">
          <w:rPr>
            <w:noProof/>
            <w:webHidden/>
          </w:rPr>
          <w:t>66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31" w:history="1">
        <w:r w:rsidR="00D06027" w:rsidRPr="00BF21D5">
          <w:rPr>
            <w:rStyle w:val="Hyperlink"/>
            <w:noProof/>
          </w:rPr>
          <w:t>2.2.5.3.4</w:t>
        </w:r>
        <w:r w:rsidR="00D06027">
          <w:rPr>
            <w:rFonts w:asciiTheme="minorHAnsi" w:eastAsiaTheme="minorEastAsia" w:hAnsiTheme="minorHAnsi" w:cstheme="minorBidi"/>
            <w:noProof/>
            <w:sz w:val="22"/>
            <w:szCs w:val="22"/>
          </w:rPr>
          <w:tab/>
        </w:r>
        <w:r w:rsidR="00D06027" w:rsidRPr="00BF21D5">
          <w:rPr>
            <w:rStyle w:val="Hyperlink"/>
            <w:noProof/>
          </w:rPr>
          <w:t>Structures</w:t>
        </w:r>
        <w:r w:rsidR="00D06027">
          <w:rPr>
            <w:noProof/>
            <w:webHidden/>
          </w:rPr>
          <w:tab/>
        </w:r>
        <w:r w:rsidR="00D06027">
          <w:rPr>
            <w:noProof/>
            <w:webHidden/>
          </w:rPr>
          <w:fldChar w:fldCharType="begin"/>
        </w:r>
        <w:r w:rsidR="00D06027">
          <w:rPr>
            <w:noProof/>
            <w:webHidden/>
          </w:rPr>
          <w:instrText xml:space="preserve"> PAGEREF _Toc423365931 \h </w:instrText>
        </w:r>
        <w:r w:rsidR="00D06027">
          <w:rPr>
            <w:noProof/>
            <w:webHidden/>
          </w:rPr>
        </w:r>
        <w:r w:rsidR="00D06027">
          <w:rPr>
            <w:noProof/>
            <w:webHidden/>
          </w:rPr>
          <w:fldChar w:fldCharType="separate"/>
        </w:r>
        <w:r w:rsidR="00D06027">
          <w:rPr>
            <w:noProof/>
            <w:webHidden/>
          </w:rPr>
          <w:t>67</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32" w:history="1">
        <w:r w:rsidR="00D06027" w:rsidRPr="00BF21D5">
          <w:rPr>
            <w:rStyle w:val="Hyperlink"/>
            <w:noProof/>
          </w:rPr>
          <w:t>2.2.5.3.4.1</w:t>
        </w:r>
        <w:r w:rsidR="00D06027">
          <w:rPr>
            <w:rFonts w:asciiTheme="minorHAnsi" w:eastAsiaTheme="minorEastAsia" w:hAnsiTheme="minorHAnsi" w:cstheme="minorBidi"/>
            <w:noProof/>
            <w:sz w:val="22"/>
            <w:szCs w:val="22"/>
          </w:rPr>
          <w:tab/>
        </w:r>
        <w:r w:rsidR="00D06027" w:rsidRPr="00BF21D5">
          <w:rPr>
            <w:rStyle w:val="Hyperlink"/>
            <w:noProof/>
          </w:rPr>
          <w:t>Structure with Trailing Gap</w:t>
        </w:r>
        <w:r w:rsidR="00D06027">
          <w:rPr>
            <w:noProof/>
            <w:webHidden/>
          </w:rPr>
          <w:tab/>
        </w:r>
        <w:r w:rsidR="00D06027">
          <w:rPr>
            <w:noProof/>
            <w:webHidden/>
          </w:rPr>
          <w:fldChar w:fldCharType="begin"/>
        </w:r>
        <w:r w:rsidR="00D06027">
          <w:rPr>
            <w:noProof/>
            <w:webHidden/>
          </w:rPr>
          <w:instrText xml:space="preserve"> PAGEREF _Toc423365932 \h </w:instrText>
        </w:r>
        <w:r w:rsidR="00D06027">
          <w:rPr>
            <w:noProof/>
            <w:webHidden/>
          </w:rPr>
        </w:r>
        <w:r w:rsidR="00D06027">
          <w:rPr>
            <w:noProof/>
            <w:webHidden/>
          </w:rPr>
          <w:fldChar w:fldCharType="separate"/>
        </w:r>
        <w:r w:rsidR="00D06027">
          <w:rPr>
            <w:noProof/>
            <w:webHidden/>
          </w:rPr>
          <w:t>67</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33" w:history="1">
        <w:r w:rsidR="00D06027" w:rsidRPr="00BF21D5">
          <w:rPr>
            <w:rStyle w:val="Hyperlink"/>
            <w:noProof/>
          </w:rPr>
          <w:t>2.2.5.3.4.2</w:t>
        </w:r>
        <w:r w:rsidR="00D06027">
          <w:rPr>
            <w:rFonts w:asciiTheme="minorHAnsi" w:eastAsiaTheme="minorEastAsia" w:hAnsiTheme="minorHAnsi" w:cstheme="minorBidi"/>
            <w:noProof/>
            <w:sz w:val="22"/>
            <w:szCs w:val="22"/>
          </w:rPr>
          <w:tab/>
        </w:r>
        <w:r w:rsidR="00D06027" w:rsidRPr="00BF21D5">
          <w:rPr>
            <w:rStyle w:val="Hyperlink"/>
            <w:noProof/>
          </w:rPr>
          <w:t>Structure Containing a Conformant Array</w:t>
        </w:r>
        <w:r w:rsidR="00D06027">
          <w:rPr>
            <w:noProof/>
            <w:webHidden/>
          </w:rPr>
          <w:tab/>
        </w:r>
        <w:r w:rsidR="00D06027">
          <w:rPr>
            <w:noProof/>
            <w:webHidden/>
          </w:rPr>
          <w:fldChar w:fldCharType="begin"/>
        </w:r>
        <w:r w:rsidR="00D06027">
          <w:rPr>
            <w:noProof/>
            <w:webHidden/>
          </w:rPr>
          <w:instrText xml:space="preserve"> PAGEREF _Toc423365933 \h </w:instrText>
        </w:r>
        <w:r w:rsidR="00D06027">
          <w:rPr>
            <w:noProof/>
            <w:webHidden/>
          </w:rPr>
        </w:r>
        <w:r w:rsidR="00D06027">
          <w:rPr>
            <w:noProof/>
            <w:webHidden/>
          </w:rPr>
          <w:fldChar w:fldCharType="separate"/>
        </w:r>
        <w:r w:rsidR="00D06027">
          <w:rPr>
            <w:noProof/>
            <w:webHidden/>
          </w:rPr>
          <w:t>67</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34" w:history="1">
        <w:r w:rsidR="00D06027" w:rsidRPr="00BF21D5">
          <w:rPr>
            <w:rStyle w:val="Hyperlink"/>
            <w:noProof/>
          </w:rPr>
          <w:t>2.2.5.3.4.3</w:t>
        </w:r>
        <w:r w:rsidR="00D06027">
          <w:rPr>
            <w:rFonts w:asciiTheme="minorHAnsi" w:eastAsiaTheme="minorEastAsia" w:hAnsiTheme="minorHAnsi" w:cstheme="minorBidi"/>
            <w:noProof/>
            <w:sz w:val="22"/>
            <w:szCs w:val="22"/>
          </w:rPr>
          <w:tab/>
        </w:r>
        <w:r w:rsidR="00D06027" w:rsidRPr="00BF21D5">
          <w:rPr>
            <w:rStyle w:val="Hyperlink"/>
            <w:noProof/>
          </w:rPr>
          <w:t>Structure Containing a Conformant Varying Array</w:t>
        </w:r>
        <w:r w:rsidR="00D06027">
          <w:rPr>
            <w:noProof/>
            <w:webHidden/>
          </w:rPr>
          <w:tab/>
        </w:r>
        <w:r w:rsidR="00D06027">
          <w:rPr>
            <w:noProof/>
            <w:webHidden/>
          </w:rPr>
          <w:fldChar w:fldCharType="begin"/>
        </w:r>
        <w:r w:rsidR="00D06027">
          <w:rPr>
            <w:noProof/>
            <w:webHidden/>
          </w:rPr>
          <w:instrText xml:space="preserve"> PAGEREF _Toc423365934 \h </w:instrText>
        </w:r>
        <w:r w:rsidR="00D06027">
          <w:rPr>
            <w:noProof/>
            <w:webHidden/>
          </w:rPr>
        </w:r>
        <w:r w:rsidR="00D06027">
          <w:rPr>
            <w:noProof/>
            <w:webHidden/>
          </w:rPr>
          <w:fldChar w:fldCharType="separate"/>
        </w:r>
        <w:r w:rsidR="00D06027">
          <w:rPr>
            <w:noProof/>
            <w:webHidden/>
          </w:rPr>
          <w:t>67</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35" w:history="1">
        <w:r w:rsidR="00D06027" w:rsidRPr="00BF21D5">
          <w:rPr>
            <w:rStyle w:val="Hyperlink"/>
            <w:noProof/>
          </w:rPr>
          <w:t>2.2.5.3.4.4</w:t>
        </w:r>
        <w:r w:rsidR="00D06027">
          <w:rPr>
            <w:rFonts w:asciiTheme="minorHAnsi" w:eastAsiaTheme="minorEastAsia" w:hAnsiTheme="minorHAnsi" w:cstheme="minorBidi"/>
            <w:noProof/>
            <w:sz w:val="22"/>
            <w:szCs w:val="22"/>
          </w:rPr>
          <w:tab/>
        </w:r>
        <w:r w:rsidR="00D06027" w:rsidRPr="00BF21D5">
          <w:rPr>
            <w:rStyle w:val="Hyperlink"/>
            <w:noProof/>
          </w:rPr>
          <w:t>Unions</w:t>
        </w:r>
        <w:r w:rsidR="00D06027">
          <w:rPr>
            <w:noProof/>
            <w:webHidden/>
          </w:rPr>
          <w:tab/>
        </w:r>
        <w:r w:rsidR="00D06027">
          <w:rPr>
            <w:noProof/>
            <w:webHidden/>
          </w:rPr>
          <w:fldChar w:fldCharType="begin"/>
        </w:r>
        <w:r w:rsidR="00D06027">
          <w:rPr>
            <w:noProof/>
            <w:webHidden/>
          </w:rPr>
          <w:instrText xml:space="preserve"> PAGEREF _Toc423365935 \h </w:instrText>
        </w:r>
        <w:r w:rsidR="00D06027">
          <w:rPr>
            <w:noProof/>
            <w:webHidden/>
          </w:rPr>
        </w:r>
        <w:r w:rsidR="00D06027">
          <w:rPr>
            <w:noProof/>
            <w:webHidden/>
          </w:rPr>
          <w:fldChar w:fldCharType="separate"/>
        </w:r>
        <w:r w:rsidR="00D06027">
          <w:rPr>
            <w:noProof/>
            <w:webHidden/>
          </w:rPr>
          <w:t>68</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36" w:history="1">
        <w:r w:rsidR="00D06027" w:rsidRPr="00BF21D5">
          <w:rPr>
            <w:rStyle w:val="Hyperlink"/>
            <w:noProof/>
          </w:rPr>
          <w:t>2.2.5.3.4.5</w:t>
        </w:r>
        <w:r w:rsidR="00D06027">
          <w:rPr>
            <w:rFonts w:asciiTheme="minorHAnsi" w:eastAsiaTheme="minorEastAsia" w:hAnsiTheme="minorHAnsi" w:cstheme="minorBidi"/>
            <w:noProof/>
            <w:sz w:val="22"/>
            <w:szCs w:val="22"/>
          </w:rPr>
          <w:tab/>
        </w:r>
        <w:r w:rsidR="00D06027" w:rsidRPr="00BF21D5">
          <w:rPr>
            <w:rStyle w:val="Hyperlink"/>
            <w:noProof/>
          </w:rPr>
          <w:t>Pipes</w:t>
        </w:r>
        <w:r w:rsidR="00D06027">
          <w:rPr>
            <w:noProof/>
            <w:webHidden/>
          </w:rPr>
          <w:tab/>
        </w:r>
        <w:r w:rsidR="00D06027">
          <w:rPr>
            <w:noProof/>
            <w:webHidden/>
          </w:rPr>
          <w:fldChar w:fldCharType="begin"/>
        </w:r>
        <w:r w:rsidR="00D06027">
          <w:rPr>
            <w:noProof/>
            <w:webHidden/>
          </w:rPr>
          <w:instrText xml:space="preserve"> PAGEREF _Toc423365936 \h </w:instrText>
        </w:r>
        <w:r w:rsidR="00D06027">
          <w:rPr>
            <w:noProof/>
            <w:webHidden/>
          </w:rPr>
        </w:r>
        <w:r w:rsidR="00D06027">
          <w:rPr>
            <w:noProof/>
            <w:webHidden/>
          </w:rPr>
          <w:fldChar w:fldCharType="separate"/>
        </w:r>
        <w:r w:rsidR="00D06027">
          <w:rPr>
            <w:noProof/>
            <w:webHidden/>
          </w:rPr>
          <w:t>68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37" w:history="1">
        <w:r w:rsidR="00D06027" w:rsidRPr="00BF21D5">
          <w:rPr>
            <w:rStyle w:val="Hyperlink"/>
            <w:noProof/>
          </w:rPr>
          <w:t>2.2.5.3.5</w:t>
        </w:r>
        <w:r w:rsidR="00D06027">
          <w:rPr>
            <w:rFonts w:asciiTheme="minorHAnsi" w:eastAsiaTheme="minorEastAsia" w:hAnsiTheme="minorHAnsi" w:cstheme="minorBidi"/>
            <w:noProof/>
            <w:sz w:val="22"/>
            <w:szCs w:val="22"/>
          </w:rPr>
          <w:tab/>
        </w:r>
        <w:r w:rsidR="00D06027" w:rsidRPr="00BF21D5">
          <w:rPr>
            <w:rStyle w:val="Hyperlink"/>
            <w:noProof/>
          </w:rPr>
          <w:t>Pointers</w:t>
        </w:r>
        <w:r w:rsidR="00D06027">
          <w:rPr>
            <w:noProof/>
            <w:webHidden/>
          </w:rPr>
          <w:tab/>
        </w:r>
        <w:r w:rsidR="00D06027">
          <w:rPr>
            <w:noProof/>
            <w:webHidden/>
          </w:rPr>
          <w:fldChar w:fldCharType="begin"/>
        </w:r>
        <w:r w:rsidR="00D06027">
          <w:rPr>
            <w:noProof/>
            <w:webHidden/>
          </w:rPr>
          <w:instrText xml:space="preserve"> PAGEREF _Toc423365937 \h </w:instrText>
        </w:r>
        <w:r w:rsidR="00D06027">
          <w:rPr>
            <w:noProof/>
            <w:webHidden/>
          </w:rPr>
        </w:r>
        <w:r w:rsidR="00D06027">
          <w:rPr>
            <w:noProof/>
            <w:webHidden/>
          </w:rPr>
          <w:fldChar w:fldCharType="separate"/>
        </w:r>
        <w:r w:rsidR="00D06027">
          <w:rPr>
            <w:noProof/>
            <w:webHidden/>
          </w:rPr>
          <w:t>68</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38" w:history="1">
        <w:r w:rsidR="00D06027" w:rsidRPr="00BF21D5">
          <w:rPr>
            <w:rStyle w:val="Hyperlink"/>
            <w:noProof/>
          </w:rPr>
          <w:t>2.2.5.3.5.1</w:t>
        </w:r>
        <w:r w:rsidR="00D06027">
          <w:rPr>
            <w:rFonts w:asciiTheme="minorHAnsi" w:eastAsiaTheme="minorEastAsia" w:hAnsiTheme="minorHAnsi" w:cstheme="minorBidi"/>
            <w:noProof/>
            <w:sz w:val="22"/>
            <w:szCs w:val="22"/>
          </w:rPr>
          <w:tab/>
        </w:r>
        <w:r w:rsidR="00D06027" w:rsidRPr="00BF21D5">
          <w:rPr>
            <w:rStyle w:val="Hyperlink"/>
            <w:noProof/>
          </w:rPr>
          <w:t>Embedded Reference Pointers</w:t>
        </w:r>
        <w:r w:rsidR="00D06027">
          <w:rPr>
            <w:noProof/>
            <w:webHidden/>
          </w:rPr>
          <w:tab/>
        </w:r>
        <w:r w:rsidR="00D06027">
          <w:rPr>
            <w:noProof/>
            <w:webHidden/>
          </w:rPr>
          <w:fldChar w:fldCharType="begin"/>
        </w:r>
        <w:r w:rsidR="00D06027">
          <w:rPr>
            <w:noProof/>
            <w:webHidden/>
          </w:rPr>
          <w:instrText xml:space="preserve"> PAGEREF _Toc423365938 \h </w:instrText>
        </w:r>
        <w:r w:rsidR="00D06027">
          <w:rPr>
            <w:noProof/>
            <w:webHidden/>
          </w:rPr>
        </w:r>
        <w:r w:rsidR="00D06027">
          <w:rPr>
            <w:noProof/>
            <w:webHidden/>
          </w:rPr>
          <w:fldChar w:fldCharType="separate"/>
        </w:r>
        <w:r w:rsidR="00D06027">
          <w:rPr>
            <w:noProof/>
            <w:webHidden/>
          </w:rPr>
          <w:t>68</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939" w:history="1">
        <w:r w:rsidR="00D06027" w:rsidRPr="00BF21D5">
          <w:rPr>
            <w:rStyle w:val="Hyperlink"/>
            <w:noProof/>
          </w:rPr>
          <w:t>2.2.6</w:t>
        </w:r>
        <w:r w:rsidR="00D06027">
          <w:rPr>
            <w:rFonts w:asciiTheme="minorHAnsi" w:eastAsiaTheme="minorEastAsia" w:hAnsiTheme="minorHAnsi" w:cstheme="minorBidi"/>
            <w:noProof/>
            <w:sz w:val="22"/>
            <w:szCs w:val="22"/>
          </w:rPr>
          <w:tab/>
        </w:r>
        <w:r w:rsidR="00D06027" w:rsidRPr="00BF21D5">
          <w:rPr>
            <w:rStyle w:val="Hyperlink"/>
            <w:noProof/>
          </w:rPr>
          <w:t>Type Serialization Version 1</w:t>
        </w:r>
        <w:r w:rsidR="00D06027">
          <w:rPr>
            <w:noProof/>
            <w:webHidden/>
          </w:rPr>
          <w:tab/>
        </w:r>
        <w:r w:rsidR="00D06027">
          <w:rPr>
            <w:noProof/>
            <w:webHidden/>
          </w:rPr>
          <w:fldChar w:fldCharType="begin"/>
        </w:r>
        <w:r w:rsidR="00D06027">
          <w:rPr>
            <w:noProof/>
            <w:webHidden/>
          </w:rPr>
          <w:instrText xml:space="preserve"> PAGEREF _Toc423365939 \h </w:instrText>
        </w:r>
        <w:r w:rsidR="00D06027">
          <w:rPr>
            <w:noProof/>
            <w:webHidden/>
          </w:rPr>
        </w:r>
        <w:r w:rsidR="00D06027">
          <w:rPr>
            <w:noProof/>
            <w:webHidden/>
          </w:rPr>
          <w:fldChar w:fldCharType="separate"/>
        </w:r>
        <w:r w:rsidR="00D06027">
          <w:rPr>
            <w:noProof/>
            <w:webHidden/>
          </w:rPr>
          <w:t>69</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40" w:history="1">
        <w:r w:rsidR="00D06027" w:rsidRPr="00BF21D5">
          <w:rPr>
            <w:rStyle w:val="Hyperlink"/>
            <w:noProof/>
          </w:rPr>
          <w:t>2.2.6.1</w:t>
        </w:r>
        <w:r w:rsidR="00D06027">
          <w:rPr>
            <w:rFonts w:asciiTheme="minorHAnsi" w:eastAsiaTheme="minorEastAsia" w:hAnsiTheme="minorHAnsi" w:cstheme="minorBidi"/>
            <w:noProof/>
            <w:sz w:val="22"/>
            <w:szCs w:val="22"/>
          </w:rPr>
          <w:tab/>
        </w:r>
        <w:r w:rsidR="00D06027" w:rsidRPr="00BF21D5">
          <w:rPr>
            <w:rStyle w:val="Hyperlink"/>
            <w:noProof/>
          </w:rPr>
          <w:t>Common Type Header for the Serialization Stream</w:t>
        </w:r>
        <w:r w:rsidR="00D06027">
          <w:rPr>
            <w:noProof/>
            <w:webHidden/>
          </w:rPr>
          <w:tab/>
        </w:r>
        <w:r w:rsidR="00D06027">
          <w:rPr>
            <w:noProof/>
            <w:webHidden/>
          </w:rPr>
          <w:fldChar w:fldCharType="begin"/>
        </w:r>
        <w:r w:rsidR="00D06027">
          <w:rPr>
            <w:noProof/>
            <w:webHidden/>
          </w:rPr>
          <w:instrText xml:space="preserve"> PAGEREF _Toc423365940 \h </w:instrText>
        </w:r>
        <w:r w:rsidR="00D06027">
          <w:rPr>
            <w:noProof/>
            <w:webHidden/>
          </w:rPr>
        </w:r>
        <w:r w:rsidR="00D06027">
          <w:rPr>
            <w:noProof/>
            <w:webHidden/>
          </w:rPr>
          <w:fldChar w:fldCharType="separate"/>
        </w:r>
        <w:r w:rsidR="00D06027">
          <w:rPr>
            <w:noProof/>
            <w:webHidden/>
          </w:rPr>
          <w:t>69</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41" w:history="1">
        <w:r w:rsidR="00D06027" w:rsidRPr="00BF21D5">
          <w:rPr>
            <w:rStyle w:val="Hyperlink"/>
            <w:noProof/>
          </w:rPr>
          <w:t>2.2.6.2</w:t>
        </w:r>
        <w:r w:rsidR="00D06027">
          <w:rPr>
            <w:rFonts w:asciiTheme="minorHAnsi" w:eastAsiaTheme="minorEastAsia" w:hAnsiTheme="minorHAnsi" w:cstheme="minorBidi"/>
            <w:noProof/>
            <w:sz w:val="22"/>
            <w:szCs w:val="22"/>
          </w:rPr>
          <w:tab/>
        </w:r>
        <w:r w:rsidR="00D06027" w:rsidRPr="00BF21D5">
          <w:rPr>
            <w:rStyle w:val="Hyperlink"/>
            <w:noProof/>
          </w:rPr>
          <w:t>Private Header for Constructed Type</w:t>
        </w:r>
        <w:r w:rsidR="00D06027">
          <w:rPr>
            <w:noProof/>
            <w:webHidden/>
          </w:rPr>
          <w:tab/>
        </w:r>
        <w:r w:rsidR="00D06027">
          <w:rPr>
            <w:noProof/>
            <w:webHidden/>
          </w:rPr>
          <w:fldChar w:fldCharType="begin"/>
        </w:r>
        <w:r w:rsidR="00D06027">
          <w:rPr>
            <w:noProof/>
            <w:webHidden/>
          </w:rPr>
          <w:instrText xml:space="preserve"> PAGEREF _Toc423365941 \h </w:instrText>
        </w:r>
        <w:r w:rsidR="00D06027">
          <w:rPr>
            <w:noProof/>
            <w:webHidden/>
          </w:rPr>
        </w:r>
        <w:r w:rsidR="00D06027">
          <w:rPr>
            <w:noProof/>
            <w:webHidden/>
          </w:rPr>
          <w:fldChar w:fldCharType="separate"/>
        </w:r>
        <w:r w:rsidR="00D06027">
          <w:rPr>
            <w:noProof/>
            <w:webHidden/>
          </w:rPr>
          <w:t>70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42" w:history="1">
        <w:r w:rsidR="00D06027" w:rsidRPr="00BF21D5">
          <w:rPr>
            <w:rStyle w:val="Hyperlink"/>
            <w:noProof/>
          </w:rPr>
          <w:t>2.2.6.3</w:t>
        </w:r>
        <w:r w:rsidR="00D06027">
          <w:rPr>
            <w:rFonts w:asciiTheme="minorHAnsi" w:eastAsiaTheme="minorEastAsia" w:hAnsiTheme="minorHAnsi" w:cstheme="minorBidi"/>
            <w:noProof/>
            <w:sz w:val="22"/>
            <w:szCs w:val="22"/>
          </w:rPr>
          <w:tab/>
        </w:r>
        <w:r w:rsidR="00D06027" w:rsidRPr="00BF21D5">
          <w:rPr>
            <w:rStyle w:val="Hyperlink"/>
            <w:noProof/>
          </w:rPr>
          <w:t>Primitive Type Serialization</w:t>
        </w:r>
        <w:r w:rsidR="00D06027">
          <w:rPr>
            <w:noProof/>
            <w:webHidden/>
          </w:rPr>
          <w:tab/>
        </w:r>
        <w:r w:rsidR="00D06027">
          <w:rPr>
            <w:noProof/>
            <w:webHidden/>
          </w:rPr>
          <w:fldChar w:fldCharType="begin"/>
        </w:r>
        <w:r w:rsidR="00D06027">
          <w:rPr>
            <w:noProof/>
            <w:webHidden/>
          </w:rPr>
          <w:instrText xml:space="preserve"> PAGEREF _Toc423365942 \h </w:instrText>
        </w:r>
        <w:r w:rsidR="00D06027">
          <w:rPr>
            <w:noProof/>
            <w:webHidden/>
          </w:rPr>
        </w:r>
        <w:r w:rsidR="00D06027">
          <w:rPr>
            <w:noProof/>
            <w:webHidden/>
          </w:rPr>
          <w:fldChar w:fldCharType="separate"/>
        </w:r>
        <w:r w:rsidR="00D06027">
          <w:rPr>
            <w:noProof/>
            <w:webHidden/>
          </w:rPr>
          <w:t>70</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943" w:history="1">
        <w:r w:rsidR="00D06027" w:rsidRPr="00BF21D5">
          <w:rPr>
            <w:rStyle w:val="Hyperlink"/>
            <w:noProof/>
          </w:rPr>
          <w:t>2.2.7</w:t>
        </w:r>
        <w:r w:rsidR="00D06027">
          <w:rPr>
            <w:rFonts w:asciiTheme="minorHAnsi" w:eastAsiaTheme="minorEastAsia" w:hAnsiTheme="minorHAnsi" w:cstheme="minorBidi"/>
            <w:noProof/>
            <w:sz w:val="22"/>
            <w:szCs w:val="22"/>
          </w:rPr>
          <w:tab/>
        </w:r>
        <w:r w:rsidR="00D06027" w:rsidRPr="00BF21D5">
          <w:rPr>
            <w:rStyle w:val="Hyperlink"/>
            <w:noProof/>
          </w:rPr>
          <w:t>Type Serialization Version 2</w:t>
        </w:r>
        <w:r w:rsidR="00D06027">
          <w:rPr>
            <w:noProof/>
            <w:webHidden/>
          </w:rPr>
          <w:tab/>
        </w:r>
        <w:r w:rsidR="00D06027">
          <w:rPr>
            <w:noProof/>
            <w:webHidden/>
          </w:rPr>
          <w:fldChar w:fldCharType="begin"/>
        </w:r>
        <w:r w:rsidR="00D06027">
          <w:rPr>
            <w:noProof/>
            <w:webHidden/>
          </w:rPr>
          <w:instrText xml:space="preserve"> PAGEREF _Toc423365943 \h </w:instrText>
        </w:r>
        <w:r w:rsidR="00D06027">
          <w:rPr>
            <w:noProof/>
            <w:webHidden/>
          </w:rPr>
        </w:r>
        <w:r w:rsidR="00D06027">
          <w:rPr>
            <w:noProof/>
            <w:webHidden/>
          </w:rPr>
          <w:fldChar w:fldCharType="separate"/>
        </w:r>
        <w:r w:rsidR="00D06027">
          <w:rPr>
            <w:noProof/>
            <w:webHidden/>
          </w:rPr>
          <w:t>70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44" w:history="1">
        <w:r w:rsidR="00D06027" w:rsidRPr="00BF21D5">
          <w:rPr>
            <w:rStyle w:val="Hyperlink"/>
            <w:noProof/>
          </w:rPr>
          <w:t>2.2.7.1</w:t>
        </w:r>
        <w:r w:rsidR="00D06027">
          <w:rPr>
            <w:rFonts w:asciiTheme="minorHAnsi" w:eastAsiaTheme="minorEastAsia" w:hAnsiTheme="minorHAnsi" w:cstheme="minorBidi"/>
            <w:noProof/>
            <w:sz w:val="22"/>
            <w:szCs w:val="22"/>
          </w:rPr>
          <w:tab/>
        </w:r>
        <w:r w:rsidR="00D06027" w:rsidRPr="00BF21D5">
          <w:rPr>
            <w:rStyle w:val="Hyperlink"/>
            <w:noProof/>
          </w:rPr>
          <w:t>Common Type Header</w:t>
        </w:r>
        <w:r w:rsidR="00D06027">
          <w:rPr>
            <w:noProof/>
            <w:webHidden/>
          </w:rPr>
          <w:tab/>
        </w:r>
        <w:r w:rsidR="00D06027">
          <w:rPr>
            <w:noProof/>
            <w:webHidden/>
          </w:rPr>
          <w:fldChar w:fldCharType="begin"/>
        </w:r>
        <w:r w:rsidR="00D06027">
          <w:rPr>
            <w:noProof/>
            <w:webHidden/>
          </w:rPr>
          <w:instrText xml:space="preserve"> PAGEREF _Toc423365944 \h </w:instrText>
        </w:r>
        <w:r w:rsidR="00D06027">
          <w:rPr>
            <w:noProof/>
            <w:webHidden/>
          </w:rPr>
        </w:r>
        <w:r w:rsidR="00D06027">
          <w:rPr>
            <w:noProof/>
            <w:webHidden/>
          </w:rPr>
          <w:fldChar w:fldCharType="separate"/>
        </w:r>
        <w:r w:rsidR="00D06027">
          <w:rPr>
            <w:noProof/>
            <w:webHidden/>
          </w:rPr>
          <w:t>70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45" w:history="1">
        <w:r w:rsidR="00D06027" w:rsidRPr="00BF21D5">
          <w:rPr>
            <w:rStyle w:val="Hyperlink"/>
            <w:noProof/>
          </w:rPr>
          <w:t>2.2.7.2</w:t>
        </w:r>
        <w:r w:rsidR="00D06027">
          <w:rPr>
            <w:rFonts w:asciiTheme="minorHAnsi" w:eastAsiaTheme="minorEastAsia" w:hAnsiTheme="minorHAnsi" w:cstheme="minorBidi"/>
            <w:noProof/>
            <w:sz w:val="22"/>
            <w:szCs w:val="22"/>
          </w:rPr>
          <w:tab/>
        </w:r>
        <w:r w:rsidR="00D06027" w:rsidRPr="00BF21D5">
          <w:rPr>
            <w:rStyle w:val="Hyperlink"/>
            <w:noProof/>
          </w:rPr>
          <w:t>Private Header</w:t>
        </w:r>
        <w:r w:rsidR="00D06027">
          <w:rPr>
            <w:noProof/>
            <w:webHidden/>
          </w:rPr>
          <w:tab/>
        </w:r>
        <w:r w:rsidR="00D06027">
          <w:rPr>
            <w:noProof/>
            <w:webHidden/>
          </w:rPr>
          <w:fldChar w:fldCharType="begin"/>
        </w:r>
        <w:r w:rsidR="00D06027">
          <w:rPr>
            <w:noProof/>
            <w:webHidden/>
          </w:rPr>
          <w:instrText xml:space="preserve"> PAGEREF _Toc423365945 \h </w:instrText>
        </w:r>
        <w:r w:rsidR="00D06027">
          <w:rPr>
            <w:noProof/>
            <w:webHidden/>
          </w:rPr>
        </w:r>
        <w:r w:rsidR="00D06027">
          <w:rPr>
            <w:noProof/>
            <w:webHidden/>
          </w:rPr>
          <w:fldChar w:fldCharType="separate"/>
        </w:r>
        <w:r w:rsidR="00D06027">
          <w:rPr>
            <w:noProof/>
            <w:webHidden/>
          </w:rPr>
          <w:t>71</w:t>
        </w:r>
        <w:r w:rsidR="00D06027">
          <w:rPr>
            <w:noProof/>
            <w:webHidden/>
          </w:rPr>
          <w:fldChar w:fldCharType="end"/>
        </w:r>
      </w:hyperlink>
    </w:p>
    <w:p w:rsidR="00D06027" w:rsidRDefault="00FB6FEA">
      <w:pPr>
        <w:pStyle w:val="TOC1"/>
        <w:rPr>
          <w:rFonts w:asciiTheme="minorHAnsi" w:eastAsiaTheme="minorEastAsia" w:hAnsiTheme="minorHAnsi" w:cstheme="minorBidi"/>
          <w:b w:val="0"/>
          <w:bCs w:val="0"/>
          <w:noProof/>
          <w:sz w:val="22"/>
          <w:szCs w:val="22"/>
        </w:rPr>
      </w:pPr>
      <w:hyperlink w:anchor="_Toc423365946" w:history="1">
        <w:r w:rsidR="00D06027" w:rsidRPr="00BF21D5">
          <w:rPr>
            <w:rStyle w:val="Hyperlink"/>
            <w:noProof/>
          </w:rPr>
          <w:t>3</w:t>
        </w:r>
        <w:r w:rsidR="00D06027">
          <w:rPr>
            <w:rFonts w:asciiTheme="minorHAnsi" w:eastAsiaTheme="minorEastAsia" w:hAnsiTheme="minorHAnsi" w:cstheme="minorBidi"/>
            <w:b w:val="0"/>
            <w:bCs w:val="0"/>
            <w:noProof/>
            <w:sz w:val="22"/>
            <w:szCs w:val="22"/>
          </w:rPr>
          <w:tab/>
        </w:r>
        <w:r w:rsidR="00D06027" w:rsidRPr="00BF21D5">
          <w:rPr>
            <w:rStyle w:val="Hyperlink"/>
            <w:noProof/>
          </w:rPr>
          <w:t>Protocol Details</w:t>
        </w:r>
        <w:r w:rsidR="00D06027">
          <w:rPr>
            <w:noProof/>
            <w:webHidden/>
          </w:rPr>
          <w:tab/>
        </w:r>
        <w:r w:rsidR="00D06027">
          <w:rPr>
            <w:noProof/>
            <w:webHidden/>
          </w:rPr>
          <w:fldChar w:fldCharType="begin"/>
        </w:r>
        <w:r w:rsidR="00D06027">
          <w:rPr>
            <w:noProof/>
            <w:webHidden/>
          </w:rPr>
          <w:instrText xml:space="preserve"> PAGEREF _Toc423365946 \h </w:instrText>
        </w:r>
        <w:r w:rsidR="00D06027">
          <w:rPr>
            <w:noProof/>
            <w:webHidden/>
          </w:rPr>
        </w:r>
        <w:r w:rsidR="00D06027">
          <w:rPr>
            <w:noProof/>
            <w:webHidden/>
          </w:rPr>
          <w:fldChar w:fldCharType="separate"/>
        </w:r>
        <w:r w:rsidR="00D06027">
          <w:rPr>
            <w:noProof/>
            <w:webHidden/>
          </w:rPr>
          <w:t>73</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5947" w:history="1">
        <w:r w:rsidR="00D06027" w:rsidRPr="00BF21D5">
          <w:rPr>
            <w:rStyle w:val="Hyperlink"/>
            <w:noProof/>
          </w:rPr>
          <w:t>3.1</w:t>
        </w:r>
        <w:r w:rsidR="00D06027">
          <w:rPr>
            <w:rFonts w:asciiTheme="minorHAnsi" w:eastAsiaTheme="minorEastAsia" w:hAnsiTheme="minorHAnsi" w:cstheme="minorBidi"/>
            <w:noProof/>
            <w:sz w:val="22"/>
            <w:szCs w:val="22"/>
          </w:rPr>
          <w:tab/>
        </w:r>
        <w:r w:rsidR="00D06027" w:rsidRPr="00BF21D5">
          <w:rPr>
            <w:rStyle w:val="Hyperlink"/>
            <w:noProof/>
          </w:rPr>
          <w:t>Connectionless and Connection-Oriented RPC Protocol Details</w:t>
        </w:r>
        <w:r w:rsidR="00D06027">
          <w:rPr>
            <w:noProof/>
            <w:webHidden/>
          </w:rPr>
          <w:tab/>
        </w:r>
        <w:r w:rsidR="00D06027">
          <w:rPr>
            <w:noProof/>
            <w:webHidden/>
          </w:rPr>
          <w:fldChar w:fldCharType="begin"/>
        </w:r>
        <w:r w:rsidR="00D06027">
          <w:rPr>
            <w:noProof/>
            <w:webHidden/>
          </w:rPr>
          <w:instrText xml:space="preserve"> PAGEREF _Toc423365947 \h </w:instrText>
        </w:r>
        <w:r w:rsidR="00D06027">
          <w:rPr>
            <w:noProof/>
            <w:webHidden/>
          </w:rPr>
        </w:r>
        <w:r w:rsidR="00D06027">
          <w:rPr>
            <w:noProof/>
            <w:webHidden/>
          </w:rPr>
          <w:fldChar w:fldCharType="separate"/>
        </w:r>
        <w:r w:rsidR="00D06027">
          <w:rPr>
            <w:noProof/>
            <w:webHidden/>
          </w:rPr>
          <w:t>73</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948" w:history="1">
        <w:r w:rsidR="00D06027" w:rsidRPr="00BF21D5">
          <w:rPr>
            <w:rStyle w:val="Hyperlink"/>
            <w:noProof/>
          </w:rPr>
          <w:t>3.1.1</w:t>
        </w:r>
        <w:r w:rsidR="00D06027">
          <w:rPr>
            <w:rFonts w:asciiTheme="minorHAnsi" w:eastAsiaTheme="minorEastAsia" w:hAnsiTheme="minorHAnsi" w:cstheme="minorBidi"/>
            <w:noProof/>
            <w:sz w:val="22"/>
            <w:szCs w:val="22"/>
          </w:rPr>
          <w:tab/>
        </w:r>
        <w:r w:rsidR="00D06027" w:rsidRPr="00BF21D5">
          <w:rPr>
            <w:rStyle w:val="Hyperlink"/>
            <w:noProof/>
          </w:rPr>
          <w:t>Common Details</w:t>
        </w:r>
        <w:r w:rsidR="00D06027">
          <w:rPr>
            <w:noProof/>
            <w:webHidden/>
          </w:rPr>
          <w:tab/>
        </w:r>
        <w:r w:rsidR="00D06027">
          <w:rPr>
            <w:noProof/>
            <w:webHidden/>
          </w:rPr>
          <w:fldChar w:fldCharType="begin"/>
        </w:r>
        <w:r w:rsidR="00D06027">
          <w:rPr>
            <w:noProof/>
            <w:webHidden/>
          </w:rPr>
          <w:instrText xml:space="preserve"> PAGEREF _Toc423365948 \h </w:instrText>
        </w:r>
        <w:r w:rsidR="00D06027">
          <w:rPr>
            <w:noProof/>
            <w:webHidden/>
          </w:rPr>
        </w:r>
        <w:r w:rsidR="00D06027">
          <w:rPr>
            <w:noProof/>
            <w:webHidden/>
          </w:rPr>
          <w:fldChar w:fldCharType="separate"/>
        </w:r>
        <w:r w:rsidR="00D06027">
          <w:rPr>
            <w:noProof/>
            <w:webHidden/>
          </w:rPr>
          <w:t>73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49" w:history="1">
        <w:r w:rsidR="00D06027" w:rsidRPr="00BF21D5">
          <w:rPr>
            <w:rStyle w:val="Hyperlink"/>
            <w:noProof/>
          </w:rPr>
          <w:t>3.1.1.1</w:t>
        </w:r>
        <w:r w:rsidR="00D06027">
          <w:rPr>
            <w:rFonts w:asciiTheme="minorHAnsi" w:eastAsiaTheme="minorEastAsia" w:hAnsiTheme="minorHAnsi" w:cstheme="minorBidi"/>
            <w:noProof/>
            <w:sz w:val="22"/>
            <w:szCs w:val="22"/>
          </w:rPr>
          <w:tab/>
        </w:r>
        <w:r w:rsidR="00D06027" w:rsidRPr="00BF21D5">
          <w:rPr>
            <w:rStyle w:val="Hyperlink"/>
            <w:noProof/>
          </w:rPr>
          <w:t>Abstract Data Model</w:t>
        </w:r>
        <w:r w:rsidR="00D06027">
          <w:rPr>
            <w:noProof/>
            <w:webHidden/>
          </w:rPr>
          <w:tab/>
        </w:r>
        <w:r w:rsidR="00D06027">
          <w:rPr>
            <w:noProof/>
            <w:webHidden/>
          </w:rPr>
          <w:fldChar w:fldCharType="begin"/>
        </w:r>
        <w:r w:rsidR="00D06027">
          <w:rPr>
            <w:noProof/>
            <w:webHidden/>
          </w:rPr>
          <w:instrText xml:space="preserve"> PAGEREF _Toc423365949 \h </w:instrText>
        </w:r>
        <w:r w:rsidR="00D06027">
          <w:rPr>
            <w:noProof/>
            <w:webHidden/>
          </w:rPr>
        </w:r>
        <w:r w:rsidR="00D06027">
          <w:rPr>
            <w:noProof/>
            <w:webHidden/>
          </w:rPr>
          <w:fldChar w:fldCharType="separate"/>
        </w:r>
        <w:r w:rsidR="00D06027">
          <w:rPr>
            <w:noProof/>
            <w:webHidden/>
          </w:rPr>
          <w:t>73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50" w:history="1">
        <w:r w:rsidR="00D06027" w:rsidRPr="00BF21D5">
          <w:rPr>
            <w:rStyle w:val="Hyperlink"/>
            <w:noProof/>
          </w:rPr>
          <w:t>3.1.1.1.1</w:t>
        </w:r>
        <w:r w:rsidR="00D06027">
          <w:rPr>
            <w:rFonts w:asciiTheme="minorHAnsi" w:eastAsiaTheme="minorEastAsia" w:hAnsiTheme="minorHAnsi" w:cstheme="minorBidi"/>
            <w:noProof/>
            <w:sz w:val="22"/>
            <w:szCs w:val="22"/>
          </w:rPr>
          <w:tab/>
        </w:r>
        <w:r w:rsidR="00D06027" w:rsidRPr="00BF21D5">
          <w:rPr>
            <w:rStyle w:val="Hyperlink"/>
            <w:noProof/>
          </w:rPr>
          <w:t>Security Context Handle</w:t>
        </w:r>
        <w:r w:rsidR="00D06027">
          <w:rPr>
            <w:noProof/>
            <w:webHidden/>
          </w:rPr>
          <w:tab/>
        </w:r>
        <w:r w:rsidR="00D06027">
          <w:rPr>
            <w:noProof/>
            <w:webHidden/>
          </w:rPr>
          <w:fldChar w:fldCharType="begin"/>
        </w:r>
        <w:r w:rsidR="00D06027">
          <w:rPr>
            <w:noProof/>
            <w:webHidden/>
          </w:rPr>
          <w:instrText xml:space="preserve"> PAGEREF _Toc423365950 \h </w:instrText>
        </w:r>
        <w:r w:rsidR="00D06027">
          <w:rPr>
            <w:noProof/>
            <w:webHidden/>
          </w:rPr>
        </w:r>
        <w:r w:rsidR="00D06027">
          <w:rPr>
            <w:noProof/>
            <w:webHidden/>
          </w:rPr>
          <w:fldChar w:fldCharType="separate"/>
        </w:r>
        <w:r w:rsidR="00D06027">
          <w:rPr>
            <w:noProof/>
            <w:webHidden/>
          </w:rPr>
          <w:t>73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51" w:history="1">
        <w:r w:rsidR="00D06027" w:rsidRPr="00BF21D5">
          <w:rPr>
            <w:rStyle w:val="Hyperlink"/>
            <w:noProof/>
          </w:rPr>
          <w:t>3.1.1.1.2</w:t>
        </w:r>
        <w:r w:rsidR="00D06027">
          <w:rPr>
            <w:rFonts w:asciiTheme="minorHAnsi" w:eastAsiaTheme="minorEastAsia" w:hAnsiTheme="minorHAnsi" w:cstheme="minorBidi"/>
            <w:noProof/>
            <w:sz w:val="22"/>
            <w:szCs w:val="22"/>
          </w:rPr>
          <w:tab/>
        </w:r>
        <w:r w:rsidR="00D06027" w:rsidRPr="00BF21D5">
          <w:rPr>
            <w:rStyle w:val="Hyperlink"/>
            <w:noProof/>
          </w:rPr>
          <w:t>Client Credential Handle</w:t>
        </w:r>
        <w:r w:rsidR="00D06027">
          <w:rPr>
            <w:noProof/>
            <w:webHidden/>
          </w:rPr>
          <w:tab/>
        </w:r>
        <w:r w:rsidR="00D06027">
          <w:rPr>
            <w:noProof/>
            <w:webHidden/>
          </w:rPr>
          <w:fldChar w:fldCharType="begin"/>
        </w:r>
        <w:r w:rsidR="00D06027">
          <w:rPr>
            <w:noProof/>
            <w:webHidden/>
          </w:rPr>
          <w:instrText xml:space="preserve"> PAGEREF _Toc423365951 \h </w:instrText>
        </w:r>
        <w:r w:rsidR="00D06027">
          <w:rPr>
            <w:noProof/>
            <w:webHidden/>
          </w:rPr>
        </w:r>
        <w:r w:rsidR="00D06027">
          <w:rPr>
            <w:noProof/>
            <w:webHidden/>
          </w:rPr>
          <w:fldChar w:fldCharType="separate"/>
        </w:r>
        <w:r w:rsidR="00D06027">
          <w:rPr>
            <w:noProof/>
            <w:webHidden/>
          </w:rPr>
          <w:t>74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52" w:history="1">
        <w:r w:rsidR="00D06027" w:rsidRPr="00BF21D5">
          <w:rPr>
            <w:rStyle w:val="Hyperlink"/>
            <w:noProof/>
          </w:rPr>
          <w:t>3.1.1.1.3</w:t>
        </w:r>
        <w:r w:rsidR="00D06027">
          <w:rPr>
            <w:rFonts w:asciiTheme="minorHAnsi" w:eastAsiaTheme="minorEastAsia" w:hAnsiTheme="minorHAnsi" w:cstheme="minorBidi"/>
            <w:noProof/>
            <w:sz w:val="22"/>
            <w:szCs w:val="22"/>
          </w:rPr>
          <w:tab/>
        </w:r>
        <w:r w:rsidR="00D06027" w:rsidRPr="00BF21D5">
          <w:rPr>
            <w:rStyle w:val="Hyperlink"/>
            <w:noProof/>
          </w:rPr>
          <w:t>Authorization Policy</w:t>
        </w:r>
        <w:r w:rsidR="00D06027">
          <w:rPr>
            <w:noProof/>
            <w:webHidden/>
          </w:rPr>
          <w:tab/>
        </w:r>
        <w:r w:rsidR="00D06027">
          <w:rPr>
            <w:noProof/>
            <w:webHidden/>
          </w:rPr>
          <w:fldChar w:fldCharType="begin"/>
        </w:r>
        <w:r w:rsidR="00D06027">
          <w:rPr>
            <w:noProof/>
            <w:webHidden/>
          </w:rPr>
          <w:instrText xml:space="preserve"> PAGEREF _Toc423365952 \h </w:instrText>
        </w:r>
        <w:r w:rsidR="00D06027">
          <w:rPr>
            <w:noProof/>
            <w:webHidden/>
          </w:rPr>
        </w:r>
        <w:r w:rsidR="00D06027">
          <w:rPr>
            <w:noProof/>
            <w:webHidden/>
          </w:rPr>
          <w:fldChar w:fldCharType="separate"/>
        </w:r>
        <w:r w:rsidR="00D06027">
          <w:rPr>
            <w:noProof/>
            <w:webHidden/>
          </w:rPr>
          <w:t>74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53" w:history="1">
        <w:r w:rsidR="00D06027" w:rsidRPr="00BF21D5">
          <w:rPr>
            <w:rStyle w:val="Hyperlink"/>
            <w:noProof/>
          </w:rPr>
          <w:t>3.1.1.2</w:t>
        </w:r>
        <w:r w:rsidR="00D06027">
          <w:rPr>
            <w:rFonts w:asciiTheme="minorHAnsi" w:eastAsiaTheme="minorEastAsia" w:hAnsiTheme="minorHAnsi" w:cstheme="minorBidi"/>
            <w:noProof/>
            <w:sz w:val="22"/>
            <w:szCs w:val="22"/>
          </w:rPr>
          <w:tab/>
        </w:r>
        <w:r w:rsidR="00D06027" w:rsidRPr="00BF21D5">
          <w:rPr>
            <w:rStyle w:val="Hyperlink"/>
            <w:noProof/>
          </w:rPr>
          <w:t>Timers</w:t>
        </w:r>
        <w:r w:rsidR="00D06027">
          <w:rPr>
            <w:noProof/>
            <w:webHidden/>
          </w:rPr>
          <w:tab/>
        </w:r>
        <w:r w:rsidR="00D06027">
          <w:rPr>
            <w:noProof/>
            <w:webHidden/>
          </w:rPr>
          <w:fldChar w:fldCharType="begin"/>
        </w:r>
        <w:r w:rsidR="00D06027">
          <w:rPr>
            <w:noProof/>
            <w:webHidden/>
          </w:rPr>
          <w:instrText xml:space="preserve"> PAGEREF _Toc423365953 \h </w:instrText>
        </w:r>
        <w:r w:rsidR="00D06027">
          <w:rPr>
            <w:noProof/>
            <w:webHidden/>
          </w:rPr>
        </w:r>
        <w:r w:rsidR="00D06027">
          <w:rPr>
            <w:noProof/>
            <w:webHidden/>
          </w:rPr>
          <w:fldChar w:fldCharType="separate"/>
        </w:r>
        <w:r w:rsidR="00D06027">
          <w:rPr>
            <w:noProof/>
            <w:webHidden/>
          </w:rPr>
          <w:t>75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54" w:history="1">
        <w:r w:rsidR="00D06027" w:rsidRPr="00BF21D5">
          <w:rPr>
            <w:rStyle w:val="Hyperlink"/>
            <w:noProof/>
          </w:rPr>
          <w:t>3.1.1.3</w:t>
        </w:r>
        <w:r w:rsidR="00D06027">
          <w:rPr>
            <w:rFonts w:asciiTheme="minorHAnsi" w:eastAsiaTheme="minorEastAsia" w:hAnsiTheme="minorHAnsi" w:cstheme="minorBidi"/>
            <w:noProof/>
            <w:sz w:val="22"/>
            <w:szCs w:val="22"/>
          </w:rPr>
          <w:tab/>
        </w:r>
        <w:r w:rsidR="00D06027" w:rsidRPr="00BF21D5">
          <w:rPr>
            <w:rStyle w:val="Hyperlink"/>
            <w:noProof/>
          </w:rPr>
          <w:t>Initialization</w:t>
        </w:r>
        <w:r w:rsidR="00D06027">
          <w:rPr>
            <w:noProof/>
            <w:webHidden/>
          </w:rPr>
          <w:tab/>
        </w:r>
        <w:r w:rsidR="00D06027">
          <w:rPr>
            <w:noProof/>
            <w:webHidden/>
          </w:rPr>
          <w:fldChar w:fldCharType="begin"/>
        </w:r>
        <w:r w:rsidR="00D06027">
          <w:rPr>
            <w:noProof/>
            <w:webHidden/>
          </w:rPr>
          <w:instrText xml:space="preserve"> PAGEREF _Toc423365954 \h </w:instrText>
        </w:r>
        <w:r w:rsidR="00D06027">
          <w:rPr>
            <w:noProof/>
            <w:webHidden/>
          </w:rPr>
        </w:r>
        <w:r w:rsidR="00D06027">
          <w:rPr>
            <w:noProof/>
            <w:webHidden/>
          </w:rPr>
          <w:fldChar w:fldCharType="separate"/>
        </w:r>
        <w:r w:rsidR="00D06027">
          <w:rPr>
            <w:noProof/>
            <w:webHidden/>
          </w:rPr>
          <w:t>75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55" w:history="1">
        <w:r w:rsidR="00D06027" w:rsidRPr="00BF21D5">
          <w:rPr>
            <w:rStyle w:val="Hyperlink"/>
            <w:noProof/>
          </w:rPr>
          <w:t>3.1.1.4</w:t>
        </w:r>
        <w:r w:rsidR="00D06027">
          <w:rPr>
            <w:rFonts w:asciiTheme="minorHAnsi" w:eastAsiaTheme="minorEastAsia" w:hAnsiTheme="minorHAnsi" w:cstheme="minorBidi"/>
            <w:noProof/>
            <w:sz w:val="22"/>
            <w:szCs w:val="22"/>
          </w:rPr>
          <w:tab/>
        </w:r>
        <w:r w:rsidR="00D06027" w:rsidRPr="00BF21D5">
          <w:rPr>
            <w:rStyle w:val="Hyperlink"/>
            <w:noProof/>
          </w:rPr>
          <w:t>Higher-Layer Triggered Events</w:t>
        </w:r>
        <w:r w:rsidR="00D06027">
          <w:rPr>
            <w:noProof/>
            <w:webHidden/>
          </w:rPr>
          <w:tab/>
        </w:r>
        <w:r w:rsidR="00D06027">
          <w:rPr>
            <w:noProof/>
            <w:webHidden/>
          </w:rPr>
          <w:fldChar w:fldCharType="begin"/>
        </w:r>
        <w:r w:rsidR="00D06027">
          <w:rPr>
            <w:noProof/>
            <w:webHidden/>
          </w:rPr>
          <w:instrText xml:space="preserve"> PAGEREF _Toc423365955 \h </w:instrText>
        </w:r>
        <w:r w:rsidR="00D06027">
          <w:rPr>
            <w:noProof/>
            <w:webHidden/>
          </w:rPr>
        </w:r>
        <w:r w:rsidR="00D06027">
          <w:rPr>
            <w:noProof/>
            <w:webHidden/>
          </w:rPr>
          <w:fldChar w:fldCharType="separate"/>
        </w:r>
        <w:r w:rsidR="00D06027">
          <w:rPr>
            <w:noProof/>
            <w:webHidden/>
          </w:rPr>
          <w:t>75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56" w:history="1">
        <w:r w:rsidR="00D06027" w:rsidRPr="00BF21D5">
          <w:rPr>
            <w:rStyle w:val="Hyperlink"/>
            <w:noProof/>
          </w:rPr>
          <w:t>3.1.1.4.1</w:t>
        </w:r>
        <w:r w:rsidR="00D06027">
          <w:rPr>
            <w:rFonts w:asciiTheme="minorHAnsi" w:eastAsiaTheme="minorEastAsia" w:hAnsiTheme="minorHAnsi" w:cstheme="minorBidi"/>
            <w:noProof/>
            <w:sz w:val="22"/>
            <w:szCs w:val="22"/>
          </w:rPr>
          <w:tab/>
        </w:r>
        <w:r w:rsidR="00D06027" w:rsidRPr="00BF21D5">
          <w:rPr>
            <w:rStyle w:val="Hyperlink"/>
            <w:noProof/>
          </w:rPr>
          <w:t>Causal Ordering</w:t>
        </w:r>
        <w:r w:rsidR="00D06027">
          <w:rPr>
            <w:noProof/>
            <w:webHidden/>
          </w:rPr>
          <w:tab/>
        </w:r>
        <w:r w:rsidR="00D06027">
          <w:rPr>
            <w:noProof/>
            <w:webHidden/>
          </w:rPr>
          <w:fldChar w:fldCharType="begin"/>
        </w:r>
        <w:r w:rsidR="00D06027">
          <w:rPr>
            <w:noProof/>
            <w:webHidden/>
          </w:rPr>
          <w:instrText xml:space="preserve"> PAGEREF _Toc423365956 \h </w:instrText>
        </w:r>
        <w:r w:rsidR="00D06027">
          <w:rPr>
            <w:noProof/>
            <w:webHidden/>
          </w:rPr>
        </w:r>
        <w:r w:rsidR="00D06027">
          <w:rPr>
            <w:noProof/>
            <w:webHidden/>
          </w:rPr>
          <w:fldChar w:fldCharType="separate"/>
        </w:r>
        <w:r w:rsidR="00D06027">
          <w:rPr>
            <w:noProof/>
            <w:webHidden/>
          </w:rPr>
          <w:t>75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57" w:history="1">
        <w:r w:rsidR="00D06027" w:rsidRPr="00BF21D5">
          <w:rPr>
            <w:rStyle w:val="Hyperlink"/>
            <w:noProof/>
          </w:rPr>
          <w:t>3.1.1.4.2</w:t>
        </w:r>
        <w:r w:rsidR="00D06027">
          <w:rPr>
            <w:rFonts w:asciiTheme="minorHAnsi" w:eastAsiaTheme="minorEastAsia" w:hAnsiTheme="minorHAnsi" w:cstheme="minorBidi"/>
            <w:noProof/>
            <w:sz w:val="22"/>
            <w:szCs w:val="22"/>
          </w:rPr>
          <w:tab/>
        </w:r>
        <w:r w:rsidR="00D06027" w:rsidRPr="00BF21D5">
          <w:rPr>
            <w:rStyle w:val="Hyperlink"/>
            <w:noProof/>
          </w:rPr>
          <w:t>Impersonate Client</w:t>
        </w:r>
        <w:r w:rsidR="00D06027">
          <w:rPr>
            <w:noProof/>
            <w:webHidden/>
          </w:rPr>
          <w:tab/>
        </w:r>
        <w:r w:rsidR="00D06027">
          <w:rPr>
            <w:noProof/>
            <w:webHidden/>
          </w:rPr>
          <w:fldChar w:fldCharType="begin"/>
        </w:r>
        <w:r w:rsidR="00D06027">
          <w:rPr>
            <w:noProof/>
            <w:webHidden/>
          </w:rPr>
          <w:instrText xml:space="preserve"> PAGEREF _Toc423365957 \h </w:instrText>
        </w:r>
        <w:r w:rsidR="00D06027">
          <w:rPr>
            <w:noProof/>
            <w:webHidden/>
          </w:rPr>
        </w:r>
        <w:r w:rsidR="00D06027">
          <w:rPr>
            <w:noProof/>
            <w:webHidden/>
          </w:rPr>
          <w:fldChar w:fldCharType="separate"/>
        </w:r>
        <w:r w:rsidR="00D06027">
          <w:rPr>
            <w:noProof/>
            <w:webHidden/>
          </w:rPr>
          <w:t>75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58" w:history="1">
        <w:r w:rsidR="00D06027" w:rsidRPr="00BF21D5">
          <w:rPr>
            <w:rStyle w:val="Hyperlink"/>
            <w:noProof/>
          </w:rPr>
          <w:t>3.1.1.5</w:t>
        </w:r>
        <w:r w:rsidR="00D06027">
          <w:rPr>
            <w:rFonts w:asciiTheme="minorHAnsi" w:eastAsiaTheme="minorEastAsia" w:hAnsiTheme="minorHAnsi" w:cstheme="minorBidi"/>
            <w:noProof/>
            <w:sz w:val="22"/>
            <w:szCs w:val="22"/>
          </w:rPr>
          <w:tab/>
        </w:r>
        <w:r w:rsidR="00D06027" w:rsidRPr="00BF21D5">
          <w:rPr>
            <w:rStyle w:val="Hyperlink"/>
            <w:noProof/>
          </w:rPr>
          <w:t>Message Processing Events and Sequencing Rules</w:t>
        </w:r>
        <w:r w:rsidR="00D06027">
          <w:rPr>
            <w:noProof/>
            <w:webHidden/>
          </w:rPr>
          <w:tab/>
        </w:r>
        <w:r w:rsidR="00D06027">
          <w:rPr>
            <w:noProof/>
            <w:webHidden/>
          </w:rPr>
          <w:fldChar w:fldCharType="begin"/>
        </w:r>
        <w:r w:rsidR="00D06027">
          <w:rPr>
            <w:noProof/>
            <w:webHidden/>
          </w:rPr>
          <w:instrText xml:space="preserve"> PAGEREF _Toc423365958 \h </w:instrText>
        </w:r>
        <w:r w:rsidR="00D06027">
          <w:rPr>
            <w:noProof/>
            <w:webHidden/>
          </w:rPr>
        </w:r>
        <w:r w:rsidR="00D06027">
          <w:rPr>
            <w:noProof/>
            <w:webHidden/>
          </w:rPr>
          <w:fldChar w:fldCharType="separate"/>
        </w:r>
        <w:r w:rsidR="00D06027">
          <w:rPr>
            <w:noProof/>
            <w:webHidden/>
          </w:rPr>
          <w:t>76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59" w:history="1">
        <w:r w:rsidR="00D06027" w:rsidRPr="00BF21D5">
          <w:rPr>
            <w:rStyle w:val="Hyperlink"/>
            <w:noProof/>
          </w:rPr>
          <w:t>3.1.1.5.1</w:t>
        </w:r>
        <w:r w:rsidR="00D06027">
          <w:rPr>
            <w:rFonts w:asciiTheme="minorHAnsi" w:eastAsiaTheme="minorEastAsia" w:hAnsiTheme="minorHAnsi" w:cstheme="minorBidi"/>
            <w:noProof/>
            <w:sz w:val="22"/>
            <w:szCs w:val="22"/>
          </w:rPr>
          <w:tab/>
        </w:r>
        <w:r w:rsidR="00D06027" w:rsidRPr="00BF21D5">
          <w:rPr>
            <w:rStyle w:val="Hyperlink"/>
            <w:noProof/>
          </w:rPr>
          <w:t>Processing Extensions Details</w:t>
        </w:r>
        <w:r w:rsidR="00D06027">
          <w:rPr>
            <w:noProof/>
            <w:webHidden/>
          </w:rPr>
          <w:tab/>
        </w:r>
        <w:r w:rsidR="00D06027">
          <w:rPr>
            <w:noProof/>
            <w:webHidden/>
          </w:rPr>
          <w:fldChar w:fldCharType="begin"/>
        </w:r>
        <w:r w:rsidR="00D06027">
          <w:rPr>
            <w:noProof/>
            <w:webHidden/>
          </w:rPr>
          <w:instrText xml:space="preserve"> PAGEREF _Toc423365959 \h </w:instrText>
        </w:r>
        <w:r w:rsidR="00D06027">
          <w:rPr>
            <w:noProof/>
            <w:webHidden/>
          </w:rPr>
        </w:r>
        <w:r w:rsidR="00D06027">
          <w:rPr>
            <w:noProof/>
            <w:webHidden/>
          </w:rPr>
          <w:fldChar w:fldCharType="separate"/>
        </w:r>
        <w:r w:rsidR="00D06027">
          <w:rPr>
            <w:noProof/>
            <w:webHidden/>
          </w:rPr>
          <w:t>76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60" w:history="1">
        <w:r w:rsidR="00D06027" w:rsidRPr="00BF21D5">
          <w:rPr>
            <w:rStyle w:val="Hyperlink"/>
            <w:noProof/>
          </w:rPr>
          <w:t>3.1.1.5.1.1</w:t>
        </w:r>
        <w:r w:rsidR="00D06027">
          <w:rPr>
            <w:rFonts w:asciiTheme="minorHAnsi" w:eastAsiaTheme="minorEastAsia" w:hAnsiTheme="minorHAnsi" w:cstheme="minorBidi"/>
            <w:noProof/>
            <w:sz w:val="22"/>
            <w:szCs w:val="22"/>
          </w:rPr>
          <w:tab/>
        </w:r>
        <w:r w:rsidR="00D06027" w:rsidRPr="00BF21D5">
          <w:rPr>
            <w:rStyle w:val="Hyperlink"/>
            <w:noProof/>
          </w:rPr>
          <w:t>Extension in NDR Transfer Syntax</w:t>
        </w:r>
        <w:r w:rsidR="00D06027">
          <w:rPr>
            <w:noProof/>
            <w:webHidden/>
          </w:rPr>
          <w:tab/>
        </w:r>
        <w:r w:rsidR="00D06027">
          <w:rPr>
            <w:noProof/>
            <w:webHidden/>
          </w:rPr>
          <w:fldChar w:fldCharType="begin"/>
        </w:r>
        <w:r w:rsidR="00D06027">
          <w:rPr>
            <w:noProof/>
            <w:webHidden/>
          </w:rPr>
          <w:instrText xml:space="preserve"> PAGEREF _Toc423365960 \h </w:instrText>
        </w:r>
        <w:r w:rsidR="00D06027">
          <w:rPr>
            <w:noProof/>
            <w:webHidden/>
          </w:rPr>
        </w:r>
        <w:r w:rsidR="00D06027">
          <w:rPr>
            <w:noProof/>
            <w:webHidden/>
          </w:rPr>
          <w:fldChar w:fldCharType="separate"/>
        </w:r>
        <w:r w:rsidR="00D06027">
          <w:rPr>
            <w:noProof/>
            <w:webHidden/>
          </w:rPr>
          <w:t>76</w:t>
        </w:r>
        <w:r w:rsidR="00D06027">
          <w:rPr>
            <w:noProof/>
            <w:webHidden/>
          </w:rPr>
          <w:fldChar w:fldCharType="end"/>
        </w:r>
      </w:hyperlink>
    </w:p>
    <w:p w:rsidR="00D06027" w:rsidRDefault="00FB6FEA">
      <w:pPr>
        <w:pStyle w:val="TOC7"/>
        <w:rPr>
          <w:rFonts w:asciiTheme="minorHAnsi" w:eastAsiaTheme="minorEastAsia" w:hAnsiTheme="minorHAnsi" w:cstheme="minorBidi"/>
          <w:noProof/>
          <w:sz w:val="22"/>
          <w:szCs w:val="22"/>
        </w:rPr>
      </w:pPr>
      <w:hyperlink w:anchor="_Toc423365961" w:history="1">
        <w:r w:rsidR="00D06027" w:rsidRPr="00BF21D5">
          <w:rPr>
            <w:rStyle w:val="Hyperlink"/>
            <w:noProof/>
          </w:rPr>
          <w:t>3.1.1.5.1.1.1</w:t>
        </w:r>
        <w:r w:rsidR="00D06027">
          <w:rPr>
            <w:rFonts w:asciiTheme="minorHAnsi" w:eastAsiaTheme="minorEastAsia" w:hAnsiTheme="minorHAnsi" w:cstheme="minorBidi"/>
            <w:noProof/>
            <w:sz w:val="22"/>
            <w:szCs w:val="22"/>
          </w:rPr>
          <w:tab/>
        </w:r>
        <w:r w:rsidR="00D06027" w:rsidRPr="00BF21D5">
          <w:rPr>
            <w:rStyle w:val="Hyperlink"/>
            <w:noProof/>
          </w:rPr>
          <w:t>__int3264</w:t>
        </w:r>
        <w:r w:rsidR="00D06027">
          <w:rPr>
            <w:noProof/>
            <w:webHidden/>
          </w:rPr>
          <w:tab/>
        </w:r>
        <w:r w:rsidR="00D06027">
          <w:rPr>
            <w:noProof/>
            <w:webHidden/>
          </w:rPr>
          <w:fldChar w:fldCharType="begin"/>
        </w:r>
        <w:r w:rsidR="00D06027">
          <w:rPr>
            <w:noProof/>
            <w:webHidden/>
          </w:rPr>
          <w:instrText xml:space="preserve"> PAGEREF _Toc423365961 \h </w:instrText>
        </w:r>
        <w:r w:rsidR="00D06027">
          <w:rPr>
            <w:noProof/>
            <w:webHidden/>
          </w:rPr>
        </w:r>
        <w:r w:rsidR="00D06027">
          <w:rPr>
            <w:noProof/>
            <w:webHidden/>
          </w:rPr>
          <w:fldChar w:fldCharType="separate"/>
        </w:r>
        <w:r w:rsidR="00D06027">
          <w:rPr>
            <w:noProof/>
            <w:webHidden/>
          </w:rPr>
          <w:t>76</w:t>
        </w:r>
        <w:r w:rsidR="00D06027">
          <w:rPr>
            <w:noProof/>
            <w:webHidden/>
          </w:rPr>
          <w:fldChar w:fldCharType="end"/>
        </w:r>
      </w:hyperlink>
    </w:p>
    <w:p w:rsidR="00D06027" w:rsidRDefault="00FB6FEA">
      <w:pPr>
        <w:pStyle w:val="TOC7"/>
        <w:rPr>
          <w:rFonts w:asciiTheme="minorHAnsi" w:eastAsiaTheme="minorEastAsia" w:hAnsiTheme="minorHAnsi" w:cstheme="minorBidi"/>
          <w:noProof/>
          <w:sz w:val="22"/>
          <w:szCs w:val="22"/>
        </w:rPr>
      </w:pPr>
      <w:hyperlink w:anchor="_Toc423365962" w:history="1">
        <w:r w:rsidR="00D06027" w:rsidRPr="00BF21D5">
          <w:rPr>
            <w:rStyle w:val="Hyperlink"/>
            <w:noProof/>
          </w:rPr>
          <w:t>3.1.1.5.1.1.2</w:t>
        </w:r>
        <w:r w:rsidR="00D06027">
          <w:rPr>
            <w:rFonts w:asciiTheme="minorHAnsi" w:eastAsiaTheme="minorEastAsia" w:hAnsiTheme="minorHAnsi" w:cstheme="minorBidi"/>
            <w:noProof/>
            <w:sz w:val="22"/>
            <w:szCs w:val="22"/>
          </w:rPr>
          <w:tab/>
        </w:r>
        <w:r w:rsidR="00D06027" w:rsidRPr="00BF21D5">
          <w:rPr>
            <w:rStyle w:val="Hyperlink"/>
            <w:noProof/>
          </w:rPr>
          <w:t>Binding Handle Extension</w:t>
        </w:r>
        <w:r w:rsidR="00D06027">
          <w:rPr>
            <w:noProof/>
            <w:webHidden/>
          </w:rPr>
          <w:tab/>
        </w:r>
        <w:r w:rsidR="00D06027">
          <w:rPr>
            <w:noProof/>
            <w:webHidden/>
          </w:rPr>
          <w:fldChar w:fldCharType="begin"/>
        </w:r>
        <w:r w:rsidR="00D06027">
          <w:rPr>
            <w:noProof/>
            <w:webHidden/>
          </w:rPr>
          <w:instrText xml:space="preserve"> PAGEREF _Toc423365962 \h </w:instrText>
        </w:r>
        <w:r w:rsidR="00D06027">
          <w:rPr>
            <w:noProof/>
            <w:webHidden/>
          </w:rPr>
        </w:r>
        <w:r w:rsidR="00D06027">
          <w:rPr>
            <w:noProof/>
            <w:webHidden/>
          </w:rPr>
          <w:fldChar w:fldCharType="separate"/>
        </w:r>
        <w:r w:rsidR="00D06027">
          <w:rPr>
            <w:noProof/>
            <w:webHidden/>
          </w:rPr>
          <w:t>76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63" w:history="1">
        <w:r w:rsidR="00D06027" w:rsidRPr="00BF21D5">
          <w:rPr>
            <w:rStyle w:val="Hyperlink"/>
            <w:noProof/>
          </w:rPr>
          <w:t>3.1.1.5.2</w:t>
        </w:r>
        <w:r w:rsidR="00D06027">
          <w:rPr>
            <w:rFonts w:asciiTheme="minorHAnsi" w:eastAsiaTheme="minorEastAsia" w:hAnsiTheme="minorHAnsi" w:cstheme="minorBidi"/>
            <w:noProof/>
            <w:sz w:val="22"/>
            <w:szCs w:val="22"/>
          </w:rPr>
          <w:tab/>
        </w:r>
        <w:r w:rsidR="00D06027" w:rsidRPr="00BF21D5">
          <w:rPr>
            <w:rStyle w:val="Hyperlink"/>
            <w:noProof/>
          </w:rPr>
          <w:t>Indicating Octet Stream as Invalid</w:t>
        </w:r>
        <w:r w:rsidR="00D06027">
          <w:rPr>
            <w:noProof/>
            <w:webHidden/>
          </w:rPr>
          <w:tab/>
        </w:r>
        <w:r w:rsidR="00D06027">
          <w:rPr>
            <w:noProof/>
            <w:webHidden/>
          </w:rPr>
          <w:fldChar w:fldCharType="begin"/>
        </w:r>
        <w:r w:rsidR="00D06027">
          <w:rPr>
            <w:noProof/>
            <w:webHidden/>
          </w:rPr>
          <w:instrText xml:space="preserve"> PAGEREF _Toc423365963 \h </w:instrText>
        </w:r>
        <w:r w:rsidR="00D06027">
          <w:rPr>
            <w:noProof/>
            <w:webHidden/>
          </w:rPr>
        </w:r>
        <w:r w:rsidR="00D06027">
          <w:rPr>
            <w:noProof/>
            <w:webHidden/>
          </w:rPr>
          <w:fldChar w:fldCharType="separate"/>
        </w:r>
        <w:r w:rsidR="00D06027">
          <w:rPr>
            <w:noProof/>
            <w:webHidden/>
          </w:rPr>
          <w:t>76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64" w:history="1">
        <w:r w:rsidR="00D06027" w:rsidRPr="00BF21D5">
          <w:rPr>
            <w:rStyle w:val="Hyperlink"/>
            <w:noProof/>
          </w:rPr>
          <w:t>3.1.1.5.3</w:t>
        </w:r>
        <w:r w:rsidR="00D06027">
          <w:rPr>
            <w:rFonts w:asciiTheme="minorHAnsi" w:eastAsiaTheme="minorEastAsia" w:hAnsiTheme="minorHAnsi" w:cstheme="minorBidi"/>
            <w:noProof/>
            <w:sz w:val="22"/>
            <w:szCs w:val="22"/>
          </w:rPr>
          <w:tab/>
        </w:r>
        <w:r w:rsidR="00D06027" w:rsidRPr="00BF21D5">
          <w:rPr>
            <w:rStyle w:val="Hyperlink"/>
            <w:noProof/>
          </w:rPr>
          <w:t>Strict NDR/NDR64 Data Consistency Check</w:t>
        </w:r>
        <w:r w:rsidR="00D06027">
          <w:rPr>
            <w:noProof/>
            <w:webHidden/>
          </w:rPr>
          <w:tab/>
        </w:r>
        <w:r w:rsidR="00D06027">
          <w:rPr>
            <w:noProof/>
            <w:webHidden/>
          </w:rPr>
          <w:fldChar w:fldCharType="begin"/>
        </w:r>
        <w:r w:rsidR="00D06027">
          <w:rPr>
            <w:noProof/>
            <w:webHidden/>
          </w:rPr>
          <w:instrText xml:space="preserve"> PAGEREF _Toc423365964 \h </w:instrText>
        </w:r>
        <w:r w:rsidR="00D06027">
          <w:rPr>
            <w:noProof/>
            <w:webHidden/>
          </w:rPr>
        </w:r>
        <w:r w:rsidR="00D06027">
          <w:rPr>
            <w:noProof/>
            <w:webHidden/>
          </w:rPr>
          <w:fldChar w:fldCharType="separate"/>
        </w:r>
        <w:r w:rsidR="00D06027">
          <w:rPr>
            <w:noProof/>
            <w:webHidden/>
          </w:rPr>
          <w:t>76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65" w:history="1">
        <w:r w:rsidR="00D06027" w:rsidRPr="00BF21D5">
          <w:rPr>
            <w:rStyle w:val="Hyperlink"/>
            <w:noProof/>
          </w:rPr>
          <w:t>3.1.1.5.3.1</w:t>
        </w:r>
        <w:r w:rsidR="00D06027">
          <w:rPr>
            <w:rFonts w:asciiTheme="minorHAnsi" w:eastAsiaTheme="minorEastAsia" w:hAnsiTheme="minorHAnsi" w:cstheme="minorBidi"/>
            <w:noProof/>
            <w:sz w:val="22"/>
            <w:szCs w:val="22"/>
          </w:rPr>
          <w:tab/>
        </w:r>
        <w:r w:rsidR="00D06027" w:rsidRPr="00BF21D5">
          <w:rPr>
            <w:rStyle w:val="Hyperlink"/>
            <w:noProof/>
          </w:rPr>
          <w:t>Correlation Validation</w:t>
        </w:r>
        <w:r w:rsidR="00D06027">
          <w:rPr>
            <w:noProof/>
            <w:webHidden/>
          </w:rPr>
          <w:tab/>
        </w:r>
        <w:r w:rsidR="00D06027">
          <w:rPr>
            <w:noProof/>
            <w:webHidden/>
          </w:rPr>
          <w:fldChar w:fldCharType="begin"/>
        </w:r>
        <w:r w:rsidR="00D06027">
          <w:rPr>
            <w:noProof/>
            <w:webHidden/>
          </w:rPr>
          <w:instrText xml:space="preserve"> PAGEREF _Toc423365965 \h </w:instrText>
        </w:r>
        <w:r w:rsidR="00D06027">
          <w:rPr>
            <w:noProof/>
            <w:webHidden/>
          </w:rPr>
        </w:r>
        <w:r w:rsidR="00D06027">
          <w:rPr>
            <w:noProof/>
            <w:webHidden/>
          </w:rPr>
          <w:fldChar w:fldCharType="separate"/>
        </w:r>
        <w:r w:rsidR="00D06027">
          <w:rPr>
            <w:noProof/>
            <w:webHidden/>
          </w:rPr>
          <w:t>76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66" w:history="1">
        <w:r w:rsidR="00D06027" w:rsidRPr="00BF21D5">
          <w:rPr>
            <w:rStyle w:val="Hyperlink"/>
            <w:noProof/>
          </w:rPr>
          <w:t>3.1.1.5.3.2</w:t>
        </w:r>
        <w:r w:rsidR="00D06027">
          <w:rPr>
            <w:rFonts w:asciiTheme="minorHAnsi" w:eastAsiaTheme="minorEastAsia" w:hAnsiTheme="minorHAnsi" w:cstheme="minorBidi"/>
            <w:noProof/>
            <w:sz w:val="22"/>
            <w:szCs w:val="22"/>
          </w:rPr>
          <w:tab/>
        </w:r>
        <w:r w:rsidR="00D06027" w:rsidRPr="00BF21D5">
          <w:rPr>
            <w:rStyle w:val="Hyperlink"/>
            <w:noProof/>
          </w:rPr>
          <w:t>Target Level 5.0</w:t>
        </w:r>
        <w:r w:rsidR="00D06027">
          <w:rPr>
            <w:noProof/>
            <w:webHidden/>
          </w:rPr>
          <w:tab/>
        </w:r>
        <w:r w:rsidR="00D06027">
          <w:rPr>
            <w:noProof/>
            <w:webHidden/>
          </w:rPr>
          <w:fldChar w:fldCharType="begin"/>
        </w:r>
        <w:r w:rsidR="00D06027">
          <w:rPr>
            <w:noProof/>
            <w:webHidden/>
          </w:rPr>
          <w:instrText xml:space="preserve"> PAGEREF _Toc423365966 \h </w:instrText>
        </w:r>
        <w:r w:rsidR="00D06027">
          <w:rPr>
            <w:noProof/>
            <w:webHidden/>
          </w:rPr>
        </w:r>
        <w:r w:rsidR="00D06027">
          <w:rPr>
            <w:noProof/>
            <w:webHidden/>
          </w:rPr>
          <w:fldChar w:fldCharType="separate"/>
        </w:r>
        <w:r w:rsidR="00D06027">
          <w:rPr>
            <w:noProof/>
            <w:webHidden/>
          </w:rPr>
          <w:t>77</w:t>
        </w:r>
        <w:r w:rsidR="00D06027">
          <w:rPr>
            <w:noProof/>
            <w:webHidden/>
          </w:rPr>
          <w:fldChar w:fldCharType="end"/>
        </w:r>
      </w:hyperlink>
    </w:p>
    <w:p w:rsidR="00D06027" w:rsidRDefault="00FB6FEA">
      <w:pPr>
        <w:pStyle w:val="TOC7"/>
        <w:rPr>
          <w:rFonts w:asciiTheme="minorHAnsi" w:eastAsiaTheme="minorEastAsia" w:hAnsiTheme="minorHAnsi" w:cstheme="minorBidi"/>
          <w:noProof/>
          <w:sz w:val="22"/>
          <w:szCs w:val="22"/>
        </w:rPr>
      </w:pPr>
      <w:hyperlink w:anchor="_Toc423365967" w:history="1">
        <w:r w:rsidR="00D06027" w:rsidRPr="00BF21D5">
          <w:rPr>
            <w:rStyle w:val="Hyperlink"/>
            <w:noProof/>
          </w:rPr>
          <w:t>3.1.1.5.3.2.1</w:t>
        </w:r>
        <w:r w:rsidR="00D06027">
          <w:rPr>
            <w:rFonts w:asciiTheme="minorHAnsi" w:eastAsiaTheme="minorEastAsia" w:hAnsiTheme="minorHAnsi" w:cstheme="minorBidi"/>
            <w:noProof/>
            <w:sz w:val="22"/>
            <w:szCs w:val="22"/>
          </w:rPr>
          <w:tab/>
        </w:r>
        <w:r w:rsidR="00D06027" w:rsidRPr="00BF21D5">
          <w:rPr>
            <w:rStyle w:val="Hyperlink"/>
            <w:noProof/>
          </w:rPr>
          <w:t>Correlation Validation Checks</w:t>
        </w:r>
        <w:r w:rsidR="00D06027">
          <w:rPr>
            <w:noProof/>
            <w:webHidden/>
          </w:rPr>
          <w:tab/>
        </w:r>
        <w:r w:rsidR="00D06027">
          <w:rPr>
            <w:noProof/>
            <w:webHidden/>
          </w:rPr>
          <w:fldChar w:fldCharType="begin"/>
        </w:r>
        <w:r w:rsidR="00D06027">
          <w:rPr>
            <w:noProof/>
            <w:webHidden/>
          </w:rPr>
          <w:instrText xml:space="preserve"> PAGEREF _Toc423365967 \h </w:instrText>
        </w:r>
        <w:r w:rsidR="00D06027">
          <w:rPr>
            <w:noProof/>
            <w:webHidden/>
          </w:rPr>
        </w:r>
        <w:r w:rsidR="00D06027">
          <w:rPr>
            <w:noProof/>
            <w:webHidden/>
          </w:rPr>
          <w:fldChar w:fldCharType="separate"/>
        </w:r>
        <w:r w:rsidR="00D06027">
          <w:rPr>
            <w:noProof/>
            <w:webHidden/>
          </w:rPr>
          <w:t>77</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68" w:history="1">
        <w:r w:rsidR="00D06027" w:rsidRPr="00BF21D5">
          <w:rPr>
            <w:rStyle w:val="Hyperlink"/>
            <w:noProof/>
          </w:rPr>
          <w:t>3.1.1.5.3.2.1.1</w:t>
        </w:r>
        <w:r w:rsidR="00D06027">
          <w:rPr>
            <w:rFonts w:asciiTheme="minorHAnsi" w:eastAsiaTheme="minorEastAsia" w:hAnsiTheme="minorHAnsi" w:cstheme="minorBidi"/>
            <w:noProof/>
            <w:sz w:val="22"/>
            <w:szCs w:val="22"/>
          </w:rPr>
          <w:tab/>
        </w:r>
        <w:r w:rsidR="00D06027" w:rsidRPr="00BF21D5">
          <w:rPr>
            <w:rStyle w:val="Hyperlink"/>
            <w:noProof/>
          </w:rPr>
          <w:t>Maximum Count of a Conformant Array or Conformant Varying Array Is Dictated by Another Parameter or Field of a Structure</w:t>
        </w:r>
        <w:r w:rsidR="00D06027">
          <w:rPr>
            <w:noProof/>
            <w:webHidden/>
          </w:rPr>
          <w:tab/>
        </w:r>
        <w:r w:rsidR="00D06027">
          <w:rPr>
            <w:noProof/>
            <w:webHidden/>
          </w:rPr>
          <w:fldChar w:fldCharType="begin"/>
        </w:r>
        <w:r w:rsidR="00D06027">
          <w:rPr>
            <w:noProof/>
            <w:webHidden/>
          </w:rPr>
          <w:instrText xml:space="preserve"> PAGEREF _Toc423365968 \h </w:instrText>
        </w:r>
        <w:r w:rsidR="00D06027">
          <w:rPr>
            <w:noProof/>
            <w:webHidden/>
          </w:rPr>
        </w:r>
        <w:r w:rsidR="00D06027">
          <w:rPr>
            <w:noProof/>
            <w:webHidden/>
          </w:rPr>
          <w:fldChar w:fldCharType="separate"/>
        </w:r>
        <w:r w:rsidR="00D06027">
          <w:rPr>
            <w:noProof/>
            <w:webHidden/>
          </w:rPr>
          <w:t>77</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69" w:history="1">
        <w:r w:rsidR="00D06027" w:rsidRPr="00BF21D5">
          <w:rPr>
            <w:rStyle w:val="Hyperlink"/>
            <w:noProof/>
          </w:rPr>
          <w:t>3.1.1.5.3.2.1.2</w:t>
        </w:r>
        <w:r w:rsidR="00D06027">
          <w:rPr>
            <w:rFonts w:asciiTheme="minorHAnsi" w:eastAsiaTheme="minorEastAsia" w:hAnsiTheme="minorHAnsi" w:cstheme="minorBidi"/>
            <w:noProof/>
            <w:sz w:val="22"/>
            <w:szCs w:val="22"/>
          </w:rPr>
          <w:tab/>
        </w:r>
        <w:r w:rsidR="00D06027" w:rsidRPr="00BF21D5">
          <w:rPr>
            <w:rStyle w:val="Hyperlink"/>
            <w:noProof/>
          </w:rPr>
          <w:t>Maximum Count of a Conformant Structure or Conformant Varying Structure Is Dictated by a Field of the Structure</w:t>
        </w:r>
        <w:r w:rsidR="00D06027">
          <w:rPr>
            <w:noProof/>
            <w:webHidden/>
          </w:rPr>
          <w:tab/>
        </w:r>
        <w:r w:rsidR="00D06027">
          <w:rPr>
            <w:noProof/>
            <w:webHidden/>
          </w:rPr>
          <w:fldChar w:fldCharType="begin"/>
        </w:r>
        <w:r w:rsidR="00D06027">
          <w:rPr>
            <w:noProof/>
            <w:webHidden/>
          </w:rPr>
          <w:instrText xml:space="preserve"> PAGEREF _Toc423365969 \h </w:instrText>
        </w:r>
        <w:r w:rsidR="00D06027">
          <w:rPr>
            <w:noProof/>
            <w:webHidden/>
          </w:rPr>
        </w:r>
        <w:r w:rsidR="00D06027">
          <w:rPr>
            <w:noProof/>
            <w:webHidden/>
          </w:rPr>
          <w:fldChar w:fldCharType="separate"/>
        </w:r>
        <w:r w:rsidR="00D06027">
          <w:rPr>
            <w:noProof/>
            <w:webHidden/>
          </w:rPr>
          <w:t>77</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0" w:history="1">
        <w:r w:rsidR="00D06027" w:rsidRPr="00BF21D5">
          <w:rPr>
            <w:rStyle w:val="Hyperlink"/>
            <w:noProof/>
          </w:rPr>
          <w:t>3.1.1.5.3.2.1.3</w:t>
        </w:r>
        <w:r w:rsidR="00D06027">
          <w:rPr>
            <w:rFonts w:asciiTheme="minorHAnsi" w:eastAsiaTheme="minorEastAsia" w:hAnsiTheme="minorHAnsi" w:cstheme="minorBidi"/>
            <w:noProof/>
            <w:sz w:val="22"/>
            <w:szCs w:val="22"/>
          </w:rPr>
          <w:tab/>
        </w:r>
        <w:r w:rsidR="00D06027" w:rsidRPr="00BF21D5">
          <w:rPr>
            <w:rStyle w:val="Hyperlink"/>
            <w:noProof/>
          </w:rPr>
          <w:t>Maximum Count of a Conformant Array or Conformant Varying Array Is a Constant Defined in IDL File</w:t>
        </w:r>
        <w:r w:rsidR="00D06027">
          <w:rPr>
            <w:noProof/>
            <w:webHidden/>
          </w:rPr>
          <w:tab/>
        </w:r>
        <w:r w:rsidR="00D06027">
          <w:rPr>
            <w:noProof/>
            <w:webHidden/>
          </w:rPr>
          <w:fldChar w:fldCharType="begin"/>
        </w:r>
        <w:r w:rsidR="00D06027">
          <w:rPr>
            <w:noProof/>
            <w:webHidden/>
          </w:rPr>
          <w:instrText xml:space="preserve"> PAGEREF _Toc423365970 \h </w:instrText>
        </w:r>
        <w:r w:rsidR="00D06027">
          <w:rPr>
            <w:noProof/>
            <w:webHidden/>
          </w:rPr>
        </w:r>
        <w:r w:rsidR="00D06027">
          <w:rPr>
            <w:noProof/>
            <w:webHidden/>
          </w:rPr>
          <w:fldChar w:fldCharType="separate"/>
        </w:r>
        <w:r w:rsidR="00D06027">
          <w:rPr>
            <w:noProof/>
            <w:webHidden/>
          </w:rPr>
          <w:t>77</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1" w:history="1">
        <w:r w:rsidR="00D06027" w:rsidRPr="00BF21D5">
          <w:rPr>
            <w:rStyle w:val="Hyperlink"/>
            <w:noProof/>
          </w:rPr>
          <w:t>3.1.1.5.3.2.1.4</w:t>
        </w:r>
        <w:r w:rsidR="00D06027">
          <w:rPr>
            <w:rFonts w:asciiTheme="minorHAnsi" w:eastAsiaTheme="minorEastAsia" w:hAnsiTheme="minorHAnsi" w:cstheme="minorBidi"/>
            <w:noProof/>
            <w:sz w:val="22"/>
            <w:szCs w:val="22"/>
          </w:rPr>
          <w:tab/>
        </w:r>
        <w:r w:rsidR="00D06027" w:rsidRPr="00BF21D5">
          <w:rPr>
            <w:rStyle w:val="Hyperlink"/>
            <w:noProof/>
          </w:rPr>
          <w:t>Maximum Count of a Conformant Structure or Conformant Varying Structure Is a Constant</w:t>
        </w:r>
        <w:r w:rsidR="00D06027">
          <w:rPr>
            <w:noProof/>
            <w:webHidden/>
          </w:rPr>
          <w:tab/>
        </w:r>
        <w:r w:rsidR="00D06027">
          <w:rPr>
            <w:noProof/>
            <w:webHidden/>
          </w:rPr>
          <w:fldChar w:fldCharType="begin"/>
        </w:r>
        <w:r w:rsidR="00D06027">
          <w:rPr>
            <w:noProof/>
            <w:webHidden/>
          </w:rPr>
          <w:instrText xml:space="preserve"> PAGEREF _Toc423365971 \h </w:instrText>
        </w:r>
        <w:r w:rsidR="00D06027">
          <w:rPr>
            <w:noProof/>
            <w:webHidden/>
          </w:rPr>
        </w:r>
        <w:r w:rsidR="00D06027">
          <w:rPr>
            <w:noProof/>
            <w:webHidden/>
          </w:rPr>
          <w:fldChar w:fldCharType="separate"/>
        </w:r>
        <w:r w:rsidR="00D06027">
          <w:rPr>
            <w:noProof/>
            <w:webHidden/>
          </w:rPr>
          <w:t>77</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2" w:history="1">
        <w:r w:rsidR="00D06027" w:rsidRPr="00BF21D5">
          <w:rPr>
            <w:rStyle w:val="Hyperlink"/>
            <w:noProof/>
          </w:rPr>
          <w:t>3.1.1.5.3.2.1.5</w:t>
        </w:r>
        <w:r w:rsidR="00D06027">
          <w:rPr>
            <w:rFonts w:asciiTheme="minorHAnsi" w:eastAsiaTheme="minorEastAsia" w:hAnsiTheme="minorHAnsi" w:cstheme="minorBidi"/>
            <w:noProof/>
            <w:sz w:val="22"/>
            <w:szCs w:val="22"/>
          </w:rPr>
          <w:tab/>
        </w:r>
        <w:r w:rsidR="00D06027" w:rsidRPr="00BF21D5">
          <w:rPr>
            <w:rStyle w:val="Hyperlink"/>
            <w:noProof/>
          </w:rPr>
          <w:t>first_is of a Varying Array or Conformant Varying Array Is Specified by Another Parameter or Field of a Structure</w:t>
        </w:r>
        <w:r w:rsidR="00D06027">
          <w:rPr>
            <w:noProof/>
            <w:webHidden/>
          </w:rPr>
          <w:tab/>
        </w:r>
        <w:r w:rsidR="00D06027">
          <w:rPr>
            <w:noProof/>
            <w:webHidden/>
          </w:rPr>
          <w:fldChar w:fldCharType="begin"/>
        </w:r>
        <w:r w:rsidR="00D06027">
          <w:rPr>
            <w:noProof/>
            <w:webHidden/>
          </w:rPr>
          <w:instrText xml:space="preserve"> PAGEREF _Toc423365972 \h </w:instrText>
        </w:r>
        <w:r w:rsidR="00D06027">
          <w:rPr>
            <w:noProof/>
            <w:webHidden/>
          </w:rPr>
        </w:r>
        <w:r w:rsidR="00D06027">
          <w:rPr>
            <w:noProof/>
            <w:webHidden/>
          </w:rPr>
          <w:fldChar w:fldCharType="separate"/>
        </w:r>
        <w:r w:rsidR="00D06027">
          <w:rPr>
            <w:noProof/>
            <w:webHidden/>
          </w:rPr>
          <w:t>78</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3" w:history="1">
        <w:r w:rsidR="00D06027" w:rsidRPr="00BF21D5">
          <w:rPr>
            <w:rStyle w:val="Hyperlink"/>
            <w:noProof/>
          </w:rPr>
          <w:t>3.1.1.5.3.2.1.6</w:t>
        </w:r>
        <w:r w:rsidR="00D06027">
          <w:rPr>
            <w:rFonts w:asciiTheme="minorHAnsi" w:eastAsiaTheme="minorEastAsia" w:hAnsiTheme="minorHAnsi" w:cstheme="minorBidi"/>
            <w:noProof/>
            <w:sz w:val="22"/>
            <w:szCs w:val="22"/>
          </w:rPr>
          <w:tab/>
        </w:r>
        <w:r w:rsidR="00D06027" w:rsidRPr="00BF21D5">
          <w:rPr>
            <w:rStyle w:val="Hyperlink"/>
            <w:noProof/>
          </w:rPr>
          <w:t>first_is of a Conformant Varying Structure Is Specified by a Field in the Structure</w:t>
        </w:r>
        <w:r w:rsidR="00D06027">
          <w:rPr>
            <w:noProof/>
            <w:webHidden/>
          </w:rPr>
          <w:tab/>
        </w:r>
        <w:r w:rsidR="00D06027">
          <w:rPr>
            <w:noProof/>
            <w:webHidden/>
          </w:rPr>
          <w:fldChar w:fldCharType="begin"/>
        </w:r>
        <w:r w:rsidR="00D06027">
          <w:rPr>
            <w:noProof/>
            <w:webHidden/>
          </w:rPr>
          <w:instrText xml:space="preserve"> PAGEREF _Toc423365973 \h </w:instrText>
        </w:r>
        <w:r w:rsidR="00D06027">
          <w:rPr>
            <w:noProof/>
            <w:webHidden/>
          </w:rPr>
        </w:r>
        <w:r w:rsidR="00D06027">
          <w:rPr>
            <w:noProof/>
            <w:webHidden/>
          </w:rPr>
          <w:fldChar w:fldCharType="separate"/>
        </w:r>
        <w:r w:rsidR="00D06027">
          <w:rPr>
            <w:noProof/>
            <w:webHidden/>
          </w:rPr>
          <w:t>78</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4" w:history="1">
        <w:r w:rsidR="00D06027" w:rsidRPr="00BF21D5">
          <w:rPr>
            <w:rStyle w:val="Hyperlink"/>
            <w:noProof/>
          </w:rPr>
          <w:t>3.1.1.5.3.2.1.7</w:t>
        </w:r>
        <w:r w:rsidR="00D06027">
          <w:rPr>
            <w:rFonts w:asciiTheme="minorHAnsi" w:eastAsiaTheme="minorEastAsia" w:hAnsiTheme="minorHAnsi" w:cstheme="minorBidi"/>
            <w:noProof/>
            <w:sz w:val="22"/>
            <w:szCs w:val="22"/>
          </w:rPr>
          <w:tab/>
        </w:r>
        <w:r w:rsidR="00D06027" w:rsidRPr="00BF21D5">
          <w:rPr>
            <w:rStyle w:val="Hyperlink"/>
            <w:noProof/>
          </w:rPr>
          <w:t>first_is of a Varying Array, Conformant Varying Array, or Conformant Varying Structure Is Not Present in IDL</w:t>
        </w:r>
        <w:r w:rsidR="00D06027">
          <w:rPr>
            <w:noProof/>
            <w:webHidden/>
          </w:rPr>
          <w:tab/>
        </w:r>
        <w:r w:rsidR="00D06027">
          <w:rPr>
            <w:noProof/>
            <w:webHidden/>
          </w:rPr>
          <w:fldChar w:fldCharType="begin"/>
        </w:r>
        <w:r w:rsidR="00D06027">
          <w:rPr>
            <w:noProof/>
            <w:webHidden/>
          </w:rPr>
          <w:instrText xml:space="preserve"> PAGEREF _Toc423365974 \h </w:instrText>
        </w:r>
        <w:r w:rsidR="00D06027">
          <w:rPr>
            <w:noProof/>
            <w:webHidden/>
          </w:rPr>
        </w:r>
        <w:r w:rsidR="00D06027">
          <w:rPr>
            <w:noProof/>
            <w:webHidden/>
          </w:rPr>
          <w:fldChar w:fldCharType="separate"/>
        </w:r>
        <w:r w:rsidR="00D06027">
          <w:rPr>
            <w:noProof/>
            <w:webHidden/>
          </w:rPr>
          <w:t>78</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5" w:history="1">
        <w:r w:rsidR="00D06027" w:rsidRPr="00BF21D5">
          <w:rPr>
            <w:rStyle w:val="Hyperlink"/>
            <w:noProof/>
          </w:rPr>
          <w:t>3.1.1.5.3.2.1.8</w:t>
        </w:r>
        <w:r w:rsidR="00D06027">
          <w:rPr>
            <w:rFonts w:asciiTheme="minorHAnsi" w:eastAsiaTheme="minorEastAsia" w:hAnsiTheme="minorHAnsi" w:cstheme="minorBidi"/>
            <w:noProof/>
            <w:sz w:val="22"/>
            <w:szCs w:val="22"/>
          </w:rPr>
          <w:tab/>
        </w:r>
        <w:r w:rsidR="00D06027" w:rsidRPr="00BF21D5">
          <w:rPr>
            <w:rStyle w:val="Hyperlink"/>
            <w:noProof/>
          </w:rPr>
          <w:t>Actual Count of a Varying Array or Conformant Varying Array Is Dictated by Another Parameter or Field of a Structure</w:t>
        </w:r>
        <w:r w:rsidR="00D06027">
          <w:rPr>
            <w:noProof/>
            <w:webHidden/>
          </w:rPr>
          <w:tab/>
        </w:r>
        <w:r w:rsidR="00D06027">
          <w:rPr>
            <w:noProof/>
            <w:webHidden/>
          </w:rPr>
          <w:fldChar w:fldCharType="begin"/>
        </w:r>
        <w:r w:rsidR="00D06027">
          <w:rPr>
            <w:noProof/>
            <w:webHidden/>
          </w:rPr>
          <w:instrText xml:space="preserve"> PAGEREF _Toc423365975 \h </w:instrText>
        </w:r>
        <w:r w:rsidR="00D06027">
          <w:rPr>
            <w:noProof/>
            <w:webHidden/>
          </w:rPr>
        </w:r>
        <w:r w:rsidR="00D06027">
          <w:rPr>
            <w:noProof/>
            <w:webHidden/>
          </w:rPr>
          <w:fldChar w:fldCharType="separate"/>
        </w:r>
        <w:r w:rsidR="00D06027">
          <w:rPr>
            <w:noProof/>
            <w:webHidden/>
          </w:rPr>
          <w:t>78</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6" w:history="1">
        <w:r w:rsidR="00D06027" w:rsidRPr="00BF21D5">
          <w:rPr>
            <w:rStyle w:val="Hyperlink"/>
            <w:noProof/>
          </w:rPr>
          <w:t>3.1.1.5.3.2.1.9</w:t>
        </w:r>
        <w:r w:rsidR="00D06027">
          <w:rPr>
            <w:rFonts w:asciiTheme="minorHAnsi" w:eastAsiaTheme="minorEastAsia" w:hAnsiTheme="minorHAnsi" w:cstheme="minorBidi"/>
            <w:noProof/>
            <w:sz w:val="22"/>
            <w:szCs w:val="22"/>
          </w:rPr>
          <w:tab/>
        </w:r>
        <w:r w:rsidR="00D06027" w:rsidRPr="00BF21D5">
          <w:rPr>
            <w:rStyle w:val="Hyperlink"/>
            <w:noProof/>
          </w:rPr>
          <w:t>Actual Count of a Conformant Varying Structure Is Dictated by a Field in the Structure</w:t>
        </w:r>
        <w:r w:rsidR="00D06027">
          <w:rPr>
            <w:noProof/>
            <w:webHidden/>
          </w:rPr>
          <w:tab/>
        </w:r>
        <w:r w:rsidR="00D06027">
          <w:rPr>
            <w:noProof/>
            <w:webHidden/>
          </w:rPr>
          <w:fldChar w:fldCharType="begin"/>
        </w:r>
        <w:r w:rsidR="00D06027">
          <w:rPr>
            <w:noProof/>
            <w:webHidden/>
          </w:rPr>
          <w:instrText xml:space="preserve"> PAGEREF _Toc423365976 \h </w:instrText>
        </w:r>
        <w:r w:rsidR="00D06027">
          <w:rPr>
            <w:noProof/>
            <w:webHidden/>
          </w:rPr>
        </w:r>
        <w:r w:rsidR="00D06027">
          <w:rPr>
            <w:noProof/>
            <w:webHidden/>
          </w:rPr>
          <w:fldChar w:fldCharType="separate"/>
        </w:r>
        <w:r w:rsidR="00D06027">
          <w:rPr>
            <w:noProof/>
            <w:webHidden/>
          </w:rPr>
          <w:t>78</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7" w:history="1">
        <w:r w:rsidR="00D06027" w:rsidRPr="00BF21D5">
          <w:rPr>
            <w:rStyle w:val="Hyperlink"/>
            <w:noProof/>
          </w:rPr>
          <w:t>3.1.1.5.3.2.1.10</w:t>
        </w:r>
        <w:r w:rsidR="00D06027">
          <w:rPr>
            <w:rFonts w:asciiTheme="minorHAnsi" w:eastAsiaTheme="minorEastAsia" w:hAnsiTheme="minorHAnsi" w:cstheme="minorBidi"/>
            <w:noProof/>
            <w:sz w:val="22"/>
            <w:szCs w:val="22"/>
          </w:rPr>
          <w:tab/>
        </w:r>
        <w:r w:rsidR="00D06027" w:rsidRPr="00BF21D5">
          <w:rPr>
            <w:rStyle w:val="Hyperlink"/>
            <w:noProof/>
          </w:rPr>
          <w:t>Maximum Count of a Conformant and Varying String Is Dictated by Another Parameter or Field of a Structure</w:t>
        </w:r>
        <w:r w:rsidR="00D06027">
          <w:rPr>
            <w:noProof/>
            <w:webHidden/>
          </w:rPr>
          <w:tab/>
        </w:r>
        <w:r w:rsidR="00D06027">
          <w:rPr>
            <w:noProof/>
            <w:webHidden/>
          </w:rPr>
          <w:fldChar w:fldCharType="begin"/>
        </w:r>
        <w:r w:rsidR="00D06027">
          <w:rPr>
            <w:noProof/>
            <w:webHidden/>
          </w:rPr>
          <w:instrText xml:space="preserve"> PAGEREF _Toc423365977 \h </w:instrText>
        </w:r>
        <w:r w:rsidR="00D06027">
          <w:rPr>
            <w:noProof/>
            <w:webHidden/>
          </w:rPr>
        </w:r>
        <w:r w:rsidR="00D06027">
          <w:rPr>
            <w:noProof/>
            <w:webHidden/>
          </w:rPr>
          <w:fldChar w:fldCharType="separate"/>
        </w:r>
        <w:r w:rsidR="00D06027">
          <w:rPr>
            <w:noProof/>
            <w:webHidden/>
          </w:rPr>
          <w:t>78</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8" w:history="1">
        <w:r w:rsidR="00D06027" w:rsidRPr="00BF21D5">
          <w:rPr>
            <w:rStyle w:val="Hyperlink"/>
            <w:noProof/>
          </w:rPr>
          <w:t>3.1.1.5.3.2.1.11</w:t>
        </w:r>
        <w:r w:rsidR="00D06027">
          <w:rPr>
            <w:rFonts w:asciiTheme="minorHAnsi" w:eastAsiaTheme="minorEastAsia" w:hAnsiTheme="minorHAnsi" w:cstheme="minorBidi"/>
            <w:noProof/>
            <w:sz w:val="22"/>
            <w:szCs w:val="22"/>
          </w:rPr>
          <w:tab/>
        </w:r>
        <w:r w:rsidR="00D06027" w:rsidRPr="00BF21D5">
          <w:rPr>
            <w:rStyle w:val="Hyperlink"/>
            <w:noProof/>
          </w:rPr>
          <w:t>Union Validation</w:t>
        </w:r>
        <w:r w:rsidR="00D06027">
          <w:rPr>
            <w:noProof/>
            <w:webHidden/>
          </w:rPr>
          <w:tab/>
        </w:r>
        <w:r w:rsidR="00D06027">
          <w:rPr>
            <w:noProof/>
            <w:webHidden/>
          </w:rPr>
          <w:fldChar w:fldCharType="begin"/>
        </w:r>
        <w:r w:rsidR="00D06027">
          <w:rPr>
            <w:noProof/>
            <w:webHidden/>
          </w:rPr>
          <w:instrText xml:space="preserve"> PAGEREF _Toc423365978 \h </w:instrText>
        </w:r>
        <w:r w:rsidR="00D06027">
          <w:rPr>
            <w:noProof/>
            <w:webHidden/>
          </w:rPr>
        </w:r>
        <w:r w:rsidR="00D06027">
          <w:rPr>
            <w:noProof/>
            <w:webHidden/>
          </w:rPr>
          <w:fldChar w:fldCharType="separate"/>
        </w:r>
        <w:r w:rsidR="00D06027">
          <w:rPr>
            <w:noProof/>
            <w:webHidden/>
          </w:rPr>
          <w:t>78</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79" w:history="1">
        <w:r w:rsidR="00D06027" w:rsidRPr="00BF21D5">
          <w:rPr>
            <w:rStyle w:val="Hyperlink"/>
            <w:noProof/>
          </w:rPr>
          <w:t>3.1.1.5.3.2.1.12</w:t>
        </w:r>
        <w:r w:rsidR="00D06027">
          <w:rPr>
            <w:rFonts w:asciiTheme="minorHAnsi" w:eastAsiaTheme="minorEastAsia" w:hAnsiTheme="minorHAnsi" w:cstheme="minorBidi"/>
            <w:noProof/>
            <w:sz w:val="22"/>
            <w:szCs w:val="22"/>
          </w:rPr>
          <w:tab/>
        </w:r>
        <w:r w:rsidR="00D06027" w:rsidRPr="00BF21D5">
          <w:rPr>
            <w:rStyle w:val="Hyperlink"/>
            <w:noProof/>
          </w:rPr>
          <w:t>General Conformant Varying Validation</w:t>
        </w:r>
        <w:r w:rsidR="00D06027">
          <w:rPr>
            <w:noProof/>
            <w:webHidden/>
          </w:rPr>
          <w:tab/>
        </w:r>
        <w:r w:rsidR="00D06027">
          <w:rPr>
            <w:noProof/>
            <w:webHidden/>
          </w:rPr>
          <w:fldChar w:fldCharType="begin"/>
        </w:r>
        <w:r w:rsidR="00D06027">
          <w:rPr>
            <w:noProof/>
            <w:webHidden/>
          </w:rPr>
          <w:instrText xml:space="preserve"> PAGEREF _Toc423365979 \h </w:instrText>
        </w:r>
        <w:r w:rsidR="00D06027">
          <w:rPr>
            <w:noProof/>
            <w:webHidden/>
          </w:rPr>
        </w:r>
        <w:r w:rsidR="00D06027">
          <w:rPr>
            <w:noProof/>
            <w:webHidden/>
          </w:rPr>
          <w:fldChar w:fldCharType="separate"/>
        </w:r>
        <w:r w:rsidR="00D06027">
          <w:rPr>
            <w:noProof/>
            <w:webHidden/>
          </w:rPr>
          <w:t>78</w:t>
        </w:r>
        <w:r w:rsidR="00D06027">
          <w:rPr>
            <w:noProof/>
            <w:webHidden/>
          </w:rPr>
          <w:fldChar w:fldCharType="end"/>
        </w:r>
      </w:hyperlink>
    </w:p>
    <w:p w:rsidR="00D06027" w:rsidRDefault="00FB6FEA">
      <w:pPr>
        <w:pStyle w:val="TOC7"/>
        <w:rPr>
          <w:rFonts w:asciiTheme="minorHAnsi" w:eastAsiaTheme="minorEastAsia" w:hAnsiTheme="minorHAnsi" w:cstheme="minorBidi"/>
          <w:noProof/>
          <w:sz w:val="22"/>
          <w:szCs w:val="22"/>
        </w:rPr>
      </w:pPr>
      <w:hyperlink w:anchor="_Toc423365980" w:history="1">
        <w:r w:rsidR="00D06027" w:rsidRPr="00BF21D5">
          <w:rPr>
            <w:rStyle w:val="Hyperlink"/>
            <w:noProof/>
          </w:rPr>
          <w:t>3.1.1.5.3.2.2</w:t>
        </w:r>
        <w:r w:rsidR="00D06027">
          <w:rPr>
            <w:rFonts w:asciiTheme="minorHAnsi" w:eastAsiaTheme="minorEastAsia" w:hAnsiTheme="minorHAnsi" w:cstheme="minorBidi"/>
            <w:noProof/>
            <w:sz w:val="22"/>
            <w:szCs w:val="22"/>
          </w:rPr>
          <w:tab/>
        </w:r>
        <w:r w:rsidR="00D06027" w:rsidRPr="00BF21D5">
          <w:rPr>
            <w:rStyle w:val="Hyperlink"/>
            <w:noProof/>
          </w:rPr>
          <w:t>Additional Limitations</w:t>
        </w:r>
        <w:r w:rsidR="00D06027">
          <w:rPr>
            <w:noProof/>
            <w:webHidden/>
          </w:rPr>
          <w:tab/>
        </w:r>
        <w:r w:rsidR="00D06027">
          <w:rPr>
            <w:noProof/>
            <w:webHidden/>
          </w:rPr>
          <w:fldChar w:fldCharType="begin"/>
        </w:r>
        <w:r w:rsidR="00D06027">
          <w:rPr>
            <w:noProof/>
            <w:webHidden/>
          </w:rPr>
          <w:instrText xml:space="preserve"> PAGEREF _Toc423365980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81" w:history="1">
        <w:r w:rsidR="00D06027" w:rsidRPr="00BF21D5">
          <w:rPr>
            <w:rStyle w:val="Hyperlink"/>
            <w:noProof/>
          </w:rPr>
          <w:t>3.1.1.5.3.2.2.1</w:t>
        </w:r>
        <w:r w:rsidR="00D06027">
          <w:rPr>
            <w:rFonts w:asciiTheme="minorHAnsi" w:eastAsiaTheme="minorEastAsia" w:hAnsiTheme="minorHAnsi" w:cstheme="minorBidi"/>
            <w:noProof/>
            <w:sz w:val="22"/>
            <w:szCs w:val="22"/>
          </w:rPr>
          <w:tab/>
        </w:r>
        <w:r w:rsidR="00D06027" w:rsidRPr="00BF21D5">
          <w:rPr>
            <w:rStyle w:val="Hyperlink"/>
            <w:noProof/>
          </w:rPr>
          <w:t>Limiting Maximum Count and Octet Stream Length</w:t>
        </w:r>
        <w:r w:rsidR="00D06027">
          <w:rPr>
            <w:noProof/>
            <w:webHidden/>
          </w:rPr>
          <w:tab/>
        </w:r>
        <w:r w:rsidR="00D06027">
          <w:rPr>
            <w:noProof/>
            <w:webHidden/>
          </w:rPr>
          <w:fldChar w:fldCharType="begin"/>
        </w:r>
        <w:r w:rsidR="00D06027">
          <w:rPr>
            <w:noProof/>
            <w:webHidden/>
          </w:rPr>
          <w:instrText xml:space="preserve"> PAGEREF _Toc423365981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82" w:history="1">
        <w:r w:rsidR="00D06027" w:rsidRPr="00BF21D5">
          <w:rPr>
            <w:rStyle w:val="Hyperlink"/>
            <w:noProof/>
          </w:rPr>
          <w:t>3.1.1.5.3.2.2.2</w:t>
        </w:r>
        <w:r w:rsidR="00D06027">
          <w:rPr>
            <w:rFonts w:asciiTheme="minorHAnsi" w:eastAsiaTheme="minorEastAsia" w:hAnsiTheme="minorHAnsi" w:cstheme="minorBidi"/>
            <w:noProof/>
            <w:sz w:val="22"/>
            <w:szCs w:val="22"/>
          </w:rPr>
          <w:tab/>
        </w:r>
        <w:r w:rsidR="00D06027" w:rsidRPr="00BF21D5">
          <w:rPr>
            <w:rStyle w:val="Hyperlink"/>
            <w:noProof/>
          </w:rPr>
          <w:t>strict_context_handle</w:t>
        </w:r>
        <w:r w:rsidR="00D06027">
          <w:rPr>
            <w:noProof/>
            <w:webHidden/>
          </w:rPr>
          <w:tab/>
        </w:r>
        <w:r w:rsidR="00D06027">
          <w:rPr>
            <w:noProof/>
            <w:webHidden/>
          </w:rPr>
          <w:fldChar w:fldCharType="begin"/>
        </w:r>
        <w:r w:rsidR="00D06027">
          <w:rPr>
            <w:noProof/>
            <w:webHidden/>
          </w:rPr>
          <w:instrText xml:space="preserve"> PAGEREF _Toc423365982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83" w:history="1">
        <w:r w:rsidR="00D06027" w:rsidRPr="00BF21D5">
          <w:rPr>
            <w:rStyle w:val="Hyperlink"/>
            <w:noProof/>
          </w:rPr>
          <w:t>3.1.1.5.3.2.2.3</w:t>
        </w:r>
        <w:r w:rsidR="00D06027">
          <w:rPr>
            <w:rFonts w:asciiTheme="minorHAnsi" w:eastAsiaTheme="minorEastAsia" w:hAnsiTheme="minorHAnsi" w:cstheme="minorBidi"/>
            <w:noProof/>
            <w:sz w:val="22"/>
            <w:szCs w:val="22"/>
          </w:rPr>
          <w:tab/>
        </w:r>
        <w:r w:rsidR="00D06027" w:rsidRPr="00BF21D5">
          <w:rPr>
            <w:rStyle w:val="Hyperlink"/>
            <w:noProof/>
          </w:rPr>
          <w:t>Rejecting Insufficient Octet Stream</w:t>
        </w:r>
        <w:r w:rsidR="00D06027">
          <w:rPr>
            <w:noProof/>
            <w:webHidden/>
          </w:rPr>
          <w:tab/>
        </w:r>
        <w:r w:rsidR="00D06027">
          <w:rPr>
            <w:noProof/>
            <w:webHidden/>
          </w:rPr>
          <w:fldChar w:fldCharType="begin"/>
        </w:r>
        <w:r w:rsidR="00D06027">
          <w:rPr>
            <w:noProof/>
            <w:webHidden/>
          </w:rPr>
          <w:instrText xml:space="preserve"> PAGEREF _Toc423365983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84" w:history="1">
        <w:r w:rsidR="00D06027" w:rsidRPr="00BF21D5">
          <w:rPr>
            <w:rStyle w:val="Hyperlink"/>
            <w:noProof/>
          </w:rPr>
          <w:t>3.1.1.5.3.2.2.4</w:t>
        </w:r>
        <w:r w:rsidR="00D06027">
          <w:rPr>
            <w:rFonts w:asciiTheme="minorHAnsi" w:eastAsiaTheme="minorEastAsia" w:hAnsiTheme="minorHAnsi" w:cstheme="minorBidi"/>
            <w:noProof/>
            <w:sz w:val="22"/>
            <w:szCs w:val="22"/>
          </w:rPr>
          <w:tab/>
        </w:r>
        <w:r w:rsidR="00D06027" w:rsidRPr="00BF21D5">
          <w:rPr>
            <w:rStyle w:val="Hyperlink"/>
            <w:noProof/>
          </w:rPr>
          <w:t>range Attribute to Limit the Scope of Integral Values and the Number of Elements in Pipe Chunks</w:t>
        </w:r>
        <w:r w:rsidR="00D06027">
          <w:rPr>
            <w:noProof/>
            <w:webHidden/>
          </w:rPr>
          <w:tab/>
        </w:r>
        <w:r w:rsidR="00D06027">
          <w:rPr>
            <w:noProof/>
            <w:webHidden/>
          </w:rPr>
          <w:fldChar w:fldCharType="begin"/>
        </w:r>
        <w:r w:rsidR="00D06027">
          <w:rPr>
            <w:noProof/>
            <w:webHidden/>
          </w:rPr>
          <w:instrText xml:space="preserve"> PAGEREF _Toc423365984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85" w:history="1">
        <w:r w:rsidR="00D06027" w:rsidRPr="00BF21D5">
          <w:rPr>
            <w:rStyle w:val="Hyperlink"/>
            <w:noProof/>
          </w:rPr>
          <w:t>3.1.1.5.3.2.2.5</w:t>
        </w:r>
        <w:r w:rsidR="00D06027">
          <w:rPr>
            <w:rFonts w:asciiTheme="minorHAnsi" w:eastAsiaTheme="minorEastAsia" w:hAnsiTheme="minorHAnsi" w:cstheme="minorBidi"/>
            <w:noProof/>
            <w:sz w:val="22"/>
            <w:szCs w:val="22"/>
          </w:rPr>
          <w:tab/>
        </w:r>
        <w:r w:rsidR="00D06027" w:rsidRPr="00BF21D5">
          <w:rPr>
            <w:rStyle w:val="Hyperlink"/>
            <w:noProof/>
          </w:rPr>
          <w:t>auto_handle Deprecation</w:t>
        </w:r>
        <w:r w:rsidR="00D06027">
          <w:rPr>
            <w:noProof/>
            <w:webHidden/>
          </w:rPr>
          <w:tab/>
        </w:r>
        <w:r w:rsidR="00D06027">
          <w:rPr>
            <w:noProof/>
            <w:webHidden/>
          </w:rPr>
          <w:fldChar w:fldCharType="begin"/>
        </w:r>
        <w:r w:rsidR="00D06027">
          <w:rPr>
            <w:noProof/>
            <w:webHidden/>
          </w:rPr>
          <w:instrText xml:space="preserve"> PAGEREF _Toc423365985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86" w:history="1">
        <w:r w:rsidR="00D06027" w:rsidRPr="00BF21D5">
          <w:rPr>
            <w:rStyle w:val="Hyperlink"/>
            <w:noProof/>
          </w:rPr>
          <w:t>3.1.1.5.3.2.2.6</w:t>
        </w:r>
        <w:r w:rsidR="00D06027">
          <w:rPr>
            <w:rFonts w:asciiTheme="minorHAnsi" w:eastAsiaTheme="minorEastAsia" w:hAnsiTheme="minorHAnsi" w:cstheme="minorBidi"/>
            <w:noProof/>
            <w:sz w:val="22"/>
            <w:szCs w:val="22"/>
          </w:rPr>
          <w:tab/>
        </w:r>
        <w:r w:rsidR="00D06027" w:rsidRPr="00BF21D5">
          <w:rPr>
            <w:rStyle w:val="Hyperlink"/>
            <w:noProof/>
          </w:rPr>
          <w:t>Ignoring Alignment Gap</w:t>
        </w:r>
        <w:r w:rsidR="00D06027">
          <w:rPr>
            <w:noProof/>
            <w:webHidden/>
          </w:rPr>
          <w:tab/>
        </w:r>
        <w:r w:rsidR="00D06027">
          <w:rPr>
            <w:noProof/>
            <w:webHidden/>
          </w:rPr>
          <w:fldChar w:fldCharType="begin"/>
        </w:r>
        <w:r w:rsidR="00D06027">
          <w:rPr>
            <w:noProof/>
            <w:webHidden/>
          </w:rPr>
          <w:instrText xml:space="preserve"> PAGEREF _Toc423365986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5987" w:history="1">
        <w:r w:rsidR="00D06027" w:rsidRPr="00BF21D5">
          <w:rPr>
            <w:rStyle w:val="Hyperlink"/>
            <w:noProof/>
          </w:rPr>
          <w:t>3.1.1.5.3.3</w:t>
        </w:r>
        <w:r w:rsidR="00D06027">
          <w:rPr>
            <w:rFonts w:asciiTheme="minorHAnsi" w:eastAsiaTheme="minorEastAsia" w:hAnsiTheme="minorHAnsi" w:cstheme="minorBidi"/>
            <w:noProof/>
            <w:sz w:val="22"/>
            <w:szCs w:val="22"/>
          </w:rPr>
          <w:tab/>
        </w:r>
        <w:r w:rsidR="00D06027" w:rsidRPr="00BF21D5">
          <w:rPr>
            <w:rStyle w:val="Hyperlink"/>
            <w:noProof/>
          </w:rPr>
          <w:t>Target Level 6.0</w:t>
        </w:r>
        <w:r w:rsidR="00D06027">
          <w:rPr>
            <w:noProof/>
            <w:webHidden/>
          </w:rPr>
          <w:tab/>
        </w:r>
        <w:r w:rsidR="00D06027">
          <w:rPr>
            <w:noProof/>
            <w:webHidden/>
          </w:rPr>
          <w:fldChar w:fldCharType="begin"/>
        </w:r>
        <w:r w:rsidR="00D06027">
          <w:rPr>
            <w:noProof/>
            <w:webHidden/>
          </w:rPr>
          <w:instrText xml:space="preserve"> PAGEREF _Toc423365987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7"/>
        <w:rPr>
          <w:rFonts w:asciiTheme="minorHAnsi" w:eastAsiaTheme="minorEastAsia" w:hAnsiTheme="minorHAnsi" w:cstheme="minorBidi"/>
          <w:noProof/>
          <w:sz w:val="22"/>
          <w:szCs w:val="22"/>
        </w:rPr>
      </w:pPr>
      <w:hyperlink w:anchor="_Toc423365988" w:history="1">
        <w:r w:rsidR="00D06027" w:rsidRPr="00BF21D5">
          <w:rPr>
            <w:rStyle w:val="Hyperlink"/>
            <w:noProof/>
          </w:rPr>
          <w:t>3.1.1.5.3.3.1</w:t>
        </w:r>
        <w:r w:rsidR="00D06027">
          <w:rPr>
            <w:rFonts w:asciiTheme="minorHAnsi" w:eastAsiaTheme="minorEastAsia" w:hAnsiTheme="minorHAnsi" w:cstheme="minorBidi"/>
            <w:noProof/>
            <w:sz w:val="22"/>
            <w:szCs w:val="22"/>
          </w:rPr>
          <w:tab/>
        </w:r>
        <w:r w:rsidR="00D06027" w:rsidRPr="00BF21D5">
          <w:rPr>
            <w:rStyle w:val="Hyperlink"/>
            <w:noProof/>
          </w:rPr>
          <w:t>Additional Limitations</w:t>
        </w:r>
        <w:r w:rsidR="00D06027">
          <w:rPr>
            <w:noProof/>
            <w:webHidden/>
          </w:rPr>
          <w:tab/>
        </w:r>
        <w:r w:rsidR="00D06027">
          <w:rPr>
            <w:noProof/>
            <w:webHidden/>
          </w:rPr>
          <w:fldChar w:fldCharType="begin"/>
        </w:r>
        <w:r w:rsidR="00D06027">
          <w:rPr>
            <w:noProof/>
            <w:webHidden/>
          </w:rPr>
          <w:instrText xml:space="preserve"> PAGEREF _Toc423365988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89" w:history="1">
        <w:r w:rsidR="00D06027" w:rsidRPr="00BF21D5">
          <w:rPr>
            <w:rStyle w:val="Hyperlink"/>
            <w:noProof/>
          </w:rPr>
          <w:t>3.1.1.5.3.3.1.1</w:t>
        </w:r>
        <w:r w:rsidR="00D06027">
          <w:rPr>
            <w:rFonts w:asciiTheme="minorHAnsi" w:eastAsiaTheme="minorEastAsia" w:hAnsiTheme="minorHAnsi" w:cstheme="minorBidi"/>
            <w:noProof/>
            <w:sz w:val="22"/>
            <w:szCs w:val="22"/>
          </w:rPr>
          <w:tab/>
        </w:r>
        <w:r w:rsidR="00D06027" w:rsidRPr="00BF21D5">
          <w:rPr>
            <w:rStyle w:val="Hyperlink"/>
            <w:noProof/>
          </w:rPr>
          <w:t>type_strict_context_handle</w:t>
        </w:r>
        <w:r w:rsidR="00D06027">
          <w:rPr>
            <w:noProof/>
            <w:webHidden/>
          </w:rPr>
          <w:tab/>
        </w:r>
        <w:r w:rsidR="00D06027">
          <w:rPr>
            <w:noProof/>
            <w:webHidden/>
          </w:rPr>
          <w:fldChar w:fldCharType="begin"/>
        </w:r>
        <w:r w:rsidR="00D06027">
          <w:rPr>
            <w:noProof/>
            <w:webHidden/>
          </w:rPr>
          <w:instrText xml:space="preserve"> PAGEREF _Toc423365989 \h </w:instrText>
        </w:r>
        <w:r w:rsidR="00D06027">
          <w:rPr>
            <w:noProof/>
            <w:webHidden/>
          </w:rPr>
        </w:r>
        <w:r w:rsidR="00D06027">
          <w:rPr>
            <w:noProof/>
            <w:webHidden/>
          </w:rPr>
          <w:fldChar w:fldCharType="separate"/>
        </w:r>
        <w:r w:rsidR="00D06027">
          <w:rPr>
            <w:noProof/>
            <w:webHidden/>
          </w:rPr>
          <w:t>79</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90" w:history="1">
        <w:r w:rsidR="00D06027" w:rsidRPr="00BF21D5">
          <w:rPr>
            <w:rStyle w:val="Hyperlink"/>
            <w:noProof/>
          </w:rPr>
          <w:t>3.1.1.5.3.3.1.2</w:t>
        </w:r>
        <w:r w:rsidR="00D06027">
          <w:rPr>
            <w:rFonts w:asciiTheme="minorHAnsi" w:eastAsiaTheme="minorEastAsia" w:hAnsiTheme="minorHAnsi" w:cstheme="minorBidi"/>
            <w:noProof/>
            <w:sz w:val="22"/>
            <w:szCs w:val="22"/>
          </w:rPr>
          <w:tab/>
        </w:r>
        <w:r w:rsidR="00D06027" w:rsidRPr="00BF21D5">
          <w:rPr>
            <w:rStyle w:val="Hyperlink"/>
            <w:noProof/>
          </w:rPr>
          <w:t>Unique or Full Pointer to Conformant Array Consistency Check</w:t>
        </w:r>
        <w:r w:rsidR="00D06027">
          <w:rPr>
            <w:noProof/>
            <w:webHidden/>
          </w:rPr>
          <w:tab/>
        </w:r>
        <w:r w:rsidR="00D06027">
          <w:rPr>
            <w:noProof/>
            <w:webHidden/>
          </w:rPr>
          <w:fldChar w:fldCharType="begin"/>
        </w:r>
        <w:r w:rsidR="00D06027">
          <w:rPr>
            <w:noProof/>
            <w:webHidden/>
          </w:rPr>
          <w:instrText xml:space="preserve"> PAGEREF _Toc423365990 \h </w:instrText>
        </w:r>
        <w:r w:rsidR="00D06027">
          <w:rPr>
            <w:noProof/>
            <w:webHidden/>
          </w:rPr>
        </w:r>
        <w:r w:rsidR="00D06027">
          <w:rPr>
            <w:noProof/>
            <w:webHidden/>
          </w:rPr>
          <w:fldChar w:fldCharType="separate"/>
        </w:r>
        <w:r w:rsidR="00D06027">
          <w:rPr>
            <w:noProof/>
            <w:webHidden/>
          </w:rPr>
          <w:t>80</w:t>
        </w:r>
        <w:r w:rsidR="00D06027">
          <w:rPr>
            <w:noProof/>
            <w:webHidden/>
          </w:rPr>
          <w:fldChar w:fldCharType="end"/>
        </w:r>
      </w:hyperlink>
    </w:p>
    <w:p w:rsidR="00D06027" w:rsidRDefault="00FB6FEA">
      <w:pPr>
        <w:pStyle w:val="TOC8"/>
        <w:rPr>
          <w:rFonts w:asciiTheme="minorHAnsi" w:eastAsiaTheme="minorEastAsia" w:hAnsiTheme="minorHAnsi" w:cstheme="minorBidi"/>
          <w:noProof/>
          <w:sz w:val="22"/>
          <w:szCs w:val="22"/>
        </w:rPr>
      </w:pPr>
      <w:hyperlink w:anchor="_Toc423365991" w:history="1">
        <w:r w:rsidR="00D06027" w:rsidRPr="00BF21D5">
          <w:rPr>
            <w:rStyle w:val="Hyperlink"/>
            <w:noProof/>
          </w:rPr>
          <w:t>3.1.1.5.3.3.1.3</w:t>
        </w:r>
        <w:r w:rsidR="00D06027">
          <w:rPr>
            <w:rFonts w:asciiTheme="minorHAnsi" w:eastAsiaTheme="minorEastAsia" w:hAnsiTheme="minorHAnsi" w:cstheme="minorBidi"/>
            <w:noProof/>
            <w:sz w:val="22"/>
            <w:szCs w:val="22"/>
          </w:rPr>
          <w:tab/>
        </w:r>
        <w:r w:rsidR="00D06027" w:rsidRPr="00BF21D5">
          <w:rPr>
            <w:rStyle w:val="Hyperlink"/>
            <w:noProof/>
          </w:rPr>
          <w:t>range Attribute to Limit the Range of Maximum Count of Conformant Array and String Length</w:t>
        </w:r>
        <w:r w:rsidR="00D06027">
          <w:rPr>
            <w:noProof/>
            <w:webHidden/>
          </w:rPr>
          <w:tab/>
        </w:r>
        <w:r w:rsidR="00D06027">
          <w:rPr>
            <w:noProof/>
            <w:webHidden/>
          </w:rPr>
          <w:fldChar w:fldCharType="begin"/>
        </w:r>
        <w:r w:rsidR="00D06027">
          <w:rPr>
            <w:noProof/>
            <w:webHidden/>
          </w:rPr>
          <w:instrText xml:space="preserve"> PAGEREF _Toc423365991 \h </w:instrText>
        </w:r>
        <w:r w:rsidR="00D06027">
          <w:rPr>
            <w:noProof/>
            <w:webHidden/>
          </w:rPr>
        </w:r>
        <w:r w:rsidR="00D06027">
          <w:rPr>
            <w:noProof/>
            <w:webHidden/>
          </w:rPr>
          <w:fldChar w:fldCharType="separate"/>
        </w:r>
        <w:r w:rsidR="00D06027">
          <w:rPr>
            <w:noProof/>
            <w:webHidden/>
          </w:rPr>
          <w:t>80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92" w:history="1">
        <w:r w:rsidR="00D06027" w:rsidRPr="00BF21D5">
          <w:rPr>
            <w:rStyle w:val="Hyperlink"/>
            <w:noProof/>
          </w:rPr>
          <w:t>3.1.1.5.4</w:t>
        </w:r>
        <w:r w:rsidR="00D06027">
          <w:rPr>
            <w:rFonts w:asciiTheme="minorHAnsi" w:eastAsiaTheme="minorEastAsia" w:hAnsiTheme="minorHAnsi" w:cstheme="minorBidi"/>
            <w:noProof/>
            <w:sz w:val="22"/>
            <w:szCs w:val="22"/>
          </w:rPr>
          <w:tab/>
        </w:r>
        <w:r w:rsidR="00D06027" w:rsidRPr="00BF21D5">
          <w:rPr>
            <w:rStyle w:val="Hyperlink"/>
            <w:noProof/>
          </w:rPr>
          <w:t>Restriction on Remote Anonymous Calls</w:t>
        </w:r>
        <w:r w:rsidR="00D06027">
          <w:rPr>
            <w:noProof/>
            <w:webHidden/>
          </w:rPr>
          <w:tab/>
        </w:r>
        <w:r w:rsidR="00D06027">
          <w:rPr>
            <w:noProof/>
            <w:webHidden/>
          </w:rPr>
          <w:fldChar w:fldCharType="begin"/>
        </w:r>
        <w:r w:rsidR="00D06027">
          <w:rPr>
            <w:noProof/>
            <w:webHidden/>
          </w:rPr>
          <w:instrText xml:space="preserve"> PAGEREF _Toc423365992 \h </w:instrText>
        </w:r>
        <w:r w:rsidR="00D06027">
          <w:rPr>
            <w:noProof/>
            <w:webHidden/>
          </w:rPr>
        </w:r>
        <w:r w:rsidR="00D06027">
          <w:rPr>
            <w:noProof/>
            <w:webHidden/>
          </w:rPr>
          <w:fldChar w:fldCharType="separate"/>
        </w:r>
        <w:r w:rsidR="00D06027">
          <w:rPr>
            <w:noProof/>
            <w:webHidden/>
          </w:rPr>
          <w:t>80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93" w:history="1">
        <w:r w:rsidR="00D06027" w:rsidRPr="00BF21D5">
          <w:rPr>
            <w:rStyle w:val="Hyperlink"/>
            <w:noProof/>
          </w:rPr>
          <w:t>3.1.1.5.5</w:t>
        </w:r>
        <w:r w:rsidR="00D06027">
          <w:rPr>
            <w:rFonts w:asciiTheme="minorHAnsi" w:eastAsiaTheme="minorEastAsia" w:hAnsiTheme="minorHAnsi" w:cstheme="minorBidi"/>
            <w:noProof/>
            <w:sz w:val="22"/>
            <w:szCs w:val="22"/>
          </w:rPr>
          <w:tab/>
        </w:r>
        <w:r w:rsidR="00D06027" w:rsidRPr="00BF21D5">
          <w:rPr>
            <w:rStyle w:val="Hyperlink"/>
            <w:noProof/>
          </w:rPr>
          <w:t>Returning Win32 Error Values</w:t>
        </w:r>
        <w:r w:rsidR="00D06027">
          <w:rPr>
            <w:noProof/>
            <w:webHidden/>
          </w:rPr>
          <w:tab/>
        </w:r>
        <w:r w:rsidR="00D06027">
          <w:rPr>
            <w:noProof/>
            <w:webHidden/>
          </w:rPr>
          <w:fldChar w:fldCharType="begin"/>
        </w:r>
        <w:r w:rsidR="00D06027">
          <w:rPr>
            <w:noProof/>
            <w:webHidden/>
          </w:rPr>
          <w:instrText xml:space="preserve"> PAGEREF _Toc423365993 \h </w:instrText>
        </w:r>
        <w:r w:rsidR="00D06027">
          <w:rPr>
            <w:noProof/>
            <w:webHidden/>
          </w:rPr>
        </w:r>
        <w:r w:rsidR="00D06027">
          <w:rPr>
            <w:noProof/>
            <w:webHidden/>
          </w:rPr>
          <w:fldChar w:fldCharType="separate"/>
        </w:r>
        <w:r w:rsidR="00D06027">
          <w:rPr>
            <w:noProof/>
            <w:webHidden/>
          </w:rPr>
          <w:t>80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94" w:history="1">
        <w:r w:rsidR="00D06027" w:rsidRPr="00BF21D5">
          <w:rPr>
            <w:rStyle w:val="Hyperlink"/>
            <w:noProof/>
          </w:rPr>
          <w:t>3.1.1.6</w:t>
        </w:r>
        <w:r w:rsidR="00D06027">
          <w:rPr>
            <w:rFonts w:asciiTheme="minorHAnsi" w:eastAsiaTheme="minorEastAsia" w:hAnsiTheme="minorHAnsi" w:cstheme="minorBidi"/>
            <w:noProof/>
            <w:sz w:val="22"/>
            <w:szCs w:val="22"/>
          </w:rPr>
          <w:tab/>
        </w:r>
        <w:r w:rsidR="00D06027" w:rsidRPr="00BF21D5">
          <w:rPr>
            <w:rStyle w:val="Hyperlink"/>
            <w:noProof/>
          </w:rPr>
          <w:t>Timer Events</w:t>
        </w:r>
        <w:r w:rsidR="00D06027">
          <w:rPr>
            <w:noProof/>
            <w:webHidden/>
          </w:rPr>
          <w:tab/>
        </w:r>
        <w:r w:rsidR="00D06027">
          <w:rPr>
            <w:noProof/>
            <w:webHidden/>
          </w:rPr>
          <w:fldChar w:fldCharType="begin"/>
        </w:r>
        <w:r w:rsidR="00D06027">
          <w:rPr>
            <w:noProof/>
            <w:webHidden/>
          </w:rPr>
          <w:instrText xml:space="preserve"> PAGEREF _Toc423365994 \h </w:instrText>
        </w:r>
        <w:r w:rsidR="00D06027">
          <w:rPr>
            <w:noProof/>
            <w:webHidden/>
          </w:rPr>
        </w:r>
        <w:r w:rsidR="00D06027">
          <w:rPr>
            <w:noProof/>
            <w:webHidden/>
          </w:rPr>
          <w:fldChar w:fldCharType="separate"/>
        </w:r>
        <w:r w:rsidR="00D06027">
          <w:rPr>
            <w:noProof/>
            <w:webHidden/>
          </w:rPr>
          <w:t>82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95" w:history="1">
        <w:r w:rsidR="00D06027" w:rsidRPr="00BF21D5">
          <w:rPr>
            <w:rStyle w:val="Hyperlink"/>
            <w:noProof/>
          </w:rPr>
          <w:t>3.1.1.7</w:t>
        </w:r>
        <w:r w:rsidR="00D06027">
          <w:rPr>
            <w:rFonts w:asciiTheme="minorHAnsi" w:eastAsiaTheme="minorEastAsia" w:hAnsiTheme="minorHAnsi" w:cstheme="minorBidi"/>
            <w:noProof/>
            <w:sz w:val="22"/>
            <w:szCs w:val="22"/>
          </w:rPr>
          <w:tab/>
        </w:r>
        <w:r w:rsidR="00D06027" w:rsidRPr="00BF21D5">
          <w:rPr>
            <w:rStyle w:val="Hyperlink"/>
            <w:noProof/>
          </w:rPr>
          <w:t>Other Local Events</w:t>
        </w:r>
        <w:r w:rsidR="00D06027">
          <w:rPr>
            <w:noProof/>
            <w:webHidden/>
          </w:rPr>
          <w:tab/>
        </w:r>
        <w:r w:rsidR="00D06027">
          <w:rPr>
            <w:noProof/>
            <w:webHidden/>
          </w:rPr>
          <w:fldChar w:fldCharType="begin"/>
        </w:r>
        <w:r w:rsidR="00D06027">
          <w:rPr>
            <w:noProof/>
            <w:webHidden/>
          </w:rPr>
          <w:instrText xml:space="preserve"> PAGEREF _Toc423365995 \h </w:instrText>
        </w:r>
        <w:r w:rsidR="00D06027">
          <w:rPr>
            <w:noProof/>
            <w:webHidden/>
          </w:rPr>
        </w:r>
        <w:r w:rsidR="00D06027">
          <w:rPr>
            <w:noProof/>
            <w:webHidden/>
          </w:rPr>
          <w:fldChar w:fldCharType="separate"/>
        </w:r>
        <w:r w:rsidR="00D06027">
          <w:rPr>
            <w:noProof/>
            <w:webHidden/>
          </w:rPr>
          <w:t>82</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5996" w:history="1">
        <w:r w:rsidR="00D06027" w:rsidRPr="00BF21D5">
          <w:rPr>
            <w:rStyle w:val="Hyperlink"/>
            <w:noProof/>
          </w:rPr>
          <w:t>3.1.2</w:t>
        </w:r>
        <w:r w:rsidR="00D06027">
          <w:rPr>
            <w:rFonts w:asciiTheme="minorHAnsi" w:eastAsiaTheme="minorEastAsia" w:hAnsiTheme="minorHAnsi" w:cstheme="minorBidi"/>
            <w:noProof/>
            <w:sz w:val="22"/>
            <w:szCs w:val="22"/>
          </w:rPr>
          <w:tab/>
        </w:r>
        <w:r w:rsidR="00D06027" w:rsidRPr="00BF21D5">
          <w:rPr>
            <w:rStyle w:val="Hyperlink"/>
            <w:noProof/>
          </w:rPr>
          <w:t>Client Details</w:t>
        </w:r>
        <w:r w:rsidR="00D06027">
          <w:rPr>
            <w:noProof/>
            <w:webHidden/>
          </w:rPr>
          <w:tab/>
        </w:r>
        <w:r w:rsidR="00D06027">
          <w:rPr>
            <w:noProof/>
            <w:webHidden/>
          </w:rPr>
          <w:fldChar w:fldCharType="begin"/>
        </w:r>
        <w:r w:rsidR="00D06027">
          <w:rPr>
            <w:noProof/>
            <w:webHidden/>
          </w:rPr>
          <w:instrText xml:space="preserve"> PAGEREF _Toc423365996 \h </w:instrText>
        </w:r>
        <w:r w:rsidR="00D06027">
          <w:rPr>
            <w:noProof/>
            <w:webHidden/>
          </w:rPr>
        </w:r>
        <w:r w:rsidR="00D06027">
          <w:rPr>
            <w:noProof/>
            <w:webHidden/>
          </w:rPr>
          <w:fldChar w:fldCharType="separate"/>
        </w:r>
        <w:r w:rsidR="00D06027">
          <w:rPr>
            <w:noProof/>
            <w:webHidden/>
          </w:rPr>
          <w:t>82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97" w:history="1">
        <w:r w:rsidR="00D06027" w:rsidRPr="00BF21D5">
          <w:rPr>
            <w:rStyle w:val="Hyperlink"/>
            <w:noProof/>
          </w:rPr>
          <w:t>3.1.2.1</w:t>
        </w:r>
        <w:r w:rsidR="00D06027">
          <w:rPr>
            <w:rFonts w:asciiTheme="minorHAnsi" w:eastAsiaTheme="minorEastAsia" w:hAnsiTheme="minorHAnsi" w:cstheme="minorBidi"/>
            <w:noProof/>
            <w:sz w:val="22"/>
            <w:szCs w:val="22"/>
          </w:rPr>
          <w:tab/>
        </w:r>
        <w:r w:rsidR="00D06027" w:rsidRPr="00BF21D5">
          <w:rPr>
            <w:rStyle w:val="Hyperlink"/>
            <w:noProof/>
          </w:rPr>
          <w:t>Abstract Data Model</w:t>
        </w:r>
        <w:r w:rsidR="00D06027">
          <w:rPr>
            <w:noProof/>
            <w:webHidden/>
          </w:rPr>
          <w:tab/>
        </w:r>
        <w:r w:rsidR="00D06027">
          <w:rPr>
            <w:noProof/>
            <w:webHidden/>
          </w:rPr>
          <w:fldChar w:fldCharType="begin"/>
        </w:r>
        <w:r w:rsidR="00D06027">
          <w:rPr>
            <w:noProof/>
            <w:webHidden/>
          </w:rPr>
          <w:instrText xml:space="preserve"> PAGEREF _Toc423365997 \h </w:instrText>
        </w:r>
        <w:r w:rsidR="00D06027">
          <w:rPr>
            <w:noProof/>
            <w:webHidden/>
          </w:rPr>
        </w:r>
        <w:r w:rsidR="00D06027">
          <w:rPr>
            <w:noProof/>
            <w:webHidden/>
          </w:rPr>
          <w:fldChar w:fldCharType="separate"/>
        </w:r>
        <w:r w:rsidR="00D06027">
          <w:rPr>
            <w:noProof/>
            <w:webHidden/>
          </w:rPr>
          <w:t>82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5998" w:history="1">
        <w:r w:rsidR="00D06027" w:rsidRPr="00BF21D5">
          <w:rPr>
            <w:rStyle w:val="Hyperlink"/>
            <w:noProof/>
          </w:rPr>
          <w:t>3.1.2.1.1</w:t>
        </w:r>
        <w:r w:rsidR="00D06027">
          <w:rPr>
            <w:rFonts w:asciiTheme="minorHAnsi" w:eastAsiaTheme="minorEastAsia" w:hAnsiTheme="minorHAnsi" w:cstheme="minorBidi"/>
            <w:noProof/>
            <w:sz w:val="22"/>
            <w:szCs w:val="22"/>
          </w:rPr>
          <w:tab/>
        </w:r>
        <w:r w:rsidR="00D06027" w:rsidRPr="00BF21D5">
          <w:rPr>
            <w:rStyle w:val="Hyperlink"/>
            <w:noProof/>
          </w:rPr>
          <w:t>Server Binding Handle</w:t>
        </w:r>
        <w:r w:rsidR="00D06027">
          <w:rPr>
            <w:noProof/>
            <w:webHidden/>
          </w:rPr>
          <w:tab/>
        </w:r>
        <w:r w:rsidR="00D06027">
          <w:rPr>
            <w:noProof/>
            <w:webHidden/>
          </w:rPr>
          <w:fldChar w:fldCharType="begin"/>
        </w:r>
        <w:r w:rsidR="00D06027">
          <w:rPr>
            <w:noProof/>
            <w:webHidden/>
          </w:rPr>
          <w:instrText xml:space="preserve"> PAGEREF _Toc423365998 \h </w:instrText>
        </w:r>
        <w:r w:rsidR="00D06027">
          <w:rPr>
            <w:noProof/>
            <w:webHidden/>
          </w:rPr>
        </w:r>
        <w:r w:rsidR="00D06027">
          <w:rPr>
            <w:noProof/>
            <w:webHidden/>
          </w:rPr>
          <w:fldChar w:fldCharType="separate"/>
        </w:r>
        <w:r w:rsidR="00D06027">
          <w:rPr>
            <w:noProof/>
            <w:webHidden/>
          </w:rPr>
          <w:t>82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5999" w:history="1">
        <w:r w:rsidR="00D06027" w:rsidRPr="00BF21D5">
          <w:rPr>
            <w:rStyle w:val="Hyperlink"/>
            <w:noProof/>
          </w:rPr>
          <w:t>3.1.2.2</w:t>
        </w:r>
        <w:r w:rsidR="00D06027">
          <w:rPr>
            <w:rFonts w:asciiTheme="minorHAnsi" w:eastAsiaTheme="minorEastAsia" w:hAnsiTheme="minorHAnsi" w:cstheme="minorBidi"/>
            <w:noProof/>
            <w:sz w:val="22"/>
            <w:szCs w:val="22"/>
          </w:rPr>
          <w:tab/>
        </w:r>
        <w:r w:rsidR="00D06027" w:rsidRPr="00BF21D5">
          <w:rPr>
            <w:rStyle w:val="Hyperlink"/>
            <w:noProof/>
          </w:rPr>
          <w:t>Timers</w:t>
        </w:r>
        <w:r w:rsidR="00D06027">
          <w:rPr>
            <w:noProof/>
            <w:webHidden/>
          </w:rPr>
          <w:tab/>
        </w:r>
        <w:r w:rsidR="00D06027">
          <w:rPr>
            <w:noProof/>
            <w:webHidden/>
          </w:rPr>
          <w:fldChar w:fldCharType="begin"/>
        </w:r>
        <w:r w:rsidR="00D06027">
          <w:rPr>
            <w:noProof/>
            <w:webHidden/>
          </w:rPr>
          <w:instrText xml:space="preserve"> PAGEREF _Toc423365999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00" w:history="1">
        <w:r w:rsidR="00D06027" w:rsidRPr="00BF21D5">
          <w:rPr>
            <w:rStyle w:val="Hyperlink"/>
            <w:noProof/>
          </w:rPr>
          <w:t>3.1.2.3</w:t>
        </w:r>
        <w:r w:rsidR="00D06027">
          <w:rPr>
            <w:rFonts w:asciiTheme="minorHAnsi" w:eastAsiaTheme="minorEastAsia" w:hAnsiTheme="minorHAnsi" w:cstheme="minorBidi"/>
            <w:noProof/>
            <w:sz w:val="22"/>
            <w:szCs w:val="22"/>
          </w:rPr>
          <w:tab/>
        </w:r>
        <w:r w:rsidR="00D06027" w:rsidRPr="00BF21D5">
          <w:rPr>
            <w:rStyle w:val="Hyperlink"/>
            <w:noProof/>
          </w:rPr>
          <w:t>Initialization</w:t>
        </w:r>
        <w:r w:rsidR="00D06027">
          <w:rPr>
            <w:noProof/>
            <w:webHidden/>
          </w:rPr>
          <w:tab/>
        </w:r>
        <w:r w:rsidR="00D06027">
          <w:rPr>
            <w:noProof/>
            <w:webHidden/>
          </w:rPr>
          <w:fldChar w:fldCharType="begin"/>
        </w:r>
        <w:r w:rsidR="00D06027">
          <w:rPr>
            <w:noProof/>
            <w:webHidden/>
          </w:rPr>
          <w:instrText xml:space="preserve"> PAGEREF _Toc423366000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01" w:history="1">
        <w:r w:rsidR="00D06027" w:rsidRPr="00BF21D5">
          <w:rPr>
            <w:rStyle w:val="Hyperlink"/>
            <w:noProof/>
          </w:rPr>
          <w:t>3.1.2.4</w:t>
        </w:r>
        <w:r w:rsidR="00D06027">
          <w:rPr>
            <w:rFonts w:asciiTheme="minorHAnsi" w:eastAsiaTheme="minorEastAsia" w:hAnsiTheme="minorHAnsi" w:cstheme="minorBidi"/>
            <w:noProof/>
            <w:sz w:val="22"/>
            <w:szCs w:val="22"/>
          </w:rPr>
          <w:tab/>
        </w:r>
        <w:r w:rsidR="00D06027" w:rsidRPr="00BF21D5">
          <w:rPr>
            <w:rStyle w:val="Hyperlink"/>
            <w:noProof/>
          </w:rPr>
          <w:t>Higher-Layer Triggered Events</w:t>
        </w:r>
        <w:r w:rsidR="00D06027">
          <w:rPr>
            <w:noProof/>
            <w:webHidden/>
          </w:rPr>
          <w:tab/>
        </w:r>
        <w:r w:rsidR="00D06027">
          <w:rPr>
            <w:noProof/>
            <w:webHidden/>
          </w:rPr>
          <w:fldChar w:fldCharType="begin"/>
        </w:r>
        <w:r w:rsidR="00D06027">
          <w:rPr>
            <w:noProof/>
            <w:webHidden/>
          </w:rPr>
          <w:instrText xml:space="preserve"> PAGEREF _Toc423366001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02" w:history="1">
        <w:r w:rsidR="00D06027" w:rsidRPr="00BF21D5">
          <w:rPr>
            <w:rStyle w:val="Hyperlink"/>
            <w:noProof/>
          </w:rPr>
          <w:t>3.1.2.4.1</w:t>
        </w:r>
        <w:r w:rsidR="00D06027">
          <w:rPr>
            <w:rFonts w:asciiTheme="minorHAnsi" w:eastAsiaTheme="minorEastAsia" w:hAnsiTheme="minorHAnsi" w:cstheme="minorBidi"/>
            <w:noProof/>
            <w:sz w:val="22"/>
            <w:szCs w:val="22"/>
          </w:rPr>
          <w:tab/>
        </w:r>
        <w:r w:rsidR="00D06027" w:rsidRPr="00BF21D5">
          <w:rPr>
            <w:rStyle w:val="Hyperlink"/>
            <w:noProof/>
          </w:rPr>
          <w:t>Set Server Binding Handle Client Credentials</w:t>
        </w:r>
        <w:r w:rsidR="00D06027">
          <w:rPr>
            <w:noProof/>
            <w:webHidden/>
          </w:rPr>
          <w:tab/>
        </w:r>
        <w:r w:rsidR="00D06027">
          <w:rPr>
            <w:noProof/>
            <w:webHidden/>
          </w:rPr>
          <w:fldChar w:fldCharType="begin"/>
        </w:r>
        <w:r w:rsidR="00D06027">
          <w:rPr>
            <w:noProof/>
            <w:webHidden/>
          </w:rPr>
          <w:instrText xml:space="preserve"> PAGEREF _Toc423366002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03" w:history="1">
        <w:r w:rsidR="00D06027" w:rsidRPr="00BF21D5">
          <w:rPr>
            <w:rStyle w:val="Hyperlink"/>
            <w:noProof/>
          </w:rPr>
          <w:t>3.1.2.5</w:t>
        </w:r>
        <w:r w:rsidR="00D06027">
          <w:rPr>
            <w:rFonts w:asciiTheme="minorHAnsi" w:eastAsiaTheme="minorEastAsia" w:hAnsiTheme="minorHAnsi" w:cstheme="minorBidi"/>
            <w:noProof/>
            <w:sz w:val="22"/>
            <w:szCs w:val="22"/>
          </w:rPr>
          <w:tab/>
        </w:r>
        <w:r w:rsidR="00D06027" w:rsidRPr="00BF21D5">
          <w:rPr>
            <w:rStyle w:val="Hyperlink"/>
            <w:noProof/>
          </w:rPr>
          <w:t>Message Processing Events and Sequencing Rules</w:t>
        </w:r>
        <w:r w:rsidR="00D06027">
          <w:rPr>
            <w:noProof/>
            <w:webHidden/>
          </w:rPr>
          <w:tab/>
        </w:r>
        <w:r w:rsidR="00D06027">
          <w:rPr>
            <w:noProof/>
            <w:webHidden/>
          </w:rPr>
          <w:fldChar w:fldCharType="begin"/>
        </w:r>
        <w:r w:rsidR="00D06027">
          <w:rPr>
            <w:noProof/>
            <w:webHidden/>
          </w:rPr>
          <w:instrText xml:space="preserve"> PAGEREF _Toc423366003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04" w:history="1">
        <w:r w:rsidR="00D06027" w:rsidRPr="00BF21D5">
          <w:rPr>
            <w:rStyle w:val="Hyperlink"/>
            <w:noProof/>
          </w:rPr>
          <w:t>3.1.2.5.1</w:t>
        </w:r>
        <w:r w:rsidR="00D06027">
          <w:rPr>
            <w:rFonts w:asciiTheme="minorHAnsi" w:eastAsiaTheme="minorEastAsia" w:hAnsiTheme="minorHAnsi" w:cstheme="minorBidi"/>
            <w:noProof/>
            <w:sz w:val="22"/>
            <w:szCs w:val="22"/>
          </w:rPr>
          <w:tab/>
        </w:r>
        <w:r w:rsidR="00D06027" w:rsidRPr="00BF21D5">
          <w:rPr>
            <w:rStyle w:val="Hyperlink"/>
            <w:noProof/>
          </w:rPr>
          <w:t>Indicating Invalid Octet Stream on Client</w:t>
        </w:r>
        <w:r w:rsidR="00D06027">
          <w:rPr>
            <w:noProof/>
            <w:webHidden/>
          </w:rPr>
          <w:tab/>
        </w:r>
        <w:r w:rsidR="00D06027">
          <w:rPr>
            <w:noProof/>
            <w:webHidden/>
          </w:rPr>
          <w:fldChar w:fldCharType="begin"/>
        </w:r>
        <w:r w:rsidR="00D06027">
          <w:rPr>
            <w:noProof/>
            <w:webHidden/>
          </w:rPr>
          <w:instrText xml:space="preserve"> PAGEREF _Toc423366004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05" w:history="1">
        <w:r w:rsidR="00D06027" w:rsidRPr="00BF21D5">
          <w:rPr>
            <w:rStyle w:val="Hyperlink"/>
            <w:noProof/>
          </w:rPr>
          <w:t>3.1.2.6</w:t>
        </w:r>
        <w:r w:rsidR="00D06027">
          <w:rPr>
            <w:rFonts w:asciiTheme="minorHAnsi" w:eastAsiaTheme="minorEastAsia" w:hAnsiTheme="minorHAnsi" w:cstheme="minorBidi"/>
            <w:noProof/>
            <w:sz w:val="22"/>
            <w:szCs w:val="22"/>
          </w:rPr>
          <w:tab/>
        </w:r>
        <w:r w:rsidR="00D06027" w:rsidRPr="00BF21D5">
          <w:rPr>
            <w:rStyle w:val="Hyperlink"/>
            <w:noProof/>
          </w:rPr>
          <w:t>Timer Events</w:t>
        </w:r>
        <w:r w:rsidR="00D06027">
          <w:rPr>
            <w:noProof/>
            <w:webHidden/>
          </w:rPr>
          <w:tab/>
        </w:r>
        <w:r w:rsidR="00D06027">
          <w:rPr>
            <w:noProof/>
            <w:webHidden/>
          </w:rPr>
          <w:fldChar w:fldCharType="begin"/>
        </w:r>
        <w:r w:rsidR="00D06027">
          <w:rPr>
            <w:noProof/>
            <w:webHidden/>
          </w:rPr>
          <w:instrText xml:space="preserve"> PAGEREF _Toc423366005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06" w:history="1">
        <w:r w:rsidR="00D06027" w:rsidRPr="00BF21D5">
          <w:rPr>
            <w:rStyle w:val="Hyperlink"/>
            <w:noProof/>
          </w:rPr>
          <w:t>3.1.2.7</w:t>
        </w:r>
        <w:r w:rsidR="00D06027">
          <w:rPr>
            <w:rFonts w:asciiTheme="minorHAnsi" w:eastAsiaTheme="minorEastAsia" w:hAnsiTheme="minorHAnsi" w:cstheme="minorBidi"/>
            <w:noProof/>
            <w:sz w:val="22"/>
            <w:szCs w:val="22"/>
          </w:rPr>
          <w:tab/>
        </w:r>
        <w:r w:rsidR="00D06027" w:rsidRPr="00BF21D5">
          <w:rPr>
            <w:rStyle w:val="Hyperlink"/>
            <w:noProof/>
          </w:rPr>
          <w:t>Other Local Events</w:t>
        </w:r>
        <w:r w:rsidR="00D06027">
          <w:rPr>
            <w:noProof/>
            <w:webHidden/>
          </w:rPr>
          <w:tab/>
        </w:r>
        <w:r w:rsidR="00D06027">
          <w:rPr>
            <w:noProof/>
            <w:webHidden/>
          </w:rPr>
          <w:fldChar w:fldCharType="begin"/>
        </w:r>
        <w:r w:rsidR="00D06027">
          <w:rPr>
            <w:noProof/>
            <w:webHidden/>
          </w:rPr>
          <w:instrText xml:space="preserve"> PAGEREF _Toc423366006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07" w:history="1">
        <w:r w:rsidR="00D06027" w:rsidRPr="00BF21D5">
          <w:rPr>
            <w:rStyle w:val="Hyperlink"/>
            <w:noProof/>
          </w:rPr>
          <w:t>3.1.2.7.1</w:t>
        </w:r>
        <w:r w:rsidR="00D06027">
          <w:rPr>
            <w:rFonts w:asciiTheme="minorHAnsi" w:eastAsiaTheme="minorEastAsia" w:hAnsiTheme="minorHAnsi" w:cstheme="minorBidi"/>
            <w:noProof/>
            <w:sz w:val="22"/>
            <w:szCs w:val="22"/>
          </w:rPr>
          <w:tab/>
        </w:r>
        <w:r w:rsidR="00D06027" w:rsidRPr="00BF21D5">
          <w:rPr>
            <w:rStyle w:val="Hyperlink"/>
            <w:noProof/>
          </w:rPr>
          <w:t>Client Conformant Validation Processing for Response Data</w:t>
        </w:r>
        <w:r w:rsidR="00D06027">
          <w:rPr>
            <w:noProof/>
            <w:webHidden/>
          </w:rPr>
          <w:tab/>
        </w:r>
        <w:r w:rsidR="00D06027">
          <w:rPr>
            <w:noProof/>
            <w:webHidden/>
          </w:rPr>
          <w:fldChar w:fldCharType="begin"/>
        </w:r>
        <w:r w:rsidR="00D06027">
          <w:rPr>
            <w:noProof/>
            <w:webHidden/>
          </w:rPr>
          <w:instrText xml:space="preserve"> PAGEREF _Toc423366007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08" w:history="1">
        <w:r w:rsidR="00D06027" w:rsidRPr="00BF21D5">
          <w:rPr>
            <w:rStyle w:val="Hyperlink"/>
            <w:noProof/>
          </w:rPr>
          <w:t>3.1.2.7.1.1</w:t>
        </w:r>
        <w:r w:rsidR="00D06027">
          <w:rPr>
            <w:rFonts w:asciiTheme="minorHAnsi" w:eastAsiaTheme="minorEastAsia" w:hAnsiTheme="minorHAnsi" w:cstheme="minorBidi"/>
            <w:noProof/>
            <w:sz w:val="22"/>
            <w:szCs w:val="22"/>
          </w:rPr>
          <w:tab/>
        </w:r>
        <w:r w:rsidR="00D06027" w:rsidRPr="00BF21D5">
          <w:rPr>
            <w:rStyle w:val="Hyperlink"/>
            <w:noProof/>
          </w:rPr>
          <w:t>Maximum Count of a Conformant Array Is Dictated by Another Parameter or Field of a Structure</w:t>
        </w:r>
        <w:r w:rsidR="00D06027">
          <w:rPr>
            <w:noProof/>
            <w:webHidden/>
          </w:rPr>
          <w:tab/>
        </w:r>
        <w:r w:rsidR="00D06027">
          <w:rPr>
            <w:noProof/>
            <w:webHidden/>
          </w:rPr>
          <w:fldChar w:fldCharType="begin"/>
        </w:r>
        <w:r w:rsidR="00D06027">
          <w:rPr>
            <w:noProof/>
            <w:webHidden/>
          </w:rPr>
          <w:instrText xml:space="preserve"> PAGEREF _Toc423366008 \h </w:instrText>
        </w:r>
        <w:r w:rsidR="00D06027">
          <w:rPr>
            <w:noProof/>
            <w:webHidden/>
          </w:rPr>
        </w:r>
        <w:r w:rsidR="00D06027">
          <w:rPr>
            <w:noProof/>
            <w:webHidden/>
          </w:rPr>
          <w:fldChar w:fldCharType="separate"/>
        </w:r>
        <w:r w:rsidR="00D06027">
          <w:rPr>
            <w:noProof/>
            <w:webHidden/>
          </w:rPr>
          <w:t>83</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09" w:history="1">
        <w:r w:rsidR="00D06027" w:rsidRPr="00BF21D5">
          <w:rPr>
            <w:rStyle w:val="Hyperlink"/>
            <w:noProof/>
          </w:rPr>
          <w:t>3.1.2.7.1.2</w:t>
        </w:r>
        <w:r w:rsidR="00D06027">
          <w:rPr>
            <w:rFonts w:asciiTheme="minorHAnsi" w:eastAsiaTheme="minorEastAsia" w:hAnsiTheme="minorHAnsi" w:cstheme="minorBidi"/>
            <w:noProof/>
            <w:sz w:val="22"/>
            <w:szCs w:val="22"/>
          </w:rPr>
          <w:tab/>
        </w:r>
        <w:r w:rsidR="00D06027" w:rsidRPr="00BF21D5">
          <w:rPr>
            <w:rStyle w:val="Hyperlink"/>
            <w:noProof/>
          </w:rPr>
          <w:t>Offset and/or Actual Count of a Conformant Array Is Dictated by Another Parameter or Field of a Structure</w:t>
        </w:r>
        <w:r w:rsidR="00D06027">
          <w:rPr>
            <w:noProof/>
            <w:webHidden/>
          </w:rPr>
          <w:tab/>
        </w:r>
        <w:r w:rsidR="00D06027">
          <w:rPr>
            <w:noProof/>
            <w:webHidden/>
          </w:rPr>
          <w:fldChar w:fldCharType="begin"/>
        </w:r>
        <w:r w:rsidR="00D06027">
          <w:rPr>
            <w:noProof/>
            <w:webHidden/>
          </w:rPr>
          <w:instrText xml:space="preserve"> PAGEREF _Toc423366009 \h </w:instrText>
        </w:r>
        <w:r w:rsidR="00D06027">
          <w:rPr>
            <w:noProof/>
            <w:webHidden/>
          </w:rPr>
        </w:r>
        <w:r w:rsidR="00D06027">
          <w:rPr>
            <w:noProof/>
            <w:webHidden/>
          </w:rPr>
          <w:fldChar w:fldCharType="separate"/>
        </w:r>
        <w:r w:rsidR="00D06027">
          <w:rPr>
            <w:noProof/>
            <w:webHidden/>
          </w:rPr>
          <w:t>84</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10" w:history="1">
        <w:r w:rsidR="00D06027" w:rsidRPr="00BF21D5">
          <w:rPr>
            <w:rStyle w:val="Hyperlink"/>
            <w:noProof/>
          </w:rPr>
          <w:t>3.1.2.7.1.3</w:t>
        </w:r>
        <w:r w:rsidR="00D06027">
          <w:rPr>
            <w:rFonts w:asciiTheme="minorHAnsi" w:eastAsiaTheme="minorEastAsia" w:hAnsiTheme="minorHAnsi" w:cstheme="minorBidi"/>
            <w:noProof/>
            <w:sz w:val="22"/>
            <w:szCs w:val="22"/>
          </w:rPr>
          <w:tab/>
        </w:r>
        <w:r w:rsidR="00D06027" w:rsidRPr="00BF21D5">
          <w:rPr>
            <w:rStyle w:val="Hyperlink"/>
            <w:noProof/>
          </w:rPr>
          <w:t>Maximum Count of a Conformant and Varying String Is Dictated by Another Parameter</w:t>
        </w:r>
        <w:r w:rsidR="00D06027">
          <w:rPr>
            <w:noProof/>
            <w:webHidden/>
          </w:rPr>
          <w:tab/>
        </w:r>
        <w:r w:rsidR="00D06027">
          <w:rPr>
            <w:noProof/>
            <w:webHidden/>
          </w:rPr>
          <w:fldChar w:fldCharType="begin"/>
        </w:r>
        <w:r w:rsidR="00D06027">
          <w:rPr>
            <w:noProof/>
            <w:webHidden/>
          </w:rPr>
          <w:instrText xml:space="preserve"> PAGEREF _Toc423366010 \h </w:instrText>
        </w:r>
        <w:r w:rsidR="00D06027">
          <w:rPr>
            <w:noProof/>
            <w:webHidden/>
          </w:rPr>
        </w:r>
        <w:r w:rsidR="00D06027">
          <w:rPr>
            <w:noProof/>
            <w:webHidden/>
          </w:rPr>
          <w:fldChar w:fldCharType="separate"/>
        </w:r>
        <w:r w:rsidR="00D06027">
          <w:rPr>
            <w:noProof/>
            <w:webHidden/>
          </w:rPr>
          <w:t>84</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11" w:history="1">
        <w:r w:rsidR="00D06027" w:rsidRPr="00BF21D5">
          <w:rPr>
            <w:rStyle w:val="Hyperlink"/>
            <w:noProof/>
          </w:rPr>
          <w:t>3.1.2.7.1.4</w:t>
        </w:r>
        <w:r w:rsidR="00D06027">
          <w:rPr>
            <w:rFonts w:asciiTheme="minorHAnsi" w:eastAsiaTheme="minorEastAsia" w:hAnsiTheme="minorHAnsi" w:cstheme="minorBidi"/>
            <w:noProof/>
            <w:sz w:val="22"/>
            <w:szCs w:val="22"/>
          </w:rPr>
          <w:tab/>
        </w:r>
        <w:r w:rsidR="00D06027" w:rsidRPr="00BF21D5">
          <w:rPr>
            <w:rStyle w:val="Hyperlink"/>
            <w:noProof/>
          </w:rPr>
          <w:t>Maximum Count of Conformant Varying String Is Not Dictated by Other Parameters or Fields</w:t>
        </w:r>
        <w:r w:rsidR="00D06027">
          <w:rPr>
            <w:noProof/>
            <w:webHidden/>
          </w:rPr>
          <w:tab/>
        </w:r>
        <w:r w:rsidR="00D06027">
          <w:rPr>
            <w:noProof/>
            <w:webHidden/>
          </w:rPr>
          <w:fldChar w:fldCharType="begin"/>
        </w:r>
        <w:r w:rsidR="00D06027">
          <w:rPr>
            <w:noProof/>
            <w:webHidden/>
          </w:rPr>
          <w:instrText xml:space="preserve"> PAGEREF _Toc423366011 \h </w:instrText>
        </w:r>
        <w:r w:rsidR="00D06027">
          <w:rPr>
            <w:noProof/>
            <w:webHidden/>
          </w:rPr>
        </w:r>
        <w:r w:rsidR="00D06027">
          <w:rPr>
            <w:noProof/>
            <w:webHidden/>
          </w:rPr>
          <w:fldChar w:fldCharType="separate"/>
        </w:r>
        <w:r w:rsidR="00D06027">
          <w:rPr>
            <w:noProof/>
            <w:webHidden/>
          </w:rPr>
          <w:t>84</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12" w:history="1">
        <w:r w:rsidR="00D06027" w:rsidRPr="00BF21D5">
          <w:rPr>
            <w:rStyle w:val="Hyperlink"/>
            <w:noProof/>
          </w:rPr>
          <w:t>3.1.2.7.1.5</w:t>
        </w:r>
        <w:r w:rsidR="00D06027">
          <w:rPr>
            <w:rFonts w:asciiTheme="minorHAnsi" w:eastAsiaTheme="minorEastAsia" w:hAnsiTheme="minorHAnsi" w:cstheme="minorBidi"/>
            <w:noProof/>
            <w:sz w:val="22"/>
            <w:szCs w:val="22"/>
          </w:rPr>
          <w:tab/>
        </w:r>
        <w:r w:rsidR="00D06027" w:rsidRPr="00BF21D5">
          <w:rPr>
            <w:rStyle w:val="Hyperlink"/>
            <w:noProof/>
          </w:rPr>
          <w:t>Conformant Structure</w:t>
        </w:r>
        <w:r w:rsidR="00D06027">
          <w:rPr>
            <w:noProof/>
            <w:webHidden/>
          </w:rPr>
          <w:tab/>
        </w:r>
        <w:r w:rsidR="00D06027">
          <w:rPr>
            <w:noProof/>
            <w:webHidden/>
          </w:rPr>
          <w:fldChar w:fldCharType="begin"/>
        </w:r>
        <w:r w:rsidR="00D06027">
          <w:rPr>
            <w:noProof/>
            <w:webHidden/>
          </w:rPr>
          <w:instrText xml:space="preserve"> PAGEREF _Toc423366012 \h </w:instrText>
        </w:r>
        <w:r w:rsidR="00D06027">
          <w:rPr>
            <w:noProof/>
            <w:webHidden/>
          </w:rPr>
        </w:r>
        <w:r w:rsidR="00D06027">
          <w:rPr>
            <w:noProof/>
            <w:webHidden/>
          </w:rPr>
          <w:fldChar w:fldCharType="separate"/>
        </w:r>
        <w:r w:rsidR="00D06027">
          <w:rPr>
            <w:noProof/>
            <w:webHidden/>
          </w:rPr>
          <w:t>84</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13" w:history="1">
        <w:r w:rsidR="00D06027" w:rsidRPr="00BF21D5">
          <w:rPr>
            <w:rStyle w:val="Hyperlink"/>
            <w:noProof/>
          </w:rPr>
          <w:t>3.1.2.7.1.6</w:t>
        </w:r>
        <w:r w:rsidR="00D06027">
          <w:rPr>
            <w:rFonts w:asciiTheme="minorHAnsi" w:eastAsiaTheme="minorEastAsia" w:hAnsiTheme="minorHAnsi" w:cstheme="minorBidi"/>
            <w:noProof/>
            <w:sz w:val="22"/>
            <w:szCs w:val="22"/>
          </w:rPr>
          <w:tab/>
        </w:r>
        <w:r w:rsidR="00D06027" w:rsidRPr="00BF21D5">
          <w:rPr>
            <w:rStyle w:val="Hyperlink"/>
            <w:noProof/>
          </w:rPr>
          <w:t>Conformant Varying Structure</w:t>
        </w:r>
        <w:r w:rsidR="00D06027">
          <w:rPr>
            <w:noProof/>
            <w:webHidden/>
          </w:rPr>
          <w:tab/>
        </w:r>
        <w:r w:rsidR="00D06027">
          <w:rPr>
            <w:noProof/>
            <w:webHidden/>
          </w:rPr>
          <w:fldChar w:fldCharType="begin"/>
        </w:r>
        <w:r w:rsidR="00D06027">
          <w:rPr>
            <w:noProof/>
            <w:webHidden/>
          </w:rPr>
          <w:instrText xml:space="preserve"> PAGEREF _Toc423366013 \h </w:instrText>
        </w:r>
        <w:r w:rsidR="00D06027">
          <w:rPr>
            <w:noProof/>
            <w:webHidden/>
          </w:rPr>
        </w:r>
        <w:r w:rsidR="00D06027">
          <w:rPr>
            <w:noProof/>
            <w:webHidden/>
          </w:rPr>
          <w:fldChar w:fldCharType="separate"/>
        </w:r>
        <w:r w:rsidR="00D06027">
          <w:rPr>
            <w:noProof/>
            <w:webHidden/>
          </w:rPr>
          <w:t>84</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014" w:history="1">
        <w:r w:rsidR="00D06027" w:rsidRPr="00BF21D5">
          <w:rPr>
            <w:rStyle w:val="Hyperlink"/>
            <w:noProof/>
          </w:rPr>
          <w:t>3.1.3</w:t>
        </w:r>
        <w:r w:rsidR="00D06027">
          <w:rPr>
            <w:rFonts w:asciiTheme="minorHAnsi" w:eastAsiaTheme="minorEastAsia" w:hAnsiTheme="minorHAnsi" w:cstheme="minorBidi"/>
            <w:noProof/>
            <w:sz w:val="22"/>
            <w:szCs w:val="22"/>
          </w:rPr>
          <w:tab/>
        </w:r>
        <w:r w:rsidR="00D06027" w:rsidRPr="00BF21D5">
          <w:rPr>
            <w:rStyle w:val="Hyperlink"/>
            <w:noProof/>
          </w:rPr>
          <w:t>Server Details</w:t>
        </w:r>
        <w:r w:rsidR="00D06027">
          <w:rPr>
            <w:noProof/>
            <w:webHidden/>
          </w:rPr>
          <w:tab/>
        </w:r>
        <w:r w:rsidR="00D06027">
          <w:rPr>
            <w:noProof/>
            <w:webHidden/>
          </w:rPr>
          <w:fldChar w:fldCharType="begin"/>
        </w:r>
        <w:r w:rsidR="00D06027">
          <w:rPr>
            <w:noProof/>
            <w:webHidden/>
          </w:rPr>
          <w:instrText xml:space="preserve"> PAGEREF _Toc423366014 \h </w:instrText>
        </w:r>
        <w:r w:rsidR="00D06027">
          <w:rPr>
            <w:noProof/>
            <w:webHidden/>
          </w:rPr>
        </w:r>
        <w:r w:rsidR="00D06027">
          <w:rPr>
            <w:noProof/>
            <w:webHidden/>
          </w:rPr>
          <w:fldChar w:fldCharType="separate"/>
        </w:r>
        <w:r w:rsidR="00D06027">
          <w:rPr>
            <w:noProof/>
            <w:webHidden/>
          </w:rPr>
          <w:t>85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15" w:history="1">
        <w:r w:rsidR="00D06027" w:rsidRPr="00BF21D5">
          <w:rPr>
            <w:rStyle w:val="Hyperlink"/>
            <w:noProof/>
          </w:rPr>
          <w:t>3.1.3.1</w:t>
        </w:r>
        <w:r w:rsidR="00D06027">
          <w:rPr>
            <w:rFonts w:asciiTheme="minorHAnsi" w:eastAsiaTheme="minorEastAsia" w:hAnsiTheme="minorHAnsi" w:cstheme="minorBidi"/>
            <w:noProof/>
            <w:sz w:val="22"/>
            <w:szCs w:val="22"/>
          </w:rPr>
          <w:tab/>
        </w:r>
        <w:r w:rsidR="00D06027" w:rsidRPr="00BF21D5">
          <w:rPr>
            <w:rStyle w:val="Hyperlink"/>
            <w:noProof/>
          </w:rPr>
          <w:t>Abstract Data Model</w:t>
        </w:r>
        <w:r w:rsidR="00D06027">
          <w:rPr>
            <w:noProof/>
            <w:webHidden/>
          </w:rPr>
          <w:tab/>
        </w:r>
        <w:r w:rsidR="00D06027">
          <w:rPr>
            <w:noProof/>
            <w:webHidden/>
          </w:rPr>
          <w:fldChar w:fldCharType="begin"/>
        </w:r>
        <w:r w:rsidR="00D06027">
          <w:rPr>
            <w:noProof/>
            <w:webHidden/>
          </w:rPr>
          <w:instrText xml:space="preserve"> PAGEREF _Toc423366015 \h </w:instrText>
        </w:r>
        <w:r w:rsidR="00D06027">
          <w:rPr>
            <w:noProof/>
            <w:webHidden/>
          </w:rPr>
        </w:r>
        <w:r w:rsidR="00D06027">
          <w:rPr>
            <w:noProof/>
            <w:webHidden/>
          </w:rPr>
          <w:fldChar w:fldCharType="separate"/>
        </w:r>
        <w:r w:rsidR="00D06027">
          <w:rPr>
            <w:noProof/>
            <w:webHidden/>
          </w:rPr>
          <w:t>85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16" w:history="1">
        <w:r w:rsidR="00D06027" w:rsidRPr="00BF21D5">
          <w:rPr>
            <w:rStyle w:val="Hyperlink"/>
            <w:noProof/>
          </w:rPr>
          <w:t>3.1.3.1.1</w:t>
        </w:r>
        <w:r w:rsidR="00D06027">
          <w:rPr>
            <w:rFonts w:asciiTheme="minorHAnsi" w:eastAsiaTheme="minorEastAsia" w:hAnsiTheme="minorHAnsi" w:cstheme="minorBidi"/>
            <w:noProof/>
            <w:sz w:val="22"/>
            <w:szCs w:val="22"/>
          </w:rPr>
          <w:tab/>
        </w:r>
        <w:r w:rsidR="00D06027" w:rsidRPr="00BF21D5">
          <w:rPr>
            <w:rStyle w:val="Hyperlink"/>
            <w:noProof/>
          </w:rPr>
          <w:t>Table of Security Providers</w:t>
        </w:r>
        <w:r w:rsidR="00D06027">
          <w:rPr>
            <w:noProof/>
            <w:webHidden/>
          </w:rPr>
          <w:tab/>
        </w:r>
        <w:r w:rsidR="00D06027">
          <w:rPr>
            <w:noProof/>
            <w:webHidden/>
          </w:rPr>
          <w:fldChar w:fldCharType="begin"/>
        </w:r>
        <w:r w:rsidR="00D06027">
          <w:rPr>
            <w:noProof/>
            <w:webHidden/>
          </w:rPr>
          <w:instrText xml:space="preserve"> PAGEREF _Toc423366016 \h </w:instrText>
        </w:r>
        <w:r w:rsidR="00D06027">
          <w:rPr>
            <w:noProof/>
            <w:webHidden/>
          </w:rPr>
        </w:r>
        <w:r w:rsidR="00D06027">
          <w:rPr>
            <w:noProof/>
            <w:webHidden/>
          </w:rPr>
          <w:fldChar w:fldCharType="separate"/>
        </w:r>
        <w:r w:rsidR="00D06027">
          <w:rPr>
            <w:noProof/>
            <w:webHidden/>
          </w:rPr>
          <w:t>85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17" w:history="1">
        <w:r w:rsidR="00D06027" w:rsidRPr="00BF21D5">
          <w:rPr>
            <w:rStyle w:val="Hyperlink"/>
            <w:noProof/>
          </w:rPr>
          <w:t>3.1.3.2</w:t>
        </w:r>
        <w:r w:rsidR="00D06027">
          <w:rPr>
            <w:rFonts w:asciiTheme="minorHAnsi" w:eastAsiaTheme="minorEastAsia" w:hAnsiTheme="minorHAnsi" w:cstheme="minorBidi"/>
            <w:noProof/>
            <w:sz w:val="22"/>
            <w:szCs w:val="22"/>
          </w:rPr>
          <w:tab/>
        </w:r>
        <w:r w:rsidR="00D06027" w:rsidRPr="00BF21D5">
          <w:rPr>
            <w:rStyle w:val="Hyperlink"/>
            <w:noProof/>
          </w:rPr>
          <w:t>Timers</w:t>
        </w:r>
        <w:r w:rsidR="00D06027">
          <w:rPr>
            <w:noProof/>
            <w:webHidden/>
          </w:rPr>
          <w:tab/>
        </w:r>
        <w:r w:rsidR="00D06027">
          <w:rPr>
            <w:noProof/>
            <w:webHidden/>
          </w:rPr>
          <w:fldChar w:fldCharType="begin"/>
        </w:r>
        <w:r w:rsidR="00D06027">
          <w:rPr>
            <w:noProof/>
            <w:webHidden/>
          </w:rPr>
          <w:instrText xml:space="preserve"> PAGEREF _Toc423366017 \h </w:instrText>
        </w:r>
        <w:r w:rsidR="00D06027">
          <w:rPr>
            <w:noProof/>
            <w:webHidden/>
          </w:rPr>
        </w:r>
        <w:r w:rsidR="00D06027">
          <w:rPr>
            <w:noProof/>
            <w:webHidden/>
          </w:rPr>
          <w:fldChar w:fldCharType="separate"/>
        </w:r>
        <w:r w:rsidR="00D06027">
          <w:rPr>
            <w:noProof/>
            <w:webHidden/>
          </w:rPr>
          <w:t>85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18" w:history="1">
        <w:r w:rsidR="00D06027" w:rsidRPr="00BF21D5">
          <w:rPr>
            <w:rStyle w:val="Hyperlink"/>
            <w:noProof/>
          </w:rPr>
          <w:t>3.1.3.3</w:t>
        </w:r>
        <w:r w:rsidR="00D06027">
          <w:rPr>
            <w:rFonts w:asciiTheme="minorHAnsi" w:eastAsiaTheme="minorEastAsia" w:hAnsiTheme="minorHAnsi" w:cstheme="minorBidi"/>
            <w:noProof/>
            <w:sz w:val="22"/>
            <w:szCs w:val="22"/>
          </w:rPr>
          <w:tab/>
        </w:r>
        <w:r w:rsidR="00D06027" w:rsidRPr="00BF21D5">
          <w:rPr>
            <w:rStyle w:val="Hyperlink"/>
            <w:noProof/>
          </w:rPr>
          <w:t>Initialization</w:t>
        </w:r>
        <w:r w:rsidR="00D06027">
          <w:rPr>
            <w:noProof/>
            <w:webHidden/>
          </w:rPr>
          <w:tab/>
        </w:r>
        <w:r w:rsidR="00D06027">
          <w:rPr>
            <w:noProof/>
            <w:webHidden/>
          </w:rPr>
          <w:fldChar w:fldCharType="begin"/>
        </w:r>
        <w:r w:rsidR="00D06027">
          <w:rPr>
            <w:noProof/>
            <w:webHidden/>
          </w:rPr>
          <w:instrText xml:space="preserve"> PAGEREF _Toc423366018 \h </w:instrText>
        </w:r>
        <w:r w:rsidR="00D06027">
          <w:rPr>
            <w:noProof/>
            <w:webHidden/>
          </w:rPr>
        </w:r>
        <w:r w:rsidR="00D06027">
          <w:rPr>
            <w:noProof/>
            <w:webHidden/>
          </w:rPr>
          <w:fldChar w:fldCharType="separate"/>
        </w:r>
        <w:r w:rsidR="00D06027">
          <w:rPr>
            <w:noProof/>
            <w:webHidden/>
          </w:rPr>
          <w:t>85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19" w:history="1">
        <w:r w:rsidR="00D06027" w:rsidRPr="00BF21D5">
          <w:rPr>
            <w:rStyle w:val="Hyperlink"/>
            <w:noProof/>
          </w:rPr>
          <w:t>3.1.3.3.1</w:t>
        </w:r>
        <w:r w:rsidR="00D06027">
          <w:rPr>
            <w:rFonts w:asciiTheme="minorHAnsi" w:eastAsiaTheme="minorEastAsia" w:hAnsiTheme="minorHAnsi" w:cstheme="minorBidi"/>
            <w:noProof/>
            <w:sz w:val="22"/>
            <w:szCs w:val="22"/>
          </w:rPr>
          <w:tab/>
        </w:r>
        <w:r w:rsidR="00D06027" w:rsidRPr="00BF21D5">
          <w:rPr>
            <w:rStyle w:val="Hyperlink"/>
            <w:noProof/>
          </w:rPr>
          <w:t>Delay Use of Protocol Sequences on the Endpoint Mapper</w:t>
        </w:r>
        <w:r w:rsidR="00D06027">
          <w:rPr>
            <w:noProof/>
            <w:webHidden/>
          </w:rPr>
          <w:tab/>
        </w:r>
        <w:r w:rsidR="00D06027">
          <w:rPr>
            <w:noProof/>
            <w:webHidden/>
          </w:rPr>
          <w:fldChar w:fldCharType="begin"/>
        </w:r>
        <w:r w:rsidR="00D06027">
          <w:rPr>
            <w:noProof/>
            <w:webHidden/>
          </w:rPr>
          <w:instrText xml:space="preserve"> PAGEREF _Toc423366019 \h </w:instrText>
        </w:r>
        <w:r w:rsidR="00D06027">
          <w:rPr>
            <w:noProof/>
            <w:webHidden/>
          </w:rPr>
        </w:r>
        <w:r w:rsidR="00D06027">
          <w:rPr>
            <w:noProof/>
            <w:webHidden/>
          </w:rPr>
          <w:fldChar w:fldCharType="separate"/>
        </w:r>
        <w:r w:rsidR="00D06027">
          <w:rPr>
            <w:noProof/>
            <w:webHidden/>
          </w:rPr>
          <w:t>85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20" w:history="1">
        <w:r w:rsidR="00D06027" w:rsidRPr="00BF21D5">
          <w:rPr>
            <w:rStyle w:val="Hyperlink"/>
            <w:noProof/>
          </w:rPr>
          <w:t>3.1.3.4</w:t>
        </w:r>
        <w:r w:rsidR="00D06027">
          <w:rPr>
            <w:rFonts w:asciiTheme="minorHAnsi" w:eastAsiaTheme="minorEastAsia" w:hAnsiTheme="minorHAnsi" w:cstheme="minorBidi"/>
            <w:noProof/>
            <w:sz w:val="22"/>
            <w:szCs w:val="22"/>
          </w:rPr>
          <w:tab/>
        </w:r>
        <w:r w:rsidR="00D06027" w:rsidRPr="00BF21D5">
          <w:rPr>
            <w:rStyle w:val="Hyperlink"/>
            <w:noProof/>
          </w:rPr>
          <w:t>Higher-Layer Triggered Events</w:t>
        </w:r>
        <w:r w:rsidR="00D06027">
          <w:rPr>
            <w:noProof/>
            <w:webHidden/>
          </w:rPr>
          <w:tab/>
        </w:r>
        <w:r w:rsidR="00D06027">
          <w:rPr>
            <w:noProof/>
            <w:webHidden/>
          </w:rPr>
          <w:fldChar w:fldCharType="begin"/>
        </w:r>
        <w:r w:rsidR="00D06027">
          <w:rPr>
            <w:noProof/>
            <w:webHidden/>
          </w:rPr>
          <w:instrText xml:space="preserve"> PAGEREF _Toc423366020 \h </w:instrText>
        </w:r>
        <w:r w:rsidR="00D06027">
          <w:rPr>
            <w:noProof/>
            <w:webHidden/>
          </w:rPr>
        </w:r>
        <w:r w:rsidR="00D06027">
          <w:rPr>
            <w:noProof/>
            <w:webHidden/>
          </w:rPr>
          <w:fldChar w:fldCharType="separate"/>
        </w:r>
        <w:r w:rsidR="00D06027">
          <w:rPr>
            <w:noProof/>
            <w:webHidden/>
          </w:rPr>
          <w:t>85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21" w:history="1">
        <w:r w:rsidR="00D06027" w:rsidRPr="00BF21D5">
          <w:rPr>
            <w:rStyle w:val="Hyperlink"/>
            <w:noProof/>
          </w:rPr>
          <w:t>3.1.3.4.1</w:t>
        </w:r>
        <w:r w:rsidR="00D06027">
          <w:rPr>
            <w:rFonts w:asciiTheme="minorHAnsi" w:eastAsiaTheme="minorEastAsia" w:hAnsiTheme="minorHAnsi" w:cstheme="minorBidi"/>
            <w:noProof/>
            <w:sz w:val="22"/>
            <w:szCs w:val="22"/>
          </w:rPr>
          <w:tab/>
        </w:r>
        <w:r w:rsidR="00D06027" w:rsidRPr="00BF21D5">
          <w:rPr>
            <w:rStyle w:val="Hyperlink"/>
            <w:noProof/>
          </w:rPr>
          <w:t>Retrieve Protocol Sequence</w:t>
        </w:r>
        <w:r w:rsidR="00D06027">
          <w:rPr>
            <w:noProof/>
            <w:webHidden/>
          </w:rPr>
          <w:tab/>
        </w:r>
        <w:r w:rsidR="00D06027">
          <w:rPr>
            <w:noProof/>
            <w:webHidden/>
          </w:rPr>
          <w:fldChar w:fldCharType="begin"/>
        </w:r>
        <w:r w:rsidR="00D06027">
          <w:rPr>
            <w:noProof/>
            <w:webHidden/>
          </w:rPr>
          <w:instrText xml:space="preserve"> PAGEREF _Toc423366021 \h </w:instrText>
        </w:r>
        <w:r w:rsidR="00D06027">
          <w:rPr>
            <w:noProof/>
            <w:webHidden/>
          </w:rPr>
        </w:r>
        <w:r w:rsidR="00D06027">
          <w:rPr>
            <w:noProof/>
            <w:webHidden/>
          </w:rPr>
          <w:fldChar w:fldCharType="separate"/>
        </w:r>
        <w:r w:rsidR="00D06027">
          <w:rPr>
            <w:noProof/>
            <w:webHidden/>
          </w:rPr>
          <w:t>85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22" w:history="1">
        <w:r w:rsidR="00D06027" w:rsidRPr="00BF21D5">
          <w:rPr>
            <w:rStyle w:val="Hyperlink"/>
            <w:noProof/>
          </w:rPr>
          <w:t>3.1.3.4.2</w:t>
        </w:r>
        <w:r w:rsidR="00D06027">
          <w:rPr>
            <w:rFonts w:asciiTheme="minorHAnsi" w:eastAsiaTheme="minorEastAsia" w:hAnsiTheme="minorHAnsi" w:cstheme="minorBidi"/>
            <w:noProof/>
            <w:sz w:val="22"/>
            <w:szCs w:val="22"/>
          </w:rPr>
          <w:tab/>
        </w:r>
        <w:r w:rsidR="00D06027" w:rsidRPr="00BF21D5">
          <w:rPr>
            <w:rStyle w:val="Hyperlink"/>
            <w:noProof/>
          </w:rPr>
          <w:t>Adding Elements to the Table of Security Providers</w:t>
        </w:r>
        <w:r w:rsidR="00D06027">
          <w:rPr>
            <w:noProof/>
            <w:webHidden/>
          </w:rPr>
          <w:tab/>
        </w:r>
        <w:r w:rsidR="00D06027">
          <w:rPr>
            <w:noProof/>
            <w:webHidden/>
          </w:rPr>
          <w:fldChar w:fldCharType="begin"/>
        </w:r>
        <w:r w:rsidR="00D06027">
          <w:rPr>
            <w:noProof/>
            <w:webHidden/>
          </w:rPr>
          <w:instrText xml:space="preserve"> PAGEREF _Toc423366022 \h </w:instrText>
        </w:r>
        <w:r w:rsidR="00D06027">
          <w:rPr>
            <w:noProof/>
            <w:webHidden/>
          </w:rPr>
        </w:r>
        <w:r w:rsidR="00D06027">
          <w:rPr>
            <w:noProof/>
            <w:webHidden/>
          </w:rPr>
          <w:fldChar w:fldCharType="separate"/>
        </w:r>
        <w:r w:rsidR="00D06027">
          <w:rPr>
            <w:noProof/>
            <w:webHidden/>
          </w:rPr>
          <w:t>85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23" w:history="1">
        <w:r w:rsidR="00D06027" w:rsidRPr="00BF21D5">
          <w:rPr>
            <w:rStyle w:val="Hyperlink"/>
            <w:noProof/>
          </w:rPr>
          <w:t>3.1.3.5</w:t>
        </w:r>
        <w:r w:rsidR="00D06027">
          <w:rPr>
            <w:rFonts w:asciiTheme="minorHAnsi" w:eastAsiaTheme="minorEastAsia" w:hAnsiTheme="minorHAnsi" w:cstheme="minorBidi"/>
            <w:noProof/>
            <w:sz w:val="22"/>
            <w:szCs w:val="22"/>
          </w:rPr>
          <w:tab/>
        </w:r>
        <w:r w:rsidR="00D06027" w:rsidRPr="00BF21D5">
          <w:rPr>
            <w:rStyle w:val="Hyperlink"/>
            <w:noProof/>
          </w:rPr>
          <w:t>Message Processing Events and Sequencing Rules</w:t>
        </w:r>
        <w:r w:rsidR="00D06027">
          <w:rPr>
            <w:noProof/>
            <w:webHidden/>
          </w:rPr>
          <w:tab/>
        </w:r>
        <w:r w:rsidR="00D06027">
          <w:rPr>
            <w:noProof/>
            <w:webHidden/>
          </w:rPr>
          <w:fldChar w:fldCharType="begin"/>
        </w:r>
        <w:r w:rsidR="00D06027">
          <w:rPr>
            <w:noProof/>
            <w:webHidden/>
          </w:rPr>
          <w:instrText xml:space="preserve"> PAGEREF _Toc423366023 \h </w:instrText>
        </w:r>
        <w:r w:rsidR="00D06027">
          <w:rPr>
            <w:noProof/>
            <w:webHidden/>
          </w:rPr>
        </w:r>
        <w:r w:rsidR="00D06027">
          <w:rPr>
            <w:noProof/>
            <w:webHidden/>
          </w:rPr>
          <w:fldChar w:fldCharType="separate"/>
        </w:r>
        <w:r w:rsidR="00D06027">
          <w:rPr>
            <w:noProof/>
            <w:webHidden/>
          </w:rPr>
          <w:t>86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24" w:history="1">
        <w:r w:rsidR="00D06027" w:rsidRPr="00BF21D5">
          <w:rPr>
            <w:rStyle w:val="Hyperlink"/>
            <w:noProof/>
          </w:rPr>
          <w:t>3.1.3.5.1</w:t>
        </w:r>
        <w:r w:rsidR="00D06027">
          <w:rPr>
            <w:rFonts w:asciiTheme="minorHAnsi" w:eastAsiaTheme="minorEastAsia" w:hAnsiTheme="minorHAnsi" w:cstheme="minorBidi"/>
            <w:noProof/>
            <w:sz w:val="22"/>
            <w:szCs w:val="22"/>
          </w:rPr>
          <w:tab/>
        </w:r>
        <w:r w:rsidR="00D06027" w:rsidRPr="00BF21D5">
          <w:rPr>
            <w:rStyle w:val="Hyperlink"/>
            <w:noProof/>
          </w:rPr>
          <w:t>Server Stub Memory Allocation Limit</w:t>
        </w:r>
        <w:r w:rsidR="00D06027">
          <w:rPr>
            <w:noProof/>
            <w:webHidden/>
          </w:rPr>
          <w:tab/>
        </w:r>
        <w:r w:rsidR="00D06027">
          <w:rPr>
            <w:noProof/>
            <w:webHidden/>
          </w:rPr>
          <w:fldChar w:fldCharType="begin"/>
        </w:r>
        <w:r w:rsidR="00D06027">
          <w:rPr>
            <w:noProof/>
            <w:webHidden/>
          </w:rPr>
          <w:instrText xml:space="preserve"> PAGEREF _Toc423366024 \h </w:instrText>
        </w:r>
        <w:r w:rsidR="00D06027">
          <w:rPr>
            <w:noProof/>
            <w:webHidden/>
          </w:rPr>
        </w:r>
        <w:r w:rsidR="00D06027">
          <w:rPr>
            <w:noProof/>
            <w:webHidden/>
          </w:rPr>
          <w:fldChar w:fldCharType="separate"/>
        </w:r>
        <w:r w:rsidR="00D06027">
          <w:rPr>
            <w:noProof/>
            <w:webHidden/>
          </w:rPr>
          <w:t>86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25" w:history="1">
        <w:r w:rsidR="00D06027" w:rsidRPr="00BF21D5">
          <w:rPr>
            <w:rStyle w:val="Hyperlink"/>
            <w:noProof/>
          </w:rPr>
          <w:t>3.1.3.5.2</w:t>
        </w:r>
        <w:r w:rsidR="00D06027">
          <w:rPr>
            <w:rFonts w:asciiTheme="minorHAnsi" w:eastAsiaTheme="minorEastAsia" w:hAnsiTheme="minorHAnsi" w:cstheme="minorBidi"/>
            <w:noProof/>
            <w:sz w:val="22"/>
            <w:szCs w:val="22"/>
          </w:rPr>
          <w:tab/>
        </w:r>
        <w:r w:rsidR="00D06027" w:rsidRPr="00BF21D5">
          <w:rPr>
            <w:rStyle w:val="Hyperlink"/>
            <w:noProof/>
          </w:rPr>
          <w:t>Indicating Invalid Octet Stream in Server</w:t>
        </w:r>
        <w:r w:rsidR="00D06027">
          <w:rPr>
            <w:noProof/>
            <w:webHidden/>
          </w:rPr>
          <w:tab/>
        </w:r>
        <w:r w:rsidR="00D06027">
          <w:rPr>
            <w:noProof/>
            <w:webHidden/>
          </w:rPr>
          <w:fldChar w:fldCharType="begin"/>
        </w:r>
        <w:r w:rsidR="00D06027">
          <w:rPr>
            <w:noProof/>
            <w:webHidden/>
          </w:rPr>
          <w:instrText xml:space="preserve"> PAGEREF _Toc423366025 \h </w:instrText>
        </w:r>
        <w:r w:rsidR="00D06027">
          <w:rPr>
            <w:noProof/>
            <w:webHidden/>
          </w:rPr>
        </w:r>
        <w:r w:rsidR="00D06027">
          <w:rPr>
            <w:noProof/>
            <w:webHidden/>
          </w:rPr>
          <w:fldChar w:fldCharType="separate"/>
        </w:r>
        <w:r w:rsidR="00D06027">
          <w:rPr>
            <w:noProof/>
            <w:webHidden/>
          </w:rPr>
          <w:t>86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26" w:history="1">
        <w:r w:rsidR="00D06027" w:rsidRPr="00BF21D5">
          <w:rPr>
            <w:rStyle w:val="Hyperlink"/>
            <w:noProof/>
          </w:rPr>
          <w:t>3.1.3.5.3</w:t>
        </w:r>
        <w:r w:rsidR="00D06027">
          <w:rPr>
            <w:rFonts w:asciiTheme="minorHAnsi" w:eastAsiaTheme="minorEastAsia" w:hAnsiTheme="minorHAnsi" w:cstheme="minorBidi"/>
            <w:noProof/>
            <w:sz w:val="22"/>
            <w:szCs w:val="22"/>
          </w:rPr>
          <w:tab/>
        </w:r>
        <w:r w:rsidR="00D06027" w:rsidRPr="00BF21D5">
          <w:rPr>
            <w:rStyle w:val="Hyperlink"/>
            <w:noProof/>
          </w:rPr>
          <w:t>Interpretation of Tower Encodings</w:t>
        </w:r>
        <w:r w:rsidR="00D06027">
          <w:rPr>
            <w:noProof/>
            <w:webHidden/>
          </w:rPr>
          <w:tab/>
        </w:r>
        <w:r w:rsidR="00D06027">
          <w:rPr>
            <w:noProof/>
            <w:webHidden/>
          </w:rPr>
          <w:fldChar w:fldCharType="begin"/>
        </w:r>
        <w:r w:rsidR="00D06027">
          <w:rPr>
            <w:noProof/>
            <w:webHidden/>
          </w:rPr>
          <w:instrText xml:space="preserve"> PAGEREF _Toc423366026 \h </w:instrText>
        </w:r>
        <w:r w:rsidR="00D06027">
          <w:rPr>
            <w:noProof/>
            <w:webHidden/>
          </w:rPr>
        </w:r>
        <w:r w:rsidR="00D06027">
          <w:rPr>
            <w:noProof/>
            <w:webHidden/>
          </w:rPr>
          <w:fldChar w:fldCharType="separate"/>
        </w:r>
        <w:r w:rsidR="00D06027">
          <w:rPr>
            <w:noProof/>
            <w:webHidden/>
          </w:rPr>
          <w:t>86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27" w:history="1">
        <w:r w:rsidR="00D06027" w:rsidRPr="00BF21D5">
          <w:rPr>
            <w:rStyle w:val="Hyperlink"/>
            <w:noProof/>
          </w:rPr>
          <w:t>3.1.3.6</w:t>
        </w:r>
        <w:r w:rsidR="00D06027">
          <w:rPr>
            <w:rFonts w:asciiTheme="minorHAnsi" w:eastAsiaTheme="minorEastAsia" w:hAnsiTheme="minorHAnsi" w:cstheme="minorBidi"/>
            <w:noProof/>
            <w:sz w:val="22"/>
            <w:szCs w:val="22"/>
          </w:rPr>
          <w:tab/>
        </w:r>
        <w:r w:rsidR="00D06027" w:rsidRPr="00BF21D5">
          <w:rPr>
            <w:rStyle w:val="Hyperlink"/>
            <w:noProof/>
          </w:rPr>
          <w:t>Timer Events</w:t>
        </w:r>
        <w:r w:rsidR="00D06027">
          <w:rPr>
            <w:noProof/>
            <w:webHidden/>
          </w:rPr>
          <w:tab/>
        </w:r>
        <w:r w:rsidR="00D06027">
          <w:rPr>
            <w:noProof/>
            <w:webHidden/>
          </w:rPr>
          <w:fldChar w:fldCharType="begin"/>
        </w:r>
        <w:r w:rsidR="00D06027">
          <w:rPr>
            <w:noProof/>
            <w:webHidden/>
          </w:rPr>
          <w:instrText xml:space="preserve"> PAGEREF _Toc423366027 \h </w:instrText>
        </w:r>
        <w:r w:rsidR="00D06027">
          <w:rPr>
            <w:noProof/>
            <w:webHidden/>
          </w:rPr>
        </w:r>
        <w:r w:rsidR="00D06027">
          <w:rPr>
            <w:noProof/>
            <w:webHidden/>
          </w:rPr>
          <w:fldChar w:fldCharType="separate"/>
        </w:r>
        <w:r w:rsidR="00D06027">
          <w:rPr>
            <w:noProof/>
            <w:webHidden/>
          </w:rPr>
          <w:t>86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28" w:history="1">
        <w:r w:rsidR="00D06027" w:rsidRPr="00BF21D5">
          <w:rPr>
            <w:rStyle w:val="Hyperlink"/>
            <w:noProof/>
          </w:rPr>
          <w:t>3.1.3.7</w:t>
        </w:r>
        <w:r w:rsidR="00D06027">
          <w:rPr>
            <w:rFonts w:asciiTheme="minorHAnsi" w:eastAsiaTheme="minorEastAsia" w:hAnsiTheme="minorHAnsi" w:cstheme="minorBidi"/>
            <w:noProof/>
            <w:sz w:val="22"/>
            <w:szCs w:val="22"/>
          </w:rPr>
          <w:tab/>
        </w:r>
        <w:r w:rsidR="00D06027" w:rsidRPr="00BF21D5">
          <w:rPr>
            <w:rStyle w:val="Hyperlink"/>
            <w:noProof/>
          </w:rPr>
          <w:t>Other Local Events</w:t>
        </w:r>
        <w:r w:rsidR="00D06027">
          <w:rPr>
            <w:noProof/>
            <w:webHidden/>
          </w:rPr>
          <w:tab/>
        </w:r>
        <w:r w:rsidR="00D06027">
          <w:rPr>
            <w:noProof/>
            <w:webHidden/>
          </w:rPr>
          <w:fldChar w:fldCharType="begin"/>
        </w:r>
        <w:r w:rsidR="00D06027">
          <w:rPr>
            <w:noProof/>
            <w:webHidden/>
          </w:rPr>
          <w:instrText xml:space="preserve"> PAGEREF _Toc423366028 \h </w:instrText>
        </w:r>
        <w:r w:rsidR="00D06027">
          <w:rPr>
            <w:noProof/>
            <w:webHidden/>
          </w:rPr>
        </w:r>
        <w:r w:rsidR="00D06027">
          <w:rPr>
            <w:noProof/>
            <w:webHidden/>
          </w:rPr>
          <w:fldChar w:fldCharType="separate"/>
        </w:r>
        <w:r w:rsidR="00D06027">
          <w:rPr>
            <w:noProof/>
            <w:webHidden/>
          </w:rPr>
          <w:t>86</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029" w:history="1">
        <w:r w:rsidR="00D06027" w:rsidRPr="00BF21D5">
          <w:rPr>
            <w:rStyle w:val="Hyperlink"/>
            <w:noProof/>
          </w:rPr>
          <w:t>3.2</w:t>
        </w:r>
        <w:r w:rsidR="00D06027">
          <w:rPr>
            <w:rFonts w:asciiTheme="minorHAnsi" w:eastAsiaTheme="minorEastAsia" w:hAnsiTheme="minorHAnsi" w:cstheme="minorBidi"/>
            <w:noProof/>
            <w:sz w:val="22"/>
            <w:szCs w:val="22"/>
          </w:rPr>
          <w:tab/>
        </w:r>
        <w:r w:rsidR="00D06027" w:rsidRPr="00BF21D5">
          <w:rPr>
            <w:rStyle w:val="Hyperlink"/>
            <w:noProof/>
          </w:rPr>
          <w:t>Connectionless RPC Protocol Details</w:t>
        </w:r>
        <w:r w:rsidR="00D06027">
          <w:rPr>
            <w:noProof/>
            <w:webHidden/>
          </w:rPr>
          <w:tab/>
        </w:r>
        <w:r w:rsidR="00D06027">
          <w:rPr>
            <w:noProof/>
            <w:webHidden/>
          </w:rPr>
          <w:fldChar w:fldCharType="begin"/>
        </w:r>
        <w:r w:rsidR="00D06027">
          <w:rPr>
            <w:noProof/>
            <w:webHidden/>
          </w:rPr>
          <w:instrText xml:space="preserve"> PAGEREF _Toc423366029 \h </w:instrText>
        </w:r>
        <w:r w:rsidR="00D06027">
          <w:rPr>
            <w:noProof/>
            <w:webHidden/>
          </w:rPr>
        </w:r>
        <w:r w:rsidR="00D06027">
          <w:rPr>
            <w:noProof/>
            <w:webHidden/>
          </w:rPr>
          <w:fldChar w:fldCharType="separate"/>
        </w:r>
        <w:r w:rsidR="00D06027">
          <w:rPr>
            <w:noProof/>
            <w:webHidden/>
          </w:rPr>
          <w:t>86</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030" w:history="1">
        <w:r w:rsidR="00D06027" w:rsidRPr="00BF21D5">
          <w:rPr>
            <w:rStyle w:val="Hyperlink"/>
            <w:noProof/>
          </w:rPr>
          <w:t>3.2.1</w:t>
        </w:r>
        <w:r w:rsidR="00D06027">
          <w:rPr>
            <w:rFonts w:asciiTheme="minorHAnsi" w:eastAsiaTheme="minorEastAsia" w:hAnsiTheme="minorHAnsi" w:cstheme="minorBidi"/>
            <w:noProof/>
            <w:sz w:val="22"/>
            <w:szCs w:val="22"/>
          </w:rPr>
          <w:tab/>
        </w:r>
        <w:r w:rsidR="00D06027" w:rsidRPr="00BF21D5">
          <w:rPr>
            <w:rStyle w:val="Hyperlink"/>
            <w:noProof/>
          </w:rPr>
          <w:t>Common Details</w:t>
        </w:r>
        <w:r w:rsidR="00D06027">
          <w:rPr>
            <w:noProof/>
            <w:webHidden/>
          </w:rPr>
          <w:tab/>
        </w:r>
        <w:r w:rsidR="00D06027">
          <w:rPr>
            <w:noProof/>
            <w:webHidden/>
          </w:rPr>
          <w:fldChar w:fldCharType="begin"/>
        </w:r>
        <w:r w:rsidR="00D06027">
          <w:rPr>
            <w:noProof/>
            <w:webHidden/>
          </w:rPr>
          <w:instrText xml:space="preserve"> PAGEREF _Toc423366030 \h </w:instrText>
        </w:r>
        <w:r w:rsidR="00D06027">
          <w:rPr>
            <w:noProof/>
            <w:webHidden/>
          </w:rPr>
        </w:r>
        <w:r w:rsidR="00D06027">
          <w:rPr>
            <w:noProof/>
            <w:webHidden/>
          </w:rPr>
          <w:fldChar w:fldCharType="separate"/>
        </w:r>
        <w:r w:rsidR="00D06027">
          <w:rPr>
            <w:noProof/>
            <w:webHidden/>
          </w:rPr>
          <w:t>87</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31" w:history="1">
        <w:r w:rsidR="00D06027" w:rsidRPr="00BF21D5">
          <w:rPr>
            <w:rStyle w:val="Hyperlink"/>
            <w:noProof/>
          </w:rPr>
          <w:t>3.2.1.1</w:t>
        </w:r>
        <w:r w:rsidR="00D06027">
          <w:rPr>
            <w:rFonts w:asciiTheme="minorHAnsi" w:eastAsiaTheme="minorEastAsia" w:hAnsiTheme="minorHAnsi" w:cstheme="minorBidi"/>
            <w:noProof/>
            <w:sz w:val="22"/>
            <w:szCs w:val="22"/>
          </w:rPr>
          <w:tab/>
        </w:r>
        <w:r w:rsidR="00D06027" w:rsidRPr="00BF21D5">
          <w:rPr>
            <w:rStyle w:val="Hyperlink"/>
            <w:noProof/>
          </w:rPr>
          <w:t>Abstract Data Model</w:t>
        </w:r>
        <w:r w:rsidR="00D06027">
          <w:rPr>
            <w:noProof/>
            <w:webHidden/>
          </w:rPr>
          <w:tab/>
        </w:r>
        <w:r w:rsidR="00D06027">
          <w:rPr>
            <w:noProof/>
            <w:webHidden/>
          </w:rPr>
          <w:fldChar w:fldCharType="begin"/>
        </w:r>
        <w:r w:rsidR="00D06027">
          <w:rPr>
            <w:noProof/>
            <w:webHidden/>
          </w:rPr>
          <w:instrText xml:space="preserve"> PAGEREF _Toc423366031 \h </w:instrText>
        </w:r>
        <w:r w:rsidR="00D06027">
          <w:rPr>
            <w:noProof/>
            <w:webHidden/>
          </w:rPr>
        </w:r>
        <w:r w:rsidR="00D06027">
          <w:rPr>
            <w:noProof/>
            <w:webHidden/>
          </w:rPr>
          <w:fldChar w:fldCharType="separate"/>
        </w:r>
        <w:r w:rsidR="00D06027">
          <w:rPr>
            <w:noProof/>
            <w:webHidden/>
          </w:rPr>
          <w:t>87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32" w:history="1">
        <w:r w:rsidR="00D06027" w:rsidRPr="00BF21D5">
          <w:rPr>
            <w:rStyle w:val="Hyperlink"/>
            <w:noProof/>
          </w:rPr>
          <w:t>3.2.1.1.1</w:t>
        </w:r>
        <w:r w:rsidR="00D06027">
          <w:rPr>
            <w:rFonts w:asciiTheme="minorHAnsi" w:eastAsiaTheme="minorEastAsia" w:hAnsiTheme="minorHAnsi" w:cstheme="minorBidi"/>
            <w:noProof/>
            <w:sz w:val="22"/>
            <w:szCs w:val="22"/>
          </w:rPr>
          <w:tab/>
        </w:r>
        <w:r w:rsidR="00D06027" w:rsidRPr="00BF21D5">
          <w:rPr>
            <w:rStyle w:val="Hyperlink"/>
            <w:noProof/>
          </w:rPr>
          <w:t>State Machines</w:t>
        </w:r>
        <w:r w:rsidR="00D06027">
          <w:rPr>
            <w:noProof/>
            <w:webHidden/>
          </w:rPr>
          <w:tab/>
        </w:r>
        <w:r w:rsidR="00D06027">
          <w:rPr>
            <w:noProof/>
            <w:webHidden/>
          </w:rPr>
          <w:fldChar w:fldCharType="begin"/>
        </w:r>
        <w:r w:rsidR="00D06027">
          <w:rPr>
            <w:noProof/>
            <w:webHidden/>
          </w:rPr>
          <w:instrText xml:space="preserve"> PAGEREF _Toc423366032 \h </w:instrText>
        </w:r>
        <w:r w:rsidR="00D06027">
          <w:rPr>
            <w:noProof/>
            <w:webHidden/>
          </w:rPr>
        </w:r>
        <w:r w:rsidR="00D06027">
          <w:rPr>
            <w:noProof/>
            <w:webHidden/>
          </w:rPr>
          <w:fldChar w:fldCharType="separate"/>
        </w:r>
        <w:r w:rsidR="00D06027">
          <w:rPr>
            <w:noProof/>
            <w:webHidden/>
          </w:rPr>
          <w:t>87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33" w:history="1">
        <w:r w:rsidR="00D06027" w:rsidRPr="00BF21D5">
          <w:rPr>
            <w:rStyle w:val="Hyperlink"/>
            <w:noProof/>
          </w:rPr>
          <w:t>3.2.1.1.2</w:t>
        </w:r>
        <w:r w:rsidR="00D06027">
          <w:rPr>
            <w:rFonts w:asciiTheme="minorHAnsi" w:eastAsiaTheme="minorEastAsia" w:hAnsiTheme="minorHAnsi" w:cstheme="minorBidi"/>
            <w:noProof/>
            <w:sz w:val="22"/>
            <w:szCs w:val="22"/>
          </w:rPr>
          <w:tab/>
        </w:r>
        <w:r w:rsidR="00D06027" w:rsidRPr="00BF21D5">
          <w:rPr>
            <w:rStyle w:val="Hyperlink"/>
            <w:noProof/>
          </w:rPr>
          <w:t>Send Window (Call)</w:t>
        </w:r>
        <w:r w:rsidR="00D06027">
          <w:rPr>
            <w:noProof/>
            <w:webHidden/>
          </w:rPr>
          <w:tab/>
        </w:r>
        <w:r w:rsidR="00D06027">
          <w:rPr>
            <w:noProof/>
            <w:webHidden/>
          </w:rPr>
          <w:fldChar w:fldCharType="begin"/>
        </w:r>
        <w:r w:rsidR="00D06027">
          <w:rPr>
            <w:noProof/>
            <w:webHidden/>
          </w:rPr>
          <w:instrText xml:space="preserve"> PAGEREF _Toc423366033 \h </w:instrText>
        </w:r>
        <w:r w:rsidR="00D06027">
          <w:rPr>
            <w:noProof/>
            <w:webHidden/>
          </w:rPr>
        </w:r>
        <w:r w:rsidR="00D06027">
          <w:rPr>
            <w:noProof/>
            <w:webHidden/>
          </w:rPr>
          <w:fldChar w:fldCharType="separate"/>
        </w:r>
        <w:r w:rsidR="00D06027">
          <w:rPr>
            <w:noProof/>
            <w:webHidden/>
          </w:rPr>
          <w:t>87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34" w:history="1">
        <w:r w:rsidR="00D06027" w:rsidRPr="00BF21D5">
          <w:rPr>
            <w:rStyle w:val="Hyperlink"/>
            <w:noProof/>
          </w:rPr>
          <w:t>3.2.1.1.3</w:t>
        </w:r>
        <w:r w:rsidR="00D06027">
          <w:rPr>
            <w:rFonts w:asciiTheme="minorHAnsi" w:eastAsiaTheme="minorEastAsia" w:hAnsiTheme="minorHAnsi" w:cstheme="minorBidi"/>
            <w:noProof/>
            <w:sz w:val="22"/>
            <w:szCs w:val="22"/>
          </w:rPr>
          <w:tab/>
        </w:r>
        <w:r w:rsidR="00D06027" w:rsidRPr="00BF21D5">
          <w:rPr>
            <w:rStyle w:val="Hyperlink"/>
            <w:noProof/>
          </w:rPr>
          <w:t>Receive Window (Call)</w:t>
        </w:r>
        <w:r w:rsidR="00D06027">
          <w:rPr>
            <w:noProof/>
            <w:webHidden/>
          </w:rPr>
          <w:tab/>
        </w:r>
        <w:r w:rsidR="00D06027">
          <w:rPr>
            <w:noProof/>
            <w:webHidden/>
          </w:rPr>
          <w:fldChar w:fldCharType="begin"/>
        </w:r>
        <w:r w:rsidR="00D06027">
          <w:rPr>
            <w:noProof/>
            <w:webHidden/>
          </w:rPr>
          <w:instrText xml:space="preserve"> PAGEREF _Toc423366034 \h </w:instrText>
        </w:r>
        <w:r w:rsidR="00D06027">
          <w:rPr>
            <w:noProof/>
            <w:webHidden/>
          </w:rPr>
        </w:r>
        <w:r w:rsidR="00D06027">
          <w:rPr>
            <w:noProof/>
            <w:webHidden/>
          </w:rPr>
          <w:fldChar w:fldCharType="separate"/>
        </w:r>
        <w:r w:rsidR="00D06027">
          <w:rPr>
            <w:noProof/>
            <w:webHidden/>
          </w:rPr>
          <w:t>88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35" w:history="1">
        <w:r w:rsidR="00D06027" w:rsidRPr="00BF21D5">
          <w:rPr>
            <w:rStyle w:val="Hyperlink"/>
            <w:noProof/>
          </w:rPr>
          <w:t>3.2.1.2</w:t>
        </w:r>
        <w:r w:rsidR="00D06027">
          <w:rPr>
            <w:rFonts w:asciiTheme="minorHAnsi" w:eastAsiaTheme="minorEastAsia" w:hAnsiTheme="minorHAnsi" w:cstheme="minorBidi"/>
            <w:noProof/>
            <w:sz w:val="22"/>
            <w:szCs w:val="22"/>
          </w:rPr>
          <w:tab/>
        </w:r>
        <w:r w:rsidR="00D06027" w:rsidRPr="00BF21D5">
          <w:rPr>
            <w:rStyle w:val="Hyperlink"/>
            <w:noProof/>
          </w:rPr>
          <w:t>Timers</w:t>
        </w:r>
        <w:r w:rsidR="00D06027">
          <w:rPr>
            <w:noProof/>
            <w:webHidden/>
          </w:rPr>
          <w:tab/>
        </w:r>
        <w:r w:rsidR="00D06027">
          <w:rPr>
            <w:noProof/>
            <w:webHidden/>
          </w:rPr>
          <w:fldChar w:fldCharType="begin"/>
        </w:r>
        <w:r w:rsidR="00D06027">
          <w:rPr>
            <w:noProof/>
            <w:webHidden/>
          </w:rPr>
          <w:instrText xml:space="preserve"> PAGEREF _Toc423366035 \h </w:instrText>
        </w:r>
        <w:r w:rsidR="00D06027">
          <w:rPr>
            <w:noProof/>
            <w:webHidden/>
          </w:rPr>
        </w:r>
        <w:r w:rsidR="00D06027">
          <w:rPr>
            <w:noProof/>
            <w:webHidden/>
          </w:rPr>
          <w:fldChar w:fldCharType="separate"/>
        </w:r>
        <w:r w:rsidR="00D06027">
          <w:rPr>
            <w:noProof/>
            <w:webHidden/>
          </w:rPr>
          <w:t>88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36" w:history="1">
        <w:r w:rsidR="00D06027" w:rsidRPr="00BF21D5">
          <w:rPr>
            <w:rStyle w:val="Hyperlink"/>
            <w:noProof/>
          </w:rPr>
          <w:t>3.2.1.3</w:t>
        </w:r>
        <w:r w:rsidR="00D06027">
          <w:rPr>
            <w:rFonts w:asciiTheme="minorHAnsi" w:eastAsiaTheme="minorEastAsia" w:hAnsiTheme="minorHAnsi" w:cstheme="minorBidi"/>
            <w:noProof/>
            <w:sz w:val="22"/>
            <w:szCs w:val="22"/>
          </w:rPr>
          <w:tab/>
        </w:r>
        <w:r w:rsidR="00D06027" w:rsidRPr="00BF21D5">
          <w:rPr>
            <w:rStyle w:val="Hyperlink"/>
            <w:noProof/>
          </w:rPr>
          <w:t>Initialization</w:t>
        </w:r>
        <w:r w:rsidR="00D06027">
          <w:rPr>
            <w:noProof/>
            <w:webHidden/>
          </w:rPr>
          <w:tab/>
        </w:r>
        <w:r w:rsidR="00D06027">
          <w:rPr>
            <w:noProof/>
            <w:webHidden/>
          </w:rPr>
          <w:fldChar w:fldCharType="begin"/>
        </w:r>
        <w:r w:rsidR="00D06027">
          <w:rPr>
            <w:noProof/>
            <w:webHidden/>
          </w:rPr>
          <w:instrText xml:space="preserve"> PAGEREF _Toc423366036 \h </w:instrText>
        </w:r>
        <w:r w:rsidR="00D06027">
          <w:rPr>
            <w:noProof/>
            <w:webHidden/>
          </w:rPr>
        </w:r>
        <w:r w:rsidR="00D06027">
          <w:rPr>
            <w:noProof/>
            <w:webHidden/>
          </w:rPr>
          <w:fldChar w:fldCharType="separate"/>
        </w:r>
        <w:r w:rsidR="00D06027">
          <w:rPr>
            <w:noProof/>
            <w:webHidden/>
          </w:rPr>
          <w:t>88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37" w:history="1">
        <w:r w:rsidR="00D06027" w:rsidRPr="00BF21D5">
          <w:rPr>
            <w:rStyle w:val="Hyperlink"/>
            <w:noProof/>
          </w:rPr>
          <w:t>3.2.1.4</w:t>
        </w:r>
        <w:r w:rsidR="00D06027">
          <w:rPr>
            <w:rFonts w:asciiTheme="minorHAnsi" w:eastAsiaTheme="minorEastAsia" w:hAnsiTheme="minorHAnsi" w:cstheme="minorBidi"/>
            <w:noProof/>
            <w:sz w:val="22"/>
            <w:szCs w:val="22"/>
          </w:rPr>
          <w:tab/>
        </w:r>
        <w:r w:rsidR="00D06027" w:rsidRPr="00BF21D5">
          <w:rPr>
            <w:rStyle w:val="Hyperlink"/>
            <w:noProof/>
          </w:rPr>
          <w:t>Higher-Layer Triggered Events</w:t>
        </w:r>
        <w:r w:rsidR="00D06027">
          <w:rPr>
            <w:noProof/>
            <w:webHidden/>
          </w:rPr>
          <w:tab/>
        </w:r>
        <w:r w:rsidR="00D06027">
          <w:rPr>
            <w:noProof/>
            <w:webHidden/>
          </w:rPr>
          <w:fldChar w:fldCharType="begin"/>
        </w:r>
        <w:r w:rsidR="00D06027">
          <w:rPr>
            <w:noProof/>
            <w:webHidden/>
          </w:rPr>
          <w:instrText xml:space="preserve"> PAGEREF _Toc423366037 \h </w:instrText>
        </w:r>
        <w:r w:rsidR="00D06027">
          <w:rPr>
            <w:noProof/>
            <w:webHidden/>
          </w:rPr>
        </w:r>
        <w:r w:rsidR="00D06027">
          <w:rPr>
            <w:noProof/>
            <w:webHidden/>
          </w:rPr>
          <w:fldChar w:fldCharType="separate"/>
        </w:r>
        <w:r w:rsidR="00D06027">
          <w:rPr>
            <w:noProof/>
            <w:webHidden/>
          </w:rPr>
          <w:t>88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38" w:history="1">
        <w:r w:rsidR="00D06027" w:rsidRPr="00BF21D5">
          <w:rPr>
            <w:rStyle w:val="Hyperlink"/>
            <w:noProof/>
          </w:rPr>
          <w:t>3.2.1.4.1</w:t>
        </w:r>
        <w:r w:rsidR="00D06027">
          <w:rPr>
            <w:rFonts w:asciiTheme="minorHAnsi" w:eastAsiaTheme="minorEastAsia" w:hAnsiTheme="minorHAnsi" w:cstheme="minorBidi"/>
            <w:noProof/>
            <w:sz w:val="22"/>
            <w:szCs w:val="22"/>
          </w:rPr>
          <w:tab/>
        </w:r>
        <w:r w:rsidR="00D06027" w:rsidRPr="00BF21D5">
          <w:rPr>
            <w:rStyle w:val="Hyperlink"/>
            <w:noProof/>
          </w:rPr>
          <w:t>Building and Using a Security Context</w:t>
        </w:r>
        <w:r w:rsidR="00D06027">
          <w:rPr>
            <w:noProof/>
            <w:webHidden/>
          </w:rPr>
          <w:tab/>
        </w:r>
        <w:r w:rsidR="00D06027">
          <w:rPr>
            <w:noProof/>
            <w:webHidden/>
          </w:rPr>
          <w:fldChar w:fldCharType="begin"/>
        </w:r>
        <w:r w:rsidR="00D06027">
          <w:rPr>
            <w:noProof/>
            <w:webHidden/>
          </w:rPr>
          <w:instrText xml:space="preserve"> PAGEREF _Toc423366038 \h </w:instrText>
        </w:r>
        <w:r w:rsidR="00D06027">
          <w:rPr>
            <w:noProof/>
            <w:webHidden/>
          </w:rPr>
        </w:r>
        <w:r w:rsidR="00D06027">
          <w:rPr>
            <w:noProof/>
            <w:webHidden/>
          </w:rPr>
          <w:fldChar w:fldCharType="separate"/>
        </w:r>
        <w:r w:rsidR="00D06027">
          <w:rPr>
            <w:noProof/>
            <w:webHidden/>
          </w:rPr>
          <w:t>88</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39" w:history="1">
        <w:r w:rsidR="00D06027" w:rsidRPr="00BF21D5">
          <w:rPr>
            <w:rStyle w:val="Hyperlink"/>
            <w:noProof/>
          </w:rPr>
          <w:t>3.2.1.4.1.1</w:t>
        </w:r>
        <w:r w:rsidR="00D06027">
          <w:rPr>
            <w:rFonts w:asciiTheme="minorHAnsi" w:eastAsiaTheme="minorEastAsia" w:hAnsiTheme="minorHAnsi" w:cstheme="minorBidi"/>
            <w:noProof/>
            <w:sz w:val="22"/>
            <w:szCs w:val="22"/>
          </w:rPr>
          <w:tab/>
        </w:r>
        <w:r w:rsidR="00D06027" w:rsidRPr="00BF21D5">
          <w:rPr>
            <w:rStyle w:val="Hyperlink"/>
            <w:noProof/>
          </w:rPr>
          <w:t>Using a Security Context</w:t>
        </w:r>
        <w:r w:rsidR="00D06027">
          <w:rPr>
            <w:noProof/>
            <w:webHidden/>
          </w:rPr>
          <w:tab/>
        </w:r>
        <w:r w:rsidR="00D06027">
          <w:rPr>
            <w:noProof/>
            <w:webHidden/>
          </w:rPr>
          <w:fldChar w:fldCharType="begin"/>
        </w:r>
        <w:r w:rsidR="00D06027">
          <w:rPr>
            <w:noProof/>
            <w:webHidden/>
          </w:rPr>
          <w:instrText xml:space="preserve"> PAGEREF _Toc423366039 \h </w:instrText>
        </w:r>
        <w:r w:rsidR="00D06027">
          <w:rPr>
            <w:noProof/>
            <w:webHidden/>
          </w:rPr>
        </w:r>
        <w:r w:rsidR="00D06027">
          <w:rPr>
            <w:noProof/>
            <w:webHidden/>
          </w:rPr>
          <w:fldChar w:fldCharType="separate"/>
        </w:r>
        <w:r w:rsidR="00D06027">
          <w:rPr>
            <w:noProof/>
            <w:webHidden/>
          </w:rPr>
          <w:t>90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40" w:history="1">
        <w:r w:rsidR="00D06027" w:rsidRPr="00BF21D5">
          <w:rPr>
            <w:rStyle w:val="Hyperlink"/>
            <w:noProof/>
          </w:rPr>
          <w:t>3.2.1.4.2</w:t>
        </w:r>
        <w:r w:rsidR="00D06027">
          <w:rPr>
            <w:rFonts w:asciiTheme="minorHAnsi" w:eastAsiaTheme="minorEastAsia" w:hAnsiTheme="minorHAnsi" w:cstheme="minorBidi"/>
            <w:noProof/>
            <w:sz w:val="22"/>
            <w:szCs w:val="22"/>
          </w:rPr>
          <w:tab/>
        </w:r>
        <w:r w:rsidR="00D06027" w:rsidRPr="00BF21D5">
          <w:rPr>
            <w:rStyle w:val="Hyperlink"/>
            <w:noProof/>
          </w:rPr>
          <w:t>Callbacks</w:t>
        </w:r>
        <w:r w:rsidR="00D06027">
          <w:rPr>
            <w:noProof/>
            <w:webHidden/>
          </w:rPr>
          <w:tab/>
        </w:r>
        <w:r w:rsidR="00D06027">
          <w:rPr>
            <w:noProof/>
            <w:webHidden/>
          </w:rPr>
          <w:fldChar w:fldCharType="begin"/>
        </w:r>
        <w:r w:rsidR="00D06027">
          <w:rPr>
            <w:noProof/>
            <w:webHidden/>
          </w:rPr>
          <w:instrText xml:space="preserve"> PAGEREF _Toc423366040 \h </w:instrText>
        </w:r>
        <w:r w:rsidR="00D06027">
          <w:rPr>
            <w:noProof/>
            <w:webHidden/>
          </w:rPr>
        </w:r>
        <w:r w:rsidR="00D06027">
          <w:rPr>
            <w:noProof/>
            <w:webHidden/>
          </w:rPr>
          <w:fldChar w:fldCharType="separate"/>
        </w:r>
        <w:r w:rsidR="00D06027">
          <w:rPr>
            <w:noProof/>
            <w:webHidden/>
          </w:rPr>
          <w:t>91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41" w:history="1">
        <w:r w:rsidR="00D06027" w:rsidRPr="00BF21D5">
          <w:rPr>
            <w:rStyle w:val="Hyperlink"/>
            <w:noProof/>
          </w:rPr>
          <w:t>3.2.1.5</w:t>
        </w:r>
        <w:r w:rsidR="00D06027">
          <w:rPr>
            <w:rFonts w:asciiTheme="minorHAnsi" w:eastAsiaTheme="minorEastAsia" w:hAnsiTheme="minorHAnsi" w:cstheme="minorBidi"/>
            <w:noProof/>
            <w:sz w:val="22"/>
            <w:szCs w:val="22"/>
          </w:rPr>
          <w:tab/>
        </w:r>
        <w:r w:rsidR="00D06027" w:rsidRPr="00BF21D5">
          <w:rPr>
            <w:rStyle w:val="Hyperlink"/>
            <w:noProof/>
          </w:rPr>
          <w:t>Message Processing Events and Sequencing Rules</w:t>
        </w:r>
        <w:r w:rsidR="00D06027">
          <w:rPr>
            <w:noProof/>
            <w:webHidden/>
          </w:rPr>
          <w:tab/>
        </w:r>
        <w:r w:rsidR="00D06027">
          <w:rPr>
            <w:noProof/>
            <w:webHidden/>
          </w:rPr>
          <w:fldChar w:fldCharType="begin"/>
        </w:r>
        <w:r w:rsidR="00D06027">
          <w:rPr>
            <w:noProof/>
            <w:webHidden/>
          </w:rPr>
          <w:instrText xml:space="preserve"> PAGEREF _Toc423366041 \h </w:instrText>
        </w:r>
        <w:r w:rsidR="00D06027">
          <w:rPr>
            <w:noProof/>
            <w:webHidden/>
          </w:rPr>
        </w:r>
        <w:r w:rsidR="00D06027">
          <w:rPr>
            <w:noProof/>
            <w:webHidden/>
          </w:rPr>
          <w:fldChar w:fldCharType="separate"/>
        </w:r>
        <w:r w:rsidR="00D06027">
          <w:rPr>
            <w:noProof/>
            <w:webHidden/>
          </w:rPr>
          <w:t>91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42" w:history="1">
        <w:r w:rsidR="00D06027" w:rsidRPr="00BF21D5">
          <w:rPr>
            <w:rStyle w:val="Hyperlink"/>
            <w:noProof/>
          </w:rPr>
          <w:t>3.2.1.5.1</w:t>
        </w:r>
        <w:r w:rsidR="00D06027">
          <w:rPr>
            <w:rFonts w:asciiTheme="minorHAnsi" w:eastAsiaTheme="minorEastAsia" w:hAnsiTheme="minorHAnsi" w:cstheme="minorBidi"/>
            <w:noProof/>
            <w:sz w:val="22"/>
            <w:szCs w:val="22"/>
          </w:rPr>
          <w:tab/>
        </w:r>
        <w:r w:rsidR="00D06027" w:rsidRPr="00BF21D5">
          <w:rPr>
            <w:rStyle w:val="Hyperlink"/>
            <w:noProof/>
          </w:rPr>
          <w:t>Authentication</w:t>
        </w:r>
        <w:r w:rsidR="00D06027">
          <w:rPr>
            <w:noProof/>
            <w:webHidden/>
          </w:rPr>
          <w:tab/>
        </w:r>
        <w:r w:rsidR="00D06027">
          <w:rPr>
            <w:noProof/>
            <w:webHidden/>
          </w:rPr>
          <w:fldChar w:fldCharType="begin"/>
        </w:r>
        <w:r w:rsidR="00D06027">
          <w:rPr>
            <w:noProof/>
            <w:webHidden/>
          </w:rPr>
          <w:instrText xml:space="preserve"> PAGEREF _Toc423366042 \h </w:instrText>
        </w:r>
        <w:r w:rsidR="00D06027">
          <w:rPr>
            <w:noProof/>
            <w:webHidden/>
          </w:rPr>
        </w:r>
        <w:r w:rsidR="00D06027">
          <w:rPr>
            <w:noProof/>
            <w:webHidden/>
          </w:rPr>
          <w:fldChar w:fldCharType="separate"/>
        </w:r>
        <w:r w:rsidR="00D06027">
          <w:rPr>
            <w:noProof/>
            <w:webHidden/>
          </w:rPr>
          <w:t>91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43" w:history="1">
        <w:r w:rsidR="00D06027" w:rsidRPr="00BF21D5">
          <w:rPr>
            <w:rStyle w:val="Hyperlink"/>
            <w:noProof/>
          </w:rPr>
          <w:t>3.2.1.5.2</w:t>
        </w:r>
        <w:r w:rsidR="00D06027">
          <w:rPr>
            <w:rFonts w:asciiTheme="minorHAnsi" w:eastAsiaTheme="minorEastAsia" w:hAnsiTheme="minorHAnsi" w:cstheme="minorBidi"/>
            <w:noProof/>
            <w:sz w:val="22"/>
            <w:szCs w:val="22"/>
          </w:rPr>
          <w:tab/>
        </w:r>
        <w:r w:rsidR="00D06027" w:rsidRPr="00BF21D5">
          <w:rPr>
            <w:rStyle w:val="Hyperlink"/>
            <w:noProof/>
          </w:rPr>
          <w:t>Overlapped Calls</w:t>
        </w:r>
        <w:r w:rsidR="00D06027">
          <w:rPr>
            <w:noProof/>
            <w:webHidden/>
          </w:rPr>
          <w:tab/>
        </w:r>
        <w:r w:rsidR="00D06027">
          <w:rPr>
            <w:noProof/>
            <w:webHidden/>
          </w:rPr>
          <w:fldChar w:fldCharType="begin"/>
        </w:r>
        <w:r w:rsidR="00D06027">
          <w:rPr>
            <w:noProof/>
            <w:webHidden/>
          </w:rPr>
          <w:instrText xml:space="preserve"> PAGEREF _Toc423366043 \h </w:instrText>
        </w:r>
        <w:r w:rsidR="00D06027">
          <w:rPr>
            <w:noProof/>
            <w:webHidden/>
          </w:rPr>
        </w:r>
        <w:r w:rsidR="00D06027">
          <w:rPr>
            <w:noProof/>
            <w:webHidden/>
          </w:rPr>
          <w:fldChar w:fldCharType="separate"/>
        </w:r>
        <w:r w:rsidR="00D06027">
          <w:rPr>
            <w:noProof/>
            <w:webHidden/>
          </w:rPr>
          <w:t>91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44" w:history="1">
        <w:r w:rsidR="00D06027" w:rsidRPr="00BF21D5">
          <w:rPr>
            <w:rStyle w:val="Hyperlink"/>
            <w:noProof/>
          </w:rPr>
          <w:t>3.2.1.5.3</w:t>
        </w:r>
        <w:r w:rsidR="00D06027">
          <w:rPr>
            <w:rFonts w:asciiTheme="minorHAnsi" w:eastAsiaTheme="minorEastAsia" w:hAnsiTheme="minorHAnsi" w:cstheme="minorBidi"/>
            <w:noProof/>
            <w:sz w:val="22"/>
            <w:szCs w:val="22"/>
          </w:rPr>
          <w:tab/>
        </w:r>
        <w:r w:rsidR="00D06027" w:rsidRPr="00BF21D5">
          <w:rPr>
            <w:rStyle w:val="Hyperlink"/>
            <w:noProof/>
          </w:rPr>
          <w:t>Sliding Window Algorithm</w:t>
        </w:r>
        <w:r w:rsidR="00D06027">
          <w:rPr>
            <w:noProof/>
            <w:webHidden/>
          </w:rPr>
          <w:tab/>
        </w:r>
        <w:r w:rsidR="00D06027">
          <w:rPr>
            <w:noProof/>
            <w:webHidden/>
          </w:rPr>
          <w:fldChar w:fldCharType="begin"/>
        </w:r>
        <w:r w:rsidR="00D06027">
          <w:rPr>
            <w:noProof/>
            <w:webHidden/>
          </w:rPr>
          <w:instrText xml:space="preserve"> PAGEREF _Toc423366044 \h </w:instrText>
        </w:r>
        <w:r w:rsidR="00D06027">
          <w:rPr>
            <w:noProof/>
            <w:webHidden/>
          </w:rPr>
        </w:r>
        <w:r w:rsidR="00D06027">
          <w:rPr>
            <w:noProof/>
            <w:webHidden/>
          </w:rPr>
          <w:fldChar w:fldCharType="separate"/>
        </w:r>
        <w:r w:rsidR="00D06027">
          <w:rPr>
            <w:noProof/>
            <w:webHidden/>
          </w:rPr>
          <w:t>92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45" w:history="1">
        <w:r w:rsidR="00D06027" w:rsidRPr="00BF21D5">
          <w:rPr>
            <w:rStyle w:val="Hyperlink"/>
            <w:noProof/>
          </w:rPr>
          <w:t>3.2.1.6</w:t>
        </w:r>
        <w:r w:rsidR="00D06027">
          <w:rPr>
            <w:rFonts w:asciiTheme="minorHAnsi" w:eastAsiaTheme="minorEastAsia" w:hAnsiTheme="minorHAnsi" w:cstheme="minorBidi"/>
            <w:noProof/>
            <w:sz w:val="22"/>
            <w:szCs w:val="22"/>
          </w:rPr>
          <w:tab/>
        </w:r>
        <w:r w:rsidR="00D06027" w:rsidRPr="00BF21D5">
          <w:rPr>
            <w:rStyle w:val="Hyperlink"/>
            <w:noProof/>
          </w:rPr>
          <w:t>Timer Events</w:t>
        </w:r>
        <w:r w:rsidR="00D06027">
          <w:rPr>
            <w:noProof/>
            <w:webHidden/>
          </w:rPr>
          <w:tab/>
        </w:r>
        <w:r w:rsidR="00D06027">
          <w:rPr>
            <w:noProof/>
            <w:webHidden/>
          </w:rPr>
          <w:fldChar w:fldCharType="begin"/>
        </w:r>
        <w:r w:rsidR="00D06027">
          <w:rPr>
            <w:noProof/>
            <w:webHidden/>
          </w:rPr>
          <w:instrText xml:space="preserve"> PAGEREF _Toc423366045 \h </w:instrText>
        </w:r>
        <w:r w:rsidR="00D06027">
          <w:rPr>
            <w:noProof/>
            <w:webHidden/>
          </w:rPr>
        </w:r>
        <w:r w:rsidR="00D06027">
          <w:rPr>
            <w:noProof/>
            <w:webHidden/>
          </w:rPr>
          <w:fldChar w:fldCharType="separate"/>
        </w:r>
        <w:r w:rsidR="00D06027">
          <w:rPr>
            <w:noProof/>
            <w:webHidden/>
          </w:rPr>
          <w:t>93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46" w:history="1">
        <w:r w:rsidR="00D06027" w:rsidRPr="00BF21D5">
          <w:rPr>
            <w:rStyle w:val="Hyperlink"/>
            <w:noProof/>
          </w:rPr>
          <w:t>3.2.1.7</w:t>
        </w:r>
        <w:r w:rsidR="00D06027">
          <w:rPr>
            <w:rFonts w:asciiTheme="minorHAnsi" w:eastAsiaTheme="minorEastAsia" w:hAnsiTheme="minorHAnsi" w:cstheme="minorBidi"/>
            <w:noProof/>
            <w:sz w:val="22"/>
            <w:szCs w:val="22"/>
          </w:rPr>
          <w:tab/>
        </w:r>
        <w:r w:rsidR="00D06027" w:rsidRPr="00BF21D5">
          <w:rPr>
            <w:rStyle w:val="Hyperlink"/>
            <w:noProof/>
          </w:rPr>
          <w:t>Other Local Events</w:t>
        </w:r>
        <w:r w:rsidR="00D06027">
          <w:rPr>
            <w:noProof/>
            <w:webHidden/>
          </w:rPr>
          <w:tab/>
        </w:r>
        <w:r w:rsidR="00D06027">
          <w:rPr>
            <w:noProof/>
            <w:webHidden/>
          </w:rPr>
          <w:fldChar w:fldCharType="begin"/>
        </w:r>
        <w:r w:rsidR="00D06027">
          <w:rPr>
            <w:noProof/>
            <w:webHidden/>
          </w:rPr>
          <w:instrText xml:space="preserve"> PAGEREF _Toc423366046 \h </w:instrText>
        </w:r>
        <w:r w:rsidR="00D06027">
          <w:rPr>
            <w:noProof/>
            <w:webHidden/>
          </w:rPr>
        </w:r>
        <w:r w:rsidR="00D06027">
          <w:rPr>
            <w:noProof/>
            <w:webHidden/>
          </w:rPr>
          <w:fldChar w:fldCharType="separate"/>
        </w:r>
        <w:r w:rsidR="00D06027">
          <w:rPr>
            <w:noProof/>
            <w:webHidden/>
          </w:rPr>
          <w:t>93</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047" w:history="1">
        <w:r w:rsidR="00D06027" w:rsidRPr="00BF21D5">
          <w:rPr>
            <w:rStyle w:val="Hyperlink"/>
            <w:noProof/>
          </w:rPr>
          <w:t>3.2.2</w:t>
        </w:r>
        <w:r w:rsidR="00D06027">
          <w:rPr>
            <w:rFonts w:asciiTheme="minorHAnsi" w:eastAsiaTheme="minorEastAsia" w:hAnsiTheme="minorHAnsi" w:cstheme="minorBidi"/>
            <w:noProof/>
            <w:sz w:val="22"/>
            <w:szCs w:val="22"/>
          </w:rPr>
          <w:tab/>
        </w:r>
        <w:r w:rsidR="00D06027" w:rsidRPr="00BF21D5">
          <w:rPr>
            <w:rStyle w:val="Hyperlink"/>
            <w:noProof/>
          </w:rPr>
          <w:t>Client Details</w:t>
        </w:r>
        <w:r w:rsidR="00D06027">
          <w:rPr>
            <w:noProof/>
            <w:webHidden/>
          </w:rPr>
          <w:tab/>
        </w:r>
        <w:r w:rsidR="00D06027">
          <w:rPr>
            <w:noProof/>
            <w:webHidden/>
          </w:rPr>
          <w:fldChar w:fldCharType="begin"/>
        </w:r>
        <w:r w:rsidR="00D06027">
          <w:rPr>
            <w:noProof/>
            <w:webHidden/>
          </w:rPr>
          <w:instrText xml:space="preserve"> PAGEREF _Toc423366047 \h </w:instrText>
        </w:r>
        <w:r w:rsidR="00D06027">
          <w:rPr>
            <w:noProof/>
            <w:webHidden/>
          </w:rPr>
        </w:r>
        <w:r w:rsidR="00D06027">
          <w:rPr>
            <w:noProof/>
            <w:webHidden/>
          </w:rPr>
          <w:fldChar w:fldCharType="separate"/>
        </w:r>
        <w:r w:rsidR="00D06027">
          <w:rPr>
            <w:noProof/>
            <w:webHidden/>
          </w:rPr>
          <w:t>93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48" w:history="1">
        <w:r w:rsidR="00D06027" w:rsidRPr="00BF21D5">
          <w:rPr>
            <w:rStyle w:val="Hyperlink"/>
            <w:noProof/>
          </w:rPr>
          <w:t>3.2.2.1</w:t>
        </w:r>
        <w:r w:rsidR="00D06027">
          <w:rPr>
            <w:rFonts w:asciiTheme="minorHAnsi" w:eastAsiaTheme="minorEastAsia" w:hAnsiTheme="minorHAnsi" w:cstheme="minorBidi"/>
            <w:noProof/>
            <w:sz w:val="22"/>
            <w:szCs w:val="22"/>
          </w:rPr>
          <w:tab/>
        </w:r>
        <w:r w:rsidR="00D06027" w:rsidRPr="00BF21D5">
          <w:rPr>
            <w:rStyle w:val="Hyperlink"/>
            <w:noProof/>
          </w:rPr>
          <w:t>Abstract Data Model</w:t>
        </w:r>
        <w:r w:rsidR="00D06027">
          <w:rPr>
            <w:noProof/>
            <w:webHidden/>
          </w:rPr>
          <w:tab/>
        </w:r>
        <w:r w:rsidR="00D06027">
          <w:rPr>
            <w:noProof/>
            <w:webHidden/>
          </w:rPr>
          <w:fldChar w:fldCharType="begin"/>
        </w:r>
        <w:r w:rsidR="00D06027">
          <w:rPr>
            <w:noProof/>
            <w:webHidden/>
          </w:rPr>
          <w:instrText xml:space="preserve"> PAGEREF _Toc423366048 \h </w:instrText>
        </w:r>
        <w:r w:rsidR="00D06027">
          <w:rPr>
            <w:noProof/>
            <w:webHidden/>
          </w:rPr>
        </w:r>
        <w:r w:rsidR="00D06027">
          <w:rPr>
            <w:noProof/>
            <w:webHidden/>
          </w:rPr>
          <w:fldChar w:fldCharType="separate"/>
        </w:r>
        <w:r w:rsidR="00D06027">
          <w:rPr>
            <w:noProof/>
            <w:webHidden/>
          </w:rPr>
          <w:t>93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49" w:history="1">
        <w:r w:rsidR="00D06027" w:rsidRPr="00BF21D5">
          <w:rPr>
            <w:rStyle w:val="Hyperlink"/>
            <w:noProof/>
          </w:rPr>
          <w:t>3.2.2.1.1</w:t>
        </w:r>
        <w:r w:rsidR="00D06027">
          <w:rPr>
            <w:rFonts w:asciiTheme="minorHAnsi" w:eastAsiaTheme="minorEastAsia" w:hAnsiTheme="minorHAnsi" w:cstheme="minorBidi"/>
            <w:noProof/>
            <w:sz w:val="22"/>
            <w:szCs w:val="22"/>
          </w:rPr>
          <w:tab/>
        </w:r>
        <w:r w:rsidR="00D06027" w:rsidRPr="00BF21D5">
          <w:rPr>
            <w:rStyle w:val="Hyperlink"/>
            <w:noProof/>
          </w:rPr>
          <w:t>Supports PF2_Unrelated Flag</w:t>
        </w:r>
        <w:r w:rsidR="00D06027">
          <w:rPr>
            <w:noProof/>
            <w:webHidden/>
          </w:rPr>
          <w:tab/>
        </w:r>
        <w:r w:rsidR="00D06027">
          <w:rPr>
            <w:noProof/>
            <w:webHidden/>
          </w:rPr>
          <w:fldChar w:fldCharType="begin"/>
        </w:r>
        <w:r w:rsidR="00D06027">
          <w:rPr>
            <w:noProof/>
            <w:webHidden/>
          </w:rPr>
          <w:instrText xml:space="preserve"> PAGEREF _Toc423366049 \h </w:instrText>
        </w:r>
        <w:r w:rsidR="00D06027">
          <w:rPr>
            <w:noProof/>
            <w:webHidden/>
          </w:rPr>
        </w:r>
        <w:r w:rsidR="00D06027">
          <w:rPr>
            <w:noProof/>
            <w:webHidden/>
          </w:rPr>
          <w:fldChar w:fldCharType="separate"/>
        </w:r>
        <w:r w:rsidR="00D06027">
          <w:rPr>
            <w:noProof/>
            <w:webHidden/>
          </w:rPr>
          <w:t>93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50" w:history="1">
        <w:r w:rsidR="00D06027" w:rsidRPr="00BF21D5">
          <w:rPr>
            <w:rStyle w:val="Hyperlink"/>
            <w:noProof/>
          </w:rPr>
          <w:t>3.2.2.1.2</w:t>
        </w:r>
        <w:r w:rsidR="00D06027">
          <w:rPr>
            <w:rFonts w:asciiTheme="minorHAnsi" w:eastAsiaTheme="minorEastAsia" w:hAnsiTheme="minorHAnsi" w:cstheme="minorBidi"/>
            <w:noProof/>
            <w:sz w:val="22"/>
            <w:szCs w:val="22"/>
          </w:rPr>
          <w:tab/>
        </w:r>
        <w:r w:rsidR="00D06027" w:rsidRPr="00BF21D5">
          <w:rPr>
            <w:rStyle w:val="Hyperlink"/>
            <w:noProof/>
          </w:rPr>
          <w:t>Security Provider Identifier</w:t>
        </w:r>
        <w:r w:rsidR="00D06027">
          <w:rPr>
            <w:noProof/>
            <w:webHidden/>
          </w:rPr>
          <w:tab/>
        </w:r>
        <w:r w:rsidR="00D06027">
          <w:rPr>
            <w:noProof/>
            <w:webHidden/>
          </w:rPr>
          <w:fldChar w:fldCharType="begin"/>
        </w:r>
        <w:r w:rsidR="00D06027">
          <w:rPr>
            <w:noProof/>
            <w:webHidden/>
          </w:rPr>
          <w:instrText xml:space="preserve"> PAGEREF _Toc423366050 \h </w:instrText>
        </w:r>
        <w:r w:rsidR="00D06027">
          <w:rPr>
            <w:noProof/>
            <w:webHidden/>
          </w:rPr>
        </w:r>
        <w:r w:rsidR="00D06027">
          <w:rPr>
            <w:noProof/>
            <w:webHidden/>
          </w:rPr>
          <w:fldChar w:fldCharType="separate"/>
        </w:r>
        <w:r w:rsidR="00D06027">
          <w:rPr>
            <w:noProof/>
            <w:webHidden/>
          </w:rPr>
          <w:t>93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51" w:history="1">
        <w:r w:rsidR="00D06027" w:rsidRPr="00BF21D5">
          <w:rPr>
            <w:rStyle w:val="Hyperlink"/>
            <w:noProof/>
          </w:rPr>
          <w:t>3.2.2.1.3</w:t>
        </w:r>
        <w:r w:rsidR="00D06027">
          <w:rPr>
            <w:rFonts w:asciiTheme="minorHAnsi" w:eastAsiaTheme="minorEastAsia" w:hAnsiTheme="minorHAnsi" w:cstheme="minorBidi"/>
            <w:noProof/>
            <w:sz w:val="22"/>
            <w:szCs w:val="22"/>
          </w:rPr>
          <w:tab/>
        </w:r>
        <w:r w:rsidR="00D06027" w:rsidRPr="00BF21D5">
          <w:rPr>
            <w:rStyle w:val="Hyperlink"/>
            <w:noProof/>
          </w:rPr>
          <w:t>Authentication Level</w:t>
        </w:r>
        <w:r w:rsidR="00D06027">
          <w:rPr>
            <w:noProof/>
            <w:webHidden/>
          </w:rPr>
          <w:tab/>
        </w:r>
        <w:r w:rsidR="00D06027">
          <w:rPr>
            <w:noProof/>
            <w:webHidden/>
          </w:rPr>
          <w:fldChar w:fldCharType="begin"/>
        </w:r>
        <w:r w:rsidR="00D06027">
          <w:rPr>
            <w:noProof/>
            <w:webHidden/>
          </w:rPr>
          <w:instrText xml:space="preserve"> PAGEREF _Toc423366051 \h </w:instrText>
        </w:r>
        <w:r w:rsidR="00D06027">
          <w:rPr>
            <w:noProof/>
            <w:webHidden/>
          </w:rPr>
        </w:r>
        <w:r w:rsidR="00D06027">
          <w:rPr>
            <w:noProof/>
            <w:webHidden/>
          </w:rPr>
          <w:fldChar w:fldCharType="separate"/>
        </w:r>
        <w:r w:rsidR="00D06027">
          <w:rPr>
            <w:noProof/>
            <w:webHidden/>
          </w:rPr>
          <w:t>93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52" w:history="1">
        <w:r w:rsidR="00D06027" w:rsidRPr="00BF21D5">
          <w:rPr>
            <w:rStyle w:val="Hyperlink"/>
            <w:noProof/>
          </w:rPr>
          <w:t>3.2.2.1.4</w:t>
        </w:r>
        <w:r w:rsidR="00D06027">
          <w:rPr>
            <w:rFonts w:asciiTheme="minorHAnsi" w:eastAsiaTheme="minorEastAsia" w:hAnsiTheme="minorHAnsi" w:cstheme="minorBidi"/>
            <w:noProof/>
            <w:sz w:val="22"/>
            <w:szCs w:val="22"/>
          </w:rPr>
          <w:tab/>
        </w:r>
        <w:r w:rsidR="00D06027" w:rsidRPr="00BF21D5">
          <w:rPr>
            <w:rStyle w:val="Hyperlink"/>
            <w:noProof/>
          </w:rPr>
          <w:t>Activity</w:t>
        </w:r>
        <w:r w:rsidR="00D06027">
          <w:rPr>
            <w:noProof/>
            <w:webHidden/>
          </w:rPr>
          <w:tab/>
        </w:r>
        <w:r w:rsidR="00D06027">
          <w:rPr>
            <w:noProof/>
            <w:webHidden/>
          </w:rPr>
          <w:fldChar w:fldCharType="begin"/>
        </w:r>
        <w:r w:rsidR="00D06027">
          <w:rPr>
            <w:noProof/>
            <w:webHidden/>
          </w:rPr>
          <w:instrText xml:space="preserve"> PAGEREF _Toc423366052 \h </w:instrText>
        </w:r>
        <w:r w:rsidR="00D06027">
          <w:rPr>
            <w:noProof/>
            <w:webHidden/>
          </w:rPr>
        </w:r>
        <w:r w:rsidR="00D06027">
          <w:rPr>
            <w:noProof/>
            <w:webHidden/>
          </w:rPr>
          <w:fldChar w:fldCharType="separate"/>
        </w:r>
        <w:r w:rsidR="00D06027">
          <w:rPr>
            <w:noProof/>
            <w:webHidden/>
          </w:rPr>
          <w:t>93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53" w:history="1">
        <w:r w:rsidR="00D06027" w:rsidRPr="00BF21D5">
          <w:rPr>
            <w:rStyle w:val="Hyperlink"/>
            <w:noProof/>
          </w:rPr>
          <w:t>3.2.2.1.5</w:t>
        </w:r>
        <w:r w:rsidR="00D06027">
          <w:rPr>
            <w:rFonts w:asciiTheme="minorHAnsi" w:eastAsiaTheme="minorEastAsia" w:hAnsiTheme="minorHAnsi" w:cstheme="minorBidi"/>
            <w:noProof/>
            <w:sz w:val="22"/>
            <w:szCs w:val="22"/>
          </w:rPr>
          <w:tab/>
        </w:r>
        <w:r w:rsidR="00D06027" w:rsidRPr="00BF21D5">
          <w:rPr>
            <w:rStyle w:val="Hyperlink"/>
            <w:noProof/>
          </w:rPr>
          <w:t>Collection of Activities</w:t>
        </w:r>
        <w:r w:rsidR="00D06027">
          <w:rPr>
            <w:noProof/>
            <w:webHidden/>
          </w:rPr>
          <w:tab/>
        </w:r>
        <w:r w:rsidR="00D06027">
          <w:rPr>
            <w:noProof/>
            <w:webHidden/>
          </w:rPr>
          <w:fldChar w:fldCharType="begin"/>
        </w:r>
        <w:r w:rsidR="00D06027">
          <w:rPr>
            <w:noProof/>
            <w:webHidden/>
          </w:rPr>
          <w:instrText xml:space="preserve"> PAGEREF _Toc423366053 \h </w:instrText>
        </w:r>
        <w:r w:rsidR="00D06027">
          <w:rPr>
            <w:noProof/>
            <w:webHidden/>
          </w:rPr>
        </w:r>
        <w:r w:rsidR="00D06027">
          <w:rPr>
            <w:noProof/>
            <w:webHidden/>
          </w:rPr>
          <w:fldChar w:fldCharType="separate"/>
        </w:r>
        <w:r w:rsidR="00D06027">
          <w:rPr>
            <w:noProof/>
            <w:webHidden/>
          </w:rPr>
          <w:t>94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54" w:history="1">
        <w:r w:rsidR="00D06027" w:rsidRPr="00BF21D5">
          <w:rPr>
            <w:rStyle w:val="Hyperlink"/>
            <w:noProof/>
          </w:rPr>
          <w:t>3.2.2.1.6</w:t>
        </w:r>
        <w:r w:rsidR="00D06027">
          <w:rPr>
            <w:rFonts w:asciiTheme="minorHAnsi" w:eastAsiaTheme="minorEastAsia" w:hAnsiTheme="minorHAnsi" w:cstheme="minorBidi"/>
            <w:noProof/>
            <w:sz w:val="22"/>
            <w:szCs w:val="22"/>
          </w:rPr>
          <w:tab/>
        </w:r>
        <w:r w:rsidR="00D06027" w:rsidRPr="00BF21D5">
          <w:rPr>
            <w:rStyle w:val="Hyperlink"/>
            <w:noProof/>
          </w:rPr>
          <w:t>Collection of Inactive Activities</w:t>
        </w:r>
        <w:r w:rsidR="00D06027">
          <w:rPr>
            <w:noProof/>
            <w:webHidden/>
          </w:rPr>
          <w:tab/>
        </w:r>
        <w:r w:rsidR="00D06027">
          <w:rPr>
            <w:noProof/>
            <w:webHidden/>
          </w:rPr>
          <w:fldChar w:fldCharType="begin"/>
        </w:r>
        <w:r w:rsidR="00D06027">
          <w:rPr>
            <w:noProof/>
            <w:webHidden/>
          </w:rPr>
          <w:instrText xml:space="preserve"> PAGEREF _Toc423366054 \h </w:instrText>
        </w:r>
        <w:r w:rsidR="00D06027">
          <w:rPr>
            <w:noProof/>
            <w:webHidden/>
          </w:rPr>
        </w:r>
        <w:r w:rsidR="00D06027">
          <w:rPr>
            <w:noProof/>
            <w:webHidden/>
          </w:rPr>
          <w:fldChar w:fldCharType="separate"/>
        </w:r>
        <w:r w:rsidR="00D06027">
          <w:rPr>
            <w:noProof/>
            <w:webHidden/>
          </w:rPr>
          <w:t>95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55" w:history="1">
        <w:r w:rsidR="00D06027" w:rsidRPr="00BF21D5">
          <w:rPr>
            <w:rStyle w:val="Hyperlink"/>
            <w:noProof/>
          </w:rPr>
          <w:t>3.2.2.1.7</w:t>
        </w:r>
        <w:r w:rsidR="00D06027">
          <w:rPr>
            <w:rFonts w:asciiTheme="minorHAnsi" w:eastAsiaTheme="minorEastAsia" w:hAnsiTheme="minorHAnsi" w:cstheme="minorBidi"/>
            <w:noProof/>
            <w:sz w:val="22"/>
            <w:szCs w:val="22"/>
          </w:rPr>
          <w:tab/>
        </w:r>
        <w:r w:rsidR="00D06027" w:rsidRPr="00BF21D5">
          <w:rPr>
            <w:rStyle w:val="Hyperlink"/>
            <w:noProof/>
          </w:rPr>
          <w:t>Client Address Space</w:t>
        </w:r>
        <w:r w:rsidR="00D06027">
          <w:rPr>
            <w:noProof/>
            <w:webHidden/>
          </w:rPr>
          <w:tab/>
        </w:r>
        <w:r w:rsidR="00D06027">
          <w:rPr>
            <w:noProof/>
            <w:webHidden/>
          </w:rPr>
          <w:fldChar w:fldCharType="begin"/>
        </w:r>
        <w:r w:rsidR="00D06027">
          <w:rPr>
            <w:noProof/>
            <w:webHidden/>
          </w:rPr>
          <w:instrText xml:space="preserve"> PAGEREF _Toc423366055 \h </w:instrText>
        </w:r>
        <w:r w:rsidR="00D06027">
          <w:rPr>
            <w:noProof/>
            <w:webHidden/>
          </w:rPr>
        </w:r>
        <w:r w:rsidR="00D06027">
          <w:rPr>
            <w:noProof/>
            <w:webHidden/>
          </w:rPr>
          <w:fldChar w:fldCharType="separate"/>
        </w:r>
        <w:r w:rsidR="00D06027">
          <w:rPr>
            <w:noProof/>
            <w:webHidden/>
          </w:rPr>
          <w:t>95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56" w:history="1">
        <w:r w:rsidR="00D06027" w:rsidRPr="00BF21D5">
          <w:rPr>
            <w:rStyle w:val="Hyperlink"/>
            <w:noProof/>
          </w:rPr>
          <w:t>3.2.2.1.8</w:t>
        </w:r>
        <w:r w:rsidR="00D06027">
          <w:rPr>
            <w:rFonts w:asciiTheme="minorHAnsi" w:eastAsiaTheme="minorEastAsia" w:hAnsiTheme="minorHAnsi" w:cstheme="minorBidi"/>
            <w:noProof/>
            <w:sz w:val="22"/>
            <w:szCs w:val="22"/>
          </w:rPr>
          <w:tab/>
        </w:r>
        <w:r w:rsidR="00D06027" w:rsidRPr="00BF21D5">
          <w:rPr>
            <w:rStyle w:val="Hyperlink"/>
            <w:noProof/>
          </w:rPr>
          <w:t>Table of CASs</w:t>
        </w:r>
        <w:r w:rsidR="00D06027">
          <w:rPr>
            <w:noProof/>
            <w:webHidden/>
          </w:rPr>
          <w:tab/>
        </w:r>
        <w:r w:rsidR="00D06027">
          <w:rPr>
            <w:noProof/>
            <w:webHidden/>
          </w:rPr>
          <w:fldChar w:fldCharType="begin"/>
        </w:r>
        <w:r w:rsidR="00D06027">
          <w:rPr>
            <w:noProof/>
            <w:webHidden/>
          </w:rPr>
          <w:instrText xml:space="preserve"> PAGEREF _Toc423366056 \h </w:instrText>
        </w:r>
        <w:r w:rsidR="00D06027">
          <w:rPr>
            <w:noProof/>
            <w:webHidden/>
          </w:rPr>
        </w:r>
        <w:r w:rsidR="00D06027">
          <w:rPr>
            <w:noProof/>
            <w:webHidden/>
          </w:rPr>
          <w:fldChar w:fldCharType="separate"/>
        </w:r>
        <w:r w:rsidR="00D06027">
          <w:rPr>
            <w:noProof/>
            <w:webHidden/>
          </w:rPr>
          <w:t>95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57" w:history="1">
        <w:r w:rsidR="00D06027" w:rsidRPr="00BF21D5">
          <w:rPr>
            <w:rStyle w:val="Hyperlink"/>
            <w:noProof/>
          </w:rPr>
          <w:t>3.2.2.1.9</w:t>
        </w:r>
        <w:r w:rsidR="00D06027">
          <w:rPr>
            <w:rFonts w:asciiTheme="minorHAnsi" w:eastAsiaTheme="minorEastAsia" w:hAnsiTheme="minorHAnsi" w:cstheme="minorBidi"/>
            <w:noProof/>
            <w:sz w:val="22"/>
            <w:szCs w:val="22"/>
          </w:rPr>
          <w:tab/>
        </w:r>
        <w:r w:rsidR="00D06027" w:rsidRPr="00BF21D5">
          <w:rPr>
            <w:rStyle w:val="Hyperlink"/>
            <w:noProof/>
          </w:rPr>
          <w:t>Causal Ordering Flag</w:t>
        </w:r>
        <w:r w:rsidR="00D06027">
          <w:rPr>
            <w:noProof/>
            <w:webHidden/>
          </w:rPr>
          <w:tab/>
        </w:r>
        <w:r w:rsidR="00D06027">
          <w:rPr>
            <w:noProof/>
            <w:webHidden/>
          </w:rPr>
          <w:fldChar w:fldCharType="begin"/>
        </w:r>
        <w:r w:rsidR="00D06027">
          <w:rPr>
            <w:noProof/>
            <w:webHidden/>
          </w:rPr>
          <w:instrText xml:space="preserve"> PAGEREF _Toc423366057 \h </w:instrText>
        </w:r>
        <w:r w:rsidR="00D06027">
          <w:rPr>
            <w:noProof/>
            <w:webHidden/>
          </w:rPr>
        </w:r>
        <w:r w:rsidR="00D06027">
          <w:rPr>
            <w:noProof/>
            <w:webHidden/>
          </w:rPr>
          <w:fldChar w:fldCharType="separate"/>
        </w:r>
        <w:r w:rsidR="00D06027">
          <w:rPr>
            <w:noProof/>
            <w:webHidden/>
          </w:rPr>
          <w:t>95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58" w:history="1">
        <w:r w:rsidR="00D06027" w:rsidRPr="00BF21D5">
          <w:rPr>
            <w:rStyle w:val="Hyperlink"/>
            <w:noProof/>
          </w:rPr>
          <w:t>3.2.2.1.10</w:t>
        </w:r>
        <w:r w:rsidR="00D06027">
          <w:rPr>
            <w:rFonts w:asciiTheme="minorHAnsi" w:eastAsiaTheme="minorEastAsia" w:hAnsiTheme="minorHAnsi" w:cstheme="minorBidi"/>
            <w:noProof/>
            <w:sz w:val="22"/>
            <w:szCs w:val="22"/>
          </w:rPr>
          <w:tab/>
        </w:r>
        <w:r w:rsidR="00D06027" w:rsidRPr="00BF21D5">
          <w:rPr>
            <w:rStyle w:val="Hyperlink"/>
            <w:noProof/>
          </w:rPr>
          <w:t>Call</w:t>
        </w:r>
        <w:r w:rsidR="00D06027">
          <w:rPr>
            <w:noProof/>
            <w:webHidden/>
          </w:rPr>
          <w:tab/>
        </w:r>
        <w:r w:rsidR="00D06027">
          <w:rPr>
            <w:noProof/>
            <w:webHidden/>
          </w:rPr>
          <w:fldChar w:fldCharType="begin"/>
        </w:r>
        <w:r w:rsidR="00D06027">
          <w:rPr>
            <w:noProof/>
            <w:webHidden/>
          </w:rPr>
          <w:instrText xml:space="preserve"> PAGEREF _Toc423366058 \h </w:instrText>
        </w:r>
        <w:r w:rsidR="00D06027">
          <w:rPr>
            <w:noProof/>
            <w:webHidden/>
          </w:rPr>
        </w:r>
        <w:r w:rsidR="00D06027">
          <w:rPr>
            <w:noProof/>
            <w:webHidden/>
          </w:rPr>
          <w:fldChar w:fldCharType="separate"/>
        </w:r>
        <w:r w:rsidR="00D06027">
          <w:rPr>
            <w:noProof/>
            <w:webHidden/>
          </w:rPr>
          <w:t>95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59" w:history="1">
        <w:r w:rsidR="00D06027" w:rsidRPr="00BF21D5">
          <w:rPr>
            <w:rStyle w:val="Hyperlink"/>
            <w:noProof/>
          </w:rPr>
          <w:t>3.2.2.2</w:t>
        </w:r>
        <w:r w:rsidR="00D06027">
          <w:rPr>
            <w:rFonts w:asciiTheme="minorHAnsi" w:eastAsiaTheme="minorEastAsia" w:hAnsiTheme="minorHAnsi" w:cstheme="minorBidi"/>
            <w:noProof/>
            <w:sz w:val="22"/>
            <w:szCs w:val="22"/>
          </w:rPr>
          <w:tab/>
        </w:r>
        <w:r w:rsidR="00D06027" w:rsidRPr="00BF21D5">
          <w:rPr>
            <w:rStyle w:val="Hyperlink"/>
            <w:noProof/>
          </w:rPr>
          <w:t>Timers</w:t>
        </w:r>
        <w:r w:rsidR="00D06027">
          <w:rPr>
            <w:noProof/>
            <w:webHidden/>
          </w:rPr>
          <w:tab/>
        </w:r>
        <w:r w:rsidR="00D06027">
          <w:rPr>
            <w:noProof/>
            <w:webHidden/>
          </w:rPr>
          <w:fldChar w:fldCharType="begin"/>
        </w:r>
        <w:r w:rsidR="00D06027">
          <w:rPr>
            <w:noProof/>
            <w:webHidden/>
          </w:rPr>
          <w:instrText xml:space="preserve"> PAGEREF _Toc423366059 \h </w:instrText>
        </w:r>
        <w:r w:rsidR="00D06027">
          <w:rPr>
            <w:noProof/>
            <w:webHidden/>
          </w:rPr>
        </w:r>
        <w:r w:rsidR="00D06027">
          <w:rPr>
            <w:noProof/>
            <w:webHidden/>
          </w:rPr>
          <w:fldChar w:fldCharType="separate"/>
        </w:r>
        <w:r w:rsidR="00D06027">
          <w:rPr>
            <w:noProof/>
            <w:webHidden/>
          </w:rPr>
          <w:t>97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60" w:history="1">
        <w:r w:rsidR="00D06027" w:rsidRPr="00BF21D5">
          <w:rPr>
            <w:rStyle w:val="Hyperlink"/>
            <w:noProof/>
          </w:rPr>
          <w:t>3.2.2.2.1</w:t>
        </w:r>
        <w:r w:rsidR="00D06027">
          <w:rPr>
            <w:rFonts w:asciiTheme="minorHAnsi" w:eastAsiaTheme="minorEastAsia" w:hAnsiTheme="minorHAnsi" w:cstheme="minorBidi"/>
            <w:noProof/>
            <w:sz w:val="22"/>
            <w:szCs w:val="22"/>
          </w:rPr>
          <w:tab/>
        </w:r>
        <w:r w:rsidR="00D06027" w:rsidRPr="00BF21D5">
          <w:rPr>
            <w:rStyle w:val="Hyperlink"/>
            <w:noProof/>
          </w:rPr>
          <w:t>Packet Retransmission Timer</w:t>
        </w:r>
        <w:r w:rsidR="00D06027">
          <w:rPr>
            <w:noProof/>
            <w:webHidden/>
          </w:rPr>
          <w:tab/>
        </w:r>
        <w:r w:rsidR="00D06027">
          <w:rPr>
            <w:noProof/>
            <w:webHidden/>
          </w:rPr>
          <w:fldChar w:fldCharType="begin"/>
        </w:r>
        <w:r w:rsidR="00D06027">
          <w:rPr>
            <w:noProof/>
            <w:webHidden/>
          </w:rPr>
          <w:instrText xml:space="preserve"> PAGEREF _Toc423366060 \h </w:instrText>
        </w:r>
        <w:r w:rsidR="00D06027">
          <w:rPr>
            <w:noProof/>
            <w:webHidden/>
          </w:rPr>
        </w:r>
        <w:r w:rsidR="00D06027">
          <w:rPr>
            <w:noProof/>
            <w:webHidden/>
          </w:rPr>
          <w:fldChar w:fldCharType="separate"/>
        </w:r>
        <w:r w:rsidR="00D06027">
          <w:rPr>
            <w:noProof/>
            <w:webHidden/>
          </w:rPr>
          <w:t>97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61" w:history="1">
        <w:r w:rsidR="00D06027" w:rsidRPr="00BF21D5">
          <w:rPr>
            <w:rStyle w:val="Hyperlink"/>
            <w:noProof/>
          </w:rPr>
          <w:t>3.2.2.2.2</w:t>
        </w:r>
        <w:r w:rsidR="00D06027">
          <w:rPr>
            <w:rFonts w:asciiTheme="minorHAnsi" w:eastAsiaTheme="minorEastAsia" w:hAnsiTheme="minorHAnsi" w:cstheme="minorBidi"/>
            <w:noProof/>
            <w:sz w:val="22"/>
            <w:szCs w:val="22"/>
          </w:rPr>
          <w:tab/>
        </w:r>
        <w:r w:rsidR="00D06027" w:rsidRPr="00BF21D5">
          <w:rPr>
            <w:rStyle w:val="Hyperlink"/>
            <w:noProof/>
          </w:rPr>
          <w:t>Cancel Time-Out Timer</w:t>
        </w:r>
        <w:r w:rsidR="00D06027">
          <w:rPr>
            <w:noProof/>
            <w:webHidden/>
          </w:rPr>
          <w:tab/>
        </w:r>
        <w:r w:rsidR="00D06027">
          <w:rPr>
            <w:noProof/>
            <w:webHidden/>
          </w:rPr>
          <w:fldChar w:fldCharType="begin"/>
        </w:r>
        <w:r w:rsidR="00D06027">
          <w:rPr>
            <w:noProof/>
            <w:webHidden/>
          </w:rPr>
          <w:instrText xml:space="preserve"> PAGEREF _Toc423366061 \h </w:instrText>
        </w:r>
        <w:r w:rsidR="00D06027">
          <w:rPr>
            <w:noProof/>
            <w:webHidden/>
          </w:rPr>
        </w:r>
        <w:r w:rsidR="00D06027">
          <w:rPr>
            <w:noProof/>
            <w:webHidden/>
          </w:rPr>
          <w:fldChar w:fldCharType="separate"/>
        </w:r>
        <w:r w:rsidR="00D06027">
          <w:rPr>
            <w:noProof/>
            <w:webHidden/>
          </w:rPr>
          <w:t>97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62" w:history="1">
        <w:r w:rsidR="00D06027" w:rsidRPr="00BF21D5">
          <w:rPr>
            <w:rStyle w:val="Hyperlink"/>
            <w:noProof/>
          </w:rPr>
          <w:t>3.2.2.2.3</w:t>
        </w:r>
        <w:r w:rsidR="00D06027">
          <w:rPr>
            <w:rFonts w:asciiTheme="minorHAnsi" w:eastAsiaTheme="minorEastAsia" w:hAnsiTheme="minorHAnsi" w:cstheme="minorBidi"/>
            <w:noProof/>
            <w:sz w:val="22"/>
            <w:szCs w:val="22"/>
          </w:rPr>
          <w:tab/>
        </w:r>
        <w:r w:rsidR="00D06027" w:rsidRPr="00BF21D5">
          <w:rPr>
            <w:rStyle w:val="Hyperlink"/>
            <w:noProof/>
          </w:rPr>
          <w:t>Delayed-Ack Timer</w:t>
        </w:r>
        <w:r w:rsidR="00D06027">
          <w:rPr>
            <w:noProof/>
            <w:webHidden/>
          </w:rPr>
          <w:tab/>
        </w:r>
        <w:r w:rsidR="00D06027">
          <w:rPr>
            <w:noProof/>
            <w:webHidden/>
          </w:rPr>
          <w:fldChar w:fldCharType="begin"/>
        </w:r>
        <w:r w:rsidR="00D06027">
          <w:rPr>
            <w:noProof/>
            <w:webHidden/>
          </w:rPr>
          <w:instrText xml:space="preserve"> PAGEREF _Toc423366062 \h </w:instrText>
        </w:r>
        <w:r w:rsidR="00D06027">
          <w:rPr>
            <w:noProof/>
            <w:webHidden/>
          </w:rPr>
        </w:r>
        <w:r w:rsidR="00D06027">
          <w:rPr>
            <w:noProof/>
            <w:webHidden/>
          </w:rPr>
          <w:fldChar w:fldCharType="separate"/>
        </w:r>
        <w:r w:rsidR="00D06027">
          <w:rPr>
            <w:noProof/>
            <w:webHidden/>
          </w:rPr>
          <w:t>98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63" w:history="1">
        <w:r w:rsidR="00D06027" w:rsidRPr="00BF21D5">
          <w:rPr>
            <w:rStyle w:val="Hyperlink"/>
            <w:noProof/>
          </w:rPr>
          <w:t>3.2.2.2.4</w:t>
        </w:r>
        <w:r w:rsidR="00D06027">
          <w:rPr>
            <w:rFonts w:asciiTheme="minorHAnsi" w:eastAsiaTheme="minorEastAsia" w:hAnsiTheme="minorHAnsi" w:cstheme="minorBidi"/>
            <w:noProof/>
            <w:sz w:val="22"/>
            <w:szCs w:val="22"/>
          </w:rPr>
          <w:tab/>
        </w:r>
        <w:r w:rsidR="00D06027" w:rsidRPr="00BF21D5">
          <w:rPr>
            <w:rStyle w:val="Hyperlink"/>
            <w:noProof/>
          </w:rPr>
          <w:t>Context-Handle Keep-Alive Timer</w:t>
        </w:r>
        <w:r w:rsidR="00D06027">
          <w:rPr>
            <w:noProof/>
            <w:webHidden/>
          </w:rPr>
          <w:tab/>
        </w:r>
        <w:r w:rsidR="00D06027">
          <w:rPr>
            <w:noProof/>
            <w:webHidden/>
          </w:rPr>
          <w:fldChar w:fldCharType="begin"/>
        </w:r>
        <w:r w:rsidR="00D06027">
          <w:rPr>
            <w:noProof/>
            <w:webHidden/>
          </w:rPr>
          <w:instrText xml:space="preserve"> PAGEREF _Toc423366063 \h </w:instrText>
        </w:r>
        <w:r w:rsidR="00D06027">
          <w:rPr>
            <w:noProof/>
            <w:webHidden/>
          </w:rPr>
        </w:r>
        <w:r w:rsidR="00D06027">
          <w:rPr>
            <w:noProof/>
            <w:webHidden/>
          </w:rPr>
          <w:fldChar w:fldCharType="separate"/>
        </w:r>
        <w:r w:rsidR="00D06027">
          <w:rPr>
            <w:noProof/>
            <w:webHidden/>
          </w:rPr>
          <w:t>98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64" w:history="1">
        <w:r w:rsidR="00D06027" w:rsidRPr="00BF21D5">
          <w:rPr>
            <w:rStyle w:val="Hyperlink"/>
            <w:noProof/>
          </w:rPr>
          <w:t>3.2.2.2.5</w:t>
        </w:r>
        <w:r w:rsidR="00D06027">
          <w:rPr>
            <w:rFonts w:asciiTheme="minorHAnsi" w:eastAsiaTheme="minorEastAsia" w:hAnsiTheme="minorHAnsi" w:cstheme="minorBidi"/>
            <w:noProof/>
            <w:sz w:val="22"/>
            <w:szCs w:val="22"/>
          </w:rPr>
          <w:tab/>
        </w:r>
        <w:r w:rsidR="00D06027" w:rsidRPr="00BF21D5">
          <w:rPr>
            <w:rStyle w:val="Hyperlink"/>
            <w:noProof/>
          </w:rPr>
          <w:t>Inactive Activity Timer</w:t>
        </w:r>
        <w:r w:rsidR="00D06027">
          <w:rPr>
            <w:noProof/>
            <w:webHidden/>
          </w:rPr>
          <w:tab/>
        </w:r>
        <w:r w:rsidR="00D06027">
          <w:rPr>
            <w:noProof/>
            <w:webHidden/>
          </w:rPr>
          <w:fldChar w:fldCharType="begin"/>
        </w:r>
        <w:r w:rsidR="00D06027">
          <w:rPr>
            <w:noProof/>
            <w:webHidden/>
          </w:rPr>
          <w:instrText xml:space="preserve"> PAGEREF _Toc423366064 \h </w:instrText>
        </w:r>
        <w:r w:rsidR="00D06027">
          <w:rPr>
            <w:noProof/>
            <w:webHidden/>
          </w:rPr>
        </w:r>
        <w:r w:rsidR="00D06027">
          <w:rPr>
            <w:noProof/>
            <w:webHidden/>
          </w:rPr>
          <w:fldChar w:fldCharType="separate"/>
        </w:r>
        <w:r w:rsidR="00D06027">
          <w:rPr>
            <w:noProof/>
            <w:webHidden/>
          </w:rPr>
          <w:t>98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65" w:history="1">
        <w:r w:rsidR="00D06027" w:rsidRPr="00BF21D5">
          <w:rPr>
            <w:rStyle w:val="Hyperlink"/>
            <w:noProof/>
          </w:rPr>
          <w:t>3.2.2.3</w:t>
        </w:r>
        <w:r w:rsidR="00D06027">
          <w:rPr>
            <w:rFonts w:asciiTheme="minorHAnsi" w:eastAsiaTheme="minorEastAsia" w:hAnsiTheme="minorHAnsi" w:cstheme="minorBidi"/>
            <w:noProof/>
            <w:sz w:val="22"/>
            <w:szCs w:val="22"/>
          </w:rPr>
          <w:tab/>
        </w:r>
        <w:r w:rsidR="00D06027" w:rsidRPr="00BF21D5">
          <w:rPr>
            <w:rStyle w:val="Hyperlink"/>
            <w:noProof/>
          </w:rPr>
          <w:t>Initialization</w:t>
        </w:r>
        <w:r w:rsidR="00D06027">
          <w:rPr>
            <w:noProof/>
            <w:webHidden/>
          </w:rPr>
          <w:tab/>
        </w:r>
        <w:r w:rsidR="00D06027">
          <w:rPr>
            <w:noProof/>
            <w:webHidden/>
          </w:rPr>
          <w:fldChar w:fldCharType="begin"/>
        </w:r>
        <w:r w:rsidR="00D06027">
          <w:rPr>
            <w:noProof/>
            <w:webHidden/>
          </w:rPr>
          <w:instrText xml:space="preserve"> PAGEREF _Toc423366065 \h </w:instrText>
        </w:r>
        <w:r w:rsidR="00D06027">
          <w:rPr>
            <w:noProof/>
            <w:webHidden/>
          </w:rPr>
        </w:r>
        <w:r w:rsidR="00D06027">
          <w:rPr>
            <w:noProof/>
            <w:webHidden/>
          </w:rPr>
          <w:fldChar w:fldCharType="separate"/>
        </w:r>
        <w:r w:rsidR="00D06027">
          <w:rPr>
            <w:noProof/>
            <w:webHidden/>
          </w:rPr>
          <w:t>98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66" w:history="1">
        <w:r w:rsidR="00D06027" w:rsidRPr="00BF21D5">
          <w:rPr>
            <w:rStyle w:val="Hyperlink"/>
            <w:noProof/>
          </w:rPr>
          <w:t>3.2.2.3.1</w:t>
        </w:r>
        <w:r w:rsidR="00D06027">
          <w:rPr>
            <w:rFonts w:asciiTheme="minorHAnsi" w:eastAsiaTheme="minorEastAsia" w:hAnsiTheme="minorHAnsi" w:cstheme="minorBidi"/>
            <w:noProof/>
            <w:sz w:val="22"/>
            <w:szCs w:val="22"/>
          </w:rPr>
          <w:tab/>
        </w:r>
        <w:r w:rsidR="00D06027" w:rsidRPr="00BF21D5">
          <w:rPr>
            <w:rStyle w:val="Hyperlink"/>
            <w:noProof/>
          </w:rPr>
          <w:t>Create a Binding Handle</w:t>
        </w:r>
        <w:r w:rsidR="00D06027">
          <w:rPr>
            <w:noProof/>
            <w:webHidden/>
          </w:rPr>
          <w:tab/>
        </w:r>
        <w:r w:rsidR="00D06027">
          <w:rPr>
            <w:noProof/>
            <w:webHidden/>
          </w:rPr>
          <w:fldChar w:fldCharType="begin"/>
        </w:r>
        <w:r w:rsidR="00D06027">
          <w:rPr>
            <w:noProof/>
            <w:webHidden/>
          </w:rPr>
          <w:instrText xml:space="preserve"> PAGEREF _Toc423366066 \h </w:instrText>
        </w:r>
        <w:r w:rsidR="00D06027">
          <w:rPr>
            <w:noProof/>
            <w:webHidden/>
          </w:rPr>
        </w:r>
        <w:r w:rsidR="00D06027">
          <w:rPr>
            <w:noProof/>
            <w:webHidden/>
          </w:rPr>
          <w:fldChar w:fldCharType="separate"/>
        </w:r>
        <w:r w:rsidR="00D06027">
          <w:rPr>
            <w:noProof/>
            <w:webHidden/>
          </w:rPr>
          <w:t>98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67" w:history="1">
        <w:r w:rsidR="00D06027" w:rsidRPr="00BF21D5">
          <w:rPr>
            <w:rStyle w:val="Hyperlink"/>
            <w:noProof/>
          </w:rPr>
          <w:t>3.2.2.3.2</w:t>
        </w:r>
        <w:r w:rsidR="00D06027">
          <w:rPr>
            <w:rFonts w:asciiTheme="minorHAnsi" w:eastAsiaTheme="minorEastAsia" w:hAnsiTheme="minorHAnsi" w:cstheme="minorBidi"/>
            <w:noProof/>
            <w:sz w:val="22"/>
            <w:szCs w:val="22"/>
          </w:rPr>
          <w:tab/>
        </w:r>
        <w:r w:rsidR="00D06027" w:rsidRPr="00BF21D5">
          <w:rPr>
            <w:rStyle w:val="Hyperlink"/>
            <w:noProof/>
          </w:rPr>
          <w:t>Specify Security Settings</w:t>
        </w:r>
        <w:r w:rsidR="00D06027">
          <w:rPr>
            <w:noProof/>
            <w:webHidden/>
          </w:rPr>
          <w:tab/>
        </w:r>
        <w:r w:rsidR="00D06027">
          <w:rPr>
            <w:noProof/>
            <w:webHidden/>
          </w:rPr>
          <w:fldChar w:fldCharType="begin"/>
        </w:r>
        <w:r w:rsidR="00D06027">
          <w:rPr>
            <w:noProof/>
            <w:webHidden/>
          </w:rPr>
          <w:instrText xml:space="preserve"> PAGEREF _Toc423366067 \h </w:instrText>
        </w:r>
        <w:r w:rsidR="00D06027">
          <w:rPr>
            <w:noProof/>
            <w:webHidden/>
          </w:rPr>
        </w:r>
        <w:r w:rsidR="00D06027">
          <w:rPr>
            <w:noProof/>
            <w:webHidden/>
          </w:rPr>
          <w:fldChar w:fldCharType="separate"/>
        </w:r>
        <w:r w:rsidR="00D06027">
          <w:rPr>
            <w:noProof/>
            <w:webHidden/>
          </w:rPr>
          <w:t>98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68" w:history="1">
        <w:r w:rsidR="00D06027" w:rsidRPr="00BF21D5">
          <w:rPr>
            <w:rStyle w:val="Hyperlink"/>
            <w:noProof/>
          </w:rPr>
          <w:t>3.2.2.4</w:t>
        </w:r>
        <w:r w:rsidR="00D06027">
          <w:rPr>
            <w:rFonts w:asciiTheme="minorHAnsi" w:eastAsiaTheme="minorEastAsia" w:hAnsiTheme="minorHAnsi" w:cstheme="minorBidi"/>
            <w:noProof/>
            <w:sz w:val="22"/>
            <w:szCs w:val="22"/>
          </w:rPr>
          <w:tab/>
        </w:r>
        <w:r w:rsidR="00D06027" w:rsidRPr="00BF21D5">
          <w:rPr>
            <w:rStyle w:val="Hyperlink"/>
            <w:noProof/>
          </w:rPr>
          <w:t>Higher-Layer Triggered Events</w:t>
        </w:r>
        <w:r w:rsidR="00D06027">
          <w:rPr>
            <w:noProof/>
            <w:webHidden/>
          </w:rPr>
          <w:tab/>
        </w:r>
        <w:r w:rsidR="00D06027">
          <w:rPr>
            <w:noProof/>
            <w:webHidden/>
          </w:rPr>
          <w:fldChar w:fldCharType="begin"/>
        </w:r>
        <w:r w:rsidR="00D06027">
          <w:rPr>
            <w:noProof/>
            <w:webHidden/>
          </w:rPr>
          <w:instrText xml:space="preserve"> PAGEREF _Toc423366068 \h </w:instrText>
        </w:r>
        <w:r w:rsidR="00D06027">
          <w:rPr>
            <w:noProof/>
            <w:webHidden/>
          </w:rPr>
        </w:r>
        <w:r w:rsidR="00D06027">
          <w:rPr>
            <w:noProof/>
            <w:webHidden/>
          </w:rPr>
          <w:fldChar w:fldCharType="separate"/>
        </w:r>
        <w:r w:rsidR="00D06027">
          <w:rPr>
            <w:noProof/>
            <w:webHidden/>
          </w:rPr>
          <w:t>99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69" w:history="1">
        <w:r w:rsidR="00D06027" w:rsidRPr="00BF21D5">
          <w:rPr>
            <w:rStyle w:val="Hyperlink"/>
            <w:noProof/>
          </w:rPr>
          <w:t>3.2.2.4.1</w:t>
        </w:r>
        <w:r w:rsidR="00D06027">
          <w:rPr>
            <w:rFonts w:asciiTheme="minorHAnsi" w:eastAsiaTheme="minorEastAsia" w:hAnsiTheme="minorHAnsi" w:cstheme="minorBidi"/>
            <w:noProof/>
            <w:sz w:val="22"/>
            <w:szCs w:val="22"/>
          </w:rPr>
          <w:tab/>
        </w:r>
        <w:r w:rsidR="00D06027" w:rsidRPr="00BF21D5">
          <w:rPr>
            <w:rStyle w:val="Hyperlink"/>
            <w:noProof/>
          </w:rPr>
          <w:t>Make an RPC Method Call</w:t>
        </w:r>
        <w:r w:rsidR="00D06027">
          <w:rPr>
            <w:noProof/>
            <w:webHidden/>
          </w:rPr>
          <w:tab/>
        </w:r>
        <w:r w:rsidR="00D06027">
          <w:rPr>
            <w:noProof/>
            <w:webHidden/>
          </w:rPr>
          <w:fldChar w:fldCharType="begin"/>
        </w:r>
        <w:r w:rsidR="00D06027">
          <w:rPr>
            <w:noProof/>
            <w:webHidden/>
          </w:rPr>
          <w:instrText xml:space="preserve"> PAGEREF _Toc423366069 \h </w:instrText>
        </w:r>
        <w:r w:rsidR="00D06027">
          <w:rPr>
            <w:noProof/>
            <w:webHidden/>
          </w:rPr>
        </w:r>
        <w:r w:rsidR="00D06027">
          <w:rPr>
            <w:noProof/>
            <w:webHidden/>
          </w:rPr>
          <w:fldChar w:fldCharType="separate"/>
        </w:r>
        <w:r w:rsidR="00D06027">
          <w:rPr>
            <w:noProof/>
            <w:webHidden/>
          </w:rPr>
          <w:t>99</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70" w:history="1">
        <w:r w:rsidR="00D06027" w:rsidRPr="00BF21D5">
          <w:rPr>
            <w:rStyle w:val="Hyperlink"/>
            <w:noProof/>
          </w:rPr>
          <w:t>3.2.2.4.1.1</w:t>
        </w:r>
        <w:r w:rsidR="00D06027">
          <w:rPr>
            <w:rFonts w:asciiTheme="minorHAnsi" w:eastAsiaTheme="minorEastAsia" w:hAnsiTheme="minorHAnsi" w:cstheme="minorBidi"/>
            <w:noProof/>
            <w:sz w:val="22"/>
            <w:szCs w:val="22"/>
          </w:rPr>
          <w:tab/>
        </w:r>
        <w:r w:rsidR="00D06027" w:rsidRPr="00BF21D5">
          <w:rPr>
            <w:rStyle w:val="Hyperlink"/>
            <w:noProof/>
          </w:rPr>
          <w:t>Find a CAS</w:t>
        </w:r>
        <w:r w:rsidR="00D06027">
          <w:rPr>
            <w:noProof/>
            <w:webHidden/>
          </w:rPr>
          <w:tab/>
        </w:r>
        <w:r w:rsidR="00D06027">
          <w:rPr>
            <w:noProof/>
            <w:webHidden/>
          </w:rPr>
          <w:fldChar w:fldCharType="begin"/>
        </w:r>
        <w:r w:rsidR="00D06027">
          <w:rPr>
            <w:noProof/>
            <w:webHidden/>
          </w:rPr>
          <w:instrText xml:space="preserve"> PAGEREF _Toc423366070 \h </w:instrText>
        </w:r>
        <w:r w:rsidR="00D06027">
          <w:rPr>
            <w:noProof/>
            <w:webHidden/>
          </w:rPr>
        </w:r>
        <w:r w:rsidR="00D06027">
          <w:rPr>
            <w:noProof/>
            <w:webHidden/>
          </w:rPr>
          <w:fldChar w:fldCharType="separate"/>
        </w:r>
        <w:r w:rsidR="00D06027">
          <w:rPr>
            <w:noProof/>
            <w:webHidden/>
          </w:rPr>
          <w:t>99</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71" w:history="1">
        <w:r w:rsidR="00D06027" w:rsidRPr="00BF21D5">
          <w:rPr>
            <w:rStyle w:val="Hyperlink"/>
            <w:noProof/>
          </w:rPr>
          <w:t>3.2.2.4.1.2</w:t>
        </w:r>
        <w:r w:rsidR="00D06027">
          <w:rPr>
            <w:rFonts w:asciiTheme="minorHAnsi" w:eastAsiaTheme="minorEastAsia" w:hAnsiTheme="minorHAnsi" w:cstheme="minorBidi"/>
            <w:noProof/>
            <w:sz w:val="22"/>
            <w:szCs w:val="22"/>
          </w:rPr>
          <w:tab/>
        </w:r>
        <w:r w:rsidR="00D06027" w:rsidRPr="00BF21D5">
          <w:rPr>
            <w:rStyle w:val="Hyperlink"/>
            <w:noProof/>
          </w:rPr>
          <w:t>Find an Activity</w:t>
        </w:r>
        <w:r w:rsidR="00D06027">
          <w:rPr>
            <w:noProof/>
            <w:webHidden/>
          </w:rPr>
          <w:tab/>
        </w:r>
        <w:r w:rsidR="00D06027">
          <w:rPr>
            <w:noProof/>
            <w:webHidden/>
          </w:rPr>
          <w:fldChar w:fldCharType="begin"/>
        </w:r>
        <w:r w:rsidR="00D06027">
          <w:rPr>
            <w:noProof/>
            <w:webHidden/>
          </w:rPr>
          <w:instrText xml:space="preserve"> PAGEREF _Toc423366071 \h </w:instrText>
        </w:r>
        <w:r w:rsidR="00D06027">
          <w:rPr>
            <w:noProof/>
            <w:webHidden/>
          </w:rPr>
        </w:r>
        <w:r w:rsidR="00D06027">
          <w:rPr>
            <w:noProof/>
            <w:webHidden/>
          </w:rPr>
          <w:fldChar w:fldCharType="separate"/>
        </w:r>
        <w:r w:rsidR="00D06027">
          <w:rPr>
            <w:noProof/>
            <w:webHidden/>
          </w:rPr>
          <w:t>99</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72" w:history="1">
        <w:r w:rsidR="00D06027" w:rsidRPr="00BF21D5">
          <w:rPr>
            <w:rStyle w:val="Hyperlink"/>
            <w:noProof/>
          </w:rPr>
          <w:t>3.2.2.4.1.3</w:t>
        </w:r>
        <w:r w:rsidR="00D06027">
          <w:rPr>
            <w:rFonts w:asciiTheme="minorHAnsi" w:eastAsiaTheme="minorEastAsia" w:hAnsiTheme="minorHAnsi" w:cstheme="minorBidi"/>
            <w:noProof/>
            <w:sz w:val="22"/>
            <w:szCs w:val="22"/>
          </w:rPr>
          <w:tab/>
        </w:r>
        <w:r w:rsidR="00D06027" w:rsidRPr="00BF21D5">
          <w:rPr>
            <w:rStyle w:val="Hyperlink"/>
            <w:noProof/>
          </w:rPr>
          <w:t>Find or Create a Security Context</w:t>
        </w:r>
        <w:r w:rsidR="00D06027">
          <w:rPr>
            <w:noProof/>
            <w:webHidden/>
          </w:rPr>
          <w:tab/>
        </w:r>
        <w:r w:rsidR="00D06027">
          <w:rPr>
            <w:noProof/>
            <w:webHidden/>
          </w:rPr>
          <w:fldChar w:fldCharType="begin"/>
        </w:r>
        <w:r w:rsidR="00D06027">
          <w:rPr>
            <w:noProof/>
            <w:webHidden/>
          </w:rPr>
          <w:instrText xml:space="preserve"> PAGEREF _Toc423366072 \h </w:instrText>
        </w:r>
        <w:r w:rsidR="00D06027">
          <w:rPr>
            <w:noProof/>
            <w:webHidden/>
          </w:rPr>
        </w:r>
        <w:r w:rsidR="00D06027">
          <w:rPr>
            <w:noProof/>
            <w:webHidden/>
          </w:rPr>
          <w:fldChar w:fldCharType="separate"/>
        </w:r>
        <w:r w:rsidR="00D06027">
          <w:rPr>
            <w:noProof/>
            <w:webHidden/>
          </w:rPr>
          <w:t>100</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73" w:history="1">
        <w:r w:rsidR="00D06027" w:rsidRPr="00BF21D5">
          <w:rPr>
            <w:rStyle w:val="Hyperlink"/>
            <w:noProof/>
          </w:rPr>
          <w:t>3.2.2.4.1.4</w:t>
        </w:r>
        <w:r w:rsidR="00D06027">
          <w:rPr>
            <w:rFonts w:asciiTheme="minorHAnsi" w:eastAsiaTheme="minorEastAsia" w:hAnsiTheme="minorHAnsi" w:cstheme="minorBidi"/>
            <w:noProof/>
            <w:sz w:val="22"/>
            <w:szCs w:val="22"/>
          </w:rPr>
          <w:tab/>
        </w:r>
        <w:r w:rsidR="00D06027" w:rsidRPr="00BF21D5">
          <w:rPr>
            <w:rStyle w:val="Hyperlink"/>
            <w:noProof/>
          </w:rPr>
          <w:t>Create a Call</w:t>
        </w:r>
        <w:r w:rsidR="00D06027">
          <w:rPr>
            <w:noProof/>
            <w:webHidden/>
          </w:rPr>
          <w:tab/>
        </w:r>
        <w:r w:rsidR="00D06027">
          <w:rPr>
            <w:noProof/>
            <w:webHidden/>
          </w:rPr>
          <w:fldChar w:fldCharType="begin"/>
        </w:r>
        <w:r w:rsidR="00D06027">
          <w:rPr>
            <w:noProof/>
            <w:webHidden/>
          </w:rPr>
          <w:instrText xml:space="preserve"> PAGEREF _Toc423366073 \h </w:instrText>
        </w:r>
        <w:r w:rsidR="00D06027">
          <w:rPr>
            <w:noProof/>
            <w:webHidden/>
          </w:rPr>
        </w:r>
        <w:r w:rsidR="00D06027">
          <w:rPr>
            <w:noProof/>
            <w:webHidden/>
          </w:rPr>
          <w:fldChar w:fldCharType="separate"/>
        </w:r>
        <w:r w:rsidR="00D06027">
          <w:rPr>
            <w:noProof/>
            <w:webHidden/>
          </w:rPr>
          <w:t>100</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074" w:history="1">
        <w:r w:rsidR="00D06027" w:rsidRPr="00BF21D5">
          <w:rPr>
            <w:rStyle w:val="Hyperlink"/>
            <w:noProof/>
          </w:rPr>
          <w:t>3.2.2.4.1.5</w:t>
        </w:r>
        <w:r w:rsidR="00D06027">
          <w:rPr>
            <w:rFonts w:asciiTheme="minorHAnsi" w:eastAsiaTheme="minorEastAsia" w:hAnsiTheme="minorHAnsi" w:cstheme="minorBidi"/>
            <w:noProof/>
            <w:sz w:val="22"/>
            <w:szCs w:val="22"/>
          </w:rPr>
          <w:tab/>
        </w:r>
        <w:r w:rsidR="00D06027" w:rsidRPr="00BF21D5">
          <w:rPr>
            <w:rStyle w:val="Hyperlink"/>
            <w:noProof/>
          </w:rPr>
          <w:t>Queuing Multiple Calls</w:t>
        </w:r>
        <w:r w:rsidR="00D06027">
          <w:rPr>
            <w:noProof/>
            <w:webHidden/>
          </w:rPr>
          <w:tab/>
        </w:r>
        <w:r w:rsidR="00D06027">
          <w:rPr>
            <w:noProof/>
            <w:webHidden/>
          </w:rPr>
          <w:fldChar w:fldCharType="begin"/>
        </w:r>
        <w:r w:rsidR="00D06027">
          <w:rPr>
            <w:noProof/>
            <w:webHidden/>
          </w:rPr>
          <w:instrText xml:space="preserve"> PAGEREF _Toc423366074 \h </w:instrText>
        </w:r>
        <w:r w:rsidR="00D06027">
          <w:rPr>
            <w:noProof/>
            <w:webHidden/>
          </w:rPr>
        </w:r>
        <w:r w:rsidR="00D06027">
          <w:rPr>
            <w:noProof/>
            <w:webHidden/>
          </w:rPr>
          <w:fldChar w:fldCharType="separate"/>
        </w:r>
        <w:r w:rsidR="00D06027">
          <w:rPr>
            <w:noProof/>
            <w:webHidden/>
          </w:rPr>
          <w:t>100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75" w:history="1">
        <w:r w:rsidR="00D06027" w:rsidRPr="00BF21D5">
          <w:rPr>
            <w:rStyle w:val="Hyperlink"/>
            <w:noProof/>
          </w:rPr>
          <w:t>3.2.2.4.2</w:t>
        </w:r>
        <w:r w:rsidR="00D06027">
          <w:rPr>
            <w:rFonts w:asciiTheme="minorHAnsi" w:eastAsiaTheme="minorEastAsia" w:hAnsiTheme="minorHAnsi" w:cstheme="minorBidi"/>
            <w:noProof/>
            <w:sz w:val="22"/>
            <w:szCs w:val="22"/>
          </w:rPr>
          <w:tab/>
        </w:r>
        <w:r w:rsidR="00D06027" w:rsidRPr="00BF21D5">
          <w:rPr>
            <w:rStyle w:val="Hyperlink"/>
            <w:noProof/>
          </w:rPr>
          <w:t>Cancel Requested</w:t>
        </w:r>
        <w:r w:rsidR="00D06027">
          <w:rPr>
            <w:noProof/>
            <w:webHidden/>
          </w:rPr>
          <w:tab/>
        </w:r>
        <w:r w:rsidR="00D06027">
          <w:rPr>
            <w:noProof/>
            <w:webHidden/>
          </w:rPr>
          <w:fldChar w:fldCharType="begin"/>
        </w:r>
        <w:r w:rsidR="00D06027">
          <w:rPr>
            <w:noProof/>
            <w:webHidden/>
          </w:rPr>
          <w:instrText xml:space="preserve"> PAGEREF _Toc423366075 \h </w:instrText>
        </w:r>
        <w:r w:rsidR="00D06027">
          <w:rPr>
            <w:noProof/>
            <w:webHidden/>
          </w:rPr>
        </w:r>
        <w:r w:rsidR="00D06027">
          <w:rPr>
            <w:noProof/>
            <w:webHidden/>
          </w:rPr>
          <w:fldChar w:fldCharType="separate"/>
        </w:r>
        <w:r w:rsidR="00D06027">
          <w:rPr>
            <w:noProof/>
            <w:webHidden/>
          </w:rPr>
          <w:t>101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76" w:history="1">
        <w:r w:rsidR="00D06027" w:rsidRPr="00BF21D5">
          <w:rPr>
            <w:rStyle w:val="Hyperlink"/>
            <w:noProof/>
          </w:rPr>
          <w:t>3.2.2.5</w:t>
        </w:r>
        <w:r w:rsidR="00D06027">
          <w:rPr>
            <w:rFonts w:asciiTheme="minorHAnsi" w:eastAsiaTheme="minorEastAsia" w:hAnsiTheme="minorHAnsi" w:cstheme="minorBidi"/>
            <w:noProof/>
            <w:sz w:val="22"/>
            <w:szCs w:val="22"/>
          </w:rPr>
          <w:tab/>
        </w:r>
        <w:r w:rsidR="00D06027" w:rsidRPr="00BF21D5">
          <w:rPr>
            <w:rStyle w:val="Hyperlink"/>
            <w:noProof/>
          </w:rPr>
          <w:t>Message Processing Events and Sequencing Rules</w:t>
        </w:r>
        <w:r w:rsidR="00D06027">
          <w:rPr>
            <w:noProof/>
            <w:webHidden/>
          </w:rPr>
          <w:tab/>
        </w:r>
        <w:r w:rsidR="00D06027">
          <w:rPr>
            <w:noProof/>
            <w:webHidden/>
          </w:rPr>
          <w:fldChar w:fldCharType="begin"/>
        </w:r>
        <w:r w:rsidR="00D06027">
          <w:rPr>
            <w:noProof/>
            <w:webHidden/>
          </w:rPr>
          <w:instrText xml:space="preserve"> PAGEREF _Toc423366076 \h </w:instrText>
        </w:r>
        <w:r w:rsidR="00D06027">
          <w:rPr>
            <w:noProof/>
            <w:webHidden/>
          </w:rPr>
        </w:r>
        <w:r w:rsidR="00D06027">
          <w:rPr>
            <w:noProof/>
            <w:webHidden/>
          </w:rPr>
          <w:fldChar w:fldCharType="separate"/>
        </w:r>
        <w:r w:rsidR="00D06027">
          <w:rPr>
            <w:noProof/>
            <w:webHidden/>
          </w:rPr>
          <w:t>101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77" w:history="1">
        <w:r w:rsidR="00D06027" w:rsidRPr="00BF21D5">
          <w:rPr>
            <w:rStyle w:val="Hyperlink"/>
            <w:noProof/>
          </w:rPr>
          <w:t>3.2.2.5.1</w:t>
        </w:r>
        <w:r w:rsidR="00D06027">
          <w:rPr>
            <w:rFonts w:asciiTheme="minorHAnsi" w:eastAsiaTheme="minorEastAsia" w:hAnsiTheme="minorHAnsi" w:cstheme="minorBidi"/>
            <w:noProof/>
            <w:sz w:val="22"/>
            <w:szCs w:val="22"/>
          </w:rPr>
          <w:tab/>
        </w:r>
        <w:r w:rsidR="00D06027" w:rsidRPr="00BF21D5">
          <w:rPr>
            <w:rStyle w:val="Hyperlink"/>
            <w:noProof/>
          </w:rPr>
          <w:t>REQUEST</w:t>
        </w:r>
        <w:r w:rsidR="00D06027">
          <w:rPr>
            <w:noProof/>
            <w:webHidden/>
          </w:rPr>
          <w:tab/>
        </w:r>
        <w:r w:rsidR="00D06027">
          <w:rPr>
            <w:noProof/>
            <w:webHidden/>
          </w:rPr>
          <w:fldChar w:fldCharType="begin"/>
        </w:r>
        <w:r w:rsidR="00D06027">
          <w:rPr>
            <w:noProof/>
            <w:webHidden/>
          </w:rPr>
          <w:instrText xml:space="preserve"> PAGEREF _Toc423366077 \h </w:instrText>
        </w:r>
        <w:r w:rsidR="00D06027">
          <w:rPr>
            <w:noProof/>
            <w:webHidden/>
          </w:rPr>
        </w:r>
        <w:r w:rsidR="00D06027">
          <w:rPr>
            <w:noProof/>
            <w:webHidden/>
          </w:rPr>
          <w:fldChar w:fldCharType="separate"/>
        </w:r>
        <w:r w:rsidR="00D06027">
          <w:rPr>
            <w:noProof/>
            <w:webHidden/>
          </w:rPr>
          <w:t>101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78" w:history="1">
        <w:r w:rsidR="00D06027" w:rsidRPr="00BF21D5">
          <w:rPr>
            <w:rStyle w:val="Hyperlink"/>
            <w:noProof/>
          </w:rPr>
          <w:t>3.2.2.5.2</w:t>
        </w:r>
        <w:r w:rsidR="00D06027">
          <w:rPr>
            <w:rFonts w:asciiTheme="minorHAnsi" w:eastAsiaTheme="minorEastAsia" w:hAnsiTheme="minorHAnsi" w:cstheme="minorBidi"/>
            <w:noProof/>
            <w:sz w:val="22"/>
            <w:szCs w:val="22"/>
          </w:rPr>
          <w:tab/>
        </w:r>
        <w:r w:rsidR="00D06027" w:rsidRPr="00BF21D5">
          <w:rPr>
            <w:rStyle w:val="Hyperlink"/>
            <w:noProof/>
          </w:rPr>
          <w:t>PING</w:t>
        </w:r>
        <w:r w:rsidR="00D06027">
          <w:rPr>
            <w:noProof/>
            <w:webHidden/>
          </w:rPr>
          <w:tab/>
        </w:r>
        <w:r w:rsidR="00D06027">
          <w:rPr>
            <w:noProof/>
            <w:webHidden/>
          </w:rPr>
          <w:fldChar w:fldCharType="begin"/>
        </w:r>
        <w:r w:rsidR="00D06027">
          <w:rPr>
            <w:noProof/>
            <w:webHidden/>
          </w:rPr>
          <w:instrText xml:space="preserve"> PAGEREF _Toc423366078 \h </w:instrText>
        </w:r>
        <w:r w:rsidR="00D06027">
          <w:rPr>
            <w:noProof/>
            <w:webHidden/>
          </w:rPr>
        </w:r>
        <w:r w:rsidR="00D06027">
          <w:rPr>
            <w:noProof/>
            <w:webHidden/>
          </w:rPr>
          <w:fldChar w:fldCharType="separate"/>
        </w:r>
        <w:r w:rsidR="00D06027">
          <w:rPr>
            <w:noProof/>
            <w:webHidden/>
          </w:rPr>
          <w:t>101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79" w:history="1">
        <w:r w:rsidR="00D06027" w:rsidRPr="00BF21D5">
          <w:rPr>
            <w:rStyle w:val="Hyperlink"/>
            <w:noProof/>
          </w:rPr>
          <w:t>3.2.2.5.3</w:t>
        </w:r>
        <w:r w:rsidR="00D06027">
          <w:rPr>
            <w:rFonts w:asciiTheme="minorHAnsi" w:eastAsiaTheme="minorEastAsia" w:hAnsiTheme="minorHAnsi" w:cstheme="minorBidi"/>
            <w:noProof/>
            <w:sz w:val="22"/>
            <w:szCs w:val="22"/>
          </w:rPr>
          <w:tab/>
        </w:r>
        <w:r w:rsidR="00D06027" w:rsidRPr="00BF21D5">
          <w:rPr>
            <w:rStyle w:val="Hyperlink"/>
            <w:noProof/>
          </w:rPr>
          <w:t>RESPONSE</w:t>
        </w:r>
        <w:r w:rsidR="00D06027">
          <w:rPr>
            <w:noProof/>
            <w:webHidden/>
          </w:rPr>
          <w:tab/>
        </w:r>
        <w:r w:rsidR="00D06027">
          <w:rPr>
            <w:noProof/>
            <w:webHidden/>
          </w:rPr>
          <w:fldChar w:fldCharType="begin"/>
        </w:r>
        <w:r w:rsidR="00D06027">
          <w:rPr>
            <w:noProof/>
            <w:webHidden/>
          </w:rPr>
          <w:instrText xml:space="preserve"> PAGEREF _Toc423366079 \h </w:instrText>
        </w:r>
        <w:r w:rsidR="00D06027">
          <w:rPr>
            <w:noProof/>
            <w:webHidden/>
          </w:rPr>
        </w:r>
        <w:r w:rsidR="00D06027">
          <w:rPr>
            <w:noProof/>
            <w:webHidden/>
          </w:rPr>
          <w:fldChar w:fldCharType="separate"/>
        </w:r>
        <w:r w:rsidR="00D06027">
          <w:rPr>
            <w:noProof/>
            <w:webHidden/>
          </w:rPr>
          <w:t>101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80" w:history="1">
        <w:r w:rsidR="00D06027" w:rsidRPr="00BF21D5">
          <w:rPr>
            <w:rStyle w:val="Hyperlink"/>
            <w:noProof/>
          </w:rPr>
          <w:t>3.2.2.5.4</w:t>
        </w:r>
        <w:r w:rsidR="00D06027">
          <w:rPr>
            <w:rFonts w:asciiTheme="minorHAnsi" w:eastAsiaTheme="minorEastAsia" w:hAnsiTheme="minorHAnsi" w:cstheme="minorBidi"/>
            <w:noProof/>
            <w:sz w:val="22"/>
            <w:szCs w:val="22"/>
          </w:rPr>
          <w:tab/>
        </w:r>
        <w:r w:rsidR="00D06027" w:rsidRPr="00BF21D5">
          <w:rPr>
            <w:rStyle w:val="Hyperlink"/>
            <w:noProof/>
          </w:rPr>
          <w:t>FAULT</w:t>
        </w:r>
        <w:r w:rsidR="00D06027">
          <w:rPr>
            <w:noProof/>
            <w:webHidden/>
          </w:rPr>
          <w:tab/>
        </w:r>
        <w:r w:rsidR="00D06027">
          <w:rPr>
            <w:noProof/>
            <w:webHidden/>
          </w:rPr>
          <w:fldChar w:fldCharType="begin"/>
        </w:r>
        <w:r w:rsidR="00D06027">
          <w:rPr>
            <w:noProof/>
            <w:webHidden/>
          </w:rPr>
          <w:instrText xml:space="preserve"> PAGEREF _Toc423366080 \h </w:instrText>
        </w:r>
        <w:r w:rsidR="00D06027">
          <w:rPr>
            <w:noProof/>
            <w:webHidden/>
          </w:rPr>
        </w:r>
        <w:r w:rsidR="00D06027">
          <w:rPr>
            <w:noProof/>
            <w:webHidden/>
          </w:rPr>
          <w:fldChar w:fldCharType="separate"/>
        </w:r>
        <w:r w:rsidR="00D06027">
          <w:rPr>
            <w:noProof/>
            <w:webHidden/>
          </w:rPr>
          <w:t>102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81" w:history="1">
        <w:r w:rsidR="00D06027" w:rsidRPr="00BF21D5">
          <w:rPr>
            <w:rStyle w:val="Hyperlink"/>
            <w:noProof/>
          </w:rPr>
          <w:t>3.2.2.5.5</w:t>
        </w:r>
        <w:r w:rsidR="00D06027">
          <w:rPr>
            <w:rFonts w:asciiTheme="minorHAnsi" w:eastAsiaTheme="minorEastAsia" w:hAnsiTheme="minorHAnsi" w:cstheme="minorBidi"/>
            <w:noProof/>
            <w:sz w:val="22"/>
            <w:szCs w:val="22"/>
          </w:rPr>
          <w:tab/>
        </w:r>
        <w:r w:rsidR="00D06027" w:rsidRPr="00BF21D5">
          <w:rPr>
            <w:rStyle w:val="Hyperlink"/>
            <w:noProof/>
          </w:rPr>
          <w:t>WORKING</w:t>
        </w:r>
        <w:r w:rsidR="00D06027">
          <w:rPr>
            <w:noProof/>
            <w:webHidden/>
          </w:rPr>
          <w:tab/>
        </w:r>
        <w:r w:rsidR="00D06027">
          <w:rPr>
            <w:noProof/>
            <w:webHidden/>
          </w:rPr>
          <w:fldChar w:fldCharType="begin"/>
        </w:r>
        <w:r w:rsidR="00D06027">
          <w:rPr>
            <w:noProof/>
            <w:webHidden/>
          </w:rPr>
          <w:instrText xml:space="preserve"> PAGEREF _Toc423366081 \h </w:instrText>
        </w:r>
        <w:r w:rsidR="00D06027">
          <w:rPr>
            <w:noProof/>
            <w:webHidden/>
          </w:rPr>
        </w:r>
        <w:r w:rsidR="00D06027">
          <w:rPr>
            <w:noProof/>
            <w:webHidden/>
          </w:rPr>
          <w:fldChar w:fldCharType="separate"/>
        </w:r>
        <w:r w:rsidR="00D06027">
          <w:rPr>
            <w:noProof/>
            <w:webHidden/>
          </w:rPr>
          <w:t>102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82" w:history="1">
        <w:r w:rsidR="00D06027" w:rsidRPr="00BF21D5">
          <w:rPr>
            <w:rStyle w:val="Hyperlink"/>
            <w:noProof/>
          </w:rPr>
          <w:t>3.2.2.5.6</w:t>
        </w:r>
        <w:r w:rsidR="00D06027">
          <w:rPr>
            <w:rFonts w:asciiTheme="minorHAnsi" w:eastAsiaTheme="minorEastAsia" w:hAnsiTheme="minorHAnsi" w:cstheme="minorBidi"/>
            <w:noProof/>
            <w:sz w:val="22"/>
            <w:szCs w:val="22"/>
          </w:rPr>
          <w:tab/>
        </w:r>
        <w:r w:rsidR="00D06027" w:rsidRPr="00BF21D5">
          <w:rPr>
            <w:rStyle w:val="Hyperlink"/>
            <w:noProof/>
          </w:rPr>
          <w:t>NOCALL</w:t>
        </w:r>
        <w:r w:rsidR="00D06027">
          <w:rPr>
            <w:noProof/>
            <w:webHidden/>
          </w:rPr>
          <w:tab/>
        </w:r>
        <w:r w:rsidR="00D06027">
          <w:rPr>
            <w:noProof/>
            <w:webHidden/>
          </w:rPr>
          <w:fldChar w:fldCharType="begin"/>
        </w:r>
        <w:r w:rsidR="00D06027">
          <w:rPr>
            <w:noProof/>
            <w:webHidden/>
          </w:rPr>
          <w:instrText xml:space="preserve"> PAGEREF _Toc423366082 \h </w:instrText>
        </w:r>
        <w:r w:rsidR="00D06027">
          <w:rPr>
            <w:noProof/>
            <w:webHidden/>
          </w:rPr>
        </w:r>
        <w:r w:rsidR="00D06027">
          <w:rPr>
            <w:noProof/>
            <w:webHidden/>
          </w:rPr>
          <w:fldChar w:fldCharType="separate"/>
        </w:r>
        <w:r w:rsidR="00D06027">
          <w:rPr>
            <w:noProof/>
            <w:webHidden/>
          </w:rPr>
          <w:t>102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83" w:history="1">
        <w:r w:rsidR="00D06027" w:rsidRPr="00BF21D5">
          <w:rPr>
            <w:rStyle w:val="Hyperlink"/>
            <w:noProof/>
          </w:rPr>
          <w:t>3.2.2.5.7</w:t>
        </w:r>
        <w:r w:rsidR="00D06027">
          <w:rPr>
            <w:rFonts w:asciiTheme="minorHAnsi" w:eastAsiaTheme="minorEastAsia" w:hAnsiTheme="minorHAnsi" w:cstheme="minorBidi"/>
            <w:noProof/>
            <w:sz w:val="22"/>
            <w:szCs w:val="22"/>
          </w:rPr>
          <w:tab/>
        </w:r>
        <w:r w:rsidR="00D06027" w:rsidRPr="00BF21D5">
          <w:rPr>
            <w:rStyle w:val="Hyperlink"/>
            <w:noProof/>
          </w:rPr>
          <w:t>REJECT</w:t>
        </w:r>
        <w:r w:rsidR="00D06027">
          <w:rPr>
            <w:noProof/>
            <w:webHidden/>
          </w:rPr>
          <w:tab/>
        </w:r>
        <w:r w:rsidR="00D06027">
          <w:rPr>
            <w:noProof/>
            <w:webHidden/>
          </w:rPr>
          <w:fldChar w:fldCharType="begin"/>
        </w:r>
        <w:r w:rsidR="00D06027">
          <w:rPr>
            <w:noProof/>
            <w:webHidden/>
          </w:rPr>
          <w:instrText xml:space="preserve"> PAGEREF _Toc423366083 \h </w:instrText>
        </w:r>
        <w:r w:rsidR="00D06027">
          <w:rPr>
            <w:noProof/>
            <w:webHidden/>
          </w:rPr>
        </w:r>
        <w:r w:rsidR="00D06027">
          <w:rPr>
            <w:noProof/>
            <w:webHidden/>
          </w:rPr>
          <w:fldChar w:fldCharType="separate"/>
        </w:r>
        <w:r w:rsidR="00D06027">
          <w:rPr>
            <w:noProof/>
            <w:webHidden/>
          </w:rPr>
          <w:t>102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84" w:history="1">
        <w:r w:rsidR="00D06027" w:rsidRPr="00BF21D5">
          <w:rPr>
            <w:rStyle w:val="Hyperlink"/>
            <w:noProof/>
          </w:rPr>
          <w:t>3.2.2.5.8</w:t>
        </w:r>
        <w:r w:rsidR="00D06027">
          <w:rPr>
            <w:rFonts w:asciiTheme="minorHAnsi" w:eastAsiaTheme="minorEastAsia" w:hAnsiTheme="minorHAnsi" w:cstheme="minorBidi"/>
            <w:noProof/>
            <w:sz w:val="22"/>
            <w:szCs w:val="22"/>
          </w:rPr>
          <w:tab/>
        </w:r>
        <w:r w:rsidR="00D06027" w:rsidRPr="00BF21D5">
          <w:rPr>
            <w:rStyle w:val="Hyperlink"/>
            <w:noProof/>
          </w:rPr>
          <w:t>ACK</w:t>
        </w:r>
        <w:r w:rsidR="00D06027">
          <w:rPr>
            <w:noProof/>
            <w:webHidden/>
          </w:rPr>
          <w:tab/>
        </w:r>
        <w:r w:rsidR="00D06027">
          <w:rPr>
            <w:noProof/>
            <w:webHidden/>
          </w:rPr>
          <w:fldChar w:fldCharType="begin"/>
        </w:r>
        <w:r w:rsidR="00D06027">
          <w:rPr>
            <w:noProof/>
            <w:webHidden/>
          </w:rPr>
          <w:instrText xml:space="preserve"> PAGEREF _Toc423366084 \h </w:instrText>
        </w:r>
        <w:r w:rsidR="00D06027">
          <w:rPr>
            <w:noProof/>
            <w:webHidden/>
          </w:rPr>
        </w:r>
        <w:r w:rsidR="00D06027">
          <w:rPr>
            <w:noProof/>
            <w:webHidden/>
          </w:rPr>
          <w:fldChar w:fldCharType="separate"/>
        </w:r>
        <w:r w:rsidR="00D06027">
          <w:rPr>
            <w:noProof/>
            <w:webHidden/>
          </w:rPr>
          <w:t>102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85" w:history="1">
        <w:r w:rsidR="00D06027" w:rsidRPr="00BF21D5">
          <w:rPr>
            <w:rStyle w:val="Hyperlink"/>
            <w:noProof/>
          </w:rPr>
          <w:t>3.2.2.5.9</w:t>
        </w:r>
        <w:r w:rsidR="00D06027">
          <w:rPr>
            <w:rFonts w:asciiTheme="minorHAnsi" w:eastAsiaTheme="minorEastAsia" w:hAnsiTheme="minorHAnsi" w:cstheme="minorBidi"/>
            <w:noProof/>
            <w:sz w:val="22"/>
            <w:szCs w:val="22"/>
          </w:rPr>
          <w:tab/>
        </w:r>
        <w:r w:rsidR="00D06027" w:rsidRPr="00BF21D5">
          <w:rPr>
            <w:rStyle w:val="Hyperlink"/>
            <w:noProof/>
          </w:rPr>
          <w:t>QUIT</w:t>
        </w:r>
        <w:r w:rsidR="00D06027">
          <w:rPr>
            <w:noProof/>
            <w:webHidden/>
          </w:rPr>
          <w:tab/>
        </w:r>
        <w:r w:rsidR="00D06027">
          <w:rPr>
            <w:noProof/>
            <w:webHidden/>
          </w:rPr>
          <w:fldChar w:fldCharType="begin"/>
        </w:r>
        <w:r w:rsidR="00D06027">
          <w:rPr>
            <w:noProof/>
            <w:webHidden/>
          </w:rPr>
          <w:instrText xml:space="preserve"> PAGEREF _Toc423366085 \h </w:instrText>
        </w:r>
        <w:r w:rsidR="00D06027">
          <w:rPr>
            <w:noProof/>
            <w:webHidden/>
          </w:rPr>
        </w:r>
        <w:r w:rsidR="00D06027">
          <w:rPr>
            <w:noProof/>
            <w:webHidden/>
          </w:rPr>
          <w:fldChar w:fldCharType="separate"/>
        </w:r>
        <w:r w:rsidR="00D06027">
          <w:rPr>
            <w:noProof/>
            <w:webHidden/>
          </w:rPr>
          <w:t>102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86" w:history="1">
        <w:r w:rsidR="00D06027" w:rsidRPr="00BF21D5">
          <w:rPr>
            <w:rStyle w:val="Hyperlink"/>
            <w:noProof/>
          </w:rPr>
          <w:t>3.2.2.5.10</w:t>
        </w:r>
        <w:r w:rsidR="00D06027">
          <w:rPr>
            <w:rFonts w:asciiTheme="minorHAnsi" w:eastAsiaTheme="minorEastAsia" w:hAnsiTheme="minorHAnsi" w:cstheme="minorBidi"/>
            <w:noProof/>
            <w:sz w:val="22"/>
            <w:szCs w:val="22"/>
          </w:rPr>
          <w:tab/>
        </w:r>
        <w:r w:rsidR="00D06027" w:rsidRPr="00BF21D5">
          <w:rPr>
            <w:rStyle w:val="Hyperlink"/>
            <w:noProof/>
          </w:rPr>
          <w:t>FACK</w:t>
        </w:r>
        <w:r w:rsidR="00D06027">
          <w:rPr>
            <w:noProof/>
            <w:webHidden/>
          </w:rPr>
          <w:tab/>
        </w:r>
        <w:r w:rsidR="00D06027">
          <w:rPr>
            <w:noProof/>
            <w:webHidden/>
          </w:rPr>
          <w:fldChar w:fldCharType="begin"/>
        </w:r>
        <w:r w:rsidR="00D06027">
          <w:rPr>
            <w:noProof/>
            <w:webHidden/>
          </w:rPr>
          <w:instrText xml:space="preserve"> PAGEREF _Toc423366086 \h </w:instrText>
        </w:r>
        <w:r w:rsidR="00D06027">
          <w:rPr>
            <w:noProof/>
            <w:webHidden/>
          </w:rPr>
        </w:r>
        <w:r w:rsidR="00D06027">
          <w:rPr>
            <w:noProof/>
            <w:webHidden/>
          </w:rPr>
          <w:fldChar w:fldCharType="separate"/>
        </w:r>
        <w:r w:rsidR="00D06027">
          <w:rPr>
            <w:noProof/>
            <w:webHidden/>
          </w:rPr>
          <w:t>102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87" w:history="1">
        <w:r w:rsidR="00D06027" w:rsidRPr="00BF21D5">
          <w:rPr>
            <w:rStyle w:val="Hyperlink"/>
            <w:noProof/>
          </w:rPr>
          <w:t>3.2.2.5.11</w:t>
        </w:r>
        <w:r w:rsidR="00D06027">
          <w:rPr>
            <w:rFonts w:asciiTheme="minorHAnsi" w:eastAsiaTheme="minorEastAsia" w:hAnsiTheme="minorHAnsi" w:cstheme="minorBidi"/>
            <w:noProof/>
            <w:sz w:val="22"/>
            <w:szCs w:val="22"/>
          </w:rPr>
          <w:tab/>
        </w:r>
        <w:r w:rsidR="00D06027" w:rsidRPr="00BF21D5">
          <w:rPr>
            <w:rStyle w:val="Hyperlink"/>
            <w:noProof/>
          </w:rPr>
          <w:t>QUACK</w:t>
        </w:r>
        <w:r w:rsidR="00D06027">
          <w:rPr>
            <w:noProof/>
            <w:webHidden/>
          </w:rPr>
          <w:tab/>
        </w:r>
        <w:r w:rsidR="00D06027">
          <w:rPr>
            <w:noProof/>
            <w:webHidden/>
          </w:rPr>
          <w:fldChar w:fldCharType="begin"/>
        </w:r>
        <w:r w:rsidR="00D06027">
          <w:rPr>
            <w:noProof/>
            <w:webHidden/>
          </w:rPr>
          <w:instrText xml:space="preserve"> PAGEREF _Toc423366087 \h </w:instrText>
        </w:r>
        <w:r w:rsidR="00D06027">
          <w:rPr>
            <w:noProof/>
            <w:webHidden/>
          </w:rPr>
        </w:r>
        <w:r w:rsidR="00D06027">
          <w:rPr>
            <w:noProof/>
            <w:webHidden/>
          </w:rPr>
          <w:fldChar w:fldCharType="separate"/>
        </w:r>
        <w:r w:rsidR="00D06027">
          <w:rPr>
            <w:noProof/>
            <w:webHidden/>
          </w:rPr>
          <w:t>102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88" w:history="1">
        <w:r w:rsidR="00D06027" w:rsidRPr="00BF21D5">
          <w:rPr>
            <w:rStyle w:val="Hyperlink"/>
            <w:noProof/>
          </w:rPr>
          <w:t>3.2.2.6</w:t>
        </w:r>
        <w:r w:rsidR="00D06027">
          <w:rPr>
            <w:rFonts w:asciiTheme="minorHAnsi" w:eastAsiaTheme="minorEastAsia" w:hAnsiTheme="minorHAnsi" w:cstheme="minorBidi"/>
            <w:noProof/>
            <w:sz w:val="22"/>
            <w:szCs w:val="22"/>
          </w:rPr>
          <w:tab/>
        </w:r>
        <w:r w:rsidR="00D06027" w:rsidRPr="00BF21D5">
          <w:rPr>
            <w:rStyle w:val="Hyperlink"/>
            <w:noProof/>
          </w:rPr>
          <w:t>Timer Events</w:t>
        </w:r>
        <w:r w:rsidR="00D06027">
          <w:rPr>
            <w:noProof/>
            <w:webHidden/>
          </w:rPr>
          <w:tab/>
        </w:r>
        <w:r w:rsidR="00D06027">
          <w:rPr>
            <w:noProof/>
            <w:webHidden/>
          </w:rPr>
          <w:fldChar w:fldCharType="begin"/>
        </w:r>
        <w:r w:rsidR="00D06027">
          <w:rPr>
            <w:noProof/>
            <w:webHidden/>
          </w:rPr>
          <w:instrText xml:space="preserve"> PAGEREF _Toc423366088 \h </w:instrText>
        </w:r>
        <w:r w:rsidR="00D06027">
          <w:rPr>
            <w:noProof/>
            <w:webHidden/>
          </w:rPr>
        </w:r>
        <w:r w:rsidR="00D06027">
          <w:rPr>
            <w:noProof/>
            <w:webHidden/>
          </w:rPr>
          <w:fldChar w:fldCharType="separate"/>
        </w:r>
        <w:r w:rsidR="00D06027">
          <w:rPr>
            <w:noProof/>
            <w:webHidden/>
          </w:rPr>
          <w:t>103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89" w:history="1">
        <w:r w:rsidR="00D06027" w:rsidRPr="00BF21D5">
          <w:rPr>
            <w:rStyle w:val="Hyperlink"/>
            <w:noProof/>
          </w:rPr>
          <w:t>3.2.2.6.1</w:t>
        </w:r>
        <w:r w:rsidR="00D06027">
          <w:rPr>
            <w:rFonts w:asciiTheme="minorHAnsi" w:eastAsiaTheme="minorEastAsia" w:hAnsiTheme="minorHAnsi" w:cstheme="minorBidi"/>
            <w:noProof/>
            <w:sz w:val="22"/>
            <w:szCs w:val="22"/>
          </w:rPr>
          <w:tab/>
        </w:r>
        <w:r w:rsidR="00D06027" w:rsidRPr="00BF21D5">
          <w:rPr>
            <w:rStyle w:val="Hyperlink"/>
            <w:noProof/>
          </w:rPr>
          <w:t>Inactive Activity Timer</w:t>
        </w:r>
        <w:r w:rsidR="00D06027">
          <w:rPr>
            <w:noProof/>
            <w:webHidden/>
          </w:rPr>
          <w:tab/>
        </w:r>
        <w:r w:rsidR="00D06027">
          <w:rPr>
            <w:noProof/>
            <w:webHidden/>
          </w:rPr>
          <w:fldChar w:fldCharType="begin"/>
        </w:r>
        <w:r w:rsidR="00D06027">
          <w:rPr>
            <w:noProof/>
            <w:webHidden/>
          </w:rPr>
          <w:instrText xml:space="preserve"> PAGEREF _Toc423366089 \h </w:instrText>
        </w:r>
        <w:r w:rsidR="00D06027">
          <w:rPr>
            <w:noProof/>
            <w:webHidden/>
          </w:rPr>
        </w:r>
        <w:r w:rsidR="00D06027">
          <w:rPr>
            <w:noProof/>
            <w:webHidden/>
          </w:rPr>
          <w:fldChar w:fldCharType="separate"/>
        </w:r>
        <w:r w:rsidR="00D06027">
          <w:rPr>
            <w:noProof/>
            <w:webHidden/>
          </w:rPr>
          <w:t>103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90" w:history="1">
        <w:r w:rsidR="00D06027" w:rsidRPr="00BF21D5">
          <w:rPr>
            <w:rStyle w:val="Hyperlink"/>
            <w:noProof/>
          </w:rPr>
          <w:t>3.2.2.6.2</w:t>
        </w:r>
        <w:r w:rsidR="00D06027">
          <w:rPr>
            <w:rFonts w:asciiTheme="minorHAnsi" w:eastAsiaTheme="minorEastAsia" w:hAnsiTheme="minorHAnsi" w:cstheme="minorBidi"/>
            <w:noProof/>
            <w:sz w:val="22"/>
            <w:szCs w:val="22"/>
          </w:rPr>
          <w:tab/>
        </w:r>
        <w:r w:rsidR="00D06027" w:rsidRPr="00BF21D5">
          <w:rPr>
            <w:rStyle w:val="Hyperlink"/>
            <w:noProof/>
          </w:rPr>
          <w:t>Context-Handle Keep-Alive Timer</w:t>
        </w:r>
        <w:r w:rsidR="00D06027">
          <w:rPr>
            <w:noProof/>
            <w:webHidden/>
          </w:rPr>
          <w:tab/>
        </w:r>
        <w:r w:rsidR="00D06027">
          <w:rPr>
            <w:noProof/>
            <w:webHidden/>
          </w:rPr>
          <w:fldChar w:fldCharType="begin"/>
        </w:r>
        <w:r w:rsidR="00D06027">
          <w:rPr>
            <w:noProof/>
            <w:webHidden/>
          </w:rPr>
          <w:instrText xml:space="preserve"> PAGEREF _Toc423366090 \h </w:instrText>
        </w:r>
        <w:r w:rsidR="00D06027">
          <w:rPr>
            <w:noProof/>
            <w:webHidden/>
          </w:rPr>
        </w:r>
        <w:r w:rsidR="00D06027">
          <w:rPr>
            <w:noProof/>
            <w:webHidden/>
          </w:rPr>
          <w:fldChar w:fldCharType="separate"/>
        </w:r>
        <w:r w:rsidR="00D06027">
          <w:rPr>
            <w:noProof/>
            <w:webHidden/>
          </w:rPr>
          <w:t>103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91" w:history="1">
        <w:r w:rsidR="00D06027" w:rsidRPr="00BF21D5">
          <w:rPr>
            <w:rStyle w:val="Hyperlink"/>
            <w:noProof/>
          </w:rPr>
          <w:t>3.2.2.6.3</w:t>
        </w:r>
        <w:r w:rsidR="00D06027">
          <w:rPr>
            <w:rFonts w:asciiTheme="minorHAnsi" w:eastAsiaTheme="minorEastAsia" w:hAnsiTheme="minorHAnsi" w:cstheme="minorBidi"/>
            <w:noProof/>
            <w:sz w:val="22"/>
            <w:szCs w:val="22"/>
          </w:rPr>
          <w:tab/>
        </w:r>
        <w:r w:rsidR="00D06027" w:rsidRPr="00BF21D5">
          <w:rPr>
            <w:rStyle w:val="Hyperlink"/>
            <w:noProof/>
          </w:rPr>
          <w:t>Delayed-Ack Timer</w:t>
        </w:r>
        <w:r w:rsidR="00D06027">
          <w:rPr>
            <w:noProof/>
            <w:webHidden/>
          </w:rPr>
          <w:tab/>
        </w:r>
        <w:r w:rsidR="00D06027">
          <w:rPr>
            <w:noProof/>
            <w:webHidden/>
          </w:rPr>
          <w:fldChar w:fldCharType="begin"/>
        </w:r>
        <w:r w:rsidR="00D06027">
          <w:rPr>
            <w:noProof/>
            <w:webHidden/>
          </w:rPr>
          <w:instrText xml:space="preserve"> PAGEREF _Toc423366091 \h </w:instrText>
        </w:r>
        <w:r w:rsidR="00D06027">
          <w:rPr>
            <w:noProof/>
            <w:webHidden/>
          </w:rPr>
        </w:r>
        <w:r w:rsidR="00D06027">
          <w:rPr>
            <w:noProof/>
            <w:webHidden/>
          </w:rPr>
          <w:fldChar w:fldCharType="separate"/>
        </w:r>
        <w:r w:rsidR="00D06027">
          <w:rPr>
            <w:noProof/>
            <w:webHidden/>
          </w:rPr>
          <w:t>103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92" w:history="1">
        <w:r w:rsidR="00D06027" w:rsidRPr="00BF21D5">
          <w:rPr>
            <w:rStyle w:val="Hyperlink"/>
            <w:noProof/>
          </w:rPr>
          <w:t>3.2.2.7</w:t>
        </w:r>
        <w:r w:rsidR="00D06027">
          <w:rPr>
            <w:rFonts w:asciiTheme="minorHAnsi" w:eastAsiaTheme="minorEastAsia" w:hAnsiTheme="minorHAnsi" w:cstheme="minorBidi"/>
            <w:noProof/>
            <w:sz w:val="22"/>
            <w:szCs w:val="22"/>
          </w:rPr>
          <w:tab/>
        </w:r>
        <w:r w:rsidR="00D06027" w:rsidRPr="00BF21D5">
          <w:rPr>
            <w:rStyle w:val="Hyperlink"/>
            <w:noProof/>
          </w:rPr>
          <w:t>Other Local Events</w:t>
        </w:r>
        <w:r w:rsidR="00D06027">
          <w:rPr>
            <w:noProof/>
            <w:webHidden/>
          </w:rPr>
          <w:tab/>
        </w:r>
        <w:r w:rsidR="00D06027">
          <w:rPr>
            <w:noProof/>
            <w:webHidden/>
          </w:rPr>
          <w:fldChar w:fldCharType="begin"/>
        </w:r>
        <w:r w:rsidR="00D06027">
          <w:rPr>
            <w:noProof/>
            <w:webHidden/>
          </w:rPr>
          <w:instrText xml:space="preserve"> PAGEREF _Toc423366092 \h </w:instrText>
        </w:r>
        <w:r w:rsidR="00D06027">
          <w:rPr>
            <w:noProof/>
            <w:webHidden/>
          </w:rPr>
        </w:r>
        <w:r w:rsidR="00D06027">
          <w:rPr>
            <w:noProof/>
            <w:webHidden/>
          </w:rPr>
          <w:fldChar w:fldCharType="separate"/>
        </w:r>
        <w:r w:rsidR="00D06027">
          <w:rPr>
            <w:noProof/>
            <w:webHidden/>
          </w:rPr>
          <w:t>103</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093" w:history="1">
        <w:r w:rsidR="00D06027" w:rsidRPr="00BF21D5">
          <w:rPr>
            <w:rStyle w:val="Hyperlink"/>
            <w:noProof/>
          </w:rPr>
          <w:t>3.2.3</w:t>
        </w:r>
        <w:r w:rsidR="00D06027">
          <w:rPr>
            <w:rFonts w:asciiTheme="minorHAnsi" w:eastAsiaTheme="minorEastAsia" w:hAnsiTheme="minorHAnsi" w:cstheme="minorBidi"/>
            <w:noProof/>
            <w:sz w:val="22"/>
            <w:szCs w:val="22"/>
          </w:rPr>
          <w:tab/>
        </w:r>
        <w:r w:rsidR="00D06027" w:rsidRPr="00BF21D5">
          <w:rPr>
            <w:rStyle w:val="Hyperlink"/>
            <w:noProof/>
          </w:rPr>
          <w:t>Server Details</w:t>
        </w:r>
        <w:r w:rsidR="00D06027">
          <w:rPr>
            <w:noProof/>
            <w:webHidden/>
          </w:rPr>
          <w:tab/>
        </w:r>
        <w:r w:rsidR="00D06027">
          <w:rPr>
            <w:noProof/>
            <w:webHidden/>
          </w:rPr>
          <w:fldChar w:fldCharType="begin"/>
        </w:r>
        <w:r w:rsidR="00D06027">
          <w:rPr>
            <w:noProof/>
            <w:webHidden/>
          </w:rPr>
          <w:instrText xml:space="preserve"> PAGEREF _Toc423366093 \h </w:instrText>
        </w:r>
        <w:r w:rsidR="00D06027">
          <w:rPr>
            <w:noProof/>
            <w:webHidden/>
          </w:rPr>
        </w:r>
        <w:r w:rsidR="00D06027">
          <w:rPr>
            <w:noProof/>
            <w:webHidden/>
          </w:rPr>
          <w:fldChar w:fldCharType="separate"/>
        </w:r>
        <w:r w:rsidR="00D06027">
          <w:rPr>
            <w:noProof/>
            <w:webHidden/>
          </w:rPr>
          <w:t>103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094" w:history="1">
        <w:r w:rsidR="00D06027" w:rsidRPr="00BF21D5">
          <w:rPr>
            <w:rStyle w:val="Hyperlink"/>
            <w:noProof/>
          </w:rPr>
          <w:t>3.2.3.1</w:t>
        </w:r>
        <w:r w:rsidR="00D06027">
          <w:rPr>
            <w:rFonts w:asciiTheme="minorHAnsi" w:eastAsiaTheme="minorEastAsia" w:hAnsiTheme="minorHAnsi" w:cstheme="minorBidi"/>
            <w:noProof/>
            <w:sz w:val="22"/>
            <w:szCs w:val="22"/>
          </w:rPr>
          <w:tab/>
        </w:r>
        <w:r w:rsidR="00D06027" w:rsidRPr="00BF21D5">
          <w:rPr>
            <w:rStyle w:val="Hyperlink"/>
            <w:noProof/>
          </w:rPr>
          <w:t>Abstract Data Model</w:t>
        </w:r>
        <w:r w:rsidR="00D06027">
          <w:rPr>
            <w:noProof/>
            <w:webHidden/>
          </w:rPr>
          <w:tab/>
        </w:r>
        <w:r w:rsidR="00D06027">
          <w:rPr>
            <w:noProof/>
            <w:webHidden/>
          </w:rPr>
          <w:fldChar w:fldCharType="begin"/>
        </w:r>
        <w:r w:rsidR="00D06027">
          <w:rPr>
            <w:noProof/>
            <w:webHidden/>
          </w:rPr>
          <w:instrText xml:space="preserve"> PAGEREF _Toc423366094 \h </w:instrText>
        </w:r>
        <w:r w:rsidR="00D06027">
          <w:rPr>
            <w:noProof/>
            <w:webHidden/>
          </w:rPr>
        </w:r>
        <w:r w:rsidR="00D06027">
          <w:rPr>
            <w:noProof/>
            <w:webHidden/>
          </w:rPr>
          <w:fldChar w:fldCharType="separate"/>
        </w:r>
        <w:r w:rsidR="00D06027">
          <w:rPr>
            <w:noProof/>
            <w:webHidden/>
          </w:rPr>
          <w:t>103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95" w:history="1">
        <w:r w:rsidR="00D06027" w:rsidRPr="00BF21D5">
          <w:rPr>
            <w:rStyle w:val="Hyperlink"/>
            <w:noProof/>
          </w:rPr>
          <w:t>3.2.3.1.1</w:t>
        </w:r>
        <w:r w:rsidR="00D06027">
          <w:rPr>
            <w:rFonts w:asciiTheme="minorHAnsi" w:eastAsiaTheme="minorEastAsia" w:hAnsiTheme="minorHAnsi" w:cstheme="minorBidi"/>
            <w:noProof/>
            <w:sz w:val="22"/>
            <w:szCs w:val="22"/>
          </w:rPr>
          <w:tab/>
        </w:r>
        <w:r w:rsidR="00D06027" w:rsidRPr="00BF21D5">
          <w:rPr>
            <w:rStyle w:val="Hyperlink"/>
            <w:noProof/>
          </w:rPr>
          <w:t>Lowest-Allowed-Sequence Counter</w:t>
        </w:r>
        <w:r w:rsidR="00D06027">
          <w:rPr>
            <w:noProof/>
            <w:webHidden/>
          </w:rPr>
          <w:tab/>
        </w:r>
        <w:r w:rsidR="00D06027">
          <w:rPr>
            <w:noProof/>
            <w:webHidden/>
          </w:rPr>
          <w:fldChar w:fldCharType="begin"/>
        </w:r>
        <w:r w:rsidR="00D06027">
          <w:rPr>
            <w:noProof/>
            <w:webHidden/>
          </w:rPr>
          <w:instrText xml:space="preserve"> PAGEREF _Toc423366095 \h </w:instrText>
        </w:r>
        <w:r w:rsidR="00D06027">
          <w:rPr>
            <w:noProof/>
            <w:webHidden/>
          </w:rPr>
        </w:r>
        <w:r w:rsidR="00D06027">
          <w:rPr>
            <w:noProof/>
            <w:webHidden/>
          </w:rPr>
          <w:fldChar w:fldCharType="separate"/>
        </w:r>
        <w:r w:rsidR="00D06027">
          <w:rPr>
            <w:noProof/>
            <w:webHidden/>
          </w:rPr>
          <w:t>104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96" w:history="1">
        <w:r w:rsidR="00D06027" w:rsidRPr="00BF21D5">
          <w:rPr>
            <w:rStyle w:val="Hyperlink"/>
            <w:noProof/>
          </w:rPr>
          <w:t>3.2.3.1.2</w:t>
        </w:r>
        <w:r w:rsidR="00D06027">
          <w:rPr>
            <w:rFonts w:asciiTheme="minorHAnsi" w:eastAsiaTheme="minorEastAsia" w:hAnsiTheme="minorHAnsi" w:cstheme="minorBidi"/>
            <w:noProof/>
            <w:sz w:val="22"/>
            <w:szCs w:val="22"/>
          </w:rPr>
          <w:tab/>
        </w:r>
        <w:r w:rsidR="00D06027" w:rsidRPr="00BF21D5">
          <w:rPr>
            <w:rStyle w:val="Hyperlink"/>
            <w:noProof/>
          </w:rPr>
          <w:t>CAS UUID</w:t>
        </w:r>
        <w:r w:rsidR="00D06027">
          <w:rPr>
            <w:noProof/>
            <w:webHidden/>
          </w:rPr>
          <w:tab/>
        </w:r>
        <w:r w:rsidR="00D06027">
          <w:rPr>
            <w:noProof/>
            <w:webHidden/>
          </w:rPr>
          <w:fldChar w:fldCharType="begin"/>
        </w:r>
        <w:r w:rsidR="00D06027">
          <w:rPr>
            <w:noProof/>
            <w:webHidden/>
          </w:rPr>
          <w:instrText xml:space="preserve"> PAGEREF _Toc423366096 \h </w:instrText>
        </w:r>
        <w:r w:rsidR="00D06027">
          <w:rPr>
            <w:noProof/>
            <w:webHidden/>
          </w:rPr>
        </w:r>
        <w:r w:rsidR="00D06027">
          <w:rPr>
            <w:noProof/>
            <w:webHidden/>
          </w:rPr>
          <w:fldChar w:fldCharType="separate"/>
        </w:r>
        <w:r w:rsidR="00D06027">
          <w:rPr>
            <w:noProof/>
            <w:webHidden/>
          </w:rPr>
          <w:t>104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97" w:history="1">
        <w:r w:rsidR="00D06027" w:rsidRPr="00BF21D5">
          <w:rPr>
            <w:rStyle w:val="Hyperlink"/>
            <w:noProof/>
          </w:rPr>
          <w:t>3.2.3.1.3</w:t>
        </w:r>
        <w:r w:rsidR="00D06027">
          <w:rPr>
            <w:rFonts w:asciiTheme="minorHAnsi" w:eastAsiaTheme="minorEastAsia" w:hAnsiTheme="minorHAnsi" w:cstheme="minorBidi"/>
            <w:noProof/>
            <w:sz w:val="22"/>
            <w:szCs w:val="22"/>
          </w:rPr>
          <w:tab/>
        </w:r>
        <w:r w:rsidR="00D06027" w:rsidRPr="00BF21D5">
          <w:rPr>
            <w:rStyle w:val="Hyperlink"/>
            <w:noProof/>
          </w:rPr>
          <w:t>Lowest-Unused-Sequence Counter</w:t>
        </w:r>
        <w:r w:rsidR="00D06027">
          <w:rPr>
            <w:noProof/>
            <w:webHidden/>
          </w:rPr>
          <w:tab/>
        </w:r>
        <w:r w:rsidR="00D06027">
          <w:rPr>
            <w:noProof/>
            <w:webHidden/>
          </w:rPr>
          <w:fldChar w:fldCharType="begin"/>
        </w:r>
        <w:r w:rsidR="00D06027">
          <w:rPr>
            <w:noProof/>
            <w:webHidden/>
          </w:rPr>
          <w:instrText xml:space="preserve"> PAGEREF _Toc423366097 \h </w:instrText>
        </w:r>
        <w:r w:rsidR="00D06027">
          <w:rPr>
            <w:noProof/>
            <w:webHidden/>
          </w:rPr>
        </w:r>
        <w:r w:rsidR="00D06027">
          <w:rPr>
            <w:noProof/>
            <w:webHidden/>
          </w:rPr>
          <w:fldChar w:fldCharType="separate"/>
        </w:r>
        <w:r w:rsidR="00D06027">
          <w:rPr>
            <w:noProof/>
            <w:webHidden/>
          </w:rPr>
          <w:t>104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98" w:history="1">
        <w:r w:rsidR="00D06027" w:rsidRPr="00BF21D5">
          <w:rPr>
            <w:rStyle w:val="Hyperlink"/>
            <w:noProof/>
          </w:rPr>
          <w:t>3.2.3.1.4</w:t>
        </w:r>
        <w:r w:rsidR="00D06027">
          <w:rPr>
            <w:rFonts w:asciiTheme="minorHAnsi" w:eastAsiaTheme="minorEastAsia" w:hAnsiTheme="minorHAnsi" w:cstheme="minorBidi"/>
            <w:noProof/>
            <w:sz w:val="22"/>
            <w:szCs w:val="22"/>
          </w:rPr>
          <w:tab/>
        </w:r>
        <w:r w:rsidR="00D06027" w:rsidRPr="00BF21D5">
          <w:rPr>
            <w:rStyle w:val="Hyperlink"/>
            <w:noProof/>
          </w:rPr>
          <w:t>Table of Security Contexts</w:t>
        </w:r>
        <w:r w:rsidR="00D06027">
          <w:rPr>
            <w:noProof/>
            <w:webHidden/>
          </w:rPr>
          <w:tab/>
        </w:r>
        <w:r w:rsidR="00D06027">
          <w:rPr>
            <w:noProof/>
            <w:webHidden/>
          </w:rPr>
          <w:fldChar w:fldCharType="begin"/>
        </w:r>
        <w:r w:rsidR="00D06027">
          <w:rPr>
            <w:noProof/>
            <w:webHidden/>
          </w:rPr>
          <w:instrText xml:space="preserve"> PAGEREF _Toc423366098 \h </w:instrText>
        </w:r>
        <w:r w:rsidR="00D06027">
          <w:rPr>
            <w:noProof/>
            <w:webHidden/>
          </w:rPr>
        </w:r>
        <w:r w:rsidR="00D06027">
          <w:rPr>
            <w:noProof/>
            <w:webHidden/>
          </w:rPr>
          <w:fldChar w:fldCharType="separate"/>
        </w:r>
        <w:r w:rsidR="00D06027">
          <w:rPr>
            <w:noProof/>
            <w:webHidden/>
          </w:rPr>
          <w:t>104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099" w:history="1">
        <w:r w:rsidR="00D06027" w:rsidRPr="00BF21D5">
          <w:rPr>
            <w:rStyle w:val="Hyperlink"/>
            <w:noProof/>
          </w:rPr>
          <w:t>3.2.3.1.5</w:t>
        </w:r>
        <w:r w:rsidR="00D06027">
          <w:rPr>
            <w:rFonts w:asciiTheme="minorHAnsi" w:eastAsiaTheme="minorEastAsia" w:hAnsiTheme="minorHAnsi" w:cstheme="minorBidi"/>
            <w:noProof/>
            <w:sz w:val="22"/>
            <w:szCs w:val="22"/>
          </w:rPr>
          <w:tab/>
        </w:r>
        <w:r w:rsidR="00D06027" w:rsidRPr="00BF21D5">
          <w:rPr>
            <w:rStyle w:val="Hyperlink"/>
            <w:noProof/>
          </w:rPr>
          <w:t>Table of Activity IDs</w:t>
        </w:r>
        <w:r w:rsidR="00D06027">
          <w:rPr>
            <w:noProof/>
            <w:webHidden/>
          </w:rPr>
          <w:tab/>
        </w:r>
        <w:r w:rsidR="00D06027">
          <w:rPr>
            <w:noProof/>
            <w:webHidden/>
          </w:rPr>
          <w:fldChar w:fldCharType="begin"/>
        </w:r>
        <w:r w:rsidR="00D06027">
          <w:rPr>
            <w:noProof/>
            <w:webHidden/>
          </w:rPr>
          <w:instrText xml:space="preserve"> PAGEREF _Toc423366099 \h </w:instrText>
        </w:r>
        <w:r w:rsidR="00D06027">
          <w:rPr>
            <w:noProof/>
            <w:webHidden/>
          </w:rPr>
        </w:r>
        <w:r w:rsidR="00D06027">
          <w:rPr>
            <w:noProof/>
            <w:webHidden/>
          </w:rPr>
          <w:fldChar w:fldCharType="separate"/>
        </w:r>
        <w:r w:rsidR="00D06027">
          <w:rPr>
            <w:noProof/>
            <w:webHidden/>
          </w:rPr>
          <w:t>104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00" w:history="1">
        <w:r w:rsidR="00D06027" w:rsidRPr="00BF21D5">
          <w:rPr>
            <w:rStyle w:val="Hyperlink"/>
            <w:noProof/>
          </w:rPr>
          <w:t>3.2.3.1.6</w:t>
        </w:r>
        <w:r w:rsidR="00D06027">
          <w:rPr>
            <w:rFonts w:asciiTheme="minorHAnsi" w:eastAsiaTheme="minorEastAsia" w:hAnsiTheme="minorHAnsi" w:cstheme="minorBidi"/>
            <w:noProof/>
            <w:sz w:val="22"/>
            <w:szCs w:val="22"/>
          </w:rPr>
          <w:tab/>
        </w:r>
        <w:r w:rsidR="00D06027" w:rsidRPr="00BF21D5">
          <w:rPr>
            <w:rStyle w:val="Hyperlink"/>
            <w:noProof/>
          </w:rPr>
          <w:t>Table of Client Address Spaces</w:t>
        </w:r>
        <w:r w:rsidR="00D06027">
          <w:rPr>
            <w:noProof/>
            <w:webHidden/>
          </w:rPr>
          <w:tab/>
        </w:r>
        <w:r w:rsidR="00D06027">
          <w:rPr>
            <w:noProof/>
            <w:webHidden/>
          </w:rPr>
          <w:fldChar w:fldCharType="begin"/>
        </w:r>
        <w:r w:rsidR="00D06027">
          <w:rPr>
            <w:noProof/>
            <w:webHidden/>
          </w:rPr>
          <w:instrText xml:space="preserve"> PAGEREF _Toc423366100 \h </w:instrText>
        </w:r>
        <w:r w:rsidR="00D06027">
          <w:rPr>
            <w:noProof/>
            <w:webHidden/>
          </w:rPr>
        </w:r>
        <w:r w:rsidR="00D06027">
          <w:rPr>
            <w:noProof/>
            <w:webHidden/>
          </w:rPr>
          <w:fldChar w:fldCharType="separate"/>
        </w:r>
        <w:r w:rsidR="00D06027">
          <w:rPr>
            <w:noProof/>
            <w:webHidden/>
          </w:rPr>
          <w:t>105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01" w:history="1">
        <w:r w:rsidR="00D06027" w:rsidRPr="00BF21D5">
          <w:rPr>
            <w:rStyle w:val="Hyperlink"/>
            <w:noProof/>
          </w:rPr>
          <w:t>3.2.3.1.7</w:t>
        </w:r>
        <w:r w:rsidR="00D06027">
          <w:rPr>
            <w:rFonts w:asciiTheme="minorHAnsi" w:eastAsiaTheme="minorEastAsia" w:hAnsiTheme="minorHAnsi" w:cstheme="minorBidi"/>
            <w:noProof/>
            <w:sz w:val="22"/>
            <w:szCs w:val="22"/>
          </w:rPr>
          <w:tab/>
        </w:r>
        <w:r w:rsidR="00D06027" w:rsidRPr="00BF21D5">
          <w:rPr>
            <w:rStyle w:val="Hyperlink"/>
            <w:noProof/>
          </w:rPr>
          <w:t>Table of Active Calls per Activity</w:t>
        </w:r>
        <w:r w:rsidR="00D06027">
          <w:rPr>
            <w:noProof/>
            <w:webHidden/>
          </w:rPr>
          <w:tab/>
        </w:r>
        <w:r w:rsidR="00D06027">
          <w:rPr>
            <w:noProof/>
            <w:webHidden/>
          </w:rPr>
          <w:fldChar w:fldCharType="begin"/>
        </w:r>
        <w:r w:rsidR="00D06027">
          <w:rPr>
            <w:noProof/>
            <w:webHidden/>
          </w:rPr>
          <w:instrText xml:space="preserve"> PAGEREF _Toc423366101 \h </w:instrText>
        </w:r>
        <w:r w:rsidR="00D06027">
          <w:rPr>
            <w:noProof/>
            <w:webHidden/>
          </w:rPr>
        </w:r>
        <w:r w:rsidR="00D06027">
          <w:rPr>
            <w:noProof/>
            <w:webHidden/>
          </w:rPr>
          <w:fldChar w:fldCharType="separate"/>
        </w:r>
        <w:r w:rsidR="00D06027">
          <w:rPr>
            <w:noProof/>
            <w:webHidden/>
          </w:rPr>
          <w:t>105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02" w:history="1">
        <w:r w:rsidR="00D06027" w:rsidRPr="00BF21D5">
          <w:rPr>
            <w:rStyle w:val="Hyperlink"/>
            <w:noProof/>
          </w:rPr>
          <w:t>3.2.3.1.8</w:t>
        </w:r>
        <w:r w:rsidR="00D06027">
          <w:rPr>
            <w:rFonts w:asciiTheme="minorHAnsi" w:eastAsiaTheme="minorEastAsia" w:hAnsiTheme="minorHAnsi" w:cstheme="minorBidi"/>
            <w:noProof/>
            <w:sz w:val="22"/>
            <w:szCs w:val="22"/>
          </w:rPr>
          <w:tab/>
        </w:r>
        <w:r w:rsidR="00D06027" w:rsidRPr="00BF21D5">
          <w:rPr>
            <w:rStyle w:val="Hyperlink"/>
            <w:noProof/>
          </w:rPr>
          <w:t>Call</w:t>
        </w:r>
        <w:r w:rsidR="00D06027">
          <w:rPr>
            <w:noProof/>
            <w:webHidden/>
          </w:rPr>
          <w:tab/>
        </w:r>
        <w:r w:rsidR="00D06027">
          <w:rPr>
            <w:noProof/>
            <w:webHidden/>
          </w:rPr>
          <w:fldChar w:fldCharType="begin"/>
        </w:r>
        <w:r w:rsidR="00D06027">
          <w:rPr>
            <w:noProof/>
            <w:webHidden/>
          </w:rPr>
          <w:instrText xml:space="preserve"> PAGEREF _Toc423366102 \h </w:instrText>
        </w:r>
        <w:r w:rsidR="00D06027">
          <w:rPr>
            <w:noProof/>
            <w:webHidden/>
          </w:rPr>
        </w:r>
        <w:r w:rsidR="00D06027">
          <w:rPr>
            <w:noProof/>
            <w:webHidden/>
          </w:rPr>
          <w:fldChar w:fldCharType="separate"/>
        </w:r>
        <w:r w:rsidR="00D06027">
          <w:rPr>
            <w:noProof/>
            <w:webHidden/>
          </w:rPr>
          <w:t>105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03" w:history="1">
        <w:r w:rsidR="00D06027" w:rsidRPr="00BF21D5">
          <w:rPr>
            <w:rStyle w:val="Hyperlink"/>
            <w:noProof/>
          </w:rPr>
          <w:t>3.2.3.1.9</w:t>
        </w:r>
        <w:r w:rsidR="00D06027">
          <w:rPr>
            <w:rFonts w:asciiTheme="minorHAnsi" w:eastAsiaTheme="minorEastAsia" w:hAnsiTheme="minorHAnsi" w:cstheme="minorBidi"/>
            <w:noProof/>
            <w:sz w:val="22"/>
            <w:szCs w:val="22"/>
          </w:rPr>
          <w:tab/>
        </w:r>
        <w:r w:rsidR="00D06027" w:rsidRPr="00BF21D5">
          <w:rPr>
            <w:rStyle w:val="Hyperlink"/>
            <w:noProof/>
          </w:rPr>
          <w:t>CAS Context Handle List</w:t>
        </w:r>
        <w:r w:rsidR="00D06027">
          <w:rPr>
            <w:noProof/>
            <w:webHidden/>
          </w:rPr>
          <w:tab/>
        </w:r>
        <w:r w:rsidR="00D06027">
          <w:rPr>
            <w:noProof/>
            <w:webHidden/>
          </w:rPr>
          <w:fldChar w:fldCharType="begin"/>
        </w:r>
        <w:r w:rsidR="00D06027">
          <w:rPr>
            <w:noProof/>
            <w:webHidden/>
          </w:rPr>
          <w:instrText xml:space="preserve"> PAGEREF _Toc423366103 \h </w:instrText>
        </w:r>
        <w:r w:rsidR="00D06027">
          <w:rPr>
            <w:noProof/>
            <w:webHidden/>
          </w:rPr>
        </w:r>
        <w:r w:rsidR="00D06027">
          <w:rPr>
            <w:noProof/>
            <w:webHidden/>
          </w:rPr>
          <w:fldChar w:fldCharType="separate"/>
        </w:r>
        <w:r w:rsidR="00D06027">
          <w:rPr>
            <w:noProof/>
            <w:webHidden/>
          </w:rPr>
          <w:t>107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04" w:history="1">
        <w:r w:rsidR="00D06027" w:rsidRPr="00BF21D5">
          <w:rPr>
            <w:rStyle w:val="Hyperlink"/>
            <w:noProof/>
          </w:rPr>
          <w:t>3.2.3.1.10</w:t>
        </w:r>
        <w:r w:rsidR="00D06027">
          <w:rPr>
            <w:rFonts w:asciiTheme="minorHAnsi" w:eastAsiaTheme="minorEastAsia" w:hAnsiTheme="minorHAnsi" w:cstheme="minorBidi"/>
            <w:noProof/>
            <w:sz w:val="22"/>
            <w:szCs w:val="22"/>
          </w:rPr>
          <w:tab/>
        </w:r>
        <w:r w:rsidR="00D06027" w:rsidRPr="00BF21D5">
          <w:rPr>
            <w:rStyle w:val="Hyperlink"/>
            <w:noProof/>
          </w:rPr>
          <w:t>Callback State</w:t>
        </w:r>
        <w:r w:rsidR="00D06027">
          <w:rPr>
            <w:noProof/>
            <w:webHidden/>
          </w:rPr>
          <w:tab/>
        </w:r>
        <w:r w:rsidR="00D06027">
          <w:rPr>
            <w:noProof/>
            <w:webHidden/>
          </w:rPr>
          <w:fldChar w:fldCharType="begin"/>
        </w:r>
        <w:r w:rsidR="00D06027">
          <w:rPr>
            <w:noProof/>
            <w:webHidden/>
          </w:rPr>
          <w:instrText xml:space="preserve"> PAGEREF _Toc423366104 \h </w:instrText>
        </w:r>
        <w:r w:rsidR="00D06027">
          <w:rPr>
            <w:noProof/>
            <w:webHidden/>
          </w:rPr>
        </w:r>
        <w:r w:rsidR="00D06027">
          <w:rPr>
            <w:noProof/>
            <w:webHidden/>
          </w:rPr>
          <w:fldChar w:fldCharType="separate"/>
        </w:r>
        <w:r w:rsidR="00D06027">
          <w:rPr>
            <w:noProof/>
            <w:webHidden/>
          </w:rPr>
          <w:t>107</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05" w:history="1">
        <w:r w:rsidR="00D06027" w:rsidRPr="00BF21D5">
          <w:rPr>
            <w:rStyle w:val="Hyperlink"/>
            <w:noProof/>
          </w:rPr>
          <w:t>3.2.3.2</w:t>
        </w:r>
        <w:r w:rsidR="00D06027">
          <w:rPr>
            <w:rFonts w:asciiTheme="minorHAnsi" w:eastAsiaTheme="minorEastAsia" w:hAnsiTheme="minorHAnsi" w:cstheme="minorBidi"/>
            <w:noProof/>
            <w:sz w:val="22"/>
            <w:szCs w:val="22"/>
          </w:rPr>
          <w:tab/>
        </w:r>
        <w:r w:rsidR="00D06027" w:rsidRPr="00BF21D5">
          <w:rPr>
            <w:rStyle w:val="Hyperlink"/>
            <w:noProof/>
          </w:rPr>
          <w:t>Timers</w:t>
        </w:r>
        <w:r w:rsidR="00D06027">
          <w:rPr>
            <w:noProof/>
            <w:webHidden/>
          </w:rPr>
          <w:tab/>
        </w:r>
        <w:r w:rsidR="00D06027">
          <w:rPr>
            <w:noProof/>
            <w:webHidden/>
          </w:rPr>
          <w:fldChar w:fldCharType="begin"/>
        </w:r>
        <w:r w:rsidR="00D06027">
          <w:rPr>
            <w:noProof/>
            <w:webHidden/>
          </w:rPr>
          <w:instrText xml:space="preserve"> PAGEREF _Toc423366105 \h </w:instrText>
        </w:r>
        <w:r w:rsidR="00D06027">
          <w:rPr>
            <w:noProof/>
            <w:webHidden/>
          </w:rPr>
        </w:r>
        <w:r w:rsidR="00D06027">
          <w:rPr>
            <w:noProof/>
            <w:webHidden/>
          </w:rPr>
          <w:fldChar w:fldCharType="separate"/>
        </w:r>
        <w:r w:rsidR="00D06027">
          <w:rPr>
            <w:noProof/>
            <w:webHidden/>
          </w:rPr>
          <w:t>107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06" w:history="1">
        <w:r w:rsidR="00D06027" w:rsidRPr="00BF21D5">
          <w:rPr>
            <w:rStyle w:val="Hyperlink"/>
            <w:noProof/>
          </w:rPr>
          <w:t>3.2.3.2.1</w:t>
        </w:r>
        <w:r w:rsidR="00D06027">
          <w:rPr>
            <w:rFonts w:asciiTheme="minorHAnsi" w:eastAsiaTheme="minorEastAsia" w:hAnsiTheme="minorHAnsi" w:cstheme="minorBidi"/>
            <w:noProof/>
            <w:sz w:val="22"/>
            <w:szCs w:val="22"/>
          </w:rPr>
          <w:tab/>
        </w:r>
        <w:r w:rsidR="00D06027" w:rsidRPr="00BF21D5">
          <w:rPr>
            <w:rStyle w:val="Hyperlink"/>
            <w:noProof/>
          </w:rPr>
          <w:t>Call Fragment Retransmission Timer</w:t>
        </w:r>
        <w:r w:rsidR="00D06027">
          <w:rPr>
            <w:noProof/>
            <w:webHidden/>
          </w:rPr>
          <w:tab/>
        </w:r>
        <w:r w:rsidR="00D06027">
          <w:rPr>
            <w:noProof/>
            <w:webHidden/>
          </w:rPr>
          <w:fldChar w:fldCharType="begin"/>
        </w:r>
        <w:r w:rsidR="00D06027">
          <w:rPr>
            <w:noProof/>
            <w:webHidden/>
          </w:rPr>
          <w:instrText xml:space="preserve"> PAGEREF _Toc423366106 \h </w:instrText>
        </w:r>
        <w:r w:rsidR="00D06027">
          <w:rPr>
            <w:noProof/>
            <w:webHidden/>
          </w:rPr>
        </w:r>
        <w:r w:rsidR="00D06027">
          <w:rPr>
            <w:noProof/>
            <w:webHidden/>
          </w:rPr>
          <w:fldChar w:fldCharType="separate"/>
        </w:r>
        <w:r w:rsidR="00D06027">
          <w:rPr>
            <w:noProof/>
            <w:webHidden/>
          </w:rPr>
          <w:t>107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07" w:history="1">
        <w:r w:rsidR="00D06027" w:rsidRPr="00BF21D5">
          <w:rPr>
            <w:rStyle w:val="Hyperlink"/>
            <w:noProof/>
          </w:rPr>
          <w:t>3.2.3.2.2</w:t>
        </w:r>
        <w:r w:rsidR="00D06027">
          <w:rPr>
            <w:rFonts w:asciiTheme="minorHAnsi" w:eastAsiaTheme="minorEastAsia" w:hAnsiTheme="minorHAnsi" w:cstheme="minorBidi"/>
            <w:noProof/>
            <w:sz w:val="22"/>
            <w:szCs w:val="22"/>
          </w:rPr>
          <w:tab/>
        </w:r>
        <w:r w:rsidR="00D06027" w:rsidRPr="00BF21D5">
          <w:rPr>
            <w:rStyle w:val="Hyperlink"/>
            <w:noProof/>
          </w:rPr>
          <w:t>Idle Scavenger Timer</w:t>
        </w:r>
        <w:r w:rsidR="00D06027">
          <w:rPr>
            <w:noProof/>
            <w:webHidden/>
          </w:rPr>
          <w:tab/>
        </w:r>
        <w:r w:rsidR="00D06027">
          <w:rPr>
            <w:noProof/>
            <w:webHidden/>
          </w:rPr>
          <w:fldChar w:fldCharType="begin"/>
        </w:r>
        <w:r w:rsidR="00D06027">
          <w:rPr>
            <w:noProof/>
            <w:webHidden/>
          </w:rPr>
          <w:instrText xml:space="preserve"> PAGEREF _Toc423366107 \h </w:instrText>
        </w:r>
        <w:r w:rsidR="00D06027">
          <w:rPr>
            <w:noProof/>
            <w:webHidden/>
          </w:rPr>
        </w:r>
        <w:r w:rsidR="00D06027">
          <w:rPr>
            <w:noProof/>
            <w:webHidden/>
          </w:rPr>
          <w:fldChar w:fldCharType="separate"/>
        </w:r>
        <w:r w:rsidR="00D06027">
          <w:rPr>
            <w:noProof/>
            <w:webHidden/>
          </w:rPr>
          <w:t>108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08" w:history="1">
        <w:r w:rsidR="00D06027" w:rsidRPr="00BF21D5">
          <w:rPr>
            <w:rStyle w:val="Hyperlink"/>
            <w:noProof/>
          </w:rPr>
          <w:t>3.2.3.3</w:t>
        </w:r>
        <w:r w:rsidR="00D06027">
          <w:rPr>
            <w:rFonts w:asciiTheme="minorHAnsi" w:eastAsiaTheme="minorEastAsia" w:hAnsiTheme="minorHAnsi" w:cstheme="minorBidi"/>
            <w:noProof/>
            <w:sz w:val="22"/>
            <w:szCs w:val="22"/>
          </w:rPr>
          <w:tab/>
        </w:r>
        <w:r w:rsidR="00D06027" w:rsidRPr="00BF21D5">
          <w:rPr>
            <w:rStyle w:val="Hyperlink"/>
            <w:noProof/>
          </w:rPr>
          <w:t>Initialization</w:t>
        </w:r>
        <w:r w:rsidR="00D06027">
          <w:rPr>
            <w:noProof/>
            <w:webHidden/>
          </w:rPr>
          <w:tab/>
        </w:r>
        <w:r w:rsidR="00D06027">
          <w:rPr>
            <w:noProof/>
            <w:webHidden/>
          </w:rPr>
          <w:fldChar w:fldCharType="begin"/>
        </w:r>
        <w:r w:rsidR="00D06027">
          <w:rPr>
            <w:noProof/>
            <w:webHidden/>
          </w:rPr>
          <w:instrText xml:space="preserve"> PAGEREF _Toc423366108 \h </w:instrText>
        </w:r>
        <w:r w:rsidR="00D06027">
          <w:rPr>
            <w:noProof/>
            <w:webHidden/>
          </w:rPr>
        </w:r>
        <w:r w:rsidR="00D06027">
          <w:rPr>
            <w:noProof/>
            <w:webHidden/>
          </w:rPr>
          <w:fldChar w:fldCharType="separate"/>
        </w:r>
        <w:r w:rsidR="00D06027">
          <w:rPr>
            <w:noProof/>
            <w:webHidden/>
          </w:rPr>
          <w:t>108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09" w:history="1">
        <w:r w:rsidR="00D06027" w:rsidRPr="00BF21D5">
          <w:rPr>
            <w:rStyle w:val="Hyperlink"/>
            <w:noProof/>
          </w:rPr>
          <w:t>3.2.3.4</w:t>
        </w:r>
        <w:r w:rsidR="00D06027">
          <w:rPr>
            <w:rFonts w:asciiTheme="minorHAnsi" w:eastAsiaTheme="minorEastAsia" w:hAnsiTheme="minorHAnsi" w:cstheme="minorBidi"/>
            <w:noProof/>
            <w:sz w:val="22"/>
            <w:szCs w:val="22"/>
          </w:rPr>
          <w:tab/>
        </w:r>
        <w:r w:rsidR="00D06027" w:rsidRPr="00BF21D5">
          <w:rPr>
            <w:rStyle w:val="Hyperlink"/>
            <w:noProof/>
          </w:rPr>
          <w:t>Higher-Layer Triggered Events</w:t>
        </w:r>
        <w:r w:rsidR="00D06027">
          <w:rPr>
            <w:noProof/>
            <w:webHidden/>
          </w:rPr>
          <w:tab/>
        </w:r>
        <w:r w:rsidR="00D06027">
          <w:rPr>
            <w:noProof/>
            <w:webHidden/>
          </w:rPr>
          <w:fldChar w:fldCharType="begin"/>
        </w:r>
        <w:r w:rsidR="00D06027">
          <w:rPr>
            <w:noProof/>
            <w:webHidden/>
          </w:rPr>
          <w:instrText xml:space="preserve"> PAGEREF _Toc423366109 \h </w:instrText>
        </w:r>
        <w:r w:rsidR="00D06027">
          <w:rPr>
            <w:noProof/>
            <w:webHidden/>
          </w:rPr>
        </w:r>
        <w:r w:rsidR="00D06027">
          <w:rPr>
            <w:noProof/>
            <w:webHidden/>
          </w:rPr>
          <w:fldChar w:fldCharType="separate"/>
        </w:r>
        <w:r w:rsidR="00D06027">
          <w:rPr>
            <w:noProof/>
            <w:webHidden/>
          </w:rPr>
          <w:t>108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10" w:history="1">
        <w:r w:rsidR="00D06027" w:rsidRPr="00BF21D5">
          <w:rPr>
            <w:rStyle w:val="Hyperlink"/>
            <w:noProof/>
          </w:rPr>
          <w:t>3.2.3.4.1</w:t>
        </w:r>
        <w:r w:rsidR="00D06027">
          <w:rPr>
            <w:rFonts w:asciiTheme="minorHAnsi" w:eastAsiaTheme="minorEastAsia" w:hAnsiTheme="minorHAnsi" w:cstheme="minorBidi"/>
            <w:noProof/>
            <w:sz w:val="22"/>
            <w:szCs w:val="22"/>
          </w:rPr>
          <w:tab/>
        </w:r>
        <w:r w:rsidR="00D06027" w:rsidRPr="00BF21D5">
          <w:rPr>
            <w:rStyle w:val="Hyperlink"/>
            <w:noProof/>
          </w:rPr>
          <w:t>Failure Semantics</w:t>
        </w:r>
        <w:r w:rsidR="00D06027">
          <w:rPr>
            <w:noProof/>
            <w:webHidden/>
          </w:rPr>
          <w:tab/>
        </w:r>
        <w:r w:rsidR="00D06027">
          <w:rPr>
            <w:noProof/>
            <w:webHidden/>
          </w:rPr>
          <w:fldChar w:fldCharType="begin"/>
        </w:r>
        <w:r w:rsidR="00D06027">
          <w:rPr>
            <w:noProof/>
            <w:webHidden/>
          </w:rPr>
          <w:instrText xml:space="preserve"> PAGEREF _Toc423366110 \h </w:instrText>
        </w:r>
        <w:r w:rsidR="00D06027">
          <w:rPr>
            <w:noProof/>
            <w:webHidden/>
          </w:rPr>
        </w:r>
        <w:r w:rsidR="00D06027">
          <w:rPr>
            <w:noProof/>
            <w:webHidden/>
          </w:rPr>
          <w:fldChar w:fldCharType="separate"/>
        </w:r>
        <w:r w:rsidR="00D06027">
          <w:rPr>
            <w:noProof/>
            <w:webHidden/>
          </w:rPr>
          <w:t>108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11" w:history="1">
        <w:r w:rsidR="00D06027" w:rsidRPr="00BF21D5">
          <w:rPr>
            <w:rStyle w:val="Hyperlink"/>
            <w:noProof/>
          </w:rPr>
          <w:t>3.2.3.4.2</w:t>
        </w:r>
        <w:r w:rsidR="00D06027">
          <w:rPr>
            <w:rFonts w:asciiTheme="minorHAnsi" w:eastAsiaTheme="minorEastAsia" w:hAnsiTheme="minorHAnsi" w:cstheme="minorBidi"/>
            <w:noProof/>
            <w:sz w:val="22"/>
            <w:szCs w:val="22"/>
          </w:rPr>
          <w:tab/>
        </w:r>
        <w:r w:rsidR="00D06027" w:rsidRPr="00BF21D5">
          <w:rPr>
            <w:rStyle w:val="Hyperlink"/>
            <w:noProof/>
          </w:rPr>
          <w:t>Retrieving Client Identity</w:t>
        </w:r>
        <w:r w:rsidR="00D06027">
          <w:rPr>
            <w:noProof/>
            <w:webHidden/>
          </w:rPr>
          <w:tab/>
        </w:r>
        <w:r w:rsidR="00D06027">
          <w:rPr>
            <w:noProof/>
            <w:webHidden/>
          </w:rPr>
          <w:fldChar w:fldCharType="begin"/>
        </w:r>
        <w:r w:rsidR="00D06027">
          <w:rPr>
            <w:noProof/>
            <w:webHidden/>
          </w:rPr>
          <w:instrText xml:space="preserve"> PAGEREF _Toc423366111 \h </w:instrText>
        </w:r>
        <w:r w:rsidR="00D06027">
          <w:rPr>
            <w:noProof/>
            <w:webHidden/>
          </w:rPr>
        </w:r>
        <w:r w:rsidR="00D06027">
          <w:rPr>
            <w:noProof/>
            <w:webHidden/>
          </w:rPr>
          <w:fldChar w:fldCharType="separate"/>
        </w:r>
        <w:r w:rsidR="00D06027">
          <w:rPr>
            <w:noProof/>
            <w:webHidden/>
          </w:rPr>
          <w:t>108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12" w:history="1">
        <w:r w:rsidR="00D06027" w:rsidRPr="00BF21D5">
          <w:rPr>
            <w:rStyle w:val="Hyperlink"/>
            <w:noProof/>
          </w:rPr>
          <w:t>3.2.3.4.3</w:t>
        </w:r>
        <w:r w:rsidR="00D06027">
          <w:rPr>
            <w:rFonts w:asciiTheme="minorHAnsi" w:eastAsiaTheme="minorEastAsia" w:hAnsiTheme="minorHAnsi" w:cstheme="minorBidi"/>
            <w:noProof/>
            <w:sz w:val="22"/>
            <w:szCs w:val="22"/>
          </w:rPr>
          <w:tab/>
        </w:r>
        <w:r w:rsidR="00D06027" w:rsidRPr="00BF21D5">
          <w:rPr>
            <w:rStyle w:val="Hyperlink"/>
            <w:noProof/>
          </w:rPr>
          <w:t>Context Handle Generation</w:t>
        </w:r>
        <w:r w:rsidR="00D06027">
          <w:rPr>
            <w:noProof/>
            <w:webHidden/>
          </w:rPr>
          <w:tab/>
        </w:r>
        <w:r w:rsidR="00D06027">
          <w:rPr>
            <w:noProof/>
            <w:webHidden/>
          </w:rPr>
          <w:fldChar w:fldCharType="begin"/>
        </w:r>
        <w:r w:rsidR="00D06027">
          <w:rPr>
            <w:noProof/>
            <w:webHidden/>
          </w:rPr>
          <w:instrText xml:space="preserve"> PAGEREF _Toc423366112 \h </w:instrText>
        </w:r>
        <w:r w:rsidR="00D06027">
          <w:rPr>
            <w:noProof/>
            <w:webHidden/>
          </w:rPr>
        </w:r>
        <w:r w:rsidR="00D06027">
          <w:rPr>
            <w:noProof/>
            <w:webHidden/>
          </w:rPr>
          <w:fldChar w:fldCharType="separate"/>
        </w:r>
        <w:r w:rsidR="00D06027">
          <w:rPr>
            <w:noProof/>
            <w:webHidden/>
          </w:rPr>
          <w:t>108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13" w:history="1">
        <w:r w:rsidR="00D06027" w:rsidRPr="00BF21D5">
          <w:rPr>
            <w:rStyle w:val="Hyperlink"/>
            <w:noProof/>
          </w:rPr>
          <w:t>3.2.3.5</w:t>
        </w:r>
        <w:r w:rsidR="00D06027">
          <w:rPr>
            <w:rFonts w:asciiTheme="minorHAnsi" w:eastAsiaTheme="minorEastAsia" w:hAnsiTheme="minorHAnsi" w:cstheme="minorBidi"/>
            <w:noProof/>
            <w:sz w:val="22"/>
            <w:szCs w:val="22"/>
          </w:rPr>
          <w:tab/>
        </w:r>
        <w:r w:rsidR="00D06027" w:rsidRPr="00BF21D5">
          <w:rPr>
            <w:rStyle w:val="Hyperlink"/>
            <w:noProof/>
          </w:rPr>
          <w:t>Message Processing Events and Sequencing Rules</w:t>
        </w:r>
        <w:r w:rsidR="00D06027">
          <w:rPr>
            <w:noProof/>
            <w:webHidden/>
          </w:rPr>
          <w:tab/>
        </w:r>
        <w:r w:rsidR="00D06027">
          <w:rPr>
            <w:noProof/>
            <w:webHidden/>
          </w:rPr>
          <w:fldChar w:fldCharType="begin"/>
        </w:r>
        <w:r w:rsidR="00D06027">
          <w:rPr>
            <w:noProof/>
            <w:webHidden/>
          </w:rPr>
          <w:instrText xml:space="preserve"> PAGEREF _Toc423366113 \h </w:instrText>
        </w:r>
        <w:r w:rsidR="00D06027">
          <w:rPr>
            <w:noProof/>
            <w:webHidden/>
          </w:rPr>
        </w:r>
        <w:r w:rsidR="00D06027">
          <w:rPr>
            <w:noProof/>
            <w:webHidden/>
          </w:rPr>
          <w:fldChar w:fldCharType="separate"/>
        </w:r>
        <w:r w:rsidR="00D06027">
          <w:rPr>
            <w:noProof/>
            <w:webHidden/>
          </w:rPr>
          <w:t>109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14" w:history="1">
        <w:r w:rsidR="00D06027" w:rsidRPr="00BF21D5">
          <w:rPr>
            <w:rStyle w:val="Hyperlink"/>
            <w:noProof/>
          </w:rPr>
          <w:t>3.2.3.5.1</w:t>
        </w:r>
        <w:r w:rsidR="00D06027">
          <w:rPr>
            <w:rFonts w:asciiTheme="minorHAnsi" w:eastAsiaTheme="minorEastAsia" w:hAnsiTheme="minorHAnsi" w:cstheme="minorBidi"/>
            <w:noProof/>
            <w:sz w:val="22"/>
            <w:szCs w:val="22"/>
          </w:rPr>
          <w:tab/>
        </w:r>
        <w:r w:rsidR="00D06027" w:rsidRPr="00BF21D5">
          <w:rPr>
            <w:rStyle w:val="Hyperlink"/>
            <w:noProof/>
          </w:rPr>
          <w:t>Failure Semantics</w:t>
        </w:r>
        <w:r w:rsidR="00D06027">
          <w:rPr>
            <w:noProof/>
            <w:webHidden/>
          </w:rPr>
          <w:tab/>
        </w:r>
        <w:r w:rsidR="00D06027">
          <w:rPr>
            <w:noProof/>
            <w:webHidden/>
          </w:rPr>
          <w:fldChar w:fldCharType="begin"/>
        </w:r>
        <w:r w:rsidR="00D06027">
          <w:rPr>
            <w:noProof/>
            <w:webHidden/>
          </w:rPr>
          <w:instrText xml:space="preserve"> PAGEREF _Toc423366114 \h </w:instrText>
        </w:r>
        <w:r w:rsidR="00D06027">
          <w:rPr>
            <w:noProof/>
            <w:webHidden/>
          </w:rPr>
        </w:r>
        <w:r w:rsidR="00D06027">
          <w:rPr>
            <w:noProof/>
            <w:webHidden/>
          </w:rPr>
          <w:fldChar w:fldCharType="separate"/>
        </w:r>
        <w:r w:rsidR="00D06027">
          <w:rPr>
            <w:noProof/>
            <w:webHidden/>
          </w:rPr>
          <w:t>109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15" w:history="1">
        <w:r w:rsidR="00D06027" w:rsidRPr="00BF21D5">
          <w:rPr>
            <w:rStyle w:val="Hyperlink"/>
            <w:noProof/>
          </w:rPr>
          <w:t>3.2.3.5.2</w:t>
        </w:r>
        <w:r w:rsidR="00D06027">
          <w:rPr>
            <w:rFonts w:asciiTheme="minorHAnsi" w:eastAsiaTheme="minorEastAsia" w:hAnsiTheme="minorHAnsi" w:cstheme="minorBidi"/>
            <w:noProof/>
            <w:sz w:val="22"/>
            <w:szCs w:val="22"/>
          </w:rPr>
          <w:tab/>
        </w:r>
        <w:r w:rsidR="00D06027" w:rsidRPr="00BF21D5">
          <w:rPr>
            <w:rStyle w:val="Hyperlink"/>
            <w:noProof/>
          </w:rPr>
          <w:t>Sequencing in Case of Errors</w:t>
        </w:r>
        <w:r w:rsidR="00D06027">
          <w:rPr>
            <w:noProof/>
            <w:webHidden/>
          </w:rPr>
          <w:tab/>
        </w:r>
        <w:r w:rsidR="00D06027">
          <w:rPr>
            <w:noProof/>
            <w:webHidden/>
          </w:rPr>
          <w:fldChar w:fldCharType="begin"/>
        </w:r>
        <w:r w:rsidR="00D06027">
          <w:rPr>
            <w:noProof/>
            <w:webHidden/>
          </w:rPr>
          <w:instrText xml:space="preserve"> PAGEREF _Toc423366115 \h </w:instrText>
        </w:r>
        <w:r w:rsidR="00D06027">
          <w:rPr>
            <w:noProof/>
            <w:webHidden/>
          </w:rPr>
        </w:r>
        <w:r w:rsidR="00D06027">
          <w:rPr>
            <w:noProof/>
            <w:webHidden/>
          </w:rPr>
          <w:fldChar w:fldCharType="separate"/>
        </w:r>
        <w:r w:rsidR="00D06027">
          <w:rPr>
            <w:noProof/>
            <w:webHidden/>
          </w:rPr>
          <w:t>109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16" w:history="1">
        <w:r w:rsidR="00D06027" w:rsidRPr="00BF21D5">
          <w:rPr>
            <w:rStyle w:val="Hyperlink"/>
            <w:noProof/>
          </w:rPr>
          <w:t>3.2.3.5.3</w:t>
        </w:r>
        <w:r w:rsidR="00D06027">
          <w:rPr>
            <w:rFonts w:asciiTheme="minorHAnsi" w:eastAsiaTheme="minorEastAsia" w:hAnsiTheme="minorHAnsi" w:cstheme="minorBidi"/>
            <w:noProof/>
            <w:sz w:val="22"/>
            <w:szCs w:val="22"/>
          </w:rPr>
          <w:tab/>
        </w:r>
        <w:r w:rsidR="00D06027" w:rsidRPr="00BF21D5">
          <w:rPr>
            <w:rStyle w:val="Hyperlink"/>
            <w:noProof/>
          </w:rPr>
          <w:t>Packet Processing</w:t>
        </w:r>
        <w:r w:rsidR="00D06027">
          <w:rPr>
            <w:noProof/>
            <w:webHidden/>
          </w:rPr>
          <w:tab/>
        </w:r>
        <w:r w:rsidR="00D06027">
          <w:rPr>
            <w:noProof/>
            <w:webHidden/>
          </w:rPr>
          <w:fldChar w:fldCharType="begin"/>
        </w:r>
        <w:r w:rsidR="00D06027">
          <w:rPr>
            <w:noProof/>
            <w:webHidden/>
          </w:rPr>
          <w:instrText xml:space="preserve"> PAGEREF _Toc423366116 \h </w:instrText>
        </w:r>
        <w:r w:rsidR="00D06027">
          <w:rPr>
            <w:noProof/>
            <w:webHidden/>
          </w:rPr>
        </w:r>
        <w:r w:rsidR="00D06027">
          <w:rPr>
            <w:noProof/>
            <w:webHidden/>
          </w:rPr>
          <w:fldChar w:fldCharType="separate"/>
        </w:r>
        <w:r w:rsidR="00D06027">
          <w:rPr>
            <w:noProof/>
            <w:webHidden/>
          </w:rPr>
          <w:t>109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17" w:history="1">
        <w:r w:rsidR="00D06027" w:rsidRPr="00BF21D5">
          <w:rPr>
            <w:rStyle w:val="Hyperlink"/>
            <w:noProof/>
          </w:rPr>
          <w:t>3.2.3.5.4</w:t>
        </w:r>
        <w:r w:rsidR="00D06027">
          <w:rPr>
            <w:rFonts w:asciiTheme="minorHAnsi" w:eastAsiaTheme="minorEastAsia" w:hAnsiTheme="minorHAnsi" w:cstheme="minorBidi"/>
            <w:noProof/>
            <w:sz w:val="22"/>
            <w:szCs w:val="22"/>
          </w:rPr>
          <w:tab/>
        </w:r>
        <w:r w:rsidR="00D06027" w:rsidRPr="00BF21D5">
          <w:rPr>
            <w:rStyle w:val="Hyperlink"/>
            <w:noProof/>
          </w:rPr>
          <w:t>REQUEST</w:t>
        </w:r>
        <w:r w:rsidR="00D06027">
          <w:rPr>
            <w:noProof/>
            <w:webHidden/>
          </w:rPr>
          <w:tab/>
        </w:r>
        <w:r w:rsidR="00D06027">
          <w:rPr>
            <w:noProof/>
            <w:webHidden/>
          </w:rPr>
          <w:fldChar w:fldCharType="begin"/>
        </w:r>
        <w:r w:rsidR="00D06027">
          <w:rPr>
            <w:noProof/>
            <w:webHidden/>
          </w:rPr>
          <w:instrText xml:space="preserve"> PAGEREF _Toc423366117 \h </w:instrText>
        </w:r>
        <w:r w:rsidR="00D06027">
          <w:rPr>
            <w:noProof/>
            <w:webHidden/>
          </w:rPr>
        </w:r>
        <w:r w:rsidR="00D06027">
          <w:rPr>
            <w:noProof/>
            <w:webHidden/>
          </w:rPr>
          <w:fldChar w:fldCharType="separate"/>
        </w:r>
        <w:r w:rsidR="00D06027">
          <w:rPr>
            <w:noProof/>
            <w:webHidden/>
          </w:rPr>
          <w:t>110</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18" w:history="1">
        <w:r w:rsidR="00D06027" w:rsidRPr="00BF21D5">
          <w:rPr>
            <w:rStyle w:val="Hyperlink"/>
            <w:noProof/>
          </w:rPr>
          <w:t>3.2.3.5.4.1</w:t>
        </w:r>
        <w:r w:rsidR="00D06027">
          <w:rPr>
            <w:rFonts w:asciiTheme="minorHAnsi" w:eastAsiaTheme="minorEastAsia" w:hAnsiTheme="minorHAnsi" w:cstheme="minorBidi"/>
            <w:noProof/>
            <w:sz w:val="22"/>
            <w:szCs w:val="22"/>
          </w:rPr>
          <w:tab/>
        </w:r>
        <w:r w:rsidR="00D06027" w:rsidRPr="00BF21D5">
          <w:rPr>
            <w:rStyle w:val="Hyperlink"/>
            <w:noProof/>
          </w:rPr>
          <w:t>STATE_INIT</w:t>
        </w:r>
        <w:r w:rsidR="00D06027">
          <w:rPr>
            <w:noProof/>
            <w:webHidden/>
          </w:rPr>
          <w:tab/>
        </w:r>
        <w:r w:rsidR="00D06027">
          <w:rPr>
            <w:noProof/>
            <w:webHidden/>
          </w:rPr>
          <w:fldChar w:fldCharType="begin"/>
        </w:r>
        <w:r w:rsidR="00D06027">
          <w:rPr>
            <w:noProof/>
            <w:webHidden/>
          </w:rPr>
          <w:instrText xml:space="preserve"> PAGEREF _Toc423366118 \h </w:instrText>
        </w:r>
        <w:r w:rsidR="00D06027">
          <w:rPr>
            <w:noProof/>
            <w:webHidden/>
          </w:rPr>
        </w:r>
        <w:r w:rsidR="00D06027">
          <w:rPr>
            <w:noProof/>
            <w:webHidden/>
          </w:rPr>
          <w:fldChar w:fldCharType="separate"/>
        </w:r>
        <w:r w:rsidR="00D06027">
          <w:rPr>
            <w:noProof/>
            <w:webHidden/>
          </w:rPr>
          <w:t>110</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19" w:history="1">
        <w:r w:rsidR="00D06027" w:rsidRPr="00BF21D5">
          <w:rPr>
            <w:rStyle w:val="Hyperlink"/>
            <w:noProof/>
          </w:rPr>
          <w:t>3.2.3.5.4.2</w:t>
        </w:r>
        <w:r w:rsidR="00D06027">
          <w:rPr>
            <w:rFonts w:asciiTheme="minorHAnsi" w:eastAsiaTheme="minorEastAsia" w:hAnsiTheme="minorHAnsi" w:cstheme="minorBidi"/>
            <w:noProof/>
            <w:sz w:val="22"/>
            <w:szCs w:val="22"/>
          </w:rPr>
          <w:tab/>
        </w:r>
        <w:r w:rsidR="00D06027" w:rsidRPr="00BF21D5">
          <w:rPr>
            <w:rStyle w:val="Hyperlink"/>
            <w:noProof/>
          </w:rPr>
          <w:t>STATE_RECEIVE_FRAGS</w:t>
        </w:r>
        <w:r w:rsidR="00D06027">
          <w:rPr>
            <w:noProof/>
            <w:webHidden/>
          </w:rPr>
          <w:tab/>
        </w:r>
        <w:r w:rsidR="00D06027">
          <w:rPr>
            <w:noProof/>
            <w:webHidden/>
          </w:rPr>
          <w:fldChar w:fldCharType="begin"/>
        </w:r>
        <w:r w:rsidR="00D06027">
          <w:rPr>
            <w:noProof/>
            <w:webHidden/>
          </w:rPr>
          <w:instrText xml:space="preserve"> PAGEREF _Toc423366119 \h </w:instrText>
        </w:r>
        <w:r w:rsidR="00D06027">
          <w:rPr>
            <w:noProof/>
            <w:webHidden/>
          </w:rPr>
        </w:r>
        <w:r w:rsidR="00D06027">
          <w:rPr>
            <w:noProof/>
            <w:webHidden/>
          </w:rPr>
          <w:fldChar w:fldCharType="separate"/>
        </w:r>
        <w:r w:rsidR="00D06027">
          <w:rPr>
            <w:noProof/>
            <w:webHidden/>
          </w:rPr>
          <w:t>110</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20" w:history="1">
        <w:r w:rsidR="00D06027" w:rsidRPr="00BF21D5">
          <w:rPr>
            <w:rStyle w:val="Hyperlink"/>
            <w:noProof/>
          </w:rPr>
          <w:t>3.2.3.5.4.3</w:t>
        </w:r>
        <w:r w:rsidR="00D06027">
          <w:rPr>
            <w:rFonts w:asciiTheme="minorHAnsi" w:eastAsiaTheme="minorEastAsia" w:hAnsiTheme="minorHAnsi" w:cstheme="minorBidi"/>
            <w:noProof/>
            <w:sz w:val="22"/>
            <w:szCs w:val="22"/>
          </w:rPr>
          <w:tab/>
        </w:r>
        <w:r w:rsidR="00D06027" w:rsidRPr="00BF21D5">
          <w:rPr>
            <w:rStyle w:val="Hyperlink"/>
            <w:noProof/>
          </w:rPr>
          <w:t>STATE_WORKING</w:t>
        </w:r>
        <w:r w:rsidR="00D06027">
          <w:rPr>
            <w:noProof/>
            <w:webHidden/>
          </w:rPr>
          <w:tab/>
        </w:r>
        <w:r w:rsidR="00D06027">
          <w:rPr>
            <w:noProof/>
            <w:webHidden/>
          </w:rPr>
          <w:fldChar w:fldCharType="begin"/>
        </w:r>
        <w:r w:rsidR="00D06027">
          <w:rPr>
            <w:noProof/>
            <w:webHidden/>
          </w:rPr>
          <w:instrText xml:space="preserve"> PAGEREF _Toc423366120 \h </w:instrText>
        </w:r>
        <w:r w:rsidR="00D06027">
          <w:rPr>
            <w:noProof/>
            <w:webHidden/>
          </w:rPr>
        </w:r>
        <w:r w:rsidR="00D06027">
          <w:rPr>
            <w:noProof/>
            <w:webHidden/>
          </w:rPr>
          <w:fldChar w:fldCharType="separate"/>
        </w:r>
        <w:r w:rsidR="00D06027">
          <w:rPr>
            <w:noProof/>
            <w:webHidden/>
          </w:rPr>
          <w:t>111</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21" w:history="1">
        <w:r w:rsidR="00D06027" w:rsidRPr="00BF21D5">
          <w:rPr>
            <w:rStyle w:val="Hyperlink"/>
            <w:noProof/>
          </w:rPr>
          <w:t>3.2.3.5.4.4</w:t>
        </w:r>
        <w:r w:rsidR="00D06027">
          <w:rPr>
            <w:rFonts w:asciiTheme="minorHAnsi" w:eastAsiaTheme="minorEastAsia" w:hAnsiTheme="minorHAnsi" w:cstheme="minorBidi"/>
            <w:noProof/>
            <w:sz w:val="22"/>
            <w:szCs w:val="22"/>
          </w:rPr>
          <w:tab/>
        </w:r>
        <w:r w:rsidR="00D06027" w:rsidRPr="00BF21D5">
          <w:rPr>
            <w:rStyle w:val="Hyperlink"/>
            <w:noProof/>
          </w:rPr>
          <w:t>STATE_SEND_FRAGS</w:t>
        </w:r>
        <w:r w:rsidR="00D06027">
          <w:rPr>
            <w:noProof/>
            <w:webHidden/>
          </w:rPr>
          <w:tab/>
        </w:r>
        <w:r w:rsidR="00D06027">
          <w:rPr>
            <w:noProof/>
            <w:webHidden/>
          </w:rPr>
          <w:fldChar w:fldCharType="begin"/>
        </w:r>
        <w:r w:rsidR="00D06027">
          <w:rPr>
            <w:noProof/>
            <w:webHidden/>
          </w:rPr>
          <w:instrText xml:space="preserve"> PAGEREF _Toc423366121 \h </w:instrText>
        </w:r>
        <w:r w:rsidR="00D06027">
          <w:rPr>
            <w:noProof/>
            <w:webHidden/>
          </w:rPr>
        </w:r>
        <w:r w:rsidR="00D06027">
          <w:rPr>
            <w:noProof/>
            <w:webHidden/>
          </w:rPr>
          <w:fldChar w:fldCharType="separate"/>
        </w:r>
        <w:r w:rsidR="00D06027">
          <w:rPr>
            <w:noProof/>
            <w:webHidden/>
          </w:rPr>
          <w:t>112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22" w:history="1">
        <w:r w:rsidR="00D06027" w:rsidRPr="00BF21D5">
          <w:rPr>
            <w:rStyle w:val="Hyperlink"/>
            <w:noProof/>
          </w:rPr>
          <w:t>3.2.3.5.5</w:t>
        </w:r>
        <w:r w:rsidR="00D06027">
          <w:rPr>
            <w:rFonts w:asciiTheme="minorHAnsi" w:eastAsiaTheme="minorEastAsia" w:hAnsiTheme="minorHAnsi" w:cstheme="minorBidi"/>
            <w:noProof/>
            <w:sz w:val="22"/>
            <w:szCs w:val="22"/>
          </w:rPr>
          <w:tab/>
        </w:r>
        <w:r w:rsidR="00D06027" w:rsidRPr="00BF21D5">
          <w:rPr>
            <w:rStyle w:val="Hyperlink"/>
            <w:noProof/>
          </w:rPr>
          <w:t>PING</w:t>
        </w:r>
        <w:r w:rsidR="00D06027">
          <w:rPr>
            <w:noProof/>
            <w:webHidden/>
          </w:rPr>
          <w:tab/>
        </w:r>
        <w:r w:rsidR="00D06027">
          <w:rPr>
            <w:noProof/>
            <w:webHidden/>
          </w:rPr>
          <w:fldChar w:fldCharType="begin"/>
        </w:r>
        <w:r w:rsidR="00D06027">
          <w:rPr>
            <w:noProof/>
            <w:webHidden/>
          </w:rPr>
          <w:instrText xml:space="preserve"> PAGEREF _Toc423366122 \h </w:instrText>
        </w:r>
        <w:r w:rsidR="00D06027">
          <w:rPr>
            <w:noProof/>
            <w:webHidden/>
          </w:rPr>
        </w:r>
        <w:r w:rsidR="00D06027">
          <w:rPr>
            <w:noProof/>
            <w:webHidden/>
          </w:rPr>
          <w:fldChar w:fldCharType="separate"/>
        </w:r>
        <w:r w:rsidR="00D06027">
          <w:rPr>
            <w:noProof/>
            <w:webHidden/>
          </w:rPr>
          <w:t>112</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23" w:history="1">
        <w:r w:rsidR="00D06027" w:rsidRPr="00BF21D5">
          <w:rPr>
            <w:rStyle w:val="Hyperlink"/>
            <w:noProof/>
          </w:rPr>
          <w:t>3.2.3.5.5.1</w:t>
        </w:r>
        <w:r w:rsidR="00D06027">
          <w:rPr>
            <w:rFonts w:asciiTheme="minorHAnsi" w:eastAsiaTheme="minorEastAsia" w:hAnsiTheme="minorHAnsi" w:cstheme="minorBidi"/>
            <w:noProof/>
            <w:sz w:val="22"/>
            <w:szCs w:val="22"/>
          </w:rPr>
          <w:tab/>
        </w:r>
        <w:r w:rsidR="00D06027" w:rsidRPr="00BF21D5">
          <w:rPr>
            <w:rStyle w:val="Hyperlink"/>
            <w:noProof/>
          </w:rPr>
          <w:t>STATE_INIT</w:t>
        </w:r>
        <w:r w:rsidR="00D06027">
          <w:rPr>
            <w:noProof/>
            <w:webHidden/>
          </w:rPr>
          <w:tab/>
        </w:r>
        <w:r w:rsidR="00D06027">
          <w:rPr>
            <w:noProof/>
            <w:webHidden/>
          </w:rPr>
          <w:fldChar w:fldCharType="begin"/>
        </w:r>
        <w:r w:rsidR="00D06027">
          <w:rPr>
            <w:noProof/>
            <w:webHidden/>
          </w:rPr>
          <w:instrText xml:space="preserve"> PAGEREF _Toc423366123 \h </w:instrText>
        </w:r>
        <w:r w:rsidR="00D06027">
          <w:rPr>
            <w:noProof/>
            <w:webHidden/>
          </w:rPr>
        </w:r>
        <w:r w:rsidR="00D06027">
          <w:rPr>
            <w:noProof/>
            <w:webHidden/>
          </w:rPr>
          <w:fldChar w:fldCharType="separate"/>
        </w:r>
        <w:r w:rsidR="00D06027">
          <w:rPr>
            <w:noProof/>
            <w:webHidden/>
          </w:rPr>
          <w:t>112</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24" w:history="1">
        <w:r w:rsidR="00D06027" w:rsidRPr="00BF21D5">
          <w:rPr>
            <w:rStyle w:val="Hyperlink"/>
            <w:noProof/>
          </w:rPr>
          <w:t>3.2.3.5.5.2</w:t>
        </w:r>
        <w:r w:rsidR="00D06027">
          <w:rPr>
            <w:rFonts w:asciiTheme="minorHAnsi" w:eastAsiaTheme="minorEastAsia" w:hAnsiTheme="minorHAnsi" w:cstheme="minorBidi"/>
            <w:noProof/>
            <w:sz w:val="22"/>
            <w:szCs w:val="22"/>
          </w:rPr>
          <w:tab/>
        </w:r>
        <w:r w:rsidR="00D06027" w:rsidRPr="00BF21D5">
          <w:rPr>
            <w:rStyle w:val="Hyperlink"/>
            <w:noProof/>
          </w:rPr>
          <w:t>STATE_RECEIVE_FRAGS</w:t>
        </w:r>
        <w:r w:rsidR="00D06027">
          <w:rPr>
            <w:noProof/>
            <w:webHidden/>
          </w:rPr>
          <w:tab/>
        </w:r>
        <w:r w:rsidR="00D06027">
          <w:rPr>
            <w:noProof/>
            <w:webHidden/>
          </w:rPr>
          <w:fldChar w:fldCharType="begin"/>
        </w:r>
        <w:r w:rsidR="00D06027">
          <w:rPr>
            <w:noProof/>
            <w:webHidden/>
          </w:rPr>
          <w:instrText xml:space="preserve"> PAGEREF _Toc423366124 \h </w:instrText>
        </w:r>
        <w:r w:rsidR="00D06027">
          <w:rPr>
            <w:noProof/>
            <w:webHidden/>
          </w:rPr>
        </w:r>
        <w:r w:rsidR="00D06027">
          <w:rPr>
            <w:noProof/>
            <w:webHidden/>
          </w:rPr>
          <w:fldChar w:fldCharType="separate"/>
        </w:r>
        <w:r w:rsidR="00D06027">
          <w:rPr>
            <w:noProof/>
            <w:webHidden/>
          </w:rPr>
          <w:t>112</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25" w:history="1">
        <w:r w:rsidR="00D06027" w:rsidRPr="00BF21D5">
          <w:rPr>
            <w:rStyle w:val="Hyperlink"/>
            <w:noProof/>
          </w:rPr>
          <w:t>3.2.3.5.5.3</w:t>
        </w:r>
        <w:r w:rsidR="00D06027">
          <w:rPr>
            <w:rFonts w:asciiTheme="minorHAnsi" w:eastAsiaTheme="minorEastAsia" w:hAnsiTheme="minorHAnsi" w:cstheme="minorBidi"/>
            <w:noProof/>
            <w:sz w:val="22"/>
            <w:szCs w:val="22"/>
          </w:rPr>
          <w:tab/>
        </w:r>
        <w:r w:rsidR="00D06027" w:rsidRPr="00BF21D5">
          <w:rPr>
            <w:rStyle w:val="Hyperlink"/>
            <w:noProof/>
          </w:rPr>
          <w:t>STATE_WORKING</w:t>
        </w:r>
        <w:r w:rsidR="00D06027">
          <w:rPr>
            <w:noProof/>
            <w:webHidden/>
          </w:rPr>
          <w:tab/>
        </w:r>
        <w:r w:rsidR="00D06027">
          <w:rPr>
            <w:noProof/>
            <w:webHidden/>
          </w:rPr>
          <w:fldChar w:fldCharType="begin"/>
        </w:r>
        <w:r w:rsidR="00D06027">
          <w:rPr>
            <w:noProof/>
            <w:webHidden/>
          </w:rPr>
          <w:instrText xml:space="preserve"> PAGEREF _Toc423366125 \h </w:instrText>
        </w:r>
        <w:r w:rsidR="00D06027">
          <w:rPr>
            <w:noProof/>
            <w:webHidden/>
          </w:rPr>
        </w:r>
        <w:r w:rsidR="00D06027">
          <w:rPr>
            <w:noProof/>
            <w:webHidden/>
          </w:rPr>
          <w:fldChar w:fldCharType="separate"/>
        </w:r>
        <w:r w:rsidR="00D06027">
          <w:rPr>
            <w:noProof/>
            <w:webHidden/>
          </w:rPr>
          <w:t>112</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26" w:history="1">
        <w:r w:rsidR="00D06027" w:rsidRPr="00BF21D5">
          <w:rPr>
            <w:rStyle w:val="Hyperlink"/>
            <w:noProof/>
          </w:rPr>
          <w:t>3.2.3.5.5.4</w:t>
        </w:r>
        <w:r w:rsidR="00D06027">
          <w:rPr>
            <w:rFonts w:asciiTheme="minorHAnsi" w:eastAsiaTheme="minorEastAsia" w:hAnsiTheme="minorHAnsi" w:cstheme="minorBidi"/>
            <w:noProof/>
            <w:sz w:val="22"/>
            <w:szCs w:val="22"/>
          </w:rPr>
          <w:tab/>
        </w:r>
        <w:r w:rsidR="00D06027" w:rsidRPr="00BF21D5">
          <w:rPr>
            <w:rStyle w:val="Hyperlink"/>
            <w:noProof/>
          </w:rPr>
          <w:t>STATE_SEND_FRAGS</w:t>
        </w:r>
        <w:r w:rsidR="00D06027">
          <w:rPr>
            <w:noProof/>
            <w:webHidden/>
          </w:rPr>
          <w:tab/>
        </w:r>
        <w:r w:rsidR="00D06027">
          <w:rPr>
            <w:noProof/>
            <w:webHidden/>
          </w:rPr>
          <w:fldChar w:fldCharType="begin"/>
        </w:r>
        <w:r w:rsidR="00D06027">
          <w:rPr>
            <w:noProof/>
            <w:webHidden/>
          </w:rPr>
          <w:instrText xml:space="preserve"> PAGEREF _Toc423366126 \h </w:instrText>
        </w:r>
        <w:r w:rsidR="00D06027">
          <w:rPr>
            <w:noProof/>
            <w:webHidden/>
          </w:rPr>
        </w:r>
        <w:r w:rsidR="00D06027">
          <w:rPr>
            <w:noProof/>
            <w:webHidden/>
          </w:rPr>
          <w:fldChar w:fldCharType="separate"/>
        </w:r>
        <w:r w:rsidR="00D06027">
          <w:rPr>
            <w:noProof/>
            <w:webHidden/>
          </w:rPr>
          <w:t>112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27" w:history="1">
        <w:r w:rsidR="00D06027" w:rsidRPr="00BF21D5">
          <w:rPr>
            <w:rStyle w:val="Hyperlink"/>
            <w:noProof/>
          </w:rPr>
          <w:t>3.2.3.5.6</w:t>
        </w:r>
        <w:r w:rsidR="00D06027">
          <w:rPr>
            <w:rFonts w:asciiTheme="minorHAnsi" w:eastAsiaTheme="minorEastAsia" w:hAnsiTheme="minorHAnsi" w:cstheme="minorBidi"/>
            <w:noProof/>
            <w:sz w:val="22"/>
            <w:szCs w:val="22"/>
          </w:rPr>
          <w:tab/>
        </w:r>
        <w:r w:rsidR="00D06027" w:rsidRPr="00BF21D5">
          <w:rPr>
            <w:rStyle w:val="Hyperlink"/>
            <w:noProof/>
          </w:rPr>
          <w:t>FACK</w:t>
        </w:r>
        <w:r w:rsidR="00D06027">
          <w:rPr>
            <w:noProof/>
            <w:webHidden/>
          </w:rPr>
          <w:tab/>
        </w:r>
        <w:r w:rsidR="00D06027">
          <w:rPr>
            <w:noProof/>
            <w:webHidden/>
          </w:rPr>
          <w:fldChar w:fldCharType="begin"/>
        </w:r>
        <w:r w:rsidR="00D06027">
          <w:rPr>
            <w:noProof/>
            <w:webHidden/>
          </w:rPr>
          <w:instrText xml:space="preserve"> PAGEREF _Toc423366127 \h </w:instrText>
        </w:r>
        <w:r w:rsidR="00D06027">
          <w:rPr>
            <w:noProof/>
            <w:webHidden/>
          </w:rPr>
        </w:r>
        <w:r w:rsidR="00D06027">
          <w:rPr>
            <w:noProof/>
            <w:webHidden/>
          </w:rPr>
          <w:fldChar w:fldCharType="separate"/>
        </w:r>
        <w:r w:rsidR="00D06027">
          <w:rPr>
            <w:noProof/>
            <w:webHidden/>
          </w:rPr>
          <w:t>112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28" w:history="1">
        <w:r w:rsidR="00D06027" w:rsidRPr="00BF21D5">
          <w:rPr>
            <w:rStyle w:val="Hyperlink"/>
            <w:noProof/>
          </w:rPr>
          <w:t>3.2.3.5.7</w:t>
        </w:r>
        <w:r w:rsidR="00D06027">
          <w:rPr>
            <w:rFonts w:asciiTheme="minorHAnsi" w:eastAsiaTheme="minorEastAsia" w:hAnsiTheme="minorHAnsi" w:cstheme="minorBidi"/>
            <w:noProof/>
            <w:sz w:val="22"/>
            <w:szCs w:val="22"/>
          </w:rPr>
          <w:tab/>
        </w:r>
        <w:r w:rsidR="00D06027" w:rsidRPr="00BF21D5">
          <w:rPr>
            <w:rStyle w:val="Hyperlink"/>
            <w:noProof/>
          </w:rPr>
          <w:t>QUIT</w:t>
        </w:r>
        <w:r w:rsidR="00D06027">
          <w:rPr>
            <w:noProof/>
            <w:webHidden/>
          </w:rPr>
          <w:tab/>
        </w:r>
        <w:r w:rsidR="00D06027">
          <w:rPr>
            <w:noProof/>
            <w:webHidden/>
          </w:rPr>
          <w:fldChar w:fldCharType="begin"/>
        </w:r>
        <w:r w:rsidR="00D06027">
          <w:rPr>
            <w:noProof/>
            <w:webHidden/>
          </w:rPr>
          <w:instrText xml:space="preserve"> PAGEREF _Toc423366128 \h </w:instrText>
        </w:r>
        <w:r w:rsidR="00D06027">
          <w:rPr>
            <w:noProof/>
            <w:webHidden/>
          </w:rPr>
        </w:r>
        <w:r w:rsidR="00D06027">
          <w:rPr>
            <w:noProof/>
            <w:webHidden/>
          </w:rPr>
          <w:fldChar w:fldCharType="separate"/>
        </w:r>
        <w:r w:rsidR="00D06027">
          <w:rPr>
            <w:noProof/>
            <w:webHidden/>
          </w:rPr>
          <w:t>113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29" w:history="1">
        <w:r w:rsidR="00D06027" w:rsidRPr="00BF21D5">
          <w:rPr>
            <w:rStyle w:val="Hyperlink"/>
            <w:noProof/>
          </w:rPr>
          <w:t>3.2.3.5.8</w:t>
        </w:r>
        <w:r w:rsidR="00D06027">
          <w:rPr>
            <w:rFonts w:asciiTheme="minorHAnsi" w:eastAsiaTheme="minorEastAsia" w:hAnsiTheme="minorHAnsi" w:cstheme="minorBidi"/>
            <w:noProof/>
            <w:sz w:val="22"/>
            <w:szCs w:val="22"/>
          </w:rPr>
          <w:tab/>
        </w:r>
        <w:r w:rsidR="00D06027" w:rsidRPr="00BF21D5">
          <w:rPr>
            <w:rStyle w:val="Hyperlink"/>
            <w:noProof/>
          </w:rPr>
          <w:t>ACK</w:t>
        </w:r>
        <w:r w:rsidR="00D06027">
          <w:rPr>
            <w:noProof/>
            <w:webHidden/>
          </w:rPr>
          <w:tab/>
        </w:r>
        <w:r w:rsidR="00D06027">
          <w:rPr>
            <w:noProof/>
            <w:webHidden/>
          </w:rPr>
          <w:fldChar w:fldCharType="begin"/>
        </w:r>
        <w:r w:rsidR="00D06027">
          <w:rPr>
            <w:noProof/>
            <w:webHidden/>
          </w:rPr>
          <w:instrText xml:space="preserve"> PAGEREF _Toc423366129 \h </w:instrText>
        </w:r>
        <w:r w:rsidR="00D06027">
          <w:rPr>
            <w:noProof/>
            <w:webHidden/>
          </w:rPr>
        </w:r>
        <w:r w:rsidR="00D06027">
          <w:rPr>
            <w:noProof/>
            <w:webHidden/>
          </w:rPr>
          <w:fldChar w:fldCharType="separate"/>
        </w:r>
        <w:r w:rsidR="00D06027">
          <w:rPr>
            <w:noProof/>
            <w:webHidden/>
          </w:rPr>
          <w:t>113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30" w:history="1">
        <w:r w:rsidR="00D06027" w:rsidRPr="00BF21D5">
          <w:rPr>
            <w:rStyle w:val="Hyperlink"/>
            <w:noProof/>
          </w:rPr>
          <w:t>3.2.3.6</w:t>
        </w:r>
        <w:r w:rsidR="00D06027">
          <w:rPr>
            <w:rFonts w:asciiTheme="minorHAnsi" w:eastAsiaTheme="minorEastAsia" w:hAnsiTheme="minorHAnsi" w:cstheme="minorBidi"/>
            <w:noProof/>
            <w:sz w:val="22"/>
            <w:szCs w:val="22"/>
          </w:rPr>
          <w:tab/>
        </w:r>
        <w:r w:rsidR="00D06027" w:rsidRPr="00BF21D5">
          <w:rPr>
            <w:rStyle w:val="Hyperlink"/>
            <w:noProof/>
          </w:rPr>
          <w:t>Timer Events</w:t>
        </w:r>
        <w:r w:rsidR="00D06027">
          <w:rPr>
            <w:noProof/>
            <w:webHidden/>
          </w:rPr>
          <w:tab/>
        </w:r>
        <w:r w:rsidR="00D06027">
          <w:rPr>
            <w:noProof/>
            <w:webHidden/>
          </w:rPr>
          <w:fldChar w:fldCharType="begin"/>
        </w:r>
        <w:r w:rsidR="00D06027">
          <w:rPr>
            <w:noProof/>
            <w:webHidden/>
          </w:rPr>
          <w:instrText xml:space="preserve"> PAGEREF _Toc423366130 \h </w:instrText>
        </w:r>
        <w:r w:rsidR="00D06027">
          <w:rPr>
            <w:noProof/>
            <w:webHidden/>
          </w:rPr>
        </w:r>
        <w:r w:rsidR="00D06027">
          <w:rPr>
            <w:noProof/>
            <w:webHidden/>
          </w:rPr>
          <w:fldChar w:fldCharType="separate"/>
        </w:r>
        <w:r w:rsidR="00D06027">
          <w:rPr>
            <w:noProof/>
            <w:webHidden/>
          </w:rPr>
          <w:t>113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31" w:history="1">
        <w:r w:rsidR="00D06027" w:rsidRPr="00BF21D5">
          <w:rPr>
            <w:rStyle w:val="Hyperlink"/>
            <w:noProof/>
          </w:rPr>
          <w:t>3.2.3.6.1</w:t>
        </w:r>
        <w:r w:rsidR="00D06027">
          <w:rPr>
            <w:rFonts w:asciiTheme="minorHAnsi" w:eastAsiaTheme="minorEastAsia" w:hAnsiTheme="minorHAnsi" w:cstheme="minorBidi"/>
            <w:noProof/>
            <w:sz w:val="22"/>
            <w:szCs w:val="22"/>
          </w:rPr>
          <w:tab/>
        </w:r>
        <w:r w:rsidR="00D06027" w:rsidRPr="00BF21D5">
          <w:rPr>
            <w:rStyle w:val="Hyperlink"/>
            <w:noProof/>
          </w:rPr>
          <w:t>Idle Scavenger Timer Expiry</w:t>
        </w:r>
        <w:r w:rsidR="00D06027">
          <w:rPr>
            <w:noProof/>
            <w:webHidden/>
          </w:rPr>
          <w:tab/>
        </w:r>
        <w:r w:rsidR="00D06027">
          <w:rPr>
            <w:noProof/>
            <w:webHidden/>
          </w:rPr>
          <w:fldChar w:fldCharType="begin"/>
        </w:r>
        <w:r w:rsidR="00D06027">
          <w:rPr>
            <w:noProof/>
            <w:webHidden/>
          </w:rPr>
          <w:instrText xml:space="preserve"> PAGEREF _Toc423366131 \h </w:instrText>
        </w:r>
        <w:r w:rsidR="00D06027">
          <w:rPr>
            <w:noProof/>
            <w:webHidden/>
          </w:rPr>
        </w:r>
        <w:r w:rsidR="00D06027">
          <w:rPr>
            <w:noProof/>
            <w:webHidden/>
          </w:rPr>
          <w:fldChar w:fldCharType="separate"/>
        </w:r>
        <w:r w:rsidR="00D06027">
          <w:rPr>
            <w:noProof/>
            <w:webHidden/>
          </w:rPr>
          <w:t>113</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32" w:history="1">
        <w:r w:rsidR="00D06027" w:rsidRPr="00BF21D5">
          <w:rPr>
            <w:rStyle w:val="Hyperlink"/>
            <w:noProof/>
          </w:rPr>
          <w:t>3.2.3.7</w:t>
        </w:r>
        <w:r w:rsidR="00D06027">
          <w:rPr>
            <w:rFonts w:asciiTheme="minorHAnsi" w:eastAsiaTheme="minorEastAsia" w:hAnsiTheme="minorHAnsi" w:cstheme="minorBidi"/>
            <w:noProof/>
            <w:sz w:val="22"/>
            <w:szCs w:val="22"/>
          </w:rPr>
          <w:tab/>
        </w:r>
        <w:r w:rsidR="00D06027" w:rsidRPr="00BF21D5">
          <w:rPr>
            <w:rStyle w:val="Hyperlink"/>
            <w:noProof/>
          </w:rPr>
          <w:t>Other Local Events</w:t>
        </w:r>
        <w:r w:rsidR="00D06027">
          <w:rPr>
            <w:noProof/>
            <w:webHidden/>
          </w:rPr>
          <w:tab/>
        </w:r>
        <w:r w:rsidR="00D06027">
          <w:rPr>
            <w:noProof/>
            <w:webHidden/>
          </w:rPr>
          <w:fldChar w:fldCharType="begin"/>
        </w:r>
        <w:r w:rsidR="00D06027">
          <w:rPr>
            <w:noProof/>
            <w:webHidden/>
          </w:rPr>
          <w:instrText xml:space="preserve"> PAGEREF _Toc423366132 \h </w:instrText>
        </w:r>
        <w:r w:rsidR="00D06027">
          <w:rPr>
            <w:noProof/>
            <w:webHidden/>
          </w:rPr>
        </w:r>
        <w:r w:rsidR="00D06027">
          <w:rPr>
            <w:noProof/>
            <w:webHidden/>
          </w:rPr>
          <w:fldChar w:fldCharType="separate"/>
        </w:r>
        <w:r w:rsidR="00D06027">
          <w:rPr>
            <w:noProof/>
            <w:webHidden/>
          </w:rPr>
          <w:t>113</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133" w:history="1">
        <w:r w:rsidR="00D06027" w:rsidRPr="00BF21D5">
          <w:rPr>
            <w:rStyle w:val="Hyperlink"/>
            <w:noProof/>
          </w:rPr>
          <w:t>3.3</w:t>
        </w:r>
        <w:r w:rsidR="00D06027">
          <w:rPr>
            <w:rFonts w:asciiTheme="minorHAnsi" w:eastAsiaTheme="minorEastAsia" w:hAnsiTheme="minorHAnsi" w:cstheme="minorBidi"/>
            <w:noProof/>
            <w:sz w:val="22"/>
            <w:szCs w:val="22"/>
          </w:rPr>
          <w:tab/>
        </w:r>
        <w:r w:rsidR="00D06027" w:rsidRPr="00BF21D5">
          <w:rPr>
            <w:rStyle w:val="Hyperlink"/>
            <w:noProof/>
          </w:rPr>
          <w:t>Connection-Oriented RPC Protocol Details</w:t>
        </w:r>
        <w:r w:rsidR="00D06027">
          <w:rPr>
            <w:noProof/>
            <w:webHidden/>
          </w:rPr>
          <w:tab/>
        </w:r>
        <w:r w:rsidR="00D06027">
          <w:rPr>
            <w:noProof/>
            <w:webHidden/>
          </w:rPr>
          <w:fldChar w:fldCharType="begin"/>
        </w:r>
        <w:r w:rsidR="00D06027">
          <w:rPr>
            <w:noProof/>
            <w:webHidden/>
          </w:rPr>
          <w:instrText xml:space="preserve"> PAGEREF _Toc423366133 \h </w:instrText>
        </w:r>
        <w:r w:rsidR="00D06027">
          <w:rPr>
            <w:noProof/>
            <w:webHidden/>
          </w:rPr>
        </w:r>
        <w:r w:rsidR="00D06027">
          <w:rPr>
            <w:noProof/>
            <w:webHidden/>
          </w:rPr>
          <w:fldChar w:fldCharType="separate"/>
        </w:r>
        <w:r w:rsidR="00D06027">
          <w:rPr>
            <w:noProof/>
            <w:webHidden/>
          </w:rPr>
          <w:t>114</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134" w:history="1">
        <w:r w:rsidR="00D06027" w:rsidRPr="00BF21D5">
          <w:rPr>
            <w:rStyle w:val="Hyperlink"/>
            <w:noProof/>
          </w:rPr>
          <w:t>3.3.1</w:t>
        </w:r>
        <w:r w:rsidR="00D06027">
          <w:rPr>
            <w:rFonts w:asciiTheme="minorHAnsi" w:eastAsiaTheme="minorEastAsia" w:hAnsiTheme="minorHAnsi" w:cstheme="minorBidi"/>
            <w:noProof/>
            <w:sz w:val="22"/>
            <w:szCs w:val="22"/>
          </w:rPr>
          <w:tab/>
        </w:r>
        <w:r w:rsidR="00D06027" w:rsidRPr="00BF21D5">
          <w:rPr>
            <w:rStyle w:val="Hyperlink"/>
            <w:noProof/>
          </w:rPr>
          <w:t>Common Details</w:t>
        </w:r>
        <w:r w:rsidR="00D06027">
          <w:rPr>
            <w:noProof/>
            <w:webHidden/>
          </w:rPr>
          <w:tab/>
        </w:r>
        <w:r w:rsidR="00D06027">
          <w:rPr>
            <w:noProof/>
            <w:webHidden/>
          </w:rPr>
          <w:fldChar w:fldCharType="begin"/>
        </w:r>
        <w:r w:rsidR="00D06027">
          <w:rPr>
            <w:noProof/>
            <w:webHidden/>
          </w:rPr>
          <w:instrText xml:space="preserve"> PAGEREF _Toc423366134 \h </w:instrText>
        </w:r>
        <w:r w:rsidR="00D06027">
          <w:rPr>
            <w:noProof/>
            <w:webHidden/>
          </w:rPr>
        </w:r>
        <w:r w:rsidR="00D06027">
          <w:rPr>
            <w:noProof/>
            <w:webHidden/>
          </w:rPr>
          <w:fldChar w:fldCharType="separate"/>
        </w:r>
        <w:r w:rsidR="00D06027">
          <w:rPr>
            <w:noProof/>
            <w:webHidden/>
          </w:rPr>
          <w:t>114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35" w:history="1">
        <w:r w:rsidR="00D06027" w:rsidRPr="00BF21D5">
          <w:rPr>
            <w:rStyle w:val="Hyperlink"/>
            <w:noProof/>
          </w:rPr>
          <w:t>3.3.1.1</w:t>
        </w:r>
        <w:r w:rsidR="00D06027">
          <w:rPr>
            <w:rFonts w:asciiTheme="minorHAnsi" w:eastAsiaTheme="minorEastAsia" w:hAnsiTheme="minorHAnsi" w:cstheme="minorBidi"/>
            <w:noProof/>
            <w:sz w:val="22"/>
            <w:szCs w:val="22"/>
          </w:rPr>
          <w:tab/>
        </w:r>
        <w:r w:rsidR="00D06027" w:rsidRPr="00BF21D5">
          <w:rPr>
            <w:rStyle w:val="Hyperlink"/>
            <w:noProof/>
          </w:rPr>
          <w:t>Abstract Data Model</w:t>
        </w:r>
        <w:r w:rsidR="00D06027">
          <w:rPr>
            <w:noProof/>
            <w:webHidden/>
          </w:rPr>
          <w:tab/>
        </w:r>
        <w:r w:rsidR="00D06027">
          <w:rPr>
            <w:noProof/>
            <w:webHidden/>
          </w:rPr>
          <w:fldChar w:fldCharType="begin"/>
        </w:r>
        <w:r w:rsidR="00D06027">
          <w:rPr>
            <w:noProof/>
            <w:webHidden/>
          </w:rPr>
          <w:instrText xml:space="preserve"> PAGEREF _Toc423366135 \h </w:instrText>
        </w:r>
        <w:r w:rsidR="00D06027">
          <w:rPr>
            <w:noProof/>
            <w:webHidden/>
          </w:rPr>
        </w:r>
        <w:r w:rsidR="00D06027">
          <w:rPr>
            <w:noProof/>
            <w:webHidden/>
          </w:rPr>
          <w:fldChar w:fldCharType="separate"/>
        </w:r>
        <w:r w:rsidR="00D06027">
          <w:rPr>
            <w:noProof/>
            <w:webHidden/>
          </w:rPr>
          <w:t>114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36" w:history="1">
        <w:r w:rsidR="00D06027" w:rsidRPr="00BF21D5">
          <w:rPr>
            <w:rStyle w:val="Hyperlink"/>
            <w:noProof/>
          </w:rPr>
          <w:t>3.3.1.1.1</w:t>
        </w:r>
        <w:r w:rsidR="00D06027">
          <w:rPr>
            <w:rFonts w:asciiTheme="minorHAnsi" w:eastAsiaTheme="minorEastAsia" w:hAnsiTheme="minorHAnsi" w:cstheme="minorBidi"/>
            <w:noProof/>
            <w:sz w:val="22"/>
            <w:szCs w:val="22"/>
          </w:rPr>
          <w:tab/>
        </w:r>
        <w:r w:rsidR="00D06027" w:rsidRPr="00BF21D5">
          <w:rPr>
            <w:rStyle w:val="Hyperlink"/>
            <w:noProof/>
          </w:rPr>
          <w:t>Association</w:t>
        </w:r>
        <w:r w:rsidR="00D06027">
          <w:rPr>
            <w:noProof/>
            <w:webHidden/>
          </w:rPr>
          <w:tab/>
        </w:r>
        <w:r w:rsidR="00D06027">
          <w:rPr>
            <w:noProof/>
            <w:webHidden/>
          </w:rPr>
          <w:fldChar w:fldCharType="begin"/>
        </w:r>
        <w:r w:rsidR="00D06027">
          <w:rPr>
            <w:noProof/>
            <w:webHidden/>
          </w:rPr>
          <w:instrText xml:space="preserve"> PAGEREF _Toc423366136 \h </w:instrText>
        </w:r>
        <w:r w:rsidR="00D06027">
          <w:rPr>
            <w:noProof/>
            <w:webHidden/>
          </w:rPr>
        </w:r>
        <w:r w:rsidR="00D06027">
          <w:rPr>
            <w:noProof/>
            <w:webHidden/>
          </w:rPr>
          <w:fldChar w:fldCharType="separate"/>
        </w:r>
        <w:r w:rsidR="00D06027">
          <w:rPr>
            <w:noProof/>
            <w:webHidden/>
          </w:rPr>
          <w:t>114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37" w:history="1">
        <w:r w:rsidR="00D06027" w:rsidRPr="00BF21D5">
          <w:rPr>
            <w:rStyle w:val="Hyperlink"/>
            <w:noProof/>
          </w:rPr>
          <w:t>3.3.1.1.2</w:t>
        </w:r>
        <w:r w:rsidR="00D06027">
          <w:rPr>
            <w:rFonts w:asciiTheme="minorHAnsi" w:eastAsiaTheme="minorEastAsia" w:hAnsiTheme="minorHAnsi" w:cstheme="minorBidi"/>
            <w:noProof/>
            <w:sz w:val="22"/>
            <w:szCs w:val="22"/>
          </w:rPr>
          <w:tab/>
        </w:r>
        <w:r w:rsidR="00D06027" w:rsidRPr="00BF21D5">
          <w:rPr>
            <w:rStyle w:val="Hyperlink"/>
            <w:noProof/>
          </w:rPr>
          <w:t>Connection</w:t>
        </w:r>
        <w:r w:rsidR="00D06027">
          <w:rPr>
            <w:noProof/>
            <w:webHidden/>
          </w:rPr>
          <w:tab/>
        </w:r>
        <w:r w:rsidR="00D06027">
          <w:rPr>
            <w:noProof/>
            <w:webHidden/>
          </w:rPr>
          <w:fldChar w:fldCharType="begin"/>
        </w:r>
        <w:r w:rsidR="00D06027">
          <w:rPr>
            <w:noProof/>
            <w:webHidden/>
          </w:rPr>
          <w:instrText xml:space="preserve"> PAGEREF _Toc423366137 \h </w:instrText>
        </w:r>
        <w:r w:rsidR="00D06027">
          <w:rPr>
            <w:noProof/>
            <w:webHidden/>
          </w:rPr>
        </w:r>
        <w:r w:rsidR="00D06027">
          <w:rPr>
            <w:noProof/>
            <w:webHidden/>
          </w:rPr>
          <w:fldChar w:fldCharType="separate"/>
        </w:r>
        <w:r w:rsidR="00D06027">
          <w:rPr>
            <w:noProof/>
            <w:webHidden/>
          </w:rPr>
          <w:t>114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38" w:history="1">
        <w:r w:rsidR="00D06027" w:rsidRPr="00BF21D5">
          <w:rPr>
            <w:rStyle w:val="Hyperlink"/>
            <w:noProof/>
          </w:rPr>
          <w:t>3.3.1.1.3</w:t>
        </w:r>
        <w:r w:rsidR="00D06027">
          <w:rPr>
            <w:rFonts w:asciiTheme="minorHAnsi" w:eastAsiaTheme="minorEastAsia" w:hAnsiTheme="minorHAnsi" w:cstheme="minorBidi"/>
            <w:noProof/>
            <w:sz w:val="22"/>
            <w:szCs w:val="22"/>
          </w:rPr>
          <w:tab/>
        </w:r>
        <w:r w:rsidR="00D06027" w:rsidRPr="00BF21D5">
          <w:rPr>
            <w:rStyle w:val="Hyperlink"/>
            <w:noProof/>
          </w:rPr>
          <w:t>Connection Multiplex Flag</w:t>
        </w:r>
        <w:r w:rsidR="00D06027">
          <w:rPr>
            <w:noProof/>
            <w:webHidden/>
          </w:rPr>
          <w:tab/>
        </w:r>
        <w:r w:rsidR="00D06027">
          <w:rPr>
            <w:noProof/>
            <w:webHidden/>
          </w:rPr>
          <w:fldChar w:fldCharType="begin"/>
        </w:r>
        <w:r w:rsidR="00D06027">
          <w:rPr>
            <w:noProof/>
            <w:webHidden/>
          </w:rPr>
          <w:instrText xml:space="preserve"> PAGEREF _Toc423366138 \h </w:instrText>
        </w:r>
        <w:r w:rsidR="00D06027">
          <w:rPr>
            <w:noProof/>
            <w:webHidden/>
          </w:rPr>
        </w:r>
        <w:r w:rsidR="00D06027">
          <w:rPr>
            <w:noProof/>
            <w:webHidden/>
          </w:rPr>
          <w:fldChar w:fldCharType="separate"/>
        </w:r>
        <w:r w:rsidR="00D06027">
          <w:rPr>
            <w:noProof/>
            <w:webHidden/>
          </w:rPr>
          <w:t>115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39" w:history="1">
        <w:r w:rsidR="00D06027" w:rsidRPr="00BF21D5">
          <w:rPr>
            <w:rStyle w:val="Hyperlink"/>
            <w:noProof/>
          </w:rPr>
          <w:t>3.3.1.1.4</w:t>
        </w:r>
        <w:r w:rsidR="00D06027">
          <w:rPr>
            <w:rFonts w:asciiTheme="minorHAnsi" w:eastAsiaTheme="minorEastAsia" w:hAnsiTheme="minorHAnsi" w:cstheme="minorBidi"/>
            <w:noProof/>
            <w:sz w:val="22"/>
            <w:szCs w:val="22"/>
          </w:rPr>
          <w:tab/>
        </w:r>
        <w:r w:rsidR="00D06027" w:rsidRPr="00BF21D5">
          <w:rPr>
            <w:rStyle w:val="Hyperlink"/>
            <w:noProof/>
          </w:rPr>
          <w:t>List of Connections</w:t>
        </w:r>
        <w:r w:rsidR="00D06027">
          <w:rPr>
            <w:noProof/>
            <w:webHidden/>
          </w:rPr>
          <w:tab/>
        </w:r>
        <w:r w:rsidR="00D06027">
          <w:rPr>
            <w:noProof/>
            <w:webHidden/>
          </w:rPr>
          <w:fldChar w:fldCharType="begin"/>
        </w:r>
        <w:r w:rsidR="00D06027">
          <w:rPr>
            <w:noProof/>
            <w:webHidden/>
          </w:rPr>
          <w:instrText xml:space="preserve"> PAGEREF _Toc423366139 \h </w:instrText>
        </w:r>
        <w:r w:rsidR="00D06027">
          <w:rPr>
            <w:noProof/>
            <w:webHidden/>
          </w:rPr>
        </w:r>
        <w:r w:rsidR="00D06027">
          <w:rPr>
            <w:noProof/>
            <w:webHidden/>
          </w:rPr>
          <w:fldChar w:fldCharType="separate"/>
        </w:r>
        <w:r w:rsidR="00D06027">
          <w:rPr>
            <w:noProof/>
            <w:webHidden/>
          </w:rPr>
          <w:t>115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40" w:history="1">
        <w:r w:rsidR="00D06027" w:rsidRPr="00BF21D5">
          <w:rPr>
            <w:rStyle w:val="Hyperlink"/>
            <w:noProof/>
          </w:rPr>
          <w:t>3.3.1.1.5</w:t>
        </w:r>
        <w:r w:rsidR="00D06027">
          <w:rPr>
            <w:rFonts w:asciiTheme="minorHAnsi" w:eastAsiaTheme="minorEastAsia" w:hAnsiTheme="minorHAnsi" w:cstheme="minorBidi"/>
            <w:noProof/>
            <w:sz w:val="22"/>
            <w:szCs w:val="22"/>
          </w:rPr>
          <w:tab/>
        </w:r>
        <w:r w:rsidR="00D06027" w:rsidRPr="00BF21D5">
          <w:rPr>
            <w:rStyle w:val="Hyperlink"/>
            <w:noProof/>
          </w:rPr>
          <w:t>Table of Associations</w:t>
        </w:r>
        <w:r w:rsidR="00D06027">
          <w:rPr>
            <w:noProof/>
            <w:webHidden/>
          </w:rPr>
          <w:tab/>
        </w:r>
        <w:r w:rsidR="00D06027">
          <w:rPr>
            <w:noProof/>
            <w:webHidden/>
          </w:rPr>
          <w:fldChar w:fldCharType="begin"/>
        </w:r>
        <w:r w:rsidR="00D06027">
          <w:rPr>
            <w:noProof/>
            <w:webHidden/>
          </w:rPr>
          <w:instrText xml:space="preserve"> PAGEREF _Toc423366140 \h </w:instrText>
        </w:r>
        <w:r w:rsidR="00D06027">
          <w:rPr>
            <w:noProof/>
            <w:webHidden/>
          </w:rPr>
        </w:r>
        <w:r w:rsidR="00D06027">
          <w:rPr>
            <w:noProof/>
            <w:webHidden/>
          </w:rPr>
          <w:fldChar w:fldCharType="separate"/>
        </w:r>
        <w:r w:rsidR="00D06027">
          <w:rPr>
            <w:noProof/>
            <w:webHidden/>
          </w:rPr>
          <w:t>115</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41" w:history="1">
        <w:r w:rsidR="00D06027" w:rsidRPr="00BF21D5">
          <w:rPr>
            <w:rStyle w:val="Hyperlink"/>
            <w:noProof/>
          </w:rPr>
          <w:t>3.3.1.1.6</w:t>
        </w:r>
        <w:r w:rsidR="00D06027">
          <w:rPr>
            <w:rFonts w:asciiTheme="minorHAnsi" w:eastAsiaTheme="minorEastAsia" w:hAnsiTheme="minorHAnsi" w:cstheme="minorBidi"/>
            <w:noProof/>
            <w:sz w:val="22"/>
            <w:szCs w:val="22"/>
          </w:rPr>
          <w:tab/>
        </w:r>
        <w:r w:rsidR="00D06027" w:rsidRPr="00BF21D5">
          <w:rPr>
            <w:rStyle w:val="Hyperlink"/>
            <w:noProof/>
          </w:rPr>
          <w:t>Table of Security Provider Info</w:t>
        </w:r>
        <w:r w:rsidR="00D06027">
          <w:rPr>
            <w:noProof/>
            <w:webHidden/>
          </w:rPr>
          <w:tab/>
        </w:r>
        <w:r w:rsidR="00D06027">
          <w:rPr>
            <w:noProof/>
            <w:webHidden/>
          </w:rPr>
          <w:fldChar w:fldCharType="begin"/>
        </w:r>
        <w:r w:rsidR="00D06027">
          <w:rPr>
            <w:noProof/>
            <w:webHidden/>
          </w:rPr>
          <w:instrText xml:space="preserve"> PAGEREF _Toc423366141 \h </w:instrText>
        </w:r>
        <w:r w:rsidR="00D06027">
          <w:rPr>
            <w:noProof/>
            <w:webHidden/>
          </w:rPr>
        </w:r>
        <w:r w:rsidR="00D06027">
          <w:rPr>
            <w:noProof/>
            <w:webHidden/>
          </w:rPr>
          <w:fldChar w:fldCharType="separate"/>
        </w:r>
        <w:r w:rsidR="00D06027">
          <w:rPr>
            <w:noProof/>
            <w:webHidden/>
          </w:rPr>
          <w:t>115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42" w:history="1">
        <w:r w:rsidR="00D06027" w:rsidRPr="00BF21D5">
          <w:rPr>
            <w:rStyle w:val="Hyperlink"/>
            <w:noProof/>
          </w:rPr>
          <w:t>3.3.1.2</w:t>
        </w:r>
        <w:r w:rsidR="00D06027">
          <w:rPr>
            <w:rFonts w:asciiTheme="minorHAnsi" w:eastAsiaTheme="minorEastAsia" w:hAnsiTheme="minorHAnsi" w:cstheme="minorBidi"/>
            <w:noProof/>
            <w:sz w:val="22"/>
            <w:szCs w:val="22"/>
          </w:rPr>
          <w:tab/>
        </w:r>
        <w:r w:rsidR="00D06027" w:rsidRPr="00BF21D5">
          <w:rPr>
            <w:rStyle w:val="Hyperlink"/>
            <w:noProof/>
          </w:rPr>
          <w:t>Timers</w:t>
        </w:r>
        <w:r w:rsidR="00D06027">
          <w:rPr>
            <w:noProof/>
            <w:webHidden/>
          </w:rPr>
          <w:tab/>
        </w:r>
        <w:r w:rsidR="00D06027">
          <w:rPr>
            <w:noProof/>
            <w:webHidden/>
          </w:rPr>
          <w:fldChar w:fldCharType="begin"/>
        </w:r>
        <w:r w:rsidR="00D06027">
          <w:rPr>
            <w:noProof/>
            <w:webHidden/>
          </w:rPr>
          <w:instrText xml:space="preserve"> PAGEREF _Toc423366142 \h </w:instrText>
        </w:r>
        <w:r w:rsidR="00D06027">
          <w:rPr>
            <w:noProof/>
            <w:webHidden/>
          </w:rPr>
        </w:r>
        <w:r w:rsidR="00D06027">
          <w:rPr>
            <w:noProof/>
            <w:webHidden/>
          </w:rPr>
          <w:fldChar w:fldCharType="separate"/>
        </w:r>
        <w:r w:rsidR="00D06027">
          <w:rPr>
            <w:noProof/>
            <w:webHidden/>
          </w:rPr>
          <w:t>116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43" w:history="1">
        <w:r w:rsidR="00D06027" w:rsidRPr="00BF21D5">
          <w:rPr>
            <w:rStyle w:val="Hyperlink"/>
            <w:noProof/>
          </w:rPr>
          <w:t>3.3.1.3</w:t>
        </w:r>
        <w:r w:rsidR="00D06027">
          <w:rPr>
            <w:rFonts w:asciiTheme="minorHAnsi" w:eastAsiaTheme="minorEastAsia" w:hAnsiTheme="minorHAnsi" w:cstheme="minorBidi"/>
            <w:noProof/>
            <w:sz w:val="22"/>
            <w:szCs w:val="22"/>
          </w:rPr>
          <w:tab/>
        </w:r>
        <w:r w:rsidR="00D06027" w:rsidRPr="00BF21D5">
          <w:rPr>
            <w:rStyle w:val="Hyperlink"/>
            <w:noProof/>
          </w:rPr>
          <w:t>Initialization</w:t>
        </w:r>
        <w:r w:rsidR="00D06027">
          <w:rPr>
            <w:noProof/>
            <w:webHidden/>
          </w:rPr>
          <w:tab/>
        </w:r>
        <w:r w:rsidR="00D06027">
          <w:rPr>
            <w:noProof/>
            <w:webHidden/>
          </w:rPr>
          <w:fldChar w:fldCharType="begin"/>
        </w:r>
        <w:r w:rsidR="00D06027">
          <w:rPr>
            <w:noProof/>
            <w:webHidden/>
          </w:rPr>
          <w:instrText xml:space="preserve"> PAGEREF _Toc423366143 \h </w:instrText>
        </w:r>
        <w:r w:rsidR="00D06027">
          <w:rPr>
            <w:noProof/>
            <w:webHidden/>
          </w:rPr>
        </w:r>
        <w:r w:rsidR="00D06027">
          <w:rPr>
            <w:noProof/>
            <w:webHidden/>
          </w:rPr>
          <w:fldChar w:fldCharType="separate"/>
        </w:r>
        <w:r w:rsidR="00D06027">
          <w:rPr>
            <w:noProof/>
            <w:webHidden/>
          </w:rPr>
          <w:t>116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44" w:history="1">
        <w:r w:rsidR="00D06027" w:rsidRPr="00BF21D5">
          <w:rPr>
            <w:rStyle w:val="Hyperlink"/>
            <w:noProof/>
          </w:rPr>
          <w:t>3.3.1.4</w:t>
        </w:r>
        <w:r w:rsidR="00D06027">
          <w:rPr>
            <w:rFonts w:asciiTheme="minorHAnsi" w:eastAsiaTheme="minorEastAsia" w:hAnsiTheme="minorHAnsi" w:cstheme="minorBidi"/>
            <w:noProof/>
            <w:sz w:val="22"/>
            <w:szCs w:val="22"/>
          </w:rPr>
          <w:tab/>
        </w:r>
        <w:r w:rsidR="00D06027" w:rsidRPr="00BF21D5">
          <w:rPr>
            <w:rStyle w:val="Hyperlink"/>
            <w:noProof/>
          </w:rPr>
          <w:t>Higher-Layer Triggered Events</w:t>
        </w:r>
        <w:r w:rsidR="00D06027">
          <w:rPr>
            <w:noProof/>
            <w:webHidden/>
          </w:rPr>
          <w:tab/>
        </w:r>
        <w:r w:rsidR="00D06027">
          <w:rPr>
            <w:noProof/>
            <w:webHidden/>
          </w:rPr>
          <w:fldChar w:fldCharType="begin"/>
        </w:r>
        <w:r w:rsidR="00D06027">
          <w:rPr>
            <w:noProof/>
            <w:webHidden/>
          </w:rPr>
          <w:instrText xml:space="preserve"> PAGEREF _Toc423366144 \h </w:instrText>
        </w:r>
        <w:r w:rsidR="00D06027">
          <w:rPr>
            <w:noProof/>
            <w:webHidden/>
          </w:rPr>
        </w:r>
        <w:r w:rsidR="00D06027">
          <w:rPr>
            <w:noProof/>
            <w:webHidden/>
          </w:rPr>
          <w:fldChar w:fldCharType="separate"/>
        </w:r>
        <w:r w:rsidR="00D06027">
          <w:rPr>
            <w:noProof/>
            <w:webHidden/>
          </w:rPr>
          <w:t>116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45" w:history="1">
        <w:r w:rsidR="00D06027" w:rsidRPr="00BF21D5">
          <w:rPr>
            <w:rStyle w:val="Hyperlink"/>
            <w:noProof/>
          </w:rPr>
          <w:t>3.3.1.4.1</w:t>
        </w:r>
        <w:r w:rsidR="00D06027">
          <w:rPr>
            <w:rFonts w:asciiTheme="minorHAnsi" w:eastAsiaTheme="minorEastAsia" w:hAnsiTheme="minorHAnsi" w:cstheme="minorBidi"/>
            <w:noProof/>
            <w:sz w:val="22"/>
            <w:szCs w:val="22"/>
          </w:rPr>
          <w:tab/>
        </w:r>
        <w:r w:rsidR="00D06027" w:rsidRPr="00BF21D5">
          <w:rPr>
            <w:rStyle w:val="Hyperlink"/>
            <w:noProof/>
          </w:rPr>
          <w:t>Context Handle Scope</w:t>
        </w:r>
        <w:r w:rsidR="00D06027">
          <w:rPr>
            <w:noProof/>
            <w:webHidden/>
          </w:rPr>
          <w:tab/>
        </w:r>
        <w:r w:rsidR="00D06027">
          <w:rPr>
            <w:noProof/>
            <w:webHidden/>
          </w:rPr>
          <w:fldChar w:fldCharType="begin"/>
        </w:r>
        <w:r w:rsidR="00D06027">
          <w:rPr>
            <w:noProof/>
            <w:webHidden/>
          </w:rPr>
          <w:instrText xml:space="preserve"> PAGEREF _Toc423366145 \h </w:instrText>
        </w:r>
        <w:r w:rsidR="00D06027">
          <w:rPr>
            <w:noProof/>
            <w:webHidden/>
          </w:rPr>
        </w:r>
        <w:r w:rsidR="00D06027">
          <w:rPr>
            <w:noProof/>
            <w:webHidden/>
          </w:rPr>
          <w:fldChar w:fldCharType="separate"/>
        </w:r>
        <w:r w:rsidR="00D06027">
          <w:rPr>
            <w:noProof/>
            <w:webHidden/>
          </w:rPr>
          <w:t>116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46" w:history="1">
        <w:r w:rsidR="00D06027" w:rsidRPr="00BF21D5">
          <w:rPr>
            <w:rStyle w:val="Hyperlink"/>
            <w:noProof/>
          </w:rPr>
          <w:t>3.3.1.5</w:t>
        </w:r>
        <w:r w:rsidR="00D06027">
          <w:rPr>
            <w:rFonts w:asciiTheme="minorHAnsi" w:eastAsiaTheme="minorEastAsia" w:hAnsiTheme="minorHAnsi" w:cstheme="minorBidi"/>
            <w:noProof/>
            <w:sz w:val="22"/>
            <w:szCs w:val="22"/>
          </w:rPr>
          <w:tab/>
        </w:r>
        <w:r w:rsidR="00D06027" w:rsidRPr="00BF21D5">
          <w:rPr>
            <w:rStyle w:val="Hyperlink"/>
            <w:noProof/>
          </w:rPr>
          <w:t>Message Processing Events and Sequencing Rules</w:t>
        </w:r>
        <w:r w:rsidR="00D06027">
          <w:rPr>
            <w:noProof/>
            <w:webHidden/>
          </w:rPr>
          <w:tab/>
        </w:r>
        <w:r w:rsidR="00D06027">
          <w:rPr>
            <w:noProof/>
            <w:webHidden/>
          </w:rPr>
          <w:fldChar w:fldCharType="begin"/>
        </w:r>
        <w:r w:rsidR="00D06027">
          <w:rPr>
            <w:noProof/>
            <w:webHidden/>
          </w:rPr>
          <w:instrText xml:space="preserve"> PAGEREF _Toc423366146 \h </w:instrText>
        </w:r>
        <w:r w:rsidR="00D06027">
          <w:rPr>
            <w:noProof/>
            <w:webHidden/>
          </w:rPr>
        </w:r>
        <w:r w:rsidR="00D06027">
          <w:rPr>
            <w:noProof/>
            <w:webHidden/>
          </w:rPr>
          <w:fldChar w:fldCharType="separate"/>
        </w:r>
        <w:r w:rsidR="00D06027">
          <w:rPr>
            <w:noProof/>
            <w:webHidden/>
          </w:rPr>
          <w:t>116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47" w:history="1">
        <w:r w:rsidR="00D06027" w:rsidRPr="00BF21D5">
          <w:rPr>
            <w:rStyle w:val="Hyperlink"/>
            <w:noProof/>
          </w:rPr>
          <w:t>3.3.1.5.1</w:t>
        </w:r>
        <w:r w:rsidR="00D06027">
          <w:rPr>
            <w:rFonts w:asciiTheme="minorHAnsi" w:eastAsiaTheme="minorEastAsia" w:hAnsiTheme="minorHAnsi" w:cstheme="minorBidi"/>
            <w:noProof/>
            <w:sz w:val="22"/>
            <w:szCs w:val="22"/>
          </w:rPr>
          <w:tab/>
        </w:r>
        <w:r w:rsidR="00D06027" w:rsidRPr="00BF21D5">
          <w:rPr>
            <w:rStyle w:val="Hyperlink"/>
            <w:noProof/>
          </w:rPr>
          <w:t>Protocol Version Number</w:t>
        </w:r>
        <w:r w:rsidR="00D06027">
          <w:rPr>
            <w:noProof/>
            <w:webHidden/>
          </w:rPr>
          <w:tab/>
        </w:r>
        <w:r w:rsidR="00D06027">
          <w:rPr>
            <w:noProof/>
            <w:webHidden/>
          </w:rPr>
          <w:fldChar w:fldCharType="begin"/>
        </w:r>
        <w:r w:rsidR="00D06027">
          <w:rPr>
            <w:noProof/>
            <w:webHidden/>
          </w:rPr>
          <w:instrText xml:space="preserve"> PAGEREF _Toc423366147 \h </w:instrText>
        </w:r>
        <w:r w:rsidR="00D06027">
          <w:rPr>
            <w:noProof/>
            <w:webHidden/>
          </w:rPr>
        </w:r>
        <w:r w:rsidR="00D06027">
          <w:rPr>
            <w:noProof/>
            <w:webHidden/>
          </w:rPr>
          <w:fldChar w:fldCharType="separate"/>
        </w:r>
        <w:r w:rsidR="00D06027">
          <w:rPr>
            <w:noProof/>
            <w:webHidden/>
          </w:rPr>
          <w:t>116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48" w:history="1">
        <w:r w:rsidR="00D06027" w:rsidRPr="00BF21D5">
          <w:rPr>
            <w:rStyle w:val="Hyperlink"/>
            <w:noProof/>
          </w:rPr>
          <w:t>3.3.1.5.2</w:t>
        </w:r>
        <w:r w:rsidR="00D06027">
          <w:rPr>
            <w:rFonts w:asciiTheme="minorHAnsi" w:eastAsiaTheme="minorEastAsia" w:hAnsiTheme="minorHAnsi" w:cstheme="minorBidi"/>
            <w:noProof/>
            <w:sz w:val="22"/>
            <w:szCs w:val="22"/>
          </w:rPr>
          <w:tab/>
        </w:r>
        <w:r w:rsidR="00D06027" w:rsidRPr="00BF21D5">
          <w:rPr>
            <w:rStyle w:val="Hyperlink"/>
            <w:noProof/>
          </w:rPr>
          <w:t>Building and Using a Security Context</w:t>
        </w:r>
        <w:r w:rsidR="00D06027">
          <w:rPr>
            <w:noProof/>
            <w:webHidden/>
          </w:rPr>
          <w:tab/>
        </w:r>
        <w:r w:rsidR="00D06027">
          <w:rPr>
            <w:noProof/>
            <w:webHidden/>
          </w:rPr>
          <w:fldChar w:fldCharType="begin"/>
        </w:r>
        <w:r w:rsidR="00D06027">
          <w:rPr>
            <w:noProof/>
            <w:webHidden/>
          </w:rPr>
          <w:instrText xml:space="preserve"> PAGEREF _Toc423366148 \h </w:instrText>
        </w:r>
        <w:r w:rsidR="00D06027">
          <w:rPr>
            <w:noProof/>
            <w:webHidden/>
          </w:rPr>
        </w:r>
        <w:r w:rsidR="00D06027">
          <w:rPr>
            <w:noProof/>
            <w:webHidden/>
          </w:rPr>
          <w:fldChar w:fldCharType="separate"/>
        </w:r>
        <w:r w:rsidR="00D06027">
          <w:rPr>
            <w:noProof/>
            <w:webHidden/>
          </w:rPr>
          <w:t>116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49" w:history="1">
        <w:r w:rsidR="00D06027" w:rsidRPr="00BF21D5">
          <w:rPr>
            <w:rStyle w:val="Hyperlink"/>
            <w:noProof/>
          </w:rPr>
          <w:t>3.3.1.5.2.1</w:t>
        </w:r>
        <w:r w:rsidR="00D06027">
          <w:rPr>
            <w:rFonts w:asciiTheme="minorHAnsi" w:eastAsiaTheme="minorEastAsia" w:hAnsiTheme="minorHAnsi" w:cstheme="minorBidi"/>
            <w:noProof/>
            <w:sz w:val="22"/>
            <w:szCs w:val="22"/>
          </w:rPr>
          <w:tab/>
        </w:r>
        <w:r w:rsidR="00D06027" w:rsidRPr="00BF21D5">
          <w:rPr>
            <w:rStyle w:val="Hyperlink"/>
            <w:noProof/>
          </w:rPr>
          <w:t>Building a Security Context</w:t>
        </w:r>
        <w:r w:rsidR="00D06027">
          <w:rPr>
            <w:noProof/>
            <w:webHidden/>
          </w:rPr>
          <w:tab/>
        </w:r>
        <w:r w:rsidR="00D06027">
          <w:rPr>
            <w:noProof/>
            <w:webHidden/>
          </w:rPr>
          <w:fldChar w:fldCharType="begin"/>
        </w:r>
        <w:r w:rsidR="00D06027">
          <w:rPr>
            <w:noProof/>
            <w:webHidden/>
          </w:rPr>
          <w:instrText xml:space="preserve"> PAGEREF _Toc423366149 \h </w:instrText>
        </w:r>
        <w:r w:rsidR="00D06027">
          <w:rPr>
            <w:noProof/>
            <w:webHidden/>
          </w:rPr>
        </w:r>
        <w:r w:rsidR="00D06027">
          <w:rPr>
            <w:noProof/>
            <w:webHidden/>
          </w:rPr>
          <w:fldChar w:fldCharType="separate"/>
        </w:r>
        <w:r w:rsidR="00D06027">
          <w:rPr>
            <w:noProof/>
            <w:webHidden/>
          </w:rPr>
          <w:t>116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50" w:history="1">
        <w:r w:rsidR="00D06027" w:rsidRPr="00BF21D5">
          <w:rPr>
            <w:rStyle w:val="Hyperlink"/>
            <w:noProof/>
          </w:rPr>
          <w:t>3.3.1.5.2.2</w:t>
        </w:r>
        <w:r w:rsidR="00D06027">
          <w:rPr>
            <w:rFonts w:asciiTheme="minorHAnsi" w:eastAsiaTheme="minorEastAsia" w:hAnsiTheme="minorHAnsi" w:cstheme="minorBidi"/>
            <w:noProof/>
            <w:sz w:val="22"/>
            <w:szCs w:val="22"/>
          </w:rPr>
          <w:tab/>
        </w:r>
        <w:r w:rsidR="00D06027" w:rsidRPr="00BF21D5">
          <w:rPr>
            <w:rStyle w:val="Hyperlink"/>
            <w:noProof/>
          </w:rPr>
          <w:t>Using a Security Context</w:t>
        </w:r>
        <w:r w:rsidR="00D06027">
          <w:rPr>
            <w:noProof/>
            <w:webHidden/>
          </w:rPr>
          <w:tab/>
        </w:r>
        <w:r w:rsidR="00D06027">
          <w:rPr>
            <w:noProof/>
            <w:webHidden/>
          </w:rPr>
          <w:fldChar w:fldCharType="begin"/>
        </w:r>
        <w:r w:rsidR="00D06027">
          <w:rPr>
            <w:noProof/>
            <w:webHidden/>
          </w:rPr>
          <w:instrText xml:space="preserve"> PAGEREF _Toc423366150 \h </w:instrText>
        </w:r>
        <w:r w:rsidR="00D06027">
          <w:rPr>
            <w:noProof/>
            <w:webHidden/>
          </w:rPr>
        </w:r>
        <w:r w:rsidR="00D06027">
          <w:rPr>
            <w:noProof/>
            <w:webHidden/>
          </w:rPr>
          <w:fldChar w:fldCharType="separate"/>
        </w:r>
        <w:r w:rsidR="00D06027">
          <w:rPr>
            <w:noProof/>
            <w:webHidden/>
          </w:rPr>
          <w:t>118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51" w:history="1">
        <w:r w:rsidR="00D06027" w:rsidRPr="00BF21D5">
          <w:rPr>
            <w:rStyle w:val="Hyperlink"/>
            <w:noProof/>
          </w:rPr>
          <w:t>3.3.1.5.3</w:t>
        </w:r>
        <w:r w:rsidR="00D06027">
          <w:rPr>
            <w:rFonts w:asciiTheme="minorHAnsi" w:eastAsiaTheme="minorEastAsia" w:hAnsiTheme="minorHAnsi" w:cstheme="minorBidi"/>
            <w:noProof/>
            <w:sz w:val="22"/>
            <w:szCs w:val="22"/>
          </w:rPr>
          <w:tab/>
        </w:r>
        <w:r w:rsidR="00D06027" w:rsidRPr="00BF21D5">
          <w:rPr>
            <w:rStyle w:val="Hyperlink"/>
            <w:noProof/>
          </w:rPr>
          <w:t>Bind Time Feature Negotiation</w:t>
        </w:r>
        <w:r w:rsidR="00D06027">
          <w:rPr>
            <w:noProof/>
            <w:webHidden/>
          </w:rPr>
          <w:tab/>
        </w:r>
        <w:r w:rsidR="00D06027">
          <w:rPr>
            <w:noProof/>
            <w:webHidden/>
          </w:rPr>
          <w:fldChar w:fldCharType="begin"/>
        </w:r>
        <w:r w:rsidR="00D06027">
          <w:rPr>
            <w:noProof/>
            <w:webHidden/>
          </w:rPr>
          <w:instrText xml:space="preserve"> PAGEREF _Toc423366151 \h </w:instrText>
        </w:r>
        <w:r w:rsidR="00D06027">
          <w:rPr>
            <w:noProof/>
            <w:webHidden/>
          </w:rPr>
        </w:r>
        <w:r w:rsidR="00D06027">
          <w:rPr>
            <w:noProof/>
            <w:webHidden/>
          </w:rPr>
          <w:fldChar w:fldCharType="separate"/>
        </w:r>
        <w:r w:rsidR="00D06027">
          <w:rPr>
            <w:noProof/>
            <w:webHidden/>
          </w:rPr>
          <w:t>120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52" w:history="1">
        <w:r w:rsidR="00D06027" w:rsidRPr="00BF21D5">
          <w:rPr>
            <w:rStyle w:val="Hyperlink"/>
            <w:noProof/>
          </w:rPr>
          <w:t>3.3.1.5.4</w:t>
        </w:r>
        <w:r w:rsidR="00D06027">
          <w:rPr>
            <w:rFonts w:asciiTheme="minorHAnsi" w:eastAsiaTheme="minorEastAsia" w:hAnsiTheme="minorHAnsi" w:cstheme="minorBidi"/>
            <w:noProof/>
            <w:sz w:val="22"/>
            <w:szCs w:val="22"/>
          </w:rPr>
          <w:tab/>
        </w:r>
        <w:r w:rsidR="00D06027" w:rsidRPr="00BF21D5">
          <w:rPr>
            <w:rStyle w:val="Hyperlink"/>
            <w:noProof/>
          </w:rPr>
          <w:t>Security Context Multiplexing</w:t>
        </w:r>
        <w:r w:rsidR="00D06027">
          <w:rPr>
            <w:noProof/>
            <w:webHidden/>
          </w:rPr>
          <w:tab/>
        </w:r>
        <w:r w:rsidR="00D06027">
          <w:rPr>
            <w:noProof/>
            <w:webHidden/>
          </w:rPr>
          <w:fldChar w:fldCharType="begin"/>
        </w:r>
        <w:r w:rsidR="00D06027">
          <w:rPr>
            <w:noProof/>
            <w:webHidden/>
          </w:rPr>
          <w:instrText xml:space="preserve"> PAGEREF _Toc423366152 \h </w:instrText>
        </w:r>
        <w:r w:rsidR="00D06027">
          <w:rPr>
            <w:noProof/>
            <w:webHidden/>
          </w:rPr>
        </w:r>
        <w:r w:rsidR="00D06027">
          <w:rPr>
            <w:noProof/>
            <w:webHidden/>
          </w:rPr>
          <w:fldChar w:fldCharType="separate"/>
        </w:r>
        <w:r w:rsidR="00D06027">
          <w:rPr>
            <w:noProof/>
            <w:webHidden/>
          </w:rPr>
          <w:t>121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53" w:history="1">
        <w:r w:rsidR="00D06027" w:rsidRPr="00BF21D5">
          <w:rPr>
            <w:rStyle w:val="Hyperlink"/>
            <w:noProof/>
          </w:rPr>
          <w:t>3.3.1.5.5</w:t>
        </w:r>
        <w:r w:rsidR="00D06027">
          <w:rPr>
            <w:rFonts w:asciiTheme="minorHAnsi" w:eastAsiaTheme="minorEastAsia" w:hAnsiTheme="minorHAnsi" w:cstheme="minorBidi"/>
            <w:noProof/>
            <w:sz w:val="22"/>
            <w:szCs w:val="22"/>
          </w:rPr>
          <w:tab/>
        </w:r>
        <w:r w:rsidR="00D06027" w:rsidRPr="00BF21D5">
          <w:rPr>
            <w:rStyle w:val="Hyperlink"/>
            <w:noProof/>
          </w:rPr>
          <w:t>Primary and Secondary Endpoint Address</w:t>
        </w:r>
        <w:r w:rsidR="00D06027">
          <w:rPr>
            <w:noProof/>
            <w:webHidden/>
          </w:rPr>
          <w:tab/>
        </w:r>
        <w:r w:rsidR="00D06027">
          <w:rPr>
            <w:noProof/>
            <w:webHidden/>
          </w:rPr>
          <w:fldChar w:fldCharType="begin"/>
        </w:r>
        <w:r w:rsidR="00D06027">
          <w:rPr>
            <w:noProof/>
            <w:webHidden/>
          </w:rPr>
          <w:instrText xml:space="preserve"> PAGEREF _Toc423366153 \h </w:instrText>
        </w:r>
        <w:r w:rsidR="00D06027">
          <w:rPr>
            <w:noProof/>
            <w:webHidden/>
          </w:rPr>
        </w:r>
        <w:r w:rsidR="00D06027">
          <w:rPr>
            <w:noProof/>
            <w:webHidden/>
          </w:rPr>
          <w:fldChar w:fldCharType="separate"/>
        </w:r>
        <w:r w:rsidR="00D06027">
          <w:rPr>
            <w:noProof/>
            <w:webHidden/>
          </w:rPr>
          <w:t>122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54" w:history="1">
        <w:r w:rsidR="00D06027" w:rsidRPr="00BF21D5">
          <w:rPr>
            <w:rStyle w:val="Hyperlink"/>
            <w:noProof/>
          </w:rPr>
          <w:t>3.3.1.5.6</w:t>
        </w:r>
        <w:r w:rsidR="00D06027">
          <w:rPr>
            <w:rFonts w:asciiTheme="minorHAnsi" w:eastAsiaTheme="minorEastAsia" w:hAnsiTheme="minorHAnsi" w:cstheme="minorBidi"/>
            <w:noProof/>
            <w:sz w:val="22"/>
            <w:szCs w:val="22"/>
          </w:rPr>
          <w:tab/>
        </w:r>
        <w:r w:rsidR="00D06027" w:rsidRPr="00BF21D5">
          <w:rPr>
            <w:rStyle w:val="Hyperlink"/>
            <w:noProof/>
          </w:rPr>
          <w:t>Presentation Context and Transfer Syntax Negotiation</w:t>
        </w:r>
        <w:r w:rsidR="00D06027">
          <w:rPr>
            <w:noProof/>
            <w:webHidden/>
          </w:rPr>
          <w:tab/>
        </w:r>
        <w:r w:rsidR="00D06027">
          <w:rPr>
            <w:noProof/>
            <w:webHidden/>
          </w:rPr>
          <w:fldChar w:fldCharType="begin"/>
        </w:r>
        <w:r w:rsidR="00D06027">
          <w:rPr>
            <w:noProof/>
            <w:webHidden/>
          </w:rPr>
          <w:instrText xml:space="preserve"> PAGEREF _Toc423366154 \h </w:instrText>
        </w:r>
        <w:r w:rsidR="00D06027">
          <w:rPr>
            <w:noProof/>
            <w:webHidden/>
          </w:rPr>
        </w:r>
        <w:r w:rsidR="00D06027">
          <w:rPr>
            <w:noProof/>
            <w:webHidden/>
          </w:rPr>
          <w:fldChar w:fldCharType="separate"/>
        </w:r>
        <w:r w:rsidR="00D06027">
          <w:rPr>
            <w:noProof/>
            <w:webHidden/>
          </w:rPr>
          <w:t>122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55" w:history="1">
        <w:r w:rsidR="00D06027" w:rsidRPr="00BF21D5">
          <w:rPr>
            <w:rStyle w:val="Hyperlink"/>
            <w:noProof/>
          </w:rPr>
          <w:t>3.3.1.5.7</w:t>
        </w:r>
        <w:r w:rsidR="00D06027">
          <w:rPr>
            <w:rFonts w:asciiTheme="minorHAnsi" w:eastAsiaTheme="minorEastAsia" w:hAnsiTheme="minorHAnsi" w:cstheme="minorBidi"/>
            <w:noProof/>
            <w:sz w:val="22"/>
            <w:szCs w:val="22"/>
          </w:rPr>
          <w:tab/>
        </w:r>
        <w:r w:rsidR="00D06027" w:rsidRPr="00BF21D5">
          <w:rPr>
            <w:rStyle w:val="Hyperlink"/>
            <w:noProof/>
          </w:rPr>
          <w:t>Adding a New RPC Transport Connection to an Association</w:t>
        </w:r>
        <w:r w:rsidR="00D06027">
          <w:rPr>
            <w:noProof/>
            <w:webHidden/>
          </w:rPr>
          <w:tab/>
        </w:r>
        <w:r w:rsidR="00D06027">
          <w:rPr>
            <w:noProof/>
            <w:webHidden/>
          </w:rPr>
          <w:fldChar w:fldCharType="begin"/>
        </w:r>
        <w:r w:rsidR="00D06027">
          <w:rPr>
            <w:noProof/>
            <w:webHidden/>
          </w:rPr>
          <w:instrText xml:space="preserve"> PAGEREF _Toc423366155 \h </w:instrText>
        </w:r>
        <w:r w:rsidR="00D06027">
          <w:rPr>
            <w:noProof/>
            <w:webHidden/>
          </w:rPr>
        </w:r>
        <w:r w:rsidR="00D06027">
          <w:rPr>
            <w:noProof/>
            <w:webHidden/>
          </w:rPr>
          <w:fldChar w:fldCharType="separate"/>
        </w:r>
        <w:r w:rsidR="00D06027">
          <w:rPr>
            <w:noProof/>
            <w:webHidden/>
          </w:rPr>
          <w:t>123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56" w:history="1">
        <w:r w:rsidR="00D06027" w:rsidRPr="00BF21D5">
          <w:rPr>
            <w:rStyle w:val="Hyperlink"/>
            <w:noProof/>
          </w:rPr>
          <w:t>3.3.1.5.8</w:t>
        </w:r>
        <w:r w:rsidR="00D06027">
          <w:rPr>
            <w:rFonts w:asciiTheme="minorHAnsi" w:eastAsiaTheme="minorEastAsia" w:hAnsiTheme="minorHAnsi" w:cstheme="minorBidi"/>
            <w:noProof/>
            <w:sz w:val="22"/>
            <w:szCs w:val="22"/>
          </w:rPr>
          <w:tab/>
        </w:r>
        <w:r w:rsidR="00D06027" w:rsidRPr="00BF21D5">
          <w:rPr>
            <w:rStyle w:val="Hyperlink"/>
            <w:noProof/>
          </w:rPr>
          <w:t>Multiplexed Connections</w:t>
        </w:r>
        <w:r w:rsidR="00D06027">
          <w:rPr>
            <w:noProof/>
            <w:webHidden/>
          </w:rPr>
          <w:tab/>
        </w:r>
        <w:r w:rsidR="00D06027">
          <w:rPr>
            <w:noProof/>
            <w:webHidden/>
          </w:rPr>
          <w:fldChar w:fldCharType="begin"/>
        </w:r>
        <w:r w:rsidR="00D06027">
          <w:rPr>
            <w:noProof/>
            <w:webHidden/>
          </w:rPr>
          <w:instrText xml:space="preserve"> PAGEREF _Toc423366156 \h </w:instrText>
        </w:r>
        <w:r w:rsidR="00D06027">
          <w:rPr>
            <w:noProof/>
            <w:webHidden/>
          </w:rPr>
        </w:r>
        <w:r w:rsidR="00D06027">
          <w:rPr>
            <w:noProof/>
            <w:webHidden/>
          </w:rPr>
          <w:fldChar w:fldCharType="separate"/>
        </w:r>
        <w:r w:rsidR="00D06027">
          <w:rPr>
            <w:noProof/>
            <w:webHidden/>
          </w:rPr>
          <w:t>124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57" w:history="1">
        <w:r w:rsidR="00D06027" w:rsidRPr="00BF21D5">
          <w:rPr>
            <w:rStyle w:val="Hyperlink"/>
            <w:noProof/>
          </w:rPr>
          <w:t>3.3.1.5.9</w:t>
        </w:r>
        <w:r w:rsidR="00D06027">
          <w:rPr>
            <w:rFonts w:asciiTheme="minorHAnsi" w:eastAsiaTheme="minorEastAsia" w:hAnsiTheme="minorHAnsi" w:cstheme="minorBidi"/>
            <w:noProof/>
            <w:sz w:val="22"/>
            <w:szCs w:val="22"/>
          </w:rPr>
          <w:tab/>
        </w:r>
        <w:r w:rsidR="00D06027" w:rsidRPr="00BF21D5">
          <w:rPr>
            <w:rStyle w:val="Hyperlink"/>
            <w:noProof/>
          </w:rPr>
          <w:t>Handling of Callbacks</w:t>
        </w:r>
        <w:r w:rsidR="00D06027">
          <w:rPr>
            <w:noProof/>
            <w:webHidden/>
          </w:rPr>
          <w:tab/>
        </w:r>
        <w:r w:rsidR="00D06027">
          <w:rPr>
            <w:noProof/>
            <w:webHidden/>
          </w:rPr>
          <w:fldChar w:fldCharType="begin"/>
        </w:r>
        <w:r w:rsidR="00D06027">
          <w:rPr>
            <w:noProof/>
            <w:webHidden/>
          </w:rPr>
          <w:instrText xml:space="preserve"> PAGEREF _Toc423366157 \h </w:instrText>
        </w:r>
        <w:r w:rsidR="00D06027">
          <w:rPr>
            <w:noProof/>
            <w:webHidden/>
          </w:rPr>
        </w:r>
        <w:r w:rsidR="00D06027">
          <w:rPr>
            <w:noProof/>
            <w:webHidden/>
          </w:rPr>
          <w:fldChar w:fldCharType="separate"/>
        </w:r>
        <w:r w:rsidR="00D06027">
          <w:rPr>
            <w:noProof/>
            <w:webHidden/>
          </w:rPr>
          <w:t>124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58" w:history="1">
        <w:r w:rsidR="00D06027" w:rsidRPr="00BF21D5">
          <w:rPr>
            <w:rStyle w:val="Hyperlink"/>
            <w:noProof/>
          </w:rPr>
          <w:t>3.3.1.5.10</w:t>
        </w:r>
        <w:r w:rsidR="00D06027">
          <w:rPr>
            <w:rFonts w:asciiTheme="minorHAnsi" w:eastAsiaTheme="minorEastAsia" w:hAnsiTheme="minorHAnsi" w:cstheme="minorBidi"/>
            <w:noProof/>
            <w:sz w:val="22"/>
            <w:szCs w:val="22"/>
          </w:rPr>
          <w:tab/>
        </w:r>
        <w:r w:rsidR="00D06027" w:rsidRPr="00BF21D5">
          <w:rPr>
            <w:rStyle w:val="Hyperlink"/>
            <w:noProof/>
          </w:rPr>
          <w:t>Keeping Connections Open After Client Sends an Orphaned PDU</w:t>
        </w:r>
        <w:r w:rsidR="00D06027">
          <w:rPr>
            <w:noProof/>
            <w:webHidden/>
          </w:rPr>
          <w:tab/>
        </w:r>
        <w:r w:rsidR="00D06027">
          <w:rPr>
            <w:noProof/>
            <w:webHidden/>
          </w:rPr>
          <w:fldChar w:fldCharType="begin"/>
        </w:r>
        <w:r w:rsidR="00D06027">
          <w:rPr>
            <w:noProof/>
            <w:webHidden/>
          </w:rPr>
          <w:instrText xml:space="preserve"> PAGEREF _Toc423366158 \h </w:instrText>
        </w:r>
        <w:r w:rsidR="00D06027">
          <w:rPr>
            <w:noProof/>
            <w:webHidden/>
          </w:rPr>
        </w:r>
        <w:r w:rsidR="00D06027">
          <w:rPr>
            <w:noProof/>
            <w:webHidden/>
          </w:rPr>
          <w:fldChar w:fldCharType="separate"/>
        </w:r>
        <w:r w:rsidR="00D06027">
          <w:rPr>
            <w:noProof/>
            <w:webHidden/>
          </w:rPr>
          <w:t>124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59" w:history="1">
        <w:r w:rsidR="00D06027" w:rsidRPr="00BF21D5">
          <w:rPr>
            <w:rStyle w:val="Hyperlink"/>
            <w:noProof/>
          </w:rPr>
          <w:t>3.3.1.6</w:t>
        </w:r>
        <w:r w:rsidR="00D06027">
          <w:rPr>
            <w:rFonts w:asciiTheme="minorHAnsi" w:eastAsiaTheme="minorEastAsia" w:hAnsiTheme="minorHAnsi" w:cstheme="minorBidi"/>
            <w:noProof/>
            <w:sz w:val="22"/>
            <w:szCs w:val="22"/>
          </w:rPr>
          <w:tab/>
        </w:r>
        <w:r w:rsidR="00D06027" w:rsidRPr="00BF21D5">
          <w:rPr>
            <w:rStyle w:val="Hyperlink"/>
            <w:noProof/>
          </w:rPr>
          <w:t>Timer Events</w:t>
        </w:r>
        <w:r w:rsidR="00D06027">
          <w:rPr>
            <w:noProof/>
            <w:webHidden/>
          </w:rPr>
          <w:tab/>
        </w:r>
        <w:r w:rsidR="00D06027">
          <w:rPr>
            <w:noProof/>
            <w:webHidden/>
          </w:rPr>
          <w:fldChar w:fldCharType="begin"/>
        </w:r>
        <w:r w:rsidR="00D06027">
          <w:rPr>
            <w:noProof/>
            <w:webHidden/>
          </w:rPr>
          <w:instrText xml:space="preserve"> PAGEREF _Toc423366159 \h </w:instrText>
        </w:r>
        <w:r w:rsidR="00D06027">
          <w:rPr>
            <w:noProof/>
            <w:webHidden/>
          </w:rPr>
        </w:r>
        <w:r w:rsidR="00D06027">
          <w:rPr>
            <w:noProof/>
            <w:webHidden/>
          </w:rPr>
          <w:fldChar w:fldCharType="separate"/>
        </w:r>
        <w:r w:rsidR="00D06027">
          <w:rPr>
            <w:noProof/>
            <w:webHidden/>
          </w:rPr>
          <w:t>124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60" w:history="1">
        <w:r w:rsidR="00D06027" w:rsidRPr="00BF21D5">
          <w:rPr>
            <w:rStyle w:val="Hyperlink"/>
            <w:noProof/>
          </w:rPr>
          <w:t>3.3.1.7</w:t>
        </w:r>
        <w:r w:rsidR="00D06027">
          <w:rPr>
            <w:rFonts w:asciiTheme="minorHAnsi" w:eastAsiaTheme="minorEastAsia" w:hAnsiTheme="minorHAnsi" w:cstheme="minorBidi"/>
            <w:noProof/>
            <w:sz w:val="22"/>
            <w:szCs w:val="22"/>
          </w:rPr>
          <w:tab/>
        </w:r>
        <w:r w:rsidR="00D06027" w:rsidRPr="00BF21D5">
          <w:rPr>
            <w:rStyle w:val="Hyperlink"/>
            <w:noProof/>
          </w:rPr>
          <w:t>Other Local Events</w:t>
        </w:r>
        <w:r w:rsidR="00D06027">
          <w:rPr>
            <w:noProof/>
            <w:webHidden/>
          </w:rPr>
          <w:tab/>
        </w:r>
        <w:r w:rsidR="00D06027">
          <w:rPr>
            <w:noProof/>
            <w:webHidden/>
          </w:rPr>
          <w:fldChar w:fldCharType="begin"/>
        </w:r>
        <w:r w:rsidR="00D06027">
          <w:rPr>
            <w:noProof/>
            <w:webHidden/>
          </w:rPr>
          <w:instrText xml:space="preserve"> PAGEREF _Toc423366160 \h </w:instrText>
        </w:r>
        <w:r w:rsidR="00D06027">
          <w:rPr>
            <w:noProof/>
            <w:webHidden/>
          </w:rPr>
        </w:r>
        <w:r w:rsidR="00D06027">
          <w:rPr>
            <w:noProof/>
            <w:webHidden/>
          </w:rPr>
          <w:fldChar w:fldCharType="separate"/>
        </w:r>
        <w:r w:rsidR="00D06027">
          <w:rPr>
            <w:noProof/>
            <w:webHidden/>
          </w:rPr>
          <w:t>124</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161" w:history="1">
        <w:r w:rsidR="00D06027" w:rsidRPr="00BF21D5">
          <w:rPr>
            <w:rStyle w:val="Hyperlink"/>
            <w:noProof/>
          </w:rPr>
          <w:t>3.3.2</w:t>
        </w:r>
        <w:r w:rsidR="00D06027">
          <w:rPr>
            <w:rFonts w:asciiTheme="minorHAnsi" w:eastAsiaTheme="minorEastAsia" w:hAnsiTheme="minorHAnsi" w:cstheme="minorBidi"/>
            <w:noProof/>
            <w:sz w:val="22"/>
            <w:szCs w:val="22"/>
          </w:rPr>
          <w:tab/>
        </w:r>
        <w:r w:rsidR="00D06027" w:rsidRPr="00BF21D5">
          <w:rPr>
            <w:rStyle w:val="Hyperlink"/>
            <w:noProof/>
          </w:rPr>
          <w:t>Client Details</w:t>
        </w:r>
        <w:r w:rsidR="00D06027">
          <w:rPr>
            <w:noProof/>
            <w:webHidden/>
          </w:rPr>
          <w:tab/>
        </w:r>
        <w:r w:rsidR="00D06027">
          <w:rPr>
            <w:noProof/>
            <w:webHidden/>
          </w:rPr>
          <w:fldChar w:fldCharType="begin"/>
        </w:r>
        <w:r w:rsidR="00D06027">
          <w:rPr>
            <w:noProof/>
            <w:webHidden/>
          </w:rPr>
          <w:instrText xml:space="preserve"> PAGEREF _Toc423366161 \h </w:instrText>
        </w:r>
        <w:r w:rsidR="00D06027">
          <w:rPr>
            <w:noProof/>
            <w:webHidden/>
          </w:rPr>
        </w:r>
        <w:r w:rsidR="00D06027">
          <w:rPr>
            <w:noProof/>
            <w:webHidden/>
          </w:rPr>
          <w:fldChar w:fldCharType="separate"/>
        </w:r>
        <w:r w:rsidR="00D06027">
          <w:rPr>
            <w:noProof/>
            <w:webHidden/>
          </w:rPr>
          <w:t>125</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62" w:history="1">
        <w:r w:rsidR="00D06027" w:rsidRPr="00BF21D5">
          <w:rPr>
            <w:rStyle w:val="Hyperlink"/>
            <w:noProof/>
          </w:rPr>
          <w:t>3.3.2.1</w:t>
        </w:r>
        <w:r w:rsidR="00D06027">
          <w:rPr>
            <w:rFonts w:asciiTheme="minorHAnsi" w:eastAsiaTheme="minorEastAsia" w:hAnsiTheme="minorHAnsi" w:cstheme="minorBidi"/>
            <w:noProof/>
            <w:sz w:val="22"/>
            <w:szCs w:val="22"/>
          </w:rPr>
          <w:tab/>
        </w:r>
        <w:r w:rsidR="00D06027" w:rsidRPr="00BF21D5">
          <w:rPr>
            <w:rStyle w:val="Hyperlink"/>
            <w:noProof/>
          </w:rPr>
          <w:t>Abstract Data Model</w:t>
        </w:r>
        <w:r w:rsidR="00D06027">
          <w:rPr>
            <w:noProof/>
            <w:webHidden/>
          </w:rPr>
          <w:tab/>
        </w:r>
        <w:r w:rsidR="00D06027">
          <w:rPr>
            <w:noProof/>
            <w:webHidden/>
          </w:rPr>
          <w:fldChar w:fldCharType="begin"/>
        </w:r>
        <w:r w:rsidR="00D06027">
          <w:rPr>
            <w:noProof/>
            <w:webHidden/>
          </w:rPr>
          <w:instrText xml:space="preserve"> PAGEREF _Toc423366162 \h </w:instrText>
        </w:r>
        <w:r w:rsidR="00D06027">
          <w:rPr>
            <w:noProof/>
            <w:webHidden/>
          </w:rPr>
        </w:r>
        <w:r w:rsidR="00D06027">
          <w:rPr>
            <w:noProof/>
            <w:webHidden/>
          </w:rPr>
          <w:fldChar w:fldCharType="separate"/>
        </w:r>
        <w:r w:rsidR="00D06027">
          <w:rPr>
            <w:noProof/>
            <w:webHidden/>
          </w:rPr>
          <w:t>126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63" w:history="1">
        <w:r w:rsidR="00D06027" w:rsidRPr="00BF21D5">
          <w:rPr>
            <w:rStyle w:val="Hyperlink"/>
            <w:noProof/>
          </w:rPr>
          <w:t>3.3.2.1.1</w:t>
        </w:r>
        <w:r w:rsidR="00D06027">
          <w:rPr>
            <w:rFonts w:asciiTheme="minorHAnsi" w:eastAsiaTheme="minorEastAsia" w:hAnsiTheme="minorHAnsi" w:cstheme="minorBidi"/>
            <w:noProof/>
            <w:sz w:val="22"/>
            <w:szCs w:val="22"/>
          </w:rPr>
          <w:tab/>
        </w:r>
        <w:r w:rsidR="00D06027" w:rsidRPr="00BF21D5">
          <w:rPr>
            <w:rStyle w:val="Hyperlink"/>
            <w:noProof/>
          </w:rPr>
          <w:t>Idle Connection Cleanup Enabled</w:t>
        </w:r>
        <w:r w:rsidR="00D06027">
          <w:rPr>
            <w:noProof/>
            <w:webHidden/>
          </w:rPr>
          <w:tab/>
        </w:r>
        <w:r w:rsidR="00D06027">
          <w:rPr>
            <w:noProof/>
            <w:webHidden/>
          </w:rPr>
          <w:fldChar w:fldCharType="begin"/>
        </w:r>
        <w:r w:rsidR="00D06027">
          <w:rPr>
            <w:noProof/>
            <w:webHidden/>
          </w:rPr>
          <w:instrText xml:space="preserve"> PAGEREF _Toc423366163 \h </w:instrText>
        </w:r>
        <w:r w:rsidR="00D06027">
          <w:rPr>
            <w:noProof/>
            <w:webHidden/>
          </w:rPr>
        </w:r>
        <w:r w:rsidR="00D06027">
          <w:rPr>
            <w:noProof/>
            <w:webHidden/>
          </w:rPr>
          <w:fldChar w:fldCharType="separate"/>
        </w:r>
        <w:r w:rsidR="00D06027">
          <w:rPr>
            <w:noProof/>
            <w:webHidden/>
          </w:rPr>
          <w:t>126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64" w:history="1">
        <w:r w:rsidR="00D06027" w:rsidRPr="00BF21D5">
          <w:rPr>
            <w:rStyle w:val="Hyperlink"/>
            <w:noProof/>
          </w:rPr>
          <w:t>3.3.2.1.2</w:t>
        </w:r>
        <w:r w:rsidR="00D06027">
          <w:rPr>
            <w:rFonts w:asciiTheme="minorHAnsi" w:eastAsiaTheme="minorEastAsia" w:hAnsiTheme="minorHAnsi" w:cstheme="minorBidi"/>
            <w:noProof/>
            <w:sz w:val="22"/>
            <w:szCs w:val="22"/>
          </w:rPr>
          <w:tab/>
        </w:r>
        <w:r w:rsidR="00D06027" w:rsidRPr="00BF21D5">
          <w:rPr>
            <w:rStyle w:val="Hyperlink"/>
            <w:noProof/>
          </w:rPr>
          <w:t>Association Active Context Handle Count</w:t>
        </w:r>
        <w:r w:rsidR="00D06027">
          <w:rPr>
            <w:noProof/>
            <w:webHidden/>
          </w:rPr>
          <w:tab/>
        </w:r>
        <w:r w:rsidR="00D06027">
          <w:rPr>
            <w:noProof/>
            <w:webHidden/>
          </w:rPr>
          <w:fldChar w:fldCharType="begin"/>
        </w:r>
        <w:r w:rsidR="00D06027">
          <w:rPr>
            <w:noProof/>
            <w:webHidden/>
          </w:rPr>
          <w:instrText xml:space="preserve"> PAGEREF _Toc423366164 \h </w:instrText>
        </w:r>
        <w:r w:rsidR="00D06027">
          <w:rPr>
            <w:noProof/>
            <w:webHidden/>
          </w:rPr>
        </w:r>
        <w:r w:rsidR="00D06027">
          <w:rPr>
            <w:noProof/>
            <w:webHidden/>
          </w:rPr>
          <w:fldChar w:fldCharType="separate"/>
        </w:r>
        <w:r w:rsidR="00D06027">
          <w:rPr>
            <w:noProof/>
            <w:webHidden/>
          </w:rPr>
          <w:t>126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65" w:history="1">
        <w:r w:rsidR="00D06027" w:rsidRPr="00BF21D5">
          <w:rPr>
            <w:rStyle w:val="Hyperlink"/>
            <w:noProof/>
          </w:rPr>
          <w:t>3.3.2.1.3</w:t>
        </w:r>
        <w:r w:rsidR="00D06027">
          <w:rPr>
            <w:rFonts w:asciiTheme="minorHAnsi" w:eastAsiaTheme="minorEastAsia" w:hAnsiTheme="minorHAnsi" w:cstheme="minorBidi"/>
            <w:noProof/>
            <w:sz w:val="22"/>
            <w:szCs w:val="22"/>
          </w:rPr>
          <w:tab/>
        </w:r>
        <w:r w:rsidR="00D06027" w:rsidRPr="00BF21D5">
          <w:rPr>
            <w:rStyle w:val="Hyperlink"/>
            <w:noProof/>
          </w:rPr>
          <w:t>Client Call</w:t>
        </w:r>
        <w:r w:rsidR="00D06027">
          <w:rPr>
            <w:noProof/>
            <w:webHidden/>
          </w:rPr>
          <w:tab/>
        </w:r>
        <w:r w:rsidR="00D06027">
          <w:rPr>
            <w:noProof/>
            <w:webHidden/>
          </w:rPr>
          <w:fldChar w:fldCharType="begin"/>
        </w:r>
        <w:r w:rsidR="00D06027">
          <w:rPr>
            <w:noProof/>
            <w:webHidden/>
          </w:rPr>
          <w:instrText xml:space="preserve"> PAGEREF _Toc423366165 \h </w:instrText>
        </w:r>
        <w:r w:rsidR="00D06027">
          <w:rPr>
            <w:noProof/>
            <w:webHidden/>
          </w:rPr>
        </w:r>
        <w:r w:rsidR="00D06027">
          <w:rPr>
            <w:noProof/>
            <w:webHidden/>
          </w:rPr>
          <w:fldChar w:fldCharType="separate"/>
        </w:r>
        <w:r w:rsidR="00D06027">
          <w:rPr>
            <w:noProof/>
            <w:webHidden/>
          </w:rPr>
          <w:t>126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66" w:history="1">
        <w:r w:rsidR="00D06027" w:rsidRPr="00BF21D5">
          <w:rPr>
            <w:rStyle w:val="Hyperlink"/>
            <w:noProof/>
          </w:rPr>
          <w:t>3.3.2.1.4</w:t>
        </w:r>
        <w:r w:rsidR="00D06027">
          <w:rPr>
            <w:rFonts w:asciiTheme="minorHAnsi" w:eastAsiaTheme="minorEastAsia" w:hAnsiTheme="minorHAnsi" w:cstheme="minorBidi"/>
            <w:noProof/>
            <w:sz w:val="22"/>
            <w:szCs w:val="22"/>
          </w:rPr>
          <w:tab/>
        </w:r>
        <w:r w:rsidR="00D06027" w:rsidRPr="00BF21D5">
          <w:rPr>
            <w:rStyle w:val="Hyperlink"/>
            <w:noProof/>
          </w:rPr>
          <w:t>Client Connection</w:t>
        </w:r>
        <w:r w:rsidR="00D06027">
          <w:rPr>
            <w:noProof/>
            <w:webHidden/>
          </w:rPr>
          <w:tab/>
        </w:r>
        <w:r w:rsidR="00D06027">
          <w:rPr>
            <w:noProof/>
            <w:webHidden/>
          </w:rPr>
          <w:fldChar w:fldCharType="begin"/>
        </w:r>
        <w:r w:rsidR="00D06027">
          <w:rPr>
            <w:noProof/>
            <w:webHidden/>
          </w:rPr>
          <w:instrText xml:space="preserve"> PAGEREF _Toc423366166 \h </w:instrText>
        </w:r>
        <w:r w:rsidR="00D06027">
          <w:rPr>
            <w:noProof/>
            <w:webHidden/>
          </w:rPr>
        </w:r>
        <w:r w:rsidR="00D06027">
          <w:rPr>
            <w:noProof/>
            <w:webHidden/>
          </w:rPr>
          <w:fldChar w:fldCharType="separate"/>
        </w:r>
        <w:r w:rsidR="00D06027">
          <w:rPr>
            <w:noProof/>
            <w:webHidden/>
          </w:rPr>
          <w:t>128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67" w:history="1">
        <w:r w:rsidR="00D06027" w:rsidRPr="00BF21D5">
          <w:rPr>
            <w:rStyle w:val="Hyperlink"/>
            <w:noProof/>
          </w:rPr>
          <w:t>3.3.2.1.5</w:t>
        </w:r>
        <w:r w:rsidR="00D06027">
          <w:rPr>
            <w:rFonts w:asciiTheme="minorHAnsi" w:eastAsiaTheme="minorEastAsia" w:hAnsiTheme="minorHAnsi" w:cstheme="minorBidi"/>
            <w:noProof/>
            <w:sz w:val="22"/>
            <w:szCs w:val="22"/>
          </w:rPr>
          <w:tab/>
        </w:r>
        <w:r w:rsidR="00D06027" w:rsidRPr="00BF21D5">
          <w:rPr>
            <w:rStyle w:val="Hyperlink"/>
            <w:noProof/>
          </w:rPr>
          <w:t>Server Binding Handle</w:t>
        </w:r>
        <w:r w:rsidR="00D06027">
          <w:rPr>
            <w:noProof/>
            <w:webHidden/>
          </w:rPr>
          <w:tab/>
        </w:r>
        <w:r w:rsidR="00D06027">
          <w:rPr>
            <w:noProof/>
            <w:webHidden/>
          </w:rPr>
          <w:fldChar w:fldCharType="begin"/>
        </w:r>
        <w:r w:rsidR="00D06027">
          <w:rPr>
            <w:noProof/>
            <w:webHidden/>
          </w:rPr>
          <w:instrText xml:space="preserve"> PAGEREF _Toc423366167 \h </w:instrText>
        </w:r>
        <w:r w:rsidR="00D06027">
          <w:rPr>
            <w:noProof/>
            <w:webHidden/>
          </w:rPr>
        </w:r>
        <w:r w:rsidR="00D06027">
          <w:rPr>
            <w:noProof/>
            <w:webHidden/>
          </w:rPr>
          <w:fldChar w:fldCharType="separate"/>
        </w:r>
        <w:r w:rsidR="00D06027">
          <w:rPr>
            <w:noProof/>
            <w:webHidden/>
          </w:rPr>
          <w:t>128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68" w:history="1">
        <w:r w:rsidR="00D06027" w:rsidRPr="00BF21D5">
          <w:rPr>
            <w:rStyle w:val="Hyperlink"/>
            <w:noProof/>
          </w:rPr>
          <w:t>3.3.2.2</w:t>
        </w:r>
        <w:r w:rsidR="00D06027">
          <w:rPr>
            <w:rFonts w:asciiTheme="minorHAnsi" w:eastAsiaTheme="minorEastAsia" w:hAnsiTheme="minorHAnsi" w:cstheme="minorBidi"/>
            <w:noProof/>
            <w:sz w:val="22"/>
            <w:szCs w:val="22"/>
          </w:rPr>
          <w:tab/>
        </w:r>
        <w:r w:rsidR="00D06027" w:rsidRPr="00BF21D5">
          <w:rPr>
            <w:rStyle w:val="Hyperlink"/>
            <w:noProof/>
          </w:rPr>
          <w:t>Timers</w:t>
        </w:r>
        <w:r w:rsidR="00D06027">
          <w:rPr>
            <w:noProof/>
            <w:webHidden/>
          </w:rPr>
          <w:tab/>
        </w:r>
        <w:r w:rsidR="00D06027">
          <w:rPr>
            <w:noProof/>
            <w:webHidden/>
          </w:rPr>
          <w:fldChar w:fldCharType="begin"/>
        </w:r>
        <w:r w:rsidR="00D06027">
          <w:rPr>
            <w:noProof/>
            <w:webHidden/>
          </w:rPr>
          <w:instrText xml:space="preserve"> PAGEREF _Toc423366168 \h </w:instrText>
        </w:r>
        <w:r w:rsidR="00D06027">
          <w:rPr>
            <w:noProof/>
            <w:webHidden/>
          </w:rPr>
        </w:r>
        <w:r w:rsidR="00D06027">
          <w:rPr>
            <w:noProof/>
            <w:webHidden/>
          </w:rPr>
          <w:fldChar w:fldCharType="separate"/>
        </w:r>
        <w:r w:rsidR="00D06027">
          <w:rPr>
            <w:noProof/>
            <w:webHidden/>
          </w:rPr>
          <w:t>128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69" w:history="1">
        <w:r w:rsidR="00D06027" w:rsidRPr="00BF21D5">
          <w:rPr>
            <w:rStyle w:val="Hyperlink"/>
            <w:noProof/>
          </w:rPr>
          <w:t>3.3.2.2.1</w:t>
        </w:r>
        <w:r w:rsidR="00D06027">
          <w:rPr>
            <w:rFonts w:asciiTheme="minorHAnsi" w:eastAsiaTheme="minorEastAsia" w:hAnsiTheme="minorHAnsi" w:cstheme="minorBidi"/>
            <w:noProof/>
            <w:sz w:val="22"/>
            <w:szCs w:val="22"/>
          </w:rPr>
          <w:tab/>
        </w:r>
        <w:r w:rsidR="00D06027" w:rsidRPr="00BF21D5">
          <w:rPr>
            <w:rStyle w:val="Hyperlink"/>
            <w:noProof/>
          </w:rPr>
          <w:t>Connection Time-Out Timer</w:t>
        </w:r>
        <w:r w:rsidR="00D06027">
          <w:rPr>
            <w:noProof/>
            <w:webHidden/>
          </w:rPr>
          <w:tab/>
        </w:r>
        <w:r w:rsidR="00D06027">
          <w:rPr>
            <w:noProof/>
            <w:webHidden/>
          </w:rPr>
          <w:fldChar w:fldCharType="begin"/>
        </w:r>
        <w:r w:rsidR="00D06027">
          <w:rPr>
            <w:noProof/>
            <w:webHidden/>
          </w:rPr>
          <w:instrText xml:space="preserve"> PAGEREF _Toc423366169 \h </w:instrText>
        </w:r>
        <w:r w:rsidR="00D06027">
          <w:rPr>
            <w:noProof/>
            <w:webHidden/>
          </w:rPr>
        </w:r>
        <w:r w:rsidR="00D06027">
          <w:rPr>
            <w:noProof/>
            <w:webHidden/>
          </w:rPr>
          <w:fldChar w:fldCharType="separate"/>
        </w:r>
        <w:r w:rsidR="00D06027">
          <w:rPr>
            <w:noProof/>
            <w:webHidden/>
          </w:rPr>
          <w:t>128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70" w:history="1">
        <w:r w:rsidR="00D06027" w:rsidRPr="00BF21D5">
          <w:rPr>
            <w:rStyle w:val="Hyperlink"/>
            <w:noProof/>
          </w:rPr>
          <w:t>3.3.2.2.2</w:t>
        </w:r>
        <w:r w:rsidR="00D06027">
          <w:rPr>
            <w:rFonts w:asciiTheme="minorHAnsi" w:eastAsiaTheme="minorEastAsia" w:hAnsiTheme="minorHAnsi" w:cstheme="minorBidi"/>
            <w:noProof/>
            <w:sz w:val="22"/>
            <w:szCs w:val="22"/>
          </w:rPr>
          <w:tab/>
        </w:r>
        <w:r w:rsidR="00D06027" w:rsidRPr="00BF21D5">
          <w:rPr>
            <w:rStyle w:val="Hyperlink"/>
            <w:noProof/>
          </w:rPr>
          <w:t>Communication Time-Out Timer</w:t>
        </w:r>
        <w:r w:rsidR="00D06027">
          <w:rPr>
            <w:noProof/>
            <w:webHidden/>
          </w:rPr>
          <w:tab/>
        </w:r>
        <w:r w:rsidR="00D06027">
          <w:rPr>
            <w:noProof/>
            <w:webHidden/>
          </w:rPr>
          <w:fldChar w:fldCharType="begin"/>
        </w:r>
        <w:r w:rsidR="00D06027">
          <w:rPr>
            <w:noProof/>
            <w:webHidden/>
          </w:rPr>
          <w:instrText xml:space="preserve"> PAGEREF _Toc423366170 \h </w:instrText>
        </w:r>
        <w:r w:rsidR="00D06027">
          <w:rPr>
            <w:noProof/>
            <w:webHidden/>
          </w:rPr>
        </w:r>
        <w:r w:rsidR="00D06027">
          <w:rPr>
            <w:noProof/>
            <w:webHidden/>
          </w:rPr>
          <w:fldChar w:fldCharType="separate"/>
        </w:r>
        <w:r w:rsidR="00D06027">
          <w:rPr>
            <w:noProof/>
            <w:webHidden/>
          </w:rPr>
          <w:t>128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71" w:history="1">
        <w:r w:rsidR="00D06027" w:rsidRPr="00BF21D5">
          <w:rPr>
            <w:rStyle w:val="Hyperlink"/>
            <w:noProof/>
          </w:rPr>
          <w:t>3.3.2.2.3</w:t>
        </w:r>
        <w:r w:rsidR="00D06027">
          <w:rPr>
            <w:rFonts w:asciiTheme="minorHAnsi" w:eastAsiaTheme="minorEastAsia" w:hAnsiTheme="minorHAnsi" w:cstheme="minorBidi"/>
            <w:noProof/>
            <w:sz w:val="22"/>
            <w:szCs w:val="22"/>
          </w:rPr>
          <w:tab/>
        </w:r>
        <w:r w:rsidR="00D06027" w:rsidRPr="00BF21D5">
          <w:rPr>
            <w:rStyle w:val="Hyperlink"/>
            <w:noProof/>
          </w:rPr>
          <w:t>Idle Connection Cleanup Timer</w:t>
        </w:r>
        <w:r w:rsidR="00D06027">
          <w:rPr>
            <w:noProof/>
            <w:webHidden/>
          </w:rPr>
          <w:tab/>
        </w:r>
        <w:r w:rsidR="00D06027">
          <w:rPr>
            <w:noProof/>
            <w:webHidden/>
          </w:rPr>
          <w:fldChar w:fldCharType="begin"/>
        </w:r>
        <w:r w:rsidR="00D06027">
          <w:rPr>
            <w:noProof/>
            <w:webHidden/>
          </w:rPr>
          <w:instrText xml:space="preserve"> PAGEREF _Toc423366171 \h </w:instrText>
        </w:r>
        <w:r w:rsidR="00D06027">
          <w:rPr>
            <w:noProof/>
            <w:webHidden/>
          </w:rPr>
        </w:r>
        <w:r w:rsidR="00D06027">
          <w:rPr>
            <w:noProof/>
            <w:webHidden/>
          </w:rPr>
          <w:fldChar w:fldCharType="separate"/>
        </w:r>
        <w:r w:rsidR="00D06027">
          <w:rPr>
            <w:noProof/>
            <w:webHidden/>
          </w:rPr>
          <w:t>129</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72" w:history="1">
        <w:r w:rsidR="00D06027" w:rsidRPr="00BF21D5">
          <w:rPr>
            <w:rStyle w:val="Hyperlink"/>
            <w:noProof/>
          </w:rPr>
          <w:t>3.3.2.3</w:t>
        </w:r>
        <w:r w:rsidR="00D06027">
          <w:rPr>
            <w:rFonts w:asciiTheme="minorHAnsi" w:eastAsiaTheme="minorEastAsia" w:hAnsiTheme="minorHAnsi" w:cstheme="minorBidi"/>
            <w:noProof/>
            <w:sz w:val="22"/>
            <w:szCs w:val="22"/>
          </w:rPr>
          <w:tab/>
        </w:r>
        <w:r w:rsidR="00D06027" w:rsidRPr="00BF21D5">
          <w:rPr>
            <w:rStyle w:val="Hyperlink"/>
            <w:noProof/>
          </w:rPr>
          <w:t>Initialization</w:t>
        </w:r>
        <w:r w:rsidR="00D06027">
          <w:rPr>
            <w:noProof/>
            <w:webHidden/>
          </w:rPr>
          <w:tab/>
        </w:r>
        <w:r w:rsidR="00D06027">
          <w:rPr>
            <w:noProof/>
            <w:webHidden/>
          </w:rPr>
          <w:fldChar w:fldCharType="begin"/>
        </w:r>
        <w:r w:rsidR="00D06027">
          <w:rPr>
            <w:noProof/>
            <w:webHidden/>
          </w:rPr>
          <w:instrText xml:space="preserve"> PAGEREF _Toc423366172 \h </w:instrText>
        </w:r>
        <w:r w:rsidR="00D06027">
          <w:rPr>
            <w:noProof/>
            <w:webHidden/>
          </w:rPr>
        </w:r>
        <w:r w:rsidR="00D06027">
          <w:rPr>
            <w:noProof/>
            <w:webHidden/>
          </w:rPr>
          <w:fldChar w:fldCharType="separate"/>
        </w:r>
        <w:r w:rsidR="00D06027">
          <w:rPr>
            <w:noProof/>
            <w:webHidden/>
          </w:rPr>
          <w:t>129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73" w:history="1">
        <w:r w:rsidR="00D06027" w:rsidRPr="00BF21D5">
          <w:rPr>
            <w:rStyle w:val="Hyperlink"/>
            <w:noProof/>
          </w:rPr>
          <w:t>3.3.2.3.1</w:t>
        </w:r>
        <w:r w:rsidR="00D06027">
          <w:rPr>
            <w:rFonts w:asciiTheme="minorHAnsi" w:eastAsiaTheme="minorEastAsia" w:hAnsiTheme="minorHAnsi" w:cstheme="minorBidi"/>
            <w:noProof/>
            <w:sz w:val="22"/>
            <w:szCs w:val="22"/>
          </w:rPr>
          <w:tab/>
        </w:r>
        <w:r w:rsidR="00D06027" w:rsidRPr="00BF21D5">
          <w:rPr>
            <w:rStyle w:val="Hyperlink"/>
            <w:noProof/>
          </w:rPr>
          <w:t>Create a Binding Handle</w:t>
        </w:r>
        <w:r w:rsidR="00D06027">
          <w:rPr>
            <w:noProof/>
            <w:webHidden/>
          </w:rPr>
          <w:tab/>
        </w:r>
        <w:r w:rsidR="00D06027">
          <w:rPr>
            <w:noProof/>
            <w:webHidden/>
          </w:rPr>
          <w:fldChar w:fldCharType="begin"/>
        </w:r>
        <w:r w:rsidR="00D06027">
          <w:rPr>
            <w:noProof/>
            <w:webHidden/>
          </w:rPr>
          <w:instrText xml:space="preserve"> PAGEREF _Toc423366173 \h </w:instrText>
        </w:r>
        <w:r w:rsidR="00D06027">
          <w:rPr>
            <w:noProof/>
            <w:webHidden/>
          </w:rPr>
        </w:r>
        <w:r w:rsidR="00D06027">
          <w:rPr>
            <w:noProof/>
            <w:webHidden/>
          </w:rPr>
          <w:fldChar w:fldCharType="separate"/>
        </w:r>
        <w:r w:rsidR="00D06027">
          <w:rPr>
            <w:noProof/>
            <w:webHidden/>
          </w:rPr>
          <w:t>129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74" w:history="1">
        <w:r w:rsidR="00D06027" w:rsidRPr="00BF21D5">
          <w:rPr>
            <w:rStyle w:val="Hyperlink"/>
            <w:noProof/>
          </w:rPr>
          <w:t>3.3.2.3.2</w:t>
        </w:r>
        <w:r w:rsidR="00D06027">
          <w:rPr>
            <w:rFonts w:asciiTheme="minorHAnsi" w:eastAsiaTheme="minorEastAsia" w:hAnsiTheme="minorHAnsi" w:cstheme="minorBidi"/>
            <w:noProof/>
            <w:sz w:val="22"/>
            <w:szCs w:val="22"/>
          </w:rPr>
          <w:tab/>
        </w:r>
        <w:r w:rsidR="00D06027" w:rsidRPr="00BF21D5">
          <w:rPr>
            <w:rStyle w:val="Hyperlink"/>
            <w:noProof/>
          </w:rPr>
          <w:t>Specify Security Settings</w:t>
        </w:r>
        <w:r w:rsidR="00D06027">
          <w:rPr>
            <w:noProof/>
            <w:webHidden/>
          </w:rPr>
          <w:tab/>
        </w:r>
        <w:r w:rsidR="00D06027">
          <w:rPr>
            <w:noProof/>
            <w:webHidden/>
          </w:rPr>
          <w:fldChar w:fldCharType="begin"/>
        </w:r>
        <w:r w:rsidR="00D06027">
          <w:rPr>
            <w:noProof/>
            <w:webHidden/>
          </w:rPr>
          <w:instrText xml:space="preserve"> PAGEREF _Toc423366174 \h </w:instrText>
        </w:r>
        <w:r w:rsidR="00D06027">
          <w:rPr>
            <w:noProof/>
            <w:webHidden/>
          </w:rPr>
        </w:r>
        <w:r w:rsidR="00D06027">
          <w:rPr>
            <w:noProof/>
            <w:webHidden/>
          </w:rPr>
          <w:fldChar w:fldCharType="separate"/>
        </w:r>
        <w:r w:rsidR="00D06027">
          <w:rPr>
            <w:noProof/>
            <w:webHidden/>
          </w:rPr>
          <w:t>129</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75" w:history="1">
        <w:r w:rsidR="00D06027" w:rsidRPr="00BF21D5">
          <w:rPr>
            <w:rStyle w:val="Hyperlink"/>
            <w:noProof/>
          </w:rPr>
          <w:t>3.3.2.4</w:t>
        </w:r>
        <w:r w:rsidR="00D06027">
          <w:rPr>
            <w:rFonts w:asciiTheme="minorHAnsi" w:eastAsiaTheme="minorEastAsia" w:hAnsiTheme="minorHAnsi" w:cstheme="minorBidi"/>
            <w:noProof/>
            <w:sz w:val="22"/>
            <w:szCs w:val="22"/>
          </w:rPr>
          <w:tab/>
        </w:r>
        <w:r w:rsidR="00D06027" w:rsidRPr="00BF21D5">
          <w:rPr>
            <w:rStyle w:val="Hyperlink"/>
            <w:noProof/>
          </w:rPr>
          <w:t>Higher-Layer Triggered Events</w:t>
        </w:r>
        <w:r w:rsidR="00D06027">
          <w:rPr>
            <w:noProof/>
            <w:webHidden/>
          </w:rPr>
          <w:tab/>
        </w:r>
        <w:r w:rsidR="00D06027">
          <w:rPr>
            <w:noProof/>
            <w:webHidden/>
          </w:rPr>
          <w:fldChar w:fldCharType="begin"/>
        </w:r>
        <w:r w:rsidR="00D06027">
          <w:rPr>
            <w:noProof/>
            <w:webHidden/>
          </w:rPr>
          <w:instrText xml:space="preserve"> PAGEREF _Toc423366175 \h </w:instrText>
        </w:r>
        <w:r w:rsidR="00D06027">
          <w:rPr>
            <w:noProof/>
            <w:webHidden/>
          </w:rPr>
        </w:r>
        <w:r w:rsidR="00D06027">
          <w:rPr>
            <w:noProof/>
            <w:webHidden/>
          </w:rPr>
          <w:fldChar w:fldCharType="separate"/>
        </w:r>
        <w:r w:rsidR="00D06027">
          <w:rPr>
            <w:noProof/>
            <w:webHidden/>
          </w:rPr>
          <w:t>129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76" w:history="1">
        <w:r w:rsidR="00D06027" w:rsidRPr="00BF21D5">
          <w:rPr>
            <w:rStyle w:val="Hyperlink"/>
            <w:noProof/>
          </w:rPr>
          <w:t>3.3.2.4.1</w:t>
        </w:r>
        <w:r w:rsidR="00D06027">
          <w:rPr>
            <w:rFonts w:asciiTheme="minorHAnsi" w:eastAsiaTheme="minorEastAsia" w:hAnsiTheme="minorHAnsi" w:cstheme="minorBidi"/>
            <w:noProof/>
            <w:sz w:val="22"/>
            <w:szCs w:val="22"/>
          </w:rPr>
          <w:tab/>
        </w:r>
        <w:r w:rsidR="00D06027" w:rsidRPr="00BF21D5">
          <w:rPr>
            <w:rStyle w:val="Hyperlink"/>
            <w:noProof/>
          </w:rPr>
          <w:t>Make a Remote Procedure Method Call</w:t>
        </w:r>
        <w:r w:rsidR="00D06027">
          <w:rPr>
            <w:noProof/>
            <w:webHidden/>
          </w:rPr>
          <w:tab/>
        </w:r>
        <w:r w:rsidR="00D06027">
          <w:rPr>
            <w:noProof/>
            <w:webHidden/>
          </w:rPr>
          <w:fldChar w:fldCharType="begin"/>
        </w:r>
        <w:r w:rsidR="00D06027">
          <w:rPr>
            <w:noProof/>
            <w:webHidden/>
          </w:rPr>
          <w:instrText xml:space="preserve"> PAGEREF _Toc423366176 \h </w:instrText>
        </w:r>
        <w:r w:rsidR="00D06027">
          <w:rPr>
            <w:noProof/>
            <w:webHidden/>
          </w:rPr>
        </w:r>
        <w:r w:rsidR="00D06027">
          <w:rPr>
            <w:noProof/>
            <w:webHidden/>
          </w:rPr>
          <w:fldChar w:fldCharType="separate"/>
        </w:r>
        <w:r w:rsidR="00D06027">
          <w:rPr>
            <w:noProof/>
            <w:webHidden/>
          </w:rPr>
          <w:t>129</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77" w:history="1">
        <w:r w:rsidR="00D06027" w:rsidRPr="00BF21D5">
          <w:rPr>
            <w:rStyle w:val="Hyperlink"/>
            <w:noProof/>
          </w:rPr>
          <w:t>3.3.2.4.1.1</w:t>
        </w:r>
        <w:r w:rsidR="00D06027">
          <w:rPr>
            <w:rFonts w:asciiTheme="minorHAnsi" w:eastAsiaTheme="minorEastAsia" w:hAnsiTheme="minorHAnsi" w:cstheme="minorBidi"/>
            <w:noProof/>
            <w:sz w:val="22"/>
            <w:szCs w:val="22"/>
          </w:rPr>
          <w:tab/>
        </w:r>
        <w:r w:rsidR="00D06027" w:rsidRPr="00BF21D5">
          <w:rPr>
            <w:rStyle w:val="Hyperlink"/>
            <w:noProof/>
          </w:rPr>
          <w:t>Resolve the Binding Handle</w:t>
        </w:r>
        <w:r w:rsidR="00D06027">
          <w:rPr>
            <w:noProof/>
            <w:webHidden/>
          </w:rPr>
          <w:tab/>
        </w:r>
        <w:r w:rsidR="00D06027">
          <w:rPr>
            <w:noProof/>
            <w:webHidden/>
          </w:rPr>
          <w:fldChar w:fldCharType="begin"/>
        </w:r>
        <w:r w:rsidR="00D06027">
          <w:rPr>
            <w:noProof/>
            <w:webHidden/>
          </w:rPr>
          <w:instrText xml:space="preserve"> PAGEREF _Toc423366177 \h </w:instrText>
        </w:r>
        <w:r w:rsidR="00D06027">
          <w:rPr>
            <w:noProof/>
            <w:webHidden/>
          </w:rPr>
        </w:r>
        <w:r w:rsidR="00D06027">
          <w:rPr>
            <w:noProof/>
            <w:webHidden/>
          </w:rPr>
          <w:fldChar w:fldCharType="separate"/>
        </w:r>
        <w:r w:rsidR="00D06027">
          <w:rPr>
            <w:noProof/>
            <w:webHidden/>
          </w:rPr>
          <w:t>129</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78" w:history="1">
        <w:r w:rsidR="00D06027" w:rsidRPr="00BF21D5">
          <w:rPr>
            <w:rStyle w:val="Hyperlink"/>
            <w:noProof/>
          </w:rPr>
          <w:t>3.3.2.4.1.2</w:t>
        </w:r>
        <w:r w:rsidR="00D06027">
          <w:rPr>
            <w:rFonts w:asciiTheme="minorHAnsi" w:eastAsiaTheme="minorEastAsia" w:hAnsiTheme="minorHAnsi" w:cstheme="minorBidi"/>
            <w:noProof/>
            <w:sz w:val="22"/>
            <w:szCs w:val="22"/>
          </w:rPr>
          <w:tab/>
        </w:r>
        <w:r w:rsidR="00D06027" w:rsidRPr="00BF21D5">
          <w:rPr>
            <w:rStyle w:val="Hyperlink"/>
            <w:noProof/>
          </w:rPr>
          <w:t>Find an Association and a Connection</w:t>
        </w:r>
        <w:r w:rsidR="00D06027">
          <w:rPr>
            <w:noProof/>
            <w:webHidden/>
          </w:rPr>
          <w:tab/>
        </w:r>
        <w:r w:rsidR="00D06027">
          <w:rPr>
            <w:noProof/>
            <w:webHidden/>
          </w:rPr>
          <w:fldChar w:fldCharType="begin"/>
        </w:r>
        <w:r w:rsidR="00D06027">
          <w:rPr>
            <w:noProof/>
            <w:webHidden/>
          </w:rPr>
          <w:instrText xml:space="preserve"> PAGEREF _Toc423366178 \h </w:instrText>
        </w:r>
        <w:r w:rsidR="00D06027">
          <w:rPr>
            <w:noProof/>
            <w:webHidden/>
          </w:rPr>
        </w:r>
        <w:r w:rsidR="00D06027">
          <w:rPr>
            <w:noProof/>
            <w:webHidden/>
          </w:rPr>
          <w:fldChar w:fldCharType="separate"/>
        </w:r>
        <w:r w:rsidR="00D06027">
          <w:rPr>
            <w:noProof/>
            <w:webHidden/>
          </w:rPr>
          <w:t>129</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79" w:history="1">
        <w:r w:rsidR="00D06027" w:rsidRPr="00BF21D5">
          <w:rPr>
            <w:rStyle w:val="Hyperlink"/>
            <w:noProof/>
          </w:rPr>
          <w:t>3.3.2.4.1.3</w:t>
        </w:r>
        <w:r w:rsidR="00D06027">
          <w:rPr>
            <w:rFonts w:asciiTheme="minorHAnsi" w:eastAsiaTheme="minorEastAsia" w:hAnsiTheme="minorHAnsi" w:cstheme="minorBidi"/>
            <w:noProof/>
            <w:sz w:val="22"/>
            <w:szCs w:val="22"/>
          </w:rPr>
          <w:tab/>
        </w:r>
        <w:r w:rsidR="00D06027" w:rsidRPr="00BF21D5">
          <w:rPr>
            <w:rStyle w:val="Hyperlink"/>
            <w:noProof/>
          </w:rPr>
          <w:t>Build Security/Presentation Context</w:t>
        </w:r>
        <w:r w:rsidR="00D06027">
          <w:rPr>
            <w:noProof/>
            <w:webHidden/>
          </w:rPr>
          <w:tab/>
        </w:r>
        <w:r w:rsidR="00D06027">
          <w:rPr>
            <w:noProof/>
            <w:webHidden/>
          </w:rPr>
          <w:fldChar w:fldCharType="begin"/>
        </w:r>
        <w:r w:rsidR="00D06027">
          <w:rPr>
            <w:noProof/>
            <w:webHidden/>
          </w:rPr>
          <w:instrText xml:space="preserve"> PAGEREF _Toc423366179 \h </w:instrText>
        </w:r>
        <w:r w:rsidR="00D06027">
          <w:rPr>
            <w:noProof/>
            <w:webHidden/>
          </w:rPr>
        </w:r>
        <w:r w:rsidR="00D06027">
          <w:rPr>
            <w:noProof/>
            <w:webHidden/>
          </w:rPr>
          <w:fldChar w:fldCharType="separate"/>
        </w:r>
        <w:r w:rsidR="00D06027">
          <w:rPr>
            <w:noProof/>
            <w:webHidden/>
          </w:rPr>
          <w:t>130</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180" w:history="1">
        <w:r w:rsidR="00D06027" w:rsidRPr="00BF21D5">
          <w:rPr>
            <w:rStyle w:val="Hyperlink"/>
            <w:noProof/>
          </w:rPr>
          <w:t>3.3.2.4.1.4</w:t>
        </w:r>
        <w:r w:rsidR="00D06027">
          <w:rPr>
            <w:rFonts w:asciiTheme="minorHAnsi" w:eastAsiaTheme="minorEastAsia" w:hAnsiTheme="minorHAnsi" w:cstheme="minorBidi"/>
            <w:noProof/>
            <w:sz w:val="22"/>
            <w:szCs w:val="22"/>
          </w:rPr>
          <w:tab/>
        </w:r>
        <w:r w:rsidR="00D06027" w:rsidRPr="00BF21D5">
          <w:rPr>
            <w:rStyle w:val="Hyperlink"/>
            <w:noProof/>
          </w:rPr>
          <w:t>Enable Idle Connection Timeout</w:t>
        </w:r>
        <w:r w:rsidR="00D06027">
          <w:rPr>
            <w:noProof/>
            <w:webHidden/>
          </w:rPr>
          <w:tab/>
        </w:r>
        <w:r w:rsidR="00D06027">
          <w:rPr>
            <w:noProof/>
            <w:webHidden/>
          </w:rPr>
          <w:fldChar w:fldCharType="begin"/>
        </w:r>
        <w:r w:rsidR="00D06027">
          <w:rPr>
            <w:noProof/>
            <w:webHidden/>
          </w:rPr>
          <w:instrText xml:space="preserve"> PAGEREF _Toc423366180 \h </w:instrText>
        </w:r>
        <w:r w:rsidR="00D06027">
          <w:rPr>
            <w:noProof/>
            <w:webHidden/>
          </w:rPr>
        </w:r>
        <w:r w:rsidR="00D06027">
          <w:rPr>
            <w:noProof/>
            <w:webHidden/>
          </w:rPr>
          <w:fldChar w:fldCharType="separate"/>
        </w:r>
        <w:r w:rsidR="00D06027">
          <w:rPr>
            <w:noProof/>
            <w:webHidden/>
          </w:rPr>
          <w:t>130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81" w:history="1">
        <w:r w:rsidR="00D06027" w:rsidRPr="00BF21D5">
          <w:rPr>
            <w:rStyle w:val="Hyperlink"/>
            <w:noProof/>
          </w:rPr>
          <w:t>3.3.2.4.2</w:t>
        </w:r>
        <w:r w:rsidR="00D06027">
          <w:rPr>
            <w:rFonts w:asciiTheme="minorHAnsi" w:eastAsiaTheme="minorEastAsia" w:hAnsiTheme="minorHAnsi" w:cstheme="minorBidi"/>
            <w:noProof/>
            <w:sz w:val="22"/>
            <w:szCs w:val="22"/>
          </w:rPr>
          <w:tab/>
        </w:r>
        <w:r w:rsidR="00D06027" w:rsidRPr="00BF21D5">
          <w:rPr>
            <w:rStyle w:val="Hyperlink"/>
            <w:noProof/>
          </w:rPr>
          <w:t>Release Context Handle</w:t>
        </w:r>
        <w:r w:rsidR="00D06027">
          <w:rPr>
            <w:noProof/>
            <w:webHidden/>
          </w:rPr>
          <w:tab/>
        </w:r>
        <w:r w:rsidR="00D06027">
          <w:rPr>
            <w:noProof/>
            <w:webHidden/>
          </w:rPr>
          <w:fldChar w:fldCharType="begin"/>
        </w:r>
        <w:r w:rsidR="00D06027">
          <w:rPr>
            <w:noProof/>
            <w:webHidden/>
          </w:rPr>
          <w:instrText xml:space="preserve"> PAGEREF _Toc423366181 \h </w:instrText>
        </w:r>
        <w:r w:rsidR="00D06027">
          <w:rPr>
            <w:noProof/>
            <w:webHidden/>
          </w:rPr>
        </w:r>
        <w:r w:rsidR="00D06027">
          <w:rPr>
            <w:noProof/>
            <w:webHidden/>
          </w:rPr>
          <w:fldChar w:fldCharType="separate"/>
        </w:r>
        <w:r w:rsidR="00D06027">
          <w:rPr>
            <w:noProof/>
            <w:webHidden/>
          </w:rPr>
          <w:t>130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82" w:history="1">
        <w:r w:rsidR="00D06027" w:rsidRPr="00BF21D5">
          <w:rPr>
            <w:rStyle w:val="Hyperlink"/>
            <w:noProof/>
          </w:rPr>
          <w:t>3.3.2.5</w:t>
        </w:r>
        <w:r w:rsidR="00D06027">
          <w:rPr>
            <w:rFonts w:asciiTheme="minorHAnsi" w:eastAsiaTheme="minorEastAsia" w:hAnsiTheme="minorHAnsi" w:cstheme="minorBidi"/>
            <w:noProof/>
            <w:sz w:val="22"/>
            <w:szCs w:val="22"/>
          </w:rPr>
          <w:tab/>
        </w:r>
        <w:r w:rsidR="00D06027" w:rsidRPr="00BF21D5">
          <w:rPr>
            <w:rStyle w:val="Hyperlink"/>
            <w:noProof/>
          </w:rPr>
          <w:t>Message Processing Events and Sequencing Rules</w:t>
        </w:r>
        <w:r w:rsidR="00D06027">
          <w:rPr>
            <w:noProof/>
            <w:webHidden/>
          </w:rPr>
          <w:tab/>
        </w:r>
        <w:r w:rsidR="00D06027">
          <w:rPr>
            <w:noProof/>
            <w:webHidden/>
          </w:rPr>
          <w:fldChar w:fldCharType="begin"/>
        </w:r>
        <w:r w:rsidR="00D06027">
          <w:rPr>
            <w:noProof/>
            <w:webHidden/>
          </w:rPr>
          <w:instrText xml:space="preserve"> PAGEREF _Toc423366182 \h </w:instrText>
        </w:r>
        <w:r w:rsidR="00D06027">
          <w:rPr>
            <w:noProof/>
            <w:webHidden/>
          </w:rPr>
        </w:r>
        <w:r w:rsidR="00D06027">
          <w:rPr>
            <w:noProof/>
            <w:webHidden/>
          </w:rPr>
          <w:fldChar w:fldCharType="separate"/>
        </w:r>
        <w:r w:rsidR="00D06027">
          <w:rPr>
            <w:noProof/>
            <w:webHidden/>
          </w:rPr>
          <w:t>130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83" w:history="1">
        <w:r w:rsidR="00D06027" w:rsidRPr="00BF21D5">
          <w:rPr>
            <w:rStyle w:val="Hyperlink"/>
            <w:noProof/>
          </w:rPr>
          <w:t>3.3.2.5.1</w:t>
        </w:r>
        <w:r w:rsidR="00D06027">
          <w:rPr>
            <w:rFonts w:asciiTheme="minorHAnsi" w:eastAsiaTheme="minorEastAsia" w:hAnsiTheme="minorHAnsi" w:cstheme="minorBidi"/>
            <w:noProof/>
            <w:sz w:val="22"/>
            <w:szCs w:val="22"/>
          </w:rPr>
          <w:tab/>
        </w:r>
        <w:r w:rsidR="00D06027" w:rsidRPr="00BF21D5">
          <w:rPr>
            <w:rStyle w:val="Hyperlink"/>
            <w:noProof/>
          </w:rPr>
          <w:t>rpc_fault PDU Processing Rules</w:t>
        </w:r>
        <w:r w:rsidR="00D06027">
          <w:rPr>
            <w:noProof/>
            <w:webHidden/>
          </w:rPr>
          <w:tab/>
        </w:r>
        <w:r w:rsidR="00D06027">
          <w:rPr>
            <w:noProof/>
            <w:webHidden/>
          </w:rPr>
          <w:fldChar w:fldCharType="begin"/>
        </w:r>
        <w:r w:rsidR="00D06027">
          <w:rPr>
            <w:noProof/>
            <w:webHidden/>
          </w:rPr>
          <w:instrText xml:space="preserve"> PAGEREF _Toc423366183 \h </w:instrText>
        </w:r>
        <w:r w:rsidR="00D06027">
          <w:rPr>
            <w:noProof/>
            <w:webHidden/>
          </w:rPr>
        </w:r>
        <w:r w:rsidR="00D06027">
          <w:rPr>
            <w:noProof/>
            <w:webHidden/>
          </w:rPr>
          <w:fldChar w:fldCharType="separate"/>
        </w:r>
        <w:r w:rsidR="00D06027">
          <w:rPr>
            <w:noProof/>
            <w:webHidden/>
          </w:rPr>
          <w:t>130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84" w:history="1">
        <w:r w:rsidR="00D06027" w:rsidRPr="00BF21D5">
          <w:rPr>
            <w:rStyle w:val="Hyperlink"/>
            <w:noProof/>
          </w:rPr>
          <w:t>3.3.2.5.2</w:t>
        </w:r>
        <w:r w:rsidR="00D06027">
          <w:rPr>
            <w:rFonts w:asciiTheme="minorHAnsi" w:eastAsiaTheme="minorEastAsia" w:hAnsiTheme="minorHAnsi" w:cstheme="minorBidi"/>
            <w:noProof/>
            <w:sz w:val="22"/>
            <w:szCs w:val="22"/>
          </w:rPr>
          <w:tab/>
        </w:r>
        <w:r w:rsidR="00D06027" w:rsidRPr="00BF21D5">
          <w:rPr>
            <w:rStyle w:val="Hyperlink"/>
            <w:noProof/>
          </w:rPr>
          <w:t>Handling Responses</w:t>
        </w:r>
        <w:r w:rsidR="00D06027">
          <w:rPr>
            <w:noProof/>
            <w:webHidden/>
          </w:rPr>
          <w:tab/>
        </w:r>
        <w:r w:rsidR="00D06027">
          <w:rPr>
            <w:noProof/>
            <w:webHidden/>
          </w:rPr>
          <w:fldChar w:fldCharType="begin"/>
        </w:r>
        <w:r w:rsidR="00D06027">
          <w:rPr>
            <w:noProof/>
            <w:webHidden/>
          </w:rPr>
          <w:instrText xml:space="preserve"> PAGEREF _Toc423366184 \h </w:instrText>
        </w:r>
        <w:r w:rsidR="00D06027">
          <w:rPr>
            <w:noProof/>
            <w:webHidden/>
          </w:rPr>
        </w:r>
        <w:r w:rsidR="00D06027">
          <w:rPr>
            <w:noProof/>
            <w:webHidden/>
          </w:rPr>
          <w:fldChar w:fldCharType="separate"/>
        </w:r>
        <w:r w:rsidR="00D06027">
          <w:rPr>
            <w:noProof/>
            <w:webHidden/>
          </w:rPr>
          <w:t>131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85" w:history="1">
        <w:r w:rsidR="00D06027" w:rsidRPr="00BF21D5">
          <w:rPr>
            <w:rStyle w:val="Hyperlink"/>
            <w:noProof/>
          </w:rPr>
          <w:t>3.3.2.6</w:t>
        </w:r>
        <w:r w:rsidR="00D06027">
          <w:rPr>
            <w:rFonts w:asciiTheme="minorHAnsi" w:eastAsiaTheme="minorEastAsia" w:hAnsiTheme="minorHAnsi" w:cstheme="minorBidi"/>
            <w:noProof/>
            <w:sz w:val="22"/>
            <w:szCs w:val="22"/>
          </w:rPr>
          <w:tab/>
        </w:r>
        <w:r w:rsidR="00D06027" w:rsidRPr="00BF21D5">
          <w:rPr>
            <w:rStyle w:val="Hyperlink"/>
            <w:noProof/>
          </w:rPr>
          <w:t>Timer Events</w:t>
        </w:r>
        <w:r w:rsidR="00D06027">
          <w:rPr>
            <w:noProof/>
            <w:webHidden/>
          </w:rPr>
          <w:tab/>
        </w:r>
        <w:r w:rsidR="00D06027">
          <w:rPr>
            <w:noProof/>
            <w:webHidden/>
          </w:rPr>
          <w:fldChar w:fldCharType="begin"/>
        </w:r>
        <w:r w:rsidR="00D06027">
          <w:rPr>
            <w:noProof/>
            <w:webHidden/>
          </w:rPr>
          <w:instrText xml:space="preserve"> PAGEREF _Toc423366185 \h </w:instrText>
        </w:r>
        <w:r w:rsidR="00D06027">
          <w:rPr>
            <w:noProof/>
            <w:webHidden/>
          </w:rPr>
        </w:r>
        <w:r w:rsidR="00D06027">
          <w:rPr>
            <w:noProof/>
            <w:webHidden/>
          </w:rPr>
          <w:fldChar w:fldCharType="separate"/>
        </w:r>
        <w:r w:rsidR="00D06027">
          <w:rPr>
            <w:noProof/>
            <w:webHidden/>
          </w:rPr>
          <w:t>131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86" w:history="1">
        <w:r w:rsidR="00D06027" w:rsidRPr="00BF21D5">
          <w:rPr>
            <w:rStyle w:val="Hyperlink"/>
            <w:noProof/>
          </w:rPr>
          <w:t>3.3.2.6.1</w:t>
        </w:r>
        <w:r w:rsidR="00D06027">
          <w:rPr>
            <w:rFonts w:asciiTheme="minorHAnsi" w:eastAsiaTheme="minorEastAsia" w:hAnsiTheme="minorHAnsi" w:cstheme="minorBidi"/>
            <w:noProof/>
            <w:sz w:val="22"/>
            <w:szCs w:val="22"/>
          </w:rPr>
          <w:tab/>
        </w:r>
        <w:r w:rsidR="00D06027" w:rsidRPr="00BF21D5">
          <w:rPr>
            <w:rStyle w:val="Hyperlink"/>
            <w:noProof/>
          </w:rPr>
          <w:t>Communication Time-Out Timer</w:t>
        </w:r>
        <w:r w:rsidR="00D06027">
          <w:rPr>
            <w:noProof/>
            <w:webHidden/>
          </w:rPr>
          <w:tab/>
        </w:r>
        <w:r w:rsidR="00D06027">
          <w:rPr>
            <w:noProof/>
            <w:webHidden/>
          </w:rPr>
          <w:fldChar w:fldCharType="begin"/>
        </w:r>
        <w:r w:rsidR="00D06027">
          <w:rPr>
            <w:noProof/>
            <w:webHidden/>
          </w:rPr>
          <w:instrText xml:space="preserve"> PAGEREF _Toc423366186 \h </w:instrText>
        </w:r>
        <w:r w:rsidR="00D06027">
          <w:rPr>
            <w:noProof/>
            <w:webHidden/>
          </w:rPr>
        </w:r>
        <w:r w:rsidR="00D06027">
          <w:rPr>
            <w:noProof/>
            <w:webHidden/>
          </w:rPr>
          <w:fldChar w:fldCharType="separate"/>
        </w:r>
        <w:r w:rsidR="00D06027">
          <w:rPr>
            <w:noProof/>
            <w:webHidden/>
          </w:rPr>
          <w:t>131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87" w:history="1">
        <w:r w:rsidR="00D06027" w:rsidRPr="00BF21D5">
          <w:rPr>
            <w:rStyle w:val="Hyperlink"/>
            <w:noProof/>
          </w:rPr>
          <w:t>3.3.2.6.2</w:t>
        </w:r>
        <w:r w:rsidR="00D06027">
          <w:rPr>
            <w:rFonts w:asciiTheme="minorHAnsi" w:eastAsiaTheme="minorEastAsia" w:hAnsiTheme="minorHAnsi" w:cstheme="minorBidi"/>
            <w:noProof/>
            <w:sz w:val="22"/>
            <w:szCs w:val="22"/>
          </w:rPr>
          <w:tab/>
        </w:r>
        <w:r w:rsidR="00D06027" w:rsidRPr="00BF21D5">
          <w:rPr>
            <w:rStyle w:val="Hyperlink"/>
            <w:noProof/>
          </w:rPr>
          <w:t>Idle Connection Cleanup Timer Expiry</w:t>
        </w:r>
        <w:r w:rsidR="00D06027">
          <w:rPr>
            <w:noProof/>
            <w:webHidden/>
          </w:rPr>
          <w:tab/>
        </w:r>
        <w:r w:rsidR="00D06027">
          <w:rPr>
            <w:noProof/>
            <w:webHidden/>
          </w:rPr>
          <w:fldChar w:fldCharType="begin"/>
        </w:r>
        <w:r w:rsidR="00D06027">
          <w:rPr>
            <w:noProof/>
            <w:webHidden/>
          </w:rPr>
          <w:instrText xml:space="preserve"> PAGEREF _Toc423366187 \h </w:instrText>
        </w:r>
        <w:r w:rsidR="00D06027">
          <w:rPr>
            <w:noProof/>
            <w:webHidden/>
          </w:rPr>
        </w:r>
        <w:r w:rsidR="00D06027">
          <w:rPr>
            <w:noProof/>
            <w:webHidden/>
          </w:rPr>
          <w:fldChar w:fldCharType="separate"/>
        </w:r>
        <w:r w:rsidR="00D06027">
          <w:rPr>
            <w:noProof/>
            <w:webHidden/>
          </w:rPr>
          <w:t>131</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88" w:history="1">
        <w:r w:rsidR="00D06027" w:rsidRPr="00BF21D5">
          <w:rPr>
            <w:rStyle w:val="Hyperlink"/>
            <w:noProof/>
          </w:rPr>
          <w:t>3.3.2.6.3</w:t>
        </w:r>
        <w:r w:rsidR="00D06027">
          <w:rPr>
            <w:rFonts w:asciiTheme="minorHAnsi" w:eastAsiaTheme="minorEastAsia" w:hAnsiTheme="minorHAnsi" w:cstheme="minorBidi"/>
            <w:noProof/>
            <w:sz w:val="22"/>
            <w:szCs w:val="22"/>
          </w:rPr>
          <w:tab/>
        </w:r>
        <w:r w:rsidR="00D06027" w:rsidRPr="00BF21D5">
          <w:rPr>
            <w:rStyle w:val="Hyperlink"/>
            <w:noProof/>
          </w:rPr>
          <w:t>Endpoint Mapper Requests Security Information</w:t>
        </w:r>
        <w:r w:rsidR="00D06027">
          <w:rPr>
            <w:noProof/>
            <w:webHidden/>
          </w:rPr>
          <w:tab/>
        </w:r>
        <w:r w:rsidR="00D06027">
          <w:rPr>
            <w:noProof/>
            <w:webHidden/>
          </w:rPr>
          <w:fldChar w:fldCharType="begin"/>
        </w:r>
        <w:r w:rsidR="00D06027">
          <w:rPr>
            <w:noProof/>
            <w:webHidden/>
          </w:rPr>
          <w:instrText xml:space="preserve"> PAGEREF _Toc423366188 \h </w:instrText>
        </w:r>
        <w:r w:rsidR="00D06027">
          <w:rPr>
            <w:noProof/>
            <w:webHidden/>
          </w:rPr>
        </w:r>
        <w:r w:rsidR="00D06027">
          <w:rPr>
            <w:noProof/>
            <w:webHidden/>
          </w:rPr>
          <w:fldChar w:fldCharType="separate"/>
        </w:r>
        <w:r w:rsidR="00D06027">
          <w:rPr>
            <w:noProof/>
            <w:webHidden/>
          </w:rPr>
          <w:t>131</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89" w:history="1">
        <w:r w:rsidR="00D06027" w:rsidRPr="00BF21D5">
          <w:rPr>
            <w:rStyle w:val="Hyperlink"/>
            <w:noProof/>
          </w:rPr>
          <w:t>3.3.2.7</w:t>
        </w:r>
        <w:r w:rsidR="00D06027">
          <w:rPr>
            <w:rFonts w:asciiTheme="minorHAnsi" w:eastAsiaTheme="minorEastAsia" w:hAnsiTheme="minorHAnsi" w:cstheme="minorBidi"/>
            <w:noProof/>
            <w:sz w:val="22"/>
            <w:szCs w:val="22"/>
          </w:rPr>
          <w:tab/>
        </w:r>
        <w:r w:rsidR="00D06027" w:rsidRPr="00BF21D5">
          <w:rPr>
            <w:rStyle w:val="Hyperlink"/>
            <w:noProof/>
          </w:rPr>
          <w:t>Other Local Events</w:t>
        </w:r>
        <w:r w:rsidR="00D06027">
          <w:rPr>
            <w:noProof/>
            <w:webHidden/>
          </w:rPr>
          <w:tab/>
        </w:r>
        <w:r w:rsidR="00D06027">
          <w:rPr>
            <w:noProof/>
            <w:webHidden/>
          </w:rPr>
          <w:fldChar w:fldCharType="begin"/>
        </w:r>
        <w:r w:rsidR="00D06027">
          <w:rPr>
            <w:noProof/>
            <w:webHidden/>
          </w:rPr>
          <w:instrText xml:space="preserve"> PAGEREF _Toc423366189 \h </w:instrText>
        </w:r>
        <w:r w:rsidR="00D06027">
          <w:rPr>
            <w:noProof/>
            <w:webHidden/>
          </w:rPr>
        </w:r>
        <w:r w:rsidR="00D06027">
          <w:rPr>
            <w:noProof/>
            <w:webHidden/>
          </w:rPr>
          <w:fldChar w:fldCharType="separate"/>
        </w:r>
        <w:r w:rsidR="00D06027">
          <w:rPr>
            <w:noProof/>
            <w:webHidden/>
          </w:rPr>
          <w:t>132</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90" w:history="1">
        <w:r w:rsidR="00D06027" w:rsidRPr="00BF21D5">
          <w:rPr>
            <w:rStyle w:val="Hyperlink"/>
            <w:noProof/>
          </w:rPr>
          <w:t>3.3.2.7.1</w:t>
        </w:r>
        <w:r w:rsidR="00D06027">
          <w:rPr>
            <w:rFonts w:asciiTheme="minorHAnsi" w:eastAsiaTheme="minorEastAsia" w:hAnsiTheme="minorHAnsi" w:cstheme="minorBidi"/>
            <w:noProof/>
            <w:sz w:val="22"/>
            <w:szCs w:val="22"/>
          </w:rPr>
          <w:tab/>
        </w:r>
        <w:r w:rsidR="00D06027" w:rsidRPr="00BF21D5">
          <w:rPr>
            <w:rStyle w:val="Hyperlink"/>
            <w:noProof/>
          </w:rPr>
          <w:t>Transport Connection Time-Out</w:t>
        </w:r>
        <w:r w:rsidR="00D06027">
          <w:rPr>
            <w:noProof/>
            <w:webHidden/>
          </w:rPr>
          <w:tab/>
        </w:r>
        <w:r w:rsidR="00D06027">
          <w:rPr>
            <w:noProof/>
            <w:webHidden/>
          </w:rPr>
          <w:fldChar w:fldCharType="begin"/>
        </w:r>
        <w:r w:rsidR="00D06027">
          <w:rPr>
            <w:noProof/>
            <w:webHidden/>
          </w:rPr>
          <w:instrText xml:space="preserve"> PAGEREF _Toc423366190 \h </w:instrText>
        </w:r>
        <w:r w:rsidR="00D06027">
          <w:rPr>
            <w:noProof/>
            <w:webHidden/>
          </w:rPr>
        </w:r>
        <w:r w:rsidR="00D06027">
          <w:rPr>
            <w:noProof/>
            <w:webHidden/>
          </w:rPr>
          <w:fldChar w:fldCharType="separate"/>
        </w:r>
        <w:r w:rsidR="00D06027">
          <w:rPr>
            <w:noProof/>
            <w:webHidden/>
          </w:rPr>
          <w:t>132</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191" w:history="1">
        <w:r w:rsidR="00D06027" w:rsidRPr="00BF21D5">
          <w:rPr>
            <w:rStyle w:val="Hyperlink"/>
            <w:noProof/>
          </w:rPr>
          <w:t>3.3.3</w:t>
        </w:r>
        <w:r w:rsidR="00D06027">
          <w:rPr>
            <w:rFonts w:asciiTheme="minorHAnsi" w:eastAsiaTheme="minorEastAsia" w:hAnsiTheme="minorHAnsi" w:cstheme="minorBidi"/>
            <w:noProof/>
            <w:sz w:val="22"/>
            <w:szCs w:val="22"/>
          </w:rPr>
          <w:tab/>
        </w:r>
        <w:r w:rsidR="00D06027" w:rsidRPr="00BF21D5">
          <w:rPr>
            <w:rStyle w:val="Hyperlink"/>
            <w:noProof/>
          </w:rPr>
          <w:t>Server Details</w:t>
        </w:r>
        <w:r w:rsidR="00D06027">
          <w:rPr>
            <w:noProof/>
            <w:webHidden/>
          </w:rPr>
          <w:tab/>
        </w:r>
        <w:r w:rsidR="00D06027">
          <w:rPr>
            <w:noProof/>
            <w:webHidden/>
          </w:rPr>
          <w:fldChar w:fldCharType="begin"/>
        </w:r>
        <w:r w:rsidR="00D06027">
          <w:rPr>
            <w:noProof/>
            <w:webHidden/>
          </w:rPr>
          <w:instrText xml:space="preserve"> PAGEREF _Toc423366191 \h </w:instrText>
        </w:r>
        <w:r w:rsidR="00D06027">
          <w:rPr>
            <w:noProof/>
            <w:webHidden/>
          </w:rPr>
        </w:r>
        <w:r w:rsidR="00D06027">
          <w:rPr>
            <w:noProof/>
            <w:webHidden/>
          </w:rPr>
          <w:fldChar w:fldCharType="separate"/>
        </w:r>
        <w:r w:rsidR="00D06027">
          <w:rPr>
            <w:noProof/>
            <w:webHidden/>
          </w:rPr>
          <w:t>132</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92" w:history="1">
        <w:r w:rsidR="00D06027" w:rsidRPr="00BF21D5">
          <w:rPr>
            <w:rStyle w:val="Hyperlink"/>
            <w:noProof/>
          </w:rPr>
          <w:t>3.3.3.1</w:t>
        </w:r>
        <w:r w:rsidR="00D06027">
          <w:rPr>
            <w:rFonts w:asciiTheme="minorHAnsi" w:eastAsiaTheme="minorEastAsia" w:hAnsiTheme="minorHAnsi" w:cstheme="minorBidi"/>
            <w:noProof/>
            <w:sz w:val="22"/>
            <w:szCs w:val="22"/>
          </w:rPr>
          <w:tab/>
        </w:r>
        <w:r w:rsidR="00D06027" w:rsidRPr="00BF21D5">
          <w:rPr>
            <w:rStyle w:val="Hyperlink"/>
            <w:noProof/>
          </w:rPr>
          <w:t>Abstract Data Model</w:t>
        </w:r>
        <w:r w:rsidR="00D06027">
          <w:rPr>
            <w:noProof/>
            <w:webHidden/>
          </w:rPr>
          <w:tab/>
        </w:r>
        <w:r w:rsidR="00D06027">
          <w:rPr>
            <w:noProof/>
            <w:webHidden/>
          </w:rPr>
          <w:fldChar w:fldCharType="begin"/>
        </w:r>
        <w:r w:rsidR="00D06027">
          <w:rPr>
            <w:noProof/>
            <w:webHidden/>
          </w:rPr>
          <w:instrText xml:space="preserve"> PAGEREF _Toc423366192 \h </w:instrText>
        </w:r>
        <w:r w:rsidR="00D06027">
          <w:rPr>
            <w:noProof/>
            <w:webHidden/>
          </w:rPr>
        </w:r>
        <w:r w:rsidR="00D06027">
          <w:rPr>
            <w:noProof/>
            <w:webHidden/>
          </w:rPr>
          <w:fldChar w:fldCharType="separate"/>
        </w:r>
        <w:r w:rsidR="00D06027">
          <w:rPr>
            <w:noProof/>
            <w:webHidden/>
          </w:rPr>
          <w:t>133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93" w:history="1">
        <w:r w:rsidR="00D06027" w:rsidRPr="00BF21D5">
          <w:rPr>
            <w:rStyle w:val="Hyperlink"/>
            <w:noProof/>
          </w:rPr>
          <w:t>3.3.3.1.1</w:t>
        </w:r>
        <w:r w:rsidR="00D06027">
          <w:rPr>
            <w:rFonts w:asciiTheme="minorHAnsi" w:eastAsiaTheme="minorEastAsia" w:hAnsiTheme="minorHAnsi" w:cstheme="minorBidi"/>
            <w:noProof/>
            <w:sz w:val="22"/>
            <w:szCs w:val="22"/>
          </w:rPr>
          <w:tab/>
        </w:r>
        <w:r w:rsidR="00D06027" w:rsidRPr="00BF21D5">
          <w:rPr>
            <w:rStyle w:val="Hyperlink"/>
            <w:noProof/>
          </w:rPr>
          <w:t>Server Connection</w:t>
        </w:r>
        <w:r w:rsidR="00D06027">
          <w:rPr>
            <w:noProof/>
            <w:webHidden/>
          </w:rPr>
          <w:tab/>
        </w:r>
        <w:r w:rsidR="00D06027">
          <w:rPr>
            <w:noProof/>
            <w:webHidden/>
          </w:rPr>
          <w:fldChar w:fldCharType="begin"/>
        </w:r>
        <w:r w:rsidR="00D06027">
          <w:rPr>
            <w:noProof/>
            <w:webHidden/>
          </w:rPr>
          <w:instrText xml:space="preserve"> PAGEREF _Toc423366193 \h </w:instrText>
        </w:r>
        <w:r w:rsidR="00D06027">
          <w:rPr>
            <w:noProof/>
            <w:webHidden/>
          </w:rPr>
        </w:r>
        <w:r w:rsidR="00D06027">
          <w:rPr>
            <w:noProof/>
            <w:webHidden/>
          </w:rPr>
          <w:fldChar w:fldCharType="separate"/>
        </w:r>
        <w:r w:rsidR="00D06027">
          <w:rPr>
            <w:noProof/>
            <w:webHidden/>
          </w:rPr>
          <w:t>133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94" w:history="1">
        <w:r w:rsidR="00D06027" w:rsidRPr="00BF21D5">
          <w:rPr>
            <w:rStyle w:val="Hyperlink"/>
            <w:noProof/>
          </w:rPr>
          <w:t>3.3.3.1.2</w:t>
        </w:r>
        <w:r w:rsidR="00D06027">
          <w:rPr>
            <w:rFonts w:asciiTheme="minorHAnsi" w:eastAsiaTheme="minorEastAsia" w:hAnsiTheme="minorHAnsi" w:cstheme="minorBidi"/>
            <w:noProof/>
            <w:sz w:val="22"/>
            <w:szCs w:val="22"/>
          </w:rPr>
          <w:tab/>
        </w:r>
        <w:r w:rsidR="00D06027" w:rsidRPr="00BF21D5">
          <w:rPr>
            <w:rStyle w:val="Hyperlink"/>
            <w:noProof/>
          </w:rPr>
          <w:t>Number of Registered Interfaces</w:t>
        </w:r>
        <w:r w:rsidR="00D06027">
          <w:rPr>
            <w:noProof/>
            <w:webHidden/>
          </w:rPr>
          <w:tab/>
        </w:r>
        <w:r w:rsidR="00D06027">
          <w:rPr>
            <w:noProof/>
            <w:webHidden/>
          </w:rPr>
          <w:fldChar w:fldCharType="begin"/>
        </w:r>
        <w:r w:rsidR="00D06027">
          <w:rPr>
            <w:noProof/>
            <w:webHidden/>
          </w:rPr>
          <w:instrText xml:space="preserve"> PAGEREF _Toc423366194 \h </w:instrText>
        </w:r>
        <w:r w:rsidR="00D06027">
          <w:rPr>
            <w:noProof/>
            <w:webHidden/>
          </w:rPr>
        </w:r>
        <w:r w:rsidR="00D06027">
          <w:rPr>
            <w:noProof/>
            <w:webHidden/>
          </w:rPr>
          <w:fldChar w:fldCharType="separate"/>
        </w:r>
        <w:r w:rsidR="00D06027">
          <w:rPr>
            <w:noProof/>
            <w:webHidden/>
          </w:rPr>
          <w:t>133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95" w:history="1">
        <w:r w:rsidR="00D06027" w:rsidRPr="00BF21D5">
          <w:rPr>
            <w:rStyle w:val="Hyperlink"/>
            <w:noProof/>
          </w:rPr>
          <w:t>3.3.3.1.3</w:t>
        </w:r>
        <w:r w:rsidR="00D06027">
          <w:rPr>
            <w:rFonts w:asciiTheme="minorHAnsi" w:eastAsiaTheme="minorEastAsia" w:hAnsiTheme="minorHAnsi" w:cstheme="minorBidi"/>
            <w:noProof/>
            <w:sz w:val="22"/>
            <w:szCs w:val="22"/>
          </w:rPr>
          <w:tab/>
        </w:r>
        <w:r w:rsidR="00D06027" w:rsidRPr="00BF21D5">
          <w:rPr>
            <w:rStyle w:val="Hyperlink"/>
            <w:noProof/>
          </w:rPr>
          <w:t>Preferred Transfer Syntax</w:t>
        </w:r>
        <w:r w:rsidR="00D06027">
          <w:rPr>
            <w:noProof/>
            <w:webHidden/>
          </w:rPr>
          <w:tab/>
        </w:r>
        <w:r w:rsidR="00D06027">
          <w:rPr>
            <w:noProof/>
            <w:webHidden/>
          </w:rPr>
          <w:fldChar w:fldCharType="begin"/>
        </w:r>
        <w:r w:rsidR="00D06027">
          <w:rPr>
            <w:noProof/>
            <w:webHidden/>
          </w:rPr>
          <w:instrText xml:space="preserve"> PAGEREF _Toc423366195 \h </w:instrText>
        </w:r>
        <w:r w:rsidR="00D06027">
          <w:rPr>
            <w:noProof/>
            <w:webHidden/>
          </w:rPr>
        </w:r>
        <w:r w:rsidR="00D06027">
          <w:rPr>
            <w:noProof/>
            <w:webHidden/>
          </w:rPr>
          <w:fldChar w:fldCharType="separate"/>
        </w:r>
        <w:r w:rsidR="00D06027">
          <w:rPr>
            <w:noProof/>
            <w:webHidden/>
          </w:rPr>
          <w:t>133</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96" w:history="1">
        <w:r w:rsidR="00D06027" w:rsidRPr="00BF21D5">
          <w:rPr>
            <w:rStyle w:val="Hyperlink"/>
            <w:noProof/>
          </w:rPr>
          <w:t>3.3.3.1.4</w:t>
        </w:r>
        <w:r w:rsidR="00D06027">
          <w:rPr>
            <w:rFonts w:asciiTheme="minorHAnsi" w:eastAsiaTheme="minorEastAsia" w:hAnsiTheme="minorHAnsi" w:cstheme="minorBidi"/>
            <w:noProof/>
            <w:sz w:val="22"/>
            <w:szCs w:val="22"/>
          </w:rPr>
          <w:tab/>
        </w:r>
        <w:r w:rsidR="00D06027" w:rsidRPr="00BF21D5">
          <w:rPr>
            <w:rStyle w:val="Hyperlink"/>
            <w:noProof/>
          </w:rPr>
          <w:t>Supported Transfer Syntaxes</w:t>
        </w:r>
        <w:r w:rsidR="00D06027">
          <w:rPr>
            <w:noProof/>
            <w:webHidden/>
          </w:rPr>
          <w:tab/>
        </w:r>
        <w:r w:rsidR="00D06027">
          <w:rPr>
            <w:noProof/>
            <w:webHidden/>
          </w:rPr>
          <w:fldChar w:fldCharType="begin"/>
        </w:r>
        <w:r w:rsidR="00D06027">
          <w:rPr>
            <w:noProof/>
            <w:webHidden/>
          </w:rPr>
          <w:instrText xml:space="preserve"> PAGEREF _Toc423366196 \h </w:instrText>
        </w:r>
        <w:r w:rsidR="00D06027">
          <w:rPr>
            <w:noProof/>
            <w:webHidden/>
          </w:rPr>
        </w:r>
        <w:r w:rsidR="00D06027">
          <w:rPr>
            <w:noProof/>
            <w:webHidden/>
          </w:rPr>
          <w:fldChar w:fldCharType="separate"/>
        </w:r>
        <w:r w:rsidR="00D06027">
          <w:rPr>
            <w:noProof/>
            <w:webHidden/>
          </w:rPr>
          <w:t>134</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97" w:history="1">
        <w:r w:rsidR="00D06027" w:rsidRPr="00BF21D5">
          <w:rPr>
            <w:rStyle w:val="Hyperlink"/>
            <w:noProof/>
          </w:rPr>
          <w:t>3.3.3.1.5</w:t>
        </w:r>
        <w:r w:rsidR="00D06027">
          <w:rPr>
            <w:rFonts w:asciiTheme="minorHAnsi" w:eastAsiaTheme="minorEastAsia" w:hAnsiTheme="minorHAnsi" w:cstheme="minorBidi"/>
            <w:noProof/>
            <w:sz w:val="22"/>
            <w:szCs w:val="22"/>
          </w:rPr>
          <w:tab/>
        </w:r>
        <w:r w:rsidR="00D06027" w:rsidRPr="00BF21D5">
          <w:rPr>
            <w:rStyle w:val="Hyperlink"/>
            <w:noProof/>
          </w:rPr>
          <w:t>Server Call</w:t>
        </w:r>
        <w:r w:rsidR="00D06027">
          <w:rPr>
            <w:noProof/>
            <w:webHidden/>
          </w:rPr>
          <w:tab/>
        </w:r>
        <w:r w:rsidR="00D06027">
          <w:rPr>
            <w:noProof/>
            <w:webHidden/>
          </w:rPr>
          <w:fldChar w:fldCharType="begin"/>
        </w:r>
        <w:r w:rsidR="00D06027">
          <w:rPr>
            <w:noProof/>
            <w:webHidden/>
          </w:rPr>
          <w:instrText xml:space="preserve"> PAGEREF _Toc423366197 \h </w:instrText>
        </w:r>
        <w:r w:rsidR="00D06027">
          <w:rPr>
            <w:noProof/>
            <w:webHidden/>
          </w:rPr>
        </w:r>
        <w:r w:rsidR="00D06027">
          <w:rPr>
            <w:noProof/>
            <w:webHidden/>
          </w:rPr>
          <w:fldChar w:fldCharType="separate"/>
        </w:r>
        <w:r w:rsidR="00D06027">
          <w:rPr>
            <w:noProof/>
            <w:webHidden/>
          </w:rPr>
          <w:t>134</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198" w:history="1">
        <w:r w:rsidR="00D06027" w:rsidRPr="00BF21D5">
          <w:rPr>
            <w:rStyle w:val="Hyperlink"/>
            <w:noProof/>
          </w:rPr>
          <w:t>3.3.3.2</w:t>
        </w:r>
        <w:r w:rsidR="00D06027">
          <w:rPr>
            <w:rFonts w:asciiTheme="minorHAnsi" w:eastAsiaTheme="minorEastAsia" w:hAnsiTheme="minorHAnsi" w:cstheme="minorBidi"/>
            <w:noProof/>
            <w:sz w:val="22"/>
            <w:szCs w:val="22"/>
          </w:rPr>
          <w:tab/>
        </w:r>
        <w:r w:rsidR="00D06027" w:rsidRPr="00BF21D5">
          <w:rPr>
            <w:rStyle w:val="Hyperlink"/>
            <w:noProof/>
          </w:rPr>
          <w:t>Timers</w:t>
        </w:r>
        <w:r w:rsidR="00D06027">
          <w:rPr>
            <w:noProof/>
            <w:webHidden/>
          </w:rPr>
          <w:tab/>
        </w:r>
        <w:r w:rsidR="00D06027">
          <w:rPr>
            <w:noProof/>
            <w:webHidden/>
          </w:rPr>
          <w:fldChar w:fldCharType="begin"/>
        </w:r>
        <w:r w:rsidR="00D06027">
          <w:rPr>
            <w:noProof/>
            <w:webHidden/>
          </w:rPr>
          <w:instrText xml:space="preserve"> PAGEREF _Toc423366198 \h </w:instrText>
        </w:r>
        <w:r w:rsidR="00D06027">
          <w:rPr>
            <w:noProof/>
            <w:webHidden/>
          </w:rPr>
        </w:r>
        <w:r w:rsidR="00D06027">
          <w:rPr>
            <w:noProof/>
            <w:webHidden/>
          </w:rPr>
          <w:fldChar w:fldCharType="separate"/>
        </w:r>
        <w:r w:rsidR="00D06027">
          <w:rPr>
            <w:noProof/>
            <w:webHidden/>
          </w:rPr>
          <w:t>136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199" w:history="1">
        <w:r w:rsidR="00D06027" w:rsidRPr="00BF21D5">
          <w:rPr>
            <w:rStyle w:val="Hyperlink"/>
            <w:noProof/>
          </w:rPr>
          <w:t>3.3.3.2.1</w:t>
        </w:r>
        <w:r w:rsidR="00D06027">
          <w:rPr>
            <w:rFonts w:asciiTheme="minorHAnsi" w:eastAsiaTheme="minorEastAsia" w:hAnsiTheme="minorHAnsi" w:cstheme="minorBidi"/>
            <w:noProof/>
            <w:sz w:val="22"/>
            <w:szCs w:val="22"/>
          </w:rPr>
          <w:tab/>
        </w:r>
        <w:r w:rsidR="00D06027" w:rsidRPr="00BF21D5">
          <w:rPr>
            <w:rStyle w:val="Hyperlink"/>
            <w:noProof/>
          </w:rPr>
          <w:t>Connection Time-Out</w:t>
        </w:r>
        <w:r w:rsidR="00D06027">
          <w:rPr>
            <w:noProof/>
            <w:webHidden/>
          </w:rPr>
          <w:tab/>
        </w:r>
        <w:r w:rsidR="00D06027">
          <w:rPr>
            <w:noProof/>
            <w:webHidden/>
          </w:rPr>
          <w:fldChar w:fldCharType="begin"/>
        </w:r>
        <w:r w:rsidR="00D06027">
          <w:rPr>
            <w:noProof/>
            <w:webHidden/>
          </w:rPr>
          <w:instrText xml:space="preserve"> PAGEREF _Toc423366199 \h </w:instrText>
        </w:r>
        <w:r w:rsidR="00D06027">
          <w:rPr>
            <w:noProof/>
            <w:webHidden/>
          </w:rPr>
        </w:r>
        <w:r w:rsidR="00D06027">
          <w:rPr>
            <w:noProof/>
            <w:webHidden/>
          </w:rPr>
          <w:fldChar w:fldCharType="separate"/>
        </w:r>
        <w:r w:rsidR="00D06027">
          <w:rPr>
            <w:noProof/>
            <w:webHidden/>
          </w:rPr>
          <w:t>136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200" w:history="1">
        <w:r w:rsidR="00D06027" w:rsidRPr="00BF21D5">
          <w:rPr>
            <w:rStyle w:val="Hyperlink"/>
            <w:noProof/>
          </w:rPr>
          <w:t>3.3.3.3</w:t>
        </w:r>
        <w:r w:rsidR="00D06027">
          <w:rPr>
            <w:rFonts w:asciiTheme="minorHAnsi" w:eastAsiaTheme="minorEastAsia" w:hAnsiTheme="minorHAnsi" w:cstheme="minorBidi"/>
            <w:noProof/>
            <w:sz w:val="22"/>
            <w:szCs w:val="22"/>
          </w:rPr>
          <w:tab/>
        </w:r>
        <w:r w:rsidR="00D06027" w:rsidRPr="00BF21D5">
          <w:rPr>
            <w:rStyle w:val="Hyperlink"/>
            <w:noProof/>
          </w:rPr>
          <w:t>Initialization</w:t>
        </w:r>
        <w:r w:rsidR="00D06027">
          <w:rPr>
            <w:noProof/>
            <w:webHidden/>
          </w:rPr>
          <w:tab/>
        </w:r>
        <w:r w:rsidR="00D06027">
          <w:rPr>
            <w:noProof/>
            <w:webHidden/>
          </w:rPr>
          <w:fldChar w:fldCharType="begin"/>
        </w:r>
        <w:r w:rsidR="00D06027">
          <w:rPr>
            <w:noProof/>
            <w:webHidden/>
          </w:rPr>
          <w:instrText xml:space="preserve"> PAGEREF _Toc423366200 \h </w:instrText>
        </w:r>
        <w:r w:rsidR="00D06027">
          <w:rPr>
            <w:noProof/>
            <w:webHidden/>
          </w:rPr>
        </w:r>
        <w:r w:rsidR="00D06027">
          <w:rPr>
            <w:noProof/>
            <w:webHidden/>
          </w:rPr>
          <w:fldChar w:fldCharType="separate"/>
        </w:r>
        <w:r w:rsidR="00D06027">
          <w:rPr>
            <w:noProof/>
            <w:webHidden/>
          </w:rPr>
          <w:t>136</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01" w:history="1">
        <w:r w:rsidR="00D06027" w:rsidRPr="00BF21D5">
          <w:rPr>
            <w:rStyle w:val="Hyperlink"/>
            <w:noProof/>
          </w:rPr>
          <w:t>3.3.3.3.1</w:t>
        </w:r>
        <w:r w:rsidR="00D06027">
          <w:rPr>
            <w:rFonts w:asciiTheme="minorHAnsi" w:eastAsiaTheme="minorEastAsia" w:hAnsiTheme="minorHAnsi" w:cstheme="minorBidi"/>
            <w:noProof/>
            <w:sz w:val="22"/>
            <w:szCs w:val="22"/>
          </w:rPr>
          <w:tab/>
        </w:r>
        <w:r w:rsidR="00D06027" w:rsidRPr="00BF21D5">
          <w:rPr>
            <w:rStyle w:val="Hyperlink"/>
            <w:noProof/>
          </w:rPr>
          <w:t>Server-Side Initialization</w:t>
        </w:r>
        <w:r w:rsidR="00D06027">
          <w:rPr>
            <w:noProof/>
            <w:webHidden/>
          </w:rPr>
          <w:tab/>
        </w:r>
        <w:r w:rsidR="00D06027">
          <w:rPr>
            <w:noProof/>
            <w:webHidden/>
          </w:rPr>
          <w:fldChar w:fldCharType="begin"/>
        </w:r>
        <w:r w:rsidR="00D06027">
          <w:rPr>
            <w:noProof/>
            <w:webHidden/>
          </w:rPr>
          <w:instrText xml:space="preserve"> PAGEREF _Toc423366201 \h </w:instrText>
        </w:r>
        <w:r w:rsidR="00D06027">
          <w:rPr>
            <w:noProof/>
            <w:webHidden/>
          </w:rPr>
        </w:r>
        <w:r w:rsidR="00D06027">
          <w:rPr>
            <w:noProof/>
            <w:webHidden/>
          </w:rPr>
          <w:fldChar w:fldCharType="separate"/>
        </w:r>
        <w:r w:rsidR="00D06027">
          <w:rPr>
            <w:noProof/>
            <w:webHidden/>
          </w:rPr>
          <w:t>136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202" w:history="1">
        <w:r w:rsidR="00D06027" w:rsidRPr="00BF21D5">
          <w:rPr>
            <w:rStyle w:val="Hyperlink"/>
            <w:noProof/>
          </w:rPr>
          <w:t>3.3.3.3.1.1</w:t>
        </w:r>
        <w:r w:rsidR="00D06027">
          <w:rPr>
            <w:rFonts w:asciiTheme="minorHAnsi" w:eastAsiaTheme="minorEastAsia" w:hAnsiTheme="minorHAnsi" w:cstheme="minorBidi"/>
            <w:noProof/>
            <w:sz w:val="22"/>
            <w:szCs w:val="22"/>
          </w:rPr>
          <w:tab/>
        </w:r>
        <w:r w:rsidR="00D06027" w:rsidRPr="00BF21D5">
          <w:rPr>
            <w:rStyle w:val="Hyperlink"/>
            <w:noProof/>
          </w:rPr>
          <w:t>Registering a Protocol Sequence by a Higher-Level Protocol</w:t>
        </w:r>
        <w:r w:rsidR="00D06027">
          <w:rPr>
            <w:noProof/>
            <w:webHidden/>
          </w:rPr>
          <w:tab/>
        </w:r>
        <w:r w:rsidR="00D06027">
          <w:rPr>
            <w:noProof/>
            <w:webHidden/>
          </w:rPr>
          <w:fldChar w:fldCharType="begin"/>
        </w:r>
        <w:r w:rsidR="00D06027">
          <w:rPr>
            <w:noProof/>
            <w:webHidden/>
          </w:rPr>
          <w:instrText xml:space="preserve"> PAGEREF _Toc423366202 \h </w:instrText>
        </w:r>
        <w:r w:rsidR="00D06027">
          <w:rPr>
            <w:noProof/>
            <w:webHidden/>
          </w:rPr>
        </w:r>
        <w:r w:rsidR="00D06027">
          <w:rPr>
            <w:noProof/>
            <w:webHidden/>
          </w:rPr>
          <w:fldChar w:fldCharType="separate"/>
        </w:r>
        <w:r w:rsidR="00D06027">
          <w:rPr>
            <w:noProof/>
            <w:webHidden/>
          </w:rPr>
          <w:t>136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203" w:history="1">
        <w:r w:rsidR="00D06027" w:rsidRPr="00BF21D5">
          <w:rPr>
            <w:rStyle w:val="Hyperlink"/>
            <w:noProof/>
          </w:rPr>
          <w:t>3.3.3.3.1.2</w:t>
        </w:r>
        <w:r w:rsidR="00D06027">
          <w:rPr>
            <w:rFonts w:asciiTheme="minorHAnsi" w:eastAsiaTheme="minorEastAsia" w:hAnsiTheme="minorHAnsi" w:cstheme="minorBidi"/>
            <w:noProof/>
            <w:sz w:val="22"/>
            <w:szCs w:val="22"/>
          </w:rPr>
          <w:tab/>
        </w:r>
        <w:r w:rsidR="00D06027" w:rsidRPr="00BF21D5">
          <w:rPr>
            <w:rStyle w:val="Hyperlink"/>
            <w:noProof/>
          </w:rPr>
          <w:t>Registering an Interface by a Higher-Level Protocol</w:t>
        </w:r>
        <w:r w:rsidR="00D06027">
          <w:rPr>
            <w:noProof/>
            <w:webHidden/>
          </w:rPr>
          <w:tab/>
        </w:r>
        <w:r w:rsidR="00D06027">
          <w:rPr>
            <w:noProof/>
            <w:webHidden/>
          </w:rPr>
          <w:fldChar w:fldCharType="begin"/>
        </w:r>
        <w:r w:rsidR="00D06027">
          <w:rPr>
            <w:noProof/>
            <w:webHidden/>
          </w:rPr>
          <w:instrText xml:space="preserve"> PAGEREF _Toc423366203 \h </w:instrText>
        </w:r>
        <w:r w:rsidR="00D06027">
          <w:rPr>
            <w:noProof/>
            <w:webHidden/>
          </w:rPr>
        </w:r>
        <w:r w:rsidR="00D06027">
          <w:rPr>
            <w:noProof/>
            <w:webHidden/>
          </w:rPr>
          <w:fldChar w:fldCharType="separate"/>
        </w:r>
        <w:r w:rsidR="00D06027">
          <w:rPr>
            <w:noProof/>
            <w:webHidden/>
          </w:rPr>
          <w:t>136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204" w:history="1">
        <w:r w:rsidR="00D06027" w:rsidRPr="00BF21D5">
          <w:rPr>
            <w:rStyle w:val="Hyperlink"/>
            <w:noProof/>
          </w:rPr>
          <w:t>3.3.3.3.1.3</w:t>
        </w:r>
        <w:r w:rsidR="00D06027">
          <w:rPr>
            <w:rFonts w:asciiTheme="minorHAnsi" w:eastAsiaTheme="minorEastAsia" w:hAnsiTheme="minorHAnsi" w:cstheme="minorBidi"/>
            <w:noProof/>
            <w:sz w:val="22"/>
            <w:szCs w:val="22"/>
          </w:rPr>
          <w:tab/>
        </w:r>
        <w:r w:rsidR="00D06027" w:rsidRPr="00BF21D5">
          <w:rPr>
            <w:rStyle w:val="Hyperlink"/>
            <w:noProof/>
          </w:rPr>
          <w:t>Registering a Security Provider by a Higher-Level Protocol</w:t>
        </w:r>
        <w:r w:rsidR="00D06027">
          <w:rPr>
            <w:noProof/>
            <w:webHidden/>
          </w:rPr>
          <w:tab/>
        </w:r>
        <w:r w:rsidR="00D06027">
          <w:rPr>
            <w:noProof/>
            <w:webHidden/>
          </w:rPr>
          <w:fldChar w:fldCharType="begin"/>
        </w:r>
        <w:r w:rsidR="00D06027">
          <w:rPr>
            <w:noProof/>
            <w:webHidden/>
          </w:rPr>
          <w:instrText xml:space="preserve"> PAGEREF _Toc423366204 \h </w:instrText>
        </w:r>
        <w:r w:rsidR="00D06027">
          <w:rPr>
            <w:noProof/>
            <w:webHidden/>
          </w:rPr>
        </w:r>
        <w:r w:rsidR="00D06027">
          <w:rPr>
            <w:noProof/>
            <w:webHidden/>
          </w:rPr>
          <w:fldChar w:fldCharType="separate"/>
        </w:r>
        <w:r w:rsidR="00D06027">
          <w:rPr>
            <w:noProof/>
            <w:webHidden/>
          </w:rPr>
          <w:t>136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205" w:history="1">
        <w:r w:rsidR="00D06027" w:rsidRPr="00BF21D5">
          <w:rPr>
            <w:rStyle w:val="Hyperlink"/>
            <w:noProof/>
          </w:rPr>
          <w:t>3.3.3.3.1.4</w:t>
        </w:r>
        <w:r w:rsidR="00D06027">
          <w:rPr>
            <w:rFonts w:asciiTheme="minorHAnsi" w:eastAsiaTheme="minorEastAsia" w:hAnsiTheme="minorHAnsi" w:cstheme="minorBidi"/>
            <w:noProof/>
            <w:sz w:val="22"/>
            <w:szCs w:val="22"/>
          </w:rPr>
          <w:tab/>
        </w:r>
        <w:r w:rsidR="00D06027" w:rsidRPr="00BF21D5">
          <w:rPr>
            <w:rStyle w:val="Hyperlink"/>
            <w:noProof/>
          </w:rPr>
          <w:t>Registering a Dynamic Endpoint with Endpoint Mapper</w:t>
        </w:r>
        <w:r w:rsidR="00D06027">
          <w:rPr>
            <w:noProof/>
            <w:webHidden/>
          </w:rPr>
          <w:tab/>
        </w:r>
        <w:r w:rsidR="00D06027">
          <w:rPr>
            <w:noProof/>
            <w:webHidden/>
          </w:rPr>
          <w:fldChar w:fldCharType="begin"/>
        </w:r>
        <w:r w:rsidR="00D06027">
          <w:rPr>
            <w:noProof/>
            <w:webHidden/>
          </w:rPr>
          <w:instrText xml:space="preserve"> PAGEREF _Toc423366205 \h </w:instrText>
        </w:r>
        <w:r w:rsidR="00D06027">
          <w:rPr>
            <w:noProof/>
            <w:webHidden/>
          </w:rPr>
        </w:r>
        <w:r w:rsidR="00D06027">
          <w:rPr>
            <w:noProof/>
            <w:webHidden/>
          </w:rPr>
          <w:fldChar w:fldCharType="separate"/>
        </w:r>
        <w:r w:rsidR="00D06027">
          <w:rPr>
            <w:noProof/>
            <w:webHidden/>
          </w:rPr>
          <w:t>136</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206" w:history="1">
        <w:r w:rsidR="00D06027" w:rsidRPr="00BF21D5">
          <w:rPr>
            <w:rStyle w:val="Hyperlink"/>
            <w:noProof/>
          </w:rPr>
          <w:t>3.3.3.3.1.5</w:t>
        </w:r>
        <w:r w:rsidR="00D06027">
          <w:rPr>
            <w:rFonts w:asciiTheme="minorHAnsi" w:eastAsiaTheme="minorEastAsia" w:hAnsiTheme="minorHAnsi" w:cstheme="minorBidi"/>
            <w:noProof/>
            <w:sz w:val="22"/>
            <w:szCs w:val="22"/>
          </w:rPr>
          <w:tab/>
        </w:r>
        <w:r w:rsidR="00D06027" w:rsidRPr="00BF21D5">
          <w:rPr>
            <w:rStyle w:val="Hyperlink"/>
            <w:noProof/>
          </w:rPr>
          <w:t>Start Listening</w:t>
        </w:r>
        <w:r w:rsidR="00D06027">
          <w:rPr>
            <w:noProof/>
            <w:webHidden/>
          </w:rPr>
          <w:tab/>
        </w:r>
        <w:r w:rsidR="00D06027">
          <w:rPr>
            <w:noProof/>
            <w:webHidden/>
          </w:rPr>
          <w:fldChar w:fldCharType="begin"/>
        </w:r>
        <w:r w:rsidR="00D06027">
          <w:rPr>
            <w:noProof/>
            <w:webHidden/>
          </w:rPr>
          <w:instrText xml:space="preserve"> PAGEREF _Toc423366206 \h </w:instrText>
        </w:r>
        <w:r w:rsidR="00D06027">
          <w:rPr>
            <w:noProof/>
            <w:webHidden/>
          </w:rPr>
        </w:r>
        <w:r w:rsidR="00D06027">
          <w:rPr>
            <w:noProof/>
            <w:webHidden/>
          </w:rPr>
          <w:fldChar w:fldCharType="separate"/>
        </w:r>
        <w:r w:rsidR="00D06027">
          <w:rPr>
            <w:noProof/>
            <w:webHidden/>
          </w:rPr>
          <w:t>136</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207" w:history="1">
        <w:r w:rsidR="00D06027" w:rsidRPr="00BF21D5">
          <w:rPr>
            <w:rStyle w:val="Hyperlink"/>
            <w:noProof/>
          </w:rPr>
          <w:t>3.3.3.4</w:t>
        </w:r>
        <w:r w:rsidR="00D06027">
          <w:rPr>
            <w:rFonts w:asciiTheme="minorHAnsi" w:eastAsiaTheme="minorEastAsia" w:hAnsiTheme="minorHAnsi" w:cstheme="minorBidi"/>
            <w:noProof/>
            <w:sz w:val="22"/>
            <w:szCs w:val="22"/>
          </w:rPr>
          <w:tab/>
        </w:r>
        <w:r w:rsidR="00D06027" w:rsidRPr="00BF21D5">
          <w:rPr>
            <w:rStyle w:val="Hyperlink"/>
            <w:noProof/>
          </w:rPr>
          <w:t>Higher-Layer Triggered Events</w:t>
        </w:r>
        <w:r w:rsidR="00D06027">
          <w:rPr>
            <w:noProof/>
            <w:webHidden/>
          </w:rPr>
          <w:tab/>
        </w:r>
        <w:r w:rsidR="00D06027">
          <w:rPr>
            <w:noProof/>
            <w:webHidden/>
          </w:rPr>
          <w:fldChar w:fldCharType="begin"/>
        </w:r>
        <w:r w:rsidR="00D06027">
          <w:rPr>
            <w:noProof/>
            <w:webHidden/>
          </w:rPr>
          <w:instrText xml:space="preserve"> PAGEREF _Toc423366207 \h </w:instrText>
        </w:r>
        <w:r w:rsidR="00D06027">
          <w:rPr>
            <w:noProof/>
            <w:webHidden/>
          </w:rPr>
        </w:r>
        <w:r w:rsidR="00D06027">
          <w:rPr>
            <w:noProof/>
            <w:webHidden/>
          </w:rPr>
          <w:fldChar w:fldCharType="separate"/>
        </w:r>
        <w:r w:rsidR="00D06027">
          <w:rPr>
            <w:noProof/>
            <w:webHidden/>
          </w:rPr>
          <w:t>137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08" w:history="1">
        <w:r w:rsidR="00D06027" w:rsidRPr="00BF21D5">
          <w:rPr>
            <w:rStyle w:val="Hyperlink"/>
            <w:noProof/>
          </w:rPr>
          <w:t>3.3.3.4.1</w:t>
        </w:r>
        <w:r w:rsidR="00D06027">
          <w:rPr>
            <w:rFonts w:asciiTheme="minorHAnsi" w:eastAsiaTheme="minorEastAsia" w:hAnsiTheme="minorHAnsi" w:cstheme="minorBidi"/>
            <w:noProof/>
            <w:sz w:val="22"/>
            <w:szCs w:val="22"/>
          </w:rPr>
          <w:tab/>
        </w:r>
        <w:r w:rsidR="00D06027" w:rsidRPr="00BF21D5">
          <w:rPr>
            <w:rStyle w:val="Hyperlink"/>
            <w:noProof/>
          </w:rPr>
          <w:t>Failure Semantics</w:t>
        </w:r>
        <w:r w:rsidR="00D06027">
          <w:rPr>
            <w:noProof/>
            <w:webHidden/>
          </w:rPr>
          <w:tab/>
        </w:r>
        <w:r w:rsidR="00D06027">
          <w:rPr>
            <w:noProof/>
            <w:webHidden/>
          </w:rPr>
          <w:fldChar w:fldCharType="begin"/>
        </w:r>
        <w:r w:rsidR="00D06027">
          <w:rPr>
            <w:noProof/>
            <w:webHidden/>
          </w:rPr>
          <w:instrText xml:space="preserve"> PAGEREF _Toc423366208 \h </w:instrText>
        </w:r>
        <w:r w:rsidR="00D06027">
          <w:rPr>
            <w:noProof/>
            <w:webHidden/>
          </w:rPr>
        </w:r>
        <w:r w:rsidR="00D06027">
          <w:rPr>
            <w:noProof/>
            <w:webHidden/>
          </w:rPr>
          <w:fldChar w:fldCharType="separate"/>
        </w:r>
        <w:r w:rsidR="00D06027">
          <w:rPr>
            <w:noProof/>
            <w:webHidden/>
          </w:rPr>
          <w:t>137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09" w:history="1">
        <w:r w:rsidR="00D06027" w:rsidRPr="00BF21D5">
          <w:rPr>
            <w:rStyle w:val="Hyperlink"/>
            <w:noProof/>
          </w:rPr>
          <w:t>3.3.3.4.2</w:t>
        </w:r>
        <w:r w:rsidR="00D06027">
          <w:rPr>
            <w:rFonts w:asciiTheme="minorHAnsi" w:eastAsiaTheme="minorEastAsia" w:hAnsiTheme="minorHAnsi" w:cstheme="minorBidi"/>
            <w:noProof/>
            <w:sz w:val="22"/>
            <w:szCs w:val="22"/>
          </w:rPr>
          <w:tab/>
        </w:r>
        <w:r w:rsidR="00D06027" w:rsidRPr="00BF21D5">
          <w:rPr>
            <w:rStyle w:val="Hyperlink"/>
            <w:noProof/>
          </w:rPr>
          <w:t>shutdown PDUs</w:t>
        </w:r>
        <w:r w:rsidR="00D06027">
          <w:rPr>
            <w:noProof/>
            <w:webHidden/>
          </w:rPr>
          <w:tab/>
        </w:r>
        <w:r w:rsidR="00D06027">
          <w:rPr>
            <w:noProof/>
            <w:webHidden/>
          </w:rPr>
          <w:fldChar w:fldCharType="begin"/>
        </w:r>
        <w:r w:rsidR="00D06027">
          <w:rPr>
            <w:noProof/>
            <w:webHidden/>
          </w:rPr>
          <w:instrText xml:space="preserve"> PAGEREF _Toc423366209 \h </w:instrText>
        </w:r>
        <w:r w:rsidR="00D06027">
          <w:rPr>
            <w:noProof/>
            <w:webHidden/>
          </w:rPr>
        </w:r>
        <w:r w:rsidR="00D06027">
          <w:rPr>
            <w:noProof/>
            <w:webHidden/>
          </w:rPr>
          <w:fldChar w:fldCharType="separate"/>
        </w:r>
        <w:r w:rsidR="00D06027">
          <w:rPr>
            <w:noProof/>
            <w:webHidden/>
          </w:rPr>
          <w:t>137</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10" w:history="1">
        <w:r w:rsidR="00D06027" w:rsidRPr="00BF21D5">
          <w:rPr>
            <w:rStyle w:val="Hyperlink"/>
            <w:noProof/>
          </w:rPr>
          <w:t>3.3.3.4.3</w:t>
        </w:r>
        <w:r w:rsidR="00D06027">
          <w:rPr>
            <w:rFonts w:asciiTheme="minorHAnsi" w:eastAsiaTheme="minorEastAsia" w:hAnsiTheme="minorHAnsi" w:cstheme="minorBidi"/>
            <w:noProof/>
            <w:sz w:val="22"/>
            <w:szCs w:val="22"/>
          </w:rPr>
          <w:tab/>
        </w:r>
        <w:r w:rsidR="00D06027" w:rsidRPr="00BF21D5">
          <w:rPr>
            <w:rStyle w:val="Hyperlink"/>
            <w:noProof/>
          </w:rPr>
          <w:t>Retrieve the Client Identity and Authorization Information</w:t>
        </w:r>
        <w:r w:rsidR="00D06027">
          <w:rPr>
            <w:noProof/>
            <w:webHidden/>
          </w:rPr>
          <w:tab/>
        </w:r>
        <w:r w:rsidR="00D06027">
          <w:rPr>
            <w:noProof/>
            <w:webHidden/>
          </w:rPr>
          <w:fldChar w:fldCharType="begin"/>
        </w:r>
        <w:r w:rsidR="00D06027">
          <w:rPr>
            <w:noProof/>
            <w:webHidden/>
          </w:rPr>
          <w:instrText xml:space="preserve"> PAGEREF _Toc423366210 \h </w:instrText>
        </w:r>
        <w:r w:rsidR="00D06027">
          <w:rPr>
            <w:noProof/>
            <w:webHidden/>
          </w:rPr>
        </w:r>
        <w:r w:rsidR="00D06027">
          <w:rPr>
            <w:noProof/>
            <w:webHidden/>
          </w:rPr>
          <w:fldChar w:fldCharType="separate"/>
        </w:r>
        <w:r w:rsidR="00D06027">
          <w:rPr>
            <w:noProof/>
            <w:webHidden/>
          </w:rPr>
          <w:t>137</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211" w:history="1">
        <w:r w:rsidR="00D06027" w:rsidRPr="00BF21D5">
          <w:rPr>
            <w:rStyle w:val="Hyperlink"/>
            <w:noProof/>
          </w:rPr>
          <w:t>3.3.3.4.3.1</w:t>
        </w:r>
        <w:r w:rsidR="00D06027">
          <w:rPr>
            <w:rFonts w:asciiTheme="minorHAnsi" w:eastAsiaTheme="minorEastAsia" w:hAnsiTheme="minorHAnsi" w:cstheme="minorBidi"/>
            <w:noProof/>
            <w:sz w:val="22"/>
            <w:szCs w:val="22"/>
          </w:rPr>
          <w:tab/>
        </w:r>
        <w:r w:rsidR="00D06027" w:rsidRPr="00BF21D5">
          <w:rPr>
            <w:rStyle w:val="Hyperlink"/>
            <w:noProof/>
          </w:rPr>
          <w:t>Abstract Interface GetRpcImpersonationAccessToken</w:t>
        </w:r>
        <w:r w:rsidR="00D06027">
          <w:rPr>
            <w:noProof/>
            <w:webHidden/>
          </w:rPr>
          <w:tab/>
        </w:r>
        <w:r w:rsidR="00D06027">
          <w:rPr>
            <w:noProof/>
            <w:webHidden/>
          </w:rPr>
          <w:fldChar w:fldCharType="begin"/>
        </w:r>
        <w:r w:rsidR="00D06027">
          <w:rPr>
            <w:noProof/>
            <w:webHidden/>
          </w:rPr>
          <w:instrText xml:space="preserve"> PAGEREF _Toc423366211 \h </w:instrText>
        </w:r>
        <w:r w:rsidR="00D06027">
          <w:rPr>
            <w:noProof/>
            <w:webHidden/>
          </w:rPr>
        </w:r>
        <w:r w:rsidR="00D06027">
          <w:rPr>
            <w:noProof/>
            <w:webHidden/>
          </w:rPr>
          <w:fldChar w:fldCharType="separate"/>
        </w:r>
        <w:r w:rsidR="00D06027">
          <w:rPr>
            <w:noProof/>
            <w:webHidden/>
          </w:rPr>
          <w:t>137</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212" w:history="1">
        <w:r w:rsidR="00D06027" w:rsidRPr="00BF21D5">
          <w:rPr>
            <w:rStyle w:val="Hyperlink"/>
            <w:noProof/>
          </w:rPr>
          <w:t>3.3.3.4.3.2</w:t>
        </w:r>
        <w:r w:rsidR="00D06027">
          <w:rPr>
            <w:rFonts w:asciiTheme="minorHAnsi" w:eastAsiaTheme="minorEastAsia" w:hAnsiTheme="minorHAnsi" w:cstheme="minorBidi"/>
            <w:noProof/>
            <w:sz w:val="22"/>
            <w:szCs w:val="22"/>
          </w:rPr>
          <w:tab/>
        </w:r>
        <w:r w:rsidR="00D06027" w:rsidRPr="00BF21D5">
          <w:rPr>
            <w:rStyle w:val="Hyperlink"/>
            <w:noProof/>
          </w:rPr>
          <w:t>Abstract Interface RpcImpersonateClient</w:t>
        </w:r>
        <w:r w:rsidR="00D06027">
          <w:rPr>
            <w:noProof/>
            <w:webHidden/>
          </w:rPr>
          <w:tab/>
        </w:r>
        <w:r w:rsidR="00D06027">
          <w:rPr>
            <w:noProof/>
            <w:webHidden/>
          </w:rPr>
          <w:fldChar w:fldCharType="begin"/>
        </w:r>
        <w:r w:rsidR="00D06027">
          <w:rPr>
            <w:noProof/>
            <w:webHidden/>
          </w:rPr>
          <w:instrText xml:space="preserve"> PAGEREF _Toc423366212 \h </w:instrText>
        </w:r>
        <w:r w:rsidR="00D06027">
          <w:rPr>
            <w:noProof/>
            <w:webHidden/>
          </w:rPr>
        </w:r>
        <w:r w:rsidR="00D06027">
          <w:rPr>
            <w:noProof/>
            <w:webHidden/>
          </w:rPr>
          <w:fldChar w:fldCharType="separate"/>
        </w:r>
        <w:r w:rsidR="00D06027">
          <w:rPr>
            <w:noProof/>
            <w:webHidden/>
          </w:rPr>
          <w:t>138</w:t>
        </w:r>
        <w:r w:rsidR="00D06027">
          <w:rPr>
            <w:noProof/>
            <w:webHidden/>
          </w:rPr>
          <w:fldChar w:fldCharType="end"/>
        </w:r>
      </w:hyperlink>
    </w:p>
    <w:p w:rsidR="00D06027" w:rsidRDefault="00FB6FEA">
      <w:pPr>
        <w:pStyle w:val="TOC6"/>
        <w:rPr>
          <w:rFonts w:asciiTheme="minorHAnsi" w:eastAsiaTheme="minorEastAsia" w:hAnsiTheme="minorHAnsi" w:cstheme="minorBidi"/>
          <w:noProof/>
          <w:sz w:val="22"/>
          <w:szCs w:val="22"/>
        </w:rPr>
      </w:pPr>
      <w:hyperlink w:anchor="_Toc423366213" w:history="1">
        <w:r w:rsidR="00D06027" w:rsidRPr="00BF21D5">
          <w:rPr>
            <w:rStyle w:val="Hyperlink"/>
            <w:noProof/>
          </w:rPr>
          <w:t>3.3.3.4.3.3</w:t>
        </w:r>
        <w:r w:rsidR="00D06027">
          <w:rPr>
            <w:rFonts w:asciiTheme="minorHAnsi" w:eastAsiaTheme="minorEastAsia" w:hAnsiTheme="minorHAnsi" w:cstheme="minorBidi"/>
            <w:noProof/>
            <w:sz w:val="22"/>
            <w:szCs w:val="22"/>
          </w:rPr>
          <w:tab/>
        </w:r>
        <w:r w:rsidR="00D06027" w:rsidRPr="00BF21D5">
          <w:rPr>
            <w:rStyle w:val="Hyperlink"/>
            <w:noProof/>
          </w:rPr>
          <w:t>Abstract Interface RpcRevertToSelf</w:t>
        </w:r>
        <w:r w:rsidR="00D06027">
          <w:rPr>
            <w:noProof/>
            <w:webHidden/>
          </w:rPr>
          <w:tab/>
        </w:r>
        <w:r w:rsidR="00D06027">
          <w:rPr>
            <w:noProof/>
            <w:webHidden/>
          </w:rPr>
          <w:fldChar w:fldCharType="begin"/>
        </w:r>
        <w:r w:rsidR="00D06027">
          <w:rPr>
            <w:noProof/>
            <w:webHidden/>
          </w:rPr>
          <w:instrText xml:space="preserve"> PAGEREF _Toc423366213 \h </w:instrText>
        </w:r>
        <w:r w:rsidR="00D06027">
          <w:rPr>
            <w:noProof/>
            <w:webHidden/>
          </w:rPr>
        </w:r>
        <w:r w:rsidR="00D06027">
          <w:rPr>
            <w:noProof/>
            <w:webHidden/>
          </w:rPr>
          <w:fldChar w:fldCharType="separate"/>
        </w:r>
        <w:r w:rsidR="00D06027">
          <w:rPr>
            <w:noProof/>
            <w:webHidden/>
          </w:rPr>
          <w:t>138</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214" w:history="1">
        <w:r w:rsidR="00D06027" w:rsidRPr="00BF21D5">
          <w:rPr>
            <w:rStyle w:val="Hyperlink"/>
            <w:noProof/>
          </w:rPr>
          <w:t>3.3.3.5</w:t>
        </w:r>
        <w:r w:rsidR="00D06027">
          <w:rPr>
            <w:rFonts w:asciiTheme="minorHAnsi" w:eastAsiaTheme="minorEastAsia" w:hAnsiTheme="minorHAnsi" w:cstheme="minorBidi"/>
            <w:noProof/>
            <w:sz w:val="22"/>
            <w:szCs w:val="22"/>
          </w:rPr>
          <w:tab/>
        </w:r>
        <w:r w:rsidR="00D06027" w:rsidRPr="00BF21D5">
          <w:rPr>
            <w:rStyle w:val="Hyperlink"/>
            <w:noProof/>
          </w:rPr>
          <w:t>Message Processing Events and Sequencing Rules</w:t>
        </w:r>
        <w:r w:rsidR="00D06027">
          <w:rPr>
            <w:noProof/>
            <w:webHidden/>
          </w:rPr>
          <w:tab/>
        </w:r>
        <w:r w:rsidR="00D06027">
          <w:rPr>
            <w:noProof/>
            <w:webHidden/>
          </w:rPr>
          <w:fldChar w:fldCharType="begin"/>
        </w:r>
        <w:r w:rsidR="00D06027">
          <w:rPr>
            <w:noProof/>
            <w:webHidden/>
          </w:rPr>
          <w:instrText xml:space="preserve"> PAGEREF _Toc423366214 \h </w:instrText>
        </w:r>
        <w:r w:rsidR="00D06027">
          <w:rPr>
            <w:noProof/>
            <w:webHidden/>
          </w:rPr>
        </w:r>
        <w:r w:rsidR="00D06027">
          <w:rPr>
            <w:noProof/>
            <w:webHidden/>
          </w:rPr>
          <w:fldChar w:fldCharType="separate"/>
        </w:r>
        <w:r w:rsidR="00D06027">
          <w:rPr>
            <w:noProof/>
            <w:webHidden/>
          </w:rPr>
          <w:t>138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15" w:history="1">
        <w:r w:rsidR="00D06027" w:rsidRPr="00BF21D5">
          <w:rPr>
            <w:rStyle w:val="Hyperlink"/>
            <w:noProof/>
          </w:rPr>
          <w:t>3.3.3.5.1</w:t>
        </w:r>
        <w:r w:rsidR="00D06027">
          <w:rPr>
            <w:rFonts w:asciiTheme="minorHAnsi" w:eastAsiaTheme="minorEastAsia" w:hAnsiTheme="minorHAnsi" w:cstheme="minorBidi"/>
            <w:noProof/>
            <w:sz w:val="22"/>
            <w:szCs w:val="22"/>
          </w:rPr>
          <w:tab/>
        </w:r>
        <w:r w:rsidR="00D06027" w:rsidRPr="00BF21D5">
          <w:rPr>
            <w:rStyle w:val="Hyperlink"/>
            <w:noProof/>
          </w:rPr>
          <w:t>Failure Semantics</w:t>
        </w:r>
        <w:r w:rsidR="00D06027">
          <w:rPr>
            <w:noProof/>
            <w:webHidden/>
          </w:rPr>
          <w:tab/>
        </w:r>
        <w:r w:rsidR="00D06027">
          <w:rPr>
            <w:noProof/>
            <w:webHidden/>
          </w:rPr>
          <w:fldChar w:fldCharType="begin"/>
        </w:r>
        <w:r w:rsidR="00D06027">
          <w:rPr>
            <w:noProof/>
            <w:webHidden/>
          </w:rPr>
          <w:instrText xml:space="preserve"> PAGEREF _Toc423366215 \h </w:instrText>
        </w:r>
        <w:r w:rsidR="00D06027">
          <w:rPr>
            <w:noProof/>
            <w:webHidden/>
          </w:rPr>
        </w:r>
        <w:r w:rsidR="00D06027">
          <w:rPr>
            <w:noProof/>
            <w:webHidden/>
          </w:rPr>
          <w:fldChar w:fldCharType="separate"/>
        </w:r>
        <w:r w:rsidR="00D06027">
          <w:rPr>
            <w:noProof/>
            <w:webHidden/>
          </w:rPr>
          <w:t>138</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16" w:history="1">
        <w:r w:rsidR="00D06027" w:rsidRPr="00BF21D5">
          <w:rPr>
            <w:rStyle w:val="Hyperlink"/>
            <w:noProof/>
          </w:rPr>
          <w:t>3.3.3.5.2</w:t>
        </w:r>
        <w:r w:rsidR="00D06027">
          <w:rPr>
            <w:rFonts w:asciiTheme="minorHAnsi" w:eastAsiaTheme="minorEastAsia" w:hAnsiTheme="minorHAnsi" w:cstheme="minorBidi"/>
            <w:noProof/>
            <w:sz w:val="22"/>
            <w:szCs w:val="22"/>
          </w:rPr>
          <w:tab/>
        </w:r>
        <w:r w:rsidR="00D06027" w:rsidRPr="00BF21D5">
          <w:rPr>
            <w:rStyle w:val="Hyperlink"/>
            <w:noProof/>
          </w:rPr>
          <w:t>call_id Field Must Increase Monotonically</w:t>
        </w:r>
        <w:r w:rsidR="00D06027">
          <w:rPr>
            <w:noProof/>
            <w:webHidden/>
          </w:rPr>
          <w:tab/>
        </w:r>
        <w:r w:rsidR="00D06027">
          <w:rPr>
            <w:noProof/>
            <w:webHidden/>
          </w:rPr>
          <w:fldChar w:fldCharType="begin"/>
        </w:r>
        <w:r w:rsidR="00D06027">
          <w:rPr>
            <w:noProof/>
            <w:webHidden/>
          </w:rPr>
          <w:instrText xml:space="preserve"> PAGEREF _Toc423366216 \h </w:instrText>
        </w:r>
        <w:r w:rsidR="00D06027">
          <w:rPr>
            <w:noProof/>
            <w:webHidden/>
          </w:rPr>
        </w:r>
        <w:r w:rsidR="00D06027">
          <w:rPr>
            <w:noProof/>
            <w:webHidden/>
          </w:rPr>
          <w:fldChar w:fldCharType="separate"/>
        </w:r>
        <w:r w:rsidR="00D06027">
          <w:rPr>
            <w:noProof/>
            <w:webHidden/>
          </w:rPr>
          <w:t>139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17" w:history="1">
        <w:r w:rsidR="00D06027" w:rsidRPr="00BF21D5">
          <w:rPr>
            <w:rStyle w:val="Hyperlink"/>
            <w:noProof/>
          </w:rPr>
          <w:t>3.3.3.5.3</w:t>
        </w:r>
        <w:r w:rsidR="00D06027">
          <w:rPr>
            <w:rFonts w:asciiTheme="minorHAnsi" w:eastAsiaTheme="minorEastAsia" w:hAnsiTheme="minorHAnsi" w:cstheme="minorBidi"/>
            <w:noProof/>
            <w:sz w:val="22"/>
            <w:szCs w:val="22"/>
          </w:rPr>
          <w:tab/>
        </w:r>
        <w:r w:rsidR="00D06027" w:rsidRPr="00BF21D5">
          <w:rPr>
            <w:rStyle w:val="Hyperlink"/>
            <w:noProof/>
          </w:rPr>
          <w:t>Unknown Security Provider</w:t>
        </w:r>
        <w:r w:rsidR="00D06027">
          <w:rPr>
            <w:noProof/>
            <w:webHidden/>
          </w:rPr>
          <w:tab/>
        </w:r>
        <w:r w:rsidR="00D06027">
          <w:rPr>
            <w:noProof/>
            <w:webHidden/>
          </w:rPr>
          <w:fldChar w:fldCharType="begin"/>
        </w:r>
        <w:r w:rsidR="00D06027">
          <w:rPr>
            <w:noProof/>
            <w:webHidden/>
          </w:rPr>
          <w:instrText xml:space="preserve"> PAGEREF _Toc423366217 \h </w:instrText>
        </w:r>
        <w:r w:rsidR="00D06027">
          <w:rPr>
            <w:noProof/>
            <w:webHidden/>
          </w:rPr>
        </w:r>
        <w:r w:rsidR="00D06027">
          <w:rPr>
            <w:noProof/>
            <w:webHidden/>
          </w:rPr>
          <w:fldChar w:fldCharType="separate"/>
        </w:r>
        <w:r w:rsidR="00D06027">
          <w:rPr>
            <w:noProof/>
            <w:webHidden/>
          </w:rPr>
          <w:t>139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18" w:history="1">
        <w:r w:rsidR="00D06027" w:rsidRPr="00BF21D5">
          <w:rPr>
            <w:rStyle w:val="Hyperlink"/>
            <w:noProof/>
          </w:rPr>
          <w:t>3.3.3.5.4</w:t>
        </w:r>
        <w:r w:rsidR="00D06027">
          <w:rPr>
            <w:rFonts w:asciiTheme="minorHAnsi" w:eastAsiaTheme="minorEastAsia" w:hAnsiTheme="minorHAnsi" w:cstheme="minorBidi"/>
            <w:noProof/>
            <w:sz w:val="22"/>
            <w:szCs w:val="22"/>
          </w:rPr>
          <w:tab/>
        </w:r>
        <w:r w:rsidR="00D06027" w:rsidRPr="00BF21D5">
          <w:rPr>
            <w:rStyle w:val="Hyperlink"/>
            <w:noProof/>
          </w:rPr>
          <w:t>Maximum Server Input Data Size</w:t>
        </w:r>
        <w:r w:rsidR="00D06027">
          <w:rPr>
            <w:noProof/>
            <w:webHidden/>
          </w:rPr>
          <w:tab/>
        </w:r>
        <w:r w:rsidR="00D06027">
          <w:rPr>
            <w:noProof/>
            <w:webHidden/>
          </w:rPr>
          <w:fldChar w:fldCharType="begin"/>
        </w:r>
        <w:r w:rsidR="00D06027">
          <w:rPr>
            <w:noProof/>
            <w:webHidden/>
          </w:rPr>
          <w:instrText xml:space="preserve"> PAGEREF _Toc423366218 \h </w:instrText>
        </w:r>
        <w:r w:rsidR="00D06027">
          <w:rPr>
            <w:noProof/>
            <w:webHidden/>
          </w:rPr>
        </w:r>
        <w:r w:rsidR="00D06027">
          <w:rPr>
            <w:noProof/>
            <w:webHidden/>
          </w:rPr>
          <w:fldChar w:fldCharType="separate"/>
        </w:r>
        <w:r w:rsidR="00D06027">
          <w:rPr>
            <w:noProof/>
            <w:webHidden/>
          </w:rPr>
          <w:t>139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19" w:history="1">
        <w:r w:rsidR="00D06027" w:rsidRPr="00BF21D5">
          <w:rPr>
            <w:rStyle w:val="Hyperlink"/>
            <w:noProof/>
          </w:rPr>
          <w:t>3.3.3.5.5</w:t>
        </w:r>
        <w:r w:rsidR="00D06027">
          <w:rPr>
            <w:rFonts w:asciiTheme="minorHAnsi" w:eastAsiaTheme="minorEastAsia" w:hAnsiTheme="minorHAnsi" w:cstheme="minorBidi"/>
            <w:noProof/>
            <w:sz w:val="22"/>
            <w:szCs w:val="22"/>
          </w:rPr>
          <w:tab/>
        </w:r>
        <w:r w:rsidR="00D06027" w:rsidRPr="00BF21D5">
          <w:rPr>
            <w:rStyle w:val="Hyperlink"/>
            <w:noProof/>
          </w:rPr>
          <w:t>Limits of Presentation Contexts Negotiated</w:t>
        </w:r>
        <w:r w:rsidR="00D06027">
          <w:rPr>
            <w:noProof/>
            <w:webHidden/>
          </w:rPr>
          <w:tab/>
        </w:r>
        <w:r w:rsidR="00D06027">
          <w:rPr>
            <w:noProof/>
            <w:webHidden/>
          </w:rPr>
          <w:fldChar w:fldCharType="begin"/>
        </w:r>
        <w:r w:rsidR="00D06027">
          <w:rPr>
            <w:noProof/>
            <w:webHidden/>
          </w:rPr>
          <w:instrText xml:space="preserve"> PAGEREF _Toc423366219 \h </w:instrText>
        </w:r>
        <w:r w:rsidR="00D06027">
          <w:rPr>
            <w:noProof/>
            <w:webHidden/>
          </w:rPr>
        </w:r>
        <w:r w:rsidR="00D06027">
          <w:rPr>
            <w:noProof/>
            <w:webHidden/>
          </w:rPr>
          <w:fldChar w:fldCharType="separate"/>
        </w:r>
        <w:r w:rsidR="00D06027">
          <w:rPr>
            <w:noProof/>
            <w:webHidden/>
          </w:rPr>
          <w:t>139</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20" w:history="1">
        <w:r w:rsidR="00D06027" w:rsidRPr="00BF21D5">
          <w:rPr>
            <w:rStyle w:val="Hyperlink"/>
            <w:noProof/>
          </w:rPr>
          <w:t>3.3.3.5.6</w:t>
        </w:r>
        <w:r w:rsidR="00D06027">
          <w:rPr>
            <w:rFonts w:asciiTheme="minorHAnsi" w:eastAsiaTheme="minorEastAsia" w:hAnsiTheme="minorHAnsi" w:cstheme="minorBidi"/>
            <w:noProof/>
            <w:sz w:val="22"/>
            <w:szCs w:val="22"/>
          </w:rPr>
          <w:tab/>
        </w:r>
        <w:r w:rsidR="00D06027" w:rsidRPr="00BF21D5">
          <w:rPr>
            <w:rStyle w:val="Hyperlink"/>
            <w:noProof/>
          </w:rPr>
          <w:t>Dropping Packets for Old Calls</w:t>
        </w:r>
        <w:r w:rsidR="00D06027">
          <w:rPr>
            <w:noProof/>
            <w:webHidden/>
          </w:rPr>
          <w:tab/>
        </w:r>
        <w:r w:rsidR="00D06027">
          <w:rPr>
            <w:noProof/>
            <w:webHidden/>
          </w:rPr>
          <w:fldChar w:fldCharType="begin"/>
        </w:r>
        <w:r w:rsidR="00D06027">
          <w:rPr>
            <w:noProof/>
            <w:webHidden/>
          </w:rPr>
          <w:instrText xml:space="preserve"> PAGEREF _Toc423366220 \h </w:instrText>
        </w:r>
        <w:r w:rsidR="00D06027">
          <w:rPr>
            <w:noProof/>
            <w:webHidden/>
          </w:rPr>
        </w:r>
        <w:r w:rsidR="00D06027">
          <w:rPr>
            <w:noProof/>
            <w:webHidden/>
          </w:rPr>
          <w:fldChar w:fldCharType="separate"/>
        </w:r>
        <w:r w:rsidR="00D06027">
          <w:rPr>
            <w:noProof/>
            <w:webHidden/>
          </w:rPr>
          <w:t>140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21" w:history="1">
        <w:r w:rsidR="00D06027" w:rsidRPr="00BF21D5">
          <w:rPr>
            <w:rStyle w:val="Hyperlink"/>
            <w:noProof/>
          </w:rPr>
          <w:t>3.3.3.5.7</w:t>
        </w:r>
        <w:r w:rsidR="00D06027">
          <w:rPr>
            <w:rFonts w:asciiTheme="minorHAnsi" w:eastAsiaTheme="minorEastAsia" w:hAnsiTheme="minorHAnsi" w:cstheme="minorBidi"/>
            <w:noProof/>
            <w:sz w:val="22"/>
            <w:szCs w:val="22"/>
          </w:rPr>
          <w:tab/>
        </w:r>
        <w:r w:rsidR="00D06027" w:rsidRPr="00BF21D5">
          <w:rPr>
            <w:rStyle w:val="Hyperlink"/>
            <w:noProof/>
          </w:rPr>
          <w:t>Handling Protocol Errors</w:t>
        </w:r>
        <w:r w:rsidR="00D06027">
          <w:rPr>
            <w:noProof/>
            <w:webHidden/>
          </w:rPr>
          <w:tab/>
        </w:r>
        <w:r w:rsidR="00D06027">
          <w:rPr>
            <w:noProof/>
            <w:webHidden/>
          </w:rPr>
          <w:fldChar w:fldCharType="begin"/>
        </w:r>
        <w:r w:rsidR="00D06027">
          <w:rPr>
            <w:noProof/>
            <w:webHidden/>
          </w:rPr>
          <w:instrText xml:space="preserve"> PAGEREF _Toc423366221 \h </w:instrText>
        </w:r>
        <w:r w:rsidR="00D06027">
          <w:rPr>
            <w:noProof/>
            <w:webHidden/>
          </w:rPr>
        </w:r>
        <w:r w:rsidR="00D06027">
          <w:rPr>
            <w:noProof/>
            <w:webHidden/>
          </w:rPr>
          <w:fldChar w:fldCharType="separate"/>
        </w:r>
        <w:r w:rsidR="00D06027">
          <w:rPr>
            <w:noProof/>
            <w:webHidden/>
          </w:rPr>
          <w:t>140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22" w:history="1">
        <w:r w:rsidR="00D06027" w:rsidRPr="00BF21D5">
          <w:rPr>
            <w:rStyle w:val="Hyperlink"/>
            <w:noProof/>
          </w:rPr>
          <w:t>3.3.3.5.8</w:t>
        </w:r>
        <w:r w:rsidR="00D06027">
          <w:rPr>
            <w:rFonts w:asciiTheme="minorHAnsi" w:eastAsiaTheme="minorEastAsia" w:hAnsiTheme="minorHAnsi" w:cstheme="minorBidi"/>
            <w:noProof/>
            <w:sz w:val="22"/>
            <w:szCs w:val="22"/>
          </w:rPr>
          <w:tab/>
        </w:r>
        <w:r w:rsidR="00D06027" w:rsidRPr="00BF21D5">
          <w:rPr>
            <w:rStyle w:val="Hyperlink"/>
            <w:noProof/>
          </w:rPr>
          <w:t>Sequencing in Case of Errors</w:t>
        </w:r>
        <w:r w:rsidR="00D06027">
          <w:rPr>
            <w:noProof/>
            <w:webHidden/>
          </w:rPr>
          <w:tab/>
        </w:r>
        <w:r w:rsidR="00D06027">
          <w:rPr>
            <w:noProof/>
            <w:webHidden/>
          </w:rPr>
          <w:fldChar w:fldCharType="begin"/>
        </w:r>
        <w:r w:rsidR="00D06027">
          <w:rPr>
            <w:noProof/>
            <w:webHidden/>
          </w:rPr>
          <w:instrText xml:space="preserve"> PAGEREF _Toc423366222 \h </w:instrText>
        </w:r>
        <w:r w:rsidR="00D06027">
          <w:rPr>
            <w:noProof/>
            <w:webHidden/>
          </w:rPr>
        </w:r>
        <w:r w:rsidR="00D06027">
          <w:rPr>
            <w:noProof/>
            <w:webHidden/>
          </w:rPr>
          <w:fldChar w:fldCharType="separate"/>
        </w:r>
        <w:r w:rsidR="00D06027">
          <w:rPr>
            <w:noProof/>
            <w:webHidden/>
          </w:rPr>
          <w:t>140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223" w:history="1">
        <w:r w:rsidR="00D06027" w:rsidRPr="00BF21D5">
          <w:rPr>
            <w:rStyle w:val="Hyperlink"/>
            <w:noProof/>
          </w:rPr>
          <w:t>3.3.3.6</w:t>
        </w:r>
        <w:r w:rsidR="00D06027">
          <w:rPr>
            <w:rFonts w:asciiTheme="minorHAnsi" w:eastAsiaTheme="minorEastAsia" w:hAnsiTheme="minorHAnsi" w:cstheme="minorBidi"/>
            <w:noProof/>
            <w:sz w:val="22"/>
            <w:szCs w:val="22"/>
          </w:rPr>
          <w:tab/>
        </w:r>
        <w:r w:rsidR="00D06027" w:rsidRPr="00BF21D5">
          <w:rPr>
            <w:rStyle w:val="Hyperlink"/>
            <w:noProof/>
          </w:rPr>
          <w:t>Timer Events</w:t>
        </w:r>
        <w:r w:rsidR="00D06027">
          <w:rPr>
            <w:noProof/>
            <w:webHidden/>
          </w:rPr>
          <w:tab/>
        </w:r>
        <w:r w:rsidR="00D06027">
          <w:rPr>
            <w:noProof/>
            <w:webHidden/>
          </w:rPr>
          <w:fldChar w:fldCharType="begin"/>
        </w:r>
        <w:r w:rsidR="00D06027">
          <w:rPr>
            <w:noProof/>
            <w:webHidden/>
          </w:rPr>
          <w:instrText xml:space="preserve"> PAGEREF _Toc423366223 \h </w:instrText>
        </w:r>
        <w:r w:rsidR="00D06027">
          <w:rPr>
            <w:noProof/>
            <w:webHidden/>
          </w:rPr>
        </w:r>
        <w:r w:rsidR="00D06027">
          <w:rPr>
            <w:noProof/>
            <w:webHidden/>
          </w:rPr>
          <w:fldChar w:fldCharType="separate"/>
        </w:r>
        <w:r w:rsidR="00D06027">
          <w:rPr>
            <w:noProof/>
            <w:webHidden/>
          </w:rPr>
          <w:t>140</w:t>
        </w:r>
        <w:r w:rsidR="00D06027">
          <w:rPr>
            <w:noProof/>
            <w:webHidden/>
          </w:rPr>
          <w:fldChar w:fldCharType="end"/>
        </w:r>
      </w:hyperlink>
    </w:p>
    <w:p w:rsidR="00D06027" w:rsidRDefault="00FB6FEA">
      <w:pPr>
        <w:pStyle w:val="TOC4"/>
        <w:rPr>
          <w:rFonts w:asciiTheme="minorHAnsi" w:eastAsiaTheme="minorEastAsia" w:hAnsiTheme="minorHAnsi" w:cstheme="minorBidi"/>
          <w:noProof/>
          <w:sz w:val="22"/>
          <w:szCs w:val="22"/>
        </w:rPr>
      </w:pPr>
      <w:hyperlink w:anchor="_Toc423366224" w:history="1">
        <w:r w:rsidR="00D06027" w:rsidRPr="00BF21D5">
          <w:rPr>
            <w:rStyle w:val="Hyperlink"/>
            <w:noProof/>
          </w:rPr>
          <w:t>3.3.3.7</w:t>
        </w:r>
        <w:r w:rsidR="00D06027">
          <w:rPr>
            <w:rFonts w:asciiTheme="minorHAnsi" w:eastAsiaTheme="minorEastAsia" w:hAnsiTheme="minorHAnsi" w:cstheme="minorBidi"/>
            <w:noProof/>
            <w:sz w:val="22"/>
            <w:szCs w:val="22"/>
          </w:rPr>
          <w:tab/>
        </w:r>
        <w:r w:rsidR="00D06027" w:rsidRPr="00BF21D5">
          <w:rPr>
            <w:rStyle w:val="Hyperlink"/>
            <w:noProof/>
          </w:rPr>
          <w:t>Other Local Events</w:t>
        </w:r>
        <w:r w:rsidR="00D06027">
          <w:rPr>
            <w:noProof/>
            <w:webHidden/>
          </w:rPr>
          <w:tab/>
        </w:r>
        <w:r w:rsidR="00D06027">
          <w:rPr>
            <w:noProof/>
            <w:webHidden/>
          </w:rPr>
          <w:fldChar w:fldCharType="begin"/>
        </w:r>
        <w:r w:rsidR="00D06027">
          <w:rPr>
            <w:noProof/>
            <w:webHidden/>
          </w:rPr>
          <w:instrText xml:space="preserve"> PAGEREF _Toc423366224 \h </w:instrText>
        </w:r>
        <w:r w:rsidR="00D06027">
          <w:rPr>
            <w:noProof/>
            <w:webHidden/>
          </w:rPr>
        </w:r>
        <w:r w:rsidR="00D06027">
          <w:rPr>
            <w:noProof/>
            <w:webHidden/>
          </w:rPr>
          <w:fldChar w:fldCharType="separate"/>
        </w:r>
        <w:r w:rsidR="00D06027">
          <w:rPr>
            <w:noProof/>
            <w:webHidden/>
          </w:rPr>
          <w:t>140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25" w:history="1">
        <w:r w:rsidR="00D06027" w:rsidRPr="00BF21D5">
          <w:rPr>
            <w:rStyle w:val="Hyperlink"/>
            <w:noProof/>
          </w:rPr>
          <w:t>3.3.3.7.1</w:t>
        </w:r>
        <w:r w:rsidR="00D06027">
          <w:rPr>
            <w:rFonts w:asciiTheme="minorHAnsi" w:eastAsiaTheme="minorEastAsia" w:hAnsiTheme="minorHAnsi" w:cstheme="minorBidi"/>
            <w:noProof/>
            <w:sz w:val="22"/>
            <w:szCs w:val="22"/>
          </w:rPr>
          <w:tab/>
        </w:r>
        <w:r w:rsidR="00D06027" w:rsidRPr="00BF21D5">
          <w:rPr>
            <w:rStyle w:val="Hyperlink"/>
            <w:noProof/>
          </w:rPr>
          <w:t>Transport Connection Shutdown</w:t>
        </w:r>
        <w:r w:rsidR="00D06027">
          <w:rPr>
            <w:noProof/>
            <w:webHidden/>
          </w:rPr>
          <w:tab/>
        </w:r>
        <w:r w:rsidR="00D06027">
          <w:rPr>
            <w:noProof/>
            <w:webHidden/>
          </w:rPr>
          <w:fldChar w:fldCharType="begin"/>
        </w:r>
        <w:r w:rsidR="00D06027">
          <w:rPr>
            <w:noProof/>
            <w:webHidden/>
          </w:rPr>
          <w:instrText xml:space="preserve"> PAGEREF _Toc423366225 \h </w:instrText>
        </w:r>
        <w:r w:rsidR="00D06027">
          <w:rPr>
            <w:noProof/>
            <w:webHidden/>
          </w:rPr>
        </w:r>
        <w:r w:rsidR="00D06027">
          <w:rPr>
            <w:noProof/>
            <w:webHidden/>
          </w:rPr>
          <w:fldChar w:fldCharType="separate"/>
        </w:r>
        <w:r w:rsidR="00D06027">
          <w:rPr>
            <w:noProof/>
            <w:webHidden/>
          </w:rPr>
          <w:t>140</w:t>
        </w:r>
        <w:r w:rsidR="00D06027">
          <w:rPr>
            <w:noProof/>
            <w:webHidden/>
          </w:rPr>
          <w:fldChar w:fldCharType="end"/>
        </w:r>
      </w:hyperlink>
    </w:p>
    <w:p w:rsidR="00D06027" w:rsidRDefault="00FB6FEA">
      <w:pPr>
        <w:pStyle w:val="TOC5"/>
        <w:rPr>
          <w:rFonts w:asciiTheme="minorHAnsi" w:eastAsiaTheme="minorEastAsia" w:hAnsiTheme="minorHAnsi" w:cstheme="minorBidi"/>
          <w:noProof/>
          <w:sz w:val="22"/>
          <w:szCs w:val="22"/>
        </w:rPr>
      </w:pPr>
      <w:hyperlink w:anchor="_Toc423366226" w:history="1">
        <w:r w:rsidR="00D06027" w:rsidRPr="00BF21D5">
          <w:rPr>
            <w:rStyle w:val="Hyperlink"/>
            <w:noProof/>
          </w:rPr>
          <w:t>3.3.3.7.2</w:t>
        </w:r>
        <w:r w:rsidR="00D06027">
          <w:rPr>
            <w:rFonts w:asciiTheme="minorHAnsi" w:eastAsiaTheme="minorEastAsia" w:hAnsiTheme="minorHAnsi" w:cstheme="minorBidi"/>
            <w:noProof/>
            <w:sz w:val="22"/>
            <w:szCs w:val="22"/>
          </w:rPr>
          <w:tab/>
        </w:r>
        <w:r w:rsidR="00D06027" w:rsidRPr="00BF21D5">
          <w:rPr>
            <w:rStyle w:val="Hyperlink"/>
            <w:noProof/>
          </w:rPr>
          <w:t>Initialize Server Call Object Reference</w:t>
        </w:r>
        <w:r w:rsidR="00D06027">
          <w:rPr>
            <w:noProof/>
            <w:webHidden/>
          </w:rPr>
          <w:tab/>
        </w:r>
        <w:r w:rsidR="00D06027">
          <w:rPr>
            <w:noProof/>
            <w:webHidden/>
          </w:rPr>
          <w:fldChar w:fldCharType="begin"/>
        </w:r>
        <w:r w:rsidR="00D06027">
          <w:rPr>
            <w:noProof/>
            <w:webHidden/>
          </w:rPr>
          <w:instrText xml:space="preserve"> PAGEREF _Toc423366226 \h </w:instrText>
        </w:r>
        <w:r w:rsidR="00D06027">
          <w:rPr>
            <w:noProof/>
            <w:webHidden/>
          </w:rPr>
        </w:r>
        <w:r w:rsidR="00D06027">
          <w:rPr>
            <w:noProof/>
            <w:webHidden/>
          </w:rPr>
          <w:fldChar w:fldCharType="separate"/>
        </w:r>
        <w:r w:rsidR="00D06027">
          <w:rPr>
            <w:noProof/>
            <w:webHidden/>
          </w:rPr>
          <w:t>140</w:t>
        </w:r>
        <w:r w:rsidR="00D06027">
          <w:rPr>
            <w:noProof/>
            <w:webHidden/>
          </w:rPr>
          <w:fldChar w:fldCharType="end"/>
        </w:r>
      </w:hyperlink>
    </w:p>
    <w:p w:rsidR="00D06027" w:rsidRDefault="00FB6FEA">
      <w:pPr>
        <w:pStyle w:val="TOC1"/>
        <w:rPr>
          <w:rFonts w:asciiTheme="minorHAnsi" w:eastAsiaTheme="minorEastAsia" w:hAnsiTheme="minorHAnsi" w:cstheme="minorBidi"/>
          <w:b w:val="0"/>
          <w:bCs w:val="0"/>
          <w:noProof/>
          <w:sz w:val="22"/>
          <w:szCs w:val="22"/>
        </w:rPr>
      </w:pPr>
      <w:hyperlink w:anchor="_Toc423366227" w:history="1">
        <w:r w:rsidR="00D06027" w:rsidRPr="00BF21D5">
          <w:rPr>
            <w:rStyle w:val="Hyperlink"/>
            <w:noProof/>
          </w:rPr>
          <w:t>4</w:t>
        </w:r>
        <w:r w:rsidR="00D06027">
          <w:rPr>
            <w:rFonts w:asciiTheme="minorHAnsi" w:eastAsiaTheme="minorEastAsia" w:hAnsiTheme="minorHAnsi" w:cstheme="minorBidi"/>
            <w:b w:val="0"/>
            <w:bCs w:val="0"/>
            <w:noProof/>
            <w:sz w:val="22"/>
            <w:szCs w:val="22"/>
          </w:rPr>
          <w:tab/>
        </w:r>
        <w:r w:rsidR="00D06027" w:rsidRPr="00BF21D5">
          <w:rPr>
            <w:rStyle w:val="Hyperlink"/>
            <w:noProof/>
          </w:rPr>
          <w:t>Protocol Examples</w:t>
        </w:r>
        <w:r w:rsidR="00D06027">
          <w:rPr>
            <w:noProof/>
            <w:webHidden/>
          </w:rPr>
          <w:tab/>
        </w:r>
        <w:r w:rsidR="00D06027">
          <w:rPr>
            <w:noProof/>
            <w:webHidden/>
          </w:rPr>
          <w:fldChar w:fldCharType="begin"/>
        </w:r>
        <w:r w:rsidR="00D06027">
          <w:rPr>
            <w:noProof/>
            <w:webHidden/>
          </w:rPr>
          <w:instrText xml:space="preserve"> PAGEREF _Toc423366227 \h </w:instrText>
        </w:r>
        <w:r w:rsidR="00D06027">
          <w:rPr>
            <w:noProof/>
            <w:webHidden/>
          </w:rPr>
        </w:r>
        <w:r w:rsidR="00D06027">
          <w:rPr>
            <w:noProof/>
            <w:webHidden/>
          </w:rPr>
          <w:fldChar w:fldCharType="separate"/>
        </w:r>
        <w:r w:rsidR="00D06027">
          <w:rPr>
            <w:noProof/>
            <w:webHidden/>
          </w:rPr>
          <w:t>142</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28" w:history="1">
        <w:r w:rsidR="00D06027" w:rsidRPr="00BF21D5">
          <w:rPr>
            <w:rStyle w:val="Hyperlink"/>
            <w:noProof/>
          </w:rPr>
          <w:t>4.1</w:t>
        </w:r>
        <w:r w:rsidR="00D06027">
          <w:rPr>
            <w:rFonts w:asciiTheme="minorHAnsi" w:eastAsiaTheme="minorEastAsia" w:hAnsiTheme="minorHAnsi" w:cstheme="minorBidi"/>
            <w:noProof/>
            <w:sz w:val="22"/>
            <w:szCs w:val="22"/>
          </w:rPr>
          <w:tab/>
        </w:r>
        <w:r w:rsidR="00D06027" w:rsidRPr="00BF21D5">
          <w:rPr>
            <w:rStyle w:val="Hyperlink"/>
            <w:noProof/>
          </w:rPr>
          <w:t>Packet Sequence for Secure, Connection-Oriented RPC Using Kerberos as Security Provider</w:t>
        </w:r>
        <w:r w:rsidR="00D06027">
          <w:rPr>
            <w:noProof/>
            <w:webHidden/>
          </w:rPr>
          <w:tab/>
        </w:r>
        <w:r w:rsidR="00D06027">
          <w:rPr>
            <w:noProof/>
            <w:webHidden/>
          </w:rPr>
          <w:fldChar w:fldCharType="begin"/>
        </w:r>
        <w:r w:rsidR="00D06027">
          <w:rPr>
            <w:noProof/>
            <w:webHidden/>
          </w:rPr>
          <w:instrText xml:space="preserve"> PAGEREF _Toc423366228 \h </w:instrText>
        </w:r>
        <w:r w:rsidR="00D06027">
          <w:rPr>
            <w:noProof/>
            <w:webHidden/>
          </w:rPr>
        </w:r>
        <w:r w:rsidR="00D06027">
          <w:rPr>
            <w:noProof/>
            <w:webHidden/>
          </w:rPr>
          <w:fldChar w:fldCharType="separate"/>
        </w:r>
        <w:r w:rsidR="00D06027">
          <w:rPr>
            <w:noProof/>
            <w:webHidden/>
          </w:rPr>
          <w:t>142</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29" w:history="1">
        <w:r w:rsidR="00D06027" w:rsidRPr="00BF21D5">
          <w:rPr>
            <w:rStyle w:val="Hyperlink"/>
            <w:noProof/>
          </w:rPr>
          <w:t>4.2</w:t>
        </w:r>
        <w:r w:rsidR="00D06027">
          <w:rPr>
            <w:rFonts w:asciiTheme="minorHAnsi" w:eastAsiaTheme="minorEastAsia" w:hAnsiTheme="minorHAnsi" w:cstheme="minorBidi"/>
            <w:noProof/>
            <w:sz w:val="22"/>
            <w:szCs w:val="22"/>
          </w:rPr>
          <w:tab/>
        </w:r>
        <w:r w:rsidR="00D06027" w:rsidRPr="00BF21D5">
          <w:rPr>
            <w:rStyle w:val="Hyperlink"/>
            <w:noProof/>
          </w:rPr>
          <w:t>Packet Sequence for Secure, Connection-Oriented RPC Using NTLM as Security Provider</w:t>
        </w:r>
        <w:r w:rsidR="00D06027">
          <w:rPr>
            <w:noProof/>
            <w:webHidden/>
          </w:rPr>
          <w:tab/>
        </w:r>
        <w:r w:rsidR="00D06027">
          <w:rPr>
            <w:noProof/>
            <w:webHidden/>
          </w:rPr>
          <w:fldChar w:fldCharType="begin"/>
        </w:r>
        <w:r w:rsidR="00D06027">
          <w:rPr>
            <w:noProof/>
            <w:webHidden/>
          </w:rPr>
          <w:instrText xml:space="preserve"> PAGEREF _Toc423366229 \h </w:instrText>
        </w:r>
        <w:r w:rsidR="00D06027">
          <w:rPr>
            <w:noProof/>
            <w:webHidden/>
          </w:rPr>
        </w:r>
        <w:r w:rsidR="00D06027">
          <w:rPr>
            <w:noProof/>
            <w:webHidden/>
          </w:rPr>
          <w:fldChar w:fldCharType="separate"/>
        </w:r>
        <w:r w:rsidR="00D06027">
          <w:rPr>
            <w:noProof/>
            <w:webHidden/>
          </w:rPr>
          <w:t>144</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30" w:history="1">
        <w:r w:rsidR="00D06027" w:rsidRPr="00BF21D5">
          <w:rPr>
            <w:rStyle w:val="Hyperlink"/>
            <w:noProof/>
          </w:rPr>
          <w:t>4.3</w:t>
        </w:r>
        <w:r w:rsidR="00D06027">
          <w:rPr>
            <w:rFonts w:asciiTheme="minorHAnsi" w:eastAsiaTheme="minorEastAsia" w:hAnsiTheme="minorHAnsi" w:cstheme="minorBidi"/>
            <w:noProof/>
            <w:sz w:val="22"/>
            <w:szCs w:val="22"/>
          </w:rPr>
          <w:tab/>
        </w:r>
        <w:r w:rsidR="00D06027" w:rsidRPr="00BF21D5">
          <w:rPr>
            <w:rStyle w:val="Hyperlink"/>
            <w:noProof/>
          </w:rPr>
          <w:t>Packet Sequence of the First Non-Idempotent RPCs of a Connectionless Activity</w:t>
        </w:r>
        <w:r w:rsidR="00D06027">
          <w:rPr>
            <w:noProof/>
            <w:webHidden/>
          </w:rPr>
          <w:tab/>
        </w:r>
        <w:r w:rsidR="00D06027">
          <w:rPr>
            <w:noProof/>
            <w:webHidden/>
          </w:rPr>
          <w:fldChar w:fldCharType="begin"/>
        </w:r>
        <w:r w:rsidR="00D06027">
          <w:rPr>
            <w:noProof/>
            <w:webHidden/>
          </w:rPr>
          <w:instrText xml:space="preserve"> PAGEREF _Toc423366230 \h </w:instrText>
        </w:r>
        <w:r w:rsidR="00D06027">
          <w:rPr>
            <w:noProof/>
            <w:webHidden/>
          </w:rPr>
        </w:r>
        <w:r w:rsidR="00D06027">
          <w:rPr>
            <w:noProof/>
            <w:webHidden/>
          </w:rPr>
          <w:fldChar w:fldCharType="separate"/>
        </w:r>
        <w:r w:rsidR="00D06027">
          <w:rPr>
            <w:noProof/>
            <w:webHidden/>
          </w:rPr>
          <w:t>145</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31" w:history="1">
        <w:r w:rsidR="00D06027" w:rsidRPr="00BF21D5">
          <w:rPr>
            <w:rStyle w:val="Hyperlink"/>
            <w:noProof/>
          </w:rPr>
          <w:t>4.4</w:t>
        </w:r>
        <w:r w:rsidR="00D06027">
          <w:rPr>
            <w:rFonts w:asciiTheme="minorHAnsi" w:eastAsiaTheme="minorEastAsia" w:hAnsiTheme="minorHAnsi" w:cstheme="minorBidi"/>
            <w:noProof/>
            <w:sz w:val="22"/>
            <w:szCs w:val="22"/>
          </w:rPr>
          <w:tab/>
        </w:r>
        <w:r w:rsidR="00D06027" w:rsidRPr="00BF21D5">
          <w:rPr>
            <w:rStyle w:val="Hyperlink"/>
            <w:noProof/>
          </w:rPr>
          <w:t>Connectionless RPCs With and Without a Delayed ACK</w:t>
        </w:r>
        <w:r w:rsidR="00D06027">
          <w:rPr>
            <w:noProof/>
            <w:webHidden/>
          </w:rPr>
          <w:tab/>
        </w:r>
        <w:r w:rsidR="00D06027">
          <w:rPr>
            <w:noProof/>
            <w:webHidden/>
          </w:rPr>
          <w:fldChar w:fldCharType="begin"/>
        </w:r>
        <w:r w:rsidR="00D06027">
          <w:rPr>
            <w:noProof/>
            <w:webHidden/>
          </w:rPr>
          <w:instrText xml:space="preserve"> PAGEREF _Toc423366231 \h </w:instrText>
        </w:r>
        <w:r w:rsidR="00D06027">
          <w:rPr>
            <w:noProof/>
            <w:webHidden/>
          </w:rPr>
        </w:r>
        <w:r w:rsidR="00D06027">
          <w:rPr>
            <w:noProof/>
            <w:webHidden/>
          </w:rPr>
          <w:fldChar w:fldCharType="separate"/>
        </w:r>
        <w:r w:rsidR="00D06027">
          <w:rPr>
            <w:noProof/>
            <w:webHidden/>
          </w:rPr>
          <w:t>147</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32" w:history="1">
        <w:r w:rsidR="00D06027" w:rsidRPr="00BF21D5">
          <w:rPr>
            <w:rStyle w:val="Hyperlink"/>
            <w:noProof/>
          </w:rPr>
          <w:t>4.5</w:t>
        </w:r>
        <w:r w:rsidR="00D06027">
          <w:rPr>
            <w:rFonts w:asciiTheme="minorHAnsi" w:eastAsiaTheme="minorEastAsia" w:hAnsiTheme="minorHAnsi" w:cstheme="minorBidi"/>
            <w:noProof/>
            <w:sz w:val="22"/>
            <w:szCs w:val="22"/>
          </w:rPr>
          <w:tab/>
        </w:r>
        <w:r w:rsidR="00D06027" w:rsidRPr="00BF21D5">
          <w:rPr>
            <w:rStyle w:val="Hyperlink"/>
            <w:noProof/>
          </w:rPr>
          <w:t>Connectionless Client Communicating with a Dynamic Server Endpoint</w:t>
        </w:r>
        <w:r w:rsidR="00D06027">
          <w:rPr>
            <w:noProof/>
            <w:webHidden/>
          </w:rPr>
          <w:tab/>
        </w:r>
        <w:r w:rsidR="00D06027">
          <w:rPr>
            <w:noProof/>
            <w:webHidden/>
          </w:rPr>
          <w:fldChar w:fldCharType="begin"/>
        </w:r>
        <w:r w:rsidR="00D06027">
          <w:rPr>
            <w:noProof/>
            <w:webHidden/>
          </w:rPr>
          <w:instrText xml:space="preserve"> PAGEREF _Toc423366232 \h </w:instrText>
        </w:r>
        <w:r w:rsidR="00D06027">
          <w:rPr>
            <w:noProof/>
            <w:webHidden/>
          </w:rPr>
        </w:r>
        <w:r w:rsidR="00D06027">
          <w:rPr>
            <w:noProof/>
            <w:webHidden/>
          </w:rPr>
          <w:fldChar w:fldCharType="separate"/>
        </w:r>
        <w:r w:rsidR="00D06027">
          <w:rPr>
            <w:noProof/>
            <w:webHidden/>
          </w:rPr>
          <w:t>147</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33" w:history="1">
        <w:r w:rsidR="00D06027" w:rsidRPr="00BF21D5">
          <w:rPr>
            <w:rStyle w:val="Hyperlink"/>
            <w:noProof/>
          </w:rPr>
          <w:t>4.6</w:t>
        </w:r>
        <w:r w:rsidR="00D06027">
          <w:rPr>
            <w:rFonts w:asciiTheme="minorHAnsi" w:eastAsiaTheme="minorEastAsia" w:hAnsiTheme="minorHAnsi" w:cstheme="minorBidi"/>
            <w:noProof/>
            <w:sz w:val="22"/>
            <w:szCs w:val="22"/>
          </w:rPr>
          <w:tab/>
        </w:r>
        <w:r w:rsidR="00D06027" w:rsidRPr="00BF21D5">
          <w:rPr>
            <w:rStyle w:val="Hyperlink"/>
            <w:noProof/>
          </w:rPr>
          <w:t>Correlation Example</w:t>
        </w:r>
        <w:r w:rsidR="00D06027">
          <w:rPr>
            <w:noProof/>
            <w:webHidden/>
          </w:rPr>
          <w:tab/>
        </w:r>
        <w:r w:rsidR="00D06027">
          <w:rPr>
            <w:noProof/>
            <w:webHidden/>
          </w:rPr>
          <w:fldChar w:fldCharType="begin"/>
        </w:r>
        <w:r w:rsidR="00D06027">
          <w:rPr>
            <w:noProof/>
            <w:webHidden/>
          </w:rPr>
          <w:instrText xml:space="preserve"> PAGEREF _Toc423366233 \h </w:instrText>
        </w:r>
        <w:r w:rsidR="00D06027">
          <w:rPr>
            <w:noProof/>
            <w:webHidden/>
          </w:rPr>
        </w:r>
        <w:r w:rsidR="00D06027">
          <w:rPr>
            <w:noProof/>
            <w:webHidden/>
          </w:rPr>
          <w:fldChar w:fldCharType="separate"/>
        </w:r>
        <w:r w:rsidR="00D06027">
          <w:rPr>
            <w:noProof/>
            <w:webHidden/>
          </w:rPr>
          <w:t>148</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34" w:history="1">
        <w:r w:rsidR="00D06027" w:rsidRPr="00BF21D5">
          <w:rPr>
            <w:rStyle w:val="Hyperlink"/>
            <w:noProof/>
          </w:rPr>
          <w:t>4.7</w:t>
        </w:r>
        <w:r w:rsidR="00D06027">
          <w:rPr>
            <w:rFonts w:asciiTheme="minorHAnsi" w:eastAsiaTheme="minorEastAsia" w:hAnsiTheme="minorHAnsi" w:cstheme="minorBidi"/>
            <w:noProof/>
            <w:sz w:val="22"/>
            <w:szCs w:val="22"/>
          </w:rPr>
          <w:tab/>
        </w:r>
        <w:r w:rsidR="00D06027" w:rsidRPr="00BF21D5">
          <w:rPr>
            <w:rStyle w:val="Hyperlink"/>
            <w:noProof/>
          </w:rPr>
          <w:t>UNICODE_STRING Representation</w:t>
        </w:r>
        <w:r w:rsidR="00D06027">
          <w:rPr>
            <w:noProof/>
            <w:webHidden/>
          </w:rPr>
          <w:tab/>
        </w:r>
        <w:r w:rsidR="00D06027">
          <w:rPr>
            <w:noProof/>
            <w:webHidden/>
          </w:rPr>
          <w:fldChar w:fldCharType="begin"/>
        </w:r>
        <w:r w:rsidR="00D06027">
          <w:rPr>
            <w:noProof/>
            <w:webHidden/>
          </w:rPr>
          <w:instrText xml:space="preserve"> PAGEREF _Toc423366234 \h </w:instrText>
        </w:r>
        <w:r w:rsidR="00D06027">
          <w:rPr>
            <w:noProof/>
            <w:webHidden/>
          </w:rPr>
        </w:r>
        <w:r w:rsidR="00D06027">
          <w:rPr>
            <w:noProof/>
            <w:webHidden/>
          </w:rPr>
          <w:fldChar w:fldCharType="separate"/>
        </w:r>
        <w:r w:rsidR="00D06027">
          <w:rPr>
            <w:noProof/>
            <w:webHidden/>
          </w:rPr>
          <w:t>149</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35" w:history="1">
        <w:r w:rsidR="00D06027" w:rsidRPr="00BF21D5">
          <w:rPr>
            <w:rStyle w:val="Hyperlink"/>
            <w:noProof/>
          </w:rPr>
          <w:t>4.8</w:t>
        </w:r>
        <w:r w:rsidR="00D06027">
          <w:rPr>
            <w:rFonts w:asciiTheme="minorHAnsi" w:eastAsiaTheme="minorEastAsia" w:hAnsiTheme="minorHAnsi" w:cstheme="minorBidi"/>
            <w:noProof/>
            <w:sz w:val="22"/>
            <w:szCs w:val="22"/>
          </w:rPr>
          <w:tab/>
        </w:r>
        <w:r w:rsidR="00D06027" w:rsidRPr="00BF21D5">
          <w:rPr>
            <w:rStyle w:val="Hyperlink"/>
            <w:noProof/>
          </w:rPr>
          <w:t>Example of Structure with Trailing Gap in NDR64</w:t>
        </w:r>
        <w:r w:rsidR="00D06027">
          <w:rPr>
            <w:noProof/>
            <w:webHidden/>
          </w:rPr>
          <w:tab/>
        </w:r>
        <w:r w:rsidR="00D06027">
          <w:rPr>
            <w:noProof/>
            <w:webHidden/>
          </w:rPr>
          <w:fldChar w:fldCharType="begin"/>
        </w:r>
        <w:r w:rsidR="00D06027">
          <w:rPr>
            <w:noProof/>
            <w:webHidden/>
          </w:rPr>
          <w:instrText xml:space="preserve"> PAGEREF _Toc423366235 \h </w:instrText>
        </w:r>
        <w:r w:rsidR="00D06027">
          <w:rPr>
            <w:noProof/>
            <w:webHidden/>
          </w:rPr>
        </w:r>
        <w:r w:rsidR="00D06027">
          <w:rPr>
            <w:noProof/>
            <w:webHidden/>
          </w:rPr>
          <w:fldChar w:fldCharType="separate"/>
        </w:r>
        <w:r w:rsidR="00D06027">
          <w:rPr>
            <w:noProof/>
            <w:webHidden/>
          </w:rPr>
          <w:t>149</w:t>
        </w:r>
        <w:r w:rsidR="00D06027">
          <w:rPr>
            <w:noProof/>
            <w:webHidden/>
          </w:rPr>
          <w:fldChar w:fldCharType="end"/>
        </w:r>
      </w:hyperlink>
    </w:p>
    <w:p w:rsidR="00D06027" w:rsidRDefault="00FB6FEA">
      <w:pPr>
        <w:pStyle w:val="TOC1"/>
        <w:rPr>
          <w:rFonts w:asciiTheme="minorHAnsi" w:eastAsiaTheme="minorEastAsia" w:hAnsiTheme="minorHAnsi" w:cstheme="minorBidi"/>
          <w:b w:val="0"/>
          <w:bCs w:val="0"/>
          <w:noProof/>
          <w:sz w:val="22"/>
          <w:szCs w:val="22"/>
        </w:rPr>
      </w:pPr>
      <w:hyperlink w:anchor="_Toc423366236" w:history="1">
        <w:r w:rsidR="00D06027" w:rsidRPr="00BF21D5">
          <w:rPr>
            <w:rStyle w:val="Hyperlink"/>
            <w:noProof/>
          </w:rPr>
          <w:t>5</w:t>
        </w:r>
        <w:r w:rsidR="00D06027">
          <w:rPr>
            <w:rFonts w:asciiTheme="minorHAnsi" w:eastAsiaTheme="minorEastAsia" w:hAnsiTheme="minorHAnsi" w:cstheme="minorBidi"/>
            <w:b w:val="0"/>
            <w:bCs w:val="0"/>
            <w:noProof/>
            <w:sz w:val="22"/>
            <w:szCs w:val="22"/>
          </w:rPr>
          <w:tab/>
        </w:r>
        <w:r w:rsidR="00D06027" w:rsidRPr="00BF21D5">
          <w:rPr>
            <w:rStyle w:val="Hyperlink"/>
            <w:noProof/>
          </w:rPr>
          <w:t>Security</w:t>
        </w:r>
        <w:r w:rsidR="00D06027">
          <w:rPr>
            <w:noProof/>
            <w:webHidden/>
          </w:rPr>
          <w:tab/>
        </w:r>
        <w:r w:rsidR="00D06027">
          <w:rPr>
            <w:noProof/>
            <w:webHidden/>
          </w:rPr>
          <w:fldChar w:fldCharType="begin"/>
        </w:r>
        <w:r w:rsidR="00D06027">
          <w:rPr>
            <w:noProof/>
            <w:webHidden/>
          </w:rPr>
          <w:instrText xml:space="preserve"> PAGEREF _Toc423366236 \h </w:instrText>
        </w:r>
        <w:r w:rsidR="00D06027">
          <w:rPr>
            <w:noProof/>
            <w:webHidden/>
          </w:rPr>
        </w:r>
        <w:r w:rsidR="00D06027">
          <w:rPr>
            <w:noProof/>
            <w:webHidden/>
          </w:rPr>
          <w:fldChar w:fldCharType="separate"/>
        </w:r>
        <w:r w:rsidR="00D06027">
          <w:rPr>
            <w:noProof/>
            <w:webHidden/>
          </w:rPr>
          <w:t>151</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37" w:history="1">
        <w:r w:rsidR="00D06027" w:rsidRPr="00BF21D5">
          <w:rPr>
            <w:rStyle w:val="Hyperlink"/>
            <w:noProof/>
          </w:rPr>
          <w:t>5.1</w:t>
        </w:r>
        <w:r w:rsidR="00D06027">
          <w:rPr>
            <w:rFonts w:asciiTheme="minorHAnsi" w:eastAsiaTheme="minorEastAsia" w:hAnsiTheme="minorHAnsi" w:cstheme="minorBidi"/>
            <w:noProof/>
            <w:sz w:val="22"/>
            <w:szCs w:val="22"/>
          </w:rPr>
          <w:tab/>
        </w:r>
        <w:r w:rsidR="00D06027" w:rsidRPr="00BF21D5">
          <w:rPr>
            <w:rStyle w:val="Hyperlink"/>
            <w:noProof/>
          </w:rPr>
          <w:t>Security Considerations for Implementers</w:t>
        </w:r>
        <w:r w:rsidR="00D06027">
          <w:rPr>
            <w:noProof/>
            <w:webHidden/>
          </w:rPr>
          <w:tab/>
        </w:r>
        <w:r w:rsidR="00D06027">
          <w:rPr>
            <w:noProof/>
            <w:webHidden/>
          </w:rPr>
          <w:fldChar w:fldCharType="begin"/>
        </w:r>
        <w:r w:rsidR="00D06027">
          <w:rPr>
            <w:noProof/>
            <w:webHidden/>
          </w:rPr>
          <w:instrText xml:space="preserve"> PAGEREF _Toc423366237 \h </w:instrText>
        </w:r>
        <w:r w:rsidR="00D06027">
          <w:rPr>
            <w:noProof/>
            <w:webHidden/>
          </w:rPr>
        </w:r>
        <w:r w:rsidR="00D06027">
          <w:rPr>
            <w:noProof/>
            <w:webHidden/>
          </w:rPr>
          <w:fldChar w:fldCharType="separate"/>
        </w:r>
        <w:r w:rsidR="00D06027">
          <w:rPr>
            <w:noProof/>
            <w:webHidden/>
          </w:rPr>
          <w:t>151</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238" w:history="1">
        <w:r w:rsidR="00D06027" w:rsidRPr="00BF21D5">
          <w:rPr>
            <w:rStyle w:val="Hyperlink"/>
            <w:noProof/>
          </w:rPr>
          <w:t>5.1.1</w:t>
        </w:r>
        <w:r w:rsidR="00D06027">
          <w:rPr>
            <w:rFonts w:asciiTheme="minorHAnsi" w:eastAsiaTheme="minorEastAsia" w:hAnsiTheme="minorHAnsi" w:cstheme="minorBidi"/>
            <w:noProof/>
            <w:sz w:val="22"/>
            <w:szCs w:val="22"/>
          </w:rPr>
          <w:tab/>
        </w:r>
        <w:r w:rsidR="00D06027" w:rsidRPr="00BF21D5">
          <w:rPr>
            <w:rStyle w:val="Hyperlink"/>
            <w:noProof/>
          </w:rPr>
          <w:t>Authentication Levels</w:t>
        </w:r>
        <w:r w:rsidR="00D06027">
          <w:rPr>
            <w:noProof/>
            <w:webHidden/>
          </w:rPr>
          <w:tab/>
        </w:r>
        <w:r w:rsidR="00D06027">
          <w:rPr>
            <w:noProof/>
            <w:webHidden/>
          </w:rPr>
          <w:fldChar w:fldCharType="begin"/>
        </w:r>
        <w:r w:rsidR="00D06027">
          <w:rPr>
            <w:noProof/>
            <w:webHidden/>
          </w:rPr>
          <w:instrText xml:space="preserve"> PAGEREF _Toc423366238 \h </w:instrText>
        </w:r>
        <w:r w:rsidR="00D06027">
          <w:rPr>
            <w:noProof/>
            <w:webHidden/>
          </w:rPr>
        </w:r>
        <w:r w:rsidR="00D06027">
          <w:rPr>
            <w:noProof/>
            <w:webHidden/>
          </w:rPr>
          <w:fldChar w:fldCharType="separate"/>
        </w:r>
        <w:r w:rsidR="00D06027">
          <w:rPr>
            <w:noProof/>
            <w:webHidden/>
          </w:rPr>
          <w:t>151</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239" w:history="1">
        <w:r w:rsidR="00D06027" w:rsidRPr="00BF21D5">
          <w:rPr>
            <w:rStyle w:val="Hyperlink"/>
            <w:noProof/>
          </w:rPr>
          <w:t>5.1.2</w:t>
        </w:r>
        <w:r w:rsidR="00D06027">
          <w:rPr>
            <w:rFonts w:asciiTheme="minorHAnsi" w:eastAsiaTheme="minorEastAsia" w:hAnsiTheme="minorHAnsi" w:cstheme="minorBidi"/>
            <w:noProof/>
            <w:sz w:val="22"/>
            <w:szCs w:val="22"/>
          </w:rPr>
          <w:tab/>
        </w:r>
        <w:r w:rsidR="00D06027" w:rsidRPr="00BF21D5">
          <w:rPr>
            <w:rStyle w:val="Hyperlink"/>
            <w:noProof/>
          </w:rPr>
          <w:t>Preferred Security Providers</w:t>
        </w:r>
        <w:r w:rsidR="00D06027">
          <w:rPr>
            <w:noProof/>
            <w:webHidden/>
          </w:rPr>
          <w:tab/>
        </w:r>
        <w:r w:rsidR="00D06027">
          <w:rPr>
            <w:noProof/>
            <w:webHidden/>
          </w:rPr>
          <w:fldChar w:fldCharType="begin"/>
        </w:r>
        <w:r w:rsidR="00D06027">
          <w:rPr>
            <w:noProof/>
            <w:webHidden/>
          </w:rPr>
          <w:instrText xml:space="preserve"> PAGEREF _Toc423366239 \h </w:instrText>
        </w:r>
        <w:r w:rsidR="00D06027">
          <w:rPr>
            <w:noProof/>
            <w:webHidden/>
          </w:rPr>
        </w:r>
        <w:r w:rsidR="00D06027">
          <w:rPr>
            <w:noProof/>
            <w:webHidden/>
          </w:rPr>
          <w:fldChar w:fldCharType="separate"/>
        </w:r>
        <w:r w:rsidR="00D06027">
          <w:rPr>
            <w:noProof/>
            <w:webHidden/>
          </w:rPr>
          <w:t>151</w:t>
        </w:r>
        <w:r w:rsidR="00D06027">
          <w:rPr>
            <w:noProof/>
            <w:webHidden/>
          </w:rPr>
          <w:fldChar w:fldCharType="end"/>
        </w:r>
      </w:hyperlink>
    </w:p>
    <w:p w:rsidR="00D06027" w:rsidRDefault="00FB6FEA">
      <w:pPr>
        <w:pStyle w:val="TOC3"/>
        <w:rPr>
          <w:rFonts w:asciiTheme="minorHAnsi" w:eastAsiaTheme="minorEastAsia" w:hAnsiTheme="minorHAnsi" w:cstheme="minorBidi"/>
          <w:noProof/>
          <w:sz w:val="22"/>
          <w:szCs w:val="22"/>
        </w:rPr>
      </w:pPr>
      <w:hyperlink w:anchor="_Toc423366240" w:history="1">
        <w:r w:rsidR="00D06027" w:rsidRPr="00BF21D5">
          <w:rPr>
            <w:rStyle w:val="Hyperlink"/>
            <w:noProof/>
          </w:rPr>
          <w:t>5.1.3</w:t>
        </w:r>
        <w:r w:rsidR="00D06027">
          <w:rPr>
            <w:rFonts w:asciiTheme="minorHAnsi" w:eastAsiaTheme="minorEastAsia" w:hAnsiTheme="minorHAnsi" w:cstheme="minorBidi"/>
            <w:noProof/>
            <w:sz w:val="22"/>
            <w:szCs w:val="22"/>
          </w:rPr>
          <w:tab/>
        </w:r>
        <w:r w:rsidR="00D06027" w:rsidRPr="00BF21D5">
          <w:rPr>
            <w:rStyle w:val="Hyperlink"/>
            <w:noProof/>
          </w:rPr>
          <w:t>Impersonation Levels</w:t>
        </w:r>
        <w:r w:rsidR="00D06027">
          <w:rPr>
            <w:noProof/>
            <w:webHidden/>
          </w:rPr>
          <w:tab/>
        </w:r>
        <w:r w:rsidR="00D06027">
          <w:rPr>
            <w:noProof/>
            <w:webHidden/>
          </w:rPr>
          <w:fldChar w:fldCharType="begin"/>
        </w:r>
        <w:r w:rsidR="00D06027">
          <w:rPr>
            <w:noProof/>
            <w:webHidden/>
          </w:rPr>
          <w:instrText xml:space="preserve"> PAGEREF _Toc423366240 \h </w:instrText>
        </w:r>
        <w:r w:rsidR="00D06027">
          <w:rPr>
            <w:noProof/>
            <w:webHidden/>
          </w:rPr>
        </w:r>
        <w:r w:rsidR="00D06027">
          <w:rPr>
            <w:noProof/>
            <w:webHidden/>
          </w:rPr>
          <w:fldChar w:fldCharType="separate"/>
        </w:r>
        <w:r w:rsidR="00D06027">
          <w:rPr>
            <w:noProof/>
            <w:webHidden/>
          </w:rPr>
          <w:t>151</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41" w:history="1">
        <w:r w:rsidR="00D06027" w:rsidRPr="00BF21D5">
          <w:rPr>
            <w:rStyle w:val="Hyperlink"/>
            <w:noProof/>
          </w:rPr>
          <w:t>5.2</w:t>
        </w:r>
        <w:r w:rsidR="00D06027">
          <w:rPr>
            <w:rFonts w:asciiTheme="minorHAnsi" w:eastAsiaTheme="minorEastAsia" w:hAnsiTheme="minorHAnsi" w:cstheme="minorBidi"/>
            <w:noProof/>
            <w:sz w:val="22"/>
            <w:szCs w:val="22"/>
          </w:rPr>
          <w:tab/>
        </w:r>
        <w:r w:rsidR="00D06027" w:rsidRPr="00BF21D5">
          <w:rPr>
            <w:rStyle w:val="Hyperlink"/>
            <w:noProof/>
          </w:rPr>
          <w:t>Index of Security Parameters</w:t>
        </w:r>
        <w:r w:rsidR="00D06027">
          <w:rPr>
            <w:noProof/>
            <w:webHidden/>
          </w:rPr>
          <w:tab/>
        </w:r>
        <w:r w:rsidR="00D06027">
          <w:rPr>
            <w:noProof/>
            <w:webHidden/>
          </w:rPr>
          <w:fldChar w:fldCharType="begin"/>
        </w:r>
        <w:r w:rsidR="00D06027">
          <w:rPr>
            <w:noProof/>
            <w:webHidden/>
          </w:rPr>
          <w:instrText xml:space="preserve"> PAGEREF _Toc423366241 \h </w:instrText>
        </w:r>
        <w:r w:rsidR="00D06027">
          <w:rPr>
            <w:noProof/>
            <w:webHidden/>
          </w:rPr>
        </w:r>
        <w:r w:rsidR="00D06027">
          <w:rPr>
            <w:noProof/>
            <w:webHidden/>
          </w:rPr>
          <w:fldChar w:fldCharType="separate"/>
        </w:r>
        <w:r w:rsidR="00D06027">
          <w:rPr>
            <w:noProof/>
            <w:webHidden/>
          </w:rPr>
          <w:t>151</w:t>
        </w:r>
        <w:r w:rsidR="00D06027">
          <w:rPr>
            <w:noProof/>
            <w:webHidden/>
          </w:rPr>
          <w:fldChar w:fldCharType="end"/>
        </w:r>
      </w:hyperlink>
    </w:p>
    <w:p w:rsidR="00D06027" w:rsidRDefault="00FB6FEA">
      <w:pPr>
        <w:pStyle w:val="TOC1"/>
        <w:rPr>
          <w:rFonts w:asciiTheme="minorHAnsi" w:eastAsiaTheme="minorEastAsia" w:hAnsiTheme="minorHAnsi" w:cstheme="minorBidi"/>
          <w:b w:val="0"/>
          <w:bCs w:val="0"/>
          <w:noProof/>
          <w:sz w:val="22"/>
          <w:szCs w:val="22"/>
        </w:rPr>
      </w:pPr>
      <w:hyperlink w:anchor="_Toc423366242" w:history="1">
        <w:r w:rsidR="00D06027" w:rsidRPr="00BF21D5">
          <w:rPr>
            <w:rStyle w:val="Hyperlink"/>
            <w:noProof/>
          </w:rPr>
          <w:t>6</w:t>
        </w:r>
        <w:r w:rsidR="00D06027">
          <w:rPr>
            <w:rFonts w:asciiTheme="minorHAnsi" w:eastAsiaTheme="minorEastAsia" w:hAnsiTheme="minorHAnsi" w:cstheme="minorBidi"/>
            <w:b w:val="0"/>
            <w:bCs w:val="0"/>
            <w:noProof/>
            <w:sz w:val="22"/>
            <w:szCs w:val="22"/>
          </w:rPr>
          <w:tab/>
        </w:r>
        <w:r w:rsidR="00D06027" w:rsidRPr="00BF21D5">
          <w:rPr>
            <w:rStyle w:val="Hyperlink"/>
            <w:noProof/>
          </w:rPr>
          <w:t>Appendix A: Full Remote Procedure Call Extensions IDL</w:t>
        </w:r>
        <w:r w:rsidR="00D06027">
          <w:rPr>
            <w:noProof/>
            <w:webHidden/>
          </w:rPr>
          <w:tab/>
        </w:r>
        <w:r w:rsidR="00D06027">
          <w:rPr>
            <w:noProof/>
            <w:webHidden/>
          </w:rPr>
          <w:fldChar w:fldCharType="begin"/>
        </w:r>
        <w:r w:rsidR="00D06027">
          <w:rPr>
            <w:noProof/>
            <w:webHidden/>
          </w:rPr>
          <w:instrText xml:space="preserve"> PAGEREF _Toc423366242 \h </w:instrText>
        </w:r>
        <w:r w:rsidR="00D06027">
          <w:rPr>
            <w:noProof/>
            <w:webHidden/>
          </w:rPr>
        </w:r>
        <w:r w:rsidR="00D06027">
          <w:rPr>
            <w:noProof/>
            <w:webHidden/>
          </w:rPr>
          <w:fldChar w:fldCharType="separate"/>
        </w:r>
        <w:r w:rsidR="00D06027">
          <w:rPr>
            <w:noProof/>
            <w:webHidden/>
          </w:rPr>
          <w:t>152</w:t>
        </w:r>
        <w:r w:rsidR="00D06027">
          <w:rPr>
            <w:noProof/>
            <w:webHidden/>
          </w:rPr>
          <w:fldChar w:fldCharType="end"/>
        </w:r>
      </w:hyperlink>
    </w:p>
    <w:p w:rsidR="00D06027" w:rsidRDefault="00FB6FEA">
      <w:pPr>
        <w:pStyle w:val="TOC1"/>
        <w:rPr>
          <w:rFonts w:asciiTheme="minorHAnsi" w:eastAsiaTheme="minorEastAsia" w:hAnsiTheme="minorHAnsi" w:cstheme="minorBidi"/>
          <w:b w:val="0"/>
          <w:bCs w:val="0"/>
          <w:noProof/>
          <w:sz w:val="22"/>
          <w:szCs w:val="22"/>
        </w:rPr>
      </w:pPr>
      <w:hyperlink w:anchor="_Toc423366243" w:history="1">
        <w:r w:rsidR="00D06027" w:rsidRPr="00BF21D5">
          <w:rPr>
            <w:rStyle w:val="Hyperlink"/>
            <w:noProof/>
          </w:rPr>
          <w:t>7</w:t>
        </w:r>
        <w:r w:rsidR="00D06027">
          <w:rPr>
            <w:rFonts w:asciiTheme="minorHAnsi" w:eastAsiaTheme="minorEastAsia" w:hAnsiTheme="minorHAnsi" w:cstheme="minorBidi"/>
            <w:b w:val="0"/>
            <w:bCs w:val="0"/>
            <w:noProof/>
            <w:sz w:val="22"/>
            <w:szCs w:val="22"/>
          </w:rPr>
          <w:tab/>
        </w:r>
        <w:r w:rsidR="00D06027" w:rsidRPr="00BF21D5">
          <w:rPr>
            <w:rStyle w:val="Hyperlink"/>
            <w:noProof/>
          </w:rPr>
          <w:t>Appendix B: Product Behavior</w:t>
        </w:r>
        <w:r w:rsidR="00D06027">
          <w:rPr>
            <w:noProof/>
            <w:webHidden/>
          </w:rPr>
          <w:tab/>
        </w:r>
        <w:r w:rsidR="00D06027">
          <w:rPr>
            <w:noProof/>
            <w:webHidden/>
          </w:rPr>
          <w:fldChar w:fldCharType="begin"/>
        </w:r>
        <w:r w:rsidR="00D06027">
          <w:rPr>
            <w:noProof/>
            <w:webHidden/>
          </w:rPr>
          <w:instrText xml:space="preserve"> PAGEREF _Toc423366243 \h </w:instrText>
        </w:r>
        <w:r w:rsidR="00D06027">
          <w:rPr>
            <w:noProof/>
            <w:webHidden/>
          </w:rPr>
        </w:r>
        <w:r w:rsidR="00D06027">
          <w:rPr>
            <w:noProof/>
            <w:webHidden/>
          </w:rPr>
          <w:fldChar w:fldCharType="separate"/>
        </w:r>
        <w:r w:rsidR="00D06027">
          <w:rPr>
            <w:noProof/>
            <w:webHidden/>
          </w:rPr>
          <w:t>153</w:t>
        </w:r>
        <w:r w:rsidR="00D06027">
          <w:rPr>
            <w:noProof/>
            <w:webHidden/>
          </w:rPr>
          <w:fldChar w:fldCharType="end"/>
        </w:r>
      </w:hyperlink>
    </w:p>
    <w:p w:rsidR="00D06027" w:rsidRDefault="00FB6FEA">
      <w:pPr>
        <w:pStyle w:val="TOC1"/>
        <w:rPr>
          <w:rFonts w:asciiTheme="minorHAnsi" w:eastAsiaTheme="minorEastAsia" w:hAnsiTheme="minorHAnsi" w:cstheme="minorBidi"/>
          <w:b w:val="0"/>
          <w:bCs w:val="0"/>
          <w:noProof/>
          <w:sz w:val="22"/>
          <w:szCs w:val="22"/>
        </w:rPr>
      </w:pPr>
      <w:hyperlink w:anchor="_Toc423366244" w:history="1">
        <w:r w:rsidR="00D06027" w:rsidRPr="00BF21D5">
          <w:rPr>
            <w:rStyle w:val="Hyperlink"/>
            <w:noProof/>
          </w:rPr>
          <w:t>8</w:t>
        </w:r>
        <w:r w:rsidR="00D06027">
          <w:rPr>
            <w:rFonts w:asciiTheme="minorHAnsi" w:eastAsiaTheme="minorEastAsia" w:hAnsiTheme="minorHAnsi" w:cstheme="minorBidi"/>
            <w:b w:val="0"/>
            <w:bCs w:val="0"/>
            <w:noProof/>
            <w:sz w:val="22"/>
            <w:szCs w:val="22"/>
          </w:rPr>
          <w:tab/>
        </w:r>
        <w:r w:rsidR="00D06027" w:rsidRPr="00BF21D5">
          <w:rPr>
            <w:rStyle w:val="Hyperlink"/>
            <w:noProof/>
          </w:rPr>
          <w:t>Appendix C: RPC Extensions Conformance to [C706] Requirements</w:t>
        </w:r>
        <w:r w:rsidR="00D06027">
          <w:rPr>
            <w:noProof/>
            <w:webHidden/>
          </w:rPr>
          <w:tab/>
        </w:r>
        <w:r w:rsidR="00D06027">
          <w:rPr>
            <w:noProof/>
            <w:webHidden/>
          </w:rPr>
          <w:fldChar w:fldCharType="begin"/>
        </w:r>
        <w:r w:rsidR="00D06027">
          <w:rPr>
            <w:noProof/>
            <w:webHidden/>
          </w:rPr>
          <w:instrText xml:space="preserve"> PAGEREF _Toc423366244 \h </w:instrText>
        </w:r>
        <w:r w:rsidR="00D06027">
          <w:rPr>
            <w:noProof/>
            <w:webHidden/>
          </w:rPr>
        </w:r>
        <w:r w:rsidR="00D06027">
          <w:rPr>
            <w:noProof/>
            <w:webHidden/>
          </w:rPr>
          <w:fldChar w:fldCharType="separate"/>
        </w:r>
        <w:r w:rsidR="00D06027">
          <w:rPr>
            <w:noProof/>
            <w:webHidden/>
          </w:rPr>
          <w:t>165</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45" w:history="1">
        <w:r w:rsidR="00D06027" w:rsidRPr="00BF21D5">
          <w:rPr>
            <w:rStyle w:val="Hyperlink"/>
            <w:noProof/>
          </w:rPr>
          <w:t>8.1</w:t>
        </w:r>
        <w:r w:rsidR="00D06027">
          <w:rPr>
            <w:rFonts w:asciiTheme="minorHAnsi" w:eastAsiaTheme="minorEastAsia" w:hAnsiTheme="minorHAnsi" w:cstheme="minorBidi"/>
            <w:noProof/>
            <w:sz w:val="22"/>
            <w:szCs w:val="22"/>
          </w:rPr>
          <w:tab/>
        </w:r>
        <w:r w:rsidR="00D06027" w:rsidRPr="00BF21D5">
          <w:rPr>
            <w:rStyle w:val="Hyperlink"/>
            <w:noProof/>
          </w:rPr>
          <w:t>Local Interfaces</w:t>
        </w:r>
        <w:r w:rsidR="00D06027">
          <w:rPr>
            <w:noProof/>
            <w:webHidden/>
          </w:rPr>
          <w:tab/>
        </w:r>
        <w:r w:rsidR="00D06027">
          <w:rPr>
            <w:noProof/>
            <w:webHidden/>
          </w:rPr>
          <w:fldChar w:fldCharType="begin"/>
        </w:r>
        <w:r w:rsidR="00D06027">
          <w:rPr>
            <w:noProof/>
            <w:webHidden/>
          </w:rPr>
          <w:instrText xml:space="preserve"> PAGEREF _Toc423366245 \h </w:instrText>
        </w:r>
        <w:r w:rsidR="00D06027">
          <w:rPr>
            <w:noProof/>
            <w:webHidden/>
          </w:rPr>
        </w:r>
        <w:r w:rsidR="00D06027">
          <w:rPr>
            <w:noProof/>
            <w:webHidden/>
          </w:rPr>
          <w:fldChar w:fldCharType="separate"/>
        </w:r>
        <w:r w:rsidR="00D06027">
          <w:rPr>
            <w:noProof/>
            <w:webHidden/>
          </w:rPr>
          <w:t>167</w:t>
        </w:r>
        <w:r w:rsidR="00D06027">
          <w:rPr>
            <w:noProof/>
            <w:webHidden/>
          </w:rPr>
          <w:fldChar w:fldCharType="end"/>
        </w:r>
      </w:hyperlink>
    </w:p>
    <w:p w:rsidR="00D06027" w:rsidRDefault="00FB6FEA">
      <w:pPr>
        <w:pStyle w:val="TOC2"/>
        <w:rPr>
          <w:rFonts w:asciiTheme="minorHAnsi" w:eastAsiaTheme="minorEastAsia" w:hAnsiTheme="minorHAnsi" w:cstheme="minorBidi"/>
          <w:noProof/>
          <w:sz w:val="22"/>
          <w:szCs w:val="22"/>
        </w:rPr>
      </w:pPr>
      <w:hyperlink w:anchor="_Toc423366246" w:history="1">
        <w:r w:rsidR="00D06027" w:rsidRPr="00BF21D5">
          <w:rPr>
            <w:rStyle w:val="Hyperlink"/>
            <w:noProof/>
          </w:rPr>
          <w:t>8.2</w:t>
        </w:r>
        <w:r w:rsidR="00D06027">
          <w:rPr>
            <w:rFonts w:asciiTheme="minorHAnsi" w:eastAsiaTheme="minorEastAsia" w:hAnsiTheme="minorHAnsi" w:cstheme="minorBidi"/>
            <w:noProof/>
            <w:sz w:val="22"/>
            <w:szCs w:val="22"/>
          </w:rPr>
          <w:tab/>
        </w:r>
        <w:r w:rsidR="00D06027" w:rsidRPr="00BF21D5">
          <w:rPr>
            <w:rStyle w:val="Hyperlink"/>
            <w:noProof/>
          </w:rPr>
          <w:t>Implicit and NULL Binding Handles</w:t>
        </w:r>
        <w:r w:rsidR="00D06027">
          <w:rPr>
            <w:noProof/>
            <w:webHidden/>
          </w:rPr>
          <w:tab/>
        </w:r>
        <w:r w:rsidR="00D06027">
          <w:rPr>
            <w:noProof/>
            <w:webHidden/>
          </w:rPr>
          <w:fldChar w:fldCharType="begin"/>
        </w:r>
        <w:r w:rsidR="00D06027">
          <w:rPr>
            <w:noProof/>
            <w:webHidden/>
          </w:rPr>
          <w:instrText xml:space="preserve"> PAGEREF _Toc423366246 \h </w:instrText>
        </w:r>
        <w:r w:rsidR="00D06027">
          <w:rPr>
            <w:noProof/>
            <w:webHidden/>
          </w:rPr>
        </w:r>
        <w:r w:rsidR="00D06027">
          <w:rPr>
            <w:noProof/>
            <w:webHidden/>
          </w:rPr>
          <w:fldChar w:fldCharType="separate"/>
        </w:r>
        <w:r w:rsidR="00D06027">
          <w:rPr>
            <w:noProof/>
            <w:webHidden/>
          </w:rPr>
          <w:t>173</w:t>
        </w:r>
        <w:r w:rsidR="00D06027">
          <w:rPr>
            <w:noProof/>
            <w:webHidden/>
          </w:rPr>
          <w:fldChar w:fldCharType="end"/>
        </w:r>
      </w:hyperlink>
    </w:p>
    <w:p w:rsidR="00D06027" w:rsidRDefault="00FB6FEA">
      <w:pPr>
        <w:pStyle w:val="TOC1"/>
        <w:rPr>
          <w:rFonts w:asciiTheme="minorHAnsi" w:eastAsiaTheme="minorEastAsia" w:hAnsiTheme="minorHAnsi" w:cstheme="minorBidi"/>
          <w:b w:val="0"/>
          <w:bCs w:val="0"/>
          <w:noProof/>
          <w:sz w:val="22"/>
          <w:szCs w:val="22"/>
        </w:rPr>
      </w:pPr>
      <w:hyperlink w:anchor="_Toc423366247" w:history="1">
        <w:r w:rsidR="00D06027" w:rsidRPr="00BF21D5">
          <w:rPr>
            <w:rStyle w:val="Hyperlink"/>
            <w:noProof/>
          </w:rPr>
          <w:t>9</w:t>
        </w:r>
        <w:r w:rsidR="00D06027">
          <w:rPr>
            <w:rFonts w:asciiTheme="minorHAnsi" w:eastAsiaTheme="minorEastAsia" w:hAnsiTheme="minorHAnsi" w:cstheme="minorBidi"/>
            <w:b w:val="0"/>
            <w:bCs w:val="0"/>
            <w:noProof/>
            <w:sz w:val="22"/>
            <w:szCs w:val="22"/>
          </w:rPr>
          <w:tab/>
        </w:r>
        <w:r w:rsidR="00D06027" w:rsidRPr="00BF21D5">
          <w:rPr>
            <w:rStyle w:val="Hyperlink"/>
            <w:noProof/>
          </w:rPr>
          <w:t>Change Tracking</w:t>
        </w:r>
        <w:r w:rsidR="00D06027">
          <w:rPr>
            <w:noProof/>
            <w:webHidden/>
          </w:rPr>
          <w:tab/>
        </w:r>
        <w:r w:rsidR="00D06027">
          <w:rPr>
            <w:noProof/>
            <w:webHidden/>
          </w:rPr>
          <w:fldChar w:fldCharType="begin"/>
        </w:r>
        <w:r w:rsidR="00D06027">
          <w:rPr>
            <w:noProof/>
            <w:webHidden/>
          </w:rPr>
          <w:instrText xml:space="preserve"> PAGEREF _Toc423366247 \h </w:instrText>
        </w:r>
        <w:r w:rsidR="00D06027">
          <w:rPr>
            <w:noProof/>
            <w:webHidden/>
          </w:rPr>
        </w:r>
        <w:r w:rsidR="00D06027">
          <w:rPr>
            <w:noProof/>
            <w:webHidden/>
          </w:rPr>
          <w:fldChar w:fldCharType="separate"/>
        </w:r>
        <w:r w:rsidR="00D06027">
          <w:rPr>
            <w:noProof/>
            <w:webHidden/>
          </w:rPr>
          <w:t>174</w:t>
        </w:r>
        <w:r w:rsidR="00D06027">
          <w:rPr>
            <w:noProof/>
            <w:webHidden/>
          </w:rPr>
          <w:fldChar w:fldCharType="end"/>
        </w:r>
      </w:hyperlink>
    </w:p>
    <w:p w:rsidR="00D06027" w:rsidRDefault="00FB6FEA">
      <w:pPr>
        <w:pStyle w:val="TOC1"/>
        <w:rPr>
          <w:rFonts w:asciiTheme="minorHAnsi" w:eastAsiaTheme="minorEastAsia" w:hAnsiTheme="minorHAnsi" w:cstheme="minorBidi"/>
          <w:b w:val="0"/>
          <w:bCs w:val="0"/>
          <w:noProof/>
          <w:sz w:val="22"/>
          <w:szCs w:val="22"/>
        </w:rPr>
      </w:pPr>
      <w:hyperlink w:anchor="_Toc423366248" w:history="1">
        <w:r w:rsidR="00D06027" w:rsidRPr="00BF21D5">
          <w:rPr>
            <w:rStyle w:val="Hyperlink"/>
            <w:noProof/>
          </w:rPr>
          <w:t>10</w:t>
        </w:r>
        <w:r w:rsidR="00D06027">
          <w:rPr>
            <w:rFonts w:asciiTheme="minorHAnsi" w:eastAsiaTheme="minorEastAsia" w:hAnsiTheme="minorHAnsi" w:cstheme="minorBidi"/>
            <w:b w:val="0"/>
            <w:bCs w:val="0"/>
            <w:noProof/>
            <w:sz w:val="22"/>
            <w:szCs w:val="22"/>
          </w:rPr>
          <w:tab/>
        </w:r>
        <w:r w:rsidR="00D06027" w:rsidRPr="00BF21D5">
          <w:rPr>
            <w:rStyle w:val="Hyperlink"/>
            <w:noProof/>
          </w:rPr>
          <w:t>Index</w:t>
        </w:r>
        <w:r w:rsidR="00D06027">
          <w:rPr>
            <w:noProof/>
            <w:webHidden/>
          </w:rPr>
          <w:tab/>
        </w:r>
        <w:r w:rsidR="00D06027">
          <w:rPr>
            <w:noProof/>
            <w:webHidden/>
          </w:rPr>
          <w:fldChar w:fldCharType="begin"/>
        </w:r>
        <w:r w:rsidR="00D06027">
          <w:rPr>
            <w:noProof/>
            <w:webHidden/>
          </w:rPr>
          <w:instrText xml:space="preserve"> PAGEREF _Toc423366248 \h </w:instrText>
        </w:r>
        <w:r w:rsidR="00D06027">
          <w:rPr>
            <w:noProof/>
            <w:webHidden/>
          </w:rPr>
        </w:r>
        <w:r w:rsidR="00D06027">
          <w:rPr>
            <w:noProof/>
            <w:webHidden/>
          </w:rPr>
          <w:fldChar w:fldCharType="separate"/>
        </w:r>
        <w:r w:rsidR="00D06027">
          <w:rPr>
            <w:noProof/>
            <w:webHidden/>
          </w:rPr>
          <w:t>176</w:t>
        </w:r>
        <w:r w:rsidR="00D06027">
          <w:rPr>
            <w:noProof/>
            <w:webHidden/>
          </w:rPr>
          <w:fldChar w:fldCharType="end"/>
        </w:r>
      </w:hyperlink>
    </w:p>
    <w:p w:rsidR="000F2369" w:rsidRDefault="00D06027">
      <w:r>
        <w:fldChar w:fldCharType="end"/>
      </w:r>
    </w:p>
    <w:p w:rsidR="000F2369" w:rsidRDefault="00D06027">
      <w:pPr>
        <w:pStyle w:val="Heading1"/>
      </w:pPr>
      <w:bookmarkStart w:id="1" w:name="section_104418810a7c403b83605ac961a254fe"/>
      <w:bookmarkStart w:id="2" w:name="_Toc423365810"/>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F2369" w:rsidRDefault="00D06027">
      <w:r>
        <w:t xml:space="preserve">The Remote Procedure Call Protocol Extensions define a set of extensions to the DCE 1.1: Remote Procedure Call (RPC), as specified in </w:t>
      </w:r>
      <w:hyperlink r:id="rId13">
        <w:r>
          <w:rPr>
            <w:rStyle w:val="Hyperlink"/>
          </w:rPr>
          <w:t>[C706]</w:t>
        </w:r>
      </w:hyperlink>
      <w:r>
        <w:t xml:space="preserve">. This specification assumes that the reader has familiarity with the concepts and requirements specified in [C706]. Concepts and requirements specified in [C706] are not repeated in this specification, except where required to specify how the definitions are extended. The reader may also find it helpful to be familiar with </w:t>
      </w:r>
      <w:hyperlink r:id="rId14">
        <w:r>
          <w:rPr>
            <w:rStyle w:val="Hyperlink"/>
          </w:rPr>
          <w:t>[C441]</w:t>
        </w:r>
      </w:hyperlink>
      <w:r>
        <w:t>, which describes the Generic Security Service API (GSS-API) Base.</w:t>
      </w:r>
    </w:p>
    <w:p w:rsidR="000F2369" w:rsidRDefault="00D06027">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0F2369" w:rsidRDefault="00D06027">
      <w:pPr>
        <w:pStyle w:val="Heading2"/>
      </w:pPr>
      <w:bookmarkStart w:id="3" w:name="section_1644e4e613404d9a9258c62ff87e9e55"/>
      <w:bookmarkStart w:id="4" w:name="_Toc423365811"/>
      <w:r>
        <w:t>Glossary</w:t>
      </w:r>
      <w:bookmarkEnd w:id="3"/>
      <w:bookmarkEnd w:id="4"/>
      <w:r>
        <w:fldChar w:fldCharType="begin"/>
      </w:r>
      <w:r>
        <w:instrText xml:space="preserve"> XE "Glossary" </w:instrText>
      </w:r>
      <w:r>
        <w:fldChar w:fldCharType="end"/>
      </w:r>
    </w:p>
    <w:p w:rsidR="000F2369" w:rsidRDefault="00D06027">
      <w:r>
        <w:t>The following terms are specific to this document:</w:t>
      </w:r>
    </w:p>
    <w:p w:rsidR="000F2369" w:rsidRDefault="00D06027">
      <w:pPr>
        <w:ind w:left="548" w:hanging="274"/>
      </w:pPr>
      <w:bookmarkStart w:id="5" w:name="gt_29385c51-3799-4da6-8291-32fc46a81970"/>
      <w:r>
        <w:rPr>
          <w:b/>
        </w:rPr>
        <w:t>64-bit Network Data Representation (NDR64)</w:t>
      </w:r>
      <w:r>
        <w:t xml:space="preserve">: A specific instance of a </w:t>
      </w:r>
      <w:hyperlink w:anchor="gt_01216ea7-ac8a-4cc8-9d19-b901bc424c09">
        <w:r>
          <w:rPr>
            <w:rStyle w:val="HyperlinkGreen"/>
            <w:b/>
          </w:rPr>
          <w:t>remote procedure call (RPC) transfer syntax</w:t>
        </w:r>
      </w:hyperlink>
      <w:r>
        <w:t xml:space="preserve">. For more information about </w:t>
      </w:r>
      <w:hyperlink w:anchor="gt_01216ea7-ac8a-4cc8-9d19-b901bc424c09">
        <w:r>
          <w:rPr>
            <w:rStyle w:val="HyperlinkGreen"/>
            <w:b/>
          </w:rPr>
          <w:t>RPC transfer syntax</w:t>
        </w:r>
      </w:hyperlink>
      <w:r>
        <w:t xml:space="preserve">, see </w:t>
      </w:r>
      <w:hyperlink r:id="rId16">
        <w:r>
          <w:rPr>
            <w:rStyle w:val="Hyperlink"/>
          </w:rPr>
          <w:t>[C706]</w:t>
        </w:r>
      </w:hyperlink>
      <w:r>
        <w:t xml:space="preserve"> section 14.</w:t>
      </w:r>
      <w:bookmarkEnd w:id="5"/>
    </w:p>
    <w:p w:rsidR="000F2369" w:rsidRDefault="00D06027">
      <w:pPr>
        <w:ind w:left="548" w:hanging="274"/>
      </w:pPr>
      <w:bookmarkStart w:id="6" w:name="gt_40358b87-f131-4ea9-8e87-51912d97d3cf"/>
      <w:r>
        <w:rPr>
          <w:b/>
        </w:rPr>
        <w:t>activity</w:t>
      </w:r>
      <w:r>
        <w:t>: Used as specified in [C706] section 9.5.</w:t>
      </w:r>
      <w:bookmarkEnd w:id="6"/>
    </w:p>
    <w:p w:rsidR="000F2369" w:rsidRDefault="00D06027">
      <w:pPr>
        <w:ind w:left="548" w:hanging="274"/>
      </w:pPr>
      <w:bookmarkStart w:id="7" w:name="gt_96d9b551-0cf0-4cfb-8fd7-7e1217d4c341"/>
      <w:r>
        <w:rPr>
          <w:b/>
        </w:rPr>
        <w:t>application configuration file (ACF)</w:t>
      </w:r>
      <w:r>
        <w:t xml:space="preserve">: A supplemental file that accompanies an </w:t>
      </w:r>
      <w:hyperlink w:anchor="gt_73177eec-4092-420f-92c5-60b2478df824">
        <w:r>
          <w:rPr>
            <w:rStyle w:val="HyperlinkGreen"/>
            <w:b/>
          </w:rPr>
          <w:t>Interface Definition Language (IDL)</w:t>
        </w:r>
      </w:hyperlink>
      <w:r>
        <w:t xml:space="preserve"> specification and is used to specify stub processing rules. For more information, see "The Attribute Configuration Source" in Part 2 of [C706] and </w:t>
      </w:r>
      <w:hyperlink r:id="rId17">
        <w:r>
          <w:rPr>
            <w:rStyle w:val="Hyperlink"/>
          </w:rPr>
          <w:t>[MS-RPCE]</w:t>
        </w:r>
      </w:hyperlink>
      <w:r>
        <w:t>.</w:t>
      </w:r>
      <w:bookmarkEnd w:id="7"/>
    </w:p>
    <w:p w:rsidR="000F2369" w:rsidRDefault="00D06027">
      <w:pPr>
        <w:ind w:left="548" w:hanging="274"/>
      </w:pPr>
      <w:bookmarkStart w:id="8"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[C706] section 13.1.2.1 and [MS-RPCE].</w:t>
      </w:r>
      <w:bookmarkEnd w:id="8"/>
    </w:p>
    <w:p w:rsidR="000F2369" w:rsidRDefault="00D06027">
      <w:pPr>
        <w:ind w:left="548" w:hanging="274"/>
      </w:pPr>
      <w:bookmarkStart w:id="9" w:name="gt_ffda2ae0-9528-42a7-ac1a-9d42d40674f7"/>
      <w:r>
        <w:rPr>
          <w:b/>
        </w:rPr>
        <w:t>Authentication Service (AS)</w:t>
      </w:r>
      <w:r>
        <w:t xml:space="preserve">: A service that issues ticket granting tickets (TGTs), which are used for authenticating principals within the realm or domain served by the </w:t>
      </w:r>
      <w:hyperlink w:anchor="gt_ffda2ae0-9528-42a7-ac1a-9d42d40674f7">
        <w:r>
          <w:rPr>
            <w:rStyle w:val="HyperlinkGreen"/>
            <w:b/>
          </w:rPr>
          <w:t>Authentication Service</w:t>
        </w:r>
      </w:hyperlink>
      <w:r>
        <w:t>.</w:t>
      </w:r>
      <w:bookmarkEnd w:id="9"/>
    </w:p>
    <w:p w:rsidR="000F2369" w:rsidRDefault="00D06027">
      <w:pPr>
        <w:ind w:left="548" w:hanging="274"/>
      </w:pPr>
      <w:bookmarkStart w:id="10" w:name="gt_c7fa7669-7b1a-4521-9408-fa7d11f04335"/>
      <w:r>
        <w:rPr>
          <w:b/>
        </w:rPr>
        <w:t>authentication type</w:t>
      </w:r>
      <w:r>
        <w:t xml:space="preserve">: A numeric identifier that uniquely identifies a </w:t>
      </w:r>
      <w:hyperlink w:anchor="gt_05fd3925-0672-4f24-9dd9-2b9d441eb333">
        <w:r>
          <w:rPr>
            <w:rStyle w:val="HyperlinkGreen"/>
            <w:b/>
          </w:rPr>
          <w:t>security provider</w:t>
        </w:r>
      </w:hyperlink>
      <w:r>
        <w:t>.</w:t>
      </w:r>
      <w:bookmarkEnd w:id="10"/>
    </w:p>
    <w:p w:rsidR="000F2369" w:rsidRDefault="00D06027">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0F2369" w:rsidRDefault="00D06027">
      <w:pPr>
        <w:ind w:left="548" w:hanging="274"/>
      </w:pPr>
      <w:bookmarkStart w:id="12" w:name="gt_ad861812-8cb0-497a-80bb-13c95aa4e425"/>
      <w:r>
        <w:rPr>
          <w:b/>
        </w:rPr>
        <w:t>binary large object (BLOB)</w:t>
      </w:r>
      <w:r>
        <w:t>: A discrete packet of data that is stored in a database and is treated as a sequence of uninterpreted bytes.</w:t>
      </w:r>
      <w:bookmarkEnd w:id="12"/>
    </w:p>
    <w:p w:rsidR="000F2369" w:rsidRDefault="00D06027">
      <w:pPr>
        <w:ind w:left="548" w:hanging="274"/>
      </w:pPr>
      <w:bookmarkStart w:id="13" w:name="gt_477f0d0a-09aa-4be2-b702-0a4f61d8c21c"/>
      <w:r>
        <w:rPr>
          <w:b/>
        </w:rPr>
        <w:t>client address space (CAS)</w:t>
      </w:r>
      <w:r>
        <w:t>: Used as specified in [C706] section 9.5.</w:t>
      </w:r>
      <w:bookmarkEnd w:id="13"/>
    </w:p>
    <w:p w:rsidR="000F2369" w:rsidRDefault="00D06027">
      <w:pPr>
        <w:ind w:left="548" w:hanging="274"/>
      </w:pPr>
      <w:bookmarkStart w:id="14" w:name="gt_2d1df2c8-91db-411b-ae98-2e457cfabef2"/>
      <w:r>
        <w:rPr>
          <w:b/>
        </w:rPr>
        <w:t>connectionless RPC</w:t>
      </w:r>
      <w:r>
        <w:t xml:space="preserve">: An </w:t>
      </w:r>
      <w:hyperlink w:anchor="gt_8a7f6700-8311-45bc-af10-82e10accd331">
        <w:r>
          <w:rPr>
            <w:rStyle w:val="HyperlinkGreen"/>
            <w:b/>
          </w:rPr>
          <w:t>RPC</w:t>
        </w:r>
      </w:hyperlink>
      <w:r>
        <w:t xml:space="preserve"> protocol dialect built on top of an </w:t>
      </w:r>
      <w:hyperlink w:anchor="gt_8a7f6700-8311-45bc-af10-82e10accd331">
        <w:r>
          <w:rPr>
            <w:rStyle w:val="HyperlinkGreen"/>
            <w:b/>
          </w:rPr>
          <w:t>RPC</w:t>
        </w:r>
      </w:hyperlink>
      <w:r>
        <w:t xml:space="preserve"> transport that does not support connections. For more information, see [C706] section 12.</w:t>
      </w:r>
      <w:bookmarkEnd w:id="14"/>
    </w:p>
    <w:p w:rsidR="000F2369" w:rsidRDefault="00D06027">
      <w:pPr>
        <w:ind w:left="548" w:hanging="274"/>
      </w:pPr>
      <w:bookmarkStart w:id="15" w:name="gt_7d8ad771-59c4-4fbf-9b94-30d32963500f"/>
      <w:r>
        <w:rPr>
          <w:b/>
        </w:rPr>
        <w:t>connection-oriented RPC</w:t>
      </w:r>
      <w:r>
        <w:t xml:space="preserve">: A </w:t>
      </w:r>
      <w:hyperlink w:anchor="gt_8a7f6700-8311-45bc-af10-82e10accd331">
        <w:r>
          <w:rPr>
            <w:rStyle w:val="HyperlinkGreen"/>
            <w:b/>
          </w:rPr>
          <w:t>remote procedure call (RPC)</w:t>
        </w:r>
      </w:hyperlink>
      <w:r>
        <w:t xml:space="preserve"> protocol dialect built on top of an </w:t>
      </w:r>
      <w:hyperlink w:anchor="gt_8a7f6700-8311-45bc-af10-82e10accd331">
        <w:r>
          <w:rPr>
            <w:rStyle w:val="HyperlinkGreen"/>
            <w:b/>
          </w:rPr>
          <w:t>RPC</w:t>
        </w:r>
      </w:hyperlink>
      <w:r>
        <w:t xml:space="preserve"> transport that supports connections. For more information, see [C706] section 12.</w:t>
      </w:r>
      <w:bookmarkEnd w:id="15"/>
    </w:p>
    <w:p w:rsidR="000F2369" w:rsidRDefault="00D06027">
      <w:pPr>
        <w:ind w:left="548" w:hanging="274"/>
      </w:pPr>
      <w:bookmarkStart w:id="16" w:name="gt_32196f56-0692-4966-8275-bb93c736cf24"/>
      <w:r>
        <w:rPr>
          <w:b/>
        </w:rPr>
        <w:t>conversation callback</w:t>
      </w:r>
      <w:r>
        <w:t xml:space="preserve">: A </w:t>
      </w:r>
      <w:hyperlink w:anchor="gt_8a7f6700-8311-45bc-af10-82e10accd331">
        <w:r>
          <w:rPr>
            <w:rStyle w:val="HyperlinkGreen"/>
            <w:b/>
          </w:rPr>
          <w:t>remote procedure call (RPC)</w:t>
        </w:r>
      </w:hyperlink>
      <w:r>
        <w:t xml:space="preserve"> request/response message exchange initiated by an RPC Server and received by an RPC Client. The message exchange is internal to the connectionless </w:t>
      </w:r>
      <w:hyperlink w:anchor="gt_8a7f6700-8311-45bc-af10-82e10accd331">
        <w:r>
          <w:rPr>
            <w:rStyle w:val="HyperlinkGreen"/>
            <w:b/>
          </w:rPr>
          <w:t>RPC</w:t>
        </w:r>
      </w:hyperlink>
      <w:r>
        <w:t xml:space="preserve"> engine.</w:t>
      </w:r>
      <w:bookmarkEnd w:id="16"/>
    </w:p>
    <w:p w:rsidR="000F2369" w:rsidRDefault="00D06027">
      <w:pPr>
        <w:ind w:left="548" w:hanging="274"/>
      </w:pPr>
      <w:bookmarkStart w:id="17" w:name="gt_37a1c147-3e3f-4806-be67-8e0e8906c860"/>
      <w:r>
        <w:rPr>
          <w:b/>
        </w:rPr>
        <w:t>correlation</w:t>
      </w:r>
      <w:r>
        <w:t xml:space="preserve">: In an </w:t>
      </w:r>
      <w:hyperlink w:anchor="gt_73177eec-4092-420f-92c5-60b2478df824">
        <w:r>
          <w:rPr>
            <w:rStyle w:val="HyperlinkGreen"/>
            <w:b/>
          </w:rPr>
          <w:t>Interface Definition Language (IDL)</w:t>
        </w:r>
      </w:hyperlink>
      <w:r>
        <w:t xml:space="preserve"> file, the runtime properties of one argument dictate the allowed runtime properties of another argument.</w:t>
      </w:r>
      <w:bookmarkEnd w:id="17"/>
    </w:p>
    <w:p w:rsidR="000F2369" w:rsidRDefault="00D06027">
      <w:pPr>
        <w:ind w:left="548" w:hanging="274"/>
      </w:pPr>
      <w:bookmarkStart w:id="18" w:name="gt_6c5144b9-bdbd-4c6a-b544-309486392879"/>
      <w:r>
        <w:rPr>
          <w:b/>
        </w:rPr>
        <w:t>deserialize</w:t>
      </w:r>
      <w:r>
        <w:t xml:space="preserve">: See </w:t>
      </w:r>
      <w:hyperlink w:anchor="gt_3805d4b6-fddb-4079-9f39-b70a4945f97d">
        <w:r>
          <w:rPr>
            <w:rStyle w:val="HyperlinkGreen"/>
            <w:b/>
          </w:rPr>
          <w:t>unmarshal</w:t>
        </w:r>
      </w:hyperlink>
      <w:r>
        <w:t>.</w:t>
      </w:r>
      <w:bookmarkEnd w:id="18"/>
    </w:p>
    <w:p w:rsidR="000F2369" w:rsidRDefault="00D06027">
      <w:pPr>
        <w:ind w:left="548" w:hanging="274"/>
      </w:pPr>
      <w:bookmarkStart w:id="19" w:name="gt_46da887f-3f66-4941-a854-e51c52cf4c56"/>
      <w:r>
        <w:rPr>
          <w:b/>
        </w:rPr>
        <w:t>dynamic endpoint</w:t>
      </w:r>
      <w:r>
        <w:t>: A network-specific server address that is requested and assigned at run time. For more information, see [C706].</w:t>
      </w:r>
      <w:bookmarkEnd w:id="19"/>
    </w:p>
    <w:p w:rsidR="000F2369" w:rsidRDefault="00D06027">
      <w:pPr>
        <w:ind w:left="548" w:hanging="274"/>
      </w:pPr>
      <w:bookmarkStart w:id="20" w:name="gt_b91c1e27-e8e0-499b-8c65-738006af72ee"/>
      <w:r>
        <w:rPr>
          <w:b/>
        </w:rPr>
        <w:t>endpoint</w:t>
      </w:r>
      <w:r>
        <w:t xml:space="preserve">: A network-specific address of a </w:t>
      </w:r>
      <w:hyperlink w:anchor="gt_ae65dac0-cd24-4e83-a946-6d1097b71553">
        <w:r>
          <w:rPr>
            <w:rStyle w:val="HyperlinkGreen"/>
            <w:b/>
          </w:rPr>
          <w:t>remote procedure call (RPC) server</w:t>
        </w:r>
      </w:hyperlink>
      <w:r>
        <w:t xml:space="preserve">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w:t>
      </w:r>
      <w:hyperlink w:anchor="gt_34f1dfa8-b1df-4d77-aa6e-d777422f9dca">
        <w:r>
          <w:rPr>
            <w:rStyle w:val="HyperlinkGreen"/>
            <w:b/>
          </w:rPr>
          <w:t>named pipe</w:t>
        </w:r>
      </w:hyperlink>
      <w:r>
        <w:t>. For more information, see [C706].</w:t>
      </w:r>
      <w:bookmarkEnd w:id="20"/>
    </w:p>
    <w:p w:rsidR="000F2369" w:rsidRDefault="00D06027">
      <w:pPr>
        <w:ind w:left="548" w:hanging="274"/>
      </w:pPr>
      <w:bookmarkStart w:id="21" w:name="gt_f0c09805-df1e-4cdb-a71c-f0db94e870ae"/>
      <w:r>
        <w:rPr>
          <w:b/>
        </w:rPr>
        <w:t>endpoint mapper</w:t>
      </w:r>
      <w:r>
        <w:t xml:space="preserve">: A service on a </w:t>
      </w:r>
      <w:hyperlink w:anchor="gt_ae65dac0-cd24-4e83-a946-6d1097b71553">
        <w:r>
          <w:rPr>
            <w:rStyle w:val="HyperlinkGreen"/>
            <w:b/>
          </w:rPr>
          <w:t>remote procedure call (RPC) server</w:t>
        </w:r>
      </w:hyperlink>
      <w:r>
        <w:t xml:space="preserve"> that maintains a database of </w:t>
      </w:r>
      <w:hyperlink w:anchor="gt_46da887f-3f66-4941-a854-e51c52cf4c56">
        <w:r>
          <w:rPr>
            <w:rStyle w:val="HyperlinkGreen"/>
            <w:b/>
          </w:rPr>
          <w:t>dynamic endpoints</w:t>
        </w:r>
      </w:hyperlink>
      <w:r>
        <w:t xml:space="preserve"> and allows clients to map an interface/object UUID pair to a local </w:t>
      </w:r>
      <w:hyperlink w:anchor="gt_46da887f-3f66-4941-a854-e51c52cf4c56">
        <w:r>
          <w:rPr>
            <w:rStyle w:val="HyperlinkGreen"/>
            <w:b/>
          </w:rPr>
          <w:t>dynamic endpoint</w:t>
        </w:r>
      </w:hyperlink>
      <w:r>
        <w:t>. For more information, see [C706].</w:t>
      </w:r>
      <w:bookmarkEnd w:id="21"/>
    </w:p>
    <w:p w:rsidR="000F2369" w:rsidRDefault="00D06027">
      <w:pPr>
        <w:ind w:left="548" w:hanging="274"/>
      </w:pPr>
      <w:bookmarkStart w:id="2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2"/>
    </w:p>
    <w:p w:rsidR="000F2369" w:rsidRDefault="00D06027">
      <w:pPr>
        <w:ind w:left="548" w:hanging="274"/>
      </w:pPr>
      <w:bookmarkStart w:id="23" w:name="gt_95913fbd-3262-47ae-b5eb-18e6806824b9"/>
      <w:r>
        <w:rPr>
          <w:b/>
        </w:rPr>
        <w:t>interface</w:t>
      </w:r>
      <w:r>
        <w:t>: This term is used exactly as specified in [C706] section "Introduction to the RPC API" in Part 2.</w:t>
      </w:r>
      <w:bookmarkEnd w:id="23"/>
    </w:p>
    <w:p w:rsidR="000F2369" w:rsidRDefault="00D06027">
      <w:pPr>
        <w:ind w:left="548" w:hanging="274"/>
      </w:pPr>
      <w:bookmarkStart w:id="24" w:name="gt_73177eec-4092-420f-92c5-60b2478df824"/>
      <w:r>
        <w:rPr>
          <w:b/>
        </w:rPr>
        <w:t>Interface Definition Language (IDL)</w:t>
      </w:r>
      <w:r>
        <w:t xml:space="preserve">: The International Standards Organization (ISO) standard language for specifying the </w:t>
      </w:r>
      <w:hyperlink w:anchor="gt_95913fbd-3262-47ae-b5eb-18e6806824b9">
        <w:r>
          <w:rPr>
            <w:rStyle w:val="HyperlinkGreen"/>
            <w:b/>
          </w:rPr>
          <w:t>interface</w:t>
        </w:r>
      </w:hyperlink>
      <w:r>
        <w:t xml:space="preserve"> for remote procedure calls. For more information, see [C706] section 4.</w:t>
      </w:r>
      <w:bookmarkEnd w:id="24"/>
    </w:p>
    <w:p w:rsidR="000F2369" w:rsidRDefault="00D06027">
      <w:pPr>
        <w:ind w:left="548" w:hanging="274"/>
      </w:pPr>
      <w:bookmarkStart w:id="25" w:name="gt_585342e8-0d08-4a25-ac61-025d5ce05ad7"/>
      <w:r>
        <w:rPr>
          <w:b/>
        </w:rPr>
        <w:t>listening state</w:t>
      </w:r>
      <w:r>
        <w:t>: A server or proxy state in which the server or proxy is able to accept and respond to events coming from the network.</w:t>
      </w:r>
      <w:bookmarkEnd w:id="25"/>
    </w:p>
    <w:p w:rsidR="000F2369" w:rsidRDefault="00D06027">
      <w:pPr>
        <w:ind w:left="548" w:hanging="274"/>
      </w:pPr>
      <w:bookmarkStart w:id="26" w:name="gt_079478cb-f4c5-4ce5-b72b-2144da5d2ce7"/>
      <w:r>
        <w:rPr>
          <w:b/>
        </w:rPr>
        <w:t>little-endian</w:t>
      </w:r>
      <w:r>
        <w:t>: Multiple-byte values that are byte-ordered with the least significant byte stored in the memory location with the lowest address.</w:t>
      </w:r>
      <w:bookmarkEnd w:id="26"/>
    </w:p>
    <w:p w:rsidR="000F2369" w:rsidRDefault="00D06027">
      <w:pPr>
        <w:ind w:left="548" w:hanging="274"/>
      </w:pPr>
      <w:bookmarkStart w:id="27" w:name="gt_37e89d91-2800-49d1-9d17-45ebe167ad87"/>
      <w:r>
        <w:rPr>
          <w:b/>
        </w:rPr>
        <w:t>marshal</w:t>
      </w:r>
      <w:r>
        <w:t xml:space="preserve">: To encode one or more data structures into an octet stream using a specific </w:t>
      </w:r>
      <w:hyperlink w:anchor="gt_8a7f6700-8311-45bc-af10-82e10accd331">
        <w:r>
          <w:rPr>
            <w:rStyle w:val="HyperlinkGreen"/>
            <w:b/>
          </w:rPr>
          <w:t>remote procedure call (RPC)</w:t>
        </w:r>
      </w:hyperlink>
      <w:r>
        <w:t xml:space="preserve"> transfer syntax (for example, marshaling a 32-bit integer).</w:t>
      </w:r>
      <w:bookmarkEnd w:id="27"/>
    </w:p>
    <w:p w:rsidR="000F2369" w:rsidRDefault="00D06027">
      <w:pPr>
        <w:ind w:left="548" w:hanging="274"/>
      </w:pPr>
      <w:bookmarkStart w:id="28" w:name="gt_e0245240-9927-4991-85af-f5babcd95bfd"/>
      <w:r>
        <w:rPr>
          <w:b/>
        </w:rPr>
        <w:t>marshaling</w:t>
      </w:r>
      <w:r>
        <w:t xml:space="preserve">: The act of formatting COM parameters for transmission over a </w:t>
      </w:r>
      <w:hyperlink w:anchor="gt_8a7f6700-8311-45bc-af10-82e10accd331">
        <w:r>
          <w:rPr>
            <w:rStyle w:val="HyperlinkGreen"/>
            <w:b/>
          </w:rPr>
          <w:t>remote procedure call (RPC)</w:t>
        </w:r>
      </w:hyperlink>
      <w:r>
        <w:t xml:space="preserve">. For more information, see </w:t>
      </w:r>
      <w:hyperlink r:id="rId19">
        <w:r>
          <w:rPr>
            <w:rStyle w:val="Hyperlink"/>
          </w:rPr>
          <w:t>[MS-DCOM]</w:t>
        </w:r>
      </w:hyperlink>
      <w:r>
        <w:t>.</w:t>
      </w:r>
      <w:bookmarkEnd w:id="28"/>
    </w:p>
    <w:p w:rsidR="000F2369" w:rsidRDefault="00D06027">
      <w:pPr>
        <w:ind w:left="548" w:hanging="274"/>
      </w:pPr>
      <w:bookmarkStart w:id="29"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[MS-RPCE].</w:t>
      </w:r>
      <w:bookmarkEnd w:id="29"/>
    </w:p>
    <w:p w:rsidR="000F2369" w:rsidRDefault="00D06027">
      <w:pPr>
        <w:ind w:left="548" w:hanging="274"/>
      </w:pPr>
      <w:bookmarkStart w:id="30" w:name="gt_34f1dfa8-b1df-4d77-aa6e-d777422f9dca"/>
      <w:r>
        <w:rPr>
          <w:b/>
        </w:rPr>
        <w:t>named pipe</w:t>
      </w:r>
      <w:r>
        <w:t>: A named, one-way, or duplex pipe for communication between a pipe server and one or more pipe clients.</w:t>
      </w:r>
      <w:bookmarkEnd w:id="30"/>
    </w:p>
    <w:p w:rsidR="000F2369" w:rsidRDefault="00D06027">
      <w:pPr>
        <w:ind w:left="548" w:hanging="274"/>
      </w:pPr>
      <w:bookmarkStart w:id="31" w:name="gt_731accc2-2ba6-4bfa-9312-3c1a949ccd4a"/>
      <w:r>
        <w:rPr>
          <w:b/>
        </w:rPr>
        <w:t>NDR64</w:t>
      </w:r>
      <w:r>
        <w:t xml:space="preserve">: See </w:t>
      </w:r>
      <w:hyperlink w:anchor="gt_29385c51-3799-4da6-8291-32fc46a81970">
        <w:r>
          <w:rPr>
            <w:rStyle w:val="HyperlinkGreen"/>
            <w:b/>
          </w:rPr>
          <w:t>64-bit Network Data Representation (NDR64)</w:t>
        </w:r>
      </w:hyperlink>
      <w:r>
        <w:t>.</w:t>
      </w:r>
      <w:bookmarkEnd w:id="31"/>
    </w:p>
    <w:p w:rsidR="000F2369" w:rsidRDefault="00D06027">
      <w:pPr>
        <w:ind w:left="548" w:hanging="274"/>
      </w:pPr>
      <w:bookmarkStart w:id="32"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 area networks. The LAN Manager protocols were the default in Windows NT operating system environments prior to Windows 2000 operating system. A protocol family including name resolution, datagram, and connection services. For more information, see </w:t>
      </w:r>
      <w:hyperlink r:id="rId20">
        <w:r>
          <w:rPr>
            <w:rStyle w:val="Hyperlink"/>
          </w:rPr>
          <w:t>[RFC1001]</w:t>
        </w:r>
      </w:hyperlink>
      <w:r>
        <w:t xml:space="preserve"> and </w:t>
      </w:r>
      <w:hyperlink r:id="rId21">
        <w:r>
          <w:rPr>
            <w:rStyle w:val="Hyperlink"/>
          </w:rPr>
          <w:t>[RFC1002]</w:t>
        </w:r>
      </w:hyperlink>
      <w:r>
        <w:t>.</w:t>
      </w:r>
      <w:bookmarkEnd w:id="32"/>
    </w:p>
    <w:p w:rsidR="000F2369" w:rsidRDefault="00D06027">
      <w:pPr>
        <w:ind w:left="548" w:hanging="274"/>
      </w:pPr>
      <w:bookmarkStart w:id="33" w:name="gt_150cc108-7e58-4fdb-957d-2a3734ba15f5"/>
      <w:r>
        <w:rPr>
          <w:b/>
        </w:rPr>
        <w:t>NetBIOS host name</w:t>
      </w:r>
      <w:r>
        <w:t xml:space="preserve">: The NetBIOS name of a host (as specified in [RFC1001] section 14 and [RFC1002] section 4), with the extensions described in </w:t>
      </w:r>
      <w:hyperlink r:id="rId22">
        <w:r>
          <w:rPr>
            <w:rStyle w:val="Hyperlink"/>
          </w:rPr>
          <w:t>[MS-NBTE]</w:t>
        </w:r>
      </w:hyperlink>
      <w:r>
        <w:t>.</w:t>
      </w:r>
      <w:bookmarkEnd w:id="33"/>
    </w:p>
    <w:p w:rsidR="000F2369" w:rsidRDefault="00D06027">
      <w:pPr>
        <w:ind w:left="548" w:hanging="274"/>
      </w:pPr>
      <w:bookmarkStart w:id="34"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34"/>
    </w:p>
    <w:p w:rsidR="000F2369" w:rsidRDefault="00D06027">
      <w:pPr>
        <w:ind w:left="548" w:hanging="274"/>
      </w:pPr>
      <w:bookmarkStart w:id="35" w:name="gt_0a38e28d-7525-4d2d-8c62-43aedaf47b74"/>
      <w:r>
        <w:rPr>
          <w:b/>
        </w:rPr>
        <w:t>object UUID</w:t>
      </w:r>
      <w:r>
        <w:t xml:space="preserve">: A </w:t>
      </w:r>
      <w:hyperlink w:anchor="gt_c4813fc3-b2e5-4aa3-bde7-421d950d68d3">
        <w:r>
          <w:rPr>
            <w:rStyle w:val="HyperlinkGreen"/>
            <w:b/>
          </w:rPr>
          <w:t>UUID</w:t>
        </w:r>
      </w:hyperlink>
      <w:r>
        <w:t xml:space="preserve"> that is used to represent a resource available on the remote procedure call (RPC) servers. For more information, see [C706].</w:t>
      </w:r>
      <w:bookmarkEnd w:id="35"/>
    </w:p>
    <w:p w:rsidR="000F2369" w:rsidRDefault="00D06027">
      <w:pPr>
        <w:ind w:left="548" w:hanging="274"/>
      </w:pPr>
      <w:bookmarkStart w:id="36" w:name="gt_0f7c956d-be5c-48f0-893c-cc20325dc84c"/>
      <w:r>
        <w:rPr>
          <w:b/>
        </w:rPr>
        <w:t>opaque</w:t>
      </w:r>
      <w:r>
        <w:t>: Data that the client does not use and data (or, more often, a handle) for use on the server on behalf of the client. Opaque data is sent to the client and returned to the server and used to access data or state information needed to process client calls/requests.</w:t>
      </w:r>
      <w:bookmarkEnd w:id="36"/>
    </w:p>
    <w:p w:rsidR="000F2369" w:rsidRDefault="00D06027">
      <w:pPr>
        <w:ind w:left="548" w:hanging="274"/>
      </w:pPr>
      <w:bookmarkStart w:id="37"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37"/>
    </w:p>
    <w:p w:rsidR="000F2369" w:rsidRDefault="00D06027">
      <w:pPr>
        <w:ind w:left="548" w:hanging="274"/>
      </w:pPr>
      <w:bookmarkStart w:id="38"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(RPC)-specific PDUs, see [C706] section 12.</w:t>
      </w:r>
      <w:bookmarkEnd w:id="38"/>
    </w:p>
    <w:p w:rsidR="000F2369" w:rsidRDefault="00D06027">
      <w:pPr>
        <w:ind w:left="548" w:hanging="274"/>
      </w:pPr>
      <w:bookmarkStart w:id="39" w:name="gt_c0f5d2b0-2380-42d3-ab26-c0d806c4f964"/>
      <w:r>
        <w:rPr>
          <w:b/>
        </w:rPr>
        <w:t>protocol identifier</w:t>
      </w:r>
      <w:r>
        <w:t>: A numeric value that uniquely identifies an RPC transport protocol when describing a protocol in the context of a protocol tower. For more information, see [C706] Appendix I.</w:t>
      </w:r>
      <w:bookmarkEnd w:id="39"/>
    </w:p>
    <w:p w:rsidR="000F2369" w:rsidRDefault="00D06027">
      <w:pPr>
        <w:ind w:left="548" w:hanging="274"/>
      </w:pPr>
      <w:bookmarkStart w:id="40" w:name="gt_580590c7-4e89-4c2e-8425-7bcddd8e9fad"/>
      <w:r>
        <w:rPr>
          <w:b/>
        </w:rPr>
        <w:t>protocol tower</w:t>
      </w:r>
      <w:r>
        <w:t>: A protocol sequence along with its related address and protocol-specific information. For more information, see [C706] section 6.</w:t>
      </w:r>
      <w:bookmarkEnd w:id="40"/>
    </w:p>
    <w:p w:rsidR="000F2369" w:rsidRDefault="00D06027">
      <w:pPr>
        <w:ind w:left="548" w:hanging="274"/>
      </w:pPr>
      <w:bookmarkStart w:id="41" w:name="gt_4a43657f-b3f6-42e2-b874-81283fb7c0fa"/>
      <w:r>
        <w:rPr>
          <w:b/>
        </w:rPr>
        <w:t>protocol variant</w:t>
      </w:r>
      <w:r>
        <w:t>: A protocol version that is distinct and noninteroperable from other protocol versions when all versions are from the same group of related protocols.</w:t>
      </w:r>
      <w:bookmarkEnd w:id="41"/>
    </w:p>
    <w:p w:rsidR="000F2369" w:rsidRDefault="00D06027">
      <w:pPr>
        <w:ind w:left="548" w:hanging="274"/>
      </w:pPr>
      <w:bookmarkStart w:id="42"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42"/>
    </w:p>
    <w:p w:rsidR="000F2369" w:rsidRDefault="00D06027">
      <w:pPr>
        <w:ind w:left="548" w:hanging="274"/>
      </w:pPr>
      <w:bookmarkStart w:id="43" w:name="gt_e5a7be6b-98db-4e8d-8116-5893f43ab48b"/>
      <w:r>
        <w:rPr>
          <w:b/>
        </w:rPr>
        <w:t>RPC client</w:t>
      </w:r>
      <w:r>
        <w:t>: A computer on the network that sends messages using remote procedure call (RPC) as its transport, waits for responses, and is the initiator in an RPC exchange.</w:t>
      </w:r>
      <w:bookmarkEnd w:id="43"/>
    </w:p>
    <w:p w:rsidR="000F2369" w:rsidRDefault="00D06027">
      <w:pPr>
        <w:ind w:left="548" w:hanging="274"/>
      </w:pPr>
      <w:bookmarkStart w:id="44"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44"/>
    </w:p>
    <w:p w:rsidR="000F2369" w:rsidRDefault="00D06027">
      <w:pPr>
        <w:ind w:left="548" w:hanging="274"/>
      </w:pPr>
      <w:bookmarkStart w:id="45" w:name="gt_ae65dac0-cd24-4e83-a946-6d1097b71553"/>
      <w:r>
        <w:rPr>
          <w:b/>
        </w:rPr>
        <w:t>RPC server</w:t>
      </w:r>
      <w:r>
        <w:t>: A computer on the network that waits for messages, processes them when they arrive, and sends responses using RPC as its transport acts as the responder during a remote procedure call (RPC) exchange.</w:t>
      </w:r>
      <w:bookmarkEnd w:id="45"/>
    </w:p>
    <w:p w:rsidR="000F2369" w:rsidRDefault="00D06027">
      <w:pPr>
        <w:ind w:left="548" w:hanging="274"/>
      </w:pPr>
      <w:bookmarkStart w:id="46" w:name="gt_01216ea7-ac8a-4cc8-9d19-b901bc424c09"/>
      <w:r>
        <w:rPr>
          <w:b/>
        </w:rPr>
        <w:t>RPC transfer syntax</w:t>
      </w:r>
      <w:r>
        <w:t>: A method for encoding messages defined in an Interface Definition Language (IDL) file. Remote procedure call (RPC) can support different encoding methods or transfer syntaxes. For more information, see [C706].</w:t>
      </w:r>
      <w:bookmarkEnd w:id="46"/>
    </w:p>
    <w:p w:rsidR="000F2369" w:rsidRDefault="00D06027">
      <w:pPr>
        <w:ind w:left="548" w:hanging="274"/>
      </w:pPr>
      <w:bookmarkStart w:id="47" w:name="gt_c2eeb200-3cd0-4916-966e-d7d6bff1737a"/>
      <w:r>
        <w:rPr>
          <w:b/>
        </w:rPr>
        <w:t>RPC transport</w:t>
      </w:r>
      <w:r>
        <w:t>: The underlying network services used by the remote procedure call (RPC) runtime for communications between network nodes. For more information, see [C706] section 2.</w:t>
      </w:r>
      <w:bookmarkEnd w:id="47"/>
    </w:p>
    <w:p w:rsidR="000F2369" w:rsidRDefault="00D06027">
      <w:pPr>
        <w:ind w:left="548" w:hanging="274"/>
      </w:pPr>
      <w:bookmarkStart w:id="48" w:name="gt_88d49f20-6c95-4b64-a52c-c3eca2fe5709"/>
      <w:r>
        <w:rPr>
          <w:b/>
        </w:rPr>
        <w:t>security context</w:t>
      </w:r>
      <w:r>
        <w:t xml:space="preserve">: An abstract data structure that contains authorization information for a particular security principal in the form of a Token/Authorization Context (see </w:t>
      </w:r>
      <w:hyperlink r:id="rId23">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key identifier that associates mutually established cryptographic keys, along with other information needed to perform secure communication with another security principal.</w:t>
      </w:r>
      <w:bookmarkEnd w:id="48"/>
    </w:p>
    <w:p w:rsidR="000F2369" w:rsidRDefault="00D06027">
      <w:pPr>
        <w:ind w:left="548" w:hanging="274"/>
      </w:pPr>
      <w:bookmarkStart w:id="49"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[C706] and [MS-RPCE].</w:t>
      </w:r>
      <w:bookmarkEnd w:id="49"/>
    </w:p>
    <w:p w:rsidR="000F2369" w:rsidRDefault="00D06027">
      <w:pPr>
        <w:ind w:left="548" w:hanging="274"/>
      </w:pPr>
      <w:bookmarkStart w:id="50" w:name="gt_5324a3a3-0d0d-435d-aa0a-18cc8581e7e5"/>
      <w:r>
        <w:rPr>
          <w:b/>
        </w:rPr>
        <w:t>serialization</w:t>
      </w:r>
      <w:r>
        <w:t>: A mechanism by which an application converts an object into an XML representation.</w:t>
      </w:r>
      <w:bookmarkEnd w:id="50"/>
    </w:p>
    <w:p w:rsidR="000F2369" w:rsidRDefault="00D06027">
      <w:pPr>
        <w:ind w:left="548" w:hanging="274"/>
      </w:pPr>
      <w:bookmarkStart w:id="51" w:name="gt_704e83c1-4e24-4ca2-a2e0-81ec77914bc3"/>
      <w:r>
        <w:rPr>
          <w:b/>
        </w:rPr>
        <w:t>serialize</w:t>
      </w:r>
      <w:r>
        <w:t xml:space="preserve">: The process of taking an in-memory data structure, flat or otherwise, and turning it into a flat stream of bytes. See also </w:t>
      </w:r>
      <w:hyperlink w:anchor="gt_37e89d91-2800-49d1-9d17-45ebe167ad87">
        <w:r>
          <w:rPr>
            <w:rStyle w:val="HyperlinkGreen"/>
            <w:b/>
          </w:rPr>
          <w:t>marshal</w:t>
        </w:r>
      </w:hyperlink>
      <w:r>
        <w:t>.</w:t>
      </w:r>
      <w:bookmarkEnd w:id="51"/>
    </w:p>
    <w:p w:rsidR="000F2369" w:rsidRDefault="00D06027">
      <w:pPr>
        <w:ind w:left="548" w:hanging="274"/>
      </w:pPr>
      <w:bookmarkStart w:id="52"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24">
        <w:r>
          <w:rPr>
            <w:rStyle w:val="Hyperlink"/>
          </w:rPr>
          <w:t>[CIFS]</w:t>
        </w:r>
      </w:hyperlink>
      <w:r>
        <w:t xml:space="preserve"> and </w:t>
      </w:r>
      <w:hyperlink r:id="rId25">
        <w:r>
          <w:rPr>
            <w:rStyle w:val="Hyperlink"/>
          </w:rPr>
          <w:t>[MS-SMB]</w:t>
        </w:r>
      </w:hyperlink>
      <w:r>
        <w:t>.</w:t>
      </w:r>
      <w:bookmarkEnd w:id="52"/>
    </w:p>
    <w:p w:rsidR="000F2369" w:rsidRDefault="00D06027">
      <w:pPr>
        <w:ind w:left="548" w:hanging="274"/>
      </w:pPr>
      <w:bookmarkStart w:id="53" w:name="gt_1c140f03-3091-4a44-bf90-021325be6408"/>
      <w:r>
        <w:rPr>
          <w:b/>
        </w:rPr>
        <w:t>strict NDR/NDR64 data consistency check</w:t>
      </w:r>
      <w:r>
        <w:t>: A set of related rules for data validation during processing of an octet stream.</w:t>
      </w:r>
      <w:bookmarkEnd w:id="53"/>
    </w:p>
    <w:p w:rsidR="000F2369" w:rsidRDefault="00D06027">
      <w:pPr>
        <w:ind w:left="548" w:hanging="274"/>
      </w:pPr>
      <w:bookmarkStart w:id="54" w:name="gt_4cef864e-5108-43a7-a631-68ffc7967546"/>
      <w:r>
        <w:rPr>
          <w:b/>
        </w:rPr>
        <w:t>stub</w:t>
      </w:r>
      <w:r>
        <w:t xml:space="preserve">: Used as specified in [C706] section 2.1.2.2. A </w:t>
      </w:r>
      <w:hyperlink w:anchor="gt_4cef864e-5108-43a7-a631-68ffc7967546">
        <w:r>
          <w:rPr>
            <w:rStyle w:val="HyperlinkGreen"/>
            <w:b/>
          </w:rPr>
          <w:t>stub</w:t>
        </w:r>
      </w:hyperlink>
      <w:r>
        <w:t xml:space="preserve"> that is used on the client is called a "client </w:t>
      </w:r>
      <w:hyperlink w:anchor="gt_4cef864e-5108-43a7-a631-68ffc7967546">
        <w:r>
          <w:rPr>
            <w:rStyle w:val="HyperlinkGreen"/>
            <w:b/>
          </w:rPr>
          <w:t>stub</w:t>
        </w:r>
      </w:hyperlink>
      <w:r>
        <w:t xml:space="preserve">", and a </w:t>
      </w:r>
      <w:hyperlink w:anchor="gt_4cef864e-5108-43a7-a631-68ffc7967546">
        <w:r>
          <w:rPr>
            <w:rStyle w:val="HyperlinkGreen"/>
            <w:b/>
          </w:rPr>
          <w:t>stub</w:t>
        </w:r>
      </w:hyperlink>
      <w:r>
        <w:t xml:space="preserve"> that is used on the server is called a "server </w:t>
      </w:r>
      <w:hyperlink w:anchor="gt_4cef864e-5108-43a7-a631-68ffc7967546">
        <w:r>
          <w:rPr>
            <w:rStyle w:val="HyperlinkGreen"/>
            <w:b/>
          </w:rPr>
          <w:t>stub</w:t>
        </w:r>
      </w:hyperlink>
      <w:r>
        <w:t>".</w:t>
      </w:r>
      <w:bookmarkEnd w:id="54"/>
    </w:p>
    <w:p w:rsidR="000F2369" w:rsidRDefault="00D06027">
      <w:pPr>
        <w:ind w:left="548" w:hanging="274"/>
      </w:pPr>
      <w:bookmarkStart w:id="55"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55"/>
    </w:p>
    <w:p w:rsidR="000F2369" w:rsidRDefault="00D06027">
      <w:pPr>
        <w:ind w:left="548" w:hanging="274"/>
      </w:pPr>
      <w:bookmarkStart w:id="56" w:name="gt_3805d4b6-fddb-4079-9f39-b70a4945f97d"/>
      <w:r>
        <w:rPr>
          <w:b/>
        </w:rPr>
        <w:t>unmarshal</w:t>
      </w:r>
      <w:r>
        <w:t xml:space="preserve">: In </w:t>
      </w:r>
      <w:hyperlink w:anchor="gt_8a7f6700-8311-45bc-af10-82e10accd331">
        <w:r>
          <w:rPr>
            <w:rStyle w:val="HyperlinkGreen"/>
            <w:b/>
          </w:rPr>
          <w:t>remote procedure call (RPC)</w:t>
        </w:r>
      </w:hyperlink>
      <w:r>
        <w:t xml:space="preserve">, the process of decoding one or more data structures from an octet stream using a specific </w:t>
      </w:r>
      <w:hyperlink w:anchor="gt_8a7f6700-8311-45bc-af10-82e10accd331">
        <w:r>
          <w:rPr>
            <w:rStyle w:val="HyperlinkGreen"/>
            <w:b/>
          </w:rPr>
          <w:t>RPC</w:t>
        </w:r>
      </w:hyperlink>
      <w:r>
        <w:t xml:space="preserve"> Transfer Syntax.</w:t>
      </w:r>
      <w:bookmarkEnd w:id="56"/>
    </w:p>
    <w:p w:rsidR="000F2369" w:rsidRDefault="00D06027">
      <w:pPr>
        <w:ind w:left="548" w:hanging="274"/>
      </w:pPr>
      <w:bookmarkStart w:id="57" w:name="gt_a7498f8e-e85d-473b-9fc9-d2fffdf71c8a"/>
      <w:r>
        <w:rPr>
          <w:b/>
        </w:rPr>
        <w:t>well-known endpoint</w:t>
      </w:r>
      <w:r>
        <w:t>: A preassigned, network-specific, stable address for a particular client/server instance. For more information, see [C706].</w:t>
      </w:r>
      <w:bookmarkEnd w:id="57"/>
    </w:p>
    <w:p w:rsidR="000F2369" w:rsidRDefault="00D06027">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0F2369" w:rsidRDefault="00D06027">
      <w:pPr>
        <w:pStyle w:val="Heading2"/>
      </w:pPr>
      <w:bookmarkStart w:id="58" w:name="section_c8c133dd0e034c81932f3e62288a8ee0"/>
      <w:bookmarkStart w:id="59" w:name="_Toc423365812"/>
      <w:r>
        <w:t>References</w:t>
      </w:r>
      <w:bookmarkEnd w:id="58"/>
      <w:bookmarkEnd w:id="59"/>
      <w:r>
        <w:fldChar w:fldCharType="begin"/>
      </w:r>
      <w:r>
        <w:instrText xml:space="preserve"> XE "References" </w:instrText>
      </w:r>
      <w:r>
        <w:fldChar w:fldCharType="end"/>
      </w:r>
    </w:p>
    <w:p w:rsidR="000F2369" w:rsidRDefault="00D0602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CD7DB1">
          <w:rPr>
            <w:rStyle w:val="Hyperlink"/>
          </w:rPr>
          <w:t>Errata</w:t>
        </w:r>
      </w:hyperlink>
      <w:r w:rsidRPr="00301053">
        <w:t xml:space="preserve">.  </w:t>
      </w:r>
    </w:p>
    <w:p w:rsidR="000F2369" w:rsidRDefault="00D06027">
      <w:pPr>
        <w:pStyle w:val="Heading3"/>
      </w:pPr>
      <w:bookmarkStart w:id="60" w:name="section_e3e561e7e39646d8a8176fcbde4aedf8"/>
      <w:bookmarkStart w:id="61" w:name="_Toc423365813"/>
      <w:r>
        <w:t>Normative References</w:t>
      </w:r>
      <w:bookmarkEnd w:id="60"/>
      <w:bookmarkEnd w:id="6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F2369" w:rsidRDefault="00D06027">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0F2369" w:rsidRDefault="00D06027">
      <w:pPr>
        <w:spacing w:after="200"/>
      </w:pPr>
      <w:r>
        <w:t xml:space="preserve">[C311] The Open Group, "DCE 1.1: Authentication and Security Services--Document Number C311", October 1997, </w:t>
      </w:r>
      <w:hyperlink r:id="rId29">
        <w:r>
          <w:rPr>
            <w:rStyle w:val="Hyperlink"/>
          </w:rPr>
          <w:t>http://www.opengroup.org/onlinepubs/9668899/</w:t>
        </w:r>
      </w:hyperlink>
    </w:p>
    <w:p w:rsidR="000F2369" w:rsidRDefault="00D06027">
      <w:pPr>
        <w:spacing w:after="200"/>
      </w:pPr>
      <w:r>
        <w:t xml:space="preserve">[C441] The Open Group, "Generic Security Service API (GSS-API) Base", C441, December 1995, </w:t>
      </w:r>
      <w:hyperlink r:id="rId30">
        <w:r>
          <w:rPr>
            <w:rStyle w:val="Hyperlink"/>
          </w:rPr>
          <w:t>https://www2.opengroup.org/ogsys/catalog/c441</w:t>
        </w:r>
      </w:hyperlink>
    </w:p>
    <w:p w:rsidR="000F2369" w:rsidRDefault="00D06027">
      <w:pPr>
        <w:spacing w:after="200"/>
      </w:pPr>
      <w:r>
        <w:t xml:space="preserve">[C706] The Open Group, "DCE 1.1: Remote Procedure Call", C706, August 1997, </w:t>
      </w:r>
      <w:hyperlink r:id="rId31">
        <w:r>
          <w:rPr>
            <w:rStyle w:val="Hyperlink"/>
          </w:rPr>
          <w:t>https://www2.opengroup.org/ogsys/catalog/c706</w:t>
        </w:r>
      </w:hyperlink>
    </w:p>
    <w:p w:rsidR="000F2369" w:rsidRDefault="00D06027">
      <w:pPr>
        <w:spacing w:after="200"/>
      </w:pPr>
      <w:r>
        <w:t xml:space="preserve">[ISO/IEC/IEEE9945-7] International Organization for Standardization, "Information technology -- Portable Operating System Interface (POSIX®) Base Specifications", Issue 7", 2009, </w:t>
      </w:r>
      <w:hyperlink r:id="rId32">
        <w:r>
          <w:rPr>
            <w:rStyle w:val="Hyperlink"/>
          </w:rPr>
          <w:t>http://www.iso.org/iso/iso_catalogue/catalogue_tc/catalogue_detail.htm?csnumber=50516</w:t>
        </w:r>
      </w:hyperlink>
    </w:p>
    <w:p w:rsidR="000F2369" w:rsidRDefault="00D06027">
      <w:pPr>
        <w:spacing w:after="200"/>
      </w:pPr>
      <w:r>
        <w:t>[MS-APDS] Microsoft Corporation, "</w:t>
      </w:r>
      <w:hyperlink r:id="rId33">
        <w:r>
          <w:rPr>
            <w:rStyle w:val="Hyperlink"/>
          </w:rPr>
          <w:t>Authentication Protocol Domain Support</w:t>
        </w:r>
      </w:hyperlink>
      <w:r>
        <w:t>".</w:t>
      </w:r>
    </w:p>
    <w:p w:rsidR="000F2369" w:rsidRDefault="00D06027">
      <w:pPr>
        <w:spacing w:after="200"/>
      </w:pPr>
      <w:r>
        <w:t>[MS-CIFS] Microsoft Corporation, "</w:t>
      </w:r>
      <w:hyperlink r:id="rId34">
        <w:r>
          <w:rPr>
            <w:rStyle w:val="Hyperlink"/>
          </w:rPr>
          <w:t>Common Internet File System (CIFS) Protocol</w:t>
        </w:r>
      </w:hyperlink>
      <w:r>
        <w:t>".</w:t>
      </w:r>
    </w:p>
    <w:p w:rsidR="000F2369" w:rsidRDefault="00D06027">
      <w:pPr>
        <w:spacing w:after="200"/>
      </w:pPr>
      <w:r>
        <w:t>[MS-DLTM] Microsoft Corporation, "</w:t>
      </w:r>
      <w:hyperlink r:id="rId35">
        <w:r>
          <w:rPr>
            <w:rStyle w:val="Hyperlink"/>
          </w:rPr>
          <w:t>Distributed Link Tracking: Central Manager Protocol</w:t>
        </w:r>
      </w:hyperlink>
      <w:r>
        <w:t>".</w:t>
      </w:r>
    </w:p>
    <w:p w:rsidR="000F2369" w:rsidRDefault="00D06027">
      <w:pPr>
        <w:spacing w:after="200"/>
      </w:pPr>
      <w:r>
        <w:t>[MS-DSSP] Microsoft Corporation, "</w:t>
      </w:r>
      <w:hyperlink r:id="rId36">
        <w:r>
          <w:rPr>
            <w:rStyle w:val="Hyperlink"/>
          </w:rPr>
          <w:t>Directory Services Setup Remote Protocol</w:t>
        </w:r>
      </w:hyperlink>
      <w:r>
        <w:t>".</w:t>
      </w:r>
    </w:p>
    <w:p w:rsidR="000F2369" w:rsidRDefault="00D06027">
      <w:pPr>
        <w:spacing w:after="200"/>
      </w:pPr>
      <w:r>
        <w:t>[MS-DTYP] Microsoft Corporation, "</w:t>
      </w:r>
      <w:hyperlink r:id="rId37">
        <w:r>
          <w:rPr>
            <w:rStyle w:val="Hyperlink"/>
          </w:rPr>
          <w:t>Windows Data Types</w:t>
        </w:r>
      </w:hyperlink>
      <w:r>
        <w:t>".</w:t>
      </w:r>
    </w:p>
    <w:p w:rsidR="000F2369" w:rsidRDefault="00D06027">
      <w:pPr>
        <w:spacing w:after="200"/>
      </w:pPr>
      <w:r>
        <w:t>[MS-EERR] Microsoft Corporation, "</w:t>
      </w:r>
      <w:hyperlink r:id="rId38">
        <w:r>
          <w:rPr>
            <w:rStyle w:val="Hyperlink"/>
          </w:rPr>
          <w:t>ExtendedError Remote Data Structure</w:t>
        </w:r>
      </w:hyperlink>
      <w:r>
        <w:t>".</w:t>
      </w:r>
    </w:p>
    <w:p w:rsidR="000F2369" w:rsidRDefault="00D06027">
      <w:pPr>
        <w:spacing w:after="200"/>
      </w:pPr>
      <w:r>
        <w:t>[MS-ERREF] Microsoft Corporation, "</w:t>
      </w:r>
      <w:hyperlink r:id="rId39">
        <w:r>
          <w:rPr>
            <w:rStyle w:val="Hyperlink"/>
          </w:rPr>
          <w:t>Windows Error Codes</w:t>
        </w:r>
      </w:hyperlink>
      <w:r>
        <w:t>".</w:t>
      </w:r>
    </w:p>
    <w:p w:rsidR="000F2369" w:rsidRDefault="00D06027">
      <w:pPr>
        <w:spacing w:after="200"/>
      </w:pPr>
      <w:r>
        <w:t>[MS-KILE] Microsoft Corporation, "</w:t>
      </w:r>
      <w:hyperlink r:id="rId40">
        <w:r>
          <w:rPr>
            <w:rStyle w:val="Hyperlink"/>
          </w:rPr>
          <w:t>Kerberos Protocol Extensions</w:t>
        </w:r>
      </w:hyperlink>
      <w:r>
        <w:t>".</w:t>
      </w:r>
    </w:p>
    <w:p w:rsidR="000F2369" w:rsidRDefault="00D06027">
      <w:pPr>
        <w:spacing w:after="200"/>
      </w:pPr>
      <w:r>
        <w:t>[MS-NLMP] Microsoft Corporation, "</w:t>
      </w:r>
      <w:hyperlink r:id="rId41">
        <w:r>
          <w:rPr>
            <w:rStyle w:val="Hyperlink"/>
          </w:rPr>
          <w:t>NT LAN Manager (NTLM) Authentication Protocol</w:t>
        </w:r>
      </w:hyperlink>
      <w:r>
        <w:t>".</w:t>
      </w:r>
    </w:p>
    <w:p w:rsidR="000F2369" w:rsidRDefault="00D06027">
      <w:pPr>
        <w:spacing w:after="200"/>
      </w:pPr>
      <w:r>
        <w:t>[MS-NRPC] Microsoft Corporation, "</w:t>
      </w:r>
      <w:hyperlink r:id="rId42">
        <w:r>
          <w:rPr>
            <w:rStyle w:val="Hyperlink"/>
          </w:rPr>
          <w:t>Netlogon Remote Protocol</w:t>
        </w:r>
      </w:hyperlink>
      <w:r>
        <w:t>".</w:t>
      </w:r>
    </w:p>
    <w:p w:rsidR="000F2369" w:rsidRDefault="00D06027">
      <w:pPr>
        <w:spacing w:after="200"/>
      </w:pPr>
      <w:r>
        <w:t>[MS-PAN] Microsoft Corporation, "</w:t>
      </w:r>
      <w:hyperlink r:id="rId43">
        <w:r>
          <w:rPr>
            <w:rStyle w:val="Hyperlink"/>
          </w:rPr>
          <w:t>Print System Asynchronous Notification Protocol</w:t>
        </w:r>
      </w:hyperlink>
      <w:r>
        <w:t>".</w:t>
      </w:r>
    </w:p>
    <w:p w:rsidR="000F2369" w:rsidRDefault="00D06027">
      <w:pPr>
        <w:spacing w:after="200"/>
      </w:pPr>
      <w:r>
        <w:t>[MS-RPCH] Microsoft Corporation, "</w:t>
      </w:r>
      <w:hyperlink r:id="rId44">
        <w:r>
          <w:rPr>
            <w:rStyle w:val="Hyperlink"/>
          </w:rPr>
          <w:t>Remote Procedure Call over HTTP Protocol</w:t>
        </w:r>
      </w:hyperlink>
      <w:r>
        <w:t>".</w:t>
      </w:r>
    </w:p>
    <w:p w:rsidR="000F2369" w:rsidRDefault="00D06027">
      <w:pPr>
        <w:spacing w:after="200"/>
      </w:pPr>
      <w:r>
        <w:t>[MS-RPCL] Microsoft Corporation, "</w:t>
      </w:r>
      <w:hyperlink r:id="rId45">
        <w:r>
          <w:rPr>
            <w:rStyle w:val="Hyperlink"/>
          </w:rPr>
          <w:t>Remote Procedure Call Location Services Extensions</w:t>
        </w:r>
      </w:hyperlink>
      <w:r>
        <w:t>".</w:t>
      </w:r>
    </w:p>
    <w:p w:rsidR="000F2369" w:rsidRDefault="00D06027">
      <w:pPr>
        <w:spacing w:after="200"/>
      </w:pPr>
      <w:r>
        <w:t>[MS-SMB] Microsoft Corporation, "</w:t>
      </w:r>
      <w:hyperlink r:id="rId46">
        <w:r>
          <w:rPr>
            <w:rStyle w:val="Hyperlink"/>
          </w:rPr>
          <w:t>Server Message Block (SMB) Protocol</w:t>
        </w:r>
      </w:hyperlink>
      <w:r>
        <w:t>".</w:t>
      </w:r>
    </w:p>
    <w:p w:rsidR="000F2369" w:rsidRDefault="00D06027">
      <w:pPr>
        <w:spacing w:after="200"/>
      </w:pPr>
      <w:r>
        <w:t>[MS-SPNG] Microsoft Corporation, "</w:t>
      </w:r>
      <w:hyperlink r:id="rId47">
        <w:r>
          <w:rPr>
            <w:rStyle w:val="Hyperlink"/>
          </w:rPr>
          <w:t>Simple and Protected GSS-API Negotiation Mechanism (SPNEGO) Extension</w:t>
        </w:r>
      </w:hyperlink>
      <w:r>
        <w:t>".</w:t>
      </w:r>
    </w:p>
    <w:p w:rsidR="000F2369" w:rsidRDefault="00D06027">
      <w:pPr>
        <w:spacing w:after="200"/>
      </w:pPr>
      <w:r>
        <w:t>[MS-TLSP] Microsoft Corporation, "</w:t>
      </w:r>
      <w:hyperlink r:id="rId48">
        <w:r>
          <w:rPr>
            <w:rStyle w:val="Hyperlink"/>
          </w:rPr>
          <w:t>Transport Layer Security (TLS) Profile</w:t>
        </w:r>
      </w:hyperlink>
      <w:r>
        <w:t>".</w:t>
      </w:r>
    </w:p>
    <w:p w:rsidR="000F2369" w:rsidRDefault="00D06027">
      <w:pPr>
        <w:spacing w:after="200"/>
      </w:pPr>
      <w:r>
        <w:t xml:space="preserve">[NETBEUI] IBM Corporation, "LAN Technical Reference: 802.2 and NetBIOS APIs", 1986, </w:t>
      </w:r>
      <w:hyperlink r:id="rId49">
        <w:r>
          <w:rPr>
            <w:rStyle w:val="Hyperlink"/>
          </w:rPr>
          <w:t>http://publibz.boulder.ibm.com/cgi-bin/bookmgr_OS390/BOOKS/BK8P7001/CCONTENTS</w:t>
        </w:r>
      </w:hyperlink>
    </w:p>
    <w:p w:rsidR="000F2369" w:rsidRDefault="00D06027">
      <w:pPr>
        <w:spacing w:after="200"/>
      </w:pPr>
      <w:r>
        <w:t xml:space="preserve">[PRA-I_RpcBindInqLocalCltPID] Microsoft Corporation, "I_RpcBindingInqLocalClientPID", </w:t>
      </w:r>
      <w:hyperlink r:id="rId50">
        <w:r>
          <w:rPr>
            <w:rStyle w:val="Hyperlink"/>
          </w:rPr>
          <w:t>http://download.microsoft.com/download/5/B/C/5BC37A4E-6304-45AB-8C2D-AE712526E7F7/I_RpcBindingInqLocalClientPID.pdf</w:t>
        </w:r>
      </w:hyperlink>
    </w:p>
    <w:p w:rsidR="000F2369" w:rsidRDefault="00D06027">
      <w:pPr>
        <w:spacing w:after="200"/>
      </w:pPr>
      <w:r>
        <w:t xml:space="preserve">[PRA-MesBufferHandleReset] Microsoft Corporation, "MesBufferHandleReset function", </w:t>
      </w:r>
      <w:hyperlink r:id="rId51">
        <w:r>
          <w:rPr>
            <w:rStyle w:val="Hyperlink"/>
          </w:rPr>
          <w:t>http://download.microsoft.com/download/5/B/C/5BC37A4E-6304-45AB-8C2D-AE712526E7F7/MesBufferHandleReset.pdf</w:t>
        </w:r>
      </w:hyperlink>
    </w:p>
    <w:p w:rsidR="000F2369" w:rsidRDefault="00D06027">
      <w:pPr>
        <w:spacing w:after="200"/>
      </w:pPr>
      <w:r>
        <w:t xml:space="preserve">[PRA-MesDecodeBufHandleCreate] Microsoft Corporation, "MesDecodeBufferHandleCreate function", </w:t>
      </w:r>
      <w:hyperlink r:id="rId52">
        <w:r>
          <w:rPr>
            <w:rStyle w:val="Hyperlink"/>
          </w:rPr>
          <w:t>http://download.microsoft.com/download/5/B/C/5BC37A4E-6304-45AB-8C2D-AE712526E7F7/MesDecodeBufferHandleCreate.pdf</w:t>
        </w:r>
      </w:hyperlink>
    </w:p>
    <w:p w:rsidR="000F2369" w:rsidRDefault="00D06027">
      <w:pPr>
        <w:spacing w:after="200"/>
      </w:pPr>
      <w:r>
        <w:t xml:space="preserve">[PRA-MesDecodeIncremtHdlCreate] Microsoft Corporation, "MesDecodeIncrementalHandleCreate function", </w:t>
      </w:r>
      <w:hyperlink r:id="rId53">
        <w:r>
          <w:rPr>
            <w:rStyle w:val="Hyperlink"/>
          </w:rPr>
          <w:t>http://download.microsoft.com/download/5/B/C/5BC37A4E-6304-45AB-8C2D-AE712526E7F7/MesDecodeIncrementalHandleCreate.pdf</w:t>
        </w:r>
      </w:hyperlink>
    </w:p>
    <w:p w:rsidR="000F2369" w:rsidRDefault="00D06027">
      <w:pPr>
        <w:spacing w:after="200"/>
      </w:pPr>
      <w:r>
        <w:t xml:space="preserve">[PRA-MesEncodeDynBufHdlCreate] Microsoft Corporation, "MesEncodeDynBufferHandleCreate function", </w:t>
      </w:r>
      <w:hyperlink r:id="rId54">
        <w:r>
          <w:rPr>
            <w:rStyle w:val="Hyperlink"/>
          </w:rPr>
          <w:t>http://download.microsoft.com/download/5/B/C/5BC37A4E-6304-45AB-8C2D-AE712526E7F7/MesEncodeDynBufferHandleCreate.pdf</w:t>
        </w:r>
      </w:hyperlink>
    </w:p>
    <w:p w:rsidR="000F2369" w:rsidRDefault="00D06027">
      <w:pPr>
        <w:spacing w:after="200"/>
      </w:pPr>
      <w:r>
        <w:t xml:space="preserve">[PRA-MesEncodeFixBufHdlCreate] Microsoft Corporation, "MesEncodeFixedBufferHandleCreate function", </w:t>
      </w:r>
      <w:hyperlink r:id="rId55">
        <w:r>
          <w:rPr>
            <w:rStyle w:val="Hyperlink"/>
          </w:rPr>
          <w:t>http://download.microsoft.com/download/5/B/C/5BC37A4E-6304-45AB-8C2D-AE712526E7F7/MesEncodeFixedBufferHandleCreate.pdf</w:t>
        </w:r>
      </w:hyperlink>
    </w:p>
    <w:p w:rsidR="000F2369" w:rsidRDefault="00D06027">
      <w:pPr>
        <w:spacing w:after="200"/>
      </w:pPr>
      <w:r>
        <w:t xml:space="preserve">[PRA-MesEncodeIncremtHdlCreate] Microsoft Corporation, "MesEncodeIncrementalHandleCreate function", </w:t>
      </w:r>
      <w:hyperlink r:id="rId56">
        <w:r>
          <w:rPr>
            <w:rStyle w:val="Hyperlink"/>
          </w:rPr>
          <w:t>http://download.microsoft.com/download/5/B/C/5BC37A4E-6304-45AB-8C2D-AE712526E7F7/MesEncodeIncrementalHandleCreate.pdf</w:t>
        </w:r>
      </w:hyperlink>
    </w:p>
    <w:p w:rsidR="000F2369" w:rsidRDefault="00D06027">
      <w:pPr>
        <w:spacing w:after="200"/>
      </w:pPr>
      <w:r>
        <w:t xml:space="preserve">[PRA-MesHandleFree] Microsoft Corporation, "MesHandleFree function", </w:t>
      </w:r>
      <w:hyperlink r:id="rId57">
        <w:r>
          <w:rPr>
            <w:rStyle w:val="Hyperlink"/>
          </w:rPr>
          <w:t>http://download.microsoft.com/download/5/B/C/5BC37A4E-6304-45AB-8C2D-AE712526E7F7/MesHandleFree.pdf</w:t>
        </w:r>
      </w:hyperlink>
    </w:p>
    <w:p w:rsidR="000F2369" w:rsidRDefault="00D06027">
      <w:pPr>
        <w:spacing w:after="200"/>
      </w:pPr>
      <w:r>
        <w:t xml:space="preserve">[PRA-MesIncrementalHandleReset] Microsoft Corporation, "MesIncrementalHandleReset function", </w:t>
      </w:r>
      <w:hyperlink r:id="rId58">
        <w:r>
          <w:rPr>
            <w:rStyle w:val="Hyperlink"/>
          </w:rPr>
          <w:t>http://download.microsoft.com/download/5/B/C/5BC37A4E-6304-45AB-8C2D-AE712526E7F7/MesIncrementalHandleReset.pdf</w:t>
        </w:r>
      </w:hyperlink>
    </w:p>
    <w:p w:rsidR="000F2369" w:rsidRDefault="00D06027">
      <w:pPr>
        <w:spacing w:after="200"/>
      </w:pPr>
      <w:r>
        <w:t xml:space="preserve">[PRA-MesInqProcEncodingId] Microsoft Corporation, "MesInqProcEncodingId function", </w:t>
      </w:r>
      <w:hyperlink r:id="rId59">
        <w:r>
          <w:rPr>
            <w:rStyle w:val="Hyperlink"/>
          </w:rPr>
          <w:t>http://download.microsoft.com/download/5/B/C/5BC37A4E-6304-45AB-8C2D-AE712526E7F7/MesInqProcEncodingId.pdf</w:t>
        </w:r>
      </w:hyperlink>
    </w:p>
    <w:p w:rsidR="000F2369" w:rsidRDefault="00D06027">
      <w:pPr>
        <w:spacing w:after="200"/>
      </w:pPr>
      <w:r>
        <w:t xml:space="preserve">[PRA-RpcAsyncAbortCall] Microsoft Corporation, "RpcAsyncAbortCall function", </w:t>
      </w:r>
      <w:hyperlink r:id="rId60">
        <w:r>
          <w:rPr>
            <w:rStyle w:val="Hyperlink"/>
          </w:rPr>
          <w:t>http://download.microsoft.com/download/5/B/C/5BC37A4E-6304-45AB-8C2D-AE712526E7F7/RpcAsyncAbortCall.pdf</w:t>
        </w:r>
      </w:hyperlink>
    </w:p>
    <w:p w:rsidR="000F2369" w:rsidRDefault="00D06027">
      <w:pPr>
        <w:spacing w:after="200"/>
      </w:pPr>
      <w:r>
        <w:t xml:space="preserve">[PRA-RpcAsyncCancelCall] Microsoft Corporation, "RpcAsyncCancelCall function", </w:t>
      </w:r>
      <w:hyperlink r:id="rId61">
        <w:r>
          <w:rPr>
            <w:rStyle w:val="Hyperlink"/>
          </w:rPr>
          <w:t>http://download.microsoft.com/download/5/B/C/5BC37A4E-6304-45AB-8C2D-AE712526E7F7/RpcAsyncCancelCalll.pdf</w:t>
        </w:r>
      </w:hyperlink>
    </w:p>
    <w:p w:rsidR="000F2369" w:rsidRDefault="00D06027">
      <w:pPr>
        <w:spacing w:after="200"/>
      </w:pPr>
      <w:r>
        <w:t xml:space="preserve">[PRA-RpcAsyncCompleteCall] Microsoft Corporation, "RpcAsyncCompleteCall function", </w:t>
      </w:r>
      <w:hyperlink r:id="rId62">
        <w:r>
          <w:rPr>
            <w:rStyle w:val="Hyperlink"/>
          </w:rPr>
          <w:t>http://download.microsoft.com/download/5/B/C/5BC37A4E-6304-45AB-8C2D-AE712526E7F7/RpcAsyncCompleteCall.pdf</w:t>
        </w:r>
      </w:hyperlink>
    </w:p>
    <w:p w:rsidR="000F2369" w:rsidRDefault="00D06027">
      <w:pPr>
        <w:spacing w:after="200"/>
      </w:pPr>
      <w:r>
        <w:t xml:space="preserve">[PRA-RpcAsyncGetCallStatus] Microsoft Corporation, "RpcAsyncGetCallStatus function", </w:t>
      </w:r>
      <w:hyperlink r:id="rId63">
        <w:r>
          <w:rPr>
            <w:rStyle w:val="Hyperlink"/>
          </w:rPr>
          <w:t>http://download.microsoft.com/download/5/B/C/5BC37A4E-6304-45AB-8C2D-AE712526E7F7/RpcAsyncGetCallStatus.pdf</w:t>
        </w:r>
      </w:hyperlink>
    </w:p>
    <w:p w:rsidR="000F2369" w:rsidRDefault="00D06027">
      <w:pPr>
        <w:spacing w:after="200"/>
      </w:pPr>
      <w:r>
        <w:t xml:space="preserve">[PRA-RpcAsyncInitializeHandle] Microsoft Corporation, "RpcAsyncInitializeHandle function", </w:t>
      </w:r>
      <w:hyperlink r:id="rId64">
        <w:r>
          <w:rPr>
            <w:rStyle w:val="Hyperlink"/>
          </w:rPr>
          <w:t>http://download.microsoft.com/download/5/B/C/5BC37A4E-6304-45AB-8C2D-AE712526E7F7/RpcAsyncInitializeHandle.pdf</w:t>
        </w:r>
      </w:hyperlink>
    </w:p>
    <w:p w:rsidR="000F2369" w:rsidRDefault="00D06027">
      <w:pPr>
        <w:spacing w:after="200"/>
      </w:pPr>
      <w:r>
        <w:t xml:space="preserve">[PRA-RpcAsyncRegisterInfo] Microsoft Corporation, "RpcAsyncRegisterInfo", </w:t>
      </w:r>
      <w:hyperlink r:id="rId65">
        <w:r>
          <w:rPr>
            <w:rStyle w:val="Hyperlink"/>
          </w:rPr>
          <w:t>http://download.microsoft.com/download/5/B/C/5BC37A4E-6304-45AB-8C2D-AE712526E7F7/RpcAsyncRegisterInfo.pdf</w:t>
        </w:r>
      </w:hyperlink>
    </w:p>
    <w:p w:rsidR="000F2369" w:rsidRDefault="00D06027">
      <w:pPr>
        <w:spacing w:after="200"/>
      </w:pPr>
      <w:r>
        <w:t xml:space="preserve">[PRA-RpcBindingBind] Microsoft Corporation, "RpcBindingBind function", </w:t>
      </w:r>
      <w:hyperlink r:id="rId66">
        <w:r>
          <w:rPr>
            <w:rStyle w:val="Hyperlink"/>
          </w:rPr>
          <w:t>http://download.microsoft.com/download/5/B/C/5BC37A4E-6304-45AB-8C2D-AE712526E7F7/RpcBindingBind.pdf</w:t>
        </w:r>
      </w:hyperlink>
    </w:p>
    <w:p w:rsidR="000F2369" w:rsidRDefault="00D06027">
      <w:pPr>
        <w:spacing w:after="200"/>
      </w:pPr>
      <w:r>
        <w:t xml:space="preserve">[PRA-RpcBindingCreate] Microsoft Corporation, "RpcBindingCreate function", </w:t>
      </w:r>
      <w:hyperlink r:id="rId67">
        <w:r>
          <w:rPr>
            <w:rStyle w:val="Hyperlink"/>
          </w:rPr>
          <w:t>http://download.microsoft.com/download/5/B/C/5BC37A4E-6304-45AB-8C2D-AE712526E7F7/RpcBindingCreate.pdf</w:t>
        </w:r>
      </w:hyperlink>
    </w:p>
    <w:p w:rsidR="000F2369" w:rsidRDefault="00D06027">
      <w:pPr>
        <w:spacing w:after="200"/>
      </w:pPr>
      <w:r>
        <w:t xml:space="preserve">[PRA-RpcBindingInqAuthClientEx] Microsoft Corporation, "RpcBindingInqAuthClientEx function", </w:t>
      </w:r>
      <w:hyperlink r:id="rId68">
        <w:r>
          <w:rPr>
            <w:rStyle w:val="Hyperlink"/>
          </w:rPr>
          <w:t>http://download.microsoft.com/download/5/B/C/5BC37A4E-6304-45AB-8C2D-AE712526E7F7/RpcBindingInqAuthClientEx.pdf</w:t>
        </w:r>
      </w:hyperlink>
    </w:p>
    <w:p w:rsidR="000F2369" w:rsidRDefault="00D06027">
      <w:pPr>
        <w:spacing w:after="200"/>
      </w:pPr>
      <w:r>
        <w:t xml:space="preserve">[PRA-RpcBindingInqAuthInfoEx] Microsoft Corporation, "RpcBindingInqAuthInfoEx function", </w:t>
      </w:r>
      <w:hyperlink r:id="rId69">
        <w:r>
          <w:rPr>
            <w:rStyle w:val="Hyperlink"/>
          </w:rPr>
          <w:t>http://download.microsoft.com/download/5/B/C/5BC37A4E-6304-45AB-8C2D-AE712526E7F7/RpcBindingInqAuthInfoEx.pdf</w:t>
        </w:r>
      </w:hyperlink>
    </w:p>
    <w:p w:rsidR="000F2369" w:rsidRDefault="00D06027">
      <w:pPr>
        <w:spacing w:after="200"/>
      </w:pPr>
      <w:r>
        <w:t xml:space="preserve">[PRA-RpcBindingInqOption] Microsoft Corporation, "RpcBindingInqOption function", </w:t>
      </w:r>
      <w:hyperlink r:id="rId70">
        <w:r>
          <w:rPr>
            <w:rStyle w:val="Hyperlink"/>
          </w:rPr>
          <w:t>http://download.microsoft.com/download/5/B/C/5BC37A4E-6304-45AB-8C2D-AE712526E7F7/RpcBindingInqOption.pdf</w:t>
        </w:r>
      </w:hyperlink>
    </w:p>
    <w:p w:rsidR="000F2369" w:rsidRDefault="00D06027">
      <w:pPr>
        <w:spacing w:after="200"/>
      </w:pPr>
      <w:r>
        <w:t xml:space="preserve">[PRA-RpcBindingSetAuthInfoEx] Microsoft Corporation, "RpcBindingSetAuthInfoEx function", </w:t>
      </w:r>
      <w:hyperlink r:id="rId71">
        <w:r>
          <w:rPr>
            <w:rStyle w:val="Hyperlink"/>
          </w:rPr>
          <w:t>http://download.microsoft.com/download/5/B/C/5BC37A4E-6304-45AB-8C2D-AE712526E7F7/RpcBindingSetAuthInfoEx.pdf</w:t>
        </w:r>
      </w:hyperlink>
    </w:p>
    <w:p w:rsidR="000F2369" w:rsidRDefault="00D06027">
      <w:pPr>
        <w:spacing w:after="200"/>
      </w:pPr>
      <w:r>
        <w:t xml:space="preserve">[PRA-RpcBindingSetOption] Microsoft Corporation, "RpcBindingSetOption function", </w:t>
      </w:r>
      <w:hyperlink r:id="rId72">
        <w:r>
          <w:rPr>
            <w:rStyle w:val="Hyperlink"/>
          </w:rPr>
          <w:t>http://download.microsoft.com/download/5/B/C/5BC37A4E-6304-45AB-8C2D-AE712526E7F7/RpcBindingSetOption.pdf</w:t>
        </w:r>
      </w:hyperlink>
    </w:p>
    <w:p w:rsidR="000F2369" w:rsidRDefault="00D06027">
      <w:pPr>
        <w:spacing w:after="200"/>
      </w:pPr>
      <w:r>
        <w:t xml:space="preserve">[PRA-RpcBindingUnbind] Microsoft Corporation, "RpcBindingUnbind function", </w:t>
      </w:r>
      <w:hyperlink r:id="rId73">
        <w:r>
          <w:rPr>
            <w:rStyle w:val="Hyperlink"/>
          </w:rPr>
          <w:t>http://download.microsoft.com/download/5/B/C/5BC37A4E-6304-45AB-8C2D-AE712526E7F7/RpcBindingUnbind.pdf</w:t>
        </w:r>
      </w:hyperlink>
    </w:p>
    <w:p w:rsidR="000F2369" w:rsidRDefault="00D06027">
      <w:pPr>
        <w:spacing w:after="200"/>
      </w:pPr>
      <w:r>
        <w:t xml:space="preserve">[PRA-RpcCancelThreadEx] Microsoft Corporation, "RpcCancelThreadEx function", </w:t>
      </w:r>
      <w:hyperlink r:id="rId74">
        <w:r>
          <w:rPr>
            <w:rStyle w:val="Hyperlink"/>
          </w:rPr>
          <w:t>http://download.microsoft.com/download/5/B/C/5BC37A4E-6304-45AB-8C2D-AE712526E7F7/RpcCancelThreadEx.pdf</w:t>
        </w:r>
      </w:hyperlink>
    </w:p>
    <w:p w:rsidR="000F2369" w:rsidRDefault="00D06027">
      <w:pPr>
        <w:spacing w:after="200"/>
      </w:pPr>
      <w:r>
        <w:t xml:space="preserve">[PRA-RpcCancelThread] Microsoft Corporation, "RpcCancelThread function", </w:t>
      </w:r>
      <w:hyperlink r:id="rId75">
        <w:r>
          <w:rPr>
            <w:rStyle w:val="Hyperlink"/>
          </w:rPr>
          <w:t>http://download.microsoft.com/download/5/B/C/5BC37A4E-6304-45AB-8C2D-AE712526E7F7/RpcCancelThread.pdf</w:t>
        </w:r>
      </w:hyperlink>
    </w:p>
    <w:p w:rsidR="000F2369" w:rsidRDefault="00D06027">
      <w:pPr>
        <w:spacing w:after="200"/>
      </w:pPr>
      <w:r>
        <w:t xml:space="preserve">[PRA-RpcCertGenPrincipalName] Microsoft Corporation, "RpcCertGeneratePrincipalName function", </w:t>
      </w:r>
      <w:hyperlink r:id="rId76">
        <w:r>
          <w:rPr>
            <w:rStyle w:val="Hyperlink"/>
          </w:rPr>
          <w:t>http://download.microsoft.com/download/5/B/C/5BC37A4E-6304-45AB-8C2D-AE712526E7F7/RpcCertGeneratePrincipalName.pdf</w:t>
        </w:r>
      </w:hyperlink>
    </w:p>
    <w:p w:rsidR="000F2369" w:rsidRDefault="00D06027">
      <w:pPr>
        <w:spacing w:after="200"/>
      </w:pPr>
      <w:r>
        <w:t xml:space="preserve">[PRA-RpcDiagnoseError] Microsoft Corporation, "RpcDiagnoseError function", </w:t>
      </w:r>
      <w:hyperlink r:id="rId77">
        <w:r>
          <w:rPr>
            <w:rStyle w:val="Hyperlink"/>
          </w:rPr>
          <w:t>http://download.microsoft.com/download/5/B/C/5BC37A4E-6304-45AB-8C2D-AE712526E7F7/RpcDiagnoseError.pdf</w:t>
        </w:r>
      </w:hyperlink>
    </w:p>
    <w:p w:rsidR="000F2369" w:rsidRDefault="00D06027">
      <w:pPr>
        <w:spacing w:after="200"/>
      </w:pPr>
      <w:r>
        <w:t xml:space="preserve">[PRA-RpcErrorAddRecord] Microsoft Corporation, "RpcErrorAddRecord function", </w:t>
      </w:r>
      <w:hyperlink r:id="rId78">
        <w:r>
          <w:rPr>
            <w:rStyle w:val="Hyperlink"/>
          </w:rPr>
          <w:t>http://download.microsoft.com/download/5/B/C/5BC37A4E-6304-45AB-8C2D-AE712526E7F7/RpcErrorAddRecord.pdf</w:t>
        </w:r>
      </w:hyperlink>
    </w:p>
    <w:p w:rsidR="000F2369" w:rsidRDefault="00D06027">
      <w:pPr>
        <w:spacing w:after="200"/>
      </w:pPr>
      <w:r>
        <w:t xml:space="preserve">[PRA-RpcErrorClearInformation] Microsoft Corporation, "RpcErrorClearInformation function", </w:t>
      </w:r>
      <w:hyperlink r:id="rId79">
        <w:r>
          <w:rPr>
            <w:rStyle w:val="Hyperlink"/>
          </w:rPr>
          <w:t>http://download.microsoft.com/download/5/B/C/5BC37A4E-6304-45AB-8C2D-AE712526E7F7/RpcErrorClearInformation.pdf</w:t>
        </w:r>
      </w:hyperlink>
    </w:p>
    <w:p w:rsidR="000F2369" w:rsidRDefault="00D06027">
      <w:pPr>
        <w:spacing w:after="200"/>
      </w:pPr>
      <w:r>
        <w:t xml:space="preserve">[PRA-RpcErrorEndEnumeration] Microsoft Corporation, "RpcErrorEndEnumeration function", </w:t>
      </w:r>
      <w:hyperlink r:id="rId80">
        <w:r>
          <w:rPr>
            <w:rStyle w:val="Hyperlink"/>
          </w:rPr>
          <w:t>http://download.microsoft.com/download/5/B/C/5BC37A4E-6304-45AB-8C2D-AE712526E7F7/RpcErrorEndEnumeration.pdf</w:t>
        </w:r>
      </w:hyperlink>
    </w:p>
    <w:p w:rsidR="000F2369" w:rsidRDefault="00D06027">
      <w:pPr>
        <w:spacing w:after="200"/>
      </w:pPr>
      <w:r>
        <w:t xml:space="preserve">[PRA-RpcErrorGetNextRecord] Microsoft Corporation, "RpcErrorGetNextRecord function", </w:t>
      </w:r>
      <w:hyperlink r:id="rId81">
        <w:r>
          <w:rPr>
            <w:rStyle w:val="Hyperlink"/>
          </w:rPr>
          <w:t>http://download.microsoft.com/download/5/B/C/5BC37A4E-6304-45AB-8C2D-AE712526E7F7/RpcErrorGetNextRecord.pdf</w:t>
        </w:r>
      </w:hyperlink>
    </w:p>
    <w:p w:rsidR="000F2369" w:rsidRDefault="00D06027">
      <w:pPr>
        <w:spacing w:after="200"/>
      </w:pPr>
      <w:r>
        <w:t xml:space="preserve">[PRA-RpcErrorGetNumberOfRecords] Microsoft Corporation, "RpcErrorGetNumberOfRecords function", </w:t>
      </w:r>
      <w:hyperlink r:id="rId82">
        <w:r>
          <w:rPr>
            <w:rStyle w:val="Hyperlink"/>
          </w:rPr>
          <w:t>http://download.microsoft.com/download/5/B/C/5BC37A4E-6304-45AB-8C2D-AE712526E7F7/RpcErrorGetNumberOfRecords.pdf</w:t>
        </w:r>
      </w:hyperlink>
    </w:p>
    <w:p w:rsidR="000F2369" w:rsidRDefault="00D06027">
      <w:pPr>
        <w:spacing w:after="200"/>
      </w:pPr>
      <w:r>
        <w:t xml:space="preserve">[PRA-RpcErrorLoadErrorInfo] Microsoft Corporation, "RpcErrorLoadErrorInfo function", </w:t>
      </w:r>
      <w:hyperlink r:id="rId83">
        <w:r>
          <w:rPr>
            <w:rStyle w:val="Hyperlink"/>
          </w:rPr>
          <w:t>http://download.microsoft.com/download/5/B/C/5BC37A4E-6304-45AB-8C2D-AE712526E7F7/RpcErrorLoadErrorInfo.pdf</w:t>
        </w:r>
      </w:hyperlink>
    </w:p>
    <w:p w:rsidR="000F2369" w:rsidRDefault="00D06027">
      <w:pPr>
        <w:spacing w:after="200"/>
      </w:pPr>
      <w:r>
        <w:t xml:space="preserve">[PRA-RpcErrorResetEnumeration] Microsoft Corporation, "RpcErrorResetEnumeration function", </w:t>
      </w:r>
      <w:hyperlink r:id="rId84">
        <w:r>
          <w:rPr>
            <w:rStyle w:val="Hyperlink"/>
          </w:rPr>
          <w:t>http://download.microsoft.com/download/5/B/C/5BC37A4E-6304-45AB-8C2D-AE712526E7F7/RpcErrorResetEnumeration.pdf</w:t>
        </w:r>
      </w:hyperlink>
    </w:p>
    <w:p w:rsidR="000F2369" w:rsidRDefault="00D06027">
      <w:pPr>
        <w:spacing w:after="200"/>
      </w:pPr>
      <w:r>
        <w:t xml:space="preserve">[PRA-RpcErrorSaveErrorInfo] Microsoft Corporation, "RpcErrorSaveErrorInfo function", </w:t>
      </w:r>
      <w:hyperlink r:id="rId85">
        <w:r>
          <w:rPr>
            <w:rStyle w:val="Hyperlink"/>
          </w:rPr>
          <w:t>http://download.microsoft.com/download/5/B/C/5BC37A4E-6304-45AB-8C2D-AE712526E7F7/RpcErrorSaveErrorInfo.pdf</w:t>
        </w:r>
      </w:hyperlink>
    </w:p>
    <w:p w:rsidR="000F2369" w:rsidRDefault="00D06027">
      <w:pPr>
        <w:spacing w:after="200"/>
      </w:pPr>
      <w:r>
        <w:t xml:space="preserve">[PRA-RpcErrorStartEnumeration] Microsoft Corporation, "RpcErrorStartEnumeration function", </w:t>
      </w:r>
      <w:hyperlink r:id="rId86">
        <w:r>
          <w:rPr>
            <w:rStyle w:val="Hyperlink"/>
          </w:rPr>
          <w:t>http://download.microsoft.com/download/5/B/C/5BC37A4E-6304-45AB-8C2D-AE712526E7F7/RpcErrorStartEnumeration.pdf</w:t>
        </w:r>
      </w:hyperlink>
    </w:p>
    <w:p w:rsidR="000F2369" w:rsidRDefault="00D06027">
      <w:pPr>
        <w:spacing w:after="200"/>
      </w:pPr>
      <w:r>
        <w:t xml:space="preserve">[PRA-RpcExceptionCode] Microsoft Corporation, "RpcExceptionCode function", </w:t>
      </w:r>
      <w:hyperlink r:id="rId87">
        <w:r>
          <w:rPr>
            <w:rStyle w:val="Hyperlink"/>
          </w:rPr>
          <w:t>http://download.microsoft.com/download/5/B/C/5BC37A4E-6304-45AB-8C2D-AE712526E7F7/RpcExceptionCode.pdf</w:t>
        </w:r>
      </w:hyperlink>
    </w:p>
    <w:p w:rsidR="000F2369" w:rsidRDefault="00D06027">
      <w:pPr>
        <w:spacing w:after="200"/>
      </w:pPr>
      <w:r>
        <w:t xml:space="preserve">[PRA-RpcFreeAuthorizeContext] Microsoft Corporation, "RpcFreeAuthorizationContext function", </w:t>
      </w:r>
      <w:hyperlink r:id="rId88">
        <w:r>
          <w:rPr>
            <w:rStyle w:val="Hyperlink"/>
          </w:rPr>
          <w:t>http://download.microsoft.com/download/5/B/C/5BC37A4E-6304-45AB-8C2D-AE712526E7F7/RpcFreeAuthorizationContext.pdf</w:t>
        </w:r>
      </w:hyperlink>
    </w:p>
    <w:p w:rsidR="000F2369" w:rsidRDefault="00D06027">
      <w:pPr>
        <w:spacing w:after="200"/>
      </w:pPr>
      <w:r>
        <w:t xml:space="preserve">[PRA-RpcGetAuthContextForClient] Microsoft Corporation, "RpcGetAuthorizationContextForClient function", </w:t>
      </w:r>
      <w:hyperlink r:id="rId89">
        <w:r>
          <w:rPr>
            <w:rStyle w:val="Hyperlink"/>
          </w:rPr>
          <w:t>http://download.microsoft.com/download/5/B/C/5BC37A4E-6304-45AB-8C2D-AE712526E7F7/RpcGetAuthorizationContextForClient.pdf</w:t>
        </w:r>
      </w:hyperlink>
    </w:p>
    <w:p w:rsidR="000F2369" w:rsidRDefault="00D06027">
      <w:pPr>
        <w:spacing w:after="200"/>
      </w:pPr>
      <w:r>
        <w:t xml:space="preserve">[PRA-RpcImpersonateClient] Microsoft Corporation, "RpcImpersonateClient function", </w:t>
      </w:r>
      <w:hyperlink r:id="rId90">
        <w:r>
          <w:rPr>
            <w:rStyle w:val="Hyperlink"/>
          </w:rPr>
          <w:t>http://download.microsoft.com/download/5/B/C/5BC37A4E-6304-45AB-8C2D-AE712526E7F7/RpcImpersonateClient.pdf</w:t>
        </w:r>
      </w:hyperlink>
    </w:p>
    <w:p w:rsidR="000F2369" w:rsidRDefault="00D06027">
      <w:pPr>
        <w:spacing w:after="200"/>
      </w:pPr>
      <w:r>
        <w:t xml:space="preserve">[PRA-RpcMgmtEnableIdleCleanup] Microsoft Corporation, "RpcMgmtEnableIdleCleanup function", </w:t>
      </w:r>
      <w:hyperlink r:id="rId91">
        <w:r>
          <w:rPr>
            <w:rStyle w:val="Hyperlink"/>
          </w:rPr>
          <w:t>http://download.microsoft.com/download/5/B/C/5BC37A4E-6304-45AB-8C2D-AE712526E7F7/RpcMgmtEnableIdleCleanup.pdf</w:t>
        </w:r>
      </w:hyperlink>
    </w:p>
    <w:p w:rsidR="000F2369" w:rsidRDefault="00D06027">
      <w:pPr>
        <w:spacing w:after="200"/>
      </w:pPr>
      <w:r>
        <w:t xml:space="preserve">[PRA-RpcMgmtInqDeftProtectLevel] Microsoft Corporation, "RpcMgmtInqDefaultProtectLevel function", </w:t>
      </w:r>
      <w:hyperlink r:id="rId92">
        <w:r>
          <w:rPr>
            <w:rStyle w:val="Hyperlink"/>
          </w:rPr>
          <w:t>http://download.microsoft.com/download/5/B/C/5BC37A4E-6304-45AB-8C2D-AE712526E7F7/RpcMgmtInqDefaultProtectLevel.pdf</w:t>
        </w:r>
      </w:hyperlink>
    </w:p>
    <w:p w:rsidR="000F2369" w:rsidRDefault="00D06027">
      <w:pPr>
        <w:spacing w:after="200"/>
      </w:pPr>
      <w:r>
        <w:t xml:space="preserve">[PRA-RpcMgmtWaitServerListen] Microsoft Corporation, "RpcMgmtWaitServerListen function", </w:t>
      </w:r>
      <w:hyperlink r:id="rId93">
        <w:r>
          <w:rPr>
            <w:rStyle w:val="Hyperlink"/>
          </w:rPr>
          <w:t>http://download.microsoft.com/download/5/B/C/5BC37A4E-6304-45AB-8C2D-AE712526E7F7/RpcMgmtWaitServerListen.pdf</w:t>
        </w:r>
      </w:hyperlink>
    </w:p>
    <w:p w:rsidR="000F2369" w:rsidRDefault="00D06027">
      <w:pPr>
        <w:spacing w:after="200"/>
      </w:pPr>
      <w:r>
        <w:t xml:space="preserve">[PRA-RpcRaiseException] Microsoft Corporation, "RpcRaiseException function", </w:t>
      </w:r>
      <w:hyperlink r:id="rId94">
        <w:r>
          <w:rPr>
            <w:rStyle w:val="Hyperlink"/>
          </w:rPr>
          <w:t>http://download.microsoft.com/download/5/B/C/5BC37A4E-6304-45AB-8C2D-AE712526E7F7/RpcRaiseException.pdf</w:t>
        </w:r>
      </w:hyperlink>
    </w:p>
    <w:p w:rsidR="000F2369" w:rsidRDefault="00D06027">
      <w:pPr>
        <w:spacing w:after="200"/>
      </w:pPr>
      <w:r>
        <w:t xml:space="preserve">[PRA-RpcRevertToSelfEx] Microsoft Corporation, "RpcRevertToSelfEx function", </w:t>
      </w:r>
      <w:hyperlink r:id="rId95">
        <w:r>
          <w:rPr>
            <w:rStyle w:val="Hyperlink"/>
          </w:rPr>
          <w:t>http://download.microsoft.com/download/5/B/C/5BC37A4E-6304-45AB-8C2D-AE712526E7F7/RpcRevertToSelfEx.pdf</w:t>
        </w:r>
      </w:hyperlink>
    </w:p>
    <w:p w:rsidR="000F2369" w:rsidRDefault="00D06027">
      <w:pPr>
        <w:spacing w:after="200"/>
      </w:pPr>
      <w:r>
        <w:t xml:space="preserve">[PRA-RpcRevertToSelf] Microsoft Corporation, "RpcRevertToSelf function", </w:t>
      </w:r>
      <w:hyperlink r:id="rId96">
        <w:r>
          <w:rPr>
            <w:rStyle w:val="Hyperlink"/>
          </w:rPr>
          <w:t>http://download.microsoft.com/download/5/B/C/5BC37A4E-6304-45AB-8C2D-AE712526E7F7/RpcRevertToSelf.pdf</w:t>
        </w:r>
      </w:hyperlink>
    </w:p>
    <w:p w:rsidR="000F2369" w:rsidRDefault="00D06027">
      <w:pPr>
        <w:spacing w:after="200"/>
      </w:pPr>
      <w:r>
        <w:t xml:space="preserve">[PRA-RpcServerInqBindingHandle] Microsoft Corporation, "RpcServerInqBindingHandle function", </w:t>
      </w:r>
      <w:hyperlink r:id="rId97">
        <w:r>
          <w:rPr>
            <w:rStyle w:val="Hyperlink"/>
          </w:rPr>
          <w:t>http://download.microsoft.com/download/5/B/C/5BC37A4E-6304-45AB-8C2D-AE712526E7F7/RpcServerInqBindingHandle.pdf</w:t>
        </w:r>
      </w:hyperlink>
    </w:p>
    <w:p w:rsidR="000F2369" w:rsidRDefault="00D06027">
      <w:pPr>
        <w:spacing w:after="200"/>
      </w:pPr>
      <w:r>
        <w:t xml:space="preserve">[PRA-RpcServerInqCallAttributes] Microsoft Corporation, "RpcServerInqCallAttributes function", </w:t>
      </w:r>
      <w:hyperlink r:id="rId98">
        <w:r>
          <w:rPr>
            <w:rStyle w:val="Hyperlink"/>
          </w:rPr>
          <w:t>http://download.microsoft.com/download/5/B/C/5BC37A4E-6304-45AB-8C2D-AE712526E7F7/RpcServerInqCallAttributes.pdf</w:t>
        </w:r>
      </w:hyperlink>
    </w:p>
    <w:p w:rsidR="000F2369" w:rsidRDefault="00D06027">
      <w:pPr>
        <w:spacing w:after="200"/>
      </w:pPr>
      <w:r>
        <w:t xml:space="preserve">[PRA-RpcServerInqDeftPrincName] Microsoft Corporation, "RpcServerInqDefaultPrincName function", </w:t>
      </w:r>
      <w:hyperlink r:id="rId99">
        <w:r>
          <w:rPr>
            <w:rStyle w:val="Hyperlink"/>
          </w:rPr>
          <w:t>http://download.microsoft.com/download/5/B/C/5BC37A4E-6304-45AB-8C2D-AE712526E7F7/RpcServerInqDefaultPrincName.pdf</w:t>
        </w:r>
      </w:hyperlink>
    </w:p>
    <w:p w:rsidR="000F2369" w:rsidRDefault="00D06027">
      <w:pPr>
        <w:spacing w:after="200"/>
      </w:pPr>
      <w:r>
        <w:t xml:space="preserve">[PRA-RpcServerRegisterIf2] Microsoft Corporation, "RpcServerRegisterIf2 function", </w:t>
      </w:r>
      <w:hyperlink r:id="rId100">
        <w:r>
          <w:rPr>
            <w:rStyle w:val="Hyperlink"/>
          </w:rPr>
          <w:t>http://download.microsoft.com/download/5/B/C/5BC37A4E-6304-45AB-8C2D-AE712526E7F7/RpcServerRegisterIf2.pdf</w:t>
        </w:r>
      </w:hyperlink>
    </w:p>
    <w:p w:rsidR="000F2369" w:rsidRDefault="00D06027">
      <w:pPr>
        <w:spacing w:after="200"/>
      </w:pPr>
      <w:r>
        <w:t xml:space="preserve">[PRA-RpcServerRegisterIfEx] Microsoft Corporation, "RpcServerRegisterIfEx function", </w:t>
      </w:r>
      <w:hyperlink r:id="rId101">
        <w:r>
          <w:rPr>
            <w:rStyle w:val="Hyperlink"/>
          </w:rPr>
          <w:t>http://download.microsoft.com/download/5/B/C/5BC37A4E-6304-45AB-8C2D-AE712526E7F7/RpcServerRegisterIfEx.pdf</w:t>
        </w:r>
      </w:hyperlink>
    </w:p>
    <w:p w:rsidR="000F2369" w:rsidRDefault="00D06027">
      <w:pPr>
        <w:spacing w:after="200"/>
      </w:pPr>
      <w:r>
        <w:t xml:space="preserve">[PRA-RpcServerRegisterIf] Microsoft Corporation, "RpcServerRegisterIf function", </w:t>
      </w:r>
      <w:hyperlink r:id="rId102">
        <w:r>
          <w:rPr>
            <w:rStyle w:val="Hyperlink"/>
          </w:rPr>
          <w:t>http://download.microsoft.com/download/5/B/C/5BC37A4E-6304-45AB-8C2D-AE712526E7F7/RpcServerRegisterIf.pdf</w:t>
        </w:r>
      </w:hyperlink>
    </w:p>
    <w:p w:rsidR="000F2369" w:rsidRDefault="00D06027">
      <w:pPr>
        <w:spacing w:after="200"/>
      </w:pPr>
      <w:r>
        <w:t xml:space="preserve">[PRA-RpcServerSubsForNotif] Microsoft Corporation, "RpcServerSubscribeForNotification function", </w:t>
      </w:r>
      <w:hyperlink r:id="rId103">
        <w:r>
          <w:rPr>
            <w:rStyle w:val="Hyperlink"/>
          </w:rPr>
          <w:t>http://download.microsoft.com/download/5/B/C/5BC37A4E-6304-45AB-8C2D-AE712526E7F7/RpcServerSubscribeForNotification.pdf</w:t>
        </w:r>
      </w:hyperlink>
    </w:p>
    <w:p w:rsidR="000F2369" w:rsidRDefault="00D06027">
      <w:pPr>
        <w:spacing w:after="200"/>
      </w:pPr>
      <w:r>
        <w:t xml:space="preserve">[PRA-RpcServerTestCancel] Microsoft Corporation, "RpcServerTestCancel function", </w:t>
      </w:r>
      <w:hyperlink r:id="rId104">
        <w:r>
          <w:rPr>
            <w:rStyle w:val="Hyperlink"/>
          </w:rPr>
          <w:t>http://download.microsoft.com/download/5/B/C/5BC37A4E-6304-45AB-8C2D-AE712526E7F7/RpcServerUnregisterIf.pdf</w:t>
        </w:r>
      </w:hyperlink>
    </w:p>
    <w:p w:rsidR="000F2369" w:rsidRDefault="00D06027">
      <w:pPr>
        <w:spacing w:after="200"/>
      </w:pPr>
      <w:r>
        <w:t xml:space="preserve">[PRA-RpcServerUnregisterIfEx] Microsoft Corporation, "RpcServerUnregisterIfEx function", </w:t>
      </w:r>
      <w:hyperlink r:id="rId105">
        <w:r>
          <w:rPr>
            <w:rStyle w:val="Hyperlink"/>
          </w:rPr>
          <w:t>http://download.microsoft.com/download/5/B/C/5BC37A4E-6304-45AB-8C2D-AE712526E7F7/RpcServerUnsubscribeForNotification.pdf</w:t>
        </w:r>
      </w:hyperlink>
    </w:p>
    <w:p w:rsidR="000F2369" w:rsidRDefault="00D06027">
      <w:pPr>
        <w:spacing w:after="200"/>
      </w:pPr>
      <w:r>
        <w:t xml:space="preserve">[PRA-RpcServerUnregisterIf] Microsoft Corporation, "RpcServerUnregisterIf function", </w:t>
      </w:r>
      <w:hyperlink r:id="rId106">
        <w:r>
          <w:rPr>
            <w:rStyle w:val="Hyperlink"/>
          </w:rPr>
          <w:t>http://download.microsoft.com/download/5/B/C/5BC37A4E-6304-45AB-8C2D-AE712526E7F7/RpcServerUnregisterIf.pdf</w:t>
        </w:r>
      </w:hyperlink>
    </w:p>
    <w:p w:rsidR="000F2369" w:rsidRDefault="00D06027">
      <w:pPr>
        <w:spacing w:after="200"/>
      </w:pPr>
      <w:r>
        <w:t xml:space="preserve">[PRA-RpcServerUnsubForNotif] Microsoft Corporation, "RpcServerUnsubscribeForNotification function", </w:t>
      </w:r>
      <w:hyperlink r:id="rId107">
        <w:r>
          <w:rPr>
            <w:rStyle w:val="Hyperlink"/>
          </w:rPr>
          <w:t>http://download.microsoft.com/download/5/B/C/5BC37A4E-6304-45AB-8C2D-AE712526E7F7/RpcServerUnsubscribeForNotification.pdf</w:t>
        </w:r>
      </w:hyperlink>
    </w:p>
    <w:p w:rsidR="000F2369" w:rsidRDefault="00D06027">
      <w:pPr>
        <w:spacing w:after="200"/>
      </w:pPr>
      <w:r>
        <w:t xml:space="preserve">[PRA-RpcServerUseAllProtseqsEx] Microsoft Corporation, "RpcServerUseAllProtseqsEx function", </w:t>
      </w:r>
      <w:hyperlink r:id="rId108">
        <w:r>
          <w:rPr>
            <w:rStyle w:val="Hyperlink"/>
          </w:rPr>
          <w:t>http://download.microsoft.com/download/5/B/C/5BC37A4E-6304-45AB-8C2D-AE712526E7F7/RpcServerUseAllProtseqsEx.pdf</w:t>
        </w:r>
      </w:hyperlink>
    </w:p>
    <w:p w:rsidR="000F2369" w:rsidRDefault="00D06027">
      <w:pPr>
        <w:spacing w:after="200"/>
      </w:pPr>
      <w:r>
        <w:t xml:space="preserve">[PRA-RpcServerUseProtseqEpEx] Microsoft Corporation, "RpcServerUseProtseqEpEx function", </w:t>
      </w:r>
      <w:hyperlink r:id="rId109">
        <w:r>
          <w:rPr>
            <w:rStyle w:val="Hyperlink"/>
          </w:rPr>
          <w:t>http://download.microsoft.com/download/5/B/C/5BC37A4E-6304-45AB-8C2D-AE712526E7F7/RpcServerUseProtseqEpEx.pdf</w:t>
        </w:r>
      </w:hyperlink>
    </w:p>
    <w:p w:rsidR="000F2369" w:rsidRDefault="00D06027">
      <w:pPr>
        <w:spacing w:after="200"/>
      </w:pPr>
      <w:r>
        <w:t xml:space="preserve">[PRA-RpcServerUseProtseqEx] Microsoft Corporation, "RpcServerUseProtseqEx function", </w:t>
      </w:r>
      <w:hyperlink r:id="rId110">
        <w:r>
          <w:rPr>
            <w:rStyle w:val="Hyperlink"/>
          </w:rPr>
          <w:t>http://download.microsoft.com/download/5/B/C/5BC37A4E-6304-45AB-8C2D-AE712526E7F7/RpcServerUseProtseqEx.pdf</w:t>
        </w:r>
      </w:hyperlink>
    </w:p>
    <w:p w:rsidR="000F2369" w:rsidRDefault="00D06027">
      <w:pPr>
        <w:spacing w:after="200"/>
      </w:pPr>
      <w:r>
        <w:t xml:space="preserve">[PRA-RpcServerUseProtseqIfEx] Microsoft Corporation, "RpcServerUseProtseqIfEx function", </w:t>
      </w:r>
      <w:hyperlink r:id="rId111">
        <w:r>
          <w:rPr>
            <w:rStyle w:val="Hyperlink"/>
          </w:rPr>
          <w:t>http://download.microsoft.com/download/5/B/C/5BC37A4E-6304-45AB-8C2D-AE712526E7F7/RpcServerUseProtseqIfEx.pdf</w:t>
        </w:r>
      </w:hyperlink>
    </w:p>
    <w:p w:rsidR="000F2369" w:rsidRDefault="00D06027">
      <w:pPr>
        <w:spacing w:after="200"/>
      </w:pPr>
      <w:r>
        <w:t xml:space="preserve">[PRA-RpcServUseAllProtseqsIfEx] Microsoft Corporation, "RpcServerUseAllProtseqsIfEx function", </w:t>
      </w:r>
      <w:hyperlink r:id="rId112">
        <w:r>
          <w:rPr>
            <w:rStyle w:val="Hyperlink"/>
          </w:rPr>
          <w:t>http://download.microsoft.com/download/5/B/C/5BC37A4E-6304-45AB-8C2D-AE712526E7F7/RpcServerUseAllProtseqsIfEx.pdf</w:t>
        </w:r>
      </w:hyperlink>
    </w:p>
    <w:p w:rsidR="000F2369" w:rsidRDefault="00D06027">
      <w:pPr>
        <w:spacing w:after="200"/>
      </w:pPr>
      <w:r>
        <w:t xml:space="preserve">[PRA-RpcSsAllocate] Microsoft Corporation, "RpcSsAllocate function", </w:t>
      </w:r>
      <w:hyperlink r:id="rId113">
        <w:r>
          <w:rPr>
            <w:rStyle w:val="Hyperlink"/>
          </w:rPr>
          <w:t>http://download.microsoft.com/download/5/B/C/5BC37A4E-6304-45AB-8C2D-AE712526E7F7/RpcSsAllocate.pdf</w:t>
        </w:r>
      </w:hyperlink>
    </w:p>
    <w:p w:rsidR="000F2369" w:rsidRDefault="00D06027">
      <w:pPr>
        <w:spacing w:after="200"/>
      </w:pPr>
      <w:r>
        <w:t xml:space="preserve">[PRA-RpcSsContextLockExclusive] Microsoft Corporation, "RpcSsContextLockExclusive function", </w:t>
      </w:r>
      <w:hyperlink r:id="rId114">
        <w:r>
          <w:rPr>
            <w:rStyle w:val="Hyperlink"/>
          </w:rPr>
          <w:t>http://download.microsoft.com/download/5/B/C/5BC37A4E-6304-45AB-8C2D-AE712526E7F7/RpcSsContextLockExclusive.pdf</w:t>
        </w:r>
      </w:hyperlink>
    </w:p>
    <w:p w:rsidR="000F2369" w:rsidRDefault="00D06027">
      <w:pPr>
        <w:spacing w:after="200"/>
      </w:pPr>
      <w:r>
        <w:t xml:space="preserve">[PRA-RpcSsContextLockShared] Microsoft Corporation, "RpcSsContextLockShared function", </w:t>
      </w:r>
      <w:hyperlink r:id="rId115">
        <w:r>
          <w:rPr>
            <w:rStyle w:val="Hyperlink"/>
          </w:rPr>
          <w:t>http://download.microsoft.com/download/5/B/C/5BC37A4E-6304-45AB-8C2D-AE712526E7F7/RpcSsContextLockShared.pdf</w:t>
        </w:r>
      </w:hyperlink>
    </w:p>
    <w:p w:rsidR="000F2369" w:rsidRDefault="00D06027">
      <w:pPr>
        <w:spacing w:after="200"/>
      </w:pPr>
      <w:r>
        <w:t xml:space="preserve">[PRA-RpcSsDestroyClientContext] Microsoft Corporation, "RpcSsDestroyClientContext function", </w:t>
      </w:r>
      <w:hyperlink r:id="rId116">
        <w:r>
          <w:rPr>
            <w:rStyle w:val="Hyperlink"/>
          </w:rPr>
          <w:t>http://download.microsoft.com/download/5/B/C/5BC37A4E-6304-45AB-8C2D-AE712526E7F7/RpcSsDestroyClientContext.pdf</w:t>
        </w:r>
      </w:hyperlink>
    </w:p>
    <w:p w:rsidR="000F2369" w:rsidRDefault="00D06027">
      <w:pPr>
        <w:spacing w:after="200"/>
      </w:pPr>
      <w:r>
        <w:t xml:space="preserve">[PRA-RpcSsDisableAllocate] Microsoft Corporation, "RpcSsDisableAllocate function", </w:t>
      </w:r>
      <w:hyperlink r:id="rId117">
        <w:r>
          <w:rPr>
            <w:rStyle w:val="Hyperlink"/>
          </w:rPr>
          <w:t>http://download.microsoft.com/download/5/B/C/5BC37A4E-6304-45AB-8C2D-AE712526E7F7/RpcSsDestroyClientContext.pdf</w:t>
        </w:r>
      </w:hyperlink>
    </w:p>
    <w:p w:rsidR="000F2369" w:rsidRDefault="00D06027">
      <w:pPr>
        <w:spacing w:after="200"/>
      </w:pPr>
      <w:r>
        <w:t xml:space="preserve">[PRA-RpcSsDontSerializeContext] Microsoft Corporation, "RpcSsDontSerializeContext function", </w:t>
      </w:r>
      <w:hyperlink r:id="rId118">
        <w:r>
          <w:rPr>
            <w:rStyle w:val="Hyperlink"/>
          </w:rPr>
          <w:t>http://download.microsoft.com/download/5/B/C/5BC37A4E-6304-45AB-8C2D-AE712526E7F7/RpcSsDontSerializeContext.pdf</w:t>
        </w:r>
      </w:hyperlink>
    </w:p>
    <w:p w:rsidR="000F2369" w:rsidRDefault="00D06027">
      <w:pPr>
        <w:spacing w:after="200"/>
      </w:pPr>
      <w:r>
        <w:t xml:space="preserve">[PRA-RpcSsEnableAllocate] Microsoft Corporation, "RpcSsEnableAllocate function", </w:t>
      </w:r>
      <w:hyperlink r:id="rId119">
        <w:r>
          <w:rPr>
            <w:rStyle w:val="Hyperlink"/>
          </w:rPr>
          <w:t>http://download.microsoft.com/download/5/B/C/5BC37A4E-6304-45AB-8C2D-AE712526E7F7/RpcSsEnableAllocate.pdf</w:t>
        </w:r>
      </w:hyperlink>
    </w:p>
    <w:p w:rsidR="000F2369" w:rsidRDefault="00D06027">
      <w:pPr>
        <w:spacing w:after="200"/>
      </w:pPr>
      <w:r>
        <w:t xml:space="preserve">[PRA-RpcSsFree] Microsoft Corporation, "RpcSsFree function", </w:t>
      </w:r>
      <w:hyperlink r:id="rId120">
        <w:r>
          <w:rPr>
            <w:rStyle w:val="Hyperlink"/>
          </w:rPr>
          <w:t>http://download.microsoft.com/download/5/B/C/5BC37A4E-6304-45AB-8C2D-AE712526E7F7/RpcSsFree.pdf</w:t>
        </w:r>
      </w:hyperlink>
    </w:p>
    <w:p w:rsidR="000F2369" w:rsidRDefault="00D06027">
      <w:pPr>
        <w:spacing w:after="200"/>
      </w:pPr>
      <w:r>
        <w:t xml:space="preserve">[PRA-RpcSsGetThreadHandle] Microsoft Corporation, "RpcSsGetThreadHandle function", </w:t>
      </w:r>
      <w:hyperlink r:id="rId121">
        <w:r>
          <w:rPr>
            <w:rStyle w:val="Hyperlink"/>
          </w:rPr>
          <w:t>http://download.microsoft.com/download/5/B/C/5BC37A4E-6304-45AB-8C2D-AE712526E7F7/RpcSsGetThreadHandle.pdf</w:t>
        </w:r>
      </w:hyperlink>
    </w:p>
    <w:p w:rsidR="000F2369" w:rsidRDefault="00D06027">
      <w:pPr>
        <w:spacing w:after="200"/>
      </w:pPr>
      <w:r>
        <w:t xml:space="preserve">[PRA-RpcSsSetClientAllocFree] Microsoft Corporation, "RpcSsSetClientAllocFree function", </w:t>
      </w:r>
      <w:hyperlink r:id="rId122">
        <w:r>
          <w:rPr>
            <w:rStyle w:val="Hyperlink"/>
          </w:rPr>
          <w:t>http://download.microsoft.com/download/5/B/C/5BC37A4E-6304-45AB-8C2D-AE712526E7F7/RpcSsSetClientAllocFree.pdf</w:t>
        </w:r>
      </w:hyperlink>
    </w:p>
    <w:p w:rsidR="000F2369" w:rsidRDefault="00D06027">
      <w:pPr>
        <w:spacing w:after="200"/>
      </w:pPr>
      <w:r>
        <w:t xml:space="preserve">[PRA-RpcSsSetThreadHandle] Microsoft Corporation, "RpcSsSetThreadHandle function", </w:t>
      </w:r>
      <w:hyperlink r:id="rId123">
        <w:r>
          <w:rPr>
            <w:rStyle w:val="Hyperlink"/>
          </w:rPr>
          <w:t>http://download.microsoft.com/download/5/B/C/5BC37A4E-6304-45AB-8C2D-AE712526E7F7/RpcSsSetThreadHandle.pdf</w:t>
        </w:r>
      </w:hyperlink>
    </w:p>
    <w:p w:rsidR="000F2369" w:rsidRDefault="00D06027">
      <w:pPr>
        <w:spacing w:after="200"/>
      </w:pPr>
      <w:r>
        <w:t xml:space="preserve">[PRA-RpcSsSwapClientAllocFree] Microsoft Corporation, "RpcSsSwapClientAllocFree function", </w:t>
      </w:r>
      <w:hyperlink r:id="rId124">
        <w:r>
          <w:rPr>
            <w:rStyle w:val="Hyperlink"/>
          </w:rPr>
          <w:t>http://download.microsoft.com/download/5/B/C/5BC37A4E-6304-45AB-8C2D-AE712526E7F7/RpcSsSwapClientAllocFree.pdf</w:t>
        </w:r>
      </w:hyperlink>
    </w:p>
    <w:p w:rsidR="000F2369" w:rsidRDefault="00D06027">
      <w:pPr>
        <w:spacing w:after="200"/>
      </w:pPr>
      <w:r>
        <w:t xml:space="preserve">[PRA-RpcTestCancel] Microsoft Corporation, "RpcTestCancel function", </w:t>
      </w:r>
      <w:hyperlink r:id="rId125">
        <w:r>
          <w:rPr>
            <w:rStyle w:val="Hyperlink"/>
          </w:rPr>
          <w:t>http://download.microsoft.com/download/5/B/C/5BC37A4E-6304-45AB-8C2D-AE712526E7F7/RpcTestCancel.pdf</w:t>
        </w:r>
      </w:hyperlink>
    </w:p>
    <w:p w:rsidR="000F2369" w:rsidRDefault="00D06027">
      <w:pPr>
        <w:spacing w:after="200"/>
      </w:pPr>
      <w:r>
        <w:t xml:space="preserve">[PRA-UUidCreateSequential] Microsoft Corporation, "UUidCreateSequential function", </w:t>
      </w:r>
      <w:hyperlink r:id="rId126">
        <w:r>
          <w:rPr>
            <w:rStyle w:val="Hyperlink"/>
          </w:rPr>
          <w:t>http://download.microsoft.com/download/5/B/C/5BC37A4E-6304-45AB-8C2D-AE712526E7F7/UUidCreateSequential.pdf</w:t>
        </w:r>
      </w:hyperlink>
    </w:p>
    <w:p w:rsidR="000F2369" w:rsidRDefault="00D06027">
      <w:pPr>
        <w:spacing w:after="200"/>
      </w:pPr>
      <w:r>
        <w:t xml:space="preserve">[RFC1001] Network Working Group, "Protocol Standard for a NetBIOS Service on a TCP/UDP Transport: Concepts and Methods", RFC 1001, March 1987, </w:t>
      </w:r>
      <w:hyperlink r:id="rId127">
        <w:r>
          <w:rPr>
            <w:rStyle w:val="Hyperlink"/>
          </w:rPr>
          <w:t>http://www.ietf.org/rfc/rfc1001.txt</w:t>
        </w:r>
      </w:hyperlink>
    </w:p>
    <w:p w:rsidR="000F2369" w:rsidRDefault="00D06027">
      <w:pPr>
        <w:spacing w:after="200"/>
      </w:pPr>
      <w:r>
        <w:t xml:space="preserve">[RFC1002] Network Working Group, "Protocol Standard for a NetBIOS Service on a TCP/UDP Transport: Detailed Specifications", STD 19, RFC 1002, March 1987, </w:t>
      </w:r>
      <w:hyperlink r:id="rId128">
        <w:r>
          <w:rPr>
            <w:rStyle w:val="Hyperlink"/>
          </w:rPr>
          <w:t>http://www.rfc-editor.org/rfc/rfc1002.txt</w:t>
        </w:r>
      </w:hyperlink>
    </w:p>
    <w:p w:rsidR="000F2369" w:rsidRDefault="00D06027">
      <w:pPr>
        <w:spacing w:after="200"/>
      </w:pPr>
      <w:r>
        <w:t xml:space="preserve">[RFC2119] Bradner, S., "Key words for use in RFCs to Indicate Requirement Levels", BCP 14, RFC 2119, March 1997, </w:t>
      </w:r>
      <w:hyperlink r:id="rId129">
        <w:r>
          <w:rPr>
            <w:rStyle w:val="Hyperlink"/>
          </w:rPr>
          <w:t>http://www.rfc-editor.org/rfc/rfc2119.txt</w:t>
        </w:r>
      </w:hyperlink>
    </w:p>
    <w:p w:rsidR="000F2369" w:rsidRDefault="00D06027">
      <w:pPr>
        <w:spacing w:after="200"/>
      </w:pPr>
      <w:r>
        <w:t xml:space="preserve">[RFC2743] Linn, J., "Generic Security Service Application Program Interface Version 2, Update 1", RFC 2743, January 2000, </w:t>
      </w:r>
      <w:hyperlink r:id="rId130">
        <w:r>
          <w:rPr>
            <w:rStyle w:val="Hyperlink"/>
          </w:rPr>
          <w:t>http://www.rfc-editor.org/rfc/rfc2743.txt</w:t>
        </w:r>
      </w:hyperlink>
    </w:p>
    <w:p w:rsidR="000F2369" w:rsidRDefault="00D06027">
      <w:pPr>
        <w:spacing w:after="200"/>
      </w:pPr>
      <w:r>
        <w:t xml:space="preserve">[RFC4121] Zhu, L., Jaganathan, K., and Hartman, S., "The Kerberos Version 5 Generic Security Service Application Program Interface (GSS-API) Mechanism: Version 2", RFC 4121, July 2005, </w:t>
      </w:r>
      <w:hyperlink r:id="rId131">
        <w:r>
          <w:rPr>
            <w:rStyle w:val="Hyperlink"/>
          </w:rPr>
          <w:t>http://www.ietf.org/rfc/rfc4121.txt</w:t>
        </w:r>
      </w:hyperlink>
    </w:p>
    <w:p w:rsidR="000F2369" w:rsidRDefault="00D06027">
      <w:pPr>
        <w:spacing w:after="200"/>
      </w:pPr>
      <w:r>
        <w:t xml:space="preserve">[RFC4122] Leach, P., Mealling, M., and Salz, R., "A Universally Unique Identifier (UUID) URN Namespace", RFC 4122, July 2005, </w:t>
      </w:r>
      <w:hyperlink r:id="rId132">
        <w:r>
          <w:rPr>
            <w:rStyle w:val="Hyperlink"/>
          </w:rPr>
          <w:t>http://www.ietf.org/rfc/rfc4122.txt</w:t>
        </w:r>
      </w:hyperlink>
    </w:p>
    <w:p w:rsidR="000F2369" w:rsidRDefault="00D06027">
      <w:pPr>
        <w:spacing w:after="200"/>
      </w:pPr>
      <w:r>
        <w:t xml:space="preserve">[RFC4757] Jaganathan, K., Zhu, L., and Brezak, J., "The RC4-HMAC Kerberos Encryption Types Used by Microsoft Windows", RFC 4757, December 2006, </w:t>
      </w:r>
      <w:hyperlink r:id="rId133">
        <w:r>
          <w:rPr>
            <w:rStyle w:val="Hyperlink"/>
          </w:rPr>
          <w:t>http://www.ietf.org/rfc/rfc4757.txt</w:t>
        </w:r>
      </w:hyperlink>
    </w:p>
    <w:p w:rsidR="000F2369" w:rsidRDefault="00D06027">
      <w:pPr>
        <w:spacing w:after="200"/>
      </w:pPr>
      <w:r>
        <w:t xml:space="preserve">[RFC81.3] French, C., and Salz, R., "DCE Assigned Values", RFC 81.3, December 1998, </w:t>
      </w:r>
      <w:hyperlink r:id="rId134">
        <w:r>
          <w:rPr>
            <w:rStyle w:val="Hyperlink"/>
          </w:rPr>
          <w:t>http://www5.opengroup.org/rfc/rfc81.3.html</w:t>
        </w:r>
      </w:hyperlink>
    </w:p>
    <w:p w:rsidR="000F2369" w:rsidRDefault="00D06027">
      <w:pPr>
        <w:pStyle w:val="Heading3"/>
      </w:pPr>
      <w:bookmarkStart w:id="62" w:name="section_0683b004429b4d849ffc91be5aa9c898"/>
      <w:bookmarkStart w:id="63" w:name="_Toc423365814"/>
      <w:r>
        <w:t>Informative References</w:t>
      </w:r>
      <w:bookmarkEnd w:id="62"/>
      <w:bookmarkEnd w:id="6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F2369" w:rsidRDefault="00D06027">
      <w:pPr>
        <w:spacing w:after="200"/>
      </w:pPr>
      <w:r>
        <w:t xml:space="preserve">[GSS] Piper, D., and Swander, B., "A GSS-API Authentication Method for IKE", Internet Draft, July 2001, </w:t>
      </w:r>
      <w:hyperlink r:id="rId135">
        <w:r>
          <w:rPr>
            <w:rStyle w:val="Hyperlink"/>
          </w:rPr>
          <w:t>http://tools.ietf.org/html/draft-ietf-ipsec-isakmp-gss-auth-07</w:t>
        </w:r>
      </w:hyperlink>
    </w:p>
    <w:p w:rsidR="000F2369" w:rsidRDefault="00D06027">
      <w:pPr>
        <w:spacing w:after="200"/>
      </w:pPr>
      <w:r>
        <w:t xml:space="preserve">[IPX] Microsoft Corporation, "Internetwork Packet Exchange (IPX)", </w:t>
      </w:r>
      <w:hyperlink r:id="rId136">
        <w:r>
          <w:rPr>
            <w:rStyle w:val="Hyperlink"/>
          </w:rPr>
          <w:t>http://msdn.microsoft.com/library/en-us/randz/protocol/ipx.asp</w:t>
        </w:r>
      </w:hyperlink>
    </w:p>
    <w:p w:rsidR="000F2369" w:rsidRDefault="00D06027">
      <w:pPr>
        <w:spacing w:after="200"/>
      </w:pPr>
      <w:r>
        <w:t>[MS-NBTE] Microsoft Corporation, "</w:t>
      </w:r>
      <w:hyperlink r:id="rId137">
        <w:r>
          <w:rPr>
            <w:rStyle w:val="Hyperlink"/>
          </w:rPr>
          <w:t>NetBIOS over TCP (NBT) Extensions</w:t>
        </w:r>
      </w:hyperlink>
      <w:r>
        <w:t>".</w:t>
      </w:r>
    </w:p>
    <w:p w:rsidR="000F2369" w:rsidRDefault="00D06027">
      <w:pPr>
        <w:spacing w:after="200"/>
      </w:pPr>
      <w:r>
        <w:t xml:space="preserve">[MSDN-DceErrorInqText] Microsoft Corporation, "DceErrorInqText function", </w:t>
      </w:r>
      <w:hyperlink r:id="rId138">
        <w:r>
          <w:rPr>
            <w:rStyle w:val="Hyperlink"/>
          </w:rPr>
          <w:t>http://msdn.microsoft.com/en-us/library/aa373623(v=VS.85).aspx</w:t>
        </w:r>
      </w:hyperlink>
    </w:p>
    <w:p w:rsidR="000F2369" w:rsidRDefault="00D06027">
      <w:pPr>
        <w:spacing w:after="200"/>
      </w:pPr>
      <w:r>
        <w:t xml:space="preserve">[MSDN-MIDL] Microsoft Corporation, "Microsoft Interface Definition Language (MIDL)", </w:t>
      </w:r>
      <w:hyperlink r:id="rId139">
        <w:r>
          <w:rPr>
            <w:rStyle w:val="Hyperlink"/>
          </w:rPr>
          <w:t>http://msdn.microsoft.com/en-us/library/ms950375.aspx</w:t>
        </w:r>
      </w:hyperlink>
    </w:p>
    <w:p w:rsidR="000F2369" w:rsidRDefault="00D06027">
      <w:pPr>
        <w:spacing w:after="200"/>
      </w:pPr>
      <w:r>
        <w:t xml:space="preserve">[MSDN-QueryContextAttributes] Microsoft Corporation, "QueryContextAttributes (General) function", </w:t>
      </w:r>
      <w:hyperlink r:id="rId140">
        <w:r>
          <w:rPr>
            <w:rStyle w:val="Hyperlink"/>
          </w:rPr>
          <w:t>http://msdn.microsoft.com/en-us/library/aa379326%28v=vs.85%29.aspx</w:t>
        </w:r>
      </w:hyperlink>
    </w:p>
    <w:p w:rsidR="000F2369" w:rsidRDefault="00D06027">
      <w:pPr>
        <w:spacing w:after="200"/>
      </w:pPr>
      <w:r>
        <w:t xml:space="preserve">[MSDN-RpcBindingCopy] Microsoft Corporation, "RpcBindingCopy function", </w:t>
      </w:r>
      <w:hyperlink r:id="rId141">
        <w:r>
          <w:rPr>
            <w:rStyle w:val="Hyperlink"/>
          </w:rPr>
          <w:t>http://msdn.microsoft.com/en-us/library/aa375585(v=VS.85).aspx</w:t>
        </w:r>
      </w:hyperlink>
    </w:p>
    <w:p w:rsidR="000F2369" w:rsidRDefault="00D06027">
      <w:pPr>
        <w:spacing w:after="200"/>
      </w:pPr>
      <w:r>
        <w:t xml:space="preserve">[MSDN-RpcBindingFree] Microsoft Corporation, "RpcBindingFree function", </w:t>
      </w:r>
      <w:hyperlink r:id="rId142">
        <w:r>
          <w:rPr>
            <w:rStyle w:val="Hyperlink"/>
          </w:rPr>
          <w:t>http://msdn.microsoft.com/en-us/library/aa375588(v=VS.85).aspx</w:t>
        </w:r>
      </w:hyperlink>
    </w:p>
    <w:p w:rsidR="000F2369" w:rsidRDefault="00D06027">
      <w:pPr>
        <w:spacing w:after="200"/>
      </w:pPr>
      <w:r>
        <w:t xml:space="preserve">[MSDN-RpcBindingFromStringBind] Microsoft Corporation, "RpcBindingFromStringBind function", </w:t>
      </w:r>
      <w:hyperlink r:id="rId143">
        <w:r>
          <w:rPr>
            <w:rStyle w:val="Hyperlink"/>
          </w:rPr>
          <w:t>http://msdn.microsoft.com/en-us/library/aa375590(v=VS.85).aspx</w:t>
        </w:r>
      </w:hyperlink>
    </w:p>
    <w:p w:rsidR="000F2369" w:rsidRDefault="00D06027">
      <w:pPr>
        <w:spacing w:after="200"/>
      </w:pPr>
      <w:r>
        <w:t xml:space="preserve">[MSDN-RpcBindingInqAuthClient] Microsoft Corporation, "RpcBindingInqAuthClient function", </w:t>
      </w:r>
      <w:hyperlink r:id="rId144">
        <w:r>
          <w:rPr>
            <w:rStyle w:val="Hyperlink"/>
          </w:rPr>
          <w:t>http://msdn.microsoft.com/en-us/library/aa375591(v=VS.85).aspx</w:t>
        </w:r>
      </w:hyperlink>
    </w:p>
    <w:p w:rsidR="000F2369" w:rsidRDefault="00D06027">
      <w:pPr>
        <w:spacing w:after="200"/>
      </w:pPr>
      <w:r>
        <w:t xml:space="preserve">[MSDN-RpcBindingInqAuthInfo] Microsoft Corporation, "RpcBindingInqAuthInfo function", </w:t>
      </w:r>
      <w:hyperlink r:id="rId145">
        <w:r>
          <w:rPr>
            <w:rStyle w:val="Hyperlink"/>
          </w:rPr>
          <w:t>http://msdn.microsoft.com/en-us/library/aa375593(v=VS.85).aspx</w:t>
        </w:r>
      </w:hyperlink>
    </w:p>
    <w:p w:rsidR="000F2369" w:rsidRDefault="00D06027">
      <w:pPr>
        <w:spacing w:after="200"/>
      </w:pPr>
      <w:r>
        <w:t xml:space="preserve">[MSDN-RpcBindingInqObject] Microsoft Corporation, "RpcBindingInqObject function", </w:t>
      </w:r>
      <w:hyperlink r:id="rId146">
        <w:r>
          <w:rPr>
            <w:rStyle w:val="Hyperlink"/>
          </w:rPr>
          <w:t>http://msdn.microsoft.com/en-us/library/aa375598(v=VS.85).aspx</w:t>
        </w:r>
      </w:hyperlink>
    </w:p>
    <w:p w:rsidR="000F2369" w:rsidRDefault="00D06027">
      <w:pPr>
        <w:spacing w:after="200"/>
      </w:pPr>
      <w:r>
        <w:t xml:space="preserve">[MSDN-RpcBindingReset] Microsoft Corporation, "RpcBindingReset function", </w:t>
      </w:r>
      <w:hyperlink r:id="rId147">
        <w:r>
          <w:rPr>
            <w:rStyle w:val="Hyperlink"/>
          </w:rPr>
          <w:t>http://msdn.microsoft.com/en-us/library/aa375603(v=VS.85).aspx</w:t>
        </w:r>
      </w:hyperlink>
    </w:p>
    <w:p w:rsidR="000F2369" w:rsidRDefault="00D06027">
      <w:pPr>
        <w:spacing w:after="200"/>
      </w:pPr>
      <w:r>
        <w:t xml:space="preserve">[MSDN-RpcBindingServerFromClient] Microsoft Corporation, "RpcBindingServerFromClient function", </w:t>
      </w:r>
      <w:hyperlink r:id="rId148">
        <w:r>
          <w:rPr>
            <w:rStyle w:val="Hyperlink"/>
          </w:rPr>
          <w:t>http://msdn.microsoft.com/en-us/library/aa375604(v=VS.85).aspx</w:t>
        </w:r>
      </w:hyperlink>
    </w:p>
    <w:p w:rsidR="000F2369" w:rsidRDefault="00D06027">
      <w:pPr>
        <w:spacing w:after="200"/>
      </w:pPr>
      <w:r>
        <w:t xml:space="preserve">[MSDN-RpcBindingSetAuthInfoEx] Microsoft Corporation, "RpcBindingSetAuthInfoEx function", </w:t>
      </w:r>
      <w:hyperlink r:id="rId149">
        <w:r>
          <w:rPr>
            <w:rStyle w:val="Hyperlink"/>
          </w:rPr>
          <w:t>http://msdn.microsoft.com/en-us/library/aa375608(v=VS.85).aspx</w:t>
        </w:r>
      </w:hyperlink>
    </w:p>
    <w:p w:rsidR="000F2369" w:rsidRDefault="00D06027">
      <w:pPr>
        <w:spacing w:after="200"/>
      </w:pPr>
      <w:r>
        <w:t xml:space="preserve">[MSDN-RpcBindingSetObject] Microsoft Corporation, "RpcBindingSetObject function", </w:t>
      </w:r>
      <w:hyperlink r:id="rId150">
        <w:r>
          <w:rPr>
            <w:rStyle w:val="Hyperlink"/>
          </w:rPr>
          <w:t>http://msdn.microsoft.com/en-us/library/aa375609(v=VS.85).aspx</w:t>
        </w:r>
      </w:hyperlink>
    </w:p>
    <w:p w:rsidR="000F2369" w:rsidRDefault="00D06027">
      <w:pPr>
        <w:spacing w:after="200"/>
      </w:pPr>
      <w:r>
        <w:t xml:space="preserve">[MSDN-RpcBindingToStringBind] Microsoft Corporation, "RpcBindingToStringBinding function", </w:t>
      </w:r>
      <w:hyperlink r:id="rId151">
        <w:r>
          <w:rPr>
            <w:rStyle w:val="Hyperlink"/>
          </w:rPr>
          <w:t>http://msdn.microsoft.com/en-us/library/aa375612(v=VS.85).aspx</w:t>
        </w:r>
      </w:hyperlink>
    </w:p>
    <w:p w:rsidR="000F2369" w:rsidRDefault="00D06027">
      <w:pPr>
        <w:spacing w:after="200"/>
      </w:pPr>
      <w:r>
        <w:t xml:space="preserve">[MSDN-RpcBindingVectorFree] Microsoft Corporation, "RpcBindingVectorFree function", </w:t>
      </w:r>
      <w:hyperlink r:id="rId152">
        <w:r>
          <w:rPr>
            <w:rStyle w:val="Hyperlink"/>
          </w:rPr>
          <w:t>http://msdn.microsoft.com/en-us/library/aa375615(v=VS.85).aspx</w:t>
        </w:r>
      </w:hyperlink>
    </w:p>
    <w:p w:rsidR="000F2369" w:rsidRDefault="00D06027">
      <w:pPr>
        <w:spacing w:after="200"/>
      </w:pPr>
      <w:r>
        <w:t xml:space="preserve">[MSDN-RpcEpRegisterNoReplace] Microsoft Corporation, "RpcEpRegisterNoReplace function", </w:t>
      </w:r>
      <w:hyperlink r:id="rId153">
        <w:r>
          <w:rPr>
            <w:rStyle w:val="Hyperlink"/>
          </w:rPr>
          <w:t>http://msdn.microsoft.com/en-us/library/aa375640(v=VS.85).aspx</w:t>
        </w:r>
      </w:hyperlink>
    </w:p>
    <w:p w:rsidR="000F2369" w:rsidRDefault="00D06027">
      <w:pPr>
        <w:spacing w:after="200"/>
      </w:pPr>
      <w:r>
        <w:t xml:space="preserve">[MSDN-RpcEpRegister] Microsoft Corporation, "RpcEpRegister function", </w:t>
      </w:r>
      <w:hyperlink r:id="rId154">
        <w:r>
          <w:rPr>
            <w:rStyle w:val="Hyperlink"/>
          </w:rPr>
          <w:t>http://msdn.microsoft.com/en-us/library/aa375637(v=VS.85).aspx</w:t>
        </w:r>
      </w:hyperlink>
    </w:p>
    <w:p w:rsidR="000F2369" w:rsidRDefault="00D06027">
      <w:pPr>
        <w:spacing w:after="200"/>
      </w:pPr>
      <w:r>
        <w:t xml:space="preserve">[MSDN-RpcEpResolveBinding] Microsoft Corporation, "RpcEpResolveBinding function", </w:t>
      </w:r>
      <w:hyperlink r:id="rId155">
        <w:r>
          <w:rPr>
            <w:rStyle w:val="Hyperlink"/>
          </w:rPr>
          <w:t>http://msdn.microsoft.com/en-us/library/aa375645(v=VS.85).aspx</w:t>
        </w:r>
      </w:hyperlink>
    </w:p>
    <w:p w:rsidR="000F2369" w:rsidRDefault="00D06027">
      <w:pPr>
        <w:spacing w:after="200"/>
      </w:pPr>
      <w:r>
        <w:t xml:space="preserve">[MSDN-RpcEpUnregister] Microsoft Corporation, "RpcEpUnregister function", </w:t>
      </w:r>
      <w:hyperlink r:id="rId156">
        <w:r>
          <w:rPr>
            <w:rStyle w:val="Hyperlink"/>
          </w:rPr>
          <w:t>http://msdn.microsoft.com/en-us/library/aa375651(v=VS.85).aspx</w:t>
        </w:r>
      </w:hyperlink>
    </w:p>
    <w:p w:rsidR="000F2369" w:rsidRDefault="00D06027">
      <w:pPr>
        <w:spacing w:after="200"/>
      </w:pPr>
      <w:r>
        <w:t xml:space="preserve">[MSDN-RpcIfIdVectorFree] Microsoft Corporation, "RpcIfIdVectorFree function", </w:t>
      </w:r>
      <w:hyperlink r:id="rId157">
        <w:r>
          <w:rPr>
            <w:rStyle w:val="Hyperlink"/>
          </w:rPr>
          <w:t>http://msdn.microsoft.com/en-us/library/aa375711(v=VS.85).aspx</w:t>
        </w:r>
      </w:hyperlink>
    </w:p>
    <w:p w:rsidR="000F2369" w:rsidRDefault="00D06027">
      <w:pPr>
        <w:spacing w:after="200"/>
      </w:pPr>
      <w:r>
        <w:t xml:space="preserve">[MSDN-RpcIfInqId] Microsoft Corporation, "RpcIfInqId function", </w:t>
      </w:r>
      <w:hyperlink r:id="rId158">
        <w:r>
          <w:rPr>
            <w:rStyle w:val="Hyperlink"/>
          </w:rPr>
          <w:t>http://msdn.microsoft.com/en-us/library/aa375714(v=VS.85).aspx</w:t>
        </w:r>
      </w:hyperlink>
    </w:p>
    <w:p w:rsidR="000F2369" w:rsidRDefault="00D06027">
      <w:pPr>
        <w:spacing w:after="200"/>
      </w:pPr>
      <w:r>
        <w:t xml:space="preserve">[MSDN-RpcMgmtEpEltInqBegin] Microsoft Corporation, "RpcMgmtEpEltInqBegin function", </w:t>
      </w:r>
      <w:hyperlink r:id="rId159">
        <w:r>
          <w:rPr>
            <w:rStyle w:val="Hyperlink"/>
          </w:rPr>
          <w:t>http://msdn.microsoft.com/en-us/library/aa375734(v=VS.85).aspx</w:t>
        </w:r>
      </w:hyperlink>
    </w:p>
    <w:p w:rsidR="000F2369" w:rsidRDefault="00D06027">
      <w:pPr>
        <w:spacing w:after="200"/>
      </w:pPr>
      <w:r>
        <w:t xml:space="preserve">[MSDN-RpcMgmtEpEltInqDone] Microsoft Corporation, "RpcMgmtEpEltInqDone function", </w:t>
      </w:r>
      <w:hyperlink r:id="rId160">
        <w:r>
          <w:rPr>
            <w:rStyle w:val="Hyperlink"/>
          </w:rPr>
          <w:t>http://msdn.microsoft.com/en-us/library/aa375736(v=VS.85).aspx</w:t>
        </w:r>
      </w:hyperlink>
    </w:p>
    <w:p w:rsidR="000F2369" w:rsidRDefault="00D06027">
      <w:pPr>
        <w:spacing w:after="200"/>
      </w:pPr>
      <w:r>
        <w:t xml:space="preserve">[MSDN-RpcMgmtEpEltInqNext] Microsoft Corporation, "RpcMgmtEpEltInqNext function", </w:t>
      </w:r>
      <w:hyperlink r:id="rId161">
        <w:r>
          <w:rPr>
            <w:rStyle w:val="Hyperlink"/>
          </w:rPr>
          <w:t>http://msdn.microsoft.com/en-us/library/aa375738(v=VS.85).aspx</w:t>
        </w:r>
      </w:hyperlink>
    </w:p>
    <w:p w:rsidR="000F2369" w:rsidRDefault="00D06027">
      <w:pPr>
        <w:spacing w:after="200"/>
      </w:pPr>
      <w:r>
        <w:t xml:space="preserve">[MSDN-RpcMgmtEpUnregister] Microsoft Corporation, "RpcMgmtEpUnregister function", </w:t>
      </w:r>
      <w:hyperlink r:id="rId162">
        <w:r>
          <w:rPr>
            <w:rStyle w:val="Hyperlink"/>
          </w:rPr>
          <w:t>http://msdn.microsoft.com/en-us/library/aa375741(v=VS.85).aspx</w:t>
        </w:r>
      </w:hyperlink>
    </w:p>
    <w:p w:rsidR="000F2369" w:rsidRDefault="00D06027">
      <w:pPr>
        <w:spacing w:after="200"/>
      </w:pPr>
      <w:r>
        <w:t xml:space="preserve">[MSDN-RpcMgmtInqComTimeout] Microsoft Corporation, "RpcMgmtInqComTimeout function", </w:t>
      </w:r>
      <w:hyperlink r:id="rId163">
        <w:r>
          <w:rPr>
            <w:rStyle w:val="Hyperlink"/>
          </w:rPr>
          <w:t>http://msdn.microsoft.com/en-us/library/aa375746(v=VS.85).aspx</w:t>
        </w:r>
      </w:hyperlink>
    </w:p>
    <w:p w:rsidR="000F2369" w:rsidRDefault="00D06027">
      <w:pPr>
        <w:spacing w:after="200"/>
      </w:pPr>
      <w:r>
        <w:t xml:space="preserve">[MSDN-RpcMgmtInqDfltProtectLvl] Microsoft Corporation, "RpcMgmtInqDefaultProtectLevel function", </w:t>
      </w:r>
      <w:hyperlink r:id="rId164">
        <w:r>
          <w:rPr>
            <w:rStyle w:val="Hyperlink"/>
          </w:rPr>
          <w:t>http://msdn.microsoft.com/en-us/library/aa375748(v=VS.85).aspx</w:t>
        </w:r>
      </w:hyperlink>
    </w:p>
    <w:p w:rsidR="000F2369" w:rsidRDefault="00D06027">
      <w:pPr>
        <w:spacing w:after="200"/>
      </w:pPr>
      <w:r>
        <w:t xml:space="preserve">[MSDN-RpcMgmtInqIfIds] Microsoft Corporation, "RpcMgmtInqIfIds function", </w:t>
      </w:r>
      <w:hyperlink r:id="rId165">
        <w:r>
          <w:rPr>
            <w:rStyle w:val="Hyperlink"/>
          </w:rPr>
          <w:t>http://msdn.microsoft.com/en-us/library/aa375752(v=VS.85).aspx</w:t>
        </w:r>
      </w:hyperlink>
    </w:p>
    <w:p w:rsidR="000F2369" w:rsidRDefault="00D06027">
      <w:pPr>
        <w:spacing w:after="200"/>
      </w:pPr>
      <w:r>
        <w:t xml:space="preserve">[MSDN-RpcMgmtInqServerPrincName] Microsoft Corporation, "RpcMgmtInqServerPrincName function", </w:t>
      </w:r>
      <w:hyperlink r:id="rId166">
        <w:r>
          <w:rPr>
            <w:rStyle w:val="Hyperlink"/>
          </w:rPr>
          <w:t>http://msdn.microsoft.com/en-us/library/aa375756(v=VS.85).aspx</w:t>
        </w:r>
      </w:hyperlink>
    </w:p>
    <w:p w:rsidR="000F2369" w:rsidRDefault="00D06027">
      <w:pPr>
        <w:spacing w:after="200"/>
      </w:pPr>
      <w:r>
        <w:t xml:space="preserve">[MSDN-RpcMgmtInqStats] Microsoft Corporation, "RpcMgmtInqStats function", </w:t>
      </w:r>
      <w:hyperlink r:id="rId167">
        <w:r>
          <w:rPr>
            <w:rStyle w:val="Hyperlink"/>
          </w:rPr>
          <w:t>http://msdn.microsoft.com/en-us/library/aa375759(v=VS.85).aspx</w:t>
        </w:r>
      </w:hyperlink>
    </w:p>
    <w:p w:rsidR="000F2369" w:rsidRDefault="00D06027">
      <w:pPr>
        <w:spacing w:after="200"/>
      </w:pPr>
      <w:r>
        <w:t xml:space="preserve">[MSDN-RpcMgmtIsServerListening] Microsoft Corporation, "RpcMgmtIsServerListening function", </w:t>
      </w:r>
      <w:hyperlink r:id="rId168">
        <w:r>
          <w:rPr>
            <w:rStyle w:val="Hyperlink"/>
          </w:rPr>
          <w:t>http://msdn.microsoft.com/en-us/library/aa375763(v=VS.85).aspx</w:t>
        </w:r>
      </w:hyperlink>
    </w:p>
    <w:p w:rsidR="000F2369" w:rsidRDefault="00D06027">
      <w:pPr>
        <w:spacing w:after="200"/>
      </w:pPr>
      <w:r>
        <w:t xml:space="preserve">[MSDN-RpcMgmtSetAuthorizationFn] Microsoft Corporation, "RpcMgmtSetAuthorizationFn function", </w:t>
      </w:r>
      <w:hyperlink r:id="rId169">
        <w:r>
          <w:rPr>
            <w:rStyle w:val="Hyperlink"/>
          </w:rPr>
          <w:t>http://msdn.microsoft.com/en-us/library/aa375767(v=VS.85).aspx</w:t>
        </w:r>
      </w:hyperlink>
    </w:p>
    <w:p w:rsidR="000F2369" w:rsidRDefault="00D06027">
      <w:pPr>
        <w:spacing w:after="200"/>
      </w:pPr>
      <w:r>
        <w:t xml:space="preserve">[MSDN-RpcMgmtSetCancelTimeout] Microsoft Corporation, "RpcMgmtSetCancelTimeout function", </w:t>
      </w:r>
      <w:hyperlink r:id="rId170">
        <w:r>
          <w:rPr>
            <w:rStyle w:val="Hyperlink"/>
          </w:rPr>
          <w:t>http://msdn.microsoft.com/en-us/library/aa375771(v=VS.85).aspx</w:t>
        </w:r>
      </w:hyperlink>
    </w:p>
    <w:p w:rsidR="000F2369" w:rsidRDefault="00D06027">
      <w:pPr>
        <w:spacing w:after="200"/>
      </w:pPr>
      <w:r>
        <w:t xml:space="preserve">[MSDN-RpcMgmtSetComTimeout] Microsoft Corporation, "RpcMgmtSetComTimeout function", </w:t>
      </w:r>
      <w:hyperlink r:id="rId171">
        <w:r>
          <w:rPr>
            <w:rStyle w:val="Hyperlink"/>
          </w:rPr>
          <w:t>http://msdn.microsoft.com/en-us/library/aa375779(v=VS.85).aspx</w:t>
        </w:r>
      </w:hyperlink>
    </w:p>
    <w:p w:rsidR="000F2369" w:rsidRDefault="00D06027">
      <w:pPr>
        <w:spacing w:after="200"/>
      </w:pPr>
      <w:r>
        <w:t xml:space="preserve">[MSDN-RpcMgmtSetServerStackSize] Microsoft Corporation, "RpcMgmtSetServerStackSize function", </w:t>
      </w:r>
      <w:hyperlink r:id="rId172">
        <w:r>
          <w:rPr>
            <w:rStyle w:val="Hyperlink"/>
          </w:rPr>
          <w:t>http://msdn.microsoft.com/en-us/library/aa375783(v=VS.85).aspx</w:t>
        </w:r>
      </w:hyperlink>
    </w:p>
    <w:p w:rsidR="000F2369" w:rsidRDefault="00D06027">
      <w:pPr>
        <w:spacing w:after="200"/>
      </w:pPr>
      <w:r>
        <w:t xml:space="preserve">[MSDN-RpcMgmtStatsVectorFree] Microsoft Corporation, "RpcMgmtStatsVectorFree function", </w:t>
      </w:r>
      <w:hyperlink r:id="rId173">
        <w:r>
          <w:rPr>
            <w:rStyle w:val="Hyperlink"/>
          </w:rPr>
          <w:t>http://msdn.microsoft.com/en-us/library/aa375791(v=VS.85).aspx</w:t>
        </w:r>
      </w:hyperlink>
    </w:p>
    <w:p w:rsidR="000F2369" w:rsidRDefault="00D06027">
      <w:pPr>
        <w:spacing w:after="200"/>
      </w:pPr>
      <w:r>
        <w:t xml:space="preserve">[MSDN-RpcMgmtStopSvrListening] Microsoft Corporation, "RpcMgmtStopServerListening function", </w:t>
      </w:r>
      <w:hyperlink r:id="rId174">
        <w:r>
          <w:rPr>
            <w:rStyle w:val="Hyperlink"/>
          </w:rPr>
          <w:t>http://msdn.microsoft.com/en-us/library/aa375793(v=VS.85).aspx</w:t>
        </w:r>
      </w:hyperlink>
    </w:p>
    <w:p w:rsidR="000F2369" w:rsidRDefault="00D06027">
      <w:pPr>
        <w:spacing w:after="200"/>
      </w:pPr>
      <w:r>
        <w:t xml:space="preserve">[MSDN-RpcNetworkInqProtseqs] Microsoft Corporation, "RpcNetworkInqProtseqs function", </w:t>
      </w:r>
      <w:hyperlink r:id="rId175">
        <w:r>
          <w:rPr>
            <w:rStyle w:val="Hyperlink"/>
          </w:rPr>
          <w:t>http://msdn.microsoft.com/en-us/library/aa375801(v=VS.85).aspx</w:t>
        </w:r>
      </w:hyperlink>
    </w:p>
    <w:p w:rsidR="000F2369" w:rsidRDefault="00D06027">
      <w:pPr>
        <w:spacing w:after="200"/>
      </w:pPr>
      <w:r>
        <w:t xml:space="preserve">[MSDN-RpcNetworkIsProtseqValid] Microsoft Corporation, "RpcNetworkIsProtseqValid function", </w:t>
      </w:r>
      <w:hyperlink r:id="rId176">
        <w:r>
          <w:rPr>
            <w:rStyle w:val="Hyperlink"/>
          </w:rPr>
          <w:t>http://msdn.microsoft.com/en-us/library/aa375804(v=VS.85).aspx</w:t>
        </w:r>
      </w:hyperlink>
    </w:p>
    <w:p w:rsidR="000F2369" w:rsidRDefault="00D06027">
      <w:pPr>
        <w:spacing w:after="200"/>
      </w:pPr>
      <w:r>
        <w:t xml:space="preserve">[MSDN-RpcObjectInqType] Microsoft Corporation, "RpcObjectInqType function", </w:t>
      </w:r>
      <w:hyperlink r:id="rId177">
        <w:r>
          <w:rPr>
            <w:rStyle w:val="Hyperlink"/>
          </w:rPr>
          <w:t>http://msdn.microsoft.com/en-us/library/aa378425(v=VS.85).aspx</w:t>
        </w:r>
      </w:hyperlink>
    </w:p>
    <w:p w:rsidR="000F2369" w:rsidRDefault="00D06027">
      <w:pPr>
        <w:spacing w:after="200"/>
      </w:pPr>
      <w:r>
        <w:t xml:space="preserve">[MSDN-RpcObjectSetInqFn] Microsoft Corporation, "RpcObjectSetInqFn function", </w:t>
      </w:r>
      <w:hyperlink r:id="rId178">
        <w:r>
          <w:rPr>
            <w:rStyle w:val="Hyperlink"/>
          </w:rPr>
          <w:t>http://msdn.microsoft.com/en-us/library/aa378426(v=VS.85).aspx</w:t>
        </w:r>
      </w:hyperlink>
    </w:p>
    <w:p w:rsidR="000F2369" w:rsidRDefault="00D06027">
      <w:pPr>
        <w:spacing w:after="200"/>
      </w:pPr>
      <w:r>
        <w:t xml:space="preserve">[MSDN-RpcObjectSetType] Microsoft Corporation, "RpcObjectSetType function", </w:t>
      </w:r>
      <w:hyperlink r:id="rId179">
        <w:r>
          <w:rPr>
            <w:rStyle w:val="Hyperlink"/>
          </w:rPr>
          <w:t>http://msdn.microsoft.com/en-us/library/aa378427(v=VS.85).aspx</w:t>
        </w:r>
      </w:hyperlink>
    </w:p>
    <w:p w:rsidR="000F2369" w:rsidRDefault="00D06027">
      <w:pPr>
        <w:spacing w:after="200"/>
      </w:pPr>
      <w:r>
        <w:t xml:space="preserve">[MSDN-RpcProtseqVectorFree] Microsoft Corporation, "RpcProtseqVectorFree function", </w:t>
      </w:r>
      <w:hyperlink r:id="rId180">
        <w:r>
          <w:rPr>
            <w:rStyle w:val="Hyperlink"/>
          </w:rPr>
          <w:t>http://msdn.microsoft.com/en-us/library/aa378428(v=VS.85).aspx</w:t>
        </w:r>
      </w:hyperlink>
    </w:p>
    <w:p w:rsidR="000F2369" w:rsidRDefault="00D06027">
      <w:pPr>
        <w:spacing w:after="200"/>
      </w:pPr>
      <w:r>
        <w:t xml:space="preserve">[MSDN-RpcServerInqBindings] Microsoft Corporation, "RpcServerInqBindings function", </w:t>
      </w:r>
      <w:hyperlink r:id="rId181">
        <w:r>
          <w:rPr>
            <w:rStyle w:val="Hyperlink"/>
          </w:rPr>
          <w:t>http://msdn.microsoft.com/en-us/library/aa378433(v=VS.85).aspx</w:t>
        </w:r>
      </w:hyperlink>
    </w:p>
    <w:p w:rsidR="000F2369" w:rsidRDefault="00D06027">
      <w:pPr>
        <w:spacing w:after="200"/>
      </w:pPr>
      <w:r>
        <w:t xml:space="preserve">[MSDN-RpcServerInqIf] Microsoft Corporation, "RpcServerInqIf function", </w:t>
      </w:r>
      <w:hyperlink r:id="rId182">
        <w:r>
          <w:rPr>
            <w:rStyle w:val="Hyperlink"/>
          </w:rPr>
          <w:t>http://msdn.microsoft.com/en-us/library/aa378436(v=VS.85).aspx</w:t>
        </w:r>
      </w:hyperlink>
    </w:p>
    <w:p w:rsidR="000F2369" w:rsidRDefault="00D06027">
      <w:pPr>
        <w:spacing w:after="200"/>
      </w:pPr>
      <w:r>
        <w:t xml:space="preserve">[MSDN-RpcServerListen] Microsoft Corporation, "RpcServerListen function", </w:t>
      </w:r>
      <w:hyperlink r:id="rId183">
        <w:r>
          <w:rPr>
            <w:rStyle w:val="Hyperlink"/>
          </w:rPr>
          <w:t>http://msdn.microsoft.com/en-us/library/aa378437(v=VS.85).aspx</w:t>
        </w:r>
      </w:hyperlink>
    </w:p>
    <w:p w:rsidR="000F2369" w:rsidRDefault="00D06027">
      <w:pPr>
        <w:spacing w:after="200"/>
      </w:pPr>
      <w:r>
        <w:t xml:space="preserve">[MSDN-RpcServerRegisterAuthInfo] Microsoft Corporation, "RpcServerRegisterAuthInfo function", </w:t>
      </w:r>
      <w:hyperlink r:id="rId184">
        <w:r>
          <w:rPr>
            <w:rStyle w:val="Hyperlink"/>
          </w:rPr>
          <w:t>http://msdn.microsoft.com/en-us/library/aa378438(v=VS.85).aspx</w:t>
        </w:r>
      </w:hyperlink>
    </w:p>
    <w:p w:rsidR="000F2369" w:rsidRDefault="00D06027">
      <w:pPr>
        <w:spacing w:after="200"/>
      </w:pPr>
      <w:r>
        <w:t xml:space="preserve">[MSDN-RpcServerRegisterIf] Microsoft Corporation, "RpcServerRegisterIf function", </w:t>
      </w:r>
      <w:hyperlink r:id="rId185">
        <w:r>
          <w:rPr>
            <w:rStyle w:val="Hyperlink"/>
          </w:rPr>
          <w:t>http://msdn.microsoft.com/en-us/library/aa378439(v=VS.85).aspx</w:t>
        </w:r>
      </w:hyperlink>
    </w:p>
    <w:p w:rsidR="000F2369" w:rsidRDefault="00D06027">
      <w:pPr>
        <w:spacing w:after="200"/>
      </w:pPr>
      <w:r>
        <w:t xml:space="preserve">[MSDN-RpcServerUnregisterIf] Microsoft Corporation, "RpcServerUnregisterIf function", </w:t>
      </w:r>
      <w:hyperlink r:id="rId186">
        <w:r>
          <w:rPr>
            <w:rStyle w:val="Hyperlink"/>
          </w:rPr>
          <w:t>http://msdn.microsoft.com/en-us/library/aa378445(v=VS.85).aspx</w:t>
        </w:r>
      </w:hyperlink>
    </w:p>
    <w:p w:rsidR="000F2369" w:rsidRDefault="00D06027">
      <w:pPr>
        <w:spacing w:after="200"/>
      </w:pPr>
      <w:r>
        <w:t xml:space="preserve">[MSDN-RpcServerUseAllProtseqsIf] Microsoft Corporation, "RpcServerUseAllProtseqsIf function", </w:t>
      </w:r>
      <w:hyperlink r:id="rId187">
        <w:r>
          <w:rPr>
            <w:rStyle w:val="Hyperlink"/>
          </w:rPr>
          <w:t>http://msdn.microsoft.com/en-us/library/aa378450(v=VS.85).aspx</w:t>
        </w:r>
      </w:hyperlink>
    </w:p>
    <w:p w:rsidR="000F2369" w:rsidRDefault="00D06027">
      <w:pPr>
        <w:spacing w:after="200"/>
      </w:pPr>
      <w:r>
        <w:t xml:space="preserve">[MSDN-RpcServerUseAllProtseqs] Microsoft Corporation, "RpcServerUseAllProtseqs function", </w:t>
      </w:r>
      <w:hyperlink r:id="rId188">
        <w:r>
          <w:rPr>
            <w:rStyle w:val="Hyperlink"/>
          </w:rPr>
          <w:t>http://msdn.microsoft.com/en-us/library/aa378448(v=VS.85).aspx</w:t>
        </w:r>
      </w:hyperlink>
    </w:p>
    <w:p w:rsidR="000F2369" w:rsidRDefault="00D06027">
      <w:pPr>
        <w:spacing w:after="200"/>
      </w:pPr>
      <w:r>
        <w:t xml:space="preserve">[MSDN-RpcServerUseProtseqEp] Microsoft Corporation, "RpcServerUseProtseqEp function", </w:t>
      </w:r>
      <w:hyperlink r:id="rId189">
        <w:r>
          <w:rPr>
            <w:rStyle w:val="Hyperlink"/>
          </w:rPr>
          <w:t>http://msdn.microsoft.com/en-us/library/aa378453(v=VS.85).aspx</w:t>
        </w:r>
      </w:hyperlink>
    </w:p>
    <w:p w:rsidR="000F2369" w:rsidRDefault="00D06027">
      <w:pPr>
        <w:spacing w:after="200"/>
      </w:pPr>
      <w:r>
        <w:t xml:space="preserve">[MSDN-RpcServerUseProtseqIf] Microsoft Corporation, "RpcServerUseProtseqIf function", </w:t>
      </w:r>
      <w:hyperlink r:id="rId190">
        <w:r>
          <w:rPr>
            <w:rStyle w:val="Hyperlink"/>
          </w:rPr>
          <w:t>http://msdn.microsoft.com/en-us/library/aa378456(v=VS.85).aspx</w:t>
        </w:r>
      </w:hyperlink>
    </w:p>
    <w:p w:rsidR="000F2369" w:rsidRDefault="00D06027">
      <w:pPr>
        <w:spacing w:after="200"/>
      </w:pPr>
      <w:r>
        <w:t xml:space="preserve">[MSDN-RpcServerUseProtseq] Microsoft Corporation, "RpcServerUseProtseq function", </w:t>
      </w:r>
      <w:hyperlink r:id="rId191">
        <w:r>
          <w:rPr>
            <w:rStyle w:val="Hyperlink"/>
          </w:rPr>
          <w:t>http://msdn.microsoft.com/en-us/library/aa378452(v=VS.85).aspx</w:t>
        </w:r>
      </w:hyperlink>
    </w:p>
    <w:p w:rsidR="000F2369" w:rsidRDefault="00D06027">
      <w:pPr>
        <w:spacing w:after="200"/>
      </w:pPr>
      <w:r>
        <w:t xml:space="preserve">[MSDN-RpcSmAllocate] Microsoft Corporation, "RpcSmAllocate function", </w:t>
      </w:r>
      <w:hyperlink r:id="rId192">
        <w:r>
          <w:rPr>
            <w:rStyle w:val="Hyperlink"/>
          </w:rPr>
          <w:t>http://msdn.microsoft.com/en-us/library/aa378458(v=VS.85).aspx</w:t>
        </w:r>
      </w:hyperlink>
    </w:p>
    <w:p w:rsidR="000F2369" w:rsidRDefault="00D06027">
      <w:pPr>
        <w:spacing w:after="200"/>
      </w:pPr>
      <w:r>
        <w:t xml:space="preserve">[MSDN-RpcSmClientFree] Microsoft Corporation, "RpcSmClientFree function", </w:t>
      </w:r>
      <w:hyperlink r:id="rId193">
        <w:r>
          <w:rPr>
            <w:rStyle w:val="Hyperlink"/>
          </w:rPr>
          <w:t>http://msdn.microsoft.com/en-us/library/aa378459(v=VS.85).aspx</w:t>
        </w:r>
      </w:hyperlink>
    </w:p>
    <w:p w:rsidR="000F2369" w:rsidRDefault="00D06027">
      <w:pPr>
        <w:spacing w:after="200"/>
      </w:pPr>
      <w:r>
        <w:t xml:space="preserve">[MSDN-RpcSmDestroyClientContext] Microsoft Corporation, "RpcSmDestroyClientContext function", </w:t>
      </w:r>
      <w:hyperlink r:id="rId194">
        <w:r>
          <w:rPr>
            <w:rStyle w:val="Hyperlink"/>
          </w:rPr>
          <w:t>http://msdn.microsoft.com/en-us/library/aa378460(v=VS.85).aspx</w:t>
        </w:r>
      </w:hyperlink>
    </w:p>
    <w:p w:rsidR="000F2369" w:rsidRDefault="00D06027">
      <w:pPr>
        <w:spacing w:after="200"/>
      </w:pPr>
      <w:r>
        <w:t xml:space="preserve">[MSDN-RpcSmDisableAllocate] Microsoft Corporation, "RpcSmDisableAllocate function", </w:t>
      </w:r>
      <w:hyperlink r:id="rId195">
        <w:r>
          <w:rPr>
            <w:rStyle w:val="Hyperlink"/>
          </w:rPr>
          <w:t>http://msdn.microsoft.com/en-us/library/aa378461(v=VS.85).aspx</w:t>
        </w:r>
      </w:hyperlink>
    </w:p>
    <w:p w:rsidR="000F2369" w:rsidRDefault="00D06027">
      <w:pPr>
        <w:spacing w:after="200"/>
      </w:pPr>
      <w:r>
        <w:t xml:space="preserve">[MSDN-RpcSmEnableAllocate] Microsoft Corporation, "RpcSmEnableAllocate function", </w:t>
      </w:r>
      <w:hyperlink r:id="rId196">
        <w:r>
          <w:rPr>
            <w:rStyle w:val="Hyperlink"/>
          </w:rPr>
          <w:t>http://msdn.microsoft.com/en-us/library/aa378462(v=VS.85).aspx</w:t>
        </w:r>
      </w:hyperlink>
    </w:p>
    <w:p w:rsidR="000F2369" w:rsidRDefault="00D06027">
      <w:pPr>
        <w:spacing w:after="200"/>
      </w:pPr>
      <w:r>
        <w:t xml:space="preserve">[MSDN-RpcSmFree] Microsoft Corporation, "RpcSmFree function", </w:t>
      </w:r>
      <w:hyperlink r:id="rId197">
        <w:r>
          <w:rPr>
            <w:rStyle w:val="Hyperlink"/>
          </w:rPr>
          <w:t>http://msdn.microsoft.com/en-us/library/aa378463(v=VS.85).aspx</w:t>
        </w:r>
      </w:hyperlink>
    </w:p>
    <w:p w:rsidR="000F2369" w:rsidRDefault="00D06027">
      <w:pPr>
        <w:spacing w:after="200"/>
      </w:pPr>
      <w:r>
        <w:t xml:space="preserve">[MSDN-RpcSmGetThreadHandle] Microsoft Corporation, "RpcSmGetThreadHandle function", </w:t>
      </w:r>
      <w:hyperlink r:id="rId198">
        <w:r>
          <w:rPr>
            <w:rStyle w:val="Hyperlink"/>
          </w:rPr>
          <w:t>http://msdn.microsoft.com/en-us/library/aa378464(v=VS.85).aspx</w:t>
        </w:r>
      </w:hyperlink>
    </w:p>
    <w:p w:rsidR="000F2369" w:rsidRDefault="00D06027">
      <w:pPr>
        <w:spacing w:after="200"/>
      </w:pPr>
      <w:r>
        <w:t xml:space="preserve">[MSDN-RpcSmSetClientAllocFree] Microsoft Corporation, "RpcSmSetClientAllocFree function", </w:t>
      </w:r>
      <w:hyperlink r:id="rId199">
        <w:r>
          <w:rPr>
            <w:rStyle w:val="Hyperlink"/>
          </w:rPr>
          <w:t>http://msdn.microsoft.com/en-us/library/aa378465(v=VS.85).aspx</w:t>
        </w:r>
      </w:hyperlink>
    </w:p>
    <w:p w:rsidR="000F2369" w:rsidRDefault="00D06027">
      <w:pPr>
        <w:spacing w:after="200"/>
      </w:pPr>
      <w:r>
        <w:t xml:space="preserve">[MSDN-RpcSmSetThreadHandle] Microsoft Corporation, "RpcSmSetThreadHandle function", </w:t>
      </w:r>
      <w:hyperlink r:id="rId200">
        <w:r>
          <w:rPr>
            <w:rStyle w:val="Hyperlink"/>
          </w:rPr>
          <w:t>http://msdn.microsoft.com/en-us/library/aa378466(v=VS.85).aspx</w:t>
        </w:r>
      </w:hyperlink>
    </w:p>
    <w:p w:rsidR="000F2369" w:rsidRDefault="00D06027">
      <w:pPr>
        <w:spacing w:after="200"/>
      </w:pPr>
      <w:r>
        <w:t xml:space="preserve">[MSDN-RpcSmSwapClientAllocFree] Microsoft Corporation, "RpcSmSwapClientAllocFree function", </w:t>
      </w:r>
      <w:hyperlink r:id="rId201">
        <w:r>
          <w:rPr>
            <w:rStyle w:val="Hyperlink"/>
          </w:rPr>
          <w:t>http://msdn.microsoft.com/en-us/library/aa378467(v=VS.85).aspx</w:t>
        </w:r>
      </w:hyperlink>
    </w:p>
    <w:p w:rsidR="000F2369" w:rsidRDefault="00D06027">
      <w:pPr>
        <w:spacing w:after="200"/>
      </w:pPr>
      <w:r>
        <w:t xml:space="preserve">[MSDN-RpcStringBindingCompose] Microsoft Corporation, "RpcStringBindingCompose function", </w:t>
      </w:r>
      <w:hyperlink r:id="rId202">
        <w:r>
          <w:rPr>
            <w:rStyle w:val="Hyperlink"/>
          </w:rPr>
          <w:t>http://msdn.microsoft.com/en-us/library/aa378481(v=VS.85).aspx</w:t>
        </w:r>
      </w:hyperlink>
    </w:p>
    <w:p w:rsidR="000F2369" w:rsidRDefault="00D06027">
      <w:pPr>
        <w:spacing w:after="200"/>
      </w:pPr>
      <w:r>
        <w:t xml:space="preserve">[MSDN-RpcStringBindingParse] Microsoft Corporation, "RpcStringBindingParse function", </w:t>
      </w:r>
      <w:hyperlink r:id="rId203">
        <w:r>
          <w:rPr>
            <w:rStyle w:val="Hyperlink"/>
          </w:rPr>
          <w:t>http://msdn.microsoft.com/en-us/library/aa378482(v=VS.85).aspx</w:t>
        </w:r>
      </w:hyperlink>
    </w:p>
    <w:p w:rsidR="000F2369" w:rsidRDefault="00D06027">
      <w:pPr>
        <w:spacing w:after="200"/>
      </w:pPr>
      <w:r>
        <w:t xml:space="preserve">[MSDN-RpcStringFree] Microsoft Corporation, "RpcStringFree function", </w:t>
      </w:r>
      <w:hyperlink r:id="rId204">
        <w:r>
          <w:rPr>
            <w:rStyle w:val="Hyperlink"/>
          </w:rPr>
          <w:t>http://msdn.microsoft.com/en-us/library/aa378483(v=VS.85).aspx</w:t>
        </w:r>
      </w:hyperlink>
    </w:p>
    <w:p w:rsidR="000F2369" w:rsidRDefault="00D06027">
      <w:pPr>
        <w:spacing w:after="200"/>
      </w:pPr>
      <w:r>
        <w:t xml:space="preserve">[MSDN-UuidCompare] Microsoft Corporation, "UuidCompare function", </w:t>
      </w:r>
      <w:hyperlink r:id="rId205">
        <w:r>
          <w:rPr>
            <w:rStyle w:val="Hyperlink"/>
          </w:rPr>
          <w:t>http://msdn.microsoft.com/en-us/library/aa379201(v=VS.85).aspx</w:t>
        </w:r>
      </w:hyperlink>
    </w:p>
    <w:p w:rsidR="000F2369" w:rsidRDefault="00D06027">
      <w:pPr>
        <w:spacing w:after="200"/>
      </w:pPr>
      <w:r>
        <w:t xml:space="preserve">[MSDN-UuidCreateNil] Microsoft Corporation, "UuidCreateNil function", </w:t>
      </w:r>
      <w:hyperlink r:id="rId206">
        <w:r>
          <w:rPr>
            <w:rStyle w:val="Hyperlink"/>
          </w:rPr>
          <w:t>http://msdn.microsoft.com/en-us/library/aa379262(v=VS.85).aspx</w:t>
        </w:r>
      </w:hyperlink>
    </w:p>
    <w:p w:rsidR="000F2369" w:rsidRDefault="00D06027">
      <w:pPr>
        <w:spacing w:after="200"/>
      </w:pPr>
      <w:r>
        <w:t xml:space="preserve">[MSDN-UuidCreate] Microsoft Corporation, "UuidCreate function", </w:t>
      </w:r>
      <w:hyperlink r:id="rId207">
        <w:r>
          <w:rPr>
            <w:rStyle w:val="Hyperlink"/>
          </w:rPr>
          <w:t>http://msdn.microsoft.com/en-us/library/aa379205(v=VS.85).aspx</w:t>
        </w:r>
      </w:hyperlink>
    </w:p>
    <w:p w:rsidR="000F2369" w:rsidRDefault="00D06027">
      <w:pPr>
        <w:spacing w:after="200"/>
      </w:pPr>
      <w:r>
        <w:t xml:space="preserve">[MSDN-UuidEqual] Microsoft Corporation, "UuidEqual function", </w:t>
      </w:r>
      <w:hyperlink r:id="rId208">
        <w:r>
          <w:rPr>
            <w:rStyle w:val="Hyperlink"/>
          </w:rPr>
          <w:t>http://msdn.microsoft.com/en-us/library/aa379329(v=VS.85).aspx</w:t>
        </w:r>
      </w:hyperlink>
    </w:p>
    <w:p w:rsidR="000F2369" w:rsidRDefault="00D06027">
      <w:pPr>
        <w:spacing w:after="200"/>
      </w:pPr>
      <w:r>
        <w:t xml:space="preserve">[MSDN-UuidFromString] Microsoft Corporation, "UuidFromString function", </w:t>
      </w:r>
      <w:hyperlink r:id="rId209">
        <w:r>
          <w:rPr>
            <w:rStyle w:val="Hyperlink"/>
          </w:rPr>
          <w:t>http://msdn.microsoft.com/en-us/library/aa379336(v=VS.85).aspx</w:t>
        </w:r>
      </w:hyperlink>
    </w:p>
    <w:p w:rsidR="000F2369" w:rsidRDefault="00D06027">
      <w:pPr>
        <w:spacing w:after="200"/>
      </w:pPr>
      <w:r>
        <w:t xml:space="preserve">[MSDN-UuidHash] Microsoft Corporation, "UuidHash function", </w:t>
      </w:r>
      <w:hyperlink r:id="rId210">
        <w:r>
          <w:rPr>
            <w:rStyle w:val="Hyperlink"/>
          </w:rPr>
          <w:t>http://msdn.microsoft.com/en-us/library/aa379343(v=VS.85).aspx</w:t>
        </w:r>
      </w:hyperlink>
    </w:p>
    <w:p w:rsidR="000F2369" w:rsidRDefault="00D06027">
      <w:pPr>
        <w:spacing w:after="200"/>
      </w:pPr>
      <w:r>
        <w:t xml:space="preserve">[MSDN-UuidIsNil] Microsoft Corporation, "UuidIsNil function", </w:t>
      </w:r>
      <w:hyperlink r:id="rId211">
        <w:r>
          <w:rPr>
            <w:rStyle w:val="Hyperlink"/>
          </w:rPr>
          <w:t>http://msdn.microsoft.com/en-us/library/aa379347(v=VS.85).aspx</w:t>
        </w:r>
      </w:hyperlink>
    </w:p>
    <w:p w:rsidR="000F2369" w:rsidRDefault="00D06027">
      <w:pPr>
        <w:spacing w:after="200"/>
      </w:pPr>
      <w:r>
        <w:t xml:space="preserve">[MSDN-UuidToString] Microsoft Corporation, "UuidToString function", </w:t>
      </w:r>
      <w:hyperlink r:id="rId212">
        <w:r>
          <w:rPr>
            <w:rStyle w:val="Hyperlink"/>
          </w:rPr>
          <w:t>http://msdn.microsoft.com/en-us/library/aa379352(v=VS.85).aspx</w:t>
        </w:r>
      </w:hyperlink>
    </w:p>
    <w:p w:rsidR="000F2369" w:rsidRDefault="00D06027">
      <w:pPr>
        <w:spacing w:after="200"/>
      </w:pPr>
      <w:r>
        <w:t xml:space="preserve">[MSFT-RPCIFRESTRICTION] Microsoft Corporation, "RPC Interface Restriction", </w:t>
      </w:r>
      <w:hyperlink r:id="rId213">
        <w:r>
          <w:rPr>
            <w:rStyle w:val="Hyperlink"/>
          </w:rPr>
          <w:t>http://technet2.microsoft.com/windowsserver/en/library/8836be57-597b-4cda-bcf1-eb124ae5d49a1033.mspx?mfr=true</w:t>
        </w:r>
      </w:hyperlink>
    </w:p>
    <w:p w:rsidR="000F2369" w:rsidRDefault="00D06027">
      <w:pPr>
        <w:spacing w:after="200"/>
      </w:pPr>
      <w:r>
        <w:t xml:space="preserve">[PIPE] Microsoft Corporation, "Named Pipes", </w:t>
      </w:r>
      <w:hyperlink r:id="rId214">
        <w:r>
          <w:rPr>
            <w:rStyle w:val="Hyperlink"/>
          </w:rPr>
          <w:t>http://msdn.microsoft.com/en-us/library/aa365590.aspx</w:t>
        </w:r>
      </w:hyperlink>
    </w:p>
    <w:p w:rsidR="000F2369" w:rsidRDefault="00D06027">
      <w:pPr>
        <w:spacing w:after="200"/>
      </w:pPr>
      <w:r>
        <w:t xml:space="preserve">[RFC1035] Mockapetris, P., "Domain Names - Implementation and Specification", STD 13, RFC 1035, November 1987, </w:t>
      </w:r>
      <w:hyperlink r:id="rId215">
        <w:r>
          <w:rPr>
            <w:rStyle w:val="Hyperlink"/>
          </w:rPr>
          <w:t>http://www.ietf.org/rfc/rfc1035.txt</w:t>
        </w:r>
      </w:hyperlink>
    </w:p>
    <w:p w:rsidR="000F2369" w:rsidRDefault="00D06027">
      <w:pPr>
        <w:spacing w:after="200"/>
      </w:pPr>
      <w:r>
        <w:t xml:space="preserve">[RFC2181] Elz, R., and Bush, R., "Clarifications to the DNS Specification", RFC 2181, July 1997, </w:t>
      </w:r>
      <w:hyperlink r:id="rId216">
        <w:r>
          <w:rPr>
            <w:rStyle w:val="Hyperlink"/>
          </w:rPr>
          <w:t>http://www.ietf.org/rfc/rfc2181.txt</w:t>
        </w:r>
      </w:hyperlink>
    </w:p>
    <w:p w:rsidR="000F2369" w:rsidRDefault="00D06027">
      <w:pPr>
        <w:pStyle w:val="Heading2"/>
      </w:pPr>
      <w:bookmarkStart w:id="64" w:name="section_fb1ee8ad3d984a17a4d63d1693626410"/>
      <w:bookmarkStart w:id="65" w:name="_Toc423365815"/>
      <w:r>
        <w:t>Overview</w:t>
      </w:r>
      <w:bookmarkEnd w:id="64"/>
      <w:bookmarkEnd w:id="65"/>
      <w:r>
        <w:fldChar w:fldCharType="begin"/>
      </w:r>
      <w:r>
        <w:instrText xml:space="preserve"> XE "Overview (synopsis)" </w:instrText>
      </w:r>
      <w:r>
        <w:fldChar w:fldCharType="end"/>
      </w:r>
      <w:r>
        <w:fldChar w:fldCharType="begin"/>
      </w:r>
      <w:r>
        <w:instrText xml:space="preserve"> XE "Overview (synopsis)"</w:instrText>
      </w:r>
      <w:r>
        <w:fldChar w:fldCharType="end"/>
      </w:r>
    </w:p>
    <w:p w:rsidR="000F2369" w:rsidRDefault="00D06027">
      <w:r>
        <w:t xml:space="preserve">This specification defines a set of extensions to the DCE 1.1: Remote Procedure Call (RPC) Specification, as specified in </w:t>
      </w:r>
      <w:hyperlink r:id="rId217">
        <w:r>
          <w:rPr>
            <w:rStyle w:val="Hyperlink"/>
          </w:rPr>
          <w:t>[C706]</w:t>
        </w:r>
      </w:hyperlink>
      <w:r>
        <w:t>. These extensions add new capabilities to the DCE 1.1: RPC Specification, allow for more secure implementations to be built, and, in some cases, place additional restrictions on the DCE RPC Specification.</w:t>
      </w:r>
    </w:p>
    <w:p w:rsidR="000F2369" w:rsidRDefault="00D06027">
      <w:r>
        <w:t xml:space="preserve">This specification builds on and relies heavily on the DCE 1.1: RPC Specification, as specified in [C706]. For details on the context in which each of these extensions is specified, see [C706]. </w:t>
      </w:r>
    </w:p>
    <w:p w:rsidR="000F2369" w:rsidRDefault="00D06027">
      <w:r>
        <w:t>The extensions are grouped into the following categories:</w:t>
      </w:r>
    </w:p>
    <w:p w:rsidR="000F2369" w:rsidRDefault="00D06027">
      <w:pPr>
        <w:pStyle w:val="ListParagraph"/>
        <w:numPr>
          <w:ilvl w:val="0"/>
          <w:numId w:val="47"/>
        </w:numPr>
      </w:pPr>
      <w:r>
        <w:t xml:space="preserve">Support for additional </w:t>
      </w:r>
      <w:hyperlink w:anchor="gt_c2eeb200-3cd0-4916-966e-d7d6bff1737a">
        <w:r>
          <w:rPr>
            <w:rStyle w:val="HyperlinkGreen"/>
            <w:b/>
          </w:rPr>
          <w:t>RPC transports</w:t>
        </w:r>
      </w:hyperlink>
      <w:r>
        <w:t xml:space="preserve">, specified in section </w:t>
      </w:r>
      <w:hyperlink w:anchor="Section_472083a956f14d81a208d18aef68c101" w:history="1">
        <w:r>
          <w:rPr>
            <w:rStyle w:val="Hyperlink"/>
          </w:rPr>
          <w:t>2.1</w:t>
        </w:r>
      </w:hyperlink>
      <w:r>
        <w:t>.</w:t>
      </w:r>
    </w:p>
    <w:p w:rsidR="000F2369" w:rsidRDefault="00D06027">
      <w:pPr>
        <w:pStyle w:val="ListParagraph"/>
        <w:numPr>
          <w:ilvl w:val="0"/>
          <w:numId w:val="47"/>
        </w:numPr>
      </w:pPr>
      <w:r>
        <w:t xml:space="preserve">Extensions to the </w:t>
      </w:r>
      <w:hyperlink w:anchor="gt_f0c09805-df1e-4cdb-a71c-f0db94e870ae">
        <w:r>
          <w:rPr>
            <w:rStyle w:val="HyperlinkGreen"/>
            <w:b/>
          </w:rPr>
          <w:t>endpoint mapper</w:t>
        </w:r>
      </w:hyperlink>
      <w:r>
        <w:t xml:space="preserve"> </w:t>
      </w:r>
      <w:hyperlink w:anchor="gt_95913fbd-3262-47ae-b5eb-18e6806824b9">
        <w:r>
          <w:rPr>
            <w:rStyle w:val="HyperlinkGreen"/>
            <w:b/>
          </w:rPr>
          <w:t>interface</w:t>
        </w:r>
      </w:hyperlink>
      <w:r>
        <w:t xml:space="preserve"> designed to improve security, specified in section </w:t>
      </w:r>
      <w:hyperlink w:anchor="Section_695cd09e271748a8b6b5e414ae2fcaad" w:history="1">
        <w:r>
          <w:rPr>
            <w:rStyle w:val="Hyperlink"/>
          </w:rPr>
          <w:t>2.2.1.2</w:t>
        </w:r>
      </w:hyperlink>
      <w:r>
        <w:t>.</w:t>
      </w:r>
    </w:p>
    <w:p w:rsidR="000F2369" w:rsidRDefault="00D06027">
      <w:pPr>
        <w:pStyle w:val="ListParagraph"/>
        <w:numPr>
          <w:ilvl w:val="0"/>
          <w:numId w:val="47"/>
        </w:numPr>
      </w:pPr>
      <w:r>
        <w:t xml:space="preserve">Extensions to the remote management interface designed to improve security, specified in section </w:t>
      </w:r>
      <w:hyperlink w:anchor="Section_3165f378ede348a8b871be1183e1b7fb" w:history="1">
        <w:r>
          <w:rPr>
            <w:rStyle w:val="Hyperlink"/>
          </w:rPr>
          <w:t>2.2.1.3</w:t>
        </w:r>
      </w:hyperlink>
      <w:r>
        <w:t>.</w:t>
      </w:r>
    </w:p>
    <w:p w:rsidR="000F2369" w:rsidRDefault="00D06027">
      <w:pPr>
        <w:pStyle w:val="ListParagraph"/>
        <w:numPr>
          <w:ilvl w:val="0"/>
          <w:numId w:val="47"/>
        </w:numPr>
      </w:pPr>
      <w:r>
        <w:t xml:space="preserve">Extensions to improve diagnosis of errors returned from a remote node, specified in section </w:t>
      </w:r>
      <w:hyperlink w:anchor="Section_92ba49420b1f41aa892469dd6e49b546" w:history="1">
        <w:r>
          <w:rPr>
            <w:rStyle w:val="Hyperlink"/>
          </w:rPr>
          <w:t>2.2.2.9</w:t>
        </w:r>
      </w:hyperlink>
      <w:r>
        <w:t xml:space="preserve"> and in </w:t>
      </w:r>
      <w:hyperlink r:id="rId218">
        <w:r>
          <w:rPr>
            <w:rStyle w:val="Hyperlink"/>
          </w:rPr>
          <w:t>[MS-EERR]</w:t>
        </w:r>
      </w:hyperlink>
      <w:r>
        <w:t>.</w:t>
      </w:r>
    </w:p>
    <w:p w:rsidR="000F2369" w:rsidRDefault="00D06027">
      <w:pPr>
        <w:pStyle w:val="ListParagraph"/>
        <w:numPr>
          <w:ilvl w:val="0"/>
          <w:numId w:val="47"/>
        </w:numPr>
      </w:pPr>
      <w:r>
        <w:t xml:space="preserve">An additional </w:t>
      </w:r>
      <w:hyperlink w:anchor="gt_01216ea7-ac8a-4cc8-9d19-b901bc424c09">
        <w:r>
          <w:rPr>
            <w:rStyle w:val="HyperlinkGreen"/>
            <w:b/>
          </w:rPr>
          <w:t>RPC transfer syntax</w:t>
        </w:r>
      </w:hyperlink>
      <w:r>
        <w:t xml:space="preserve"> (</w:t>
      </w:r>
      <w:hyperlink w:anchor="gt_731accc2-2ba6-4bfa-9312-3c1a949ccd4a">
        <w:r>
          <w:rPr>
            <w:rStyle w:val="HyperlinkGreen"/>
            <w:b/>
          </w:rPr>
          <w:t>NDR64</w:t>
        </w:r>
      </w:hyperlink>
      <w:r>
        <w:t xml:space="preserve">) to allow for better performance on 64-bit systems, specified in section </w:t>
      </w:r>
      <w:hyperlink w:anchor="Section_b1af93c7f9884a1aac74063179942f32" w:history="1">
        <w:r>
          <w:rPr>
            <w:rStyle w:val="Hyperlink"/>
          </w:rPr>
          <w:t>2.2.5</w:t>
        </w:r>
      </w:hyperlink>
      <w:r>
        <w:t>.</w:t>
      </w:r>
    </w:p>
    <w:p w:rsidR="000F2369" w:rsidRDefault="00D06027">
      <w:pPr>
        <w:pStyle w:val="ListParagraph"/>
        <w:numPr>
          <w:ilvl w:val="0"/>
          <w:numId w:val="47"/>
        </w:numPr>
      </w:pPr>
      <w:r>
        <w:t xml:space="preserve">An additional set of </w:t>
      </w:r>
      <w:hyperlink w:anchor="gt_9ebf9540-2c31-43bc-bc56-4a932faabf2d">
        <w:r>
          <w:rPr>
            <w:rStyle w:val="HyperlinkGreen"/>
            <w:b/>
          </w:rPr>
          <w:t>Network Data Representation (NDR)</w:t>
        </w:r>
      </w:hyperlink>
      <w:r>
        <w:t xml:space="preserve"> data consistency checks and </w:t>
      </w:r>
      <w:hyperlink w:anchor="gt_73177eec-4092-420f-92c5-60b2478df824">
        <w:r>
          <w:rPr>
            <w:rStyle w:val="HyperlinkGreen"/>
            <w:b/>
          </w:rPr>
          <w:t>Interface Definition Language (IDL)</w:t>
        </w:r>
      </w:hyperlink>
      <w:r>
        <w:t>/</w:t>
      </w:r>
      <w:hyperlink w:anchor="gt_96d9b551-0cf0-4cfb-8fd7-7e1217d4c341">
        <w:r>
          <w:rPr>
            <w:rStyle w:val="HyperlinkGreen"/>
            <w:b/>
          </w:rPr>
          <w:t>application configuration file (ACF)</w:t>
        </w:r>
      </w:hyperlink>
      <w:r>
        <w:t xml:space="preserve"> attributes to allow for more secure processing on both the </w:t>
      </w:r>
      <w:hyperlink w:anchor="gt_e5a7be6b-98db-4e8d-8116-5893f43ab48b">
        <w:r>
          <w:rPr>
            <w:rStyle w:val="HyperlinkGreen"/>
            <w:b/>
          </w:rPr>
          <w:t>RPC client</w:t>
        </w:r>
      </w:hyperlink>
      <w:r>
        <w:t xml:space="preserve"> and </w:t>
      </w:r>
      <w:hyperlink w:anchor="gt_ae65dac0-cd24-4e83-a946-6d1097b71553">
        <w:r>
          <w:rPr>
            <w:rStyle w:val="HyperlinkGreen"/>
            <w:b/>
          </w:rPr>
          <w:t>RPC server</w:t>
        </w:r>
      </w:hyperlink>
      <w:r>
        <w:t xml:space="preserve">, specified in section </w:t>
      </w:r>
      <w:hyperlink w:anchor="Section_e9c753561d7a405db1f9350aa221a30b" w:history="1">
        <w:r>
          <w:rPr>
            <w:rStyle w:val="Hyperlink"/>
          </w:rPr>
          <w:t>3.1.1.5.2</w:t>
        </w:r>
      </w:hyperlink>
      <w:r>
        <w:t>.</w:t>
      </w:r>
    </w:p>
    <w:p w:rsidR="000F2369" w:rsidRDefault="00D06027">
      <w:pPr>
        <w:pStyle w:val="ListParagraph"/>
        <w:numPr>
          <w:ilvl w:val="0"/>
          <w:numId w:val="47"/>
        </w:numPr>
      </w:pPr>
      <w:r>
        <w:t xml:space="preserve">An additional set of message protection conventions to allow for better and more efficient protection of messages transmitted on the network, specified in sections </w:t>
      </w:r>
      <w:hyperlink w:anchor="Section_ab45c6a5951a4096b8057347674dc6ab" w:history="1">
        <w:r>
          <w:rPr>
            <w:rStyle w:val="Hyperlink"/>
          </w:rPr>
          <w:t>2.2.2.11</w:t>
        </w:r>
      </w:hyperlink>
      <w:r>
        <w:t xml:space="preserve">, </w:t>
      </w:r>
      <w:hyperlink w:anchor="Section_0ab77b0b0d774264b457cf3041b6fd96" w:history="1">
        <w:r>
          <w:rPr>
            <w:rStyle w:val="Hyperlink"/>
          </w:rPr>
          <w:t>2.2.2.12</w:t>
        </w:r>
      </w:hyperlink>
      <w:r>
        <w:t xml:space="preserve">, and </w:t>
      </w:r>
      <w:hyperlink w:anchor="Section_0e9fea611bff44789bfea3b6d8b64ac3" w:history="1">
        <w:r>
          <w:rPr>
            <w:rStyle w:val="Hyperlink"/>
          </w:rPr>
          <w:t>2.2.2.13</w:t>
        </w:r>
      </w:hyperlink>
      <w:r>
        <w:t>.</w:t>
      </w:r>
    </w:p>
    <w:p w:rsidR="000F2369" w:rsidRDefault="00D06027">
      <w:pPr>
        <w:pStyle w:val="ListParagraph"/>
        <w:numPr>
          <w:ilvl w:val="0"/>
          <w:numId w:val="47"/>
        </w:numPr>
      </w:pPr>
      <w:r>
        <w:t xml:space="preserve">Additional capability negotiation mechanisms between clients and servers for backward compatibility, specified in sections </w:t>
      </w:r>
      <w:hyperlink w:anchor="Section_cef529cc77b5479485dc91e1467e80f0" w:history="1">
        <w:r>
          <w:rPr>
            <w:rStyle w:val="Hyperlink"/>
          </w:rPr>
          <w:t>2.2.2.14</w:t>
        </w:r>
      </w:hyperlink>
      <w:r>
        <w:t xml:space="preserve">, </w:t>
      </w:r>
      <w:hyperlink w:anchor="Section_ff0973abc0fc4104930a47311f9a9f80" w:history="1">
        <w:r>
          <w:rPr>
            <w:rStyle w:val="Hyperlink"/>
          </w:rPr>
          <w:t>2.2.2.15</w:t>
        </w:r>
      </w:hyperlink>
      <w:r>
        <w:t xml:space="preserve">, and </w:t>
      </w:r>
      <w:hyperlink w:anchor="Section_87964b3c17854aaea993734999441ed3" w:history="1">
        <w:r>
          <w:rPr>
            <w:rStyle w:val="Hyperlink"/>
          </w:rPr>
          <w:t>3.3.1.5.3</w:t>
        </w:r>
      </w:hyperlink>
      <w:r>
        <w:t>.</w:t>
      </w:r>
    </w:p>
    <w:p w:rsidR="000F2369" w:rsidRDefault="00D06027">
      <w:pPr>
        <w:pStyle w:val="ListParagraph"/>
        <w:numPr>
          <w:ilvl w:val="0"/>
          <w:numId w:val="47"/>
        </w:numPr>
      </w:pPr>
      <w:r>
        <w:t xml:space="preserve">Extensions to facilitate building more efficient client and server implementations, specified in sections </w:t>
      </w:r>
      <w:hyperlink w:anchor="Section_a6b7b03c4ac54c258c52f2bec872ac97" w:history="1">
        <w:r>
          <w:rPr>
            <w:rStyle w:val="Hyperlink"/>
          </w:rPr>
          <w:t>2.2.2.10</w:t>
        </w:r>
      </w:hyperlink>
      <w:r>
        <w:t xml:space="preserve"> and </w:t>
      </w:r>
      <w:hyperlink w:anchor="Section_c8b3c80fb2ba4a78bf36dabba4278194" w:history="1">
        <w:r>
          <w:rPr>
            <w:rStyle w:val="Hyperlink"/>
          </w:rPr>
          <w:t>3.3.1.5.4</w:t>
        </w:r>
      </w:hyperlink>
      <w:r>
        <w:t>.</w:t>
      </w:r>
    </w:p>
    <w:p w:rsidR="000F2369" w:rsidRDefault="00D06027">
      <w:pPr>
        <w:pStyle w:val="ListParagraph"/>
        <w:numPr>
          <w:ilvl w:val="0"/>
          <w:numId w:val="47"/>
        </w:numPr>
      </w:pPr>
      <w:r>
        <w:t>Miscellaneous extensions and clarifications of the DCE 1.1: RPC Specification.</w:t>
      </w:r>
    </w:p>
    <w:p w:rsidR="000F2369" w:rsidRDefault="00D06027">
      <w:pPr>
        <w:pStyle w:val="Heading2"/>
      </w:pPr>
      <w:bookmarkStart w:id="66" w:name="section_b1470490ce07492aac7fe2d5ce2333b4"/>
      <w:bookmarkStart w:id="67" w:name="_Toc423365816"/>
      <w:r>
        <w:t>Relationship to Other Protocols</w:t>
      </w:r>
      <w:bookmarkEnd w:id="66"/>
      <w:bookmarkEnd w:id="6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F2369" w:rsidRDefault="00D06027">
      <w:r>
        <w:t xml:space="preserve">This document specifies a set of extensions built on the DCE 1.1: RPC Specification, as specified in </w:t>
      </w:r>
      <w:hyperlink r:id="rId219">
        <w:r>
          <w:rPr>
            <w:rStyle w:val="Hyperlink"/>
          </w:rPr>
          <w:t>[C706]</w:t>
        </w:r>
      </w:hyperlink>
      <w:r>
        <w:t>.</w:t>
      </w:r>
    </w:p>
    <w:p w:rsidR="000F2369" w:rsidRDefault="00D06027">
      <w:r>
        <w:t xml:space="preserve">The extensions that require message authentication and security rely on the following protocols: Kerberos (as specified in </w:t>
      </w:r>
      <w:hyperlink r:id="rId220">
        <w:r>
          <w:rPr>
            <w:rStyle w:val="Hyperlink"/>
          </w:rPr>
          <w:t>[MS-KILE]</w:t>
        </w:r>
      </w:hyperlink>
      <w:r>
        <w:t xml:space="preserve">), Simple and Protected Generic Security Service Application Program Interface Negotiation Mechanism (SPNEGO): Microsoft Extension (as specified in </w:t>
      </w:r>
      <w:hyperlink r:id="rId221">
        <w:r>
          <w:rPr>
            <w:rStyle w:val="Hyperlink"/>
          </w:rPr>
          <w:t>[MS-SPNG]</w:t>
        </w:r>
      </w:hyperlink>
      <w:r>
        <w:t xml:space="preserve">), NT LAN Manager (NTLM) Authentication Protocol (as specified in </w:t>
      </w:r>
      <w:hyperlink r:id="rId222">
        <w:r>
          <w:rPr>
            <w:rStyle w:val="Hyperlink"/>
          </w:rPr>
          <w:t>[MS-NLMP]</w:t>
        </w:r>
      </w:hyperlink>
      <w:r>
        <w:t xml:space="preserve">), Authentication Protocol Domain Support (as specified in </w:t>
      </w:r>
      <w:hyperlink r:id="rId223">
        <w:r>
          <w:rPr>
            <w:rStyle w:val="Hyperlink"/>
          </w:rPr>
          <w:t>[MS-APDS]</w:t>
        </w:r>
      </w:hyperlink>
      <w:r>
        <w:t xml:space="preserve">), Net Logon Remote Protocol (as specified in </w:t>
      </w:r>
      <w:hyperlink r:id="rId224">
        <w:r>
          <w:rPr>
            <w:rStyle w:val="Hyperlink"/>
          </w:rPr>
          <w:t>[MS-NRPC]</w:t>
        </w:r>
      </w:hyperlink>
      <w:r>
        <w:t xml:space="preserve">), and Transport Layer Security (TLS) Profile (as specified in </w:t>
      </w:r>
      <w:hyperlink r:id="rId225">
        <w:r>
          <w:rPr>
            <w:rStyle w:val="Hyperlink"/>
          </w:rPr>
          <w:t>[MS-TLSP]</w:t>
        </w:r>
      </w:hyperlink>
      <w:r>
        <w:t xml:space="preserve">). These extensions use the security protocols, using the protocol primitives as specified in </w:t>
      </w:r>
      <w:hyperlink r:id="rId226">
        <w:r>
          <w:rPr>
            <w:rStyle w:val="Hyperlink"/>
          </w:rPr>
          <w:t>[RFC2743]</w:t>
        </w:r>
      </w:hyperlink>
      <w:r>
        <w:t>.</w:t>
      </w:r>
    </w:p>
    <w:p w:rsidR="000F2369" w:rsidRDefault="00D06027">
      <w:r>
        <w:t xml:space="preserve">The ExtendedError Remote Data Structure specified in </w:t>
      </w:r>
      <w:hyperlink r:id="rId227">
        <w:r>
          <w:rPr>
            <w:rStyle w:val="Hyperlink"/>
          </w:rPr>
          <w:t>[MS-EERR]</w:t>
        </w:r>
      </w:hyperlink>
      <w:r>
        <w:t xml:space="preserve"> is built on top of these extensions and provides extended error information to an RPC client.</w:t>
      </w:r>
    </w:p>
    <w:p w:rsidR="000F2369" w:rsidRDefault="00D06027">
      <w:r>
        <w:t xml:space="preserve">Name services as described in [C706] are specified in </w:t>
      </w:r>
      <w:hyperlink r:id="rId228">
        <w:r>
          <w:rPr>
            <w:rStyle w:val="Hyperlink"/>
          </w:rPr>
          <w:t>[MS-RPCL]</w:t>
        </w:r>
      </w:hyperlink>
      <w:r>
        <w:t xml:space="preserve"> (this is a legacy protocol that has been deprecated).</w:t>
      </w:r>
    </w:p>
    <w:p w:rsidR="000F2369" w:rsidRDefault="00D06027">
      <w:r>
        <w:t xml:space="preserve">The Remote Procedure Call over HTTP Protocol as specified in </w:t>
      </w:r>
      <w:hyperlink r:id="rId229">
        <w:r>
          <w:rPr>
            <w:rStyle w:val="Hyperlink"/>
          </w:rPr>
          <w:t>[MS-RPCH]</w:t>
        </w:r>
      </w:hyperlink>
      <w:r>
        <w:t xml:space="preserve"> is built below these extensions and enables the DCE 1.1: RPC Specification, as specified in [C706], with these extensions to be routed over an HTTP transport in a way that is friendly to firewalls and provides additional security. Details on the Remote Procedure Call over HTTP Protocol are as specified in [MS-RPCH] and are not part of this document.</w:t>
      </w:r>
    </w:p>
    <w:p w:rsidR="000F2369" w:rsidRDefault="00D06027">
      <w:r>
        <w:t>These extensions define mapping of the DCE 1.1: RPC Specification over Server Message Block (SMB), TCP, User Datagram Protocol (UDP), Sequenced Packet Exchange (SPX), Internetwork Packet Exchange (IPX), NetBIOS over IPX, NetBIOS over TCP, NetBIOS over NetBEUI, and AppleTalk as RPC transports.</w:t>
      </w:r>
    </w:p>
    <w:p w:rsidR="000F2369" w:rsidRDefault="00D06027">
      <w:r>
        <w:t>The following diagram illustrates the layering of these extensions over various RPC transports.</w:t>
      </w:r>
    </w:p>
    <w:p w:rsidR="000F2369" w:rsidRDefault="00D06027">
      <w:r>
        <w:rPr>
          <w:noProof/>
          <w:lang w:eastAsia="zh-CN"/>
        </w:rPr>
        <w:drawing>
          <wp:inline distT="0" distB="0" distL="0" distR="0" wp14:anchorId="34CC7745" wp14:editId="23087114">
            <wp:extent cx="5076825" cy="1104900"/>
            <wp:effectExtent l="19050" t="0" r="9525" b="0"/>
            <wp:docPr id="5555" name="MS-RPCE_pict717a9042-04b4-bf6b-a6cf-f11cbb24cbff.png" descr="MS-RPCE_pict717a9042-04b4-bf6b-a6cf-f11cbb24cb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PCE_pict717a9042-04b4-bf6b-a6cf-f11cbb24cbff.png" descr="MS-RPCE_pict717a9042-04b4-bf6b-a6cf-f11cbb24cbff.png"/>
                    <pic:cNvPicPr>
                      <a:picLocks noChangeAspect="1" noChangeArrowheads="1"/>
                    </pic:cNvPicPr>
                  </pic:nvPicPr>
                  <pic:blipFill>
                    <a:blip r:embed="rId230" cstate="print"/>
                    <a:srcRect/>
                    <a:stretch>
                      <a:fillRect/>
                    </a:stretch>
                  </pic:blipFill>
                  <pic:spPr bwMode="auto">
                    <a:xfrm>
                      <a:off x="0" y="0"/>
                      <a:ext cx="5076825" cy="1104900"/>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w:t>
        </w:r>
      </w:fldSimple>
      <w:r>
        <w:t>: RPC extensions transports</w:t>
      </w:r>
    </w:p>
    <w:p w:rsidR="000F2369" w:rsidRDefault="00D06027">
      <w:r>
        <w:t xml:space="preserve"> Protocols that require a secure request-reply message exchange can use an implementation of these extensions. Examples of protocols that use an implementation of these extensions include the Directory Services Setup Remote Protocol (specified in </w:t>
      </w:r>
      <w:hyperlink r:id="rId231">
        <w:r>
          <w:rPr>
            <w:rStyle w:val="Hyperlink"/>
          </w:rPr>
          <w:t>[MS-DSSP]</w:t>
        </w:r>
      </w:hyperlink>
      <w:r>
        <w:t xml:space="preserve">), Distributed Link Tracking: Central Manager Protocol (specified in </w:t>
      </w:r>
      <w:hyperlink r:id="rId232">
        <w:r>
          <w:rPr>
            <w:rStyle w:val="Hyperlink"/>
          </w:rPr>
          <w:t>[MS-DLTM]</w:t>
        </w:r>
      </w:hyperlink>
      <w:r>
        <w:t xml:space="preserve">), and Print System Asynchronous Notification Protocol (specified in </w:t>
      </w:r>
      <w:hyperlink r:id="rId233">
        <w:r>
          <w:rPr>
            <w:rStyle w:val="Hyperlink"/>
          </w:rPr>
          <w:t>[MS-PAN]</w:t>
        </w:r>
      </w:hyperlink>
      <w:r>
        <w:t>).</w:t>
      </w:r>
    </w:p>
    <w:p w:rsidR="000F2369" w:rsidRDefault="00D06027">
      <w:pPr>
        <w:pStyle w:val="Heading2"/>
      </w:pPr>
      <w:bookmarkStart w:id="68" w:name="section_4c2398204cdf413cb0c52d07465d55a6"/>
      <w:bookmarkStart w:id="69" w:name="_Toc423365817"/>
      <w:r>
        <w:t>Prerequisites/Preconditions</w:t>
      </w:r>
      <w:bookmarkEnd w:id="68"/>
      <w:bookmarkEnd w:id="6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F2369" w:rsidRDefault="00D06027">
      <w:r>
        <w:t xml:space="preserve">These extensions presume that the client and server </w:t>
      </w:r>
      <w:hyperlink w:anchor="gt_4cef864e-5108-43a7-a631-68ffc7967546">
        <w:r>
          <w:rPr>
            <w:rStyle w:val="HyperlinkGreen"/>
            <w:b/>
          </w:rPr>
          <w:t>stubs</w:t>
        </w:r>
      </w:hyperlink>
      <w:r>
        <w:t xml:space="preserve"> for each </w:t>
      </w:r>
      <w:hyperlink w:anchor="gt_8a7f6700-8311-45bc-af10-82e10accd331">
        <w:r>
          <w:rPr>
            <w:rStyle w:val="HyperlinkGreen"/>
            <w:b/>
          </w:rPr>
          <w:t>RPC</w:t>
        </w:r>
      </w:hyperlink>
      <w:r>
        <w:t xml:space="preserve"> being executed are available to the implementation on the RPC client and RPC server, respectively.</w:t>
      </w:r>
    </w:p>
    <w:p w:rsidR="000F2369" w:rsidRDefault="00D06027">
      <w:r>
        <w:t xml:space="preserve">The extensions do not impose other preconditions of their own, but they do inherit the preconditions required by the underlying RPC transport and </w:t>
      </w:r>
      <w:hyperlink w:anchor="gt_05fd3925-0672-4f24-9dd9-2b9d441eb333">
        <w:r>
          <w:rPr>
            <w:rStyle w:val="HyperlinkGreen"/>
            <w:b/>
          </w:rPr>
          <w:t>security provider</w:t>
        </w:r>
      </w:hyperlink>
      <w:r>
        <w:t xml:space="preserve"> being used for a given RPC exchange. </w:t>
      </w:r>
    </w:p>
    <w:p w:rsidR="000F2369" w:rsidRDefault="00D06027">
      <w:pPr>
        <w:pStyle w:val="Heading2"/>
      </w:pPr>
      <w:bookmarkStart w:id="70" w:name="section_59798dde6c7d4af0b03b9c89ad348ad4"/>
      <w:bookmarkStart w:id="71" w:name="_Toc423365818"/>
      <w:r>
        <w:t>Applicability Statement</w:t>
      </w:r>
      <w:bookmarkEnd w:id="70"/>
      <w:bookmarkEnd w:id="71"/>
      <w:r>
        <w:fldChar w:fldCharType="begin"/>
      </w:r>
      <w:r>
        <w:instrText xml:space="preserve"> XE "Applicability" </w:instrText>
      </w:r>
      <w:r>
        <w:fldChar w:fldCharType="end"/>
      </w:r>
      <w:r>
        <w:fldChar w:fldCharType="begin"/>
      </w:r>
      <w:r>
        <w:instrText xml:space="preserve"> XE "Applicability"</w:instrText>
      </w:r>
      <w:r>
        <w:fldChar w:fldCharType="end"/>
      </w:r>
    </w:p>
    <w:p w:rsidR="000F2369" w:rsidRDefault="00D06027">
      <w:r>
        <w:t xml:space="preserve">The extensions specified herein do not change the basic applicability of the DCE 1.1: RPC Specification, as specified in </w:t>
      </w:r>
      <w:hyperlink r:id="rId234">
        <w:r>
          <w:rPr>
            <w:rStyle w:val="Hyperlink"/>
          </w:rPr>
          <w:t>[C706]</w:t>
        </w:r>
      </w:hyperlink>
      <w:r>
        <w:t xml:space="preserve">, but some extensions, as described in section </w:t>
      </w:r>
      <w:hyperlink w:anchor="Section_fb1ee8ad3d984a17a4d63d1693626410" w:history="1">
        <w:r>
          <w:rPr>
            <w:rStyle w:val="Hyperlink"/>
          </w:rPr>
          <w:t>1.3</w:t>
        </w:r>
      </w:hyperlink>
      <w:r>
        <w:t>, improve security. The DCE 1.1: RPC Specification and the Remote Procedure Call Protocol are meta-protocols used to build application-level protocols. With its full set of extensions, the DCE 1.1: RPC Specification can be used in a wide range of scenarios.</w:t>
      </w:r>
    </w:p>
    <w:p w:rsidR="000F2369" w:rsidRDefault="00D06027">
      <w:pPr>
        <w:pStyle w:val="Heading2"/>
      </w:pPr>
      <w:bookmarkStart w:id="72" w:name="section_ed7bf5aeec8e407eb6d7663958e18701"/>
      <w:bookmarkStart w:id="73" w:name="_Toc423365819"/>
      <w:r>
        <w:t>Versioning and Capability Negotiation</w:t>
      </w:r>
      <w:bookmarkEnd w:id="72"/>
      <w:bookmarkEnd w:id="7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F2369" w:rsidRDefault="00D06027">
      <w:pPr>
        <w:pStyle w:val="ListParagraph"/>
        <w:numPr>
          <w:ilvl w:val="0"/>
          <w:numId w:val="48"/>
        </w:numPr>
      </w:pPr>
      <w:r>
        <w:rPr>
          <w:b/>
        </w:rPr>
        <w:t>Supported Transports:</w:t>
      </w:r>
      <w:r>
        <w:t xml:space="preserve"> These RPC extensions can be implemented on top of various RPC transports, as specified in section </w:t>
      </w:r>
      <w:hyperlink w:anchor="Section_472083a956f14d81a208d18aef68c101" w:history="1">
        <w:r>
          <w:rPr>
            <w:rStyle w:val="Hyperlink"/>
          </w:rPr>
          <w:t>2.1</w:t>
        </w:r>
      </w:hyperlink>
      <w:r>
        <w:t xml:space="preserve">. Higher-level protocols on the client should either discover the RPC transport supported by the server or know it in advance. Higher-level protocols on the client may also determine whether a server supports a given RPC transport by sending a message on the RPC transport. If the server supports the RPC transport, the communication succeeds. If the server does not support the RPC transport, the RPC transport either returns a transport-dependent error or returns no reply, depending on the transport. For details on client behavior in the case of no reply, see sections </w:t>
      </w:r>
      <w:hyperlink w:anchor="Section_0eb9e7dfa2fb4efab37e86e20913c743" w:history="1">
        <w:r>
          <w:rPr>
            <w:rStyle w:val="Hyperlink"/>
          </w:rPr>
          <w:t>3.2.2</w:t>
        </w:r>
      </w:hyperlink>
      <w:r>
        <w:t xml:space="preserve"> and </w:t>
      </w:r>
      <w:hyperlink w:anchor="Section_e01ff3bcb8a04caa9765c6aa10f4d682" w:history="1">
        <w:r>
          <w:rPr>
            <w:rStyle w:val="Hyperlink"/>
          </w:rPr>
          <w:t>3.3.2</w:t>
        </w:r>
      </w:hyperlink>
      <w:r>
        <w:t xml:space="preserve">. If the transport returns an error, an implementation-specific error is returned to the application or the higher-level protocols. </w:t>
      </w:r>
    </w:p>
    <w:p w:rsidR="000F2369" w:rsidRDefault="00D06027">
      <w:pPr>
        <w:pStyle w:val="ListParagraph"/>
        <w:numPr>
          <w:ilvl w:val="0"/>
          <w:numId w:val="48"/>
        </w:numPr>
      </w:pPr>
      <w:r>
        <w:rPr>
          <w:b/>
        </w:rPr>
        <w:t>Protocol Versions:</w:t>
      </w:r>
      <w:r>
        <w:t xml:space="preserve"> These RPC extensions do not introduce new </w:t>
      </w:r>
      <w:hyperlink w:anchor="gt_4a43657f-b3f6-42e2-b874-81283fb7c0fa">
        <w:r>
          <w:rPr>
            <w:rStyle w:val="HyperlinkGreen"/>
            <w:b/>
          </w:rPr>
          <w:t>protocol variants</w:t>
        </w:r>
      </w:hyperlink>
      <w:r>
        <w:t xml:space="preserve">. The preexisting protocol variants are specified throughout this document. RPC extensions constrain the DCE 1.1: RPC Specification, as specified in </w:t>
      </w:r>
      <w:hyperlink r:id="rId235">
        <w:r>
          <w:rPr>
            <w:rStyle w:val="Hyperlink"/>
          </w:rPr>
          <w:t>[C706]</w:t>
        </w:r>
      </w:hyperlink>
      <w:r>
        <w:t xml:space="preserve">, to only support protocol version 5.0 for </w:t>
      </w:r>
      <w:hyperlink w:anchor="gt_7d8ad771-59c4-4fbf-9b94-30d32963500f">
        <w:r>
          <w:rPr>
            <w:rStyle w:val="HyperlinkGreen"/>
            <w:b/>
          </w:rPr>
          <w:t>connection-oriented RPC</w:t>
        </w:r>
      </w:hyperlink>
      <w:r>
        <w:t xml:space="preserve">, protocol version 4.0 for </w:t>
      </w:r>
      <w:hyperlink w:anchor="gt_2d1df2c8-91db-411b-ae98-2e457cfabef2">
        <w:r>
          <w:rPr>
            <w:rStyle w:val="HyperlinkGreen"/>
            <w:b/>
          </w:rPr>
          <w:t>connectionless RPC</w:t>
        </w:r>
      </w:hyperlink>
      <w:r>
        <w:t xml:space="preserve">, and protocol version 2.0 for the NDR transfer syntax </w:t>
      </w:r>
      <w:hyperlink w:anchor="gt_c4813fc3-b2e5-4aa3-bde7-421d950d68d3">
        <w:r>
          <w:rPr>
            <w:rStyle w:val="HyperlinkGreen"/>
            <w:b/>
          </w:rPr>
          <w:t>universally unique identifier (UUID)</w:t>
        </w:r>
      </w:hyperlink>
      <w:r>
        <w:t xml:space="preserve">. The DCE 1.1: RPC Specification uses and extends the transfer syntax negotiation mechanism, as specified in section </w:t>
      </w:r>
      <w:hyperlink w:anchor="Section_ca4d355246474f40830bfd2090adec8f" w:history="1">
        <w:r>
          <w:rPr>
            <w:rStyle w:val="Hyperlink"/>
          </w:rPr>
          <w:t>3.3.1.5.6</w:t>
        </w:r>
      </w:hyperlink>
      <w:r>
        <w:t xml:space="preserve"> and in [C706] chapter 12. Version negotiation is performed separately for each RPC interface, as specified in [C706] chapter 12.</w:t>
      </w:r>
    </w:p>
    <w:p w:rsidR="000F2369" w:rsidRDefault="00D06027">
      <w:pPr>
        <w:pStyle w:val="ListParagraph"/>
        <w:numPr>
          <w:ilvl w:val="0"/>
          <w:numId w:val="48"/>
        </w:numPr>
      </w:pPr>
      <w:r>
        <w:rPr>
          <w:b/>
        </w:rPr>
        <w:t>Security and Authentication Methods:</w:t>
      </w:r>
      <w:r>
        <w:t xml:space="preserve"> RPC extensions use a model with a pluggable security provider module for the actual security and authentication work. Higher-level protocols on the client should discover the security provider supported by the server or know them in advance. Higher-level protocols on the client can negotiate the use of RPC security providers by sending a message by using a given RPC security provider. If the server supports the RPC security provider, as specified in sections </w:t>
      </w:r>
      <w:hyperlink w:anchor="Section_0c851bf9520b4e48b98973341e82c4ea" w:history="1">
        <w:r>
          <w:rPr>
            <w:rStyle w:val="Hyperlink"/>
          </w:rPr>
          <w:t>3.3.3.1</w:t>
        </w:r>
      </w:hyperlink>
      <w:r>
        <w:t xml:space="preserve">, </w:t>
      </w:r>
      <w:hyperlink w:anchor="Section_0692c2f9aa2d4eae86eccaaa19377d79" w:history="1">
        <w:r>
          <w:rPr>
            <w:rStyle w:val="Hyperlink"/>
          </w:rPr>
          <w:t>3.2.3.5.4</w:t>
        </w:r>
      </w:hyperlink>
      <w:r>
        <w:t xml:space="preserve">, and </w:t>
      </w:r>
      <w:hyperlink w:anchor="Section_b83ed00a8f4e437aaf595b0041dbfd5a" w:history="1">
        <w:r>
          <w:rPr>
            <w:rStyle w:val="Hyperlink"/>
          </w:rPr>
          <w:t>3.3.3.5.3</w:t>
        </w:r>
      </w:hyperlink>
      <w:r>
        <w:t xml:space="preserve">, the communication succeeds. If the server does not support the RPC security provider, the server returns an error, as specified in section 3.3.3.5.3 for connection-oriented RPC protocols, or as specified in section 3.2.3.5.4 for connectionless RPC protocols. </w:t>
      </w:r>
    </w:p>
    <w:p w:rsidR="000F2369" w:rsidRDefault="00D06027">
      <w:pPr>
        <w:pStyle w:val="ListParagraph"/>
        <w:numPr>
          <w:ilvl w:val="0"/>
          <w:numId w:val="48"/>
        </w:numPr>
      </w:pPr>
      <w:r>
        <w:rPr>
          <w:b/>
        </w:rPr>
        <w:t>Capability Negotiation:</w:t>
      </w:r>
      <w:r>
        <w:t xml:space="preserve"> For the capability negotiation specified in sections </w:t>
      </w:r>
      <w:hyperlink w:anchor="Section_4886f3492a734f9e9262a8404462c7e9" w:history="1">
        <w:r>
          <w:rPr>
            <w:rStyle w:val="Hyperlink"/>
          </w:rPr>
          <w:t>2.2.2.3</w:t>
        </w:r>
      </w:hyperlink>
      <w:r>
        <w:t xml:space="preserve"> and </w:t>
      </w:r>
      <w:hyperlink w:anchor="Section_c9c4cc8292ed4f9f98c6b63878ec3406" w:history="1">
        <w:r>
          <w:rPr>
            <w:rStyle w:val="Hyperlink"/>
          </w:rPr>
          <w:t>2.2.3.3</w:t>
        </w:r>
      </w:hyperlink>
      <w:r>
        <w:t xml:space="preserve">, this protocol uses unused bits in the RPC </w:t>
      </w:r>
      <w:hyperlink w:anchor="gt_34715e6f-1612-4b2d-a4bb-3305c56e96f5">
        <w:r>
          <w:rPr>
            <w:rStyle w:val="HyperlinkGreen"/>
            <w:b/>
          </w:rPr>
          <w:t>protocol data unit (PDU)</w:t>
        </w:r>
      </w:hyperlink>
      <w:r>
        <w:t xml:space="preserve"> header, as specified in sections 2.2.2.3 and 2.2.3.3. This protocol also uses the bind time feature negotiation mechanism, as specified in section </w:t>
      </w:r>
      <w:hyperlink w:anchor="Section_87964b3c17854aaea993734999441ed3" w:history="1">
        <w:r>
          <w:rPr>
            <w:rStyle w:val="Hyperlink"/>
          </w:rPr>
          <w:t>3.3.1.5.3</w:t>
        </w:r>
      </w:hyperlink>
      <w:r>
        <w:t xml:space="preserve">. </w:t>
      </w:r>
    </w:p>
    <w:p w:rsidR="000F2369" w:rsidRDefault="00D06027">
      <w:pPr>
        <w:pStyle w:val="Heading2"/>
      </w:pPr>
      <w:bookmarkStart w:id="74" w:name="section_417a6204b0af4ea8bc648f2746f25c06"/>
      <w:bookmarkStart w:id="75" w:name="_Toc423365820"/>
      <w:r>
        <w:t>Vendor-Extensible Fields</w:t>
      </w:r>
      <w:bookmarkEnd w:id="74"/>
      <w:bookmarkEnd w:id="7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F2369" w:rsidRDefault="00D06027">
      <w:r>
        <w:t xml:space="preserve">In addition to the error codes specified in </w:t>
      </w:r>
      <w:hyperlink r:id="rId236">
        <w:r>
          <w:rPr>
            <w:rStyle w:val="Hyperlink"/>
          </w:rPr>
          <w:t>[C706]</w:t>
        </w:r>
      </w:hyperlink>
      <w:r>
        <w:t xml:space="preserve">, these extensions use Win32 error codes as defined in </w:t>
      </w:r>
      <w:hyperlink r:id="rId237">
        <w:r>
          <w:rPr>
            <w:rStyle w:val="Hyperlink"/>
          </w:rPr>
          <w:t>[MS-ERREF]</w:t>
        </w:r>
      </w:hyperlink>
      <w:r>
        <w:t xml:space="preserve"> section 2.2. Vendors SHOULD reuse those values with their indicated meanings. Choosing any other value runs the risk of a collision in the future.</w:t>
      </w:r>
    </w:p>
    <w:p w:rsidR="000F2369" w:rsidRDefault="00D06027">
      <w:pPr>
        <w:pStyle w:val="Heading2"/>
      </w:pPr>
      <w:bookmarkStart w:id="76" w:name="section_e3abfe13e3134a1bb9550916b804372a"/>
      <w:bookmarkStart w:id="77" w:name="_Toc423365821"/>
      <w:r>
        <w:t>Standards Assignments</w:t>
      </w:r>
      <w:bookmarkEnd w:id="76"/>
      <w:bookmarkEnd w:id="7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F2369" w:rsidRDefault="00D06027">
      <w:r>
        <w:t xml:space="preserve">These extensions do not introduce any standards assignments other than what is specified in </w:t>
      </w:r>
      <w:hyperlink r:id="rId238">
        <w:r>
          <w:rPr>
            <w:rStyle w:val="Hyperlink"/>
          </w:rPr>
          <w:t>[C706]</w:t>
        </w:r>
      </w:hyperlink>
      <w:r>
        <w:t xml:space="preserve"> and </w:t>
      </w:r>
      <w:hyperlink r:id="rId239">
        <w:r>
          <w:rPr>
            <w:rStyle w:val="Hyperlink"/>
          </w:rPr>
          <w:t>[RFC81.3]</w:t>
        </w:r>
      </w:hyperlink>
      <w:r>
        <w:t>.</w:t>
      </w:r>
    </w:p>
    <w:p w:rsidR="000F2369" w:rsidRDefault="00D06027">
      <w:pPr>
        <w:pStyle w:val="Heading1"/>
      </w:pPr>
      <w:bookmarkStart w:id="78" w:name="section_a01f5886c4854bcfbb23e0d755510ab7"/>
      <w:bookmarkStart w:id="79" w:name="_Toc423365822"/>
      <w:r>
        <w:t>Messages</w:t>
      </w:r>
      <w:bookmarkEnd w:id="78"/>
      <w:bookmarkEnd w:id="79"/>
    </w:p>
    <w:p w:rsidR="000F2369" w:rsidRDefault="00D06027">
      <w:r>
        <w:t xml:space="preserve">This protocol references commonly use data types as defined in </w:t>
      </w:r>
      <w:hyperlink r:id="rId240">
        <w:r>
          <w:rPr>
            <w:rStyle w:val="Hyperlink"/>
          </w:rPr>
          <w:t>[MS-DTYP]</w:t>
        </w:r>
      </w:hyperlink>
      <w:r>
        <w:t>.</w:t>
      </w:r>
    </w:p>
    <w:p w:rsidR="000F2369" w:rsidRDefault="00D06027">
      <w:pPr>
        <w:pStyle w:val="Heading2"/>
      </w:pPr>
      <w:bookmarkStart w:id="80" w:name="section_472083a956f14d81a208d18aef68c101"/>
      <w:bookmarkStart w:id="81" w:name="_Toc423365823"/>
      <w:r>
        <w:t>Transport</w:t>
      </w:r>
      <w:bookmarkEnd w:id="80"/>
      <w:bookmarkEnd w:id="8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"Messages:transport"</w:instrText>
      </w:r>
      <w:r>
        <w:fldChar w:fldCharType="end"/>
      </w:r>
    </w:p>
    <w:p w:rsidR="000F2369" w:rsidRDefault="00FB6FEA">
      <w:hyperlink r:id="rId241">
        <w:r w:rsidR="00D06027">
          <w:rPr>
            <w:rStyle w:val="Hyperlink"/>
          </w:rPr>
          <w:t>[C706]</w:t>
        </w:r>
      </w:hyperlink>
      <w:r w:rsidR="00D06027">
        <w:t xml:space="preserve"> specifies two protocol variants within connection-oriented RPC and connectionless RPC. This specification maintains, as specified in [C706], categorization for the descriptions of the RPC protocol variants. </w:t>
      </w:r>
    </w:p>
    <w:p w:rsidR="000F2369" w:rsidRDefault="00D06027">
      <w:r>
        <w:t xml:space="preserve">These extensions update the </w:t>
      </w:r>
      <w:hyperlink w:anchor="gt_c0f5d2b0-2380-42d3-ab26-c0d806c4f964">
        <w:r>
          <w:rPr>
            <w:rStyle w:val="HyperlinkGreen"/>
            <w:b/>
          </w:rPr>
          <w:t>protocol identifiers</w:t>
        </w:r>
      </w:hyperlink>
      <w:r>
        <w:t xml:space="preserve"> that are specified in [C706] Appendix I. [C706] specifies that the protocol identifier can be one of three types:</w:t>
      </w:r>
    </w:p>
    <w:p w:rsidR="000F2369" w:rsidRDefault="00D06027">
      <w:pPr>
        <w:pStyle w:val="ListParagraph"/>
        <w:numPr>
          <w:ilvl w:val="0"/>
          <w:numId w:val="49"/>
        </w:numPr>
      </w:pPr>
      <w:r>
        <w:t>An octet string derived from an interface UUID combined with a version number.</w:t>
      </w:r>
    </w:p>
    <w:p w:rsidR="000F2369" w:rsidRDefault="00D06027">
      <w:pPr>
        <w:pStyle w:val="ListParagraph"/>
        <w:numPr>
          <w:ilvl w:val="0"/>
          <w:numId w:val="49"/>
        </w:numPr>
      </w:pPr>
      <w:r>
        <w:t>An octet string derived from OSI object identifiers (OIDs).</w:t>
      </w:r>
    </w:p>
    <w:p w:rsidR="000F2369" w:rsidRDefault="00D06027">
      <w:pPr>
        <w:pStyle w:val="ListParagraph"/>
        <w:numPr>
          <w:ilvl w:val="0"/>
          <w:numId w:val="49"/>
        </w:numPr>
      </w:pPr>
      <w:r>
        <w:t>Single octet identifiers that are registered by the Open Software Foundation for commonly used protocols.</w:t>
      </w:r>
    </w:p>
    <w:p w:rsidR="000F2369" w:rsidRDefault="00D06027">
      <w:r>
        <w:t>The extensions specified in this document mandate that the third type MUST be used for all communications.</w:t>
      </w:r>
    </w:p>
    <w:p w:rsidR="000F2369" w:rsidRDefault="00D06027">
      <w:r>
        <w:t xml:space="preserve">Unless explicitly stated otherwise, the protocol identifier (used by each protocol sequence as specified in sections </w:t>
      </w:r>
      <w:hyperlink w:anchor="Section_c31c26d4b401466f95a44b4881d13e1a" w:history="1">
        <w:r>
          <w:rPr>
            <w:rStyle w:val="Hyperlink"/>
          </w:rPr>
          <w:t>2.1.1</w:t>
        </w:r>
      </w:hyperlink>
      <w:r>
        <w:t xml:space="preserve"> and </w:t>
      </w:r>
      <w:hyperlink w:anchor="Section_ca2cf7b2f8d9487f82e8b68a70848a54" w:history="1">
        <w:r>
          <w:rPr>
            <w:rStyle w:val="Hyperlink"/>
          </w:rPr>
          <w:t>2.1.2</w:t>
        </w:r>
      </w:hyperlink>
      <w:r>
        <w:t>) is as specified in the table in [C706] Appendix I.</w:t>
      </w:r>
    </w:p>
    <w:p w:rsidR="000F2369" w:rsidRDefault="00D06027">
      <w:r>
        <w:t xml:space="preserve">The </w:t>
      </w:r>
      <w:hyperlink w:anchor="gt_0c171cc7-e9c4-41b6-95a9-536db0042c7a">
        <w:r>
          <w:rPr>
            <w:rStyle w:val="HyperlinkGreen"/>
            <w:b/>
          </w:rPr>
          <w:t>RPC protocol sequence</w:t>
        </w:r>
      </w:hyperlink>
      <w:r>
        <w:t xml:space="preserve"> strings for the RPC transports defined by these extensions are specified in the following table.</w:t>
      </w:r>
      <w:bookmarkStart w:id="82"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82"/>
    </w:p>
    <w:tbl>
      <w:tblPr>
        <w:tblStyle w:val="Table-ShadedHeader"/>
        <w:tblW w:w="0" w:type="auto"/>
        <w:tblLook w:val="04A0" w:firstRow="1" w:lastRow="0" w:firstColumn="1" w:lastColumn="0" w:noHBand="0" w:noVBand="1"/>
      </w:tblPr>
      <w:tblGrid>
        <w:gridCol w:w="2523"/>
        <w:gridCol w:w="3095"/>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RPC transport </w:t>
            </w:r>
          </w:p>
        </w:tc>
        <w:tc>
          <w:tcPr>
            <w:tcW w:w="0" w:type="auto"/>
          </w:tcPr>
          <w:p w:rsidR="000F2369" w:rsidRDefault="00D06027">
            <w:pPr>
              <w:pStyle w:val="TableHeaderText"/>
            </w:pPr>
            <w:r>
              <w:t xml:space="preserve"> RPC protocol sequence string </w:t>
            </w:r>
          </w:p>
        </w:tc>
      </w:tr>
      <w:tr w:rsidR="000F2369" w:rsidTr="000F2369">
        <w:tc>
          <w:tcPr>
            <w:tcW w:w="0" w:type="auto"/>
          </w:tcPr>
          <w:p w:rsidR="000F2369" w:rsidRDefault="00D06027">
            <w:pPr>
              <w:pStyle w:val="TableBodyText"/>
            </w:pPr>
            <w:r>
              <w:t>SMB</w:t>
            </w:r>
          </w:p>
        </w:tc>
        <w:tc>
          <w:tcPr>
            <w:tcW w:w="0" w:type="auto"/>
          </w:tcPr>
          <w:p w:rsidR="000F2369" w:rsidRDefault="00D06027">
            <w:pPr>
              <w:pStyle w:val="TableBodyText"/>
            </w:pPr>
            <w:r>
              <w:t xml:space="preserve">ncacn_np (see section </w:t>
            </w:r>
            <w:hyperlink w:anchor="Section_7063c7bdb48b42e791543c2ec4113c0d" w:history="1">
              <w:r>
                <w:rPr>
                  <w:rStyle w:val="Hyperlink"/>
                </w:rPr>
                <w:t>2.1.1.2</w:t>
              </w:r>
            </w:hyperlink>
            <w:r>
              <w:t>)</w:t>
            </w:r>
          </w:p>
        </w:tc>
      </w:tr>
      <w:tr w:rsidR="000F2369" w:rsidTr="000F2369">
        <w:tc>
          <w:tcPr>
            <w:tcW w:w="0" w:type="auto"/>
          </w:tcPr>
          <w:p w:rsidR="000F2369" w:rsidRDefault="00D06027">
            <w:pPr>
              <w:pStyle w:val="TableBodyText"/>
            </w:pPr>
            <w:r>
              <w:t>TCP/IP (both IPv4 and IPv6)</w:t>
            </w:r>
          </w:p>
        </w:tc>
        <w:tc>
          <w:tcPr>
            <w:tcW w:w="0" w:type="auto"/>
          </w:tcPr>
          <w:p w:rsidR="000F2369" w:rsidRDefault="00D06027">
            <w:pPr>
              <w:pStyle w:val="TableBodyText"/>
            </w:pPr>
            <w:r>
              <w:t xml:space="preserve">ncacn_ip_tcp (see section </w:t>
            </w:r>
            <w:hyperlink w:anchor="Section_95fbfb56d67a47df900ce263d6031f22" w:history="1">
              <w:r>
                <w:rPr>
                  <w:rStyle w:val="Hyperlink"/>
                </w:rPr>
                <w:t>2.1.1.1</w:t>
              </w:r>
            </w:hyperlink>
            <w:r>
              <w:t>)</w:t>
            </w:r>
          </w:p>
        </w:tc>
      </w:tr>
      <w:tr w:rsidR="000F2369" w:rsidTr="000F2369">
        <w:tc>
          <w:tcPr>
            <w:tcW w:w="0" w:type="auto"/>
          </w:tcPr>
          <w:p w:rsidR="000F2369" w:rsidRDefault="00D06027">
            <w:pPr>
              <w:pStyle w:val="TableBodyText"/>
            </w:pPr>
            <w:r>
              <w:t>UDP</w:t>
            </w:r>
          </w:p>
        </w:tc>
        <w:tc>
          <w:tcPr>
            <w:tcW w:w="0" w:type="auto"/>
          </w:tcPr>
          <w:p w:rsidR="000F2369" w:rsidRDefault="00D06027">
            <w:pPr>
              <w:pStyle w:val="TableBodyText"/>
            </w:pPr>
            <w:r>
              <w:t xml:space="preserve">ncadg_ip_udp (see section </w:t>
            </w:r>
            <w:hyperlink w:anchor="Section_f3c9d07315634d47861a14023ec4990e" w:history="1">
              <w:r>
                <w:rPr>
                  <w:rStyle w:val="Hyperlink"/>
                </w:rPr>
                <w:t>2.1.2.1</w:t>
              </w:r>
            </w:hyperlink>
            <w:r>
              <w:t>)</w:t>
            </w:r>
          </w:p>
        </w:tc>
      </w:tr>
      <w:tr w:rsidR="000F2369" w:rsidTr="000F2369">
        <w:tc>
          <w:tcPr>
            <w:tcW w:w="0" w:type="auto"/>
          </w:tcPr>
          <w:p w:rsidR="000F2369" w:rsidRDefault="00D06027">
            <w:pPr>
              <w:pStyle w:val="TableBodyText"/>
            </w:pPr>
            <w:r>
              <w:t>SPX</w:t>
            </w:r>
          </w:p>
        </w:tc>
        <w:tc>
          <w:tcPr>
            <w:tcW w:w="0" w:type="auto"/>
          </w:tcPr>
          <w:p w:rsidR="000F2369" w:rsidRDefault="00D06027">
            <w:pPr>
              <w:pStyle w:val="TableBodyText"/>
            </w:pPr>
            <w:r>
              <w:t xml:space="preserve">ncacn_spx (see section </w:t>
            </w:r>
            <w:hyperlink w:anchor="Section_c3d5e5db29a548b1943ab980c32a405c" w:history="1">
              <w:r>
                <w:rPr>
                  <w:rStyle w:val="Hyperlink"/>
                </w:rPr>
                <w:t>2.1.1.3</w:t>
              </w:r>
            </w:hyperlink>
            <w:r>
              <w:t>)</w:t>
            </w:r>
          </w:p>
        </w:tc>
      </w:tr>
      <w:tr w:rsidR="000F2369" w:rsidTr="000F2369">
        <w:tc>
          <w:tcPr>
            <w:tcW w:w="0" w:type="auto"/>
          </w:tcPr>
          <w:p w:rsidR="000F2369" w:rsidRDefault="00D06027">
            <w:pPr>
              <w:pStyle w:val="TableBodyText"/>
            </w:pPr>
            <w:r>
              <w:t>IPX</w:t>
            </w:r>
          </w:p>
        </w:tc>
        <w:tc>
          <w:tcPr>
            <w:tcW w:w="0" w:type="auto"/>
          </w:tcPr>
          <w:p w:rsidR="000F2369" w:rsidRDefault="00D06027">
            <w:pPr>
              <w:pStyle w:val="TableBodyText"/>
            </w:pPr>
            <w:r>
              <w:t xml:space="preserve">ncadg_ipx (see section </w:t>
            </w:r>
            <w:hyperlink w:anchor="Section_b48e594e4af545a497425403cce18aef" w:history="1">
              <w:r>
                <w:rPr>
                  <w:rStyle w:val="Hyperlink"/>
                </w:rPr>
                <w:t>2.1.2.2</w:t>
              </w:r>
            </w:hyperlink>
            <w:r>
              <w:t>)</w:t>
            </w:r>
          </w:p>
        </w:tc>
      </w:tr>
      <w:tr w:rsidR="000F2369" w:rsidTr="000F2369">
        <w:tc>
          <w:tcPr>
            <w:tcW w:w="0" w:type="auto"/>
          </w:tcPr>
          <w:p w:rsidR="000F2369" w:rsidRDefault="00D06027">
            <w:pPr>
              <w:pStyle w:val="TableBodyText"/>
            </w:pPr>
            <w:r>
              <w:t>NetBIOS over IPX</w:t>
            </w:r>
          </w:p>
        </w:tc>
        <w:tc>
          <w:tcPr>
            <w:tcW w:w="0" w:type="auto"/>
          </w:tcPr>
          <w:p w:rsidR="000F2369" w:rsidRDefault="00D06027">
            <w:pPr>
              <w:pStyle w:val="TableBodyText"/>
            </w:pPr>
            <w:r>
              <w:t xml:space="preserve">ncacn_nb_ipx (see section </w:t>
            </w:r>
            <w:hyperlink w:anchor="Section_6037c78ae132422bb90214377a964c2b" w:history="1">
              <w:r>
                <w:rPr>
                  <w:rStyle w:val="Hyperlink"/>
                </w:rPr>
                <w:t>2.1.1.4</w:t>
              </w:r>
            </w:hyperlink>
            <w:r>
              <w:t>)</w:t>
            </w:r>
          </w:p>
        </w:tc>
      </w:tr>
      <w:tr w:rsidR="000F2369" w:rsidTr="000F2369">
        <w:tc>
          <w:tcPr>
            <w:tcW w:w="0" w:type="auto"/>
          </w:tcPr>
          <w:p w:rsidR="000F2369" w:rsidRDefault="00D06027">
            <w:pPr>
              <w:pStyle w:val="TableBodyText"/>
            </w:pPr>
            <w:r>
              <w:t>NetBIOS over TCP</w:t>
            </w:r>
          </w:p>
        </w:tc>
        <w:tc>
          <w:tcPr>
            <w:tcW w:w="0" w:type="auto"/>
          </w:tcPr>
          <w:p w:rsidR="000F2369" w:rsidRDefault="00D06027">
            <w:pPr>
              <w:pStyle w:val="TableBodyText"/>
            </w:pPr>
            <w:r>
              <w:t xml:space="preserve">ncacn_nb_tcp (see section </w:t>
            </w:r>
            <w:hyperlink w:anchor="Section_f50c8f339f1c4761aea810f6754c747b" w:history="1">
              <w:r>
                <w:rPr>
                  <w:rStyle w:val="Hyperlink"/>
                </w:rPr>
                <w:t>2.1.1.5</w:t>
              </w:r>
            </w:hyperlink>
            <w:r>
              <w:t>)</w:t>
            </w:r>
          </w:p>
        </w:tc>
      </w:tr>
      <w:tr w:rsidR="000F2369" w:rsidTr="000F2369">
        <w:tc>
          <w:tcPr>
            <w:tcW w:w="0" w:type="auto"/>
          </w:tcPr>
          <w:p w:rsidR="000F2369" w:rsidRDefault="00D06027">
            <w:pPr>
              <w:pStyle w:val="TableBodyText"/>
            </w:pPr>
            <w:r>
              <w:t>NetBIOS over NetBEUI</w:t>
            </w:r>
          </w:p>
        </w:tc>
        <w:tc>
          <w:tcPr>
            <w:tcW w:w="0" w:type="auto"/>
          </w:tcPr>
          <w:p w:rsidR="000F2369" w:rsidRDefault="00D06027">
            <w:pPr>
              <w:pStyle w:val="TableBodyText"/>
            </w:pPr>
            <w:r>
              <w:t xml:space="preserve">ncacn_nb_nb (see section </w:t>
            </w:r>
            <w:hyperlink w:anchor="Section_f5f3fef2cfdf4e6196a75a283784042c" w:history="1">
              <w:r>
                <w:rPr>
                  <w:rStyle w:val="Hyperlink"/>
                </w:rPr>
                <w:t>2.1.1.6</w:t>
              </w:r>
            </w:hyperlink>
            <w:r>
              <w:t>)</w:t>
            </w:r>
          </w:p>
        </w:tc>
      </w:tr>
      <w:tr w:rsidR="000F2369" w:rsidTr="000F2369">
        <w:tc>
          <w:tcPr>
            <w:tcW w:w="0" w:type="auto"/>
          </w:tcPr>
          <w:p w:rsidR="000F2369" w:rsidRDefault="00D06027">
            <w:pPr>
              <w:pStyle w:val="TableBodyText"/>
            </w:pPr>
            <w:r>
              <w:t>AppleTalk</w:t>
            </w:r>
          </w:p>
        </w:tc>
        <w:tc>
          <w:tcPr>
            <w:tcW w:w="0" w:type="auto"/>
          </w:tcPr>
          <w:p w:rsidR="000F2369" w:rsidRDefault="00D06027">
            <w:pPr>
              <w:pStyle w:val="TableBodyText"/>
            </w:pPr>
            <w:r>
              <w:t xml:space="preserve">ncacn_at_dsp (see section </w:t>
            </w:r>
            <w:hyperlink w:anchor="Section_54fcafab410d4c2ea269c0297b3e236b" w:history="1">
              <w:r>
                <w:rPr>
                  <w:rStyle w:val="Hyperlink"/>
                </w:rPr>
                <w:t>2.1.1.7</w:t>
              </w:r>
            </w:hyperlink>
            <w:r>
              <w:t>)</w:t>
            </w:r>
          </w:p>
        </w:tc>
      </w:tr>
      <w:tr w:rsidR="000F2369" w:rsidTr="000F2369">
        <w:tc>
          <w:tcPr>
            <w:tcW w:w="0" w:type="auto"/>
          </w:tcPr>
          <w:p w:rsidR="000F2369" w:rsidRDefault="00D06027">
            <w:pPr>
              <w:pStyle w:val="TableBodyText"/>
            </w:pPr>
            <w:r>
              <w:t>RPC over HTTP</w:t>
            </w:r>
          </w:p>
        </w:tc>
        <w:tc>
          <w:tcPr>
            <w:tcW w:w="0" w:type="auto"/>
          </w:tcPr>
          <w:p w:rsidR="000F2369" w:rsidRDefault="00D06027">
            <w:pPr>
              <w:pStyle w:val="TableBodyText"/>
            </w:pPr>
            <w:r>
              <w:t xml:space="preserve">ncacn_http (see section </w:t>
            </w:r>
            <w:hyperlink w:anchor="Section_fb1a1d670180429ca0596a95e71f9ce5" w:history="1">
              <w:r>
                <w:rPr>
                  <w:rStyle w:val="Hyperlink"/>
                </w:rPr>
                <w:t>2.1.1.8</w:t>
              </w:r>
            </w:hyperlink>
            <w:r>
              <w:t>)</w:t>
            </w:r>
          </w:p>
        </w:tc>
      </w:tr>
    </w:tbl>
    <w:p w:rsidR="000F2369" w:rsidRDefault="000F2369"/>
    <w:p w:rsidR="000F2369" w:rsidRDefault="00D06027">
      <w:pPr>
        <w:pStyle w:val="Heading3"/>
      </w:pPr>
      <w:bookmarkStart w:id="83" w:name="section_c31c26d4b401466f95a44b4881d13e1a"/>
      <w:bookmarkStart w:id="84" w:name="_Toc423365824"/>
      <w:r>
        <w:t>Connection-Oriented RPC Transports</w:t>
      </w:r>
      <w:bookmarkEnd w:id="83"/>
      <w:bookmarkEnd w:id="84"/>
      <w:r>
        <w:fldChar w:fldCharType="begin"/>
      </w:r>
      <w:r>
        <w:instrText xml:space="preserve"> XE "Connection-oriented RPC transports:messages"</w:instrText>
      </w:r>
      <w:r>
        <w:fldChar w:fldCharType="end"/>
      </w:r>
      <w:r>
        <w:fldChar w:fldCharType="begin"/>
      </w:r>
      <w:r>
        <w:instrText xml:space="preserve"> XE "Transport:connection-oriented RPC transports"</w:instrText>
      </w:r>
      <w:r>
        <w:fldChar w:fldCharType="end"/>
      </w:r>
      <w:r>
        <w:fldChar w:fldCharType="begin"/>
      </w:r>
      <w:r>
        <w:instrText xml:space="preserve"> XE "Messages:connection-oriented RPC transports"</w:instrText>
      </w:r>
      <w:r>
        <w:fldChar w:fldCharType="end"/>
      </w:r>
    </w:p>
    <w:p w:rsidR="000F2369" w:rsidRDefault="00D06027">
      <w:r>
        <w:t>All connection-oriented RPC protocols specified in this document are carried by transport protocols that MAY satisfy the following requirements:</w:t>
      </w:r>
    </w:p>
    <w:p w:rsidR="000F2369" w:rsidRDefault="00D06027">
      <w:pPr>
        <w:pStyle w:val="ListParagraph"/>
        <w:numPr>
          <w:ilvl w:val="0"/>
          <w:numId w:val="50"/>
        </w:numPr>
      </w:pPr>
      <w:r>
        <w:t xml:space="preserve">The transport protocol allows a client to establish a connection with a server given a network address, </w:t>
      </w:r>
      <w:hyperlink w:anchor="gt_b91c1e27-e8e0-499b-8c65-738006af72ee">
        <w:r>
          <w:rPr>
            <w:rStyle w:val="HyperlinkGreen"/>
            <w:b/>
          </w:rPr>
          <w:t>endpoint</w:t>
        </w:r>
      </w:hyperlink>
      <w:r>
        <w:t>, and, optionally, one or more network options.</w:t>
      </w:r>
    </w:p>
    <w:p w:rsidR="000F2369" w:rsidRDefault="00D06027">
      <w:pPr>
        <w:pStyle w:val="ListParagraph"/>
        <w:numPr>
          <w:ilvl w:val="0"/>
          <w:numId w:val="50"/>
        </w:numPr>
      </w:pPr>
      <w:r>
        <w:t>Each transport protocol connection is a duplex communication session that supports reliable, in order, at-most-once delivery semantics.</w:t>
      </w:r>
    </w:p>
    <w:p w:rsidR="000F2369" w:rsidRDefault="00D06027">
      <w:pPr>
        <w:pStyle w:val="ListParagraph"/>
        <w:numPr>
          <w:ilvl w:val="0"/>
          <w:numId w:val="50"/>
        </w:numPr>
      </w:pPr>
      <w:r>
        <w:t xml:space="preserve">Each connection can be established and can be terminated. Once established, a connection allows sending and receiving of unlimited amounts of data. Optionally, a transport can detect whether the other party to a connection has dropped off the connection and SHOULD indicate this to RPC runtime. The details of how and when this is handled are specified in sections </w:t>
      </w:r>
      <w:hyperlink w:anchor="Section_b026351ac82d4e8896a45d120fe64722" w:history="1">
        <w:r>
          <w:rPr>
            <w:rStyle w:val="Hyperlink"/>
          </w:rPr>
          <w:t>3.3.2.2.1</w:t>
        </w:r>
      </w:hyperlink>
      <w:r>
        <w:t xml:space="preserve"> and </w:t>
      </w:r>
      <w:hyperlink w:anchor="Section_2e5118829db94e40af63d52d045bd39f" w:history="1">
        <w:r>
          <w:rPr>
            <w:rStyle w:val="Hyperlink"/>
          </w:rPr>
          <w:t>3.3.2.7.1</w:t>
        </w:r>
      </w:hyperlink>
      <w:r>
        <w:t>.</w:t>
      </w:r>
    </w:p>
    <w:p w:rsidR="000F2369" w:rsidRDefault="00D06027">
      <w:r>
        <w:t xml:space="preserve">In sections </w:t>
      </w:r>
      <w:hyperlink w:anchor="Section_95fbfb56d67a47df900ce263d6031f22" w:history="1">
        <w:r>
          <w:rPr>
            <w:rStyle w:val="Hyperlink"/>
          </w:rPr>
          <w:t>2.1.1.1</w:t>
        </w:r>
      </w:hyperlink>
      <w:r>
        <w:t xml:space="preserve"> through </w:t>
      </w:r>
      <w:hyperlink w:anchor="Section_fb1a1d670180429ca0596a95e71f9ce5" w:history="1">
        <w:r>
          <w:rPr>
            <w:rStyle w:val="Hyperlink"/>
          </w:rPr>
          <w:t>2.1.1.8</w:t>
        </w:r>
      </w:hyperlink>
      <w:r>
        <w:t>, for each transport protocol that supports these extensions, this document specifies how the transport protocol fulfills the requirements given in this section and any other relevant transport-specific details.</w:t>
      </w:r>
    </w:p>
    <w:p w:rsidR="000F2369" w:rsidRDefault="00D06027">
      <w:pPr>
        <w:pStyle w:val="Heading4"/>
      </w:pPr>
      <w:bookmarkStart w:id="85" w:name="section_95fbfb56d67a47df900ce263d6031f22"/>
      <w:bookmarkStart w:id="86" w:name="_Toc423365825"/>
      <w:r>
        <w:t>TCP/IP (NCACN_IP_TCP)</w:t>
      </w:r>
      <w:bookmarkEnd w:id="85"/>
      <w:bookmarkEnd w:id="86"/>
      <w:r>
        <w:fldChar w:fldCharType="begin"/>
      </w:r>
      <w:r>
        <w:instrText xml:space="preserve"> XE "TCP/IP (NCACN_IP_TCP)"</w:instrText>
      </w:r>
      <w:r>
        <w:fldChar w:fldCharType="end"/>
      </w:r>
    </w:p>
    <w:p w:rsidR="000F2369" w:rsidRDefault="00D06027">
      <w:r>
        <w:t>This protocol sequence specifies RPC directly over TCP/IP. There are no intermediate protocols between TCP/IP and RPC.</w:t>
      </w:r>
    </w:p>
    <w:p w:rsidR="000F2369" w:rsidRDefault="00D06027">
      <w:r>
        <w:t xml:space="preserve">When extensions that are not specified in sections </w:t>
      </w:r>
      <w:hyperlink w:anchor="Section_c31c26d4b401466f95a44b4881d13e1a" w:history="1">
        <w:r>
          <w:rPr>
            <w:rStyle w:val="Hyperlink"/>
          </w:rPr>
          <w:t>2.1.1</w:t>
        </w:r>
      </w:hyperlink>
      <w:r>
        <w:t xml:space="preserve"> through </w:t>
      </w:r>
      <w:hyperlink w:anchor="Section_ca2cf7b2f8d9487f82e8b68a70848a54" w:history="1">
        <w:r>
          <w:rPr>
            <w:rStyle w:val="Hyperlink"/>
          </w:rPr>
          <w:t>2.1.2</w:t>
        </w:r>
      </w:hyperlink>
      <w:r>
        <w:t xml:space="preserve"> are enabled over the TCP transport protocol, the network address MUST be an IPv4 or IPv6 address or a server name.</w:t>
      </w:r>
      <w:bookmarkStart w:id="87"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87"/>
      <w:r>
        <w:t xml:space="preserve"> The server name MUST be a Unicode string that represents either a NetBIOS host name (see </w:t>
      </w:r>
      <w:hyperlink r:id="rId242">
        <w:r>
          <w:rPr>
            <w:rStyle w:val="Hyperlink"/>
          </w:rPr>
          <w:t>[MS-NBTE]</w:t>
        </w:r>
      </w:hyperlink>
      <w:r>
        <w:t xml:space="preserve"> section 2.2.1) or a fully qualified domain name (see </w:t>
      </w:r>
      <w:hyperlink r:id="rId243">
        <w:r>
          <w:rPr>
            <w:rStyle w:val="Hyperlink"/>
          </w:rPr>
          <w:t>[RFC1035]</w:t>
        </w:r>
      </w:hyperlink>
      <w:r>
        <w:t xml:space="preserve"> section 3.1 and </w:t>
      </w:r>
      <w:hyperlink r:id="rId244">
        <w:r>
          <w:rPr>
            <w:rStyle w:val="Hyperlink"/>
          </w:rPr>
          <w:t>[RFC2181]</w:t>
        </w:r>
      </w:hyperlink>
      <w:r>
        <w:t xml:space="preserve"> section 11).</w:t>
      </w:r>
    </w:p>
    <w:p w:rsidR="000F2369" w:rsidRDefault="00D06027">
      <w:r>
        <w:t>The server name MUST resolve to an IPv4 or IPv6 address (</w:t>
      </w:r>
      <w:hyperlink r:id="rId245">
        <w:r>
          <w:rPr>
            <w:rStyle w:val="Hyperlink"/>
          </w:rPr>
          <w:t>[RFC1001]</w:t>
        </w:r>
      </w:hyperlink>
      <w:r>
        <w:t xml:space="preserve"> </w:t>
      </w:r>
      <w:hyperlink r:id="rId246">
        <w:r>
          <w:rPr>
            <w:rStyle w:val="Hyperlink"/>
          </w:rPr>
          <w:t>[RFC1002]</w:t>
        </w:r>
      </w:hyperlink>
      <w:r>
        <w:t xml:space="preserve">). Server names are resolved by using </w:t>
      </w:r>
      <w:r>
        <w:rPr>
          <w:b/>
        </w:rPr>
        <w:t>GetAddrInfo</w:t>
      </w:r>
      <w:r>
        <w:t xml:space="preserve"> or equivalent Windows APIs, which return a list of IP addresses. The server MUST attempt to connect to each IP address returned in the list. Connections are attempted in sequential order, a single address at a time. If the connection fails, the server MUST attempt to connect to the next IP address in the list.</w:t>
      </w:r>
    </w:p>
    <w:p w:rsidR="000F2369" w:rsidRDefault="00D06027">
      <w:r>
        <w:t>IPv4 addresses MUST be supported and IPv6 addresses SHOULD be supported.</w:t>
      </w:r>
    </w:p>
    <w:p w:rsidR="000F2369" w:rsidRDefault="00D06027">
      <w:r>
        <w:t>The endpoint MUST be a 16-bit unsigned integer port number. The network address of the server and the endpoint are not transmitted over the network by these extensions but are used by lower-layer protocols to set up the connection.</w:t>
      </w:r>
    </w:p>
    <w:p w:rsidR="000F2369" w:rsidRDefault="00D06027">
      <w:r>
        <w:t xml:space="preserve">RPC over TCP/IP MUST use endpoint mapper </w:t>
      </w:r>
      <w:hyperlink w:anchor="gt_a7498f8e-e85d-473b-9fc9-d2fffdf71c8a">
        <w:r>
          <w:rPr>
            <w:rStyle w:val="HyperlinkGreen"/>
            <w:b/>
          </w:rPr>
          <w:t>well-known endpoint</w:t>
        </w:r>
      </w:hyperlink>
      <w:r>
        <w:t xml:space="preserve"> 135, as specified in </w:t>
      </w:r>
      <w:hyperlink r:id="rId247">
        <w:r>
          <w:rPr>
            <w:rStyle w:val="Hyperlink"/>
          </w:rPr>
          <w:t>[C706]</w:t>
        </w:r>
      </w:hyperlink>
      <w:r>
        <w:t xml:space="preserve"> Appendix H.</w:t>
      </w:r>
    </w:p>
    <w:p w:rsidR="000F2369" w:rsidRDefault="00D06027">
      <w:pPr>
        <w:pStyle w:val="Heading4"/>
      </w:pPr>
      <w:bookmarkStart w:id="88" w:name="section_7063c7bdb48b42e791543c2ec4113c0d"/>
      <w:bookmarkStart w:id="89" w:name="_Toc423365826"/>
      <w:r>
        <w:t>SMB (NCACN_NP)</w:t>
      </w:r>
      <w:bookmarkEnd w:id="88"/>
      <w:bookmarkEnd w:id="89"/>
      <w:r>
        <w:fldChar w:fldCharType="begin"/>
      </w:r>
      <w:r>
        <w:instrText xml:space="preserve"> XE "SMB (NCACN_NP)"</w:instrText>
      </w:r>
      <w:r>
        <w:fldChar w:fldCharType="end"/>
      </w:r>
    </w:p>
    <w:p w:rsidR="000F2369" w:rsidRDefault="00D06027">
      <w:r>
        <w:t>This protocol sequence specifies RPC directly over SMB. There are no intermediate protocols between RPC and SMB.</w:t>
      </w:r>
    </w:p>
    <w:p w:rsidR="000F2369" w:rsidRDefault="00D06027">
      <w:r>
        <w:t>When these extensions are enabled over the SMB transport protocol, the network address used by the client MUST be an IPv4 or IPv6 address or a server name.</w:t>
      </w:r>
      <w:bookmarkStart w:id="9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90"/>
      <w:r>
        <w:t xml:space="preserve">The server name MUST be a Unicode string that represents either a NetBIOS host name (see </w:t>
      </w:r>
      <w:hyperlink r:id="rId248">
        <w:r>
          <w:rPr>
            <w:rStyle w:val="Hyperlink"/>
          </w:rPr>
          <w:t>[MS-NBTE]</w:t>
        </w:r>
      </w:hyperlink>
      <w:r>
        <w:t xml:space="preserve"> section 2.2.1) or a fully qualified domain name (see </w:t>
      </w:r>
      <w:hyperlink r:id="rId249">
        <w:r>
          <w:rPr>
            <w:rStyle w:val="Hyperlink"/>
          </w:rPr>
          <w:t>[RFC1035]</w:t>
        </w:r>
      </w:hyperlink>
      <w:r>
        <w:t xml:space="preserve"> section 3.1 and </w:t>
      </w:r>
      <w:hyperlink r:id="rId250">
        <w:r>
          <w:rPr>
            <w:rStyle w:val="Hyperlink"/>
          </w:rPr>
          <w:t>[RFC2181]</w:t>
        </w:r>
      </w:hyperlink>
      <w:r>
        <w:t xml:space="preserve"> section 11). </w:t>
      </w:r>
    </w:p>
    <w:p w:rsidR="000F2369" w:rsidRDefault="00D06027">
      <w:r>
        <w:t xml:space="preserve">The endpoint MUST be a </w:t>
      </w:r>
      <w:hyperlink w:anchor="gt_34f1dfa8-b1df-4d77-aa6e-d777422f9dca">
        <w:r>
          <w:rPr>
            <w:rStyle w:val="HyperlinkGreen"/>
            <w:b/>
          </w:rPr>
          <w:t>named pipe</w:t>
        </w:r>
      </w:hyperlink>
      <w:r>
        <w:t xml:space="preserve"> name. The network address and endpoint are not transmitted on the network by these extensions but are used by lower-layer protocols to set up the connection.</w:t>
      </w:r>
    </w:p>
    <w:p w:rsidR="000F2369" w:rsidRDefault="00D06027">
      <w:r>
        <w:t xml:space="preserve">RPC over SMB MUST use an endpoint mapper well-known endpoint of \pipe\epmapper. </w:t>
      </w:r>
    </w:p>
    <w:p w:rsidR="000F2369" w:rsidRDefault="00D06027">
      <w:r>
        <w:t xml:space="preserve">RPC over SMB MUST use a protocol identifier of 0x0F instead of 0x10, as specified in </w:t>
      </w:r>
      <w:hyperlink r:id="rId251">
        <w:r>
          <w:rPr>
            <w:rStyle w:val="Hyperlink"/>
          </w:rPr>
          <w:t>[C706]</w:t>
        </w:r>
      </w:hyperlink>
      <w:r>
        <w:t xml:space="preserve"> Appendix I.</w:t>
      </w:r>
      <w:bookmarkStart w:id="9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91"/>
    </w:p>
    <w:p w:rsidR="000F2369" w:rsidRDefault="00D06027">
      <w:r>
        <w:t xml:space="preserve">The tower encoding for RPC over SMB MUST be the same as what is specified in [C706] Appendix L, for ncacn_ip_tcp. The port address MUST be the endpoint encoded into a NULL-terminated string in ASCII character format. The length of the string MUST be less than 0xFFFF bytes. For changes in how these extensions interpret the tower encoding (as specified in [C706] Appendix L), see section </w:t>
      </w:r>
      <w:hyperlink w:anchor="Section_68123428ebee4a30842e6c9212afe931" w:history="1">
        <w:r>
          <w:rPr>
            <w:rStyle w:val="Hyperlink"/>
          </w:rPr>
          <w:t>3.1.3.5.3</w:t>
        </w:r>
      </w:hyperlink>
      <w:r>
        <w:t>.</w:t>
      </w:r>
    </w:p>
    <w:p w:rsidR="000F2369" w:rsidRDefault="00D06027">
      <w:r>
        <w:t xml:space="preserve">When an application is creating a binding handle for RPC over named pipes, the application will provide a server name, endpoint, and credentials. The server name, endpoint, and credentials are provided to </w:t>
      </w:r>
      <w:hyperlink w:anchor="gt_09dbec39-5e75-4d9a-babf-1c9f1d499625">
        <w:r>
          <w:rPr>
            <w:rStyle w:val="HyperlinkGreen"/>
            <w:b/>
          </w:rPr>
          <w:t>SMB</w:t>
        </w:r>
      </w:hyperlink>
      <w:r>
        <w:t xml:space="preserve"> (</w:t>
      </w:r>
      <w:hyperlink r:id="rId252">
        <w:r>
          <w:rPr>
            <w:rStyle w:val="Hyperlink"/>
          </w:rPr>
          <w:t>[MS-CIFS]</w:t>
        </w:r>
      </w:hyperlink>
      <w:r>
        <w:t xml:space="preserve"> section 3.4.4.1) to uniquely identify the named pipe (SMB session) which the RPC binding handle will use.</w:t>
      </w:r>
    </w:p>
    <w:p w:rsidR="000F2369" w:rsidRDefault="00D06027">
      <w:r>
        <w:t xml:space="preserve">All PDUs sent over SMB MUST be sent as named pipe writes ([MS-CIFS] section 3.4.4.2), and PDUs to be received MUST be received as named pipe reads, as specified in [MS-CIFS] section 3.4.4.3. However, in the case of synchronous RPCs, an implementation of these extensions MAY require the Server Message Block (SMB) Protocol (as specified in </w:t>
      </w:r>
      <w:hyperlink r:id="rId253">
        <w:r>
          <w:rPr>
            <w:rStyle w:val="Hyperlink"/>
          </w:rPr>
          <w:t>[MS-SMB]</w:t>
        </w:r>
      </w:hyperlink>
      <w:r>
        <w:t>)implementation to execute a transaction encompassing the write of the last request PDU and the read of the first response PDU on the client. The last request PDU MUST be a bind, an alter_context, or the last fragment of a request. The first response PDU MUST be a bind_ack or bind_nak, an alter_context_response, or the first fragment of a response. The transaction over a write and read is as specified in [MS-CIFS].</w:t>
      </w:r>
      <w:bookmarkStart w:id="92"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2"/>
    </w:p>
    <w:p w:rsidR="000F2369" w:rsidRDefault="00D06027">
      <w:pPr>
        <w:pStyle w:val="Heading4"/>
      </w:pPr>
      <w:bookmarkStart w:id="93" w:name="section_c3d5e5db29a548b1943ab980c32a405c"/>
      <w:bookmarkStart w:id="94" w:name="_Toc423365827"/>
      <w:r>
        <w:t>SPX (NCACN_SPX)</w:t>
      </w:r>
      <w:bookmarkEnd w:id="93"/>
      <w:bookmarkEnd w:id="94"/>
      <w:r>
        <w:fldChar w:fldCharType="begin"/>
      </w:r>
      <w:r>
        <w:instrText xml:space="preserve"> XE "SPX (NCACN_SPX)"</w:instrText>
      </w:r>
      <w:r>
        <w:fldChar w:fldCharType="end"/>
      </w:r>
    </w:p>
    <w:p w:rsidR="000F2369" w:rsidRDefault="00D06027">
      <w:r>
        <w:t>This protocol sequence specifies RPC directly over SPX. There are no intermediate protocols between RPC and SPX. An implementation MAY</w:t>
      </w:r>
      <w:bookmarkStart w:id="9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95"/>
      <w:r>
        <w:t xml:space="preserve"> support this protocol sequence. </w:t>
      </w:r>
    </w:p>
    <w:p w:rsidR="000F2369" w:rsidRDefault="00D06027">
      <w:r>
        <w:t xml:space="preserve">When extensions that are not specified in sections </w:t>
      </w:r>
      <w:hyperlink w:anchor="Section_c31c26d4b401466f95a44b4881d13e1a" w:history="1">
        <w:r>
          <w:rPr>
            <w:rStyle w:val="Hyperlink"/>
          </w:rPr>
          <w:t>2.1.1</w:t>
        </w:r>
      </w:hyperlink>
      <w:r>
        <w:t xml:space="preserve"> through </w:t>
      </w:r>
      <w:hyperlink w:anchor="Section_ca2cf7b2f8d9487f82e8b68a70848a54" w:history="1">
        <w:r>
          <w:rPr>
            <w:rStyle w:val="Hyperlink"/>
          </w:rPr>
          <w:t>2.1.2</w:t>
        </w:r>
      </w:hyperlink>
      <w:r>
        <w:t xml:space="preserve"> are enabled over the SPX transport protocol, the network address MUST be either a Netware machine name or a network and node number. For more information, see </w:t>
      </w:r>
      <w:hyperlink r:id="rId254">
        <w:r>
          <w:rPr>
            <w:rStyle w:val="Hyperlink"/>
          </w:rPr>
          <w:t>[IPX]</w:t>
        </w:r>
      </w:hyperlink>
      <w:r>
        <w:t>, IPX Addressing.</w:t>
      </w:r>
    </w:p>
    <w:p w:rsidR="000F2369" w:rsidRDefault="00D06027">
      <w:r>
        <w:t>The endpoint MUST be a 16-bit unsigned integer port number. The network address of the server and the endpoint are not transmitted over the network by these extensions but are used by lower-layer protocols to set up the connection.</w:t>
      </w:r>
    </w:p>
    <w:p w:rsidR="000F2369" w:rsidRDefault="00D06027">
      <w:r>
        <w:t xml:space="preserve">RPC over SPX MUST use an endpoint mapper well-known endpoint of 34280. </w:t>
      </w:r>
    </w:p>
    <w:p w:rsidR="000F2369" w:rsidRDefault="00D06027">
      <w:pPr>
        <w:pStyle w:val="Heading4"/>
      </w:pPr>
      <w:bookmarkStart w:id="96" w:name="section_6037c78ae132422bb90214377a964c2b"/>
      <w:bookmarkStart w:id="97" w:name="_Toc423365828"/>
      <w:r>
        <w:t>NetBIOS over IPX (NCACN_NB_IPX)</w:t>
      </w:r>
      <w:bookmarkEnd w:id="96"/>
      <w:bookmarkEnd w:id="97"/>
      <w:r>
        <w:fldChar w:fldCharType="begin"/>
      </w:r>
      <w:r>
        <w:instrText xml:space="preserve"> XE "NetBIOS over IPX (NCACN_NB_IPX)"</w:instrText>
      </w:r>
      <w:r>
        <w:fldChar w:fldCharType="end"/>
      </w:r>
    </w:p>
    <w:p w:rsidR="000F2369" w:rsidRDefault="00D06027">
      <w:r>
        <w:t xml:space="preserve">This protocol sequence specifies RPC directly over </w:t>
      </w:r>
      <w:hyperlink w:anchor="gt_b86c44e6-57df-4c48-8163-5e3fa7bdcff4">
        <w:r>
          <w:rPr>
            <w:rStyle w:val="HyperlinkGreen"/>
            <w:b/>
          </w:rPr>
          <w:t>NetBIOS</w:t>
        </w:r>
      </w:hyperlink>
      <w:r>
        <w:t xml:space="preserve"> over IPX, which MAY</w:t>
      </w:r>
      <w:bookmarkStart w:id="98"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Start w:id="99" w:name="Appendix_A_Target_8"/>
      <w:bookmarkEnd w:id="98"/>
      <w:r>
        <w:fldChar w:fldCharType="begin"/>
      </w:r>
      <w:r>
        <w:instrText xml:space="preserve"> HYPERLINK \l "Appendix_A_8" \h </w:instrText>
      </w:r>
      <w:r>
        <w:fldChar w:fldCharType="separate"/>
      </w:r>
      <w:r>
        <w:rPr>
          <w:rStyle w:val="Hyperlink"/>
        </w:rPr>
        <w:t>&lt;8&gt;</w:t>
      </w:r>
      <w:r>
        <w:rPr>
          <w:rStyle w:val="Hyperlink"/>
        </w:rPr>
        <w:fldChar w:fldCharType="end"/>
      </w:r>
      <w:bookmarkEnd w:id="99"/>
      <w:r>
        <w:t xml:space="preserve"> be supported. There are no intermediate protocols between RPC and NetBIOS over IPX. These extensions define three NetBIOS mappings for RPC. The mappings are the same at the RPC level but use a different NetBIOS transport. Some implementations may offer higher-layer protocols the opportunity to choose the NetBIOS transport to be used. This section covers the mapping of RPC to NetBIOS over IPX.</w:t>
      </w:r>
      <w:bookmarkStart w:id="100"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00"/>
      <w:r>
        <w:t xml:space="preserve"> </w:t>
      </w:r>
    </w:p>
    <w:p w:rsidR="000F2369" w:rsidRDefault="00D06027">
      <w:r>
        <w:t xml:space="preserve">When these extensions are enabled over the NetBIOS over IPX session service, as specified in </w:t>
      </w:r>
      <w:hyperlink r:id="rId255">
        <w:r>
          <w:rPr>
            <w:rStyle w:val="Hyperlink"/>
          </w:rPr>
          <w:t>[MS-CIFS]</w:t>
        </w:r>
      </w:hyperlink>
      <w:r>
        <w:t xml:space="preserve"> section 2.1.1.3, the network address MUST be a </w:t>
      </w:r>
      <w:hyperlink w:anchor="gt_150cc108-7e58-4fdb-957d-2a3734ba15f5">
        <w:r>
          <w:rPr>
            <w:rStyle w:val="HyperlinkGreen"/>
            <w:b/>
          </w:rPr>
          <w:t>NetBIOS host name</w:t>
        </w:r>
      </w:hyperlink>
      <w:r>
        <w:t>.</w:t>
      </w:r>
    </w:p>
    <w:p w:rsidR="000F2369" w:rsidRDefault="00D06027">
      <w:r>
        <w:t>The endpoint MUST be an 8-bit unsigned integer socket number. The network address and endpoint are not transmitted on the network by these extensions but are used by lower-layer protocols to set up the connection.</w:t>
      </w:r>
    </w:p>
    <w:p w:rsidR="000F2369" w:rsidRDefault="00D06027">
      <w:r>
        <w:t xml:space="preserve">RPC over NetBIOS over IPX MUST use an endpoint mapper well-known endpoint of 135. RPC over NetBIOS over IPX MUST use a protocol identifier of 0x12 instead of the value of 0x11, as specified in </w:t>
      </w:r>
      <w:hyperlink r:id="rId256">
        <w:r>
          <w:rPr>
            <w:rStyle w:val="Hyperlink"/>
          </w:rPr>
          <w:t>[C706]</w:t>
        </w:r>
      </w:hyperlink>
      <w:r>
        <w:t xml:space="preserve"> Appendix I. </w:t>
      </w:r>
    </w:p>
    <w:p w:rsidR="000F2369" w:rsidRDefault="00D06027">
      <w:r>
        <w:t xml:space="preserve">When communicating between a client and a server by using NetBIOS over IPX, each RPC PDU MUST be prefixed with a 4-octet sequence number encoded with </w:t>
      </w:r>
      <w:hyperlink w:anchor="gt_079478cb-f4c5-4ce5-b72b-2144da5d2ce7">
        <w:r>
          <w:rPr>
            <w:rStyle w:val="HyperlinkGreen"/>
            <w:b/>
          </w:rPr>
          <w:t>little-endian</w:t>
        </w:r>
      </w:hyperlink>
      <w:r>
        <w:t xml:space="preserve"> byte ordering, as defined in the following diagram. </w:t>
      </w:r>
    </w:p>
    <w:tbl>
      <w:tblPr>
        <w:tblStyle w:val="Table-PacketDiagram"/>
        <w:tblW w:w="0" w:type="auto"/>
        <w:tblLook w:val="04A0" w:firstRow="1" w:lastRow="0" w:firstColumn="1" w:lastColumn="0" w:noHBand="0" w:noVBand="1"/>
      </w:tblPr>
      <w:tblGrid>
        <w:gridCol w:w="130"/>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Packetdiagramheaderrow"/>
            </w:pPr>
            <w:r>
              <w:t>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1 0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2 0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3 0</w:t>
            </w:r>
          </w:p>
        </w:tc>
        <w:tc>
          <w:tcPr>
            <w:tcW w:w="0" w:type="auto"/>
          </w:tcPr>
          <w:p w:rsidR="000F2369" w:rsidRDefault="00D06027">
            <w:pPr>
              <w:pStyle w:val="Packetdiagramheaderrow"/>
            </w:pPr>
            <w:r>
              <w:t>1</w:t>
            </w:r>
          </w:p>
        </w:tc>
      </w:tr>
      <w:tr w:rsidR="000F2369" w:rsidTr="000F2369">
        <w:tc>
          <w:tcPr>
            <w:tcW w:w="0" w:type="auto"/>
            <w:gridSpan w:val="32"/>
          </w:tcPr>
          <w:p w:rsidR="000F2369" w:rsidRDefault="00D06027">
            <w:pPr>
              <w:pStyle w:val="Packetdiagramtext"/>
            </w:pPr>
            <w:r>
              <w:t xml:space="preserve"> Sequence number </w:t>
            </w:r>
          </w:p>
        </w:tc>
      </w:tr>
      <w:tr w:rsidR="000F2369" w:rsidTr="000F2369">
        <w:tc>
          <w:tcPr>
            <w:tcW w:w="0" w:type="auto"/>
            <w:gridSpan w:val="32"/>
          </w:tcPr>
          <w:p w:rsidR="000F2369" w:rsidRDefault="00D06027">
            <w:pPr>
              <w:pStyle w:val="Packetdiagramtext"/>
            </w:pPr>
            <w:r>
              <w:t>PDU (variable)</w:t>
            </w:r>
          </w:p>
        </w:tc>
      </w:tr>
    </w:tbl>
    <w:p w:rsidR="000F2369" w:rsidRDefault="00D06027">
      <w:r>
        <w:t>The sequence numbers SHOULD start at 0 and increase monotonically, wrapping if it exceeds 2</w:t>
      </w:r>
      <w:r>
        <w:rPr>
          <w:vertAlign w:val="superscript"/>
        </w:rPr>
        <w:t>32</w:t>
      </w:r>
      <w:r>
        <w:t>-1, for each sent PDU on a given NetBIOS connection. The server SHOULD ignore the sequence number values.</w:t>
      </w:r>
    </w:p>
    <w:p w:rsidR="000F2369" w:rsidRDefault="00D06027">
      <w:pPr>
        <w:pStyle w:val="Heading4"/>
      </w:pPr>
      <w:bookmarkStart w:id="101" w:name="section_f50c8f339f1c4761aea810f6754c747b"/>
      <w:bookmarkStart w:id="102" w:name="_Toc423365829"/>
      <w:r>
        <w:t>NetBIOS over TCP (NCACN_NB_TCP)</w:t>
      </w:r>
      <w:bookmarkEnd w:id="101"/>
      <w:bookmarkEnd w:id="102"/>
      <w:r>
        <w:fldChar w:fldCharType="begin"/>
      </w:r>
      <w:r>
        <w:instrText xml:space="preserve"> XE "NetBIOS over TCP (NCACN_NB_TCP)"</w:instrText>
      </w:r>
      <w:r>
        <w:fldChar w:fldCharType="end"/>
      </w:r>
    </w:p>
    <w:p w:rsidR="000F2369" w:rsidRDefault="00D06027">
      <w:r>
        <w:t>This protocol sequence specifies RPC directly over NetBIOS over TCP. There are no intermediate protocols between RPC and NetBIOS over TCP. These extensions define three NetBIOS mappings for RPC. The mappings are the same at the RPC level but use a different NetBIOS transport. Some implementations may offer higher-layer protocols the opportunity to choose the NetBIOS transport to be used. This section covers the mapping of RPC to NetBIOS over TCP, which MAY</w:t>
      </w:r>
      <w:bookmarkStart w:id="103"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Start w:id="104" w:name="Appendix_A_Target_11"/>
      <w:bookmarkEnd w:id="103"/>
      <w:r>
        <w:fldChar w:fldCharType="begin"/>
      </w:r>
      <w:r>
        <w:instrText xml:space="preserve"> HYPERLINK \l "Appendix_A_11" \h </w:instrText>
      </w:r>
      <w:r>
        <w:fldChar w:fldCharType="separate"/>
      </w:r>
      <w:r>
        <w:rPr>
          <w:rStyle w:val="Hyperlink"/>
        </w:rPr>
        <w:t>&lt;11&gt;</w:t>
      </w:r>
      <w:r>
        <w:rPr>
          <w:rStyle w:val="Hyperlink"/>
        </w:rPr>
        <w:fldChar w:fldCharType="end"/>
      </w:r>
      <w:bookmarkStart w:id="105" w:name="Appendix_A_Target_12"/>
      <w:bookmarkEnd w:id="104"/>
      <w:r>
        <w:fldChar w:fldCharType="begin"/>
      </w:r>
      <w:r>
        <w:instrText xml:space="preserve"> HYPERLINK \l "Appendix_A_12" \h </w:instrText>
      </w:r>
      <w:r>
        <w:fldChar w:fldCharType="separate"/>
      </w:r>
      <w:r>
        <w:rPr>
          <w:rStyle w:val="Hyperlink"/>
        </w:rPr>
        <w:t>&lt;12&gt;</w:t>
      </w:r>
      <w:r>
        <w:rPr>
          <w:rStyle w:val="Hyperlink"/>
        </w:rPr>
        <w:fldChar w:fldCharType="end"/>
      </w:r>
      <w:bookmarkEnd w:id="105"/>
      <w:r>
        <w:t xml:space="preserve"> be supported.</w:t>
      </w:r>
    </w:p>
    <w:p w:rsidR="000F2369" w:rsidRDefault="00D06027">
      <w:r>
        <w:t xml:space="preserve">When these extensions are enabled over the NetBIOS over TCP session service, the network address MUST be a NetBIOS machine name, as specified in </w:t>
      </w:r>
      <w:hyperlink r:id="rId257">
        <w:r>
          <w:rPr>
            <w:rStyle w:val="Hyperlink"/>
          </w:rPr>
          <w:t>[RFC1001]</w:t>
        </w:r>
      </w:hyperlink>
      <w:r>
        <w:t xml:space="preserve"> and </w:t>
      </w:r>
      <w:hyperlink r:id="rId258">
        <w:r>
          <w:rPr>
            <w:rStyle w:val="Hyperlink"/>
          </w:rPr>
          <w:t>[RFC1002]</w:t>
        </w:r>
      </w:hyperlink>
      <w:r>
        <w:t>.</w:t>
      </w:r>
    </w:p>
    <w:p w:rsidR="000F2369" w:rsidRDefault="00D06027">
      <w:r>
        <w:t>The endpoint MUST be an 8-bit unsigned integer port number. The network address and endpoint are not transmitted on the network by these extensions but are used by lower-layer protocols to set up the connection.</w:t>
      </w:r>
    </w:p>
    <w:p w:rsidR="000F2369" w:rsidRDefault="00D06027">
      <w:r>
        <w:t>RPC over NetBIOS over TCP MUST use an endpoint mapper well-known endpoint of 135.</w:t>
      </w:r>
    </w:p>
    <w:p w:rsidR="000F2369" w:rsidRDefault="00D06027">
      <w:r>
        <w:t xml:space="preserve">RPC over NetBIOS over TCP MUST use a protocol identifier of 0x12 instead of the value of 0x11, as specified in </w:t>
      </w:r>
      <w:hyperlink r:id="rId259">
        <w:r>
          <w:rPr>
            <w:rStyle w:val="Hyperlink"/>
          </w:rPr>
          <w:t>[C706]</w:t>
        </w:r>
      </w:hyperlink>
      <w:r>
        <w:t xml:space="preserve"> Appendix I. </w:t>
      </w:r>
    </w:p>
    <w:p w:rsidR="000F2369" w:rsidRDefault="00D06027">
      <w:r>
        <w:t>When communicating between a client and a server by using NetBIOS over TCP, each RPC PDU MUST be prefixed with a 4-octet sequence number encoded with little-endian byte ordering, as defined in the following diagram.</w:t>
      </w:r>
    </w:p>
    <w:tbl>
      <w:tblPr>
        <w:tblStyle w:val="Table-PacketDiagram"/>
        <w:tblW w:w="0" w:type="auto"/>
        <w:tblLook w:val="04A0" w:firstRow="1" w:lastRow="0" w:firstColumn="1" w:lastColumn="0" w:noHBand="0" w:noVBand="1"/>
      </w:tblPr>
      <w:tblGrid>
        <w:gridCol w:w="130"/>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Packetdiagramheaderrow"/>
            </w:pPr>
            <w:r>
              <w:t>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1 0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2 0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3 0</w:t>
            </w:r>
          </w:p>
        </w:tc>
        <w:tc>
          <w:tcPr>
            <w:tcW w:w="0" w:type="auto"/>
          </w:tcPr>
          <w:p w:rsidR="000F2369" w:rsidRDefault="00D06027">
            <w:pPr>
              <w:pStyle w:val="Packetdiagramheaderrow"/>
            </w:pPr>
            <w:r>
              <w:t>1</w:t>
            </w:r>
          </w:p>
        </w:tc>
      </w:tr>
      <w:tr w:rsidR="000F2369" w:rsidTr="000F2369">
        <w:tc>
          <w:tcPr>
            <w:tcW w:w="0" w:type="auto"/>
            <w:gridSpan w:val="32"/>
          </w:tcPr>
          <w:p w:rsidR="000F2369" w:rsidRDefault="00D06027">
            <w:pPr>
              <w:pStyle w:val="Packetdiagramtext"/>
            </w:pPr>
            <w:r>
              <w:t xml:space="preserve"> Sequence number </w:t>
            </w:r>
          </w:p>
        </w:tc>
      </w:tr>
      <w:tr w:rsidR="000F2369" w:rsidTr="000F2369">
        <w:tc>
          <w:tcPr>
            <w:tcW w:w="0" w:type="auto"/>
            <w:gridSpan w:val="32"/>
          </w:tcPr>
          <w:p w:rsidR="000F2369" w:rsidRDefault="00D06027">
            <w:pPr>
              <w:pStyle w:val="Packetdiagramtext"/>
            </w:pPr>
            <w:r>
              <w:t xml:space="preserve">PDU (variable) </w:t>
            </w:r>
          </w:p>
        </w:tc>
      </w:tr>
    </w:tbl>
    <w:p w:rsidR="000F2369" w:rsidRDefault="00D06027">
      <w:r>
        <w:t>The sequence numbers SHOULD start at 0 and increase monotonically, wrapping if it exceeds 2</w:t>
      </w:r>
      <w:r>
        <w:rPr>
          <w:vertAlign w:val="superscript"/>
        </w:rPr>
        <w:t>32</w:t>
      </w:r>
      <w:r>
        <w:t>-1, for each sent PDU on a given NetBIOS connection. The server SHOULD ignore the sequence number values.</w:t>
      </w:r>
    </w:p>
    <w:p w:rsidR="000F2369" w:rsidRDefault="00D06027">
      <w:pPr>
        <w:pStyle w:val="Heading4"/>
      </w:pPr>
      <w:bookmarkStart w:id="106" w:name="section_f5f3fef2cfdf4e6196a75a283784042c"/>
      <w:bookmarkStart w:id="107" w:name="_Toc423365830"/>
      <w:r>
        <w:t>NetBIOS over NetBEUI (NCACN_NB_NB)</w:t>
      </w:r>
      <w:bookmarkEnd w:id="106"/>
      <w:bookmarkEnd w:id="107"/>
      <w:r>
        <w:fldChar w:fldCharType="begin"/>
      </w:r>
      <w:r>
        <w:instrText xml:space="preserve"> XE "NetBIOS over NetBEUI (NCACN_NB_NB)"</w:instrText>
      </w:r>
      <w:r>
        <w:fldChar w:fldCharType="end"/>
      </w:r>
    </w:p>
    <w:p w:rsidR="000F2369" w:rsidRDefault="00D06027">
      <w:r>
        <w:t>This protocol sequence specifies RPC directly over NetBIOS over NetBEUI. There are no intermediate protocols between RPC and NetBIOS over NetBEUI. These extensions define three NetBIOS mappings for RPC. The mappings are the same at the RPC level but use a different NetBIOS transport. Some implementations may offer higher-layer protocols the opportunity to choose the NetBIOS transport to be used. This section covers the mapping of RPC to NetBIOS over NetBEUI, which MAY</w:t>
      </w:r>
      <w:bookmarkStart w:id="108"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Start w:id="109" w:name="Appendix_A_Target_14"/>
      <w:bookmarkEnd w:id="108"/>
      <w:r>
        <w:fldChar w:fldCharType="begin"/>
      </w:r>
      <w:r>
        <w:instrText xml:space="preserve"> HYPERLINK \l "Appendix_A_14" \h </w:instrText>
      </w:r>
      <w:r>
        <w:fldChar w:fldCharType="separate"/>
      </w:r>
      <w:r>
        <w:rPr>
          <w:rStyle w:val="Hyperlink"/>
        </w:rPr>
        <w:t>&lt;14&gt;</w:t>
      </w:r>
      <w:r>
        <w:rPr>
          <w:rStyle w:val="Hyperlink"/>
        </w:rPr>
        <w:fldChar w:fldCharType="end"/>
      </w:r>
      <w:bookmarkEnd w:id="109"/>
      <w:r>
        <w:t xml:space="preserve"> be supported.</w:t>
      </w:r>
    </w:p>
    <w:p w:rsidR="000F2369" w:rsidRDefault="00D06027">
      <w:r>
        <w:t xml:space="preserve">When these extensions are enabled over the NetBIOS over NetBEUI session service, as specified in </w:t>
      </w:r>
      <w:hyperlink r:id="rId260">
        <w:r>
          <w:rPr>
            <w:rStyle w:val="Hyperlink"/>
          </w:rPr>
          <w:t>[NETBEUI]</w:t>
        </w:r>
      </w:hyperlink>
      <w:r>
        <w:t>, the network address MUST be a NetBIOS machine name, as specified in [NETBEUI].</w:t>
      </w:r>
    </w:p>
    <w:p w:rsidR="000F2369" w:rsidRDefault="00D06027">
      <w:r>
        <w:t>The endpoint MUST be an 8-bit unsigned integer port number. The network address and endpoint are not transmitted on the network by these extensions but are used by lower-layer protocols to set up the connection.</w:t>
      </w:r>
    </w:p>
    <w:p w:rsidR="000F2369" w:rsidRDefault="00D06027">
      <w:r>
        <w:t>RPC over NetBIOS over NetBEUI MUST use an endpoint mapper well-known endpoint of 135.</w:t>
      </w:r>
    </w:p>
    <w:p w:rsidR="000F2369" w:rsidRDefault="00D06027">
      <w:r>
        <w:t xml:space="preserve">RPC over NetBIOS over NetBEUI MUST use a protocol identifier of 0x12 instead of the value of 0x11, as specified in </w:t>
      </w:r>
      <w:hyperlink r:id="rId261">
        <w:r>
          <w:rPr>
            <w:rStyle w:val="Hyperlink"/>
          </w:rPr>
          <w:t>[C706]</w:t>
        </w:r>
      </w:hyperlink>
      <w:r>
        <w:t xml:space="preserve"> Appendix I. </w:t>
      </w:r>
    </w:p>
    <w:p w:rsidR="000F2369" w:rsidRDefault="00D06027">
      <w:r>
        <w:t>When communicating between a client and a server by using NetBIOS over NetBEUI, each RPC PDU MUST be prefixed with a 4-octet sequence number encoded with little-endian byte ordering, as defined in the following diagram.</w:t>
      </w:r>
    </w:p>
    <w:tbl>
      <w:tblPr>
        <w:tblStyle w:val="Table-PacketDiagram"/>
        <w:tblW w:w="0" w:type="auto"/>
        <w:tblLook w:val="04A0" w:firstRow="1" w:lastRow="0" w:firstColumn="1" w:lastColumn="0" w:noHBand="0" w:noVBand="1"/>
      </w:tblPr>
      <w:tblGrid>
        <w:gridCol w:w="130"/>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Packetdiagramheaderrow"/>
            </w:pPr>
            <w:r>
              <w:t>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1 0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2 0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3 0</w:t>
            </w:r>
          </w:p>
        </w:tc>
        <w:tc>
          <w:tcPr>
            <w:tcW w:w="0" w:type="auto"/>
          </w:tcPr>
          <w:p w:rsidR="000F2369" w:rsidRDefault="00D06027">
            <w:pPr>
              <w:pStyle w:val="Packetdiagramheaderrow"/>
            </w:pPr>
            <w:r>
              <w:t>1</w:t>
            </w:r>
          </w:p>
        </w:tc>
      </w:tr>
      <w:tr w:rsidR="000F2369" w:rsidTr="000F2369">
        <w:tc>
          <w:tcPr>
            <w:tcW w:w="0" w:type="auto"/>
            <w:gridSpan w:val="32"/>
          </w:tcPr>
          <w:p w:rsidR="000F2369" w:rsidRDefault="00D06027">
            <w:pPr>
              <w:pStyle w:val="Packetdiagramtext"/>
            </w:pPr>
            <w:r>
              <w:t xml:space="preserve"> Sequence number </w:t>
            </w:r>
          </w:p>
        </w:tc>
      </w:tr>
      <w:tr w:rsidR="000F2369" w:rsidTr="000F2369">
        <w:tc>
          <w:tcPr>
            <w:tcW w:w="0" w:type="auto"/>
            <w:gridSpan w:val="32"/>
          </w:tcPr>
          <w:p w:rsidR="000F2369" w:rsidRDefault="00D06027">
            <w:pPr>
              <w:pStyle w:val="Packetdiagramtext"/>
            </w:pPr>
            <w:r>
              <w:t xml:space="preserve">PDU (variable) </w:t>
            </w:r>
          </w:p>
        </w:tc>
      </w:tr>
    </w:tbl>
    <w:p w:rsidR="000F2369" w:rsidRDefault="00D06027">
      <w:r>
        <w:t>The sequence numbers SHOULD start at 0 and increase monotonically, wrapping if it exceeds 2</w:t>
      </w:r>
      <w:r>
        <w:rPr>
          <w:vertAlign w:val="superscript"/>
        </w:rPr>
        <w:t>32</w:t>
      </w:r>
      <w:r>
        <w:t>-1, for each sent PDU on a given NetBIOS connection. The server SHOULD ignore the sequence number values.</w:t>
      </w:r>
    </w:p>
    <w:p w:rsidR="000F2369" w:rsidRDefault="00D06027">
      <w:pPr>
        <w:pStyle w:val="Heading4"/>
      </w:pPr>
      <w:bookmarkStart w:id="110" w:name="section_54fcafab410d4c2ea269c0297b3e236b"/>
      <w:bookmarkStart w:id="111" w:name="_Toc423365831"/>
      <w:r>
        <w:t>AppleTalk (NCACN_AT_DSP)</w:t>
      </w:r>
      <w:bookmarkEnd w:id="110"/>
      <w:bookmarkEnd w:id="111"/>
      <w:r>
        <w:fldChar w:fldCharType="begin"/>
      </w:r>
      <w:r>
        <w:instrText xml:space="preserve"> XE "AppleTalk (NCACN_AT_DSP)"</w:instrText>
      </w:r>
      <w:r>
        <w:fldChar w:fldCharType="end"/>
      </w:r>
    </w:p>
    <w:p w:rsidR="000F2369" w:rsidRDefault="00D06027">
      <w:r>
        <w:t>This protocol sequence specifies RPC directly over AppleTalk. There are no intermediate protocols between RPC and AppleTalk. This protocol sequence MAY</w:t>
      </w:r>
      <w:bookmarkStart w:id="112"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12"/>
      <w:r>
        <w:t xml:space="preserve"> be supported.</w:t>
      </w:r>
    </w:p>
    <w:p w:rsidR="000F2369" w:rsidRDefault="00D06027">
      <w:r>
        <w:t xml:space="preserve">RPC over AppleTalk MUST use a well-known endpoint. The endpoint MUST be an AppleTalk Data Stream Protocol (ADSP) socket number, as specified in [AT] section 12. When extensions that are not specified in sections </w:t>
      </w:r>
      <w:hyperlink w:anchor="Section_c31c26d4b401466f95a44b4881d13e1a" w:history="1">
        <w:r>
          <w:rPr>
            <w:rStyle w:val="Hyperlink"/>
          </w:rPr>
          <w:t>2.1.1</w:t>
        </w:r>
      </w:hyperlink>
      <w:r>
        <w:t xml:space="preserve"> through </w:t>
      </w:r>
      <w:hyperlink w:anchor="Section_ca2cf7b2f8d9487f82e8b68a70848a54" w:history="1">
        <w:r>
          <w:rPr>
            <w:rStyle w:val="Hyperlink"/>
          </w:rPr>
          <w:t>2.1.2</w:t>
        </w:r>
      </w:hyperlink>
      <w:r>
        <w:t xml:space="preserve"> are enabled over ADSP as specified in [AT], the network address MUST be an AppleTalk name or in the format machinename@zonename. If no zone is provided, the protocol MUST default to the client's zone. The network address and endpoint are not transmitted on the network by these extensions but are used by lower-layer protocols to set up the connection.</w:t>
      </w:r>
    </w:p>
    <w:p w:rsidR="000F2369" w:rsidRDefault="00D06027">
      <w:pPr>
        <w:pStyle w:val="Heading4"/>
      </w:pPr>
      <w:bookmarkStart w:id="113" w:name="section_fb1a1d670180429ca0596a95e71f9ce5"/>
      <w:bookmarkStart w:id="114" w:name="_Toc423365832"/>
      <w:r>
        <w:t>RPC over HTTP (ncacn_http)</w:t>
      </w:r>
      <w:bookmarkEnd w:id="113"/>
      <w:bookmarkEnd w:id="114"/>
      <w:r>
        <w:fldChar w:fldCharType="begin"/>
      </w:r>
      <w:r>
        <w:instrText xml:space="preserve"> XE "RPC over HTTP (ncacn_http)"</w:instrText>
      </w:r>
      <w:r>
        <w:fldChar w:fldCharType="end"/>
      </w:r>
    </w:p>
    <w:p w:rsidR="000F2369" w:rsidRDefault="00D06027">
      <w:r>
        <w:t xml:space="preserve">This protocol sequence specifies RPC over HTTP. The Remote Procedure Call over HTTP Protocol, which is specified in </w:t>
      </w:r>
      <w:hyperlink r:id="rId262">
        <w:r>
          <w:rPr>
            <w:rStyle w:val="Hyperlink"/>
          </w:rPr>
          <w:t>[MS-RPCH]</w:t>
        </w:r>
      </w:hyperlink>
      <w:r>
        <w:t xml:space="preserve">, is the intermediate protocol between RPC and HTTP. RPC over HTTP v1 deviates from the requirements specified in section </w:t>
      </w:r>
      <w:hyperlink w:anchor="Section_c31c26d4b401466f95a44b4881d13e1a" w:history="1">
        <w:r>
          <w:rPr>
            <w:rStyle w:val="Hyperlink"/>
          </w:rPr>
          <w:t>2.1.1</w:t>
        </w:r>
      </w:hyperlink>
      <w:r>
        <w:t xml:space="preserve"> (as specified in [MS-RPCH] section 1.6).</w:t>
      </w:r>
    </w:p>
    <w:p w:rsidR="000F2369" w:rsidRDefault="00D06027">
      <w:r>
        <w:t>Transport details are as specified in [MS-RPCH] section 2.1.</w:t>
      </w:r>
    </w:p>
    <w:p w:rsidR="000F2369" w:rsidRDefault="00D06027">
      <w:pPr>
        <w:pStyle w:val="Heading3"/>
      </w:pPr>
      <w:bookmarkStart w:id="115" w:name="section_ca2cf7b2f8d9487f82e8b68a70848a54"/>
      <w:bookmarkStart w:id="116" w:name="_Toc423365833"/>
      <w:r>
        <w:t>Connectionless RPC Transports</w:t>
      </w:r>
      <w:bookmarkEnd w:id="115"/>
      <w:bookmarkEnd w:id="116"/>
      <w:r>
        <w:fldChar w:fldCharType="begin"/>
      </w:r>
      <w:r>
        <w:instrText xml:space="preserve"> XE "Connectionless RPC transports:messages"</w:instrText>
      </w:r>
      <w:r>
        <w:fldChar w:fldCharType="end"/>
      </w:r>
      <w:r>
        <w:fldChar w:fldCharType="begin"/>
      </w:r>
      <w:r>
        <w:instrText xml:space="preserve"> XE "Transport:connectionless RPC transports"</w:instrText>
      </w:r>
      <w:r>
        <w:fldChar w:fldCharType="end"/>
      </w:r>
      <w:r>
        <w:fldChar w:fldCharType="begin"/>
      </w:r>
      <w:r>
        <w:instrText xml:space="preserve"> XE "Messages:connectionless RPC transports"</w:instrText>
      </w:r>
      <w:r>
        <w:fldChar w:fldCharType="end"/>
      </w:r>
    </w:p>
    <w:p w:rsidR="000F2369" w:rsidRDefault="00D06027">
      <w:r>
        <w:t xml:space="preserve">Earlier versions of </w:t>
      </w:r>
      <w:hyperlink r:id="rId263">
        <w:r>
          <w:rPr>
            <w:rStyle w:val="Hyperlink"/>
          </w:rPr>
          <w:t>[C706]</w:t>
        </w:r>
      </w:hyperlink>
      <w:r>
        <w:t xml:space="preserve"> refer to the CL_CANCEL packet as a QUIT packet and to a CANCEL_ACK packet as a QUACK packet. The latter forms are used in this document. Connectionless RPC transports and RPC exchanges MAY</w:t>
      </w:r>
      <w:bookmarkStart w:id="117"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17"/>
      <w:r>
        <w:t xml:space="preserve"> be supported.</w:t>
      </w:r>
    </w:p>
    <w:p w:rsidR="000F2369" w:rsidRDefault="00D06027">
      <w:pPr>
        <w:pStyle w:val="Heading4"/>
      </w:pPr>
      <w:bookmarkStart w:id="118" w:name="section_f3c9d07315634d47861a14023ec4990e"/>
      <w:bookmarkStart w:id="119" w:name="_Toc423365834"/>
      <w:r>
        <w:t>UDP (NCADG_IP_UDP)</w:t>
      </w:r>
      <w:bookmarkEnd w:id="118"/>
      <w:bookmarkEnd w:id="119"/>
    </w:p>
    <w:p w:rsidR="000F2369" w:rsidRDefault="00D06027">
      <w:r>
        <w:t>This protocol sequence specifies RPC directly over UDP. There are no intermediate protocols between RPC and UDP.</w:t>
      </w:r>
      <w:bookmarkStart w:id="120"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20"/>
      <w:r>
        <w:t xml:space="preserve"> </w:t>
      </w:r>
    </w:p>
    <w:p w:rsidR="000F2369" w:rsidRDefault="00D06027">
      <w:r>
        <w:t>When these extensions are enabled over the UDP transport protocol, the network address MUST be an IP address. The endpoint MUST be a UDP port number. The network address and endpoint are not transmitted on the network by these extensions but are used by UDP or any lower-layer protocols to communicate with the server.</w:t>
      </w:r>
    </w:p>
    <w:p w:rsidR="000F2369" w:rsidRDefault="00D06027">
      <w:r>
        <w:t xml:space="preserve">RPC over UDP MUST use endpoint mapper well-known endpoint 135, as specified in </w:t>
      </w:r>
      <w:hyperlink r:id="rId264">
        <w:r>
          <w:rPr>
            <w:rStyle w:val="Hyperlink"/>
          </w:rPr>
          <w:t>[C706]</w:t>
        </w:r>
      </w:hyperlink>
      <w:r>
        <w:t xml:space="preserve"> Appendix H. It MUST use protocol identifier 0x08, as specified in [C706] Appendix I.</w:t>
      </w:r>
    </w:p>
    <w:p w:rsidR="000F2369" w:rsidRDefault="00D06027">
      <w:pPr>
        <w:pStyle w:val="Heading4"/>
      </w:pPr>
      <w:bookmarkStart w:id="121" w:name="section_b48e594e4af545a497425403cce18aef"/>
      <w:bookmarkStart w:id="122" w:name="_Toc423365835"/>
      <w:r>
        <w:t>Internetwork Packet Exchange (IPX) (NCADG_IPX)</w:t>
      </w:r>
      <w:bookmarkEnd w:id="121"/>
      <w:bookmarkEnd w:id="122"/>
    </w:p>
    <w:p w:rsidR="000F2369" w:rsidRDefault="00D06027">
      <w:r>
        <w:t>This protocol sequence specifies RPC directly over IPX. There are no intermediate protocols between RPC and IPX.</w:t>
      </w:r>
      <w:bookmarkStart w:id="123"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23"/>
      <w:r>
        <w:t>This protocol sequence MAY</w:t>
      </w:r>
      <w:bookmarkStart w:id="124"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24"/>
      <w:r>
        <w:t xml:space="preserve"> be supported </w:t>
      </w:r>
    </w:p>
    <w:p w:rsidR="000F2369" w:rsidRDefault="00D06027">
      <w:r>
        <w:t xml:space="preserve">When these extensions are enabled over the IPX datagram service, the network address MUST be either a Netware machine name or a network and node number. For more information, see </w:t>
      </w:r>
      <w:hyperlink r:id="rId265">
        <w:r>
          <w:rPr>
            <w:rStyle w:val="Hyperlink"/>
          </w:rPr>
          <w:t>[IPX]</w:t>
        </w:r>
      </w:hyperlink>
      <w:r>
        <w:t xml:space="preserve">. </w:t>
      </w:r>
    </w:p>
    <w:p w:rsidR="000F2369" w:rsidRDefault="00D06027">
      <w:r>
        <w:t>The endpoint MUST be a 16-bit unsigned integer socket number. The network address and endpoint are not transmitted on the network by these extensions but are used by lower-layer protocols to communicate with the server.</w:t>
      </w:r>
    </w:p>
    <w:p w:rsidR="000F2369" w:rsidRDefault="00D06027">
      <w:r>
        <w:t xml:space="preserve">RPC over IPX MUST use an endpoint mapper well-known endpoint of 34280. It MUST use protocol identifier 0x14, as specified in </w:t>
      </w:r>
      <w:hyperlink r:id="rId266">
        <w:r>
          <w:rPr>
            <w:rStyle w:val="Hyperlink"/>
          </w:rPr>
          <w:t>[C706]</w:t>
        </w:r>
      </w:hyperlink>
      <w:r>
        <w:t xml:space="preserve"> Appendix I.</w:t>
      </w:r>
    </w:p>
    <w:p w:rsidR="000F2369" w:rsidRDefault="00D06027">
      <w:pPr>
        <w:pStyle w:val="Heading2"/>
      </w:pPr>
      <w:bookmarkStart w:id="125" w:name="section_04a31a4fb34544478ed0091fcc02d856"/>
      <w:bookmarkStart w:id="126" w:name="_Toc423365836"/>
      <w:r>
        <w:t>Message Syntax</w:t>
      </w:r>
      <w:bookmarkEnd w:id="125"/>
      <w:bookmarkEnd w:id="126"/>
      <w:r>
        <w:fldChar w:fldCharType="begin"/>
      </w:r>
      <w:r>
        <w:instrText xml:space="preserve"> XE "Syntax:overview"</w:instrText>
      </w:r>
      <w:r>
        <w:fldChar w:fldCharType="end"/>
      </w:r>
      <w:r>
        <w:fldChar w:fldCharType="begin"/>
      </w:r>
      <w:r>
        <w:instrText xml:space="preserve"> XE "Messages:syntax"</w:instrText>
      </w:r>
      <w:r>
        <w:fldChar w:fldCharType="end"/>
      </w:r>
    </w:p>
    <w:p w:rsidR="000F2369" w:rsidRDefault="00D06027">
      <w:r>
        <w:t xml:space="preserve">For all non-IDL packet definitions in this section, this specification uses both </w:t>
      </w:r>
      <w:hyperlink r:id="rId267">
        <w:r>
          <w:rPr>
            <w:rStyle w:val="Hyperlink"/>
          </w:rPr>
          <w:t>[C706]</w:t>
        </w:r>
      </w:hyperlink>
      <w:r>
        <w:t xml:space="preserve"> definition style and a packet diagram to facilitate understanding of how the [C706] specification is extended. In all non-IDL packet definitions in this section, bit ordering rules are the same as what is specified in [C706], unless explicitly stated otherwise.</w:t>
      </w:r>
    </w:p>
    <w:p w:rsidR="000F2369" w:rsidRDefault="00D06027">
      <w:r>
        <w:t>Unless otherwise specified, all padding octets can be set to any arbitrary value when sent and MUST be ignored by the receiver.</w:t>
      </w:r>
    </w:p>
    <w:p w:rsidR="000F2369" w:rsidRDefault="00D06027">
      <w:pPr>
        <w:pStyle w:val="Heading3"/>
      </w:pPr>
      <w:bookmarkStart w:id="127" w:name="section_acdae18e1e9943ebb349af9e81b53f33"/>
      <w:bookmarkStart w:id="128" w:name="_Toc423365837"/>
      <w:r>
        <w:t>Connection-Oriented and Connectionless RPC Messages</w:t>
      </w:r>
      <w:bookmarkEnd w:id="127"/>
      <w:bookmarkEnd w:id="128"/>
      <w:r>
        <w:fldChar w:fldCharType="begin"/>
      </w:r>
      <w:r>
        <w:instrText xml:space="preserve"> XE "Messages:Connection-Oriented and Connectionless RPC Messages" </w:instrText>
      </w:r>
      <w:r>
        <w:fldChar w:fldCharType="end"/>
      </w:r>
      <w:r>
        <w:fldChar w:fldCharType="begin"/>
      </w:r>
      <w:r>
        <w:instrText xml:space="preserve"> XE "Connection-Oriented and Connectionless RPC Messages message" </w:instrText>
      </w:r>
      <w:r>
        <w:fldChar w:fldCharType="end"/>
      </w:r>
      <w:r>
        <w:fldChar w:fldCharType="begin"/>
      </w:r>
      <w:r>
        <w:instrText xml:space="preserve"> XE "Connectionless RPC transports:syntax"</w:instrText>
      </w:r>
      <w:r>
        <w:fldChar w:fldCharType="end"/>
      </w:r>
      <w:r>
        <w:fldChar w:fldCharType="begin"/>
      </w:r>
      <w:r>
        <w:instrText xml:space="preserve"> XE "Connection-oriented RPC transports -syntax"</w:instrText>
      </w:r>
      <w:r>
        <w:fldChar w:fldCharType="end"/>
      </w:r>
      <w:r>
        <w:fldChar w:fldCharType="begin"/>
      </w:r>
      <w:r>
        <w:instrText xml:space="preserve"> XE "Syntax:connectionless RPC transports"</w:instrText>
      </w:r>
      <w:r>
        <w:fldChar w:fldCharType="end"/>
      </w:r>
      <w:r>
        <w:fldChar w:fldCharType="begin"/>
      </w:r>
      <w:r>
        <w:instrText xml:space="preserve"> XE "Syntax:connection-oriented RPC transports"</w:instrText>
      </w:r>
      <w:r>
        <w:fldChar w:fldCharType="end"/>
      </w:r>
    </w:p>
    <w:p w:rsidR="000F2369" w:rsidRDefault="00D06027">
      <w:r>
        <w:t xml:space="preserve">This section defines the messages that are common to connection-oriented RPC and connectionless RPC protocol variants. The messages that are specific to connection-oriented RPC and connectionless RPC are specified in their respective sections, </w:t>
      </w:r>
      <w:hyperlink w:anchor="Section_c3e0b88ea41c45a58a9eec8d6ae4dd44" w:history="1">
        <w:r>
          <w:rPr>
            <w:rStyle w:val="Hyperlink"/>
          </w:rPr>
          <w:t>2.2.2</w:t>
        </w:r>
      </w:hyperlink>
      <w:r>
        <w:t xml:space="preserve"> and </w:t>
      </w:r>
      <w:hyperlink w:anchor="Section_b9b2d7e961b444b695f112f546721d0f" w:history="1">
        <w:r>
          <w:rPr>
            <w:rStyle w:val="Hyperlink"/>
          </w:rPr>
          <w:t>2.2.3</w:t>
        </w:r>
      </w:hyperlink>
      <w:r>
        <w:t>.</w:t>
      </w:r>
    </w:p>
    <w:p w:rsidR="000F2369" w:rsidRDefault="00D06027">
      <w:pPr>
        <w:pStyle w:val="Heading4"/>
      </w:pPr>
      <w:bookmarkStart w:id="129" w:name="section_ab3e4522f8664e2b931002f5501fdb5c"/>
      <w:bookmarkStart w:id="130" w:name="_Toc423365838"/>
      <w:r>
        <w:t>Common Types and Constants</w:t>
      </w:r>
      <w:bookmarkEnd w:id="129"/>
      <w:bookmarkEnd w:id="130"/>
      <w:r>
        <w:fldChar w:fldCharType="begin"/>
      </w:r>
      <w:r>
        <w:instrText xml:space="preserve"> XE "Constants:connectionless RPC transports"</w:instrText>
      </w:r>
      <w:r>
        <w:fldChar w:fldCharType="end"/>
      </w:r>
      <w:r>
        <w:fldChar w:fldCharType="begin"/>
      </w:r>
      <w:r>
        <w:instrText xml:space="preserve"> XE "Constants:connection-oriented RPC transports"</w:instrText>
      </w:r>
      <w:r>
        <w:fldChar w:fldCharType="end"/>
      </w:r>
      <w:r>
        <w:fldChar w:fldCharType="begin"/>
      </w:r>
      <w:r>
        <w:instrText xml:space="preserve"> XE "Common types:connectionless RPC transports"</w:instrText>
      </w:r>
      <w:r>
        <w:fldChar w:fldCharType="end"/>
      </w:r>
      <w:r>
        <w:fldChar w:fldCharType="begin"/>
      </w:r>
      <w:r>
        <w:instrText xml:space="preserve"> XE "Common types:connection-oriented RPC transports"</w:instrText>
      </w:r>
      <w:r>
        <w:fldChar w:fldCharType="end"/>
      </w:r>
      <w:r>
        <w:fldChar w:fldCharType="begin"/>
      </w:r>
      <w:r>
        <w:instrText xml:space="preserve"> XE "Connectionless RPC transports:common types and constants"</w:instrText>
      </w:r>
      <w:r>
        <w:fldChar w:fldCharType="end"/>
      </w:r>
      <w:r>
        <w:fldChar w:fldCharType="begin"/>
      </w:r>
      <w:r>
        <w:instrText xml:space="preserve"> XE "Connection-oriented RPC transports:common types and constants"</w:instrText>
      </w:r>
      <w:r>
        <w:fldChar w:fldCharType="end"/>
      </w:r>
    </w:p>
    <w:p w:rsidR="000F2369" w:rsidRDefault="00D06027">
      <w:pPr>
        <w:pStyle w:val="Heading5"/>
      </w:pPr>
      <w:bookmarkStart w:id="131" w:name="section_55a10cd28804474d936155f50bf55817"/>
      <w:bookmarkStart w:id="132" w:name="_Toc423365839"/>
      <w:r>
        <w:t>RPC_IF_ID Type</w:t>
      </w:r>
      <w:bookmarkEnd w:id="131"/>
      <w:bookmarkEnd w:id="132"/>
      <w:r>
        <w:fldChar w:fldCharType="begin"/>
      </w:r>
      <w:r>
        <w:instrText xml:space="preserve"> XE "RPC_IF_ID structure"</w:instrText>
      </w:r>
      <w:r>
        <w:fldChar w:fldCharType="end"/>
      </w:r>
    </w:p>
    <w:p w:rsidR="000F2369" w:rsidRDefault="00D06027">
      <w:r>
        <w:t>This extension introduces a new type defined as follows.</w:t>
      </w:r>
    </w:p>
    <w:p w:rsidR="000F2369" w:rsidRDefault="00D06027">
      <w:pPr>
        <w:pStyle w:val="Code"/>
      </w:pPr>
      <w:r>
        <w:t>typedef struct {</w:t>
      </w:r>
    </w:p>
    <w:p w:rsidR="000F2369" w:rsidRDefault="00D06027">
      <w:pPr>
        <w:pStyle w:val="Code"/>
      </w:pPr>
      <w:r>
        <w:t xml:space="preserve">  UUID Uuid;</w:t>
      </w:r>
    </w:p>
    <w:p w:rsidR="000F2369" w:rsidRDefault="00D06027">
      <w:pPr>
        <w:pStyle w:val="Code"/>
      </w:pPr>
      <w:r>
        <w:t xml:space="preserve">  unsigned short VersMajor;</w:t>
      </w:r>
    </w:p>
    <w:p w:rsidR="000F2369" w:rsidRDefault="00D06027">
      <w:pPr>
        <w:pStyle w:val="Code"/>
      </w:pPr>
      <w:r>
        <w:t xml:space="preserve">  unsigned short VersMinor;</w:t>
      </w:r>
    </w:p>
    <w:p w:rsidR="000F2369" w:rsidRDefault="00D06027">
      <w:pPr>
        <w:pStyle w:val="Code"/>
      </w:pPr>
      <w:r>
        <w:t>} RPC_IF_ID;</w:t>
      </w:r>
    </w:p>
    <w:p w:rsidR="000F2369" w:rsidRDefault="00D06027">
      <w:r>
        <w:t xml:space="preserve">Use, meaning, and the layout of these fields are the same as the </w:t>
      </w:r>
      <w:r>
        <w:rPr>
          <w:b/>
        </w:rPr>
        <w:t>rpc_if_id_t</w:t>
      </w:r>
      <w:r>
        <w:t xml:space="preserve"> type, as specified in </w:t>
      </w:r>
      <w:hyperlink r:id="rId268">
        <w:r>
          <w:rPr>
            <w:rStyle w:val="Hyperlink"/>
          </w:rPr>
          <w:t>[C706]</w:t>
        </w:r>
      </w:hyperlink>
      <w:r>
        <w:t xml:space="preserve"> Appendix N.</w:t>
      </w:r>
    </w:p>
    <w:p w:rsidR="000F2369" w:rsidRDefault="00D06027">
      <w:pPr>
        <w:pStyle w:val="Heading5"/>
      </w:pPr>
      <w:bookmarkStart w:id="133" w:name="section_cc5d0ee8f0534480ba6430c1cc66ba9e"/>
      <w:bookmarkStart w:id="134" w:name="_Toc423365840"/>
      <w:r>
        <w:t>Extended Error Information Signature Value</w:t>
      </w:r>
      <w:bookmarkEnd w:id="133"/>
      <w:bookmarkEnd w:id="134"/>
      <w:r>
        <w:fldChar w:fldCharType="begin"/>
      </w:r>
      <w:r>
        <w:instrText xml:space="preserve"> XE "Extended error information signature value"</w:instrText>
      </w:r>
      <w:r>
        <w:fldChar w:fldCharType="end"/>
      </w:r>
    </w:p>
    <w:p w:rsidR="000F2369" w:rsidRDefault="00D06027">
      <w:r>
        <w:t xml:space="preserve">The value for the Signature field that specifies the presence of extended error information in a </w:t>
      </w:r>
      <w:hyperlink w:anchor="Section_92ba49420b1f41aa892469dd6e49b546" w:history="1">
        <w:r>
          <w:rPr>
            <w:rStyle w:val="Hyperlink"/>
          </w:rPr>
          <w:t>bind_nak</w:t>
        </w:r>
      </w:hyperlink>
      <w:r>
        <w:t xml:space="preserve"> PDU MUST be 90740320-fad0-11d3-82d7-009027b130ab. The bind_nak PDU is as specified in </w:t>
      </w:r>
      <w:hyperlink r:id="rId269">
        <w:r>
          <w:rPr>
            <w:rStyle w:val="Hyperlink"/>
          </w:rPr>
          <w:t>[C706]</w:t>
        </w:r>
      </w:hyperlink>
      <w:r>
        <w:t xml:space="preserve"> section 12.6.4, and is extended as specified in section 2.2.2.9.</w:t>
      </w:r>
    </w:p>
    <w:p w:rsidR="000F2369" w:rsidRDefault="00D06027">
      <w:pPr>
        <w:pStyle w:val="Heading5"/>
      </w:pPr>
      <w:bookmarkStart w:id="135" w:name="section_634a6227bea54890a2a3bdce7cde5a03"/>
      <w:bookmarkStart w:id="136" w:name="_Toc423365841"/>
      <w:r>
        <w:t>UUID Format</w:t>
      </w:r>
      <w:bookmarkEnd w:id="135"/>
      <w:bookmarkEnd w:id="136"/>
      <w:r>
        <w:fldChar w:fldCharType="begin"/>
      </w:r>
      <w:r>
        <w:instrText xml:space="preserve"> XE "UUID format"</w:instrText>
      </w:r>
      <w:r>
        <w:fldChar w:fldCharType="end"/>
      </w:r>
    </w:p>
    <w:p w:rsidR="000F2369" w:rsidRDefault="00D06027">
      <w:r>
        <w:t xml:space="preserve">Implementations of these extensions MUST NOT enforce the restrictions on the UUID format, as specified in </w:t>
      </w:r>
      <w:hyperlink r:id="rId270">
        <w:r>
          <w:rPr>
            <w:rStyle w:val="Hyperlink"/>
          </w:rPr>
          <w:t>[C706]</w:t>
        </w:r>
      </w:hyperlink>
      <w:r>
        <w:t xml:space="preserve"> Appendix A. A UUID MUST be treated as an </w:t>
      </w:r>
      <w:hyperlink w:anchor="gt_0f7c956d-be5c-48f0-893c-cc20325dc84c">
        <w:r>
          <w:rPr>
            <w:rStyle w:val="HyperlinkGreen"/>
            <w:b/>
          </w:rPr>
          <w:t>opaque</w:t>
        </w:r>
      </w:hyperlink>
      <w:r>
        <w:t xml:space="preserve"> 128-bit number. Implementations can choose any algorithm to generate a UUID as long as the generated UUIDs are unique in space and time, as specified in [C706] Appendix A.</w:t>
      </w:r>
      <w:bookmarkStart w:id="137"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37"/>
    </w:p>
    <w:p w:rsidR="000F2369" w:rsidRDefault="00D06027">
      <w:pPr>
        <w:pStyle w:val="Heading5"/>
      </w:pPr>
      <w:bookmarkStart w:id="138" w:name="section_c59a000f941c4c63aa0b206875a3ed5b"/>
      <w:bookmarkStart w:id="139" w:name="_Toc423365842"/>
      <w:r>
        <w:t>Mapping of a Context Handle</w:t>
      </w:r>
      <w:bookmarkEnd w:id="138"/>
      <w:bookmarkEnd w:id="139"/>
      <w:r>
        <w:fldChar w:fldCharType="begin"/>
      </w:r>
      <w:r>
        <w:instrText xml:space="preserve"> XE "Mapping of a context handle"</w:instrText>
      </w:r>
      <w:r>
        <w:fldChar w:fldCharType="end"/>
      </w:r>
    </w:p>
    <w:p w:rsidR="000F2369" w:rsidRDefault="00D06027">
      <w:r>
        <w:t xml:space="preserve">For an active context handle, implementations of these extensions SHOULD treat all the fields of the </w:t>
      </w:r>
      <w:r>
        <w:rPr>
          <w:b/>
        </w:rPr>
        <w:t>ndr_context_handle</w:t>
      </w:r>
      <w:r>
        <w:t xml:space="preserve">, as specified in </w:t>
      </w:r>
      <w:hyperlink r:id="rId271">
        <w:r>
          <w:rPr>
            <w:rStyle w:val="Hyperlink"/>
          </w:rPr>
          <w:t>[C706]</w:t>
        </w:r>
      </w:hyperlink>
      <w:r>
        <w:t xml:space="preserve"> Appendix N, as a single opaque token. There MUST be a 1:1 relationship between this token and the context handle on the server.</w:t>
      </w:r>
      <w:bookmarkStart w:id="140"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40"/>
    </w:p>
    <w:p w:rsidR="000F2369" w:rsidRDefault="00D06027">
      <w:pPr>
        <w:pStyle w:val="Heading5"/>
      </w:pPr>
      <w:bookmarkStart w:id="141" w:name="section_3fb4c14c55a04353938c471498b7f05f"/>
      <w:bookmarkStart w:id="142" w:name="_Toc423365843"/>
      <w:r>
        <w:t>version_t</w:t>
      </w:r>
      <w:bookmarkEnd w:id="141"/>
      <w:bookmarkEnd w:id="142"/>
      <w:r>
        <w:fldChar w:fldCharType="begin"/>
      </w:r>
      <w:r>
        <w:instrText xml:space="preserve"> XE "version_t structure"</w:instrText>
      </w:r>
      <w:r>
        <w:fldChar w:fldCharType="end"/>
      </w:r>
      <w:r>
        <w:fldChar w:fldCharType="begin"/>
      </w:r>
      <w:r>
        <w:instrText xml:space="preserve"> XE "Pversion_t"</w:instrText>
      </w:r>
      <w:r>
        <w:fldChar w:fldCharType="end"/>
      </w:r>
    </w:p>
    <w:p w:rsidR="000F2369" w:rsidRDefault="00D06027">
      <w:r>
        <w:t xml:space="preserve">The version_t structure specifies the major and minor version numbers of the run-time protocols supported by the server, as specified in </w:t>
      </w:r>
      <w:hyperlink r:id="rId272">
        <w:r>
          <w:rPr>
            <w:rStyle w:val="Hyperlink"/>
          </w:rPr>
          <w:t>[C706]</w:t>
        </w:r>
      </w:hyperlink>
      <w:r>
        <w:t>.</w:t>
      </w:r>
    </w:p>
    <w:p w:rsidR="000F2369" w:rsidRDefault="00D06027">
      <w:pPr>
        <w:pStyle w:val="Code"/>
      </w:pPr>
      <w:r>
        <w:t>typedef struct _version_t {</w:t>
      </w:r>
    </w:p>
    <w:p w:rsidR="000F2369" w:rsidRDefault="00D06027">
      <w:pPr>
        <w:pStyle w:val="Code"/>
      </w:pPr>
      <w:r>
        <w:t xml:space="preserve">  unsigned char major;</w:t>
      </w:r>
    </w:p>
    <w:p w:rsidR="000F2369" w:rsidRDefault="00D06027">
      <w:pPr>
        <w:pStyle w:val="Code"/>
      </w:pPr>
      <w:r>
        <w:t xml:space="preserve">  unsigned char minor;</w:t>
      </w:r>
    </w:p>
    <w:p w:rsidR="000F2369" w:rsidRDefault="00D06027">
      <w:pPr>
        <w:pStyle w:val="Code"/>
      </w:pPr>
      <w:r>
        <w:t>} version_t,</w:t>
      </w:r>
    </w:p>
    <w:p w:rsidR="000F2369" w:rsidRDefault="00D06027">
      <w:pPr>
        <w:pStyle w:val="Code"/>
      </w:pPr>
      <w:r>
        <w:t> *Pversion_t;</w:t>
      </w:r>
    </w:p>
    <w:p w:rsidR="000F2369" w:rsidRDefault="00D06027">
      <w:pPr>
        <w:pStyle w:val="Heading5"/>
      </w:pPr>
      <w:bookmarkStart w:id="143" w:name="section_c10268b922f24a8a8b10d59a7e054da7"/>
      <w:bookmarkStart w:id="144" w:name="_Toc423365844"/>
      <w:r>
        <w:t>p_rt_versions_supported_t</w:t>
      </w:r>
      <w:bookmarkEnd w:id="143"/>
      <w:bookmarkEnd w:id="144"/>
      <w:r>
        <w:fldChar w:fldCharType="begin"/>
      </w:r>
      <w:r>
        <w:instrText xml:space="preserve"> XE "p_rt_versions_supported_t structure"</w:instrText>
      </w:r>
      <w:r>
        <w:fldChar w:fldCharType="end"/>
      </w:r>
      <w:r>
        <w:fldChar w:fldCharType="begin"/>
      </w:r>
      <w:r>
        <w:instrText xml:space="preserve"> XE "Pp_rt_versions_supported_t"</w:instrText>
      </w:r>
      <w:r>
        <w:fldChar w:fldCharType="end"/>
      </w:r>
    </w:p>
    <w:p w:rsidR="000F2369" w:rsidRDefault="00D06027">
      <w:r>
        <w:t xml:space="preserve">The p_rt_versions_supported_t structure contains a list of the run-time protocol versions supported by the server, as specified in </w:t>
      </w:r>
      <w:hyperlink r:id="rId273">
        <w:r>
          <w:rPr>
            <w:rStyle w:val="Hyperlink"/>
          </w:rPr>
          <w:t>[C706]</w:t>
        </w:r>
      </w:hyperlink>
      <w:r>
        <w:t>.</w:t>
      </w:r>
    </w:p>
    <w:p w:rsidR="000F2369" w:rsidRDefault="00D06027">
      <w:pPr>
        <w:pStyle w:val="Code"/>
      </w:pPr>
      <w:r>
        <w:t>typedef struct _p_rt_versions_supported_t {</w:t>
      </w:r>
    </w:p>
    <w:p w:rsidR="000F2369" w:rsidRDefault="00D06027">
      <w:pPr>
        <w:pStyle w:val="Code"/>
      </w:pPr>
      <w:r>
        <w:t xml:space="preserve">  unsigned char n_protocols;</w:t>
      </w:r>
    </w:p>
    <w:p w:rsidR="000F2369" w:rsidRDefault="00D06027">
      <w:pPr>
        <w:pStyle w:val="Code"/>
      </w:pPr>
      <w:r>
        <w:t xml:space="preserve">  [size_is(n_protocols)] version_t p_protocols[];</w:t>
      </w:r>
    </w:p>
    <w:p w:rsidR="000F2369" w:rsidRDefault="00D06027">
      <w:pPr>
        <w:pStyle w:val="Code"/>
      </w:pPr>
      <w:r>
        <w:t>} p_rt_versions_supported_t,</w:t>
      </w:r>
    </w:p>
    <w:p w:rsidR="000F2369" w:rsidRDefault="00D06027">
      <w:pPr>
        <w:pStyle w:val="Code"/>
      </w:pPr>
      <w:r>
        <w:t> *Pp_rt_versions_supported_t;</w:t>
      </w:r>
    </w:p>
    <w:p w:rsidR="000F2369" w:rsidRDefault="00D06027">
      <w:pPr>
        <w:pStyle w:val="Definition-Field"/>
      </w:pPr>
      <w:r>
        <w:rPr>
          <w:b/>
        </w:rPr>
        <w:t>n_protocols:</w:t>
      </w:r>
      <w:r>
        <w:t>  The number of protocols.</w:t>
      </w:r>
    </w:p>
    <w:p w:rsidR="000F2369" w:rsidRDefault="00D06027">
      <w:pPr>
        <w:pStyle w:val="Definition-Field"/>
      </w:pPr>
      <w:r>
        <w:rPr>
          <w:b/>
        </w:rPr>
        <w:t>p_protocols:</w:t>
      </w:r>
      <w:r>
        <w:t xml:space="preserve">  An array of </w:t>
      </w:r>
      <w:hyperlink w:anchor="Section_3fb4c14c55a04353938c471498b7f05f" w:history="1">
        <w:r>
          <w:rPr>
            <w:rStyle w:val="Hyperlink"/>
          </w:rPr>
          <w:t>version_t</w:t>
        </w:r>
      </w:hyperlink>
      <w:r>
        <w:t xml:space="preserve"> structures specifying major and minor protocol versions.</w:t>
      </w:r>
    </w:p>
    <w:p w:rsidR="000F2369" w:rsidRDefault="00D06027">
      <w:pPr>
        <w:pStyle w:val="Heading5"/>
      </w:pPr>
      <w:bookmarkStart w:id="145" w:name="section_d4097450c62f484b872fddf59a7a0d36"/>
      <w:bookmarkStart w:id="146" w:name="_Toc423365845"/>
      <w:r>
        <w:t>Security Providers</w:t>
      </w:r>
      <w:bookmarkEnd w:id="145"/>
      <w:bookmarkEnd w:id="146"/>
      <w:r>
        <w:fldChar w:fldCharType="begin"/>
      </w:r>
      <w:r>
        <w:instrText xml:space="preserve"> XE "Security providers"</w:instrText>
      </w:r>
      <w:r>
        <w:fldChar w:fldCharType="end"/>
      </w:r>
    </w:p>
    <w:p w:rsidR="000F2369" w:rsidRDefault="00D06027">
      <w:r>
        <w:t xml:space="preserve">These extensions do not require support for the dce_c_rpc_authn_protocol_krb5 security provider, as specified in </w:t>
      </w:r>
      <w:hyperlink r:id="rId274">
        <w:r>
          <w:rPr>
            <w:rStyle w:val="Hyperlink"/>
          </w:rPr>
          <w:t>[C706]</w:t>
        </w:r>
      </w:hyperlink>
      <w:r>
        <w:t xml:space="preserve"> section 13. All of the requirements specified in [C706] section 13 are removed by these extensions.</w:t>
      </w:r>
      <w:bookmarkStart w:id="147"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47"/>
    </w:p>
    <w:p w:rsidR="000F2369" w:rsidRDefault="00D06027">
      <w:r>
        <w:t xml:space="preserve"> These extensions specify the following values for the security provider.</w:t>
      </w:r>
    </w:p>
    <w:tbl>
      <w:tblPr>
        <w:tblStyle w:val="Table-ShadedHeader"/>
        <w:tblW w:w="0" w:type="auto"/>
        <w:tblLook w:val="04A0" w:firstRow="1" w:lastRow="0" w:firstColumn="1" w:lastColumn="0" w:noHBand="0" w:noVBand="1"/>
      </w:tblPr>
      <w:tblGrid>
        <w:gridCol w:w="2922"/>
        <w:gridCol w:w="734"/>
        <w:gridCol w:w="2844"/>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Name</w:t>
            </w:r>
          </w:p>
        </w:tc>
        <w:tc>
          <w:tcPr>
            <w:tcW w:w="0" w:type="auto"/>
          </w:tcPr>
          <w:p w:rsidR="000F2369" w:rsidRDefault="00D06027">
            <w:pPr>
              <w:pStyle w:val="TableHeaderText"/>
            </w:pPr>
            <w:r>
              <w:t>Value</w:t>
            </w:r>
          </w:p>
        </w:tc>
        <w:tc>
          <w:tcPr>
            <w:tcW w:w="0" w:type="auto"/>
          </w:tcPr>
          <w:p w:rsidR="000F2369" w:rsidRDefault="00D06027">
            <w:pPr>
              <w:pStyle w:val="TableHeaderText"/>
            </w:pPr>
            <w:r>
              <w:t>Security provider</w:t>
            </w:r>
          </w:p>
        </w:tc>
      </w:tr>
      <w:tr w:rsidR="000F2369" w:rsidTr="000F2369">
        <w:tc>
          <w:tcPr>
            <w:tcW w:w="0" w:type="auto"/>
          </w:tcPr>
          <w:p w:rsidR="000F2369" w:rsidRDefault="00D06027">
            <w:pPr>
              <w:pStyle w:val="TableBodyText"/>
            </w:pPr>
            <w:r>
              <w:t>RPC_C_AUTHN_NONE</w:t>
            </w:r>
          </w:p>
        </w:tc>
        <w:tc>
          <w:tcPr>
            <w:tcW w:w="0" w:type="auto"/>
          </w:tcPr>
          <w:p w:rsidR="000F2369" w:rsidRDefault="00D06027">
            <w:pPr>
              <w:pStyle w:val="TableBodyText"/>
            </w:pPr>
            <w:r>
              <w:t>0x00</w:t>
            </w:r>
          </w:p>
        </w:tc>
        <w:tc>
          <w:tcPr>
            <w:tcW w:w="0" w:type="auto"/>
          </w:tcPr>
          <w:p w:rsidR="000F2369" w:rsidRDefault="00D06027">
            <w:pPr>
              <w:pStyle w:val="TableBodyText"/>
            </w:pPr>
            <w:r>
              <w:t>No Authentication</w:t>
            </w:r>
          </w:p>
        </w:tc>
      </w:tr>
      <w:tr w:rsidR="000F2369" w:rsidTr="000F2369">
        <w:tc>
          <w:tcPr>
            <w:tcW w:w="0" w:type="auto"/>
          </w:tcPr>
          <w:p w:rsidR="000F2369" w:rsidRDefault="00D06027">
            <w:pPr>
              <w:pStyle w:val="TableBodyText"/>
            </w:pPr>
            <w:r>
              <w:t>RPC_C_AUTHN_GSS_NEGOTIATE</w:t>
            </w:r>
          </w:p>
        </w:tc>
        <w:tc>
          <w:tcPr>
            <w:tcW w:w="0" w:type="auto"/>
          </w:tcPr>
          <w:p w:rsidR="000F2369" w:rsidRDefault="00D06027">
            <w:pPr>
              <w:pStyle w:val="TableBodyText"/>
            </w:pPr>
            <w:r>
              <w:t>0x09</w:t>
            </w:r>
          </w:p>
        </w:tc>
        <w:tc>
          <w:tcPr>
            <w:tcW w:w="0" w:type="auto"/>
          </w:tcPr>
          <w:p w:rsidR="000F2369" w:rsidRDefault="00D06027">
            <w:pPr>
              <w:pStyle w:val="TableBodyText"/>
            </w:pPr>
            <w:r>
              <w:t xml:space="preserve"> SPNEGO</w:t>
            </w:r>
          </w:p>
        </w:tc>
      </w:tr>
      <w:tr w:rsidR="000F2369" w:rsidTr="000F2369">
        <w:tc>
          <w:tcPr>
            <w:tcW w:w="0" w:type="auto"/>
          </w:tcPr>
          <w:p w:rsidR="000F2369" w:rsidRDefault="00D06027">
            <w:pPr>
              <w:pStyle w:val="TableBodyText"/>
            </w:pPr>
            <w:r>
              <w:t>RPC_C_AUTHN_WINNT</w:t>
            </w:r>
          </w:p>
        </w:tc>
        <w:tc>
          <w:tcPr>
            <w:tcW w:w="0" w:type="auto"/>
          </w:tcPr>
          <w:p w:rsidR="000F2369" w:rsidRDefault="00D06027">
            <w:pPr>
              <w:pStyle w:val="TableBodyText"/>
            </w:pPr>
            <w:r>
              <w:t>0x0A</w:t>
            </w:r>
          </w:p>
        </w:tc>
        <w:tc>
          <w:tcPr>
            <w:tcW w:w="0" w:type="auto"/>
          </w:tcPr>
          <w:p w:rsidR="000F2369" w:rsidRDefault="00D06027">
            <w:pPr>
              <w:pStyle w:val="TableBodyText"/>
            </w:pPr>
            <w:r>
              <w:t>NTLM</w:t>
            </w:r>
          </w:p>
        </w:tc>
      </w:tr>
      <w:tr w:rsidR="000F2369" w:rsidTr="000F2369">
        <w:tc>
          <w:tcPr>
            <w:tcW w:w="0" w:type="auto"/>
          </w:tcPr>
          <w:p w:rsidR="000F2369" w:rsidRDefault="00D06027">
            <w:pPr>
              <w:pStyle w:val="TableBodyText"/>
            </w:pPr>
            <w:r>
              <w:t>RPC_C_AUTHN_GSS_SCHANNEL</w:t>
            </w:r>
          </w:p>
        </w:tc>
        <w:tc>
          <w:tcPr>
            <w:tcW w:w="0" w:type="auto"/>
          </w:tcPr>
          <w:p w:rsidR="000F2369" w:rsidRDefault="00D06027">
            <w:pPr>
              <w:pStyle w:val="TableBodyText"/>
            </w:pPr>
            <w:r>
              <w:t>0x0E</w:t>
            </w:r>
          </w:p>
        </w:tc>
        <w:tc>
          <w:tcPr>
            <w:tcW w:w="0" w:type="auto"/>
          </w:tcPr>
          <w:p w:rsidR="000F2369" w:rsidRDefault="00D06027">
            <w:pPr>
              <w:pStyle w:val="TableBodyText"/>
            </w:pPr>
            <w:r>
              <w:t>TLS</w:t>
            </w:r>
          </w:p>
        </w:tc>
      </w:tr>
      <w:tr w:rsidR="000F2369" w:rsidTr="000F2369">
        <w:tc>
          <w:tcPr>
            <w:tcW w:w="0" w:type="auto"/>
          </w:tcPr>
          <w:p w:rsidR="000F2369" w:rsidRDefault="00D06027">
            <w:pPr>
              <w:pStyle w:val="TableBodyText"/>
            </w:pPr>
            <w:r>
              <w:t>RPC_C_AUTHN_GSS_KERBEROS</w:t>
            </w:r>
          </w:p>
        </w:tc>
        <w:tc>
          <w:tcPr>
            <w:tcW w:w="0" w:type="auto"/>
          </w:tcPr>
          <w:p w:rsidR="000F2369" w:rsidRDefault="00D06027">
            <w:pPr>
              <w:pStyle w:val="TableBodyText"/>
            </w:pPr>
            <w:r>
              <w:t>0x10</w:t>
            </w:r>
          </w:p>
        </w:tc>
        <w:tc>
          <w:tcPr>
            <w:tcW w:w="0" w:type="auto"/>
          </w:tcPr>
          <w:p w:rsidR="000F2369" w:rsidRDefault="00D06027">
            <w:pPr>
              <w:pStyle w:val="TableBodyText"/>
            </w:pPr>
            <w:r>
              <w:t>Kerberos</w:t>
            </w:r>
          </w:p>
        </w:tc>
      </w:tr>
      <w:tr w:rsidR="000F2369" w:rsidTr="000F2369">
        <w:tc>
          <w:tcPr>
            <w:tcW w:w="0" w:type="auto"/>
          </w:tcPr>
          <w:p w:rsidR="000F2369" w:rsidRDefault="00D06027">
            <w:pPr>
              <w:pStyle w:val="TableBodyText"/>
            </w:pPr>
            <w:r>
              <w:t>RPC_C_AUTHN_NETLOGON</w:t>
            </w:r>
          </w:p>
        </w:tc>
        <w:tc>
          <w:tcPr>
            <w:tcW w:w="0" w:type="auto"/>
          </w:tcPr>
          <w:p w:rsidR="000F2369" w:rsidRDefault="00D06027">
            <w:pPr>
              <w:pStyle w:val="TableBodyText"/>
            </w:pPr>
            <w:r>
              <w:t>0x44</w:t>
            </w:r>
          </w:p>
        </w:tc>
        <w:tc>
          <w:tcPr>
            <w:tcW w:w="0" w:type="auto"/>
          </w:tcPr>
          <w:p w:rsidR="000F2369" w:rsidRDefault="00D06027">
            <w:pPr>
              <w:pStyle w:val="TableBodyText"/>
            </w:pPr>
            <w:r>
              <w:t>Netlogon</w:t>
            </w:r>
          </w:p>
        </w:tc>
      </w:tr>
      <w:tr w:rsidR="000F2369" w:rsidTr="000F2369">
        <w:tc>
          <w:tcPr>
            <w:tcW w:w="0" w:type="auto"/>
          </w:tcPr>
          <w:p w:rsidR="000F2369" w:rsidRDefault="00D06027">
            <w:pPr>
              <w:pStyle w:val="TableBodyText"/>
            </w:pPr>
            <w:r>
              <w:t>RPC_C_AUTHN_DEFAULT</w:t>
            </w:r>
          </w:p>
        </w:tc>
        <w:tc>
          <w:tcPr>
            <w:tcW w:w="0" w:type="auto"/>
          </w:tcPr>
          <w:p w:rsidR="000F2369" w:rsidRDefault="00D06027">
            <w:pPr>
              <w:pStyle w:val="TableBodyText"/>
            </w:pPr>
            <w:r>
              <w:t>0xFF</w:t>
            </w:r>
          </w:p>
        </w:tc>
        <w:tc>
          <w:tcPr>
            <w:tcW w:w="0" w:type="auto"/>
          </w:tcPr>
          <w:p w:rsidR="000F2369" w:rsidRDefault="00D06027">
            <w:pPr>
              <w:pStyle w:val="TableBodyText"/>
            </w:pPr>
            <w:r>
              <w:t>Same as RPC_C_AUTHN_WINNT</w:t>
            </w:r>
          </w:p>
        </w:tc>
      </w:tr>
    </w:tbl>
    <w:p w:rsidR="000F2369" w:rsidRDefault="00D06027">
      <w:r>
        <w:t>On the client side, if the higher level protocol requests RPC_C_AUTHN_DEFAULT, the implementation MUST use RPC_C_AUTHN_WINNT instead.</w:t>
      </w:r>
    </w:p>
    <w:p w:rsidR="000F2369" w:rsidRDefault="00D06027">
      <w:r>
        <w:t xml:space="preserve">The security provider underlying protocol and implementation defines the number of legs and whether the number of legs is odd or even that are used in the token exchange process that builds a security context. This information MAY be used for the processing of PDUs during that process.  </w:t>
      </w:r>
    </w:p>
    <w:p w:rsidR="000F2369" w:rsidRDefault="00D06027">
      <w:r>
        <w:t>These extensions specify the following number (if known) or even/oddness of the legs needed to build a security context.</w:t>
      </w:r>
    </w:p>
    <w:tbl>
      <w:tblPr>
        <w:tblStyle w:val="Table-ShadedHeader"/>
        <w:tblW w:w="0" w:type="auto"/>
        <w:tblLook w:val="04A0" w:firstRow="1" w:lastRow="0" w:firstColumn="1" w:lastColumn="0" w:noHBand="0" w:noVBand="1"/>
      </w:tblPr>
      <w:tblGrid>
        <w:gridCol w:w="2922"/>
        <w:gridCol w:w="3748"/>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Name</w:t>
            </w:r>
          </w:p>
        </w:tc>
        <w:tc>
          <w:tcPr>
            <w:tcW w:w="0" w:type="auto"/>
          </w:tcPr>
          <w:p w:rsidR="000F2369" w:rsidRDefault="00D06027">
            <w:pPr>
              <w:pStyle w:val="TableHeaderText"/>
            </w:pPr>
            <w:r>
              <w:t># of or Even # of Token Exchange Legs</w:t>
            </w:r>
          </w:p>
        </w:tc>
      </w:tr>
      <w:tr w:rsidR="000F2369" w:rsidTr="000F2369">
        <w:tc>
          <w:tcPr>
            <w:tcW w:w="0" w:type="auto"/>
          </w:tcPr>
          <w:p w:rsidR="000F2369" w:rsidRDefault="00D06027">
            <w:pPr>
              <w:pStyle w:val="TableBodyText"/>
            </w:pPr>
            <w:r>
              <w:t>RPC_C_AUTHN_NONE</w:t>
            </w:r>
          </w:p>
        </w:tc>
        <w:tc>
          <w:tcPr>
            <w:tcW w:w="0" w:type="auto"/>
          </w:tcPr>
          <w:p w:rsidR="000F2369" w:rsidRDefault="00D06027">
            <w:pPr>
              <w:pStyle w:val="TableBodyText"/>
            </w:pPr>
            <w:r>
              <w:t>even</w:t>
            </w:r>
          </w:p>
        </w:tc>
      </w:tr>
      <w:tr w:rsidR="000F2369" w:rsidTr="000F2369">
        <w:tc>
          <w:tcPr>
            <w:tcW w:w="0" w:type="auto"/>
          </w:tcPr>
          <w:p w:rsidR="000F2369" w:rsidRDefault="00D06027">
            <w:pPr>
              <w:pStyle w:val="TableBodyText"/>
            </w:pPr>
            <w:r>
              <w:t>RPC_C_AUTHN_GSS_NEGOTIATE</w:t>
            </w:r>
          </w:p>
        </w:tc>
        <w:tc>
          <w:tcPr>
            <w:tcW w:w="0" w:type="auto"/>
          </w:tcPr>
          <w:p w:rsidR="000F2369" w:rsidRDefault="00D06027">
            <w:pPr>
              <w:pStyle w:val="TableBodyText"/>
            </w:pPr>
            <w:r>
              <w:t>even</w:t>
            </w:r>
          </w:p>
        </w:tc>
      </w:tr>
      <w:tr w:rsidR="000F2369" w:rsidTr="000F2369">
        <w:tc>
          <w:tcPr>
            <w:tcW w:w="0" w:type="auto"/>
          </w:tcPr>
          <w:p w:rsidR="000F2369" w:rsidRDefault="00D06027">
            <w:pPr>
              <w:pStyle w:val="TableBodyText"/>
            </w:pPr>
            <w:r>
              <w:t>RPC_C_AUTHN_WINNT</w:t>
            </w:r>
          </w:p>
        </w:tc>
        <w:tc>
          <w:tcPr>
            <w:tcW w:w="0" w:type="auto"/>
          </w:tcPr>
          <w:p w:rsidR="000F2369" w:rsidRDefault="00D06027">
            <w:pPr>
              <w:pStyle w:val="TableBodyText"/>
            </w:pPr>
            <w:r>
              <w:t>3</w:t>
            </w:r>
          </w:p>
        </w:tc>
      </w:tr>
      <w:tr w:rsidR="000F2369" w:rsidTr="000F2369">
        <w:tc>
          <w:tcPr>
            <w:tcW w:w="0" w:type="auto"/>
          </w:tcPr>
          <w:p w:rsidR="000F2369" w:rsidRDefault="00D06027">
            <w:pPr>
              <w:pStyle w:val="TableBodyText"/>
            </w:pPr>
            <w:r>
              <w:t>RPC_C_AUTHN_GSS_SCHANNEL</w:t>
            </w:r>
          </w:p>
        </w:tc>
        <w:tc>
          <w:tcPr>
            <w:tcW w:w="0" w:type="auto"/>
          </w:tcPr>
          <w:p w:rsidR="000F2369" w:rsidRDefault="00D06027">
            <w:pPr>
              <w:pStyle w:val="TableBodyText"/>
            </w:pPr>
            <w:r>
              <w:t>even</w:t>
            </w:r>
          </w:p>
        </w:tc>
      </w:tr>
      <w:tr w:rsidR="000F2369" w:rsidTr="000F2369">
        <w:tc>
          <w:tcPr>
            <w:tcW w:w="0" w:type="auto"/>
          </w:tcPr>
          <w:p w:rsidR="000F2369" w:rsidRDefault="00D06027">
            <w:pPr>
              <w:pStyle w:val="TableBodyText"/>
            </w:pPr>
            <w:r>
              <w:t>RPC_C_AUTHN_GSS_KERBEROS</w:t>
            </w:r>
          </w:p>
        </w:tc>
        <w:tc>
          <w:tcPr>
            <w:tcW w:w="0" w:type="auto"/>
          </w:tcPr>
          <w:p w:rsidR="000F2369" w:rsidRDefault="00D06027">
            <w:pPr>
              <w:pStyle w:val="TableBodyText"/>
            </w:pPr>
            <w:r>
              <w:t>even</w:t>
            </w:r>
          </w:p>
        </w:tc>
      </w:tr>
      <w:tr w:rsidR="000F2369" w:rsidTr="000F2369">
        <w:tc>
          <w:tcPr>
            <w:tcW w:w="0" w:type="auto"/>
          </w:tcPr>
          <w:p w:rsidR="000F2369" w:rsidRDefault="00D06027">
            <w:pPr>
              <w:pStyle w:val="TableBodyText"/>
            </w:pPr>
            <w:r>
              <w:t>RPC_C_AUTHN_NETLOGON</w:t>
            </w:r>
          </w:p>
        </w:tc>
        <w:tc>
          <w:tcPr>
            <w:tcW w:w="0" w:type="auto"/>
          </w:tcPr>
          <w:p w:rsidR="000F2369" w:rsidRDefault="00D06027">
            <w:pPr>
              <w:pStyle w:val="TableBodyText"/>
            </w:pPr>
            <w:r>
              <w:t>3</w:t>
            </w:r>
          </w:p>
        </w:tc>
      </w:tr>
      <w:tr w:rsidR="000F2369" w:rsidTr="000F2369">
        <w:tc>
          <w:tcPr>
            <w:tcW w:w="0" w:type="auto"/>
          </w:tcPr>
          <w:p w:rsidR="000F2369" w:rsidRDefault="00D06027">
            <w:pPr>
              <w:pStyle w:val="TableBodyText"/>
            </w:pPr>
            <w:r>
              <w:t>RPC_C_AUTHN_DEFAULT</w:t>
            </w:r>
          </w:p>
        </w:tc>
        <w:tc>
          <w:tcPr>
            <w:tcW w:w="0" w:type="auto"/>
          </w:tcPr>
          <w:p w:rsidR="000F2369" w:rsidRDefault="00D06027">
            <w:pPr>
              <w:pStyle w:val="TableBodyText"/>
            </w:pPr>
            <w:r>
              <w:t>unknown</w:t>
            </w:r>
          </w:p>
        </w:tc>
      </w:tr>
    </w:tbl>
    <w:p w:rsidR="000F2369" w:rsidRDefault="000F2369"/>
    <w:p w:rsidR="000F2369" w:rsidRDefault="00D06027">
      <w:pPr>
        <w:pStyle w:val="Heading5"/>
      </w:pPr>
      <w:bookmarkStart w:id="148" w:name="section_425a7c53c33a48688e5b2a850d40dc73"/>
      <w:bookmarkStart w:id="149" w:name="_Toc423365846"/>
      <w:r>
        <w:t>Authentication Levels</w:t>
      </w:r>
      <w:bookmarkEnd w:id="148"/>
      <w:bookmarkEnd w:id="149"/>
      <w:r>
        <w:fldChar w:fldCharType="begin"/>
      </w:r>
      <w:r>
        <w:instrText xml:space="preserve"> XE "Authentication levels"</w:instrText>
      </w:r>
      <w:r>
        <w:fldChar w:fldCharType="end"/>
      </w:r>
    </w:p>
    <w:p w:rsidR="000F2369" w:rsidRDefault="00D06027">
      <w:r>
        <w:t xml:space="preserve">These extensions specify the following values for the </w:t>
      </w:r>
      <w:hyperlink w:anchor="gt_bfb9708e-9d05-4f79-8969-ef63f73aa434">
        <w:r>
          <w:rPr>
            <w:rStyle w:val="HyperlinkGreen"/>
            <w:b/>
          </w:rPr>
          <w:t>authentication levels</w:t>
        </w:r>
      </w:hyperlink>
      <w:r>
        <w:t>.</w:t>
      </w:r>
    </w:p>
    <w:tbl>
      <w:tblPr>
        <w:tblStyle w:val="Table-ShadedHeader"/>
        <w:tblW w:w="0" w:type="auto"/>
        <w:tblLook w:val="04A0" w:firstRow="1" w:lastRow="0" w:firstColumn="1" w:lastColumn="0" w:noHBand="0" w:noVBand="1"/>
      </w:tblPr>
      <w:tblGrid>
        <w:gridCol w:w="3418"/>
        <w:gridCol w:w="734"/>
        <w:gridCol w:w="5323"/>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Name</w:t>
            </w:r>
          </w:p>
        </w:tc>
        <w:tc>
          <w:tcPr>
            <w:tcW w:w="0" w:type="auto"/>
          </w:tcPr>
          <w:p w:rsidR="000F2369" w:rsidRDefault="00D06027">
            <w:pPr>
              <w:pStyle w:val="TableHeaderText"/>
            </w:pPr>
            <w:r>
              <w:t>Value</w:t>
            </w:r>
          </w:p>
        </w:tc>
        <w:tc>
          <w:tcPr>
            <w:tcW w:w="0" w:type="auto"/>
          </w:tcPr>
          <w:p w:rsidR="000F2369" w:rsidRDefault="00D06027">
            <w:pPr>
              <w:pStyle w:val="TableHeaderText"/>
            </w:pPr>
            <w:r>
              <w:t>Meaning</w:t>
            </w:r>
          </w:p>
        </w:tc>
      </w:tr>
      <w:tr w:rsidR="000F2369" w:rsidTr="000F2369">
        <w:tc>
          <w:tcPr>
            <w:tcW w:w="0" w:type="auto"/>
          </w:tcPr>
          <w:p w:rsidR="000F2369" w:rsidRDefault="00D06027">
            <w:pPr>
              <w:pStyle w:val="TableBodyText"/>
            </w:pPr>
            <w:r>
              <w:t>RPC_C_AUTHN_LEVEL_DEFAULT</w:t>
            </w:r>
          </w:p>
        </w:tc>
        <w:tc>
          <w:tcPr>
            <w:tcW w:w="0" w:type="auto"/>
          </w:tcPr>
          <w:p w:rsidR="000F2369" w:rsidRDefault="00D06027">
            <w:pPr>
              <w:pStyle w:val="TableBodyText"/>
            </w:pPr>
            <w:r>
              <w:t>0x00</w:t>
            </w:r>
          </w:p>
        </w:tc>
        <w:tc>
          <w:tcPr>
            <w:tcW w:w="0" w:type="auto"/>
          </w:tcPr>
          <w:p w:rsidR="000F2369" w:rsidRDefault="00D06027">
            <w:pPr>
              <w:pStyle w:val="TableBodyText"/>
            </w:pPr>
            <w:r>
              <w:t>Same as RPC_C_AUTHN_LEVEL_CONNECT</w:t>
            </w:r>
          </w:p>
        </w:tc>
      </w:tr>
      <w:tr w:rsidR="000F2369" w:rsidTr="000F2369">
        <w:tc>
          <w:tcPr>
            <w:tcW w:w="0" w:type="auto"/>
          </w:tcPr>
          <w:p w:rsidR="000F2369" w:rsidRDefault="00D06027">
            <w:pPr>
              <w:pStyle w:val="TableBodyText"/>
            </w:pPr>
            <w:r>
              <w:t>RPC_C_AUTHN_LEVEL_NONE</w:t>
            </w:r>
          </w:p>
        </w:tc>
        <w:tc>
          <w:tcPr>
            <w:tcW w:w="0" w:type="auto"/>
          </w:tcPr>
          <w:p w:rsidR="000F2369" w:rsidRDefault="00D06027">
            <w:pPr>
              <w:pStyle w:val="TableBodyText"/>
            </w:pPr>
            <w:r>
              <w:t>0x01</w:t>
            </w:r>
          </w:p>
        </w:tc>
        <w:tc>
          <w:tcPr>
            <w:tcW w:w="0" w:type="auto"/>
          </w:tcPr>
          <w:p w:rsidR="000F2369" w:rsidRDefault="00D06027">
            <w:pPr>
              <w:pStyle w:val="TableBodyText"/>
            </w:pPr>
            <w:r>
              <w:t>No authentication.</w:t>
            </w:r>
          </w:p>
        </w:tc>
      </w:tr>
      <w:tr w:rsidR="000F2369" w:rsidTr="000F2369">
        <w:tc>
          <w:tcPr>
            <w:tcW w:w="0" w:type="auto"/>
          </w:tcPr>
          <w:p w:rsidR="000F2369" w:rsidRDefault="00D06027">
            <w:pPr>
              <w:pStyle w:val="TableBodyText"/>
            </w:pPr>
            <w:r>
              <w:t>RPC_C_AUTHN_LEVEL_CONNECT</w:t>
            </w:r>
          </w:p>
        </w:tc>
        <w:tc>
          <w:tcPr>
            <w:tcW w:w="0" w:type="auto"/>
          </w:tcPr>
          <w:p w:rsidR="000F2369" w:rsidRDefault="00D06027">
            <w:pPr>
              <w:pStyle w:val="TableBodyText"/>
            </w:pPr>
            <w:r>
              <w:t>0x02</w:t>
            </w:r>
          </w:p>
        </w:tc>
        <w:tc>
          <w:tcPr>
            <w:tcW w:w="0" w:type="auto"/>
          </w:tcPr>
          <w:p w:rsidR="000F2369" w:rsidRDefault="00D06027">
            <w:pPr>
              <w:pStyle w:val="TableBodyText"/>
            </w:pPr>
            <w:r>
              <w:t>Authenticates the credentials of the client and server.</w:t>
            </w:r>
          </w:p>
        </w:tc>
      </w:tr>
      <w:tr w:rsidR="000F2369" w:rsidTr="000F2369">
        <w:tc>
          <w:tcPr>
            <w:tcW w:w="0" w:type="auto"/>
          </w:tcPr>
          <w:p w:rsidR="000F2369" w:rsidRDefault="00D06027">
            <w:pPr>
              <w:pStyle w:val="TableBodyText"/>
            </w:pPr>
            <w:r>
              <w:t>RPC_C_AUTHN_LEVEL_CALL</w:t>
            </w:r>
          </w:p>
        </w:tc>
        <w:tc>
          <w:tcPr>
            <w:tcW w:w="0" w:type="auto"/>
          </w:tcPr>
          <w:p w:rsidR="000F2369" w:rsidRDefault="00D06027">
            <w:pPr>
              <w:pStyle w:val="TableBodyText"/>
            </w:pPr>
            <w:r>
              <w:t>0x03</w:t>
            </w:r>
          </w:p>
        </w:tc>
        <w:tc>
          <w:tcPr>
            <w:tcW w:w="0" w:type="auto"/>
          </w:tcPr>
          <w:p w:rsidR="000F2369" w:rsidRDefault="00D06027">
            <w:pPr>
              <w:pStyle w:val="TableBodyText"/>
            </w:pPr>
            <w:r>
              <w:t>Same as RPC_C_AUTHN_LEVEL_PKT.</w:t>
            </w:r>
          </w:p>
        </w:tc>
      </w:tr>
      <w:tr w:rsidR="000F2369" w:rsidTr="000F2369">
        <w:tc>
          <w:tcPr>
            <w:tcW w:w="0" w:type="auto"/>
          </w:tcPr>
          <w:p w:rsidR="000F2369" w:rsidRDefault="00D06027">
            <w:pPr>
              <w:pStyle w:val="TableBodyText"/>
            </w:pPr>
            <w:r>
              <w:t>RPC_C_AUTHN_LEVEL_PKT</w:t>
            </w:r>
          </w:p>
        </w:tc>
        <w:tc>
          <w:tcPr>
            <w:tcW w:w="0" w:type="auto"/>
          </w:tcPr>
          <w:p w:rsidR="000F2369" w:rsidRDefault="00D06027">
            <w:pPr>
              <w:pStyle w:val="TableBodyText"/>
            </w:pPr>
            <w:r>
              <w:t>0x04</w:t>
            </w:r>
          </w:p>
        </w:tc>
        <w:tc>
          <w:tcPr>
            <w:tcW w:w="0" w:type="auto"/>
          </w:tcPr>
          <w:p w:rsidR="000F2369" w:rsidRDefault="00D06027">
            <w:pPr>
              <w:pStyle w:val="TableBodyText"/>
            </w:pPr>
            <w:r>
              <w:t>Same as RPC_C_AUTHN_LEVEL_CONNECT but also prevents replay attacks.</w:t>
            </w:r>
          </w:p>
        </w:tc>
      </w:tr>
      <w:tr w:rsidR="000F2369" w:rsidTr="000F2369">
        <w:tc>
          <w:tcPr>
            <w:tcW w:w="0" w:type="auto"/>
          </w:tcPr>
          <w:p w:rsidR="000F2369" w:rsidRDefault="00D06027">
            <w:pPr>
              <w:pStyle w:val="TableBodyText"/>
            </w:pPr>
            <w:r>
              <w:t>RPC_C_AUTHN_LEVEL_PKT_INTEGRITY</w:t>
            </w:r>
          </w:p>
        </w:tc>
        <w:tc>
          <w:tcPr>
            <w:tcW w:w="0" w:type="auto"/>
          </w:tcPr>
          <w:p w:rsidR="000F2369" w:rsidRDefault="00D06027">
            <w:pPr>
              <w:pStyle w:val="TableBodyText"/>
            </w:pPr>
            <w:r>
              <w:t>0x05</w:t>
            </w:r>
          </w:p>
        </w:tc>
        <w:tc>
          <w:tcPr>
            <w:tcW w:w="0" w:type="auto"/>
          </w:tcPr>
          <w:p w:rsidR="000F2369" w:rsidRDefault="00D06027">
            <w:pPr>
              <w:pStyle w:val="TableBodyText"/>
            </w:pPr>
            <w:r>
              <w:t>Same as RPC_C_AUTHN_LEVEL_PKT but also verifies that none of the data transferred between the client and server has been modified.</w:t>
            </w:r>
          </w:p>
        </w:tc>
      </w:tr>
      <w:tr w:rsidR="000F2369" w:rsidTr="000F2369">
        <w:tc>
          <w:tcPr>
            <w:tcW w:w="0" w:type="auto"/>
          </w:tcPr>
          <w:p w:rsidR="000F2369" w:rsidRDefault="00D06027">
            <w:pPr>
              <w:pStyle w:val="TableBodyText"/>
            </w:pPr>
            <w:r>
              <w:t>RPC_C_AUTHN_LEVEL_PKT_PRIVACY</w:t>
            </w:r>
          </w:p>
        </w:tc>
        <w:tc>
          <w:tcPr>
            <w:tcW w:w="0" w:type="auto"/>
          </w:tcPr>
          <w:p w:rsidR="000F2369" w:rsidRDefault="00D06027">
            <w:pPr>
              <w:pStyle w:val="TableBodyText"/>
            </w:pPr>
            <w:r>
              <w:t>0x06</w:t>
            </w:r>
          </w:p>
        </w:tc>
        <w:tc>
          <w:tcPr>
            <w:tcW w:w="0" w:type="auto"/>
          </w:tcPr>
          <w:p w:rsidR="000F2369" w:rsidRDefault="00D06027">
            <w:pPr>
              <w:pStyle w:val="TableBodyText"/>
            </w:pPr>
            <w:r>
              <w:t>Same as RPC_C_AUTHN_LEVEL_PKT_INTEGRITY but also ensures that the data transferred can only be seen unencrypted by the client and the server.</w:t>
            </w:r>
          </w:p>
        </w:tc>
      </w:tr>
    </w:tbl>
    <w:p w:rsidR="000F2369" w:rsidRDefault="00D06027">
      <w:r>
        <w:t>If the higher-level application or protocol requests an authentication level that the implementation or security provider does not support, it MUST upgrade the request to the next highest supported level. RPC_C_AUTHN_LEVEL_PKT_PRIVACY MUST be supported.</w:t>
      </w:r>
    </w:p>
    <w:p w:rsidR="000F2369" w:rsidRDefault="00D06027">
      <w:r>
        <w:t xml:space="preserve">On the client side, if the higher-level protocol requests RPC_C_AUTHN_LEVEL_CALL, the implementation MUST upgrade it to RPC_C_AUTHN_LEVEL_PKT. Similarly, on the server side, if the auth_level field of the sec_trailer structure as specified in sections </w:t>
      </w:r>
      <w:hyperlink w:anchor="Section_ab45c6a5951a4096b8057347674dc6ab" w:history="1">
        <w:r>
          <w:rPr>
            <w:rStyle w:val="Hyperlink"/>
          </w:rPr>
          <w:t>2.2.2.11</w:t>
        </w:r>
      </w:hyperlink>
      <w:r>
        <w:t xml:space="preserve"> and </w:t>
      </w:r>
      <w:hyperlink w:anchor="Section_45da6d3d58af4a8eb488282b890d255c" w:history="1">
        <w:r>
          <w:rPr>
            <w:rStyle w:val="Hyperlink"/>
          </w:rPr>
          <w:t>2.2.3.4</w:t>
        </w:r>
      </w:hyperlink>
      <w:r>
        <w:t xml:space="preserve"> is RPC_C_AUTHN_LEVEL_CALL, the implementation MUST process it in the same manner as a packet with auth_level RPC_C_AUTHN_LEVEL_PKT. </w:t>
      </w:r>
    </w:p>
    <w:p w:rsidR="000F2369" w:rsidRDefault="00D06027">
      <w:r>
        <w:t>Also, on the client side, if the higher-level protocol requests RPC_C_AUTHN_LEVEL_DEFAULT, the implementation MUST use RPC_C_AUTHN_LEVEL_CONNECT instead.</w:t>
      </w:r>
    </w:p>
    <w:p w:rsidR="000F2369" w:rsidRDefault="00D06027">
      <w:pPr>
        <w:pStyle w:val="Heading5"/>
      </w:pPr>
      <w:bookmarkStart w:id="150" w:name="section_fd5d5c6e80f449b5887f4ce844cc62c4"/>
      <w:bookmarkStart w:id="151" w:name="_Toc423365847"/>
      <w:r>
        <w:t>Impersonation Level</w:t>
      </w:r>
      <w:bookmarkEnd w:id="150"/>
      <w:bookmarkEnd w:id="151"/>
      <w:r>
        <w:fldChar w:fldCharType="begin"/>
      </w:r>
      <w:r>
        <w:instrText xml:space="preserve"> XE "Impersonation level"</w:instrText>
      </w:r>
      <w:r>
        <w:fldChar w:fldCharType="end"/>
      </w:r>
    </w:p>
    <w:p w:rsidR="000F2369" w:rsidRDefault="00D06027">
      <w:r>
        <w:t xml:space="preserve">For secure calls, the higher-level layer protocols often specify the impersonation level. Various impersonation levels, listed in the following table, allow the higher-layer protocols to control the capabilities of the client's identity that are available to the server. While building the </w:t>
      </w:r>
      <w:hyperlink w:anchor="gt_88d49f20-6c95-4b64-a52c-c3eca2fe5709">
        <w:r>
          <w:rPr>
            <w:rStyle w:val="HyperlinkGreen"/>
            <w:b/>
          </w:rPr>
          <w:t>security context</w:t>
        </w:r>
      </w:hyperlink>
      <w:r>
        <w:t xml:space="preserve"> (section </w:t>
      </w:r>
      <w:hyperlink w:anchor="Section_7b42ae0559e34147b23ccf52a65a2acb" w:history="1">
        <w:r>
          <w:rPr>
            <w:rStyle w:val="Hyperlink"/>
          </w:rPr>
          <w:t>3.1.1.1.1</w:t>
        </w:r>
      </w:hyperlink>
      <w:r>
        <w:t xml:space="preserve">), the client implementation passes this to the security provider on the first call to the implementation-specific equivalent of the abstract GSS_Init_sec_context call, as specified in </w:t>
      </w:r>
      <w:hyperlink r:id="rId275">
        <w:r>
          <w:rPr>
            <w:rStyle w:val="Hyperlink"/>
          </w:rPr>
          <w:t>[RFC2743]</w:t>
        </w:r>
      </w:hyperlink>
      <w:r>
        <w:t>.</w:t>
      </w:r>
    </w:p>
    <w:p w:rsidR="000F2369" w:rsidRDefault="00D06027">
      <w:r>
        <w:t>Client implementations of this extension MUST support the following impersonation levels. Note that the impersonation level does not itself appear in any RPC message and, hence, the numeric values of the following constants are implementation-specific. However, the values affect the token returned by the implementation-specific equivalent of the abstract GSS_Init_sec_context_call, as specified in [RFC2743].</w:t>
      </w:r>
    </w:p>
    <w:tbl>
      <w:tblPr>
        <w:tblStyle w:val="Table-ShadedHeader"/>
        <w:tblW w:w="0" w:type="auto"/>
        <w:tblLook w:val="04A0" w:firstRow="1" w:lastRow="0" w:firstColumn="1" w:lastColumn="0" w:noHBand="0" w:noVBand="1"/>
      </w:tblPr>
      <w:tblGrid>
        <w:gridCol w:w="3121"/>
        <w:gridCol w:w="6354"/>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0" w:type="auto"/>
          </w:tcPr>
          <w:p w:rsidR="000F2369" w:rsidRDefault="00D06027">
            <w:pPr>
              <w:pStyle w:val="TableHeaderText"/>
            </w:pPr>
            <w:r>
              <w:t>Meaning</w:t>
            </w:r>
          </w:p>
        </w:tc>
      </w:tr>
      <w:tr w:rsidR="000F2369" w:rsidTr="000F2369">
        <w:tc>
          <w:tcPr>
            <w:tcW w:w="0" w:type="auto"/>
          </w:tcPr>
          <w:p w:rsidR="000F2369" w:rsidRDefault="00D06027">
            <w:pPr>
              <w:pStyle w:val="TableBodyText"/>
            </w:pPr>
            <w:r>
              <w:t>RPC_C_IMPL_LEVEL_IDENTITY</w:t>
            </w:r>
          </w:p>
        </w:tc>
        <w:tc>
          <w:tcPr>
            <w:tcW w:w="0" w:type="auto"/>
          </w:tcPr>
          <w:p w:rsidR="000F2369" w:rsidRDefault="00D06027">
            <w:pPr>
              <w:pStyle w:val="TableBodyText"/>
            </w:pPr>
            <w:r>
              <w:t>The server can obtain information about the security context of the client but cannot impersonate the client's security context.</w:t>
            </w:r>
          </w:p>
          <w:p w:rsidR="000F2369" w:rsidRDefault="00D06027">
            <w:pPr>
              <w:pStyle w:val="TableBodyText"/>
            </w:pPr>
            <w:r>
              <w:t xml:space="preserve">The client MUST pass the GSS_C_IDENTITY_FLAG (defined in </w:t>
            </w:r>
            <w:hyperlink r:id="rId276">
              <w:r>
                <w:rPr>
                  <w:rStyle w:val="Hyperlink"/>
                </w:rPr>
                <w:t>[RFC4757]</w:t>
              </w:r>
            </w:hyperlink>
            <w:r>
              <w:t xml:space="preserve"> section 7.1, which extends [RFC2743]) to the implementation-specific equivalent of the abstract GSS_Init_sec_context_call.</w:t>
            </w:r>
          </w:p>
        </w:tc>
      </w:tr>
      <w:tr w:rsidR="000F2369" w:rsidTr="000F2369">
        <w:tc>
          <w:tcPr>
            <w:tcW w:w="0" w:type="auto"/>
          </w:tcPr>
          <w:p w:rsidR="000F2369" w:rsidRDefault="00D06027">
            <w:pPr>
              <w:pStyle w:val="TableBodyText"/>
            </w:pPr>
            <w:r>
              <w:t>RPC_C_IMPL_LEVEL_IMPERSONATE</w:t>
            </w:r>
          </w:p>
        </w:tc>
        <w:tc>
          <w:tcPr>
            <w:tcW w:w="0" w:type="auto"/>
          </w:tcPr>
          <w:p w:rsidR="000F2369" w:rsidRDefault="00D06027">
            <w:pPr>
              <w:pStyle w:val="TableBodyText"/>
            </w:pPr>
            <w:r>
              <w:t>The server can impersonate the client's security context on the server system but cannot make requests to remote machines using the client security context.</w:t>
            </w:r>
          </w:p>
          <w:p w:rsidR="000F2369" w:rsidRDefault="00D06027">
            <w:pPr>
              <w:pStyle w:val="TableBodyText"/>
            </w:pPr>
            <w:r>
              <w:t>This is the default behavior, as specified in [RFC2743].</w:t>
            </w:r>
          </w:p>
        </w:tc>
      </w:tr>
      <w:tr w:rsidR="000F2369" w:rsidTr="000F2369">
        <w:tc>
          <w:tcPr>
            <w:tcW w:w="0" w:type="auto"/>
          </w:tcPr>
          <w:p w:rsidR="000F2369" w:rsidRDefault="00D06027">
            <w:pPr>
              <w:pStyle w:val="TableBodyText"/>
            </w:pPr>
            <w:r>
              <w:t>RPC_C_IMPL_LEVEL_DELEGATE</w:t>
            </w:r>
          </w:p>
        </w:tc>
        <w:tc>
          <w:tcPr>
            <w:tcW w:w="0" w:type="auto"/>
          </w:tcPr>
          <w:p w:rsidR="000F2369" w:rsidRDefault="00D06027">
            <w:pPr>
              <w:pStyle w:val="TableBodyText"/>
            </w:pPr>
            <w:r>
              <w:t>The server can impersonate the client's security context on the server system and can make requests to remote machines using the client's security context.</w:t>
            </w:r>
          </w:p>
          <w:p w:rsidR="000F2369" w:rsidRDefault="00D06027">
            <w:pPr>
              <w:pStyle w:val="TableBodyText"/>
            </w:pPr>
            <w:r>
              <w:t>The client MUST pass the implementation-specific equivalent of the deleg_req_flag, as specified in [RFC2743] section 2.2.1.</w:t>
            </w:r>
          </w:p>
        </w:tc>
      </w:tr>
    </w:tbl>
    <w:p w:rsidR="000F2369" w:rsidRDefault="00D06027">
      <w:r>
        <w:t>If the higher-level protocol does not specify an impersonation level, RPC_C_IMPL_LEVEL_IMPERSONATE MUST be used as the default.</w:t>
      </w:r>
    </w:p>
    <w:p w:rsidR="000F2369" w:rsidRDefault="00D06027">
      <w:pPr>
        <w:pStyle w:val="Heading5"/>
      </w:pPr>
      <w:bookmarkStart w:id="152" w:name="section_119d6768d499440cab0c44c35176f12a"/>
      <w:bookmarkStart w:id="153" w:name="_Toc423365848"/>
      <w:r>
        <w:t>Transport-Layer Impersonation Level</w:t>
      </w:r>
      <w:bookmarkEnd w:id="152"/>
      <w:bookmarkEnd w:id="153"/>
    </w:p>
    <w:p w:rsidR="000F2369" w:rsidRDefault="00D06027">
      <w:r>
        <w:t>Some RPC transports have the capability to send the identity of the client with the request to the server. For details on how this information is used by the RPC transport, see the documentation for the RPC transport.</w:t>
      </w:r>
    </w:p>
    <w:p w:rsidR="000F2369" w:rsidRDefault="00D06027">
      <w:r>
        <w:t>Client implementations of these extensions MUST support the following impersonation levels. These impersonation levels allow protocols above RPC to control which capabilities of the client's identity are made available to the server. If the higher-level protocol does not provide any value for this impersonation level, implementation of these extensions MUST allow the underlying RPC transport to choose the default value.</w:t>
      </w:r>
    </w:p>
    <w:p w:rsidR="000F2369" w:rsidRDefault="00D06027">
      <w:r>
        <w:t xml:space="preserve">Currently the only RPC transport listed in section </w:t>
      </w:r>
      <w:hyperlink w:anchor="Section_472083a956f14d81a208d18aef68c101" w:history="1">
        <w:r>
          <w:rPr>
            <w:rStyle w:val="Hyperlink"/>
          </w:rPr>
          <w:t>2.1</w:t>
        </w:r>
      </w:hyperlink>
      <w:r>
        <w:t xml:space="preserve"> that is capable of sending the impersonation level to the server is SMB (ncacn_np). For more on how this information is used by SMB, see the description of impersonation level in </w:t>
      </w:r>
      <w:hyperlink r:id="rId277">
        <w:r>
          <w:rPr>
            <w:rStyle w:val="Hyperlink"/>
          </w:rPr>
          <w:t>[MS-CIFS]</w:t>
        </w:r>
      </w:hyperlink>
      <w:r>
        <w:t xml:space="preserve"> section 2.2.4.64.</w:t>
      </w:r>
    </w:p>
    <w:tbl>
      <w:tblPr>
        <w:tblStyle w:val="Table-ShadedHeader"/>
        <w:tblW w:w="0" w:type="auto"/>
        <w:tblLook w:val="04A0" w:firstRow="1" w:lastRow="0" w:firstColumn="1" w:lastColumn="0" w:noHBand="0" w:noVBand="1"/>
      </w:tblPr>
      <w:tblGrid>
        <w:gridCol w:w="2534"/>
        <w:gridCol w:w="6941"/>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0" w:type="auto"/>
          </w:tcPr>
          <w:p w:rsidR="000F2369" w:rsidRDefault="00D06027">
            <w:pPr>
              <w:pStyle w:val="TableHeaderText"/>
            </w:pPr>
            <w:r>
              <w:t>Meaning</w:t>
            </w:r>
          </w:p>
        </w:tc>
      </w:tr>
      <w:tr w:rsidR="000F2369" w:rsidTr="000F2369">
        <w:tc>
          <w:tcPr>
            <w:tcW w:w="0" w:type="auto"/>
          </w:tcPr>
          <w:p w:rsidR="000F2369" w:rsidRDefault="00D06027">
            <w:pPr>
              <w:pStyle w:val="TableBodyText"/>
            </w:pPr>
            <w:r>
              <w:t>SECURITY_ANONYMOUS</w:t>
            </w:r>
          </w:p>
        </w:tc>
        <w:tc>
          <w:tcPr>
            <w:tcW w:w="0" w:type="auto"/>
          </w:tcPr>
          <w:p w:rsidR="000F2369" w:rsidRDefault="00D06027">
            <w:pPr>
              <w:pStyle w:val="TableBodyText"/>
            </w:pPr>
            <w:r>
              <w:t>The server cannot obtain identification information about the client, and it cannot impersonate the client.</w:t>
            </w:r>
          </w:p>
        </w:tc>
      </w:tr>
      <w:tr w:rsidR="000F2369" w:rsidTr="000F2369">
        <w:tc>
          <w:tcPr>
            <w:tcW w:w="0" w:type="auto"/>
          </w:tcPr>
          <w:p w:rsidR="000F2369" w:rsidRDefault="00D06027">
            <w:pPr>
              <w:pStyle w:val="TableBodyText"/>
            </w:pPr>
            <w:r>
              <w:t>SECURITY_IDENTIFICATION</w:t>
            </w:r>
          </w:p>
        </w:tc>
        <w:tc>
          <w:tcPr>
            <w:tcW w:w="0" w:type="auto"/>
          </w:tcPr>
          <w:p w:rsidR="000F2369" w:rsidRDefault="00D06027">
            <w:pPr>
              <w:pStyle w:val="TableBodyText"/>
            </w:pPr>
            <w:r>
              <w:t xml:space="preserve">The server can obtain information about the security context of the client but cannot impersonate the client's security context. </w:t>
            </w:r>
          </w:p>
        </w:tc>
      </w:tr>
      <w:tr w:rsidR="000F2369" w:rsidTr="000F2369">
        <w:tc>
          <w:tcPr>
            <w:tcW w:w="0" w:type="auto"/>
          </w:tcPr>
          <w:p w:rsidR="000F2369" w:rsidRDefault="00D06027">
            <w:pPr>
              <w:pStyle w:val="TableBodyText"/>
            </w:pPr>
            <w:r>
              <w:t>SECURITY_IMPERSONATION</w:t>
            </w:r>
          </w:p>
        </w:tc>
        <w:tc>
          <w:tcPr>
            <w:tcW w:w="0" w:type="auto"/>
          </w:tcPr>
          <w:p w:rsidR="000F2369" w:rsidRDefault="00D06027">
            <w:pPr>
              <w:pStyle w:val="TableBodyText"/>
            </w:pPr>
            <w:r>
              <w:t xml:space="preserve">The server can impersonate the client's security context on the server system but cannot make requests to remote machines using the client security context. </w:t>
            </w:r>
          </w:p>
        </w:tc>
      </w:tr>
      <w:tr w:rsidR="000F2369" w:rsidTr="000F2369">
        <w:tc>
          <w:tcPr>
            <w:tcW w:w="0" w:type="auto"/>
          </w:tcPr>
          <w:p w:rsidR="000F2369" w:rsidRDefault="00D06027">
            <w:pPr>
              <w:pStyle w:val="TableBodyText"/>
            </w:pPr>
            <w:r>
              <w:t>SECURITY_DELEGATION</w:t>
            </w:r>
          </w:p>
        </w:tc>
        <w:tc>
          <w:tcPr>
            <w:tcW w:w="0" w:type="auto"/>
          </w:tcPr>
          <w:p w:rsidR="000F2369" w:rsidRDefault="00D06027">
            <w:pPr>
              <w:pStyle w:val="TableBodyText"/>
            </w:pPr>
            <w:r>
              <w:t>The server can impersonate the client's security context on the server system and can make requests to remote machines using the client's security context.</w:t>
            </w:r>
          </w:p>
        </w:tc>
      </w:tr>
    </w:tbl>
    <w:p w:rsidR="000F2369" w:rsidRDefault="00D06027">
      <w:r>
        <w:t>Although SECURITY_IMPERSONATION and SECURITY_DELEGATION are permitted values and MAY be specified on either the client or server when the authentication context is negotiated, it is up to the higher-level protocol to interpret the resultant impersonation level (which can be different than what the client or server specified) and perform impersonation or delegation as needed.</w:t>
      </w:r>
      <w:bookmarkStart w:id="154"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54"/>
    </w:p>
    <w:p w:rsidR="000F2369" w:rsidRDefault="00D06027">
      <w:r>
        <w:rPr>
          <w:b/>
        </w:rPr>
        <w:t>Note</w:t>
      </w:r>
      <w:r>
        <w:t xml:space="preserve">  These transport-layer impersonation levels are separate from the ones specified in section </w:t>
      </w:r>
      <w:hyperlink w:anchor="Section_fd5d5c6e80f449b5887f4ce844cc62c4" w:history="1">
        <w:r>
          <w:rPr>
            <w:rStyle w:val="Hyperlink"/>
          </w:rPr>
          <w:t>2.2.1.1.9</w:t>
        </w:r>
      </w:hyperlink>
      <w:r>
        <w:t xml:space="preserve"> in the sense that they are specified separately by an application. Although the security meanings are the same (except that an anonymous level is not supported in section 2.2.1.1.9), the security is applied at different layers; for example, by the transport provider versus the security provider chosen by the application.</w:t>
      </w:r>
    </w:p>
    <w:p w:rsidR="000F2369" w:rsidRDefault="00D06027">
      <w:pPr>
        <w:pStyle w:val="Heading4"/>
      </w:pPr>
      <w:bookmarkStart w:id="155" w:name="section_695cd09e271748a8b6b5e414ae2fcaad"/>
      <w:bookmarkStart w:id="156" w:name="_Toc423365849"/>
      <w:r>
        <w:t>Endpoint Mapper Interface Extensions</w:t>
      </w:r>
      <w:bookmarkEnd w:id="155"/>
      <w:bookmarkEnd w:id="156"/>
      <w:r>
        <w:fldChar w:fldCharType="begin"/>
      </w:r>
      <w:r>
        <w:instrText xml:space="preserve"> XE "Endpoint mapper interface extensions"</w:instrText>
      </w:r>
      <w:r>
        <w:fldChar w:fldCharType="end"/>
      </w:r>
      <w:r>
        <w:fldChar w:fldCharType="begin"/>
      </w:r>
      <w:r>
        <w:instrText xml:space="preserve"> XE "Connectionless RPC transports:endpoint mapper interface extensions"</w:instrText>
      </w:r>
      <w:r>
        <w:fldChar w:fldCharType="end"/>
      </w:r>
      <w:r>
        <w:fldChar w:fldCharType="begin"/>
      </w:r>
      <w:r>
        <w:instrText xml:space="preserve"> XE "Connection-oriented RPC transports:endpoint mapper interface extensions"</w:instrText>
      </w:r>
      <w:r>
        <w:fldChar w:fldCharType="end"/>
      </w:r>
    </w:p>
    <w:p w:rsidR="000F2369" w:rsidRDefault="00D06027">
      <w:r>
        <w:t xml:space="preserve">An endpoint mapper interface is specified in </w:t>
      </w:r>
      <w:hyperlink r:id="rId278">
        <w:r>
          <w:rPr>
            <w:rStyle w:val="Hyperlink"/>
          </w:rPr>
          <w:t>[C706]</w:t>
        </w:r>
      </w:hyperlink>
      <w:r>
        <w:t xml:space="preserve"> Appendix O. These extensions update the definition in [C706], as specified in the following sections. All parts of the definition that are not mentioned in the following sections MUST be the same as what is specified in [C706].</w:t>
      </w:r>
    </w:p>
    <w:p w:rsidR="000F2369" w:rsidRDefault="00D06027">
      <w:pPr>
        <w:pStyle w:val="Heading5"/>
      </w:pPr>
      <w:bookmarkStart w:id="157" w:name="section_764cb26ccc004e768ca2c5b840524e3f"/>
      <w:bookmarkStart w:id="158" w:name="_Toc423365850"/>
      <w:r>
        <w:t>EPT_S_CANT_PERFORM_OP</w:t>
      </w:r>
      <w:bookmarkEnd w:id="157"/>
      <w:bookmarkEnd w:id="158"/>
      <w:r>
        <w:fldChar w:fldCharType="begin"/>
      </w:r>
      <w:r>
        <w:instrText xml:space="preserve"> XE "EPT_S_CANT_PERFORM_OP"</w:instrText>
      </w:r>
      <w:r>
        <w:fldChar w:fldCharType="end"/>
      </w:r>
    </w:p>
    <w:p w:rsidR="000F2369" w:rsidRDefault="00D06027">
      <w:r>
        <w:t>This extension defines the EPT_S_CANT_PERFORM_OP constant to be equivalent to 0x6D8. EPT_S_CANT_PERFORM_OP signifies general failure to perform the requested operation (method call) on the endpoint mapper interface.</w:t>
      </w:r>
    </w:p>
    <w:p w:rsidR="000F2369" w:rsidRDefault="00D06027">
      <w:pPr>
        <w:pStyle w:val="Heading5"/>
      </w:pPr>
      <w:bookmarkStart w:id="159" w:name="section_7888714d0c2a48a0b39a6062ee3fd1d7"/>
      <w:bookmarkStart w:id="160" w:name="_Toc423365851"/>
      <w:r>
        <w:t>twr_t Type</w:t>
      </w:r>
      <w:bookmarkEnd w:id="159"/>
      <w:bookmarkEnd w:id="160"/>
      <w:r>
        <w:fldChar w:fldCharType="begin"/>
      </w:r>
      <w:r>
        <w:instrText xml:space="preserve"> XE "twr_p_t"</w:instrText>
      </w:r>
      <w:r>
        <w:fldChar w:fldCharType="end"/>
      </w:r>
      <w:r>
        <w:fldChar w:fldCharType="begin"/>
      </w:r>
      <w:r>
        <w:instrText xml:space="preserve"> XE "twr_t structure"</w:instrText>
      </w:r>
      <w:r>
        <w:fldChar w:fldCharType="end"/>
      </w:r>
    </w:p>
    <w:p w:rsidR="000F2369" w:rsidRDefault="00D06027">
      <w:r>
        <w:t xml:space="preserve">This extension redefines the twr_t type, as specified in </w:t>
      </w:r>
      <w:hyperlink r:id="rId279">
        <w:r>
          <w:rPr>
            <w:rStyle w:val="Hyperlink"/>
          </w:rPr>
          <w:t>[C706]</w:t>
        </w:r>
      </w:hyperlink>
      <w:r>
        <w:t xml:space="preserve"> Appendix L, by adding a range attribute to the </w:t>
      </w:r>
      <w:r>
        <w:rPr>
          <w:b/>
        </w:rPr>
        <w:t>tower_length</w:t>
      </w:r>
      <w:r>
        <w:t xml:space="preserve"> field. The redefined type is specified as follows.</w:t>
      </w:r>
      <w:bookmarkStart w:id="161"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61"/>
    </w:p>
    <w:p w:rsidR="000F2369" w:rsidRDefault="00D06027">
      <w:pPr>
        <w:pStyle w:val="Code"/>
      </w:pPr>
      <w:r>
        <w:t>typedef struct {</w:t>
      </w:r>
    </w:p>
    <w:p w:rsidR="000F2369" w:rsidRDefault="00D06027">
      <w:pPr>
        <w:pStyle w:val="Code"/>
      </w:pPr>
      <w:r>
        <w:t xml:space="preserve">  [range(0,2000)] unsigned long tower_length;</w:t>
      </w:r>
    </w:p>
    <w:p w:rsidR="000F2369" w:rsidRDefault="00D06027">
      <w:pPr>
        <w:pStyle w:val="Code"/>
      </w:pPr>
      <w:r>
        <w:t xml:space="preserve">  [size_is(tower_length)] BYTE tower_octet_string[];</w:t>
      </w:r>
    </w:p>
    <w:p w:rsidR="000F2369" w:rsidRDefault="00D06027">
      <w:pPr>
        <w:pStyle w:val="Code"/>
      </w:pPr>
      <w:r>
        <w:t>} twr_t,</w:t>
      </w:r>
    </w:p>
    <w:p w:rsidR="000F2369" w:rsidRDefault="00D06027">
      <w:pPr>
        <w:pStyle w:val="Code"/>
      </w:pPr>
      <w:r>
        <w:t> *twr_p_t;</w:t>
      </w:r>
    </w:p>
    <w:p w:rsidR="000F2369" w:rsidRDefault="00D06027">
      <w:r>
        <w:t xml:space="preserve">The purpose and use of this structure remains unchanged with an exception related to processing, as specified in section </w:t>
      </w:r>
      <w:hyperlink w:anchor="Section_68123428ebee4a30842e6c9212afe931" w:history="1">
        <w:r>
          <w:rPr>
            <w:rStyle w:val="Hyperlink"/>
          </w:rPr>
          <w:t>3.1.3.5.3</w:t>
        </w:r>
      </w:hyperlink>
      <w:r>
        <w:t>.</w:t>
      </w:r>
    </w:p>
    <w:p w:rsidR="000F2369" w:rsidRDefault="00D06027">
      <w:pPr>
        <w:pStyle w:val="Heading5"/>
      </w:pPr>
      <w:bookmarkStart w:id="162" w:name="section_034eaa0ae68146a29fa41c8b70cc8ce1"/>
      <w:bookmarkStart w:id="163" w:name="_Toc423365852"/>
      <w:r>
        <w:t>error_status Type</w:t>
      </w:r>
      <w:bookmarkEnd w:id="162"/>
      <w:bookmarkEnd w:id="163"/>
    </w:p>
    <w:p w:rsidR="000F2369" w:rsidRDefault="00D06027">
      <w:r>
        <w:t xml:space="preserve">The error_status type is used to communicate method-specific error status to a caller. </w:t>
      </w:r>
    </w:p>
    <w:p w:rsidR="000F2369" w:rsidRDefault="00D06027">
      <w:r>
        <w:t>This type is declared as follows:</w:t>
      </w:r>
    </w:p>
    <w:p w:rsidR="000F2369" w:rsidRDefault="00D06027">
      <w:pPr>
        <w:pStyle w:val="Code"/>
      </w:pPr>
      <w:r>
        <w:t>typedef unsigned int error_status;</w:t>
      </w:r>
    </w:p>
    <w:p w:rsidR="000F2369" w:rsidRDefault="00D06027">
      <w:pPr>
        <w:pStyle w:val="Heading5"/>
      </w:pPr>
      <w:bookmarkStart w:id="164" w:name="section_86fc67d3f44c4a14afeb1e46048841c5"/>
      <w:bookmarkStart w:id="165" w:name="_Toc423365853"/>
      <w:r>
        <w:t>ept_lookup Method</w:t>
      </w:r>
      <w:bookmarkEnd w:id="164"/>
      <w:bookmarkEnd w:id="165"/>
      <w:r>
        <w:fldChar w:fldCharType="begin"/>
      </w:r>
      <w:r>
        <w:instrText xml:space="preserve"> XE "ept_lookup method"</w:instrText>
      </w:r>
      <w:r>
        <w:fldChar w:fldCharType="end"/>
      </w:r>
    </w:p>
    <w:p w:rsidR="000F2369" w:rsidRDefault="00D06027">
      <w:r>
        <w:t xml:space="preserve">These extensions redefine the ept_lookup method, as specified in </w:t>
      </w:r>
      <w:hyperlink r:id="rId280">
        <w:r>
          <w:rPr>
            <w:rStyle w:val="Hyperlink"/>
          </w:rPr>
          <w:t>[C706]</w:t>
        </w:r>
      </w:hyperlink>
      <w:r>
        <w:t xml:space="preserve"> Appendix O, by way of the following:</w:t>
      </w:r>
    </w:p>
    <w:p w:rsidR="000F2369" w:rsidRDefault="00D06027">
      <w:pPr>
        <w:pStyle w:val="ListParagraph"/>
        <w:numPr>
          <w:ilvl w:val="0"/>
          <w:numId w:val="52"/>
        </w:numPr>
      </w:pPr>
      <w:r>
        <w:t xml:space="preserve">Adding the </w:t>
      </w:r>
      <w:r>
        <w:rPr>
          <w:b/>
        </w:rPr>
        <w:t>ptr</w:t>
      </w:r>
      <w:r>
        <w:t xml:space="preserve"> attribute to the </w:t>
      </w:r>
      <w:r>
        <w:rPr>
          <w:i/>
        </w:rPr>
        <w:t>object</w:t>
      </w:r>
      <w:r>
        <w:t xml:space="preserve"> and </w:t>
      </w:r>
      <w:r>
        <w:rPr>
          <w:i/>
        </w:rPr>
        <w:t>Ifid</w:t>
      </w:r>
      <w:r>
        <w:t xml:space="preserve"> parameters.</w:t>
      </w:r>
    </w:p>
    <w:p w:rsidR="000F2369" w:rsidRDefault="00D06027">
      <w:pPr>
        <w:pStyle w:val="ListParagraph"/>
        <w:numPr>
          <w:ilvl w:val="0"/>
          <w:numId w:val="52"/>
        </w:numPr>
      </w:pPr>
      <w:r>
        <w:t xml:space="preserve">Adding the </w:t>
      </w:r>
      <w:r>
        <w:rPr>
          <w:b/>
        </w:rPr>
        <w:t>range</w:t>
      </w:r>
      <w:r>
        <w:t xml:space="preserve"> attribute to the </w:t>
      </w:r>
      <w:r>
        <w:rPr>
          <w:i/>
        </w:rPr>
        <w:t>max_ents</w:t>
      </w:r>
      <w:r>
        <w:t xml:space="preserve"> parameter.</w:t>
      </w:r>
    </w:p>
    <w:p w:rsidR="000F2369" w:rsidRDefault="00D06027">
      <w:pPr>
        <w:pStyle w:val="ListParagraph"/>
        <w:numPr>
          <w:ilvl w:val="0"/>
          <w:numId w:val="52"/>
        </w:numPr>
      </w:pPr>
      <w:r>
        <w:t xml:space="preserve">Removing the </w:t>
      </w:r>
      <w:r>
        <w:rPr>
          <w:b/>
        </w:rPr>
        <w:t>[idempotent]</w:t>
      </w:r>
      <w:r>
        <w:t xml:space="preserve"> method attribute.</w:t>
      </w:r>
    </w:p>
    <w:p w:rsidR="000F2369" w:rsidRDefault="00D06027">
      <w:r>
        <w:t>The redefined method is specified as follows.</w:t>
      </w:r>
    </w:p>
    <w:p w:rsidR="000F2369" w:rsidRDefault="00D06027">
      <w:pPr>
        <w:pStyle w:val="Code"/>
      </w:pPr>
      <w:r>
        <w:t>void ept_lookup(</w:t>
      </w:r>
    </w:p>
    <w:p w:rsidR="000F2369" w:rsidRDefault="00D06027">
      <w:pPr>
        <w:pStyle w:val="Code"/>
      </w:pPr>
      <w:r>
        <w:t>  [in] handle_t hEpMapper,</w:t>
      </w:r>
    </w:p>
    <w:p w:rsidR="000F2369" w:rsidRDefault="00D06027">
      <w:pPr>
        <w:pStyle w:val="Code"/>
      </w:pPr>
      <w:r>
        <w:t>  [in] unsigned long inquiry_type,</w:t>
      </w:r>
    </w:p>
    <w:p w:rsidR="000F2369" w:rsidRDefault="00D06027">
      <w:pPr>
        <w:pStyle w:val="Code"/>
      </w:pPr>
      <w:r>
        <w:t>  [in, ptr] UUID* object,</w:t>
      </w:r>
    </w:p>
    <w:p w:rsidR="000F2369" w:rsidRDefault="00D06027">
      <w:pPr>
        <w:pStyle w:val="Code"/>
      </w:pPr>
      <w:r>
        <w:t>  [in, ptr] RPC_IF_ID* Ifid,</w:t>
      </w:r>
    </w:p>
    <w:p w:rsidR="000F2369" w:rsidRDefault="00D06027">
      <w:pPr>
        <w:pStyle w:val="Code"/>
      </w:pPr>
      <w:r>
        <w:t>  [in] unsigned long vers_option,</w:t>
      </w:r>
    </w:p>
    <w:p w:rsidR="000F2369" w:rsidRDefault="00D06027">
      <w:pPr>
        <w:pStyle w:val="Code"/>
      </w:pPr>
      <w:r>
        <w:t>  [in, out] ept_lookup_handle_t* entry_handle,</w:t>
      </w:r>
    </w:p>
    <w:p w:rsidR="000F2369" w:rsidRDefault="00D06027">
      <w:pPr>
        <w:pStyle w:val="Code"/>
      </w:pPr>
      <w:r>
        <w:t>  [in, range(0,500)] unsigned long max_ents,</w:t>
      </w:r>
    </w:p>
    <w:p w:rsidR="000F2369" w:rsidRDefault="00D06027">
      <w:pPr>
        <w:pStyle w:val="Code"/>
      </w:pPr>
      <w:r>
        <w:t>  [out] unsigned long* num_ents,</w:t>
      </w:r>
    </w:p>
    <w:p w:rsidR="000F2369" w:rsidRDefault="00D06027">
      <w:pPr>
        <w:pStyle w:val="Code"/>
      </w:pPr>
      <w:r>
        <w:t xml:space="preserve">  [out, length_is(*num_ents), size_is(max_ents)] </w:t>
      </w:r>
    </w:p>
    <w:p w:rsidR="000F2369" w:rsidRDefault="00D06027">
      <w:pPr>
        <w:pStyle w:val="Code"/>
      </w:pPr>
      <w:r>
        <w:t>    ept_entry_t entries[],</w:t>
      </w:r>
    </w:p>
    <w:p w:rsidR="000F2369" w:rsidRDefault="00D06027">
      <w:pPr>
        <w:pStyle w:val="Code"/>
      </w:pPr>
      <w:r>
        <w:t>  [out] error_status* status</w:t>
      </w:r>
    </w:p>
    <w:p w:rsidR="000F2369" w:rsidRDefault="00D06027">
      <w:pPr>
        <w:pStyle w:val="Code"/>
      </w:pPr>
      <w:r>
        <w:t>);</w:t>
      </w:r>
    </w:p>
    <w:p w:rsidR="000F2369" w:rsidRDefault="00D06027">
      <w:pPr>
        <w:pStyle w:val="Definition-Field"/>
      </w:pPr>
      <w:r>
        <w:rPr>
          <w:b/>
        </w:rPr>
        <w:t xml:space="preserve">hEpMapper: </w:t>
      </w:r>
      <w:r>
        <w:t>An RPC binding handle as specified in [C706] section 2.</w:t>
      </w:r>
    </w:p>
    <w:p w:rsidR="000F2369" w:rsidRDefault="00D06027">
      <w:pPr>
        <w:pStyle w:val="Definition-Field"/>
      </w:pPr>
      <w:r>
        <w:rPr>
          <w:b/>
        </w:rPr>
        <w:t xml:space="preserve">inquiry_type: </w:t>
      </w:r>
      <w:r>
        <w:t>The type of inquiry to perform. It SHOULD be one of the following values.</w:t>
      </w:r>
      <w:bookmarkStart w:id="166"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166"/>
    </w:p>
    <w:tbl>
      <w:tblPr>
        <w:tblStyle w:val="Table-ShadedHeader"/>
        <w:tblW w:w="9000" w:type="dxa"/>
        <w:tblInd w:w="475" w:type="dxa"/>
        <w:tblLook w:val="04A0" w:firstRow="1" w:lastRow="0" w:firstColumn="1" w:lastColumn="0" w:noHBand="0" w:noVBand="1"/>
      </w:tblPr>
      <w:tblGrid>
        <w:gridCol w:w="2605"/>
        <w:gridCol w:w="6395"/>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6395" w:type="dxa"/>
          </w:tcPr>
          <w:p w:rsidR="000F2369" w:rsidRDefault="00D06027">
            <w:pPr>
              <w:pStyle w:val="TableHeaderText"/>
            </w:pPr>
            <w:r>
              <w:t>Meaning</w:t>
            </w:r>
          </w:p>
        </w:tc>
      </w:tr>
      <w:tr w:rsidR="000F2369" w:rsidTr="000F2369">
        <w:tc>
          <w:tcPr>
            <w:tcW w:w="0" w:type="auto"/>
          </w:tcPr>
          <w:p w:rsidR="000F2369" w:rsidRDefault="00D06027">
            <w:pPr>
              <w:pStyle w:val="TableBodyText"/>
            </w:pPr>
            <w:r>
              <w:t>RPC_C_EP_ALL_ELTS</w:t>
            </w:r>
          </w:p>
          <w:p w:rsidR="000F2369" w:rsidRDefault="00D06027">
            <w:pPr>
              <w:pStyle w:val="TableBodyText"/>
            </w:pPr>
            <w:r>
              <w:t>0x00000000</w:t>
            </w:r>
          </w:p>
        </w:tc>
        <w:tc>
          <w:tcPr>
            <w:tcW w:w="6395" w:type="dxa"/>
          </w:tcPr>
          <w:p w:rsidR="000F2369" w:rsidRDefault="00D06027">
            <w:pPr>
              <w:pStyle w:val="TableBodyText"/>
            </w:pPr>
            <w:r>
              <w:t>Return all elements from the endpoint map. The Ifid, vers_option, and object parameters MUST be ignored.</w:t>
            </w:r>
          </w:p>
        </w:tc>
      </w:tr>
      <w:tr w:rsidR="000F2369" w:rsidTr="000F2369">
        <w:tc>
          <w:tcPr>
            <w:tcW w:w="0" w:type="auto"/>
          </w:tcPr>
          <w:p w:rsidR="000F2369" w:rsidRDefault="00D06027">
            <w:pPr>
              <w:pStyle w:val="TableBodyText"/>
            </w:pPr>
            <w:r>
              <w:t>RPC_C_EP_MATCH_BY_IF</w:t>
            </w:r>
          </w:p>
          <w:p w:rsidR="000F2369" w:rsidRDefault="00D06027">
            <w:pPr>
              <w:pStyle w:val="TableBodyText"/>
            </w:pPr>
            <w:r>
              <w:t>0x00000001</w:t>
            </w:r>
          </w:p>
        </w:tc>
        <w:tc>
          <w:tcPr>
            <w:tcW w:w="6395" w:type="dxa"/>
          </w:tcPr>
          <w:p w:rsidR="000F2369" w:rsidRDefault="00D06027">
            <w:pPr>
              <w:pStyle w:val="TableBodyText"/>
            </w:pPr>
            <w:r>
              <w:t>Return endpoint map elements that contain the interface identifier specified by the Ifid and vers_option values.</w:t>
            </w:r>
          </w:p>
        </w:tc>
      </w:tr>
      <w:tr w:rsidR="000F2369" w:rsidTr="000F2369">
        <w:tc>
          <w:tcPr>
            <w:tcW w:w="0" w:type="auto"/>
          </w:tcPr>
          <w:p w:rsidR="000F2369" w:rsidRDefault="00D06027">
            <w:pPr>
              <w:pStyle w:val="TableBodyText"/>
            </w:pPr>
            <w:r>
              <w:t>RPC_C_EP_MATCH_BY_OBJ</w:t>
            </w:r>
          </w:p>
          <w:p w:rsidR="000F2369" w:rsidRDefault="00D06027">
            <w:pPr>
              <w:pStyle w:val="TableBodyText"/>
            </w:pPr>
            <w:r>
              <w:t>0x00000002</w:t>
            </w:r>
          </w:p>
        </w:tc>
        <w:tc>
          <w:tcPr>
            <w:tcW w:w="6395" w:type="dxa"/>
          </w:tcPr>
          <w:p w:rsidR="000F2369" w:rsidRDefault="00D06027">
            <w:pPr>
              <w:pStyle w:val="TableBodyText"/>
            </w:pPr>
            <w:r>
              <w:t xml:space="preserve">Return endpoint map elements that contain the </w:t>
            </w:r>
            <w:hyperlink w:anchor="gt_0a38e28d-7525-4d2d-8c62-43aedaf47b74">
              <w:r>
                <w:rPr>
                  <w:rStyle w:val="HyperlinkGreen"/>
                  <w:b/>
                </w:rPr>
                <w:t>object UUID</w:t>
              </w:r>
            </w:hyperlink>
            <w:r>
              <w:t xml:space="preserve"> specified by object.</w:t>
            </w:r>
          </w:p>
        </w:tc>
      </w:tr>
      <w:tr w:rsidR="000F2369" w:rsidTr="000F2369">
        <w:tc>
          <w:tcPr>
            <w:tcW w:w="0" w:type="auto"/>
          </w:tcPr>
          <w:p w:rsidR="000F2369" w:rsidRDefault="00D06027">
            <w:pPr>
              <w:pStyle w:val="TableBodyText"/>
            </w:pPr>
            <w:r>
              <w:t>RPC_C_EP_MATCH_BY_BOTH</w:t>
            </w:r>
          </w:p>
          <w:p w:rsidR="000F2369" w:rsidRDefault="00D06027">
            <w:pPr>
              <w:pStyle w:val="TableBodyText"/>
            </w:pPr>
            <w:r>
              <w:t>0x00000003</w:t>
            </w:r>
          </w:p>
        </w:tc>
        <w:tc>
          <w:tcPr>
            <w:tcW w:w="6395" w:type="dxa"/>
          </w:tcPr>
          <w:p w:rsidR="000F2369" w:rsidRDefault="00D06027">
            <w:pPr>
              <w:pStyle w:val="TableBodyText"/>
            </w:pPr>
            <w:r>
              <w:t>Return endpoint map elements that contain the interface identifier and object UUID specified by Ifid, vers_option, and object.</w:t>
            </w:r>
          </w:p>
        </w:tc>
      </w:tr>
    </w:tbl>
    <w:p w:rsidR="000F2369" w:rsidRDefault="00D06027">
      <w:pPr>
        <w:pStyle w:val="Definition-Field"/>
      </w:pPr>
      <w:r>
        <w:rPr>
          <w:b/>
        </w:rPr>
        <w:t xml:space="preserve">object: </w:t>
      </w:r>
      <w:r>
        <w:t>Optionally specifies an object UUID. A value of NULL indicates that no object UUID is specified.</w:t>
      </w:r>
    </w:p>
    <w:p w:rsidR="000F2369" w:rsidRDefault="00D06027">
      <w:pPr>
        <w:pStyle w:val="Definition-Field"/>
      </w:pPr>
      <w:r>
        <w:rPr>
          <w:b/>
        </w:rPr>
        <w:t xml:space="preserve">Ifid: </w:t>
      </w:r>
      <w:r>
        <w:t>Optionally specifies an interface UUID. A value of NULL indicates that no interface UUID is specified.</w:t>
      </w:r>
    </w:p>
    <w:p w:rsidR="000F2369" w:rsidRDefault="00D06027">
      <w:pPr>
        <w:pStyle w:val="Definition-Field"/>
      </w:pPr>
      <w:r>
        <w:rPr>
          <w:b/>
        </w:rPr>
        <w:t xml:space="preserve">vers_option: </w:t>
      </w:r>
      <w:r>
        <w:t>The interface version constraint. MUST be one of the following values.</w:t>
      </w:r>
    </w:p>
    <w:tbl>
      <w:tblPr>
        <w:tblStyle w:val="Table-ShadedHeader"/>
        <w:tblW w:w="9000" w:type="dxa"/>
        <w:tblInd w:w="475" w:type="dxa"/>
        <w:tblLook w:val="04A0" w:firstRow="1" w:lastRow="0" w:firstColumn="1" w:lastColumn="0" w:noHBand="0" w:noVBand="1"/>
      </w:tblPr>
      <w:tblGrid>
        <w:gridCol w:w="2487"/>
        <w:gridCol w:w="6513"/>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6513" w:type="dxa"/>
          </w:tcPr>
          <w:p w:rsidR="000F2369" w:rsidRDefault="00D06027">
            <w:pPr>
              <w:pStyle w:val="TableHeaderText"/>
            </w:pPr>
            <w:r>
              <w:t>Meaning</w:t>
            </w:r>
          </w:p>
        </w:tc>
      </w:tr>
      <w:tr w:rsidR="000F2369" w:rsidTr="000F2369">
        <w:tc>
          <w:tcPr>
            <w:tcW w:w="0" w:type="auto"/>
          </w:tcPr>
          <w:p w:rsidR="000F2369" w:rsidRDefault="00D06027">
            <w:pPr>
              <w:pStyle w:val="TableBodyText"/>
            </w:pPr>
            <w:r>
              <w:t>RPC_C_VERS_ALL</w:t>
            </w:r>
          </w:p>
          <w:p w:rsidR="000F2369" w:rsidRDefault="00D06027">
            <w:pPr>
              <w:pStyle w:val="TableBodyText"/>
            </w:pPr>
            <w:r>
              <w:t>0x00000001</w:t>
            </w:r>
          </w:p>
        </w:tc>
        <w:tc>
          <w:tcPr>
            <w:tcW w:w="6513" w:type="dxa"/>
          </w:tcPr>
          <w:p w:rsidR="000F2369" w:rsidRDefault="00D06027">
            <w:pPr>
              <w:pStyle w:val="TableBodyText"/>
            </w:pPr>
            <w:r>
              <w:t>Return endpoint map elements that contain the specified interface UUID, regardless of the version numbers.</w:t>
            </w:r>
          </w:p>
        </w:tc>
      </w:tr>
      <w:tr w:rsidR="000F2369" w:rsidTr="000F2369">
        <w:tc>
          <w:tcPr>
            <w:tcW w:w="0" w:type="auto"/>
          </w:tcPr>
          <w:p w:rsidR="000F2369" w:rsidRDefault="00D06027">
            <w:pPr>
              <w:pStyle w:val="TableBodyText"/>
            </w:pPr>
            <w:r>
              <w:t>RPC_C_VERS_COMPATIBLE</w:t>
            </w:r>
          </w:p>
          <w:p w:rsidR="000F2369" w:rsidRDefault="00D06027">
            <w:pPr>
              <w:pStyle w:val="TableBodyText"/>
            </w:pPr>
            <w:r>
              <w:t>0x00000002</w:t>
            </w:r>
          </w:p>
        </w:tc>
        <w:tc>
          <w:tcPr>
            <w:tcW w:w="6513" w:type="dxa"/>
          </w:tcPr>
          <w:p w:rsidR="000F2369" w:rsidRDefault="00D06027">
            <w:pPr>
              <w:pStyle w:val="TableBodyText"/>
            </w:pPr>
            <w:r>
              <w:t>Return the endpoint map elements that contain the same major versions of the specified interface UUID and a minor version greater than or equal to the minor version of the specified UUID.</w:t>
            </w:r>
          </w:p>
        </w:tc>
      </w:tr>
      <w:tr w:rsidR="000F2369" w:rsidTr="000F2369">
        <w:tc>
          <w:tcPr>
            <w:tcW w:w="0" w:type="auto"/>
          </w:tcPr>
          <w:p w:rsidR="000F2369" w:rsidRDefault="00D06027">
            <w:pPr>
              <w:pStyle w:val="TableBodyText"/>
            </w:pPr>
            <w:r>
              <w:t>RPC_C_VERS_EXACT</w:t>
            </w:r>
          </w:p>
          <w:p w:rsidR="000F2369" w:rsidRDefault="00D06027">
            <w:pPr>
              <w:pStyle w:val="TableBodyText"/>
            </w:pPr>
            <w:r>
              <w:t>0x00000003</w:t>
            </w:r>
          </w:p>
        </w:tc>
        <w:tc>
          <w:tcPr>
            <w:tcW w:w="6513" w:type="dxa"/>
          </w:tcPr>
          <w:p w:rsidR="000F2369" w:rsidRDefault="00D06027">
            <w:pPr>
              <w:pStyle w:val="TableBodyText"/>
            </w:pPr>
            <w:r>
              <w:t>Return endpoint map elements that contain the specified version of the specified interface UUID.</w:t>
            </w:r>
          </w:p>
        </w:tc>
      </w:tr>
      <w:tr w:rsidR="000F2369" w:rsidTr="000F2369">
        <w:tc>
          <w:tcPr>
            <w:tcW w:w="0" w:type="auto"/>
          </w:tcPr>
          <w:p w:rsidR="000F2369" w:rsidRDefault="00D06027">
            <w:pPr>
              <w:pStyle w:val="TableBodyText"/>
            </w:pPr>
            <w:r>
              <w:t>RPC_C_VERS_MAJOR_ONLY</w:t>
            </w:r>
          </w:p>
          <w:p w:rsidR="000F2369" w:rsidRDefault="00D06027">
            <w:pPr>
              <w:pStyle w:val="TableBodyText"/>
            </w:pPr>
            <w:r>
              <w:t>0x00000004</w:t>
            </w:r>
          </w:p>
        </w:tc>
        <w:tc>
          <w:tcPr>
            <w:tcW w:w="6513" w:type="dxa"/>
          </w:tcPr>
          <w:p w:rsidR="000F2369" w:rsidRDefault="00D06027">
            <w:pPr>
              <w:pStyle w:val="TableBodyText"/>
            </w:pPr>
            <w:r>
              <w:t>Return endpoint map elements that contain the same version of the specified interface UUID and ignore the minor version.</w:t>
            </w:r>
          </w:p>
        </w:tc>
      </w:tr>
      <w:tr w:rsidR="000F2369" w:rsidTr="000F2369">
        <w:tc>
          <w:tcPr>
            <w:tcW w:w="0" w:type="auto"/>
          </w:tcPr>
          <w:p w:rsidR="000F2369" w:rsidRDefault="00D06027">
            <w:pPr>
              <w:pStyle w:val="TableBodyText"/>
            </w:pPr>
            <w:r>
              <w:t>RPC_C_VERS_UPTO</w:t>
            </w:r>
          </w:p>
          <w:p w:rsidR="000F2369" w:rsidRDefault="00D06027">
            <w:pPr>
              <w:pStyle w:val="TableBodyText"/>
            </w:pPr>
            <w:r>
              <w:t>0x00000005</w:t>
            </w:r>
          </w:p>
        </w:tc>
        <w:tc>
          <w:tcPr>
            <w:tcW w:w="6513" w:type="dxa"/>
          </w:tcPr>
          <w:p w:rsidR="000F2369" w:rsidRDefault="00D06027">
            <w:pPr>
              <w:pStyle w:val="TableBodyText"/>
            </w:pPr>
            <w:r>
              <w:t>Return endpoint map elements that contain a version of the specified interface UUID less than or equal to the specified major and minor version.</w:t>
            </w:r>
          </w:p>
        </w:tc>
      </w:tr>
    </w:tbl>
    <w:p w:rsidR="000F2369" w:rsidRDefault="00D06027">
      <w:pPr>
        <w:pStyle w:val="Definition-Field"/>
      </w:pPr>
      <w:r>
        <w:rPr>
          <w:b/>
        </w:rPr>
        <w:t xml:space="preserve">entry_handle: </w:t>
      </w:r>
      <w:r>
        <w:t>On the first call, the client MUST set this to NULL. On successful completion of this method, returns a context handle that the client MUST use on subsequent calls to this method. In between calls if the client wishes to terminate the search, it MUST close the context handle by calling ept_lookup_handle_free.</w:t>
      </w:r>
    </w:p>
    <w:p w:rsidR="000F2369" w:rsidRDefault="00D06027">
      <w:pPr>
        <w:pStyle w:val="Definition-Field"/>
      </w:pPr>
      <w:r>
        <w:rPr>
          <w:b/>
        </w:rPr>
        <w:t xml:space="preserve">max_ents: </w:t>
      </w:r>
      <w:r>
        <w:t>The maximum number of elements to be returned.</w:t>
      </w:r>
    </w:p>
    <w:p w:rsidR="000F2369" w:rsidRDefault="00D06027">
      <w:pPr>
        <w:pStyle w:val="Definition-Field"/>
      </w:pPr>
      <w:r>
        <w:rPr>
          <w:b/>
        </w:rPr>
        <w:t xml:space="preserve">num_ents: </w:t>
      </w:r>
      <w:r>
        <w:t>The actual number of elements being returned.</w:t>
      </w:r>
    </w:p>
    <w:p w:rsidR="000F2369" w:rsidRDefault="00D06027">
      <w:pPr>
        <w:pStyle w:val="Definition-Field"/>
      </w:pPr>
      <w:r>
        <w:rPr>
          <w:b/>
        </w:rPr>
        <w:t xml:space="preserve">entries: </w:t>
      </w:r>
      <w:r>
        <w:t>The elements that satisfy the specified search criteria.</w:t>
      </w:r>
    </w:p>
    <w:p w:rsidR="000F2369" w:rsidRDefault="00D06027">
      <w:pPr>
        <w:pStyle w:val="Definition-Field"/>
      </w:pPr>
      <w:r>
        <w:rPr>
          <w:b/>
        </w:rPr>
        <w:t xml:space="preserve">status: </w:t>
      </w:r>
      <w:r>
        <w:t xml:space="preserve">MUST be a Win32 error code as specified in </w:t>
      </w:r>
      <w:hyperlink r:id="rId281">
        <w:r>
          <w:rPr>
            <w:rStyle w:val="Hyperlink"/>
          </w:rPr>
          <w:t>[MS-ERREF]</w:t>
        </w:r>
      </w:hyperlink>
      <w:r>
        <w:t>, 0x16c9a0cd or 0x16c9a0d6. All values other than the ones specified in the following table MUST be treated as a failure.</w:t>
      </w:r>
    </w:p>
    <w:tbl>
      <w:tblPr>
        <w:tblStyle w:val="Table-ShadedHeader"/>
        <w:tblW w:w="0" w:type="auto"/>
        <w:tblInd w:w="385" w:type="dxa"/>
        <w:tblLook w:val="04A0" w:firstRow="1" w:lastRow="0" w:firstColumn="1" w:lastColumn="0" w:noHBand="0" w:noVBand="1"/>
      </w:tblPr>
      <w:tblGrid>
        <w:gridCol w:w="1241"/>
        <w:gridCol w:w="6682"/>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0" w:type="auto"/>
          </w:tcPr>
          <w:p w:rsidR="000F2369" w:rsidRDefault="00D06027">
            <w:pPr>
              <w:pStyle w:val="TableHeaderText"/>
            </w:pPr>
            <w:r>
              <w:t>Meaning</w:t>
            </w:r>
          </w:p>
        </w:tc>
      </w:tr>
      <w:tr w:rsidR="000F2369" w:rsidTr="000F2369">
        <w:tc>
          <w:tcPr>
            <w:tcW w:w="0" w:type="auto"/>
          </w:tcPr>
          <w:p w:rsidR="000F2369" w:rsidRDefault="00D06027">
            <w:pPr>
              <w:pStyle w:val="TableBodyText"/>
            </w:pPr>
            <w:r>
              <w:t>0x00000000</w:t>
            </w:r>
          </w:p>
        </w:tc>
        <w:tc>
          <w:tcPr>
            <w:tcW w:w="0" w:type="auto"/>
          </w:tcPr>
          <w:p w:rsidR="000F2369" w:rsidRDefault="00D06027">
            <w:pPr>
              <w:pStyle w:val="TableBodyText"/>
            </w:pPr>
            <w:r>
              <w:t>The method call returned at least one element that matched the search criteria.</w:t>
            </w:r>
          </w:p>
        </w:tc>
      </w:tr>
      <w:tr w:rsidR="000F2369" w:rsidTr="000F2369">
        <w:tc>
          <w:tcPr>
            <w:tcW w:w="0" w:type="auto"/>
          </w:tcPr>
          <w:p w:rsidR="000F2369" w:rsidRDefault="00D06027">
            <w:pPr>
              <w:pStyle w:val="TableBodyText"/>
            </w:pPr>
            <w:r>
              <w:t>0x16c9a0d6</w:t>
            </w:r>
          </w:p>
        </w:tc>
        <w:tc>
          <w:tcPr>
            <w:tcW w:w="0" w:type="auto"/>
          </w:tcPr>
          <w:p w:rsidR="000F2369" w:rsidRDefault="00D06027">
            <w:pPr>
              <w:pStyle w:val="TableBodyText"/>
            </w:pPr>
            <w:r>
              <w:t>There are no elements that satisfy the specified search criteria.</w:t>
            </w:r>
          </w:p>
        </w:tc>
      </w:tr>
    </w:tbl>
    <w:p w:rsidR="000F2369" w:rsidRDefault="00D06027">
      <w:r>
        <w:t>This method has no return values.</w:t>
      </w:r>
    </w:p>
    <w:p w:rsidR="000F2369" w:rsidRDefault="00D06027">
      <w:r>
        <w:t>Everything else about this method remains as specified in [C706] Appendix O.</w:t>
      </w:r>
      <w:bookmarkStart w:id="167"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167"/>
    </w:p>
    <w:p w:rsidR="000F2369" w:rsidRDefault="00D06027">
      <w:pPr>
        <w:pStyle w:val="Heading5"/>
      </w:pPr>
      <w:bookmarkStart w:id="168" w:name="section_ab744583430e405589013c6bc007e791"/>
      <w:bookmarkStart w:id="169" w:name="_Toc423365854"/>
      <w:r>
        <w:t>ept_map Method</w:t>
      </w:r>
      <w:bookmarkEnd w:id="168"/>
      <w:bookmarkEnd w:id="169"/>
      <w:r>
        <w:fldChar w:fldCharType="begin"/>
      </w:r>
      <w:r>
        <w:instrText xml:space="preserve"> XE "ept_map method"</w:instrText>
      </w:r>
      <w:r>
        <w:fldChar w:fldCharType="end"/>
      </w:r>
    </w:p>
    <w:p w:rsidR="000F2369" w:rsidRDefault="00D06027">
      <w:r>
        <w:t xml:space="preserve">These extensions redefine the ept_map method, as specified in </w:t>
      </w:r>
      <w:hyperlink r:id="rId282">
        <w:r>
          <w:rPr>
            <w:rStyle w:val="Hyperlink"/>
          </w:rPr>
          <w:t>[C706]</w:t>
        </w:r>
      </w:hyperlink>
      <w:r>
        <w:t xml:space="preserve"> Appendix O, by way of the following:</w:t>
      </w:r>
    </w:p>
    <w:p w:rsidR="000F2369" w:rsidRDefault="00D06027">
      <w:pPr>
        <w:pStyle w:val="ListParagraph"/>
        <w:numPr>
          <w:ilvl w:val="0"/>
          <w:numId w:val="53"/>
        </w:numPr>
      </w:pPr>
      <w:r>
        <w:t xml:space="preserve">Adding the </w:t>
      </w:r>
      <w:r>
        <w:rPr>
          <w:b/>
        </w:rPr>
        <w:t>ptr</w:t>
      </w:r>
      <w:r>
        <w:t xml:space="preserve"> attribute to the </w:t>
      </w:r>
      <w:r>
        <w:rPr>
          <w:i/>
        </w:rPr>
        <w:t>obj</w:t>
      </w:r>
      <w:r>
        <w:t xml:space="preserve"> and </w:t>
      </w:r>
      <w:r>
        <w:rPr>
          <w:i/>
        </w:rPr>
        <w:t>map_tower</w:t>
      </w:r>
      <w:r>
        <w:t xml:space="preserve"> parameters.</w:t>
      </w:r>
    </w:p>
    <w:p w:rsidR="000F2369" w:rsidRDefault="00D06027">
      <w:pPr>
        <w:pStyle w:val="ListParagraph"/>
        <w:numPr>
          <w:ilvl w:val="0"/>
          <w:numId w:val="53"/>
        </w:numPr>
      </w:pPr>
      <w:r>
        <w:t xml:space="preserve">Adding the </w:t>
      </w:r>
      <w:r>
        <w:rPr>
          <w:b/>
        </w:rPr>
        <w:t>range</w:t>
      </w:r>
      <w:r>
        <w:t xml:space="preserve"> attribute to the </w:t>
      </w:r>
      <w:r>
        <w:rPr>
          <w:i/>
        </w:rPr>
        <w:t>max_towers</w:t>
      </w:r>
      <w:r>
        <w:t xml:space="preserve"> parameter.</w:t>
      </w:r>
    </w:p>
    <w:p w:rsidR="000F2369" w:rsidRDefault="00D06027">
      <w:pPr>
        <w:pStyle w:val="ListParagraph"/>
        <w:numPr>
          <w:ilvl w:val="0"/>
          <w:numId w:val="53"/>
        </w:numPr>
      </w:pPr>
      <w:r>
        <w:t xml:space="preserve">Removing the </w:t>
      </w:r>
      <w:r>
        <w:rPr>
          <w:b/>
        </w:rPr>
        <w:t>[idempotent]</w:t>
      </w:r>
      <w:r>
        <w:t xml:space="preserve"> method attribute.</w:t>
      </w:r>
    </w:p>
    <w:p w:rsidR="000F2369" w:rsidRDefault="00D06027">
      <w:r>
        <w:t>The resulting method definition is specified as follows.</w:t>
      </w:r>
    </w:p>
    <w:p w:rsidR="000F2369" w:rsidRDefault="00D06027">
      <w:pPr>
        <w:pStyle w:val="Code"/>
      </w:pPr>
      <w:r>
        <w:t>void ept_map(</w:t>
      </w:r>
    </w:p>
    <w:p w:rsidR="000F2369" w:rsidRDefault="00D06027">
      <w:pPr>
        <w:pStyle w:val="Code"/>
      </w:pPr>
      <w:r>
        <w:t>  [in] handle_t hEpMapper,</w:t>
      </w:r>
    </w:p>
    <w:p w:rsidR="000F2369" w:rsidRDefault="00D06027">
      <w:pPr>
        <w:pStyle w:val="Code"/>
      </w:pPr>
      <w:r>
        <w:t>  [in, ptr] UUID* obj,</w:t>
      </w:r>
    </w:p>
    <w:p w:rsidR="000F2369" w:rsidRDefault="00D06027">
      <w:pPr>
        <w:pStyle w:val="Code"/>
      </w:pPr>
      <w:r>
        <w:t>  [in, ptr] twr_p_t map_tower,</w:t>
      </w:r>
    </w:p>
    <w:p w:rsidR="000F2369" w:rsidRDefault="00D06027">
      <w:pPr>
        <w:pStyle w:val="Code"/>
      </w:pPr>
      <w:r>
        <w:t>  [in, out] ept_lookup_handle_t* entry_handle,</w:t>
      </w:r>
    </w:p>
    <w:p w:rsidR="000F2369" w:rsidRDefault="00D06027">
      <w:pPr>
        <w:pStyle w:val="Code"/>
      </w:pPr>
      <w:r>
        <w:t>  [in, range(0,500)] unsigned long max_towers,</w:t>
      </w:r>
    </w:p>
    <w:p w:rsidR="000F2369" w:rsidRDefault="00D06027">
      <w:pPr>
        <w:pStyle w:val="Code"/>
      </w:pPr>
      <w:r>
        <w:t>  [out] unsigned long* num_towers,</w:t>
      </w:r>
    </w:p>
    <w:p w:rsidR="000F2369" w:rsidRDefault="00D06027">
      <w:pPr>
        <w:pStyle w:val="Code"/>
      </w:pPr>
      <w:r>
        <w:t xml:space="preserve">  [out, ptr, size_is(max_towers), length_is(*num_towers)] </w:t>
      </w:r>
    </w:p>
    <w:p w:rsidR="000F2369" w:rsidRDefault="00D06027">
      <w:pPr>
        <w:pStyle w:val="Code"/>
      </w:pPr>
      <w:r>
        <w:t>    twr_p_t* ITowers,</w:t>
      </w:r>
    </w:p>
    <w:p w:rsidR="000F2369" w:rsidRDefault="00D06027">
      <w:pPr>
        <w:pStyle w:val="Code"/>
      </w:pPr>
      <w:r>
        <w:t>  [out] error_status* status</w:t>
      </w:r>
    </w:p>
    <w:p w:rsidR="000F2369" w:rsidRDefault="00D06027">
      <w:pPr>
        <w:pStyle w:val="Code"/>
      </w:pPr>
      <w:r>
        <w:t>);</w:t>
      </w:r>
    </w:p>
    <w:p w:rsidR="000F2369" w:rsidRDefault="00D06027">
      <w:pPr>
        <w:pStyle w:val="Definition-Field"/>
      </w:pPr>
      <w:r>
        <w:rPr>
          <w:b/>
        </w:rPr>
        <w:t xml:space="preserve">hEpMapper: </w:t>
      </w:r>
      <w:r>
        <w:t>An RPC binding handle as specified in [C706] section 2.</w:t>
      </w:r>
    </w:p>
    <w:p w:rsidR="000F2369" w:rsidRDefault="00D06027">
      <w:pPr>
        <w:pStyle w:val="Definition-Field"/>
      </w:pPr>
      <w:r>
        <w:rPr>
          <w:b/>
        </w:rPr>
        <w:t xml:space="preserve">obj: </w:t>
      </w:r>
      <w:r>
        <w:t>Optionally specifies an object UUID. A value of NULL indicates that no object UUID is specified.</w:t>
      </w:r>
    </w:p>
    <w:p w:rsidR="000F2369" w:rsidRDefault="00D06027">
      <w:pPr>
        <w:pStyle w:val="Definition-Field"/>
      </w:pPr>
      <w:r>
        <w:rPr>
          <w:b/>
        </w:rPr>
        <w:t xml:space="preserve">map_tower: </w:t>
      </w:r>
      <w:r>
        <w:t>The tower encoding to search for, as specified in [C706] Appendix L.</w:t>
      </w:r>
    </w:p>
    <w:p w:rsidR="000F2369" w:rsidRDefault="00D06027">
      <w:pPr>
        <w:pStyle w:val="Definition-Field"/>
      </w:pPr>
      <w:r>
        <w:rPr>
          <w:b/>
        </w:rPr>
        <w:t xml:space="preserve">entry_handle: </w:t>
      </w:r>
      <w:r>
        <w:t>On the first call, the client MUST set this to NULL. On successful completion of this method, returns a context handle that the client MUST use on subsequent calls to this method. In between calls if the client wants to terminate the search, it MUST close the context handle by calling ept_lookup_handle_free.</w:t>
      </w:r>
    </w:p>
    <w:p w:rsidR="000F2369" w:rsidRDefault="00D06027">
      <w:pPr>
        <w:pStyle w:val="Definition-Field"/>
      </w:pPr>
      <w:r>
        <w:rPr>
          <w:b/>
        </w:rPr>
        <w:t xml:space="preserve">max_towers: </w:t>
      </w:r>
      <w:r>
        <w:t>The maximum number of elements to be returned.</w:t>
      </w:r>
    </w:p>
    <w:p w:rsidR="000F2369" w:rsidRDefault="00D06027">
      <w:pPr>
        <w:pStyle w:val="Definition-Field"/>
      </w:pPr>
      <w:r>
        <w:rPr>
          <w:b/>
        </w:rPr>
        <w:t xml:space="preserve">num_towers: </w:t>
      </w:r>
      <w:r>
        <w:t>The actual number of elements being returned.</w:t>
      </w:r>
    </w:p>
    <w:p w:rsidR="000F2369" w:rsidRDefault="00D06027">
      <w:pPr>
        <w:pStyle w:val="Definition-Field"/>
      </w:pPr>
      <w:r>
        <w:rPr>
          <w:b/>
        </w:rPr>
        <w:t xml:space="preserve">ITowers: </w:t>
      </w:r>
      <w:r>
        <w:t>The tower encoding, as specified in [C706] Appendix L, of the elements found in the endpoint map.</w:t>
      </w:r>
    </w:p>
    <w:p w:rsidR="000F2369" w:rsidRDefault="00D06027">
      <w:pPr>
        <w:pStyle w:val="Definition-Field"/>
      </w:pPr>
      <w:r>
        <w:rPr>
          <w:b/>
        </w:rPr>
        <w:t xml:space="preserve">status: </w:t>
      </w:r>
      <w:r>
        <w:t xml:space="preserve">MUST be a Win32 error code, as specified in </w:t>
      </w:r>
      <w:hyperlink r:id="rId283">
        <w:r>
          <w:rPr>
            <w:rStyle w:val="Hyperlink"/>
          </w:rPr>
          <w:t>[MS-ERREF]</w:t>
        </w:r>
      </w:hyperlink>
      <w:r>
        <w:t>, 0x16c9a0cd or 0x16c9a0d6. All values besides the following ones MUST be treated as failure.</w:t>
      </w:r>
    </w:p>
    <w:tbl>
      <w:tblPr>
        <w:tblStyle w:val="Table-ShadedHeader"/>
        <w:tblW w:w="0" w:type="auto"/>
        <w:tblInd w:w="475" w:type="dxa"/>
        <w:tblLook w:val="04A0" w:firstRow="1" w:lastRow="0" w:firstColumn="1" w:lastColumn="0" w:noHBand="0" w:noVBand="1"/>
      </w:tblPr>
      <w:tblGrid>
        <w:gridCol w:w="1241"/>
        <w:gridCol w:w="6682"/>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0" w:type="auto"/>
          </w:tcPr>
          <w:p w:rsidR="000F2369" w:rsidRDefault="00D06027">
            <w:pPr>
              <w:pStyle w:val="TableHeaderText"/>
            </w:pPr>
            <w:r>
              <w:t>Meaning</w:t>
            </w:r>
          </w:p>
        </w:tc>
      </w:tr>
      <w:tr w:rsidR="000F2369" w:rsidTr="000F2369">
        <w:tc>
          <w:tcPr>
            <w:tcW w:w="0" w:type="auto"/>
          </w:tcPr>
          <w:p w:rsidR="000F2369" w:rsidRDefault="00D06027">
            <w:pPr>
              <w:pStyle w:val="TableBodyText"/>
            </w:pPr>
            <w:r>
              <w:t>0x00000000</w:t>
            </w:r>
          </w:p>
        </w:tc>
        <w:tc>
          <w:tcPr>
            <w:tcW w:w="0" w:type="auto"/>
          </w:tcPr>
          <w:p w:rsidR="000F2369" w:rsidRDefault="00D06027">
            <w:pPr>
              <w:pStyle w:val="TableBodyText"/>
            </w:pPr>
            <w:r>
              <w:t>The method call returned at least one element that matched the search criteria.</w:t>
            </w:r>
          </w:p>
        </w:tc>
      </w:tr>
      <w:tr w:rsidR="000F2369" w:rsidTr="000F2369">
        <w:tc>
          <w:tcPr>
            <w:tcW w:w="0" w:type="auto"/>
          </w:tcPr>
          <w:p w:rsidR="000F2369" w:rsidRDefault="00D06027">
            <w:pPr>
              <w:pStyle w:val="TableBodyText"/>
            </w:pPr>
            <w:r>
              <w:t>0x16c9a0d6</w:t>
            </w:r>
          </w:p>
        </w:tc>
        <w:tc>
          <w:tcPr>
            <w:tcW w:w="0" w:type="auto"/>
          </w:tcPr>
          <w:p w:rsidR="000F2369" w:rsidRDefault="00D06027">
            <w:pPr>
              <w:pStyle w:val="TableBodyText"/>
            </w:pPr>
            <w:r>
              <w:t>There are no elements that satisfy the specified search criteria.</w:t>
            </w:r>
          </w:p>
        </w:tc>
      </w:tr>
    </w:tbl>
    <w:p w:rsidR="000F2369" w:rsidRDefault="00D06027">
      <w:r>
        <w:t>This method has no return values.</w:t>
      </w:r>
    </w:p>
    <w:p w:rsidR="000F2369" w:rsidRDefault="00D06027">
      <w:r>
        <w:t>Everything else about this method remains as specified in [C706] Appendix O. For more details, see section 2.3.3.3 in [C706]. Note that this redefinition has no wire impact and, therefore, it is interoperable with the [C706] implementation, as long as the max_towers value is less than 501.</w:t>
      </w:r>
      <w:bookmarkStart w:id="170"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70"/>
      <w:r>
        <w:t xml:space="preserve"> </w:t>
      </w:r>
    </w:p>
    <w:p w:rsidR="000F2369" w:rsidRDefault="00D06027">
      <w:pPr>
        <w:pStyle w:val="Heading5"/>
      </w:pPr>
      <w:bookmarkStart w:id="171" w:name="section_0beb248800a94bc4b7c1a24793f99e97"/>
      <w:bookmarkStart w:id="172" w:name="_Toc423365855"/>
      <w:r>
        <w:t>ept_insert Method</w:t>
      </w:r>
      <w:bookmarkEnd w:id="171"/>
      <w:bookmarkEnd w:id="172"/>
      <w:r>
        <w:fldChar w:fldCharType="begin"/>
      </w:r>
      <w:r>
        <w:instrText xml:space="preserve"> XE "ept_insert method"</w:instrText>
      </w:r>
      <w:r>
        <w:fldChar w:fldCharType="end"/>
      </w:r>
    </w:p>
    <w:p w:rsidR="000F2369" w:rsidRDefault="00D06027">
      <w:r>
        <w:t>These extensions do not require support for the ept_insert method. These extensions do not provide an alternative method.</w:t>
      </w:r>
      <w:bookmarkStart w:id="173"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173"/>
    </w:p>
    <w:p w:rsidR="000F2369" w:rsidRDefault="00D06027">
      <w:pPr>
        <w:pStyle w:val="Heading5"/>
      </w:pPr>
      <w:bookmarkStart w:id="174" w:name="section_37e96128c2a44a2eb4089200fe98f5fe"/>
      <w:bookmarkStart w:id="175" w:name="_Toc423365856"/>
      <w:r>
        <w:t>ept_delete Method</w:t>
      </w:r>
      <w:bookmarkEnd w:id="174"/>
      <w:bookmarkEnd w:id="175"/>
      <w:r>
        <w:fldChar w:fldCharType="begin"/>
      </w:r>
      <w:r>
        <w:instrText xml:space="preserve"> XE "ept_delete method"</w:instrText>
      </w:r>
      <w:r>
        <w:fldChar w:fldCharType="end"/>
      </w:r>
    </w:p>
    <w:p w:rsidR="000F2369" w:rsidRDefault="00D06027">
      <w:r>
        <w:t>These extensions remove support for the ept_delete method. A client implementation SHOULD NOT call this method.</w:t>
      </w:r>
      <w:bookmarkStart w:id="176"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176"/>
      <w:r>
        <w:t xml:space="preserve"> </w:t>
      </w:r>
    </w:p>
    <w:p w:rsidR="000F2369" w:rsidRDefault="00D06027">
      <w:pPr>
        <w:pStyle w:val="Heading5"/>
      </w:pPr>
      <w:bookmarkStart w:id="177" w:name="section_5a4dcd8970614892823b98cc090c55cf"/>
      <w:bookmarkStart w:id="178" w:name="_Toc423365857"/>
      <w:r>
        <w:t>ept_lookup_handle_free Method</w:t>
      </w:r>
      <w:bookmarkEnd w:id="177"/>
      <w:bookmarkEnd w:id="178"/>
      <w:r>
        <w:fldChar w:fldCharType="begin"/>
      </w:r>
      <w:r>
        <w:instrText xml:space="preserve"> XE "ept_lookup_handle_free method"</w:instrText>
      </w:r>
      <w:r>
        <w:fldChar w:fldCharType="end"/>
      </w:r>
    </w:p>
    <w:p w:rsidR="000F2369" w:rsidRDefault="00D06027">
      <w:r>
        <w:t xml:space="preserve">The syntax of ept_lookup_handle_free method is as specified in </w:t>
      </w:r>
      <w:hyperlink r:id="rId284">
        <w:r>
          <w:rPr>
            <w:rStyle w:val="Hyperlink"/>
          </w:rPr>
          <w:t>[C706]</w:t>
        </w:r>
      </w:hyperlink>
      <w:r>
        <w:t xml:space="preserve"> Appendix O, but [C706] Appendix O does not describe the meaning of the arguments. As such, the meaning of the arguments is given as follows. </w:t>
      </w:r>
    </w:p>
    <w:p w:rsidR="000F2369" w:rsidRDefault="00D06027">
      <w:pPr>
        <w:pStyle w:val="Code"/>
      </w:pPr>
      <w:r>
        <w:t>void ept_lookup_handle_free(</w:t>
      </w:r>
    </w:p>
    <w:p w:rsidR="000F2369" w:rsidRDefault="00D06027">
      <w:pPr>
        <w:pStyle w:val="Code"/>
      </w:pPr>
      <w:r>
        <w:t>  [in] handle_t hEpMapper,</w:t>
      </w:r>
    </w:p>
    <w:p w:rsidR="000F2369" w:rsidRDefault="00D06027">
      <w:pPr>
        <w:pStyle w:val="Code"/>
      </w:pPr>
      <w:r>
        <w:t>  [in, out] ept_lookup_handle_t* entry_handle,</w:t>
      </w:r>
    </w:p>
    <w:p w:rsidR="000F2369" w:rsidRDefault="00D06027">
      <w:pPr>
        <w:pStyle w:val="Code"/>
      </w:pPr>
      <w:r>
        <w:t>  [out] error_status* status</w:t>
      </w:r>
    </w:p>
    <w:p w:rsidR="000F2369" w:rsidRDefault="00D06027">
      <w:pPr>
        <w:pStyle w:val="Code"/>
      </w:pPr>
      <w:r>
        <w:t>);</w:t>
      </w:r>
    </w:p>
    <w:p w:rsidR="000F2369" w:rsidRDefault="00D06027">
      <w:r>
        <w:rPr>
          <w:b/>
        </w:rPr>
        <w:t xml:space="preserve">hEpMapper: </w:t>
      </w:r>
      <w:r>
        <w:t>An RPC binding handle as specified in [C706] section 2.</w:t>
      </w:r>
    </w:p>
    <w:p w:rsidR="000F2369" w:rsidRDefault="00D06027">
      <w:r>
        <w:rPr>
          <w:b/>
        </w:rPr>
        <w:t xml:space="preserve">entry_handle: </w:t>
      </w:r>
      <w:r>
        <w:t>The context handle to free, which was received from a previous call to either ept_lookup or ept_map.</w:t>
      </w:r>
    </w:p>
    <w:p w:rsidR="000F2369" w:rsidRDefault="00D06027">
      <w:r>
        <w:rPr>
          <w:b/>
        </w:rPr>
        <w:t xml:space="preserve">status: </w:t>
      </w:r>
      <w:r>
        <w:t>On return, this MUST be set to 0x00000000.</w:t>
      </w:r>
    </w:p>
    <w:p w:rsidR="000F2369" w:rsidRDefault="00D06027">
      <w:r>
        <w:t>This method has no return values.</w:t>
      </w:r>
    </w:p>
    <w:p w:rsidR="000F2369" w:rsidRDefault="00D06027">
      <w:pPr>
        <w:pStyle w:val="Heading5"/>
      </w:pPr>
      <w:bookmarkStart w:id="179" w:name="section_d4043f7a91c94a47a19160362f023ffc"/>
      <w:bookmarkStart w:id="180" w:name="_Toc423365858"/>
      <w:r>
        <w:t>ept_inq_object Method</w:t>
      </w:r>
      <w:bookmarkEnd w:id="179"/>
      <w:bookmarkEnd w:id="180"/>
      <w:r>
        <w:fldChar w:fldCharType="begin"/>
      </w:r>
      <w:r>
        <w:instrText xml:space="preserve"> XE "ept_inq_object method"</w:instrText>
      </w:r>
      <w:r>
        <w:fldChar w:fldCharType="end"/>
      </w:r>
    </w:p>
    <w:p w:rsidR="000F2369" w:rsidRDefault="00D06027">
      <w:r>
        <w:t>These extensions remove support for the ept_inq_object method. A client implementation SHOULD NOT call this method. These extensions do not provide an alternative method.</w:t>
      </w:r>
      <w:bookmarkStart w:id="181"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181"/>
      <w:r>
        <w:t xml:space="preserve"> </w:t>
      </w:r>
    </w:p>
    <w:p w:rsidR="000F2369" w:rsidRDefault="00D06027">
      <w:pPr>
        <w:pStyle w:val="Heading5"/>
      </w:pPr>
      <w:bookmarkStart w:id="182" w:name="section_f03863914b144cdbaee8093179979874"/>
      <w:bookmarkStart w:id="183" w:name="_Toc423365859"/>
      <w:r>
        <w:t>ept_mgmt_delete Method</w:t>
      </w:r>
      <w:bookmarkEnd w:id="182"/>
      <w:bookmarkEnd w:id="183"/>
      <w:r>
        <w:fldChar w:fldCharType="begin"/>
      </w:r>
      <w:r>
        <w:instrText xml:space="preserve"> XE "ept_mgmt_delete method"</w:instrText>
      </w:r>
      <w:r>
        <w:fldChar w:fldCharType="end"/>
      </w:r>
    </w:p>
    <w:p w:rsidR="000F2369" w:rsidRDefault="00D06027">
      <w:r>
        <w:t>These extensions remove support for the ept_mgmt_delete method. A client implementation SHOULD NOT call this method. These extensions do not provide an alternative method.</w:t>
      </w:r>
      <w:bookmarkStart w:id="184"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184"/>
      <w:r>
        <w:t xml:space="preserve"> </w:t>
      </w:r>
    </w:p>
    <w:p w:rsidR="000F2369" w:rsidRDefault="00D06027">
      <w:pPr>
        <w:pStyle w:val="Heading5"/>
      </w:pPr>
      <w:bookmarkStart w:id="185" w:name="section_12ac9fca68ad4519b5d9e4c410b87bad"/>
      <w:bookmarkStart w:id="186" w:name="_Toc423365860"/>
      <w:r>
        <w:t>ept_lookup_handle_t Type</w:t>
      </w:r>
      <w:bookmarkEnd w:id="185"/>
      <w:bookmarkEnd w:id="186"/>
    </w:p>
    <w:p w:rsidR="000F2369" w:rsidRDefault="00D06027">
      <w:r>
        <w:t xml:space="preserve">The ept_lookup_handle_t type defines an opaque pointer that is used to represent a context handle, as specified in </w:t>
      </w:r>
      <w:hyperlink r:id="rId285">
        <w:r>
          <w:rPr>
            <w:rStyle w:val="Hyperlink"/>
          </w:rPr>
          <w:t>[C706]</w:t>
        </w:r>
      </w:hyperlink>
      <w:r>
        <w:t>. It is returned from the server to the client.</w:t>
      </w:r>
    </w:p>
    <w:p w:rsidR="000F2369" w:rsidRDefault="00D06027">
      <w:r>
        <w:t>This type is declared as follows:</w:t>
      </w:r>
    </w:p>
    <w:p w:rsidR="000F2369" w:rsidRDefault="00D06027">
      <w:pPr>
        <w:pStyle w:val="Code"/>
      </w:pPr>
      <w:r>
        <w:t>typedef [context_handle] void* ept_lookup_handle_t;</w:t>
      </w:r>
    </w:p>
    <w:p w:rsidR="000F2369" w:rsidRDefault="00D06027">
      <w:pPr>
        <w:pStyle w:val="Heading4"/>
      </w:pPr>
      <w:bookmarkStart w:id="187" w:name="section_3165f378ede348a8b871be1183e1b7fb"/>
      <w:bookmarkStart w:id="188" w:name="_Toc423365861"/>
      <w:r>
        <w:t>Management Interface Extensions</w:t>
      </w:r>
      <w:bookmarkEnd w:id="187"/>
      <w:bookmarkEnd w:id="188"/>
      <w:r>
        <w:fldChar w:fldCharType="begin"/>
      </w:r>
      <w:r>
        <w:instrText xml:space="preserve"> XE "Management interface extensions"</w:instrText>
      </w:r>
      <w:r>
        <w:fldChar w:fldCharType="end"/>
      </w:r>
      <w:r>
        <w:fldChar w:fldCharType="begin"/>
      </w:r>
      <w:r>
        <w:instrText xml:space="preserve"> XE "Connectionless RPC transports:management interface extensions"</w:instrText>
      </w:r>
      <w:r>
        <w:fldChar w:fldCharType="end"/>
      </w:r>
      <w:r>
        <w:fldChar w:fldCharType="begin"/>
      </w:r>
      <w:r>
        <w:instrText xml:space="preserve"> XE "Connection-oriented RPC transports:management interface extensions"</w:instrText>
      </w:r>
      <w:r>
        <w:fldChar w:fldCharType="end"/>
      </w:r>
    </w:p>
    <w:p w:rsidR="000F2369" w:rsidRDefault="00D06027">
      <w:r>
        <w:t>Remote Management Interface (</w:t>
      </w:r>
      <w:hyperlink r:id="rId286">
        <w:r>
          <w:rPr>
            <w:rStyle w:val="Hyperlink"/>
          </w:rPr>
          <w:t>[C706]</w:t>
        </w:r>
      </w:hyperlink>
      <w:r>
        <w:t xml:space="preserve"> Appendix Q) defines a management interface. These extensions update the definition specified in [C706], as specified in the following sections. All parts of the definition that are not mentioned in the following sections MUST be the same as specified in [C706].</w:t>
      </w:r>
    </w:p>
    <w:p w:rsidR="000F2369" w:rsidRDefault="00D06027">
      <w:pPr>
        <w:pStyle w:val="Heading5"/>
      </w:pPr>
      <w:bookmarkStart w:id="189" w:name="section_df6cc752c2914f799259b9c9886727b6"/>
      <w:bookmarkStart w:id="190" w:name="_Toc423365862"/>
      <w:r>
        <w:t>rpc_if_id_vector_p_t Type</w:t>
      </w:r>
      <w:bookmarkEnd w:id="189"/>
      <w:bookmarkEnd w:id="190"/>
      <w:r>
        <w:fldChar w:fldCharType="begin"/>
      </w:r>
      <w:r>
        <w:instrText xml:space="preserve"> XE "rpc_if_id_vector_p_t"</w:instrText>
      </w:r>
      <w:r>
        <w:fldChar w:fldCharType="end"/>
      </w:r>
      <w:r>
        <w:fldChar w:fldCharType="begin"/>
      </w:r>
      <w:r>
        <w:instrText xml:space="preserve"> XE "rpc_if_id_vector_t structure"</w:instrText>
      </w:r>
      <w:r>
        <w:fldChar w:fldCharType="end"/>
      </w:r>
    </w:p>
    <w:p w:rsidR="000F2369" w:rsidRDefault="00D06027">
      <w:r>
        <w:t xml:space="preserve">These extensions redefine the rpc_if_id_vector_p_t type, as specified in </w:t>
      </w:r>
      <w:hyperlink r:id="rId287">
        <w:r>
          <w:rPr>
            <w:rStyle w:val="Hyperlink"/>
          </w:rPr>
          <w:t>[C706]</w:t>
        </w:r>
      </w:hyperlink>
      <w:r>
        <w:t xml:space="preserve"> Appendix N, by changing the type of the </w:t>
      </w:r>
      <w:r>
        <w:rPr>
          <w:b/>
        </w:rPr>
        <w:t>IfId</w:t>
      </w:r>
      <w:r>
        <w:t xml:space="preserve"> field from </w:t>
      </w:r>
      <w:r>
        <w:rPr>
          <w:b/>
        </w:rPr>
        <w:t>rpc_if_id_p_t</w:t>
      </w:r>
      <w:r>
        <w:t xml:space="preserve"> to </w:t>
      </w:r>
      <w:r>
        <w:rPr>
          <w:b/>
        </w:rPr>
        <w:t>RPC_IF_ID</w:t>
      </w:r>
      <w:r>
        <w:t>. This change does not affect the compatibility with the type defined in [C706].</w:t>
      </w:r>
    </w:p>
    <w:p w:rsidR="000F2369" w:rsidRDefault="00D06027">
      <w:r>
        <w:t>The redefined structure is specified as follows.</w:t>
      </w:r>
    </w:p>
    <w:p w:rsidR="000F2369" w:rsidRDefault="00D06027">
      <w:pPr>
        <w:pStyle w:val="Code"/>
      </w:pPr>
      <w:r>
        <w:t>typedef struct {</w:t>
      </w:r>
    </w:p>
    <w:p w:rsidR="000F2369" w:rsidRDefault="00D06027">
      <w:pPr>
        <w:pStyle w:val="Code"/>
      </w:pPr>
      <w:r>
        <w:t xml:space="preserve">  unsigned long Count;</w:t>
      </w:r>
    </w:p>
    <w:p w:rsidR="000F2369" w:rsidRDefault="00D06027">
      <w:pPr>
        <w:pStyle w:val="Code"/>
      </w:pPr>
      <w:r>
        <w:t xml:space="preserve">  [size_is(Count)] RPC_IF_ID* IfId[];</w:t>
      </w:r>
    </w:p>
    <w:p w:rsidR="000F2369" w:rsidRDefault="00D06027">
      <w:pPr>
        <w:pStyle w:val="Code"/>
      </w:pPr>
      <w:r>
        <w:t>} rpc_if_id_vector_t,</w:t>
      </w:r>
    </w:p>
    <w:p w:rsidR="000F2369" w:rsidRDefault="00D06027">
      <w:pPr>
        <w:pStyle w:val="Code"/>
      </w:pPr>
      <w:r>
        <w:t> *rpc_if_id_vector_p_t;</w:t>
      </w:r>
    </w:p>
    <w:p w:rsidR="000F2369" w:rsidRDefault="00D06027">
      <w:pPr>
        <w:pStyle w:val="Heading5"/>
      </w:pPr>
      <w:bookmarkStart w:id="191" w:name="section_c0c4b847f12944de9ad8cca570dbb789"/>
      <w:bookmarkStart w:id="192" w:name="_Toc423365863"/>
      <w:r>
        <w:t>StatisticsCount Type</w:t>
      </w:r>
      <w:bookmarkEnd w:id="191"/>
      <w:bookmarkEnd w:id="192"/>
    </w:p>
    <w:p w:rsidR="000F2369" w:rsidRDefault="00D06027">
      <w:r>
        <w:t>These extensions introduce a new type, StatisticsCount.</w:t>
      </w:r>
      <w:bookmarkStart w:id="193"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193"/>
    </w:p>
    <w:p w:rsidR="000F2369" w:rsidRDefault="00D06027">
      <w:r>
        <w:t>This type is declared as follows:</w:t>
      </w:r>
    </w:p>
    <w:p w:rsidR="000F2369" w:rsidRDefault="00D06027">
      <w:pPr>
        <w:pStyle w:val="Code"/>
      </w:pPr>
      <w:r>
        <w:t>typedef [range(0,50)] unsigned long StatisticsCount;</w:t>
      </w:r>
    </w:p>
    <w:p w:rsidR="000F2369" w:rsidRDefault="00D06027">
      <w:r>
        <w:t>It is used as the count of statistics elements for various methods.</w:t>
      </w:r>
    </w:p>
    <w:p w:rsidR="000F2369" w:rsidRDefault="00D06027">
      <w:pPr>
        <w:pStyle w:val="Heading5"/>
      </w:pPr>
      <w:bookmarkStart w:id="194" w:name="section_8e6741ee483148a4bc71041c74c6b44d"/>
      <w:bookmarkStart w:id="195" w:name="_Toc423365864"/>
      <w:r>
        <w:t>rpc_mgmt_inq_stats Method</w:t>
      </w:r>
      <w:bookmarkEnd w:id="194"/>
      <w:bookmarkEnd w:id="195"/>
      <w:r>
        <w:fldChar w:fldCharType="begin"/>
      </w:r>
      <w:r>
        <w:instrText xml:space="preserve"> XE "rpc_mgmt_inq_stats method"</w:instrText>
      </w:r>
      <w:r>
        <w:fldChar w:fldCharType="end"/>
      </w:r>
    </w:p>
    <w:p w:rsidR="000F2369" w:rsidRDefault="00D06027">
      <w:r>
        <w:t xml:space="preserve">These extensions redefine the rpc_mgmt_inq_stats method, as specified in </w:t>
      </w:r>
      <w:hyperlink r:id="rId288">
        <w:r>
          <w:rPr>
            <w:rStyle w:val="Hyperlink"/>
          </w:rPr>
          <w:t>[C706]</w:t>
        </w:r>
      </w:hyperlink>
      <w:r>
        <w:t xml:space="preserve"> Appendix Q, by changing the type of the </w:t>
      </w:r>
      <w:r>
        <w:rPr>
          <w:i/>
        </w:rPr>
        <w:t>count</w:t>
      </w:r>
      <w:r>
        <w:t xml:space="preserve"> parameter from unsigned long to </w:t>
      </w:r>
      <w:hyperlink w:anchor="Section_c0c4b847f12944de9ad8cca570dbb789" w:history="1">
        <w:r>
          <w:rPr>
            <w:rStyle w:val="Hyperlink"/>
          </w:rPr>
          <w:t>StatisticsCount</w:t>
        </w:r>
      </w:hyperlink>
      <w:r>
        <w:t xml:space="preserve">. StatisticsCount (section 2.2.1.3.2) has a range attribute that affects compatibility with the definition in [C706], as specified in section </w:t>
      </w:r>
      <w:hyperlink w:anchor="Section_f3f81d04372c4074938caf18e772c929" w:history="1">
        <w:r>
          <w:rPr>
            <w:rStyle w:val="Hyperlink"/>
          </w:rPr>
          <w:t>3.3.1.3</w:t>
        </w:r>
      </w:hyperlink>
      <w:r>
        <w:t>. The redefined method is specified as follows.</w:t>
      </w:r>
      <w:bookmarkStart w:id="196"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196"/>
    </w:p>
    <w:p w:rsidR="000F2369" w:rsidRDefault="00D06027">
      <w:pPr>
        <w:pStyle w:val="Code"/>
      </w:pPr>
      <w:r>
        <w:t>void rpc_mgmt_inq_stats(</w:t>
      </w:r>
    </w:p>
    <w:p w:rsidR="000F2369" w:rsidRDefault="00D06027">
      <w:pPr>
        <w:pStyle w:val="Code"/>
      </w:pPr>
      <w:r>
        <w:t>  [in] handle_t binding_handle,</w:t>
      </w:r>
    </w:p>
    <w:p w:rsidR="000F2369" w:rsidRDefault="00D06027">
      <w:pPr>
        <w:pStyle w:val="Code"/>
      </w:pPr>
      <w:r>
        <w:t>  [in, out] StatisticsCount* count,</w:t>
      </w:r>
    </w:p>
    <w:p w:rsidR="000F2369" w:rsidRDefault="00D06027">
      <w:pPr>
        <w:pStyle w:val="Code"/>
      </w:pPr>
      <w:r>
        <w:t>  [out, size_is(*count)] unsigned long statistics[],</w:t>
      </w:r>
    </w:p>
    <w:p w:rsidR="000F2369" w:rsidRDefault="00D06027">
      <w:pPr>
        <w:pStyle w:val="Code"/>
      </w:pPr>
      <w:r>
        <w:t>  [out] error_status_t* status</w:t>
      </w:r>
    </w:p>
    <w:p w:rsidR="000F2369" w:rsidRDefault="00D06027">
      <w:pPr>
        <w:pStyle w:val="Code"/>
      </w:pPr>
      <w:r>
        <w:t>);</w:t>
      </w:r>
    </w:p>
    <w:p w:rsidR="000F2369" w:rsidRDefault="00D06027">
      <w:r>
        <w:t>This method has no return values.</w:t>
      </w:r>
    </w:p>
    <w:p w:rsidR="000F2369" w:rsidRDefault="00D06027">
      <w:r>
        <w:t>Everything else about this method remains as specified in [C706] Appendix Q.</w:t>
      </w:r>
    </w:p>
    <w:p w:rsidR="000F2369" w:rsidRDefault="00D06027">
      <w:pPr>
        <w:pStyle w:val="Heading5"/>
      </w:pPr>
      <w:bookmarkStart w:id="197" w:name="section_d0cff29bcc9d4e2499afca7cdcaed7c9"/>
      <w:bookmarkStart w:id="198" w:name="_Toc423365865"/>
      <w:r>
        <w:t>rpc_mgmt_inq_princ_name Method</w:t>
      </w:r>
      <w:bookmarkEnd w:id="197"/>
      <w:bookmarkEnd w:id="198"/>
      <w:r>
        <w:fldChar w:fldCharType="begin"/>
      </w:r>
      <w:r>
        <w:instrText xml:space="preserve"> XE "rpc_mgmt_inq_princ_name method"</w:instrText>
      </w:r>
      <w:r>
        <w:fldChar w:fldCharType="end"/>
      </w:r>
    </w:p>
    <w:p w:rsidR="000F2369" w:rsidRDefault="00D06027">
      <w:r>
        <w:t xml:space="preserve">These extensions redefine the rpc_mgmt_inq_princ_name method, as specified in </w:t>
      </w:r>
      <w:hyperlink r:id="rId289">
        <w:r>
          <w:rPr>
            <w:rStyle w:val="Hyperlink"/>
          </w:rPr>
          <w:t>[C706]</w:t>
        </w:r>
      </w:hyperlink>
      <w:r>
        <w:t xml:space="preserve"> Appendix Q, by adding a range attribute to the </w:t>
      </w:r>
      <w:r>
        <w:rPr>
          <w:i/>
        </w:rPr>
        <w:t>princ_name_size</w:t>
      </w:r>
      <w:r>
        <w:t xml:space="preserve"> parameter. This change affects compatibility with the definition in [C706].</w:t>
      </w:r>
    </w:p>
    <w:p w:rsidR="000F2369" w:rsidRDefault="00D06027">
      <w:r>
        <w:t>The redefined method is specified as follows.</w:t>
      </w:r>
      <w:bookmarkStart w:id="199"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199"/>
      <w:r>
        <w:t xml:space="preserve"> </w:t>
      </w:r>
    </w:p>
    <w:p w:rsidR="000F2369" w:rsidRDefault="00D06027">
      <w:pPr>
        <w:pStyle w:val="Code"/>
      </w:pPr>
      <w:r>
        <w:t>void rpc_mgmt_inq_princ_name(</w:t>
      </w:r>
    </w:p>
    <w:p w:rsidR="000F2369" w:rsidRDefault="00D06027">
      <w:pPr>
        <w:pStyle w:val="Code"/>
      </w:pPr>
      <w:r>
        <w:t>  [in] handle_t binding_handle,</w:t>
      </w:r>
    </w:p>
    <w:p w:rsidR="000F2369" w:rsidRDefault="00D06027">
      <w:pPr>
        <w:pStyle w:val="Code"/>
      </w:pPr>
      <w:r>
        <w:t>  [in] unsigned long authn_proto,</w:t>
      </w:r>
    </w:p>
    <w:p w:rsidR="000F2369" w:rsidRDefault="00D06027">
      <w:pPr>
        <w:pStyle w:val="Code"/>
      </w:pPr>
      <w:r>
        <w:t>  [in, range(0, 4096)] unsigned long princ_name_size,</w:t>
      </w:r>
    </w:p>
    <w:p w:rsidR="000F2369" w:rsidRDefault="00D06027">
      <w:pPr>
        <w:pStyle w:val="Code"/>
      </w:pPr>
      <w:r>
        <w:t xml:space="preserve">  [out, string, size_is(princ_name_size)] </w:t>
      </w:r>
    </w:p>
    <w:p w:rsidR="000F2369" w:rsidRDefault="00D06027">
      <w:pPr>
        <w:pStyle w:val="Code"/>
      </w:pPr>
      <w:r>
        <w:t>    char princ_name[],</w:t>
      </w:r>
    </w:p>
    <w:p w:rsidR="000F2369" w:rsidRDefault="00D06027">
      <w:pPr>
        <w:pStyle w:val="Code"/>
      </w:pPr>
      <w:r>
        <w:t>  [out] error_status_t* status</w:t>
      </w:r>
    </w:p>
    <w:p w:rsidR="000F2369" w:rsidRDefault="00D06027">
      <w:pPr>
        <w:pStyle w:val="Code"/>
      </w:pPr>
      <w:r>
        <w:t>);</w:t>
      </w:r>
    </w:p>
    <w:p w:rsidR="000F2369" w:rsidRDefault="00D06027">
      <w:r>
        <w:t>This method has no return values.</w:t>
      </w:r>
    </w:p>
    <w:p w:rsidR="000F2369" w:rsidRDefault="00D06027">
      <w:r>
        <w:t>Everything else about this method remains as specified in [C706] Appendix Q.</w:t>
      </w:r>
    </w:p>
    <w:p w:rsidR="000F2369" w:rsidRDefault="00D06027">
      <w:pPr>
        <w:pStyle w:val="Heading3"/>
      </w:pPr>
      <w:bookmarkStart w:id="200" w:name="section_c3e0b88ea41c45a58a9eec8d6ae4dd44"/>
      <w:bookmarkStart w:id="201" w:name="_Toc423365866"/>
      <w:r>
        <w:t>Connection-Oriented RPC Messages</w:t>
      </w:r>
      <w:bookmarkEnd w:id="200"/>
      <w:bookmarkEnd w:id="201"/>
      <w:r>
        <w:fldChar w:fldCharType="begin"/>
      </w:r>
      <w:r>
        <w:instrText xml:space="preserve"> XE "Connection-oriented RPC messages - syntax"</w:instrText>
      </w:r>
      <w:r>
        <w:fldChar w:fldCharType="end"/>
      </w:r>
      <w:r>
        <w:fldChar w:fldCharType="begin"/>
      </w:r>
      <w:r>
        <w:instrText xml:space="preserve"> XE "Syntax:connection-oriented RPC messages"</w:instrText>
      </w:r>
      <w:r>
        <w:fldChar w:fldCharType="end"/>
      </w:r>
    </w:p>
    <w:p w:rsidR="000F2369" w:rsidRDefault="00D06027">
      <w:pPr>
        <w:pStyle w:val="Heading4"/>
      </w:pPr>
      <w:bookmarkStart w:id="202" w:name="section_666182ac54614bf18982c3f8fe96c1a1"/>
      <w:bookmarkStart w:id="203" w:name="_Toc423365867"/>
      <w:r>
        <w:t>PDU Segments</w:t>
      </w:r>
      <w:bookmarkEnd w:id="202"/>
      <w:bookmarkEnd w:id="203"/>
      <w:r>
        <w:fldChar w:fldCharType="begin"/>
      </w:r>
      <w:r>
        <w:instrText xml:space="preserve"> XE "PDU segments"</w:instrText>
      </w:r>
      <w:r>
        <w:fldChar w:fldCharType="end"/>
      </w:r>
    </w:p>
    <w:p w:rsidR="000F2369" w:rsidRDefault="00D06027">
      <w:r>
        <w:t>A PDU can be viewed as having several different segments. These segments are as follows:</w:t>
      </w:r>
    </w:p>
    <w:p w:rsidR="000F2369" w:rsidRDefault="00D06027">
      <w:pPr>
        <w:pStyle w:val="ListParagraph"/>
        <w:numPr>
          <w:ilvl w:val="0"/>
          <w:numId w:val="54"/>
        </w:numPr>
      </w:pPr>
      <w:r>
        <w:t xml:space="preserve">PDU </w:t>
      </w:r>
      <w:r>
        <w:rPr>
          <w:b/>
        </w:rPr>
        <w:t>Header:</w:t>
      </w:r>
      <w:r>
        <w:t xml:space="preserve"> The header section of the PDU, as specified in </w:t>
      </w:r>
      <w:hyperlink r:id="rId290">
        <w:r>
          <w:rPr>
            <w:rStyle w:val="Hyperlink"/>
          </w:rPr>
          <w:t>[C706]</w:t>
        </w:r>
      </w:hyperlink>
      <w:r>
        <w:t xml:space="preserve"> section 12.6.</w:t>
      </w:r>
    </w:p>
    <w:p w:rsidR="000F2369" w:rsidRDefault="00D06027">
      <w:pPr>
        <w:pStyle w:val="ListParagraph"/>
        <w:numPr>
          <w:ilvl w:val="0"/>
          <w:numId w:val="54"/>
        </w:numPr>
      </w:pPr>
      <w:r>
        <w:t xml:space="preserve">PDU </w:t>
      </w:r>
      <w:r>
        <w:rPr>
          <w:b/>
        </w:rPr>
        <w:t>Body:</w:t>
      </w:r>
      <w:r>
        <w:t xml:space="preserve"> The body section of the PDU, as specified in [C706] section 12.6. It also includes the padding octets specified in section </w:t>
      </w:r>
      <w:hyperlink w:anchor="Section_ab45c6a5951a4096b8057347674dc6ab" w:history="1">
        <w:r>
          <w:rPr>
            <w:rStyle w:val="Hyperlink"/>
          </w:rPr>
          <w:t>2.2.2.11</w:t>
        </w:r>
      </w:hyperlink>
      <w:r>
        <w:t>.</w:t>
      </w:r>
    </w:p>
    <w:p w:rsidR="000F2369" w:rsidRDefault="00D06027">
      <w:pPr>
        <w:pStyle w:val="ListParagraph"/>
        <w:numPr>
          <w:ilvl w:val="0"/>
          <w:numId w:val="54"/>
        </w:numPr>
      </w:pPr>
      <w:r>
        <w:rPr>
          <w:b/>
        </w:rPr>
        <w:t>sec_trailer Structure:</w:t>
      </w:r>
      <w:r>
        <w:t xml:space="preserve"> The structure specified in section 2.2.2.11.</w:t>
      </w:r>
    </w:p>
    <w:p w:rsidR="000F2369" w:rsidRDefault="00D06027">
      <w:pPr>
        <w:pStyle w:val="ListParagraph"/>
        <w:numPr>
          <w:ilvl w:val="0"/>
          <w:numId w:val="54"/>
        </w:numPr>
      </w:pPr>
      <w:r>
        <w:rPr>
          <w:b/>
        </w:rPr>
        <w:t>Authentication Token:</w:t>
      </w:r>
      <w:r>
        <w:t xml:space="preserve"> The authentication token </w:t>
      </w:r>
      <w:hyperlink w:anchor="gt_ad861812-8cb0-497a-80bb-13c95aa4e425">
        <w:r>
          <w:rPr>
            <w:rStyle w:val="HyperlinkGreen"/>
            <w:b/>
          </w:rPr>
          <w:t>binary large object (BLOB)</w:t>
        </w:r>
      </w:hyperlink>
      <w:r>
        <w:t xml:space="preserve"> of the PDU, as specified in section </w:t>
      </w:r>
      <w:hyperlink w:anchor="Section_0ab77b0b0d774264b457cf3041b6fd96" w:history="1">
        <w:r>
          <w:rPr>
            <w:rStyle w:val="Hyperlink"/>
          </w:rPr>
          <w:t>2.2.2.12</w:t>
        </w:r>
      </w:hyperlink>
      <w:r>
        <w:t>.</w:t>
      </w:r>
    </w:p>
    <w:p w:rsidR="000F2369" w:rsidRDefault="00D06027">
      <w:pPr>
        <w:pStyle w:val="ListParagraph"/>
        <w:ind w:left="548"/>
      </w:pPr>
      <w:r>
        <w:rPr>
          <w:noProof/>
          <w:lang w:eastAsia="zh-CN"/>
        </w:rPr>
        <w:drawing>
          <wp:inline distT="0" distB="0" distL="0" distR="0" wp14:anchorId="15E6CC08" wp14:editId="522E187C">
            <wp:extent cx="1838325" cy="3057525"/>
            <wp:effectExtent l="19050" t="0" r="9525" b="0"/>
            <wp:docPr id="5557" name="MS-RPCE_pict36878953-4ca4-f72f-7843-41ff20fab78c.png" descr="MS-RPCE_pict36878953-4ca4-f72f-7843-41ff20fab7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PCE_pict36878953-4ca4-f72f-7843-41ff20fab78c.png" descr="MS-RPCE_pict36878953-4ca4-f72f-7843-41ff20fab78c.png"/>
                    <pic:cNvPicPr>
                      <a:picLocks noChangeAspect="1" noChangeArrowheads="1"/>
                    </pic:cNvPicPr>
                  </pic:nvPicPr>
                  <pic:blipFill>
                    <a:blip r:embed="rId291" cstate="print"/>
                    <a:srcRect/>
                    <a:stretch>
                      <a:fillRect/>
                    </a:stretch>
                  </pic:blipFill>
                  <pic:spPr bwMode="auto">
                    <a:xfrm>
                      <a:off x="0" y="0"/>
                      <a:ext cx="1838325" cy="30575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2</w:t>
        </w:r>
      </w:fldSimple>
      <w:r>
        <w:t>: PDU structure</w:t>
      </w:r>
    </w:p>
    <w:p w:rsidR="000F2369" w:rsidRDefault="00D06027">
      <w:pPr>
        <w:pStyle w:val="Heading4"/>
      </w:pPr>
      <w:bookmarkStart w:id="204" w:name="section_19e52591e2924d1385fa70d18ad6d7b5"/>
      <w:bookmarkStart w:id="205" w:name="_Toc423365868"/>
      <w:r>
        <w:t>PFC_MAYBE Flag</w:t>
      </w:r>
      <w:bookmarkEnd w:id="204"/>
      <w:bookmarkEnd w:id="205"/>
      <w:r>
        <w:fldChar w:fldCharType="begin"/>
      </w:r>
      <w:r>
        <w:instrText xml:space="preserve"> XE "PFC_MAYBE flag"</w:instrText>
      </w:r>
      <w:r>
        <w:fldChar w:fldCharType="end"/>
      </w:r>
    </w:p>
    <w:p w:rsidR="000F2369" w:rsidRDefault="00D06027">
      <w:r>
        <w:t xml:space="preserve"> Implementations of these extensions MAY</w:t>
      </w:r>
      <w:bookmarkStart w:id="206"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206"/>
      <w:r>
        <w:t xml:space="preserve"> ignore this flag. This flag is specified in </w:t>
      </w:r>
      <w:hyperlink r:id="rId292">
        <w:r>
          <w:rPr>
            <w:rStyle w:val="Hyperlink"/>
          </w:rPr>
          <w:t>[C706]</w:t>
        </w:r>
      </w:hyperlink>
      <w:r>
        <w:t xml:space="preserve"> section 12.6.</w:t>
      </w:r>
    </w:p>
    <w:p w:rsidR="000F2369" w:rsidRDefault="00D06027">
      <w:pPr>
        <w:pStyle w:val="Heading4"/>
      </w:pPr>
      <w:bookmarkStart w:id="207" w:name="section_4886f3492a734f9e9262a8404462c7e9"/>
      <w:bookmarkStart w:id="208" w:name="_Toc423365869"/>
      <w:r>
        <w:t>PFC_SUPPORT_HEADER_SIGN Flag</w:t>
      </w:r>
      <w:bookmarkEnd w:id="207"/>
      <w:bookmarkEnd w:id="208"/>
      <w:r>
        <w:fldChar w:fldCharType="begin"/>
      </w:r>
      <w:r>
        <w:instrText xml:space="preserve"> XE "PFC_SUPPORT_HEADER_SIGN flag"</w:instrText>
      </w:r>
      <w:r>
        <w:fldChar w:fldCharType="end"/>
      </w:r>
    </w:p>
    <w:p w:rsidR="000F2369" w:rsidRDefault="00D06027">
      <w:r>
        <w:t xml:space="preserve">These extensions define a new PDU flag for the </w:t>
      </w:r>
      <w:r>
        <w:rPr>
          <w:b/>
        </w:rPr>
        <w:t>pfc_flags</w:t>
      </w:r>
      <w:r>
        <w:t xml:space="preserve"> in the common header fields that are specified in </w:t>
      </w:r>
      <w:hyperlink r:id="rId293">
        <w:r>
          <w:rPr>
            <w:rStyle w:val="Hyperlink"/>
          </w:rPr>
          <w:t>[C706]</w:t>
        </w:r>
      </w:hyperlink>
      <w:r>
        <w:t xml:space="preserve"> section 12.6, with the numeric value of 0x04. The new flag, PFC_SUPPORT_HEADER_SIGN, has the same numeric value as the existing PFC_PENDING_CANCEL flag.</w:t>
      </w:r>
    </w:p>
    <w:p w:rsidR="000F2369" w:rsidRDefault="00D06027">
      <w:r>
        <w:t>The PDU type MUST be examined to determine how to interpret this flag. (The PDU types are specified in [C706] section 12.6.) For PDU types bind, bind_ack, alter_context, and alter_context_resp, this flag MUST be interpreted as PFC_SUPPORT_HEADER_SIGN. For the remaining PDU types, this flag MUST be interpreted as PFC_PENDING_CANCEL.</w:t>
      </w:r>
    </w:p>
    <w:p w:rsidR="000F2369" w:rsidRDefault="00D06027">
      <w:pPr>
        <w:pStyle w:val="Heading4"/>
      </w:pPr>
      <w:bookmarkStart w:id="209" w:name="section_8df5c4d4364d468c81feec94c1b40917"/>
      <w:bookmarkStart w:id="210" w:name="_Toc423365870"/>
      <w:r>
        <w:t>negotiate_ack Member of p_cont_def_result_t Enumerator</w:t>
      </w:r>
      <w:bookmarkEnd w:id="209"/>
      <w:bookmarkEnd w:id="210"/>
      <w:r>
        <w:fldChar w:fldCharType="begin"/>
      </w:r>
      <w:r>
        <w:instrText xml:space="preserve"> XE "negotiate_ack member of p_cont_def_result_t enumerator"</w:instrText>
      </w:r>
      <w:r>
        <w:fldChar w:fldCharType="end"/>
      </w:r>
    </w:p>
    <w:p w:rsidR="000F2369" w:rsidRDefault="00D06027">
      <w:r>
        <w:t xml:space="preserve">These extensions specify a new member, negotiate_ack, which is added to the p_cont_def_result_t enumeration (specified in </w:t>
      </w:r>
      <w:hyperlink r:id="rId294">
        <w:r>
          <w:rPr>
            <w:rStyle w:val="Hyperlink"/>
          </w:rPr>
          <w:t>[C706]</w:t>
        </w:r>
      </w:hyperlink>
      <w:r>
        <w:t xml:space="preserve"> section 12.6), with the numeric value of 3. The enumeration SHOULD be as follows.</w:t>
      </w:r>
    </w:p>
    <w:p w:rsidR="000F2369" w:rsidRDefault="00D06027">
      <w:pPr>
        <w:pStyle w:val="Code"/>
      </w:pPr>
      <w:r>
        <w:t>typedef  short enum {</w:t>
      </w:r>
    </w:p>
    <w:p w:rsidR="000F2369" w:rsidRDefault="00D06027">
      <w:pPr>
        <w:pStyle w:val="Code"/>
      </w:pPr>
      <w:r>
        <w:t>acceptance, user_rejection, provider_rejection, negotiate_ack</w:t>
      </w:r>
    </w:p>
    <w:p w:rsidR="000F2369" w:rsidRDefault="00D06027">
      <w:pPr>
        <w:pStyle w:val="Code"/>
      </w:pPr>
      <w:r>
        <w:t xml:space="preserve">         } p_cont_def_result_t;</w:t>
      </w:r>
    </w:p>
    <w:p w:rsidR="000F2369" w:rsidRDefault="00D06027">
      <w:r>
        <w:t xml:space="preserve">For details on how this enumerator is used, see section </w:t>
      </w:r>
      <w:hyperlink w:anchor="Section_87964b3c17854aaea993734999441ed3" w:history="1">
        <w:r>
          <w:rPr>
            <w:rStyle w:val="Hyperlink"/>
          </w:rPr>
          <w:t>3.3.1.5.3</w:t>
        </w:r>
      </w:hyperlink>
      <w:r>
        <w:t>.</w:t>
      </w:r>
    </w:p>
    <w:p w:rsidR="000F2369" w:rsidRDefault="00D06027">
      <w:pPr>
        <w:pStyle w:val="Heading4"/>
      </w:pPr>
      <w:bookmarkStart w:id="211" w:name="section_6f81bffe8fce498aaddf94654a57b329"/>
      <w:bookmarkStart w:id="212" w:name="_Toc423365871"/>
      <w:r>
        <w:t>New Reasons for Bind Rejection</w:t>
      </w:r>
      <w:bookmarkEnd w:id="211"/>
      <w:bookmarkEnd w:id="212"/>
      <w:r>
        <w:fldChar w:fldCharType="begin"/>
      </w:r>
      <w:r>
        <w:instrText xml:space="preserve"> XE "New reasons for bind rejection"</w:instrText>
      </w:r>
      <w:r>
        <w:fldChar w:fldCharType="end"/>
      </w:r>
    </w:p>
    <w:p w:rsidR="000F2369" w:rsidRDefault="00D06027">
      <w:r>
        <w:t xml:space="preserve">The following table briefly describes the reject reasons used by these extensions. These reasons are defined in </w:t>
      </w:r>
      <w:hyperlink r:id="rId295">
        <w:r>
          <w:rPr>
            <w:rStyle w:val="Hyperlink"/>
          </w:rPr>
          <w:t>[C706]</w:t>
        </w:r>
      </w:hyperlink>
      <w:r>
        <w:t xml:space="preserve"> section 12.6.3.1.</w:t>
      </w:r>
    </w:p>
    <w:tbl>
      <w:tblPr>
        <w:tblStyle w:val="Table-ShadedHeader"/>
        <w:tblW w:w="0" w:type="auto"/>
        <w:tblLook w:val="04A0" w:firstRow="1" w:lastRow="0" w:firstColumn="1" w:lastColumn="0" w:noHBand="0" w:noVBand="1"/>
      </w:tblPr>
      <w:tblGrid>
        <w:gridCol w:w="3379"/>
        <w:gridCol w:w="754"/>
        <w:gridCol w:w="5342"/>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Reject reason </w:t>
            </w:r>
          </w:p>
        </w:tc>
        <w:tc>
          <w:tcPr>
            <w:tcW w:w="0" w:type="auto"/>
          </w:tcPr>
          <w:p w:rsidR="000F2369" w:rsidRDefault="00D06027">
            <w:pPr>
              <w:pStyle w:val="TableHeaderText"/>
            </w:pPr>
            <w:r>
              <w:t xml:space="preserve"> Value </w:t>
            </w:r>
          </w:p>
        </w:tc>
        <w:tc>
          <w:tcPr>
            <w:tcW w:w="0" w:type="auto"/>
          </w:tcPr>
          <w:p w:rsidR="000F2369" w:rsidRDefault="00D06027">
            <w:pPr>
              <w:pStyle w:val="TableHeaderText"/>
            </w:pPr>
            <w:r>
              <w:t xml:space="preserve"> Meaning </w:t>
            </w:r>
          </w:p>
        </w:tc>
      </w:tr>
      <w:tr w:rsidR="000F2369" w:rsidTr="000F2369">
        <w:tc>
          <w:tcPr>
            <w:tcW w:w="0" w:type="auto"/>
          </w:tcPr>
          <w:p w:rsidR="000F2369" w:rsidRDefault="00D06027">
            <w:pPr>
              <w:pStyle w:val="TableBodyText"/>
            </w:pPr>
            <w:r>
              <w:t>REASON_NOT_SPECIFIED</w:t>
            </w:r>
          </w:p>
        </w:tc>
        <w:tc>
          <w:tcPr>
            <w:tcW w:w="0" w:type="auto"/>
          </w:tcPr>
          <w:p w:rsidR="000F2369" w:rsidRDefault="00D06027">
            <w:pPr>
              <w:pStyle w:val="TableBodyText"/>
            </w:pPr>
            <w:r>
              <w:t>0x00</w:t>
            </w:r>
          </w:p>
        </w:tc>
        <w:tc>
          <w:tcPr>
            <w:tcW w:w="0" w:type="auto"/>
          </w:tcPr>
          <w:p w:rsidR="000F2369" w:rsidRDefault="00D06027">
            <w:pPr>
              <w:pStyle w:val="TableBodyText"/>
            </w:pPr>
            <w:r>
              <w:t>If the reason for the error does not fit any of the other reasons specified in this section, then this rejection code SHOULD be used.</w:t>
            </w:r>
          </w:p>
        </w:tc>
      </w:tr>
      <w:tr w:rsidR="000F2369" w:rsidTr="000F2369">
        <w:tc>
          <w:tcPr>
            <w:tcW w:w="0" w:type="auto"/>
          </w:tcPr>
          <w:p w:rsidR="000F2369" w:rsidRDefault="00D06027">
            <w:pPr>
              <w:pStyle w:val="TableBodyText"/>
            </w:pPr>
            <w:r>
              <w:t>TEMPORARY_CONGESTION</w:t>
            </w:r>
          </w:p>
        </w:tc>
        <w:tc>
          <w:tcPr>
            <w:tcW w:w="0" w:type="auto"/>
          </w:tcPr>
          <w:p w:rsidR="000F2369" w:rsidRDefault="00D06027">
            <w:pPr>
              <w:pStyle w:val="TableBodyText"/>
            </w:pPr>
            <w:r>
              <w:t>0x01</w:t>
            </w:r>
          </w:p>
        </w:tc>
        <w:tc>
          <w:tcPr>
            <w:tcW w:w="0" w:type="auto"/>
          </w:tcPr>
          <w:p w:rsidR="000F2369" w:rsidRDefault="00D06027">
            <w:pPr>
              <w:pStyle w:val="TableBodyText"/>
            </w:pPr>
            <w:r>
              <w:t>Not Used.</w:t>
            </w:r>
          </w:p>
          <w:p w:rsidR="000F2369" w:rsidRDefault="00D06027">
            <w:pPr>
              <w:pStyle w:val="TableBodyText"/>
            </w:pPr>
            <w:r>
              <w:t>Client implementations of these extensions SHOULD treat this rejection code in the same manner as LOCAL_LIMIT_EXCEEDED.</w:t>
            </w:r>
          </w:p>
        </w:tc>
      </w:tr>
      <w:tr w:rsidR="000F2369" w:rsidTr="000F2369">
        <w:tc>
          <w:tcPr>
            <w:tcW w:w="0" w:type="auto"/>
          </w:tcPr>
          <w:p w:rsidR="000F2369" w:rsidRDefault="00D06027">
            <w:pPr>
              <w:pStyle w:val="TableBodyText"/>
            </w:pPr>
            <w:r>
              <w:t>LOCAL_LIMIT_EXCEEDED</w:t>
            </w:r>
          </w:p>
        </w:tc>
        <w:tc>
          <w:tcPr>
            <w:tcW w:w="0" w:type="auto"/>
          </w:tcPr>
          <w:p w:rsidR="000F2369" w:rsidRDefault="00D06027">
            <w:pPr>
              <w:pStyle w:val="TableBodyText"/>
            </w:pPr>
            <w:r>
              <w:t>0x02</w:t>
            </w:r>
          </w:p>
        </w:tc>
        <w:tc>
          <w:tcPr>
            <w:tcW w:w="0" w:type="auto"/>
          </w:tcPr>
          <w:p w:rsidR="000F2369" w:rsidRDefault="00D06027">
            <w:pPr>
              <w:pStyle w:val="TableBodyText"/>
            </w:pPr>
            <w:r>
              <w:t>The server could not complete the request due to lack of resources.</w:t>
            </w:r>
          </w:p>
        </w:tc>
      </w:tr>
      <w:tr w:rsidR="000F2369" w:rsidTr="000F2369">
        <w:tc>
          <w:tcPr>
            <w:tcW w:w="0" w:type="auto"/>
          </w:tcPr>
          <w:p w:rsidR="000F2369" w:rsidRDefault="00D06027">
            <w:pPr>
              <w:pStyle w:val="TableBodyText"/>
            </w:pPr>
            <w:r>
              <w:t>PROTOCOL_VERSION_NOT_SPECIFIED</w:t>
            </w:r>
          </w:p>
        </w:tc>
        <w:tc>
          <w:tcPr>
            <w:tcW w:w="0" w:type="auto"/>
          </w:tcPr>
          <w:p w:rsidR="000F2369" w:rsidRDefault="00D06027">
            <w:pPr>
              <w:pStyle w:val="TableBodyText"/>
            </w:pPr>
            <w:r>
              <w:t>0x04</w:t>
            </w:r>
          </w:p>
        </w:tc>
        <w:tc>
          <w:tcPr>
            <w:tcW w:w="0" w:type="auto"/>
          </w:tcPr>
          <w:p w:rsidR="000F2369" w:rsidRDefault="00D06027">
            <w:pPr>
              <w:pStyle w:val="TableBodyText"/>
            </w:pPr>
            <w:r>
              <w:t xml:space="preserve">The server detected a protocol error while processing an </w:t>
            </w:r>
            <w:r>
              <w:rPr>
                <w:b/>
              </w:rPr>
              <w:t>rpc_bind</w:t>
            </w:r>
            <w:r>
              <w:t xml:space="preserve"> or </w:t>
            </w:r>
            <w:r>
              <w:rPr>
                <w:b/>
              </w:rPr>
              <w:t>rpc_alter_context</w:t>
            </w:r>
            <w:r>
              <w:t xml:space="preserve"> PDU.</w:t>
            </w:r>
          </w:p>
        </w:tc>
      </w:tr>
    </w:tbl>
    <w:p w:rsidR="000F2369" w:rsidRDefault="00D06027">
      <w:r>
        <w:t xml:space="preserve">These extensions add two new reasons for rejection in the </w:t>
      </w:r>
      <w:hyperlink w:anchor="Section_92ba49420b1f41aa892469dd6e49b546" w:history="1">
        <w:r>
          <w:rPr>
            <w:rStyle w:val="Hyperlink"/>
          </w:rPr>
          <w:t>bind_nak</w:t>
        </w:r>
      </w:hyperlink>
      <w:r>
        <w:t xml:space="preserve"> packet that is specified in [C706] section 12.6. The reasons are defined as follows.</w:t>
      </w:r>
    </w:p>
    <w:tbl>
      <w:tblPr>
        <w:tblStyle w:val="Table-ShadedHeader"/>
        <w:tblW w:w="0" w:type="auto"/>
        <w:tblLook w:val="04A0" w:firstRow="1" w:lastRow="0" w:firstColumn="1" w:lastColumn="0" w:noHBand="0" w:noVBand="1"/>
      </w:tblPr>
      <w:tblGrid>
        <w:gridCol w:w="3168"/>
        <w:gridCol w:w="765"/>
        <w:gridCol w:w="5542"/>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Reject reason </w:t>
            </w:r>
          </w:p>
        </w:tc>
        <w:tc>
          <w:tcPr>
            <w:tcW w:w="0" w:type="auto"/>
          </w:tcPr>
          <w:p w:rsidR="000F2369" w:rsidRDefault="00D06027">
            <w:pPr>
              <w:pStyle w:val="TableHeaderText"/>
            </w:pPr>
            <w:r>
              <w:t xml:space="preserve"> Value </w:t>
            </w:r>
          </w:p>
        </w:tc>
        <w:tc>
          <w:tcPr>
            <w:tcW w:w="0" w:type="auto"/>
          </w:tcPr>
          <w:p w:rsidR="000F2369" w:rsidRDefault="00D06027">
            <w:pPr>
              <w:pStyle w:val="TableHeaderText"/>
            </w:pPr>
            <w:r>
              <w:t xml:space="preserve"> Meaning </w:t>
            </w:r>
          </w:p>
        </w:tc>
      </w:tr>
      <w:tr w:rsidR="000F2369" w:rsidTr="000F2369">
        <w:tc>
          <w:tcPr>
            <w:tcW w:w="0" w:type="auto"/>
          </w:tcPr>
          <w:p w:rsidR="000F2369" w:rsidRDefault="00D06027">
            <w:pPr>
              <w:pStyle w:val="TableBodyText"/>
            </w:pPr>
            <w:r>
              <w:t>authentication_type_not_recognized</w:t>
            </w:r>
          </w:p>
        </w:tc>
        <w:tc>
          <w:tcPr>
            <w:tcW w:w="0" w:type="auto"/>
          </w:tcPr>
          <w:p w:rsidR="000F2369" w:rsidRDefault="00D06027">
            <w:pPr>
              <w:pStyle w:val="TableBodyText"/>
            </w:pPr>
            <w:r>
              <w:t>0x08</w:t>
            </w:r>
          </w:p>
        </w:tc>
        <w:tc>
          <w:tcPr>
            <w:tcW w:w="0" w:type="auto"/>
          </w:tcPr>
          <w:p w:rsidR="000F2369" w:rsidRDefault="00FB6FEA">
            <w:pPr>
              <w:pStyle w:val="TableBodyText"/>
            </w:pPr>
            <w:hyperlink w:anchor="gt_c7fa7669-7b1a-4521-9408-fa7d11f04335">
              <w:r w:rsidR="00D06027">
                <w:rPr>
                  <w:rStyle w:val="HyperlinkGreen"/>
                  <w:b/>
                </w:rPr>
                <w:t>Authentication type</w:t>
              </w:r>
            </w:hyperlink>
            <w:r w:rsidR="00D06027">
              <w:t xml:space="preserve"> requested by client is not recognized by server.</w:t>
            </w:r>
          </w:p>
        </w:tc>
      </w:tr>
      <w:tr w:rsidR="000F2369" w:rsidTr="000F2369">
        <w:tc>
          <w:tcPr>
            <w:tcW w:w="0" w:type="auto"/>
          </w:tcPr>
          <w:p w:rsidR="000F2369" w:rsidRDefault="00D06027">
            <w:pPr>
              <w:pStyle w:val="TableBodyText"/>
            </w:pPr>
            <w:r>
              <w:t>invalid_checksum</w:t>
            </w:r>
          </w:p>
        </w:tc>
        <w:tc>
          <w:tcPr>
            <w:tcW w:w="0" w:type="auto"/>
          </w:tcPr>
          <w:p w:rsidR="000F2369" w:rsidRDefault="00D06027">
            <w:pPr>
              <w:pStyle w:val="TableBodyText"/>
            </w:pPr>
            <w:r>
              <w:t>0x09</w:t>
            </w:r>
          </w:p>
        </w:tc>
        <w:tc>
          <w:tcPr>
            <w:tcW w:w="0" w:type="auto"/>
          </w:tcPr>
          <w:p w:rsidR="000F2369" w:rsidRDefault="00D06027">
            <w:pPr>
              <w:pStyle w:val="TableBodyText"/>
            </w:pPr>
            <w:r>
              <w:t>This rejection code is used when an unrecoverable error is detected by the underlying security package.</w:t>
            </w:r>
          </w:p>
        </w:tc>
      </w:tr>
    </w:tbl>
    <w:p w:rsidR="000F2369" w:rsidRDefault="000F2369"/>
    <w:p w:rsidR="000F2369" w:rsidRDefault="00D06027">
      <w:pPr>
        <w:pStyle w:val="Heading4"/>
      </w:pPr>
      <w:bookmarkStart w:id="213" w:name="section_dea468acdf0841a7a093f69b4669513e"/>
      <w:bookmarkStart w:id="214" w:name="_Toc423365872"/>
      <w:r>
        <w:t>alloc_hint Interpretation</w:t>
      </w:r>
      <w:bookmarkEnd w:id="213"/>
      <w:bookmarkEnd w:id="214"/>
      <w:r>
        <w:fldChar w:fldCharType="begin"/>
      </w:r>
      <w:r>
        <w:instrText xml:space="preserve"> XE "alloc_hint interpretation"</w:instrText>
      </w:r>
      <w:r>
        <w:fldChar w:fldCharType="end"/>
      </w:r>
    </w:p>
    <w:p w:rsidR="000F2369" w:rsidRDefault="00D06027">
      <w:r>
        <w:t xml:space="preserve">These extensions impose additional restrictions on the </w:t>
      </w:r>
      <w:r>
        <w:rPr>
          <w:b/>
        </w:rPr>
        <w:t>alloc_hint</w:t>
      </w:r>
      <w:r>
        <w:t xml:space="preserve"> field specified in </w:t>
      </w:r>
      <w:hyperlink r:id="rId296">
        <w:r>
          <w:rPr>
            <w:rStyle w:val="Hyperlink"/>
          </w:rPr>
          <w:t>[C706]</w:t>
        </w:r>
      </w:hyperlink>
      <w:r>
        <w:t xml:space="preserve"> section 12.6. Implementations MUST allow for 0 to be specified, as specified in [C706]; implementations SHOULD reject calls when the </w:t>
      </w:r>
      <w:r>
        <w:rPr>
          <w:b/>
        </w:rPr>
        <w:t>alloc_hint</w:t>
      </w:r>
      <w:r>
        <w:t xml:space="preserve"> is nonzero but exceeds the combined stub data length of all fragments from a fragmented request or response.</w:t>
      </w:r>
    </w:p>
    <w:p w:rsidR="000F2369" w:rsidRDefault="00D06027">
      <w:r>
        <w:t xml:space="preserve">If </w:t>
      </w:r>
      <w:r>
        <w:rPr>
          <w:b/>
        </w:rPr>
        <w:t>alloc_hint</w:t>
      </w:r>
      <w:r>
        <w:t xml:space="preserve"> is set to a nonzero value and a request or a response is fragmented into multiple PDUs, implementations of these extensions SHOULD set the </w:t>
      </w:r>
      <w:r>
        <w:rPr>
          <w:b/>
        </w:rPr>
        <w:t>alloc_hint</w:t>
      </w:r>
      <w:r>
        <w:t xml:space="preserve"> field in every PDU to be the combined stub data length of all remaining fragment PDUs.</w:t>
      </w:r>
    </w:p>
    <w:p w:rsidR="000F2369" w:rsidRDefault="00D06027">
      <w:r>
        <w:t>An implementation that does not follow these rules might not be able to interoperate successfully with an implementation of these extensions.</w:t>
      </w:r>
    </w:p>
    <w:p w:rsidR="000F2369" w:rsidRDefault="00D06027">
      <w:pPr>
        <w:pStyle w:val="Heading4"/>
      </w:pPr>
      <w:bookmarkStart w:id="215" w:name="section_9c8e51abf9164f4e91063a1d67b21f0a"/>
      <w:bookmarkStart w:id="216" w:name="_Toc423365873"/>
      <w:r>
        <w:t>RPC_SYNTAX_IDENTIFIER</w:t>
      </w:r>
      <w:bookmarkEnd w:id="215"/>
      <w:bookmarkEnd w:id="216"/>
      <w:r>
        <w:fldChar w:fldCharType="begin"/>
      </w:r>
      <w:r>
        <w:instrText xml:space="preserve"> XE "RPC_SYNTAX_IDENTIFIER"</w:instrText>
      </w:r>
      <w:r>
        <w:fldChar w:fldCharType="end"/>
      </w:r>
    </w:p>
    <w:p w:rsidR="000F2369" w:rsidRDefault="00D06027">
      <w:r>
        <w:t xml:space="preserve">This type is equivalent in syntax and semantics to the p_syntax_id_t type, as specified in </w:t>
      </w:r>
      <w:hyperlink r:id="rId297">
        <w:r>
          <w:rPr>
            <w:rStyle w:val="Hyperlink"/>
          </w:rPr>
          <w:t>[C706]</w:t>
        </w:r>
      </w:hyperlink>
      <w:r>
        <w:t xml:space="preserve"> section 12.6.</w:t>
      </w:r>
    </w:p>
    <w:p w:rsidR="000F2369" w:rsidRDefault="00D06027">
      <w:pPr>
        <w:pStyle w:val="Heading4"/>
      </w:pPr>
      <w:bookmarkStart w:id="217" w:name="section_e3ed245845b14d9aacec9e2c4cd894e6"/>
      <w:bookmarkStart w:id="218" w:name="_Toc423365874"/>
      <w:r>
        <w:t>rpc_fault Packet</w:t>
      </w:r>
      <w:bookmarkEnd w:id="217"/>
      <w:bookmarkEnd w:id="218"/>
      <w:r>
        <w:fldChar w:fldCharType="begin"/>
      </w:r>
      <w:r>
        <w:instrText xml:space="preserve"> XE "rpc_fault packet"</w:instrText>
      </w:r>
      <w:r>
        <w:fldChar w:fldCharType="end"/>
      </w:r>
    </w:p>
    <w:p w:rsidR="000F2369" w:rsidRDefault="00D06027">
      <w:r>
        <w:t>Connection-Oriented RPC PDUs (</w:t>
      </w:r>
      <w:hyperlink r:id="rId298">
        <w:r>
          <w:rPr>
            <w:rStyle w:val="Hyperlink"/>
          </w:rPr>
          <w:t>[C706]</w:t>
        </w:r>
      </w:hyperlink>
      <w:r>
        <w:t xml:space="preserve"> section 12.6) allows for stub data to be present in rpc_fault PDUs. Clients implementing these extensions MUST ignore any stub data in an rpc_fault PDU, and servers MUST NOT generate stub data in an rpc_fault PDU. [C706] also prescribes that if the status in the rpc_fault PDU is 0, the actual error is in the stub data. These extensions always retrieve the actual error from the status field in the rpc_fault PDU. A server implementation MUST NOT send any of the error codes specified in section </w:t>
      </w:r>
      <w:hyperlink w:anchor="Section_4da21199079d4784b68a53d0e53fbe9d" w:history="1">
        <w:r>
          <w:rPr>
            <w:rStyle w:val="Hyperlink"/>
          </w:rPr>
          <w:t>3.3.3.5</w:t>
        </w:r>
      </w:hyperlink>
      <w:r>
        <w:t>.</w:t>
      </w:r>
    </w:p>
    <w:p w:rsidR="000F2369" w:rsidRDefault="00D06027">
      <w:r>
        <w:t xml:space="preserve">An implementation that does not follow these rules might not be able to interoperate successfully with an implementation of these extensions. </w:t>
      </w:r>
    </w:p>
    <w:p w:rsidR="000F2369" w:rsidRDefault="00D06027">
      <w:r>
        <w:t xml:space="preserve">Connection-oriented RPC PDUs ([C706] section 12.6) set aside a reserved field. These extensions specify the least significant bit of the reserved field to be a flag indicating the presence of RPC extended error information. Details on RPC extended error information are specified in </w:t>
      </w:r>
      <w:hyperlink r:id="rId299">
        <w:r>
          <w:rPr>
            <w:rStyle w:val="Hyperlink"/>
          </w:rPr>
          <w:t>[MS-EERR]</w:t>
        </w:r>
      </w:hyperlink>
      <w:r>
        <w:t>. If RPC extended error information is present, it is specified as a variable length BLOB, and its length MUST be calculated as alloc_hint - 0x20.</w:t>
      </w:r>
    </w:p>
    <w:p w:rsidR="000F2369" w:rsidRDefault="00D06027">
      <w:pPr>
        <w:pStyle w:val="Heading4"/>
      </w:pPr>
      <w:bookmarkStart w:id="219" w:name="section_92ba49420b1f41aa892469dd6e49b546"/>
      <w:bookmarkStart w:id="220" w:name="_Toc423365875"/>
      <w:r>
        <w:t>bind_nak Packet</w:t>
      </w:r>
      <w:bookmarkEnd w:id="219"/>
      <w:bookmarkEnd w:id="220"/>
      <w:r>
        <w:fldChar w:fldCharType="begin"/>
      </w:r>
      <w:r>
        <w:instrText xml:space="preserve"> XE "bind_nak structure"</w:instrText>
      </w:r>
      <w:r>
        <w:fldChar w:fldCharType="end"/>
      </w:r>
    </w:p>
    <w:p w:rsidR="000F2369" w:rsidRDefault="00D06027">
      <w:r>
        <w:t xml:space="preserve">These extensions update the bind_nak packet, as specified in </w:t>
      </w:r>
      <w:hyperlink r:id="rId300">
        <w:r>
          <w:rPr>
            <w:rStyle w:val="Hyperlink"/>
          </w:rPr>
          <w:t>[C706]</w:t>
        </w:r>
      </w:hyperlink>
      <w:r>
        <w:t xml:space="preserve"> section 12.6.4.5, to have the following definition.</w:t>
      </w:r>
    </w:p>
    <w:p w:rsidR="000F2369" w:rsidRDefault="00D06027">
      <w:pPr>
        <w:pStyle w:val="Code"/>
      </w:pPr>
      <w:r>
        <w:t>typedef struct {</w:t>
      </w:r>
    </w:p>
    <w:p w:rsidR="000F2369" w:rsidRDefault="00D06027">
      <w:pPr>
        <w:pStyle w:val="Code"/>
      </w:pPr>
      <w:r>
        <w:t xml:space="preserve">  unsigned char rpc_vers;</w:t>
      </w:r>
    </w:p>
    <w:p w:rsidR="000F2369" w:rsidRDefault="00D06027">
      <w:pPr>
        <w:pStyle w:val="Code"/>
      </w:pPr>
      <w:r>
        <w:t xml:space="preserve">  unsigned char rpc_vers_minor;</w:t>
      </w:r>
    </w:p>
    <w:p w:rsidR="000F2369" w:rsidRDefault="00D06027">
      <w:pPr>
        <w:pStyle w:val="Code"/>
      </w:pPr>
      <w:r>
        <w:t xml:space="preserve">  unsigned char PTYPE;</w:t>
      </w:r>
    </w:p>
    <w:p w:rsidR="000F2369" w:rsidRDefault="00D06027">
      <w:pPr>
        <w:pStyle w:val="Code"/>
      </w:pPr>
      <w:r>
        <w:t xml:space="preserve">  unsigned char pfc_flags;</w:t>
      </w:r>
    </w:p>
    <w:p w:rsidR="000F2369" w:rsidRDefault="00D06027">
      <w:pPr>
        <w:pStyle w:val="Code"/>
      </w:pPr>
      <w:r>
        <w:t xml:space="preserve">  unsigned char drep[4];</w:t>
      </w:r>
    </w:p>
    <w:p w:rsidR="000F2369" w:rsidRDefault="00D06027">
      <w:pPr>
        <w:pStyle w:val="Code"/>
      </w:pPr>
      <w:r>
        <w:t xml:space="preserve">  unsigned short frag_length;</w:t>
      </w:r>
    </w:p>
    <w:p w:rsidR="000F2369" w:rsidRDefault="00D06027">
      <w:pPr>
        <w:pStyle w:val="Code"/>
      </w:pPr>
      <w:r>
        <w:t xml:space="preserve">  unsigned short auth_length;</w:t>
      </w:r>
    </w:p>
    <w:p w:rsidR="000F2369" w:rsidRDefault="00D06027">
      <w:pPr>
        <w:pStyle w:val="Code"/>
      </w:pPr>
      <w:r>
        <w:t xml:space="preserve">  unsigned long call_id;</w:t>
      </w:r>
    </w:p>
    <w:p w:rsidR="000F2369" w:rsidRDefault="00D06027">
      <w:pPr>
        <w:pStyle w:val="Code"/>
      </w:pPr>
      <w:r>
        <w:t xml:space="preserve">  unsigned short provider_reject_reason;</w:t>
      </w:r>
    </w:p>
    <w:p w:rsidR="000F2369" w:rsidRDefault="00D06027">
      <w:pPr>
        <w:pStyle w:val="Code"/>
      </w:pPr>
      <w:r>
        <w:t xml:space="preserve">  p_rt_versions_supported_t versions;</w:t>
      </w:r>
    </w:p>
    <w:p w:rsidR="000F2369" w:rsidRDefault="00D06027">
      <w:pPr>
        <w:pStyle w:val="Code"/>
      </w:pPr>
      <w:r>
        <w:t xml:space="preserve">  UUID Signature;</w:t>
      </w:r>
    </w:p>
    <w:p w:rsidR="000F2369" w:rsidRDefault="00D06027">
      <w:pPr>
        <w:pStyle w:val="Code"/>
      </w:pPr>
      <w:r>
        <w:t>} bind_nak;</w:t>
      </w:r>
    </w:p>
    <w:tbl>
      <w:tblPr>
        <w:tblStyle w:val="Table-PacketDiagram"/>
        <w:tblW w:w="0" w:type="auto"/>
        <w:tblLook w:val="04A0" w:firstRow="1" w:lastRow="0" w:firstColumn="1" w:lastColumn="0" w:noHBand="0" w:noVBand="1"/>
      </w:tblPr>
      <w:tblGrid>
        <w:gridCol w:w="130"/>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tblGrid>
      <w:tr w:rsidR="000F2369" w:rsidTr="000F2369">
        <w:trPr>
          <w:cnfStyle w:val="100000000000" w:firstRow="1" w:lastRow="0" w:firstColumn="0" w:lastColumn="0" w:oddVBand="0" w:evenVBand="0" w:oddHBand="0" w:evenHBand="0" w:firstRowFirstColumn="0" w:firstRowLastColumn="0" w:lastRowFirstColumn="0" w:lastRowLastColumn="0"/>
        </w:trPr>
        <w:tc>
          <w:tcPr>
            <w:tcW w:w="0" w:type="auto"/>
          </w:tcPr>
          <w:p w:rsidR="000F2369" w:rsidRDefault="00D06027">
            <w:pPr>
              <w:pStyle w:val="Packetdiagramheaderrow"/>
            </w:pPr>
            <w:r>
              <w:t>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1 0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2 0</w:t>
            </w:r>
          </w:p>
        </w:tc>
        <w:tc>
          <w:tcPr>
            <w:tcW w:w="0" w:type="auto"/>
          </w:tcPr>
          <w:p w:rsidR="000F2369" w:rsidRDefault="00D06027">
            <w:pPr>
              <w:pStyle w:val="Packetdiagramheaderrow"/>
            </w:pPr>
            <w:r>
              <w:t>1</w:t>
            </w:r>
          </w:p>
        </w:tc>
        <w:tc>
          <w:tcPr>
            <w:tcW w:w="0" w:type="auto"/>
          </w:tcPr>
          <w:p w:rsidR="000F2369" w:rsidRDefault="00D06027">
            <w:pPr>
              <w:pStyle w:val="Packetdiagramheaderrow"/>
            </w:pPr>
            <w:r>
              <w:t>2</w:t>
            </w:r>
          </w:p>
        </w:tc>
        <w:tc>
          <w:tcPr>
            <w:tcW w:w="0" w:type="auto"/>
          </w:tcPr>
          <w:p w:rsidR="000F2369" w:rsidRDefault="00D06027">
            <w:pPr>
              <w:pStyle w:val="Packetdiagramheaderrow"/>
            </w:pPr>
            <w:r>
              <w:t>3</w:t>
            </w:r>
          </w:p>
        </w:tc>
        <w:tc>
          <w:tcPr>
            <w:tcW w:w="0" w:type="auto"/>
          </w:tcPr>
          <w:p w:rsidR="000F2369" w:rsidRDefault="00D06027">
            <w:pPr>
              <w:pStyle w:val="Packetdiagramheaderrow"/>
            </w:pPr>
            <w:r>
              <w:t>4</w:t>
            </w:r>
          </w:p>
        </w:tc>
        <w:tc>
          <w:tcPr>
            <w:tcW w:w="0" w:type="auto"/>
          </w:tcPr>
          <w:p w:rsidR="000F2369" w:rsidRDefault="00D06027">
            <w:pPr>
              <w:pStyle w:val="Packetdiagramheaderrow"/>
            </w:pPr>
            <w:r>
              <w:t>5</w:t>
            </w:r>
          </w:p>
        </w:tc>
        <w:tc>
          <w:tcPr>
            <w:tcW w:w="0" w:type="auto"/>
          </w:tcPr>
          <w:p w:rsidR="000F2369" w:rsidRDefault="00D06027">
            <w:pPr>
              <w:pStyle w:val="Packetdiagramheaderrow"/>
            </w:pPr>
            <w:r>
              <w:t>6</w:t>
            </w:r>
          </w:p>
        </w:tc>
        <w:tc>
          <w:tcPr>
            <w:tcW w:w="0" w:type="auto"/>
          </w:tcPr>
          <w:p w:rsidR="000F2369" w:rsidRDefault="00D06027">
            <w:pPr>
              <w:pStyle w:val="Packetdiagramheaderrow"/>
            </w:pPr>
            <w:r>
              <w:t>7</w:t>
            </w:r>
          </w:p>
        </w:tc>
        <w:tc>
          <w:tcPr>
            <w:tcW w:w="0" w:type="auto"/>
          </w:tcPr>
          <w:p w:rsidR="000F2369" w:rsidRDefault="00D06027">
            <w:pPr>
              <w:pStyle w:val="Packetdiagramheaderrow"/>
            </w:pPr>
            <w:r>
              <w:t>8</w:t>
            </w:r>
          </w:p>
        </w:tc>
        <w:tc>
          <w:tcPr>
            <w:tcW w:w="0" w:type="auto"/>
          </w:tcPr>
          <w:p w:rsidR="000F2369" w:rsidRDefault="00D06027">
            <w:pPr>
              <w:pStyle w:val="Packetdiagramheaderrow"/>
            </w:pPr>
            <w:r>
              <w:t>9</w:t>
            </w:r>
          </w:p>
        </w:tc>
        <w:tc>
          <w:tcPr>
            <w:tcW w:w="0" w:type="auto"/>
          </w:tcPr>
          <w:p w:rsidR="000F2369" w:rsidRDefault="00D06027">
            <w:pPr>
              <w:pStyle w:val="Packetdiagramheaderrow"/>
            </w:pPr>
            <w:r>
              <w:t>3 0</w:t>
            </w:r>
          </w:p>
        </w:tc>
        <w:tc>
          <w:tcPr>
            <w:tcW w:w="0" w:type="auto"/>
          </w:tcPr>
          <w:p w:rsidR="000F2369" w:rsidRDefault="00D06027">
            <w:pPr>
              <w:pStyle w:val="Packetdiagramheaderrow"/>
            </w:pPr>
            <w:r>
              <w:t>1</w:t>
            </w:r>
          </w:p>
        </w:tc>
      </w:tr>
      <w:tr w:rsidR="000F2369" w:rsidTr="000F2369">
        <w:tc>
          <w:tcPr>
            <w:tcW w:w="0" w:type="auto"/>
            <w:gridSpan w:val="8"/>
          </w:tcPr>
          <w:p w:rsidR="000F2369" w:rsidRDefault="00D06027">
            <w:pPr>
              <w:pStyle w:val="Packetdiagramtext"/>
            </w:pPr>
            <w:r>
              <w:rPr>
                <w:b/>
              </w:rPr>
              <w:t>rpc_vers</w:t>
            </w:r>
          </w:p>
        </w:tc>
        <w:tc>
          <w:tcPr>
            <w:tcW w:w="0" w:type="auto"/>
            <w:gridSpan w:val="10"/>
          </w:tcPr>
          <w:p w:rsidR="000F2369" w:rsidRDefault="00D06027">
            <w:pPr>
              <w:pStyle w:val="Packetdiagramtext"/>
            </w:pPr>
            <w:r>
              <w:rPr>
                <w:b/>
              </w:rPr>
              <w:t>rpc_vers_minor</w:t>
            </w:r>
          </w:p>
        </w:tc>
        <w:tc>
          <w:tcPr>
            <w:tcW w:w="0" w:type="auto"/>
            <w:gridSpan w:val="8"/>
          </w:tcPr>
          <w:p w:rsidR="000F2369" w:rsidRDefault="00D06027">
            <w:pPr>
              <w:pStyle w:val="Packetdiagramtext"/>
            </w:pPr>
            <w:r>
              <w:rPr>
                <w:b/>
              </w:rPr>
              <w:t>PTYPE</w:t>
            </w:r>
          </w:p>
        </w:tc>
        <w:tc>
          <w:tcPr>
            <w:tcW w:w="0" w:type="auto"/>
            <w:gridSpan w:val="6"/>
          </w:tcPr>
          <w:p w:rsidR="000F2369" w:rsidRDefault="00D06027">
            <w:pPr>
              <w:pStyle w:val="Packetdiagramtext"/>
            </w:pPr>
            <w:r>
              <w:rPr>
                <w:b/>
              </w:rPr>
              <w:t>pfc_flags</w:t>
            </w:r>
          </w:p>
        </w:tc>
      </w:tr>
      <w:tr w:rsidR="000F2369" w:rsidTr="000F2369">
        <w:tc>
          <w:tcPr>
            <w:tcW w:w="0" w:type="auto"/>
            <w:gridSpan w:val="32"/>
          </w:tcPr>
          <w:p w:rsidR="000F2369" w:rsidRDefault="00D06027">
            <w:pPr>
              <w:pStyle w:val="Packetdiagramtext"/>
            </w:pPr>
            <w:r>
              <w:rPr>
                <w:b/>
              </w:rPr>
              <w:t>drep</w:t>
            </w:r>
          </w:p>
        </w:tc>
      </w:tr>
      <w:tr w:rsidR="000F2369" w:rsidTr="000F2369">
        <w:tc>
          <w:tcPr>
            <w:tcW w:w="0" w:type="auto"/>
            <w:gridSpan w:val="16"/>
          </w:tcPr>
          <w:p w:rsidR="000F2369" w:rsidRDefault="00D06027">
            <w:pPr>
              <w:pStyle w:val="Packetdiagramtext"/>
            </w:pPr>
            <w:r>
              <w:rPr>
                <w:b/>
              </w:rPr>
              <w:t>frag_length</w:t>
            </w:r>
          </w:p>
        </w:tc>
        <w:tc>
          <w:tcPr>
            <w:tcW w:w="0" w:type="auto"/>
            <w:gridSpan w:val="16"/>
          </w:tcPr>
          <w:p w:rsidR="000F2369" w:rsidRDefault="00D06027">
            <w:pPr>
              <w:pStyle w:val="Packetdiagramtext"/>
            </w:pPr>
            <w:r>
              <w:rPr>
                <w:b/>
              </w:rPr>
              <w:t>auth_length</w:t>
            </w:r>
          </w:p>
        </w:tc>
      </w:tr>
      <w:tr w:rsidR="000F2369" w:rsidTr="000F2369">
        <w:tc>
          <w:tcPr>
            <w:tcW w:w="0" w:type="auto"/>
            <w:gridSpan w:val="32"/>
          </w:tcPr>
          <w:p w:rsidR="000F2369" w:rsidRDefault="00D06027">
            <w:pPr>
              <w:pStyle w:val="Packetdiagramtext"/>
            </w:pPr>
            <w:r>
              <w:rPr>
                <w:b/>
              </w:rPr>
              <w:t>call_id</w:t>
            </w:r>
          </w:p>
        </w:tc>
      </w:tr>
      <w:tr w:rsidR="000F2369" w:rsidTr="000F2369">
        <w:tc>
          <w:tcPr>
            <w:tcW w:w="0" w:type="auto"/>
            <w:gridSpan w:val="17"/>
          </w:tcPr>
          <w:p w:rsidR="000F2369" w:rsidRDefault="00D06027">
            <w:pPr>
              <w:pStyle w:val="Packetdiagramtext"/>
            </w:pPr>
            <w:r>
              <w:rPr>
                <w:b/>
              </w:rPr>
              <w:t>provider_reject_reason</w:t>
            </w:r>
          </w:p>
        </w:tc>
        <w:tc>
          <w:tcPr>
            <w:tcW w:w="0" w:type="auto"/>
            <w:gridSpan w:val="15"/>
          </w:tcPr>
          <w:p w:rsidR="000F2369" w:rsidRDefault="00D06027">
            <w:pPr>
              <w:pStyle w:val="Packetdiagramtext"/>
            </w:pPr>
            <w:r>
              <w:rPr>
                <w:b/>
              </w:rPr>
              <w:t>versions</w:t>
            </w:r>
          </w:p>
        </w:tc>
      </w:tr>
      <w:tr w:rsidR="000F2369" w:rsidTr="000F2369">
        <w:tc>
          <w:tcPr>
            <w:tcW w:w="0" w:type="auto"/>
            <w:gridSpan w:val="32"/>
          </w:tcPr>
          <w:p w:rsidR="000F2369" w:rsidRDefault="00D06027">
            <w:pPr>
              <w:pStyle w:val="Packetdiagramtext"/>
            </w:pPr>
            <w:r>
              <w:t>(versions continued with padding)</w:t>
            </w:r>
          </w:p>
        </w:tc>
      </w:tr>
      <w:tr w:rsidR="000F2369" w:rsidTr="000F2369">
        <w:tc>
          <w:tcPr>
            <w:tcW w:w="0" w:type="auto"/>
            <w:gridSpan w:val="32"/>
          </w:tcPr>
          <w:p w:rsidR="000F2369" w:rsidRDefault="00D06027">
            <w:pPr>
              <w:pStyle w:val="Packetdiagramtext"/>
            </w:pPr>
            <w:r>
              <w:rPr>
                <w:b/>
              </w:rPr>
              <w:t>Signature</w:t>
            </w:r>
            <w:r>
              <w:t xml:space="preserve"> (optional)</w:t>
            </w:r>
          </w:p>
        </w:tc>
      </w:tr>
      <w:tr w:rsidR="000F2369" w:rsidTr="000F2369">
        <w:tc>
          <w:tcPr>
            <w:tcW w:w="0" w:type="auto"/>
            <w:gridSpan w:val="32"/>
          </w:tcPr>
          <w:p w:rsidR="000F2369" w:rsidRDefault="00D06027">
            <w:pPr>
              <w:pStyle w:val="Packetdiagramtext"/>
            </w:pPr>
            <w:r>
              <w:t>(Signature continued for 3 rows)</w:t>
            </w:r>
          </w:p>
        </w:tc>
      </w:tr>
    </w:tbl>
    <w:p w:rsidR="000F2369" w:rsidRDefault="00D06027">
      <w:r>
        <w:t>These extensions add the Signature field at the end as an optional field. The presence or absence of the Signature field MUST be determined as follows.</w:t>
      </w:r>
    </w:p>
    <w:p w:rsidR="000F2369" w:rsidRDefault="00D06027">
      <w:r>
        <w:t xml:space="preserve">Assume that the client calculates the length of the PDU until the Signature field as L. </w:t>
      </w:r>
    </w:p>
    <w:p w:rsidR="000F2369" w:rsidRDefault="00D06027">
      <w:pPr>
        <w:pStyle w:val="ListParagraph"/>
        <w:numPr>
          <w:ilvl w:val="0"/>
          <w:numId w:val="55"/>
        </w:numPr>
      </w:pPr>
      <w:r>
        <w:t>If the frag_length field is greater than or equal to L plus the size of the Signature field, the client SHOULD assume that the Signature field is present.</w:t>
      </w:r>
    </w:p>
    <w:p w:rsidR="000F2369" w:rsidRDefault="00D06027">
      <w:pPr>
        <w:pStyle w:val="ListParagraph"/>
        <w:numPr>
          <w:ilvl w:val="0"/>
          <w:numId w:val="55"/>
        </w:numPr>
      </w:pPr>
      <w:r>
        <w:t>Otherwise, the client SHOULD assume that the Signature field is not present.</w:t>
      </w:r>
    </w:p>
    <w:p w:rsidR="000F2369" w:rsidRDefault="00D06027">
      <w:r>
        <w:t xml:space="preserve">The Signature field MUST be interpreted as a UUID. </w:t>
      </w:r>
    </w:p>
    <w:p w:rsidR="000F2369" w:rsidRDefault="00D06027">
      <w:r>
        <w:t xml:space="preserve">If the Signature field is equal to the extended error information signature value, as specified in section </w:t>
      </w:r>
      <w:hyperlink w:anchor="Section_cc5d0ee8f0534480ba6430c1cc66ba9e" w:history="1">
        <w:r>
          <w:rPr>
            <w:rStyle w:val="Hyperlink"/>
          </w:rPr>
          <w:t>2.2.1.1.2</w:t>
        </w:r>
      </w:hyperlink>
      <w:r>
        <w:t xml:space="preserve">, the client MUST assume that the bind_nak PDU contains RPC extended error information appended as a BLOB, as specified in </w:t>
      </w:r>
      <w:hyperlink r:id="rId301">
        <w:r>
          <w:rPr>
            <w:rStyle w:val="Hyperlink"/>
          </w:rPr>
          <w:t>[MS-EERR]</w:t>
        </w:r>
      </w:hyperlink>
      <w:r>
        <w:t>, immediately following the Signature field that continues until the end of the PDU. If RPC extended error information is present, the length of the BLOB containing it MUST be calculated as frag_length – 0x1c.</w:t>
      </w:r>
    </w:p>
    <w:p w:rsidR="000F2369" w:rsidRDefault="00D06027">
      <w:r>
        <w:t>Clients MAY</w:t>
      </w:r>
      <w:bookmarkStart w:id="221"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221"/>
      <w:r>
        <w:t xml:space="preserve"> ignore the RPC extended error information BLOB. Clients that interpret the BLOB MUST do so as specified in [MS-EERR].</w:t>
      </w:r>
    </w:p>
    <w:p w:rsidR="000F2369" w:rsidRDefault="00D06027">
      <w:r>
        <w:t>If the Signature field is not equal to the extended error information Signature value, as specified in section 2.2.1.1.2, the client SHOULD ignore the Signature field and all information that follows it in this PDU.</w:t>
      </w:r>
    </w:p>
    <w:p w:rsidR="000F2369" w:rsidRDefault="00D06027">
      <w:pPr>
        <w:pStyle w:val="Heading4"/>
      </w:pPr>
      <w:bookmarkStart w:id="222" w:name="section_a6b7b03c4ac54c258c52f2bec872ac97"/>
      <w:bookmarkStart w:id="223" w:name="_Toc423365876"/>
      <w:r>
        <w:t>rpc_auth_3 PDU</w:t>
      </w:r>
      <w:bookmarkEnd w:id="222"/>
      <w:bookmarkEnd w:id="223"/>
      <w:r>
        <w:fldChar w:fldCharType="begin"/>
      </w:r>
      <w:r>
        <w:instrText xml:space="preserve"> XE "rpc_auth_3_PDU packet"</w:instrText>
      </w:r>
      <w:r>
        <w:fldChar w:fldCharType="end"/>
      </w:r>
    </w:p>
    <w:p w:rsidR="000F2369" w:rsidRDefault="00D06027">
      <w:r>
        <w:t>These extensions specify a new PDU type: rpc_auth_3. It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1</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2</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3</w:t>
            </w:r>
          </w:p>
          <w:p w:rsidR="000F2369" w:rsidRDefault="00D06027">
            <w:pPr>
              <w:pStyle w:val="PacketDiagramHeaderText"/>
            </w:pPr>
            <w:r>
              <w:t>0</w:t>
            </w:r>
          </w:p>
        </w:tc>
        <w:tc>
          <w:tcPr>
            <w:tcW w:w="270" w:type="dxa"/>
          </w:tcPr>
          <w:p w:rsidR="000F2369" w:rsidRDefault="00D06027">
            <w:pPr>
              <w:pStyle w:val="PacketDiagramHeaderText"/>
            </w:pPr>
            <w:r>
              <w:t>1</w:t>
            </w:r>
          </w:p>
        </w:tc>
      </w:tr>
      <w:tr w:rsidR="000F2369" w:rsidTr="000F2369">
        <w:trPr>
          <w:trHeight w:hRule="exact" w:val="490"/>
        </w:trPr>
        <w:tc>
          <w:tcPr>
            <w:tcW w:w="2160" w:type="dxa"/>
            <w:gridSpan w:val="8"/>
          </w:tcPr>
          <w:p w:rsidR="000F2369" w:rsidRDefault="00D06027">
            <w:pPr>
              <w:pStyle w:val="PacketDiagramBodyText"/>
            </w:pPr>
            <w:r>
              <w:t>rpc_vers</w:t>
            </w:r>
          </w:p>
        </w:tc>
        <w:tc>
          <w:tcPr>
            <w:tcW w:w="2160" w:type="dxa"/>
            <w:gridSpan w:val="8"/>
          </w:tcPr>
          <w:p w:rsidR="000F2369" w:rsidRDefault="00D06027">
            <w:pPr>
              <w:pStyle w:val="PacketDiagramBodyText"/>
            </w:pPr>
            <w:r>
              <w:t>rpc_vers_minor</w:t>
            </w:r>
          </w:p>
        </w:tc>
        <w:tc>
          <w:tcPr>
            <w:tcW w:w="2160" w:type="dxa"/>
            <w:gridSpan w:val="8"/>
          </w:tcPr>
          <w:p w:rsidR="000F2369" w:rsidRDefault="00D06027">
            <w:pPr>
              <w:pStyle w:val="PacketDiagramBodyText"/>
            </w:pPr>
            <w:r>
              <w:t>PTYPE</w:t>
            </w:r>
          </w:p>
        </w:tc>
        <w:tc>
          <w:tcPr>
            <w:tcW w:w="2160" w:type="dxa"/>
            <w:gridSpan w:val="8"/>
          </w:tcPr>
          <w:p w:rsidR="000F2369" w:rsidRDefault="00D06027">
            <w:pPr>
              <w:pStyle w:val="PacketDiagramBodyText"/>
            </w:pPr>
            <w:r>
              <w:t>pfc_flags</w:t>
            </w:r>
          </w:p>
        </w:tc>
      </w:tr>
      <w:tr w:rsidR="000F2369" w:rsidTr="000F2369">
        <w:trPr>
          <w:trHeight w:hRule="exact" w:val="490"/>
        </w:trPr>
        <w:tc>
          <w:tcPr>
            <w:tcW w:w="8640" w:type="dxa"/>
            <w:gridSpan w:val="32"/>
          </w:tcPr>
          <w:p w:rsidR="000F2369" w:rsidRDefault="00D06027">
            <w:pPr>
              <w:pStyle w:val="PacketDiagramBodyText"/>
            </w:pPr>
            <w:r>
              <w:t>drep</w:t>
            </w:r>
          </w:p>
        </w:tc>
      </w:tr>
      <w:tr w:rsidR="000F2369" w:rsidTr="000F2369">
        <w:trPr>
          <w:trHeight w:hRule="exact" w:val="490"/>
        </w:trPr>
        <w:tc>
          <w:tcPr>
            <w:tcW w:w="4320" w:type="dxa"/>
            <w:gridSpan w:val="16"/>
          </w:tcPr>
          <w:p w:rsidR="000F2369" w:rsidRDefault="00D06027">
            <w:pPr>
              <w:pStyle w:val="PacketDiagramBodyText"/>
            </w:pPr>
            <w:r>
              <w:t>frag_length</w:t>
            </w:r>
          </w:p>
        </w:tc>
        <w:tc>
          <w:tcPr>
            <w:tcW w:w="4320" w:type="dxa"/>
            <w:gridSpan w:val="16"/>
          </w:tcPr>
          <w:p w:rsidR="000F2369" w:rsidRDefault="00D06027">
            <w:pPr>
              <w:pStyle w:val="PacketDiagramBodyText"/>
            </w:pPr>
            <w:r>
              <w:t>auth_length</w:t>
            </w:r>
          </w:p>
        </w:tc>
      </w:tr>
      <w:tr w:rsidR="000F2369" w:rsidTr="000F2369">
        <w:trPr>
          <w:trHeight w:hRule="exact" w:val="490"/>
        </w:trPr>
        <w:tc>
          <w:tcPr>
            <w:tcW w:w="8640" w:type="dxa"/>
            <w:gridSpan w:val="32"/>
          </w:tcPr>
          <w:p w:rsidR="000F2369" w:rsidRDefault="00D06027">
            <w:pPr>
              <w:pStyle w:val="PacketDiagramBodyText"/>
            </w:pPr>
            <w:r>
              <w:t>call_id</w:t>
            </w:r>
          </w:p>
        </w:tc>
      </w:tr>
      <w:tr w:rsidR="000F2369" w:rsidTr="000F2369">
        <w:trPr>
          <w:trHeight w:hRule="exact" w:val="490"/>
        </w:trPr>
        <w:tc>
          <w:tcPr>
            <w:tcW w:w="8640" w:type="dxa"/>
            <w:gridSpan w:val="32"/>
          </w:tcPr>
          <w:p w:rsidR="000F2369" w:rsidRDefault="00D06027">
            <w:pPr>
              <w:pStyle w:val="PacketDiagramBodyText"/>
            </w:pPr>
            <w:r>
              <w:t>pad</w:t>
            </w:r>
          </w:p>
        </w:tc>
      </w:tr>
    </w:tbl>
    <w:p w:rsidR="000F2369" w:rsidRDefault="00D06027">
      <w:pPr>
        <w:pStyle w:val="Definition-Field"/>
      </w:pPr>
      <w:r>
        <w:rPr>
          <w:b/>
        </w:rPr>
        <w:t xml:space="preserve">rpc_vers (1 byte): </w:t>
      </w:r>
      <w:r>
        <w:t xml:space="preserve">As specified by </w:t>
      </w:r>
      <w:r>
        <w:rPr>
          <w:b/>
        </w:rPr>
        <w:t>rpc_vers</w:t>
      </w:r>
      <w:r>
        <w:t xml:space="preserve"> field in rpc_bind PDU in </w:t>
      </w:r>
      <w:hyperlink r:id="rId302">
        <w:r>
          <w:rPr>
            <w:rStyle w:val="Hyperlink"/>
          </w:rPr>
          <w:t>[C706]</w:t>
        </w:r>
      </w:hyperlink>
      <w:r>
        <w:t xml:space="preserve"> section 12.6.</w:t>
      </w:r>
    </w:p>
    <w:p w:rsidR="000F2369" w:rsidRDefault="00D06027">
      <w:pPr>
        <w:pStyle w:val="Definition-Field"/>
      </w:pPr>
      <w:r>
        <w:rPr>
          <w:b/>
        </w:rPr>
        <w:t xml:space="preserve">rpc_vers_minor (1 byte): </w:t>
      </w:r>
      <w:r>
        <w:t xml:space="preserve">As specified by </w:t>
      </w:r>
      <w:r>
        <w:rPr>
          <w:b/>
        </w:rPr>
        <w:t>rpc_vers_minor</w:t>
      </w:r>
      <w:r>
        <w:t xml:space="preserve"> field in rpc_bind PDU in [C706] section 12.6.</w:t>
      </w:r>
    </w:p>
    <w:p w:rsidR="000F2369" w:rsidRDefault="00D06027">
      <w:pPr>
        <w:pStyle w:val="Definition-Field"/>
      </w:pPr>
      <w:r>
        <w:rPr>
          <w:b/>
        </w:rPr>
        <w:t xml:space="preserve">PTYPE (1 byte): </w:t>
      </w:r>
      <w:r>
        <w:t>MUST be set to 0x10.</w:t>
      </w:r>
    </w:p>
    <w:p w:rsidR="000F2369" w:rsidRDefault="00D06027">
      <w:pPr>
        <w:pStyle w:val="Definition-Field"/>
      </w:pPr>
      <w:r>
        <w:rPr>
          <w:b/>
        </w:rPr>
        <w:t xml:space="preserve">pfc_flags (1 byte): </w:t>
      </w:r>
      <w:r>
        <w:t xml:space="preserve">As specified by </w:t>
      </w:r>
      <w:r>
        <w:rPr>
          <w:b/>
        </w:rPr>
        <w:t>pfc_flags</w:t>
      </w:r>
      <w:r>
        <w:t xml:space="preserve"> field in rpc_bind PDU in [C706] section 12.6.</w:t>
      </w:r>
    </w:p>
    <w:p w:rsidR="000F2369" w:rsidRDefault="00D06027">
      <w:pPr>
        <w:pStyle w:val="Definition-Field"/>
      </w:pPr>
      <w:r>
        <w:rPr>
          <w:b/>
        </w:rPr>
        <w:t xml:space="preserve">drep (4 bytes): </w:t>
      </w:r>
      <w:r>
        <w:t xml:space="preserve">As specified by </w:t>
      </w:r>
      <w:r>
        <w:rPr>
          <w:b/>
        </w:rPr>
        <w:t>drep</w:t>
      </w:r>
      <w:r>
        <w:t xml:space="preserve"> field in rpc_bind PDU in [C706] section 12.6.</w:t>
      </w:r>
    </w:p>
    <w:p w:rsidR="000F2369" w:rsidRDefault="00D06027">
      <w:pPr>
        <w:pStyle w:val="Definition-Field"/>
      </w:pPr>
      <w:r>
        <w:rPr>
          <w:b/>
        </w:rPr>
        <w:t xml:space="preserve">frag_length (2 bytes): </w:t>
      </w:r>
      <w:r>
        <w:t xml:space="preserve">As specified by </w:t>
      </w:r>
      <w:r>
        <w:rPr>
          <w:b/>
        </w:rPr>
        <w:t>frag_length</w:t>
      </w:r>
      <w:r>
        <w:t xml:space="preserve"> field in rpc_bind PDU in [C706] section 12.6.</w:t>
      </w:r>
    </w:p>
    <w:p w:rsidR="000F2369" w:rsidRDefault="00D06027">
      <w:pPr>
        <w:pStyle w:val="Definition-Field"/>
      </w:pPr>
      <w:r>
        <w:rPr>
          <w:b/>
        </w:rPr>
        <w:t xml:space="preserve">auth_length (2 bytes): </w:t>
      </w:r>
      <w:r>
        <w:t xml:space="preserve">As specified by </w:t>
      </w:r>
      <w:r>
        <w:rPr>
          <w:b/>
        </w:rPr>
        <w:t>auth_length</w:t>
      </w:r>
      <w:r>
        <w:t xml:space="preserve"> field in rpc_bind PDU in [C706] section 12.6. It MUST be greater than zero for this PDU type.</w:t>
      </w:r>
    </w:p>
    <w:p w:rsidR="000F2369" w:rsidRDefault="00D06027">
      <w:pPr>
        <w:pStyle w:val="Definition-Field"/>
      </w:pPr>
      <w:r>
        <w:rPr>
          <w:b/>
        </w:rPr>
        <w:t xml:space="preserve">call_id (4 bytes): </w:t>
      </w:r>
      <w:r>
        <w:t xml:space="preserve">As specified by </w:t>
      </w:r>
      <w:r>
        <w:rPr>
          <w:b/>
        </w:rPr>
        <w:t>call_id</w:t>
      </w:r>
      <w:r>
        <w:t xml:space="preserve"> field in rpc_bind PDU in [C706] section 12.6.</w:t>
      </w:r>
    </w:p>
    <w:p w:rsidR="000F2369" w:rsidRDefault="00D06027">
      <w:pPr>
        <w:pStyle w:val="Definition-Field"/>
      </w:pPr>
      <w:r>
        <w:rPr>
          <w:b/>
        </w:rPr>
        <w:t xml:space="preserve">pad (4 bytes): </w:t>
      </w:r>
      <w:r>
        <w:t xml:space="preserve">Can be set to any arbitrary value when set and MUST be ignored on receipt. The </w:t>
      </w:r>
      <w:r>
        <w:rPr>
          <w:b/>
        </w:rPr>
        <w:t>pad</w:t>
      </w:r>
      <w:r>
        <w:t xml:space="preserve"> field MUST be immediately followed by a </w:t>
      </w:r>
      <w:hyperlink w:anchor="Section_ab45c6a5951a4096b8057347674dc6ab" w:history="1">
        <w:r>
          <w:rPr>
            <w:rStyle w:val="Hyperlink"/>
          </w:rPr>
          <w:t>sec_trailer</w:t>
        </w:r>
      </w:hyperlink>
      <w:r>
        <w:t xml:space="preserve"> structure whose layout, location, and alignment are as specified in section 2.2.2.11.</w:t>
      </w:r>
    </w:p>
    <w:p w:rsidR="000F2369" w:rsidRDefault="00D06027">
      <w:r>
        <w:t xml:space="preserve">All the rules for processing PDUs specified in [C706] section 12.6, including but not limited to data representation, </w:t>
      </w:r>
      <w:r>
        <w:rPr>
          <w:b/>
        </w:rPr>
        <w:t>pfc_flags</w:t>
      </w:r>
      <w:r>
        <w:t xml:space="preserve">, and protocol version numbers, MUST be applied to this PDU as well. For more information, see section </w:t>
      </w:r>
      <w:hyperlink w:anchor="Section_dc0b2fa42d1d49c78d9343736725b55b" w:history="1">
        <w:r>
          <w:rPr>
            <w:rStyle w:val="Hyperlink"/>
          </w:rPr>
          <w:t>3.3.1.5.2</w:t>
        </w:r>
      </w:hyperlink>
      <w:r>
        <w:t>.</w:t>
      </w:r>
    </w:p>
    <w:p w:rsidR="000F2369" w:rsidRDefault="00D06027">
      <w:pPr>
        <w:pStyle w:val="Heading4"/>
      </w:pPr>
      <w:bookmarkStart w:id="224" w:name="section_ab45c6a5951a4096b8057347674dc6ab"/>
      <w:bookmarkStart w:id="225" w:name="_Toc423365877"/>
      <w:r>
        <w:t>sec_trailer Structure</w:t>
      </w:r>
      <w:bookmarkEnd w:id="224"/>
      <w:bookmarkEnd w:id="225"/>
      <w:r>
        <w:fldChar w:fldCharType="begin"/>
      </w:r>
      <w:r>
        <w:instrText xml:space="preserve"> XE "sec_trailer packet"</w:instrText>
      </w:r>
      <w:r>
        <w:fldChar w:fldCharType="end"/>
      </w:r>
    </w:p>
    <w:p w:rsidR="000F2369" w:rsidRDefault="00D06027">
      <w:r>
        <w:t xml:space="preserve">These extensions define the sec_trailer structure to have syntax equivalent to the </w:t>
      </w:r>
      <w:r>
        <w:rPr>
          <w:b/>
        </w:rPr>
        <w:t>auth_verifier_co_t</w:t>
      </w:r>
      <w:r>
        <w:t xml:space="preserve"> structure as specified in </w:t>
      </w:r>
      <w:hyperlink r:id="rId303">
        <w:r>
          <w:rPr>
            <w:rStyle w:val="Hyperlink"/>
          </w:rPr>
          <w:t>[C706]</w:t>
        </w:r>
      </w:hyperlink>
      <w:r>
        <w:t xml:space="preserve"> section 12.6. The two structures have the same layout when sent on the network, but they name their fields differently and, in some cases, interpret their fields differently.</w:t>
      </w:r>
    </w:p>
    <w:p w:rsidR="000F2369" w:rsidRDefault="00D06027">
      <w:r>
        <w:t xml:space="preserve">A nonzero value for the </w:t>
      </w:r>
      <w:r>
        <w:rPr>
          <w:b/>
        </w:rPr>
        <w:t>auth_length</w:t>
      </w:r>
      <w:r>
        <w:t xml:space="preserve"> field indicates the presence of authentication information provided by the security provider. When the </w:t>
      </w:r>
      <w:r>
        <w:rPr>
          <w:b/>
        </w:rPr>
        <w:t>auth_length</w:t>
      </w:r>
      <w:r>
        <w:t xml:space="preserve"> field is nonzero, the sec_trailer structure MUST be present.</w:t>
      </w:r>
    </w:p>
    <w:p w:rsidR="000F2369" w:rsidRDefault="00D06027">
      <w:r>
        <w:t xml:space="preserve">For request and response PDUs, where the request and response PDUs are part of a fragmented request or response and authentication is requested (nonzero </w:t>
      </w:r>
      <w:r>
        <w:rPr>
          <w:b/>
        </w:rPr>
        <w:t>auth_length</w:t>
      </w:r>
      <w:r>
        <w:t xml:space="preserve">), the sec_trailer structure MUST be present in every fragment of the request or response. </w:t>
      </w:r>
    </w:p>
    <w:p w:rsidR="000F2369" w:rsidRDefault="00D06027">
      <w:r>
        <w:t>The sec_trailer structure MUST be placed at the end of the PDU, including past stub data, when present. The sec_trailer structure MUST be 4-byte aligned with respect to the beginning of the PDU. Padding octets MUST be used to align the sec_trailer structure if its natural beginning is not already 4-byte aligned.</w:t>
      </w:r>
    </w:p>
    <w:p w:rsidR="000F2369" w:rsidRDefault="00D06027">
      <w:r>
        <w:t xml:space="preserve">All PDUs that carry sec_trailer information share certain common fields: </w:t>
      </w:r>
      <w:r>
        <w:rPr>
          <w:b/>
        </w:rPr>
        <w:t>frag_length</w:t>
      </w:r>
      <w:r>
        <w:t xml:space="preserve"> and </w:t>
      </w:r>
      <w:r>
        <w:rPr>
          <w:b/>
        </w:rPr>
        <w:t>auth_length</w:t>
      </w:r>
      <w:r>
        <w:t>. The beginning of the sec_trailer structure for each PDU MUST be calculated to start from offset (</w:t>
      </w:r>
      <w:r>
        <w:rPr>
          <w:b/>
        </w:rPr>
        <w:t>frag_length</w:t>
      </w:r>
      <w:r>
        <w:t xml:space="preserve"> – </w:t>
      </w:r>
      <w:r>
        <w:rPr>
          <w:b/>
        </w:rPr>
        <w:t>auth_length</w:t>
      </w:r>
      <w:r>
        <w:t xml:space="preserve"> – 8) from the beginning of the PDU. </w:t>
      </w:r>
    </w:p>
    <w:p w:rsidR="000F2369" w:rsidRDefault="00D06027">
      <w:r>
        <w:t>The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1</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2</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3</w:t>
            </w:r>
          </w:p>
          <w:p w:rsidR="000F2369" w:rsidRDefault="00D06027">
            <w:pPr>
              <w:pStyle w:val="Packetdiagramheaderrow"/>
            </w:pPr>
            <w:r>
              <w:t>0</w:t>
            </w:r>
          </w:p>
        </w:tc>
        <w:tc>
          <w:tcPr>
            <w:tcW w:w="270" w:type="dxa"/>
          </w:tcPr>
          <w:p w:rsidR="000F2369" w:rsidRDefault="00D06027">
            <w:pPr>
              <w:pStyle w:val="Packetdiagramheaderrow"/>
            </w:pPr>
            <w:r>
              <w:t>1</w:t>
            </w:r>
          </w:p>
        </w:tc>
      </w:tr>
      <w:tr w:rsidR="000F2369" w:rsidTr="000F2369">
        <w:trPr>
          <w:trHeight w:hRule="exact" w:val="490"/>
        </w:trPr>
        <w:tc>
          <w:tcPr>
            <w:tcW w:w="2160" w:type="dxa"/>
            <w:gridSpan w:val="8"/>
          </w:tcPr>
          <w:p w:rsidR="000F2369" w:rsidRDefault="00D06027">
            <w:pPr>
              <w:pStyle w:val="Packetdiagramtext"/>
            </w:pPr>
            <w:r>
              <w:t>auth_type</w:t>
            </w:r>
          </w:p>
        </w:tc>
        <w:tc>
          <w:tcPr>
            <w:tcW w:w="2160" w:type="dxa"/>
            <w:gridSpan w:val="8"/>
          </w:tcPr>
          <w:p w:rsidR="000F2369" w:rsidRDefault="00D06027">
            <w:pPr>
              <w:pStyle w:val="Packetdiagramtext"/>
            </w:pPr>
            <w:r>
              <w:t>auth_level</w:t>
            </w:r>
          </w:p>
        </w:tc>
        <w:tc>
          <w:tcPr>
            <w:tcW w:w="2160" w:type="dxa"/>
            <w:gridSpan w:val="8"/>
          </w:tcPr>
          <w:p w:rsidR="000F2369" w:rsidRDefault="00D06027">
            <w:pPr>
              <w:pStyle w:val="Packetdiagramtext"/>
            </w:pPr>
            <w:r>
              <w:t>auth_pad_length</w:t>
            </w:r>
          </w:p>
        </w:tc>
        <w:tc>
          <w:tcPr>
            <w:tcW w:w="2160" w:type="dxa"/>
            <w:gridSpan w:val="8"/>
          </w:tcPr>
          <w:p w:rsidR="000F2369" w:rsidRDefault="00D06027">
            <w:pPr>
              <w:pStyle w:val="Packetdiagramtext"/>
            </w:pPr>
            <w:r>
              <w:t>auth_reserved</w:t>
            </w:r>
          </w:p>
        </w:tc>
      </w:tr>
      <w:tr w:rsidR="000F2369" w:rsidTr="000F2369">
        <w:trPr>
          <w:trHeight w:hRule="exact" w:val="490"/>
        </w:trPr>
        <w:tc>
          <w:tcPr>
            <w:tcW w:w="8640" w:type="dxa"/>
            <w:gridSpan w:val="32"/>
          </w:tcPr>
          <w:p w:rsidR="000F2369" w:rsidRDefault="00D06027">
            <w:pPr>
              <w:pStyle w:val="Packetdiagramtext"/>
            </w:pPr>
            <w:r>
              <w:t>auth_context_id</w:t>
            </w:r>
          </w:p>
        </w:tc>
      </w:tr>
    </w:tbl>
    <w:p w:rsidR="000F2369" w:rsidRDefault="00D06027">
      <w:pPr>
        <w:pStyle w:val="Definition-Field"/>
      </w:pPr>
      <w:r>
        <w:rPr>
          <w:b/>
        </w:rPr>
        <w:t xml:space="preserve">auth_type (1 byte): </w:t>
      </w:r>
      <w:r>
        <w:t xml:space="preserve"> MUST contain an authentication type. For information on how this is used, see sections </w:t>
      </w:r>
      <w:hyperlink w:anchor="Section_7b42ae0559e34147b23ccf52a65a2acb" w:history="1">
        <w:r>
          <w:rPr>
            <w:rStyle w:val="Hyperlink"/>
          </w:rPr>
          <w:t>3.1.1.1.1</w:t>
        </w:r>
      </w:hyperlink>
      <w:r>
        <w:t xml:space="preserve">, </w:t>
      </w:r>
      <w:hyperlink w:anchor="Section_dc0b2fa42d1d49c78d9343736725b55b" w:history="1">
        <w:r>
          <w:rPr>
            <w:rStyle w:val="Hyperlink"/>
          </w:rPr>
          <w:t>3.3.1.5.2</w:t>
        </w:r>
      </w:hyperlink>
      <w:r>
        <w:t xml:space="preserve">, and </w:t>
      </w:r>
      <w:hyperlink w:anchor="Section_ade647cdb0384f7ca2d210be57445367" w:history="1">
        <w:r>
          <w:rPr>
            <w:rStyle w:val="Hyperlink"/>
          </w:rPr>
          <w:t>3.1.3.1.1</w:t>
        </w:r>
      </w:hyperlink>
      <w:r>
        <w:t xml:space="preserve">. If a request or response is fragmented, all PDUs from that request or response MUST have the same </w:t>
      </w:r>
      <w:r>
        <w:rPr>
          <w:b/>
        </w:rPr>
        <w:t>auth_type</w:t>
      </w:r>
      <w:r>
        <w:t>.</w:t>
      </w:r>
    </w:p>
    <w:p w:rsidR="000F2369" w:rsidRDefault="00D06027">
      <w:pPr>
        <w:pStyle w:val="Definition-Field"/>
      </w:pPr>
      <w:r>
        <w:rPr>
          <w:b/>
        </w:rPr>
        <w:t xml:space="preserve">auth_level (1 byte): </w:t>
      </w:r>
      <w:r>
        <w:t xml:space="preserve"> MUST contain one of the authentication levels as specified in section </w:t>
      </w:r>
      <w:hyperlink w:anchor="Section_425a7c53c33a48688e5b2a850d40dc73" w:history="1">
        <w:r>
          <w:rPr>
            <w:rStyle w:val="Hyperlink"/>
          </w:rPr>
          <w:t>2.2.1.1.8</w:t>
        </w:r>
      </w:hyperlink>
      <w:r>
        <w:t xml:space="preserve">. The value serves a dual purpose. The first purpose is to specify what security protection is applied to what segment of the PDU, as specified in section 3.3.1.5.2. The second purpose is to serve as a parameter to the security provider that it SHOULD use to determine how to provide protection for the respective PDU segment. For information on how security providers use that, see the documentation for the respective security provider. If a request or response is fragmented, all PDUs from that request or response MUST have the same </w:t>
      </w:r>
      <w:r>
        <w:rPr>
          <w:b/>
        </w:rPr>
        <w:t>auth_level</w:t>
      </w:r>
      <w:r>
        <w:t>.</w:t>
      </w:r>
    </w:p>
    <w:p w:rsidR="000F2369" w:rsidRDefault="00D06027">
      <w:pPr>
        <w:pStyle w:val="Definition-Field"/>
      </w:pPr>
      <w:r>
        <w:rPr>
          <w:b/>
        </w:rPr>
        <w:t xml:space="preserve">auth_pad_length (1 byte): </w:t>
      </w:r>
      <w:r>
        <w:t xml:space="preserve"> The number of padding octets, used to 4-byte align the sec_trailer structure, as specified earlier in this section. In the figure "PDU structure with verification trailer" in section </w:t>
      </w:r>
      <w:hyperlink w:anchor="Section_0e9fea611bff44789bfea3b6d8b64ac3" w:history="1">
        <w:r>
          <w:rPr>
            <w:rStyle w:val="Hyperlink"/>
          </w:rPr>
          <w:t>2.2.2.13</w:t>
        </w:r>
      </w:hyperlink>
      <w:r>
        <w:t>, these octets are referred to as the Authentication Padding Octets.</w:t>
      </w:r>
    </w:p>
    <w:p w:rsidR="000F2369" w:rsidRDefault="00D06027">
      <w:pPr>
        <w:pStyle w:val="Definition-Field"/>
      </w:pPr>
      <w:r>
        <w:rPr>
          <w:b/>
        </w:rPr>
        <w:t xml:space="preserve">auth_reserved (1 byte): </w:t>
      </w:r>
      <w:r>
        <w:t xml:space="preserve"> SHOULD be 0 on store, and SHOULD be ignored on read.</w:t>
      </w:r>
    </w:p>
    <w:p w:rsidR="000F2369" w:rsidRDefault="00D06027">
      <w:pPr>
        <w:pStyle w:val="Definition-Field"/>
      </w:pPr>
      <w:r>
        <w:rPr>
          <w:b/>
        </w:rPr>
        <w:t xml:space="preserve">auth_context_id (4 bytes): </w:t>
      </w:r>
      <w:r>
        <w:t xml:space="preserve"> Numeric identifier that uniquely identifies the security context that MUST be used for this PDU within the context of the current RPC connection. For information on security contexts, see section </w:t>
      </w:r>
      <w:hyperlink w:anchor="Section_c8b3c80fb2ba4a78bf36dabba4278194" w:history="1">
        <w:r>
          <w:rPr>
            <w:rStyle w:val="Hyperlink"/>
          </w:rPr>
          <w:t>3.3.1.5.4</w:t>
        </w:r>
      </w:hyperlink>
      <w:r>
        <w:t xml:space="preserve">. An implementation MUST examine the </w:t>
      </w:r>
      <w:r>
        <w:rPr>
          <w:b/>
        </w:rPr>
        <w:t>drep</w:t>
      </w:r>
      <w:r>
        <w:t xml:space="preserve"> field from the RPC PDU header to determine if this field is little-endian or </w:t>
      </w:r>
      <w:hyperlink w:anchor="gt_6f6f9e8e-5966-4727-8527-7e02fb864e7e">
        <w:r>
          <w:rPr>
            <w:rStyle w:val="HyperlinkGreen"/>
            <w:b/>
          </w:rPr>
          <w:t>big-endian</w:t>
        </w:r>
      </w:hyperlink>
      <w:r>
        <w:t xml:space="preserve">, as specified in [C706] section 14.2.5. If a request or response is fragmented, all PDUs from that request or response MUST have the same </w:t>
      </w:r>
      <w:r>
        <w:rPr>
          <w:b/>
        </w:rPr>
        <w:t>auth_context_id</w:t>
      </w:r>
      <w:r>
        <w:t>.</w:t>
      </w:r>
    </w:p>
    <w:p w:rsidR="000F2369" w:rsidRDefault="00D06027">
      <w:r>
        <w:t xml:space="preserve">Immediately after the sec_trailer structure, there MUST be a BLOB carrying the authentication information produced by the security provider. This BLOB is called the authentication token and MUST be of size </w:t>
      </w:r>
      <w:r>
        <w:rPr>
          <w:b/>
        </w:rPr>
        <w:t>auth_length</w:t>
      </w:r>
      <w:r>
        <w:t xml:space="preserve">. The size MUST also be equal to the length from the first octet immediately after the sec_trailer structure all the way to the end of the fragment; the two values MUST be the same. For more information on what the authentication token contains, see section </w:t>
      </w:r>
      <w:hyperlink w:anchor="Section_0ab77b0b0d774264b457cf3041b6fd96" w:history="1">
        <w:r>
          <w:rPr>
            <w:rStyle w:val="Hyperlink"/>
          </w:rPr>
          <w:t>2.2.2.12</w:t>
        </w:r>
      </w:hyperlink>
      <w:r>
        <w:t>.</w:t>
      </w:r>
    </w:p>
    <w:p w:rsidR="000F2369" w:rsidRDefault="00D06027">
      <w:r>
        <w:t>A client or a server that (during composing of a PDU) has allocated more space for the authentication token than the security provider fills in SHOULD</w:t>
      </w:r>
      <w:bookmarkStart w:id="226"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226"/>
      <w:r>
        <w:t xml:space="preserve"> fill in the rest of the allocated space with zero octets. These zero octets are still considered to belong to the authentication token part of the PDU.</w:t>
      </w:r>
    </w:p>
    <w:p w:rsidR="000F2369" w:rsidRDefault="00D06027">
      <w:pPr>
        <w:pStyle w:val="Heading4"/>
      </w:pPr>
      <w:bookmarkStart w:id="227" w:name="section_0ab77b0b0d774264b457cf3041b6fd96"/>
      <w:bookmarkStart w:id="228" w:name="_Toc423365878"/>
      <w:r>
        <w:t>Authentication Tokens</w:t>
      </w:r>
      <w:bookmarkEnd w:id="227"/>
      <w:bookmarkEnd w:id="228"/>
      <w:r>
        <w:fldChar w:fldCharType="begin"/>
      </w:r>
      <w:r>
        <w:instrText xml:space="preserve"> XE "Authentication tokens"</w:instrText>
      </w:r>
      <w:r>
        <w:fldChar w:fldCharType="end"/>
      </w:r>
    </w:p>
    <w:p w:rsidR="000F2369" w:rsidRDefault="00D06027">
      <w:r>
        <w:t xml:space="preserve">These extensions require the conceptual model specified in </w:t>
      </w:r>
      <w:hyperlink r:id="rId304">
        <w:r>
          <w:rPr>
            <w:rStyle w:val="Hyperlink"/>
          </w:rPr>
          <w:t>[RFC2743]</w:t>
        </w:r>
      </w:hyperlink>
      <w:r>
        <w:t xml:space="preserve"> for all interactions with all security providers. An implementation instructs the Generic Security Services (GSS)-API–compatible security providers to operate in a distributed computing environment (DCE)–compatible manner by setting the DCE Style protocol variable. The following table details what PDU type MUST carry (in its auth_ token segment) the output of what GSS </w:t>
      </w:r>
      <w:hyperlink r:id="rId305">
        <w:r>
          <w:rPr>
            <w:rStyle w:val="Hyperlink"/>
          </w:rPr>
          <w:t>[GSS]</w:t>
        </w:r>
      </w:hyperlink>
      <w:r>
        <w:t xml:space="preserve"> call during processing, as specified in section </w:t>
      </w:r>
      <w:hyperlink w:anchor="Section_6074370972274eff88a6f2565ff2ab0e" w:history="1">
        <w:r>
          <w:rPr>
            <w:rStyle w:val="Hyperlink"/>
          </w:rPr>
          <w:t>3.3.1.5.2.2</w:t>
        </w:r>
      </w:hyperlink>
      <w:r>
        <w:t>.</w:t>
      </w:r>
    </w:p>
    <w:tbl>
      <w:tblPr>
        <w:tblStyle w:val="Table-ShadedHeader"/>
        <w:tblW w:w="0" w:type="auto"/>
        <w:tblLook w:val="04A0" w:firstRow="1" w:lastRow="0" w:firstColumn="1" w:lastColumn="0" w:noHBand="0" w:noVBand="1"/>
      </w:tblPr>
      <w:tblGrid>
        <w:gridCol w:w="1979"/>
        <w:gridCol w:w="7496"/>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RPC PDU name </w:t>
            </w:r>
          </w:p>
        </w:tc>
        <w:tc>
          <w:tcPr>
            <w:tcW w:w="0" w:type="auto"/>
          </w:tcPr>
          <w:p w:rsidR="000F2369" w:rsidRDefault="00D06027">
            <w:pPr>
              <w:pStyle w:val="TableHeaderText"/>
            </w:pPr>
            <w:r>
              <w:t xml:space="preserve"> GSS call producing auth_value </w:t>
            </w:r>
          </w:p>
        </w:tc>
      </w:tr>
      <w:tr w:rsidR="000F2369" w:rsidTr="000F2369">
        <w:tc>
          <w:tcPr>
            <w:tcW w:w="0" w:type="auto"/>
          </w:tcPr>
          <w:p w:rsidR="000F2369" w:rsidRDefault="00D06027">
            <w:pPr>
              <w:pStyle w:val="TableBodyText"/>
            </w:pPr>
            <w:r>
              <w:t xml:space="preserve"> Bind</w:t>
            </w:r>
          </w:p>
        </w:tc>
        <w:tc>
          <w:tcPr>
            <w:tcW w:w="0" w:type="auto"/>
          </w:tcPr>
          <w:p w:rsidR="000F2369" w:rsidRDefault="00D06027">
            <w:pPr>
              <w:pStyle w:val="TableBodyText"/>
            </w:pPr>
            <w:r>
              <w:t>First call to GSS_Init_sec_context, as specified in [RFC2743] section 2.2.1.</w:t>
            </w:r>
          </w:p>
        </w:tc>
      </w:tr>
      <w:tr w:rsidR="000F2369" w:rsidTr="000F2369">
        <w:tc>
          <w:tcPr>
            <w:tcW w:w="0" w:type="auto"/>
          </w:tcPr>
          <w:p w:rsidR="000F2369" w:rsidRDefault="00D06027">
            <w:pPr>
              <w:pStyle w:val="TableBodyText"/>
            </w:pPr>
            <w:r>
              <w:t xml:space="preserve"> bind_ack</w:t>
            </w:r>
          </w:p>
        </w:tc>
        <w:tc>
          <w:tcPr>
            <w:tcW w:w="0" w:type="auto"/>
          </w:tcPr>
          <w:p w:rsidR="000F2369" w:rsidRDefault="00D06027">
            <w:pPr>
              <w:pStyle w:val="TableBodyText"/>
            </w:pPr>
            <w:r>
              <w:t>First call to GSS_Accept_sec_context, as specified in [RFC2743] section 2.2.2.</w:t>
            </w:r>
          </w:p>
        </w:tc>
      </w:tr>
      <w:tr w:rsidR="000F2369" w:rsidTr="000F2369">
        <w:tc>
          <w:tcPr>
            <w:tcW w:w="0" w:type="auto"/>
          </w:tcPr>
          <w:p w:rsidR="000F2369" w:rsidRDefault="00D06027">
            <w:pPr>
              <w:pStyle w:val="TableBodyText"/>
            </w:pPr>
            <w:r>
              <w:t xml:space="preserve"> alter_context, rpc_auth_3 </w:t>
            </w:r>
          </w:p>
        </w:tc>
        <w:tc>
          <w:tcPr>
            <w:tcW w:w="0" w:type="auto"/>
          </w:tcPr>
          <w:p w:rsidR="000F2369" w:rsidRDefault="00D06027">
            <w:pPr>
              <w:pStyle w:val="TableBodyText"/>
            </w:pPr>
            <w:r>
              <w:t>Second and subsequent calls to GSS_Init_sec_context, as specified in [RFC2743] section 2.2.1.</w:t>
            </w:r>
          </w:p>
        </w:tc>
      </w:tr>
      <w:tr w:rsidR="000F2369" w:rsidTr="000F2369">
        <w:tc>
          <w:tcPr>
            <w:tcW w:w="0" w:type="auto"/>
          </w:tcPr>
          <w:p w:rsidR="000F2369" w:rsidRDefault="00D06027">
            <w:pPr>
              <w:pStyle w:val="TableBodyText"/>
            </w:pPr>
            <w:r>
              <w:t xml:space="preserve"> alter_context_resp </w:t>
            </w:r>
          </w:p>
        </w:tc>
        <w:tc>
          <w:tcPr>
            <w:tcW w:w="0" w:type="auto"/>
          </w:tcPr>
          <w:p w:rsidR="000F2369" w:rsidRDefault="00D06027">
            <w:pPr>
              <w:pStyle w:val="TableBodyText"/>
            </w:pPr>
            <w:r>
              <w:t>Second and subsequent calls to GSS_Accept_sec_context, as specified in [RFC2743] section 2.2.2.</w:t>
            </w:r>
          </w:p>
        </w:tc>
      </w:tr>
      <w:tr w:rsidR="000F2369" w:rsidTr="000F2369">
        <w:tc>
          <w:tcPr>
            <w:tcW w:w="0" w:type="auto"/>
          </w:tcPr>
          <w:p w:rsidR="000F2369" w:rsidRDefault="00D06027">
            <w:pPr>
              <w:pStyle w:val="TableBodyText"/>
            </w:pPr>
            <w:r>
              <w:t>Request</w:t>
            </w:r>
          </w:p>
        </w:tc>
        <w:tc>
          <w:tcPr>
            <w:tcW w:w="0" w:type="auto"/>
          </w:tcPr>
          <w:p w:rsidR="000F2369" w:rsidRDefault="00D06027">
            <w:pPr>
              <w:pStyle w:val="TableBodyText"/>
            </w:pPr>
            <w:r>
              <w:t xml:space="preserve">If the auth_level (as specified in section </w:t>
            </w:r>
            <w:hyperlink w:anchor="Section_ab45c6a5951a4096b8057347674dc6ab" w:history="1">
              <w:r>
                <w:rPr>
                  <w:rStyle w:val="Hyperlink"/>
                </w:rPr>
                <w:t>2.2.2.11</w:t>
              </w:r>
            </w:hyperlink>
            <w:r>
              <w:t>) is RPC_C_AUTHN_LEVEL_PKT_PRIVACY, call to GSS_WrapEx; else call to GSS_GetMICEx. See section 3.3.1.5.2.2 for details.</w:t>
            </w:r>
          </w:p>
        </w:tc>
      </w:tr>
      <w:tr w:rsidR="000F2369" w:rsidTr="000F2369">
        <w:tc>
          <w:tcPr>
            <w:tcW w:w="0" w:type="auto"/>
          </w:tcPr>
          <w:p w:rsidR="000F2369" w:rsidRDefault="00D06027">
            <w:pPr>
              <w:pStyle w:val="TableBodyText"/>
            </w:pPr>
            <w:r>
              <w:t>Response</w:t>
            </w:r>
          </w:p>
        </w:tc>
        <w:tc>
          <w:tcPr>
            <w:tcW w:w="0" w:type="auto"/>
          </w:tcPr>
          <w:p w:rsidR="000F2369" w:rsidRDefault="00D06027">
            <w:pPr>
              <w:pStyle w:val="TableBodyText"/>
            </w:pPr>
            <w:r>
              <w:t>If the auth_level (as specified in section 2.2.2.11) is RPC_C_AUTHN_LEVEL_PKT_PRIVACY, call to GSS_UnwrapEx; else call to GSS_VerifyMICEx. See section 3.3.1.5.2.2 for details.</w:t>
            </w:r>
          </w:p>
        </w:tc>
      </w:tr>
    </w:tbl>
    <w:p w:rsidR="000F2369" w:rsidRDefault="000F2369"/>
    <w:p w:rsidR="000F2369" w:rsidRDefault="00D06027">
      <w:pPr>
        <w:pStyle w:val="Heading4"/>
      </w:pPr>
      <w:bookmarkStart w:id="229" w:name="section_0e9fea611bff44789bfea3b6d8b64ac3"/>
      <w:bookmarkStart w:id="230" w:name="_Toc423365879"/>
      <w:r>
        <w:t>Verification Trailer</w:t>
      </w:r>
      <w:bookmarkEnd w:id="229"/>
      <w:bookmarkEnd w:id="230"/>
      <w:r>
        <w:fldChar w:fldCharType="begin"/>
      </w:r>
      <w:r>
        <w:instrText xml:space="preserve"> XE "SEC_VT structure"</w:instrText>
      </w:r>
      <w:r>
        <w:fldChar w:fldCharType="end"/>
      </w:r>
    </w:p>
    <w:p w:rsidR="000F2369" w:rsidRDefault="00D06027">
      <w:r>
        <w:t xml:space="preserve">Within exchanges in which the security provider in use does not provide integrity protection, as specified in </w:t>
      </w:r>
      <w:hyperlink r:id="rId306">
        <w:r>
          <w:rPr>
            <w:rStyle w:val="Hyperlink"/>
          </w:rPr>
          <w:t>[C706]</w:t>
        </w:r>
      </w:hyperlink>
      <w:r>
        <w:t xml:space="preserve"> section 13.2.5, these extensions specify an additional provision for providing integrity protection for certain portions of PDUs. The verification trailer encompasses several data structures. The data structures MUST only appear in a request PDU, and they SHOULD be placed in the PDU immediately after the stub data but before the authentication padding octets. Therefore, for security purposes, the verification trailer is considered part of the PDU body. For a fragmented request, only the last PDU of the request MUST have a verification trailer. As a general rule, implementations SHOULD</w:t>
      </w:r>
      <w:bookmarkStart w:id="231"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231"/>
      <w:r>
        <w:t xml:space="preserve"> add the verification trailer on request PDUs that have portions of the PDU that cannot be protected by the security provider while in transit on the network.</w:t>
      </w:r>
    </w:p>
    <w:p w:rsidR="000F2369" w:rsidRDefault="00D06027">
      <w:r>
        <w:t xml:space="preserve">The following diagram shows a PDU body within a PDU structure, with stub data, verification trailer, and authentication padding octets. </w:t>
      </w:r>
    </w:p>
    <w:p w:rsidR="000F2369" w:rsidRDefault="00D06027">
      <w:r>
        <w:rPr>
          <w:noProof/>
          <w:lang w:eastAsia="zh-CN"/>
        </w:rPr>
        <w:drawing>
          <wp:inline distT="0" distB="0" distL="0" distR="0" wp14:anchorId="4D6E351F" wp14:editId="17F8CB91">
            <wp:extent cx="3400425" cy="4752975"/>
            <wp:effectExtent l="19050" t="0" r="9525" b="0"/>
            <wp:docPr id="5559" name="MS-RPCE_pict8abfc257-8c55-52de-b6b4-9aad34a92fd5.png" descr="MS-RPCE_pict8abfc257-8c55-52de-b6b4-9aad34a92f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PCE_pict8abfc257-8c55-52de-b6b4-9aad34a92fd5.png" descr="MS-RPCE_pict8abfc257-8c55-52de-b6b4-9aad34a92fd5.png"/>
                    <pic:cNvPicPr>
                      <a:picLocks noChangeAspect="1" noChangeArrowheads="1"/>
                    </pic:cNvPicPr>
                  </pic:nvPicPr>
                  <pic:blipFill>
                    <a:blip r:embed="rId307" cstate="print"/>
                    <a:srcRect/>
                    <a:stretch>
                      <a:fillRect/>
                    </a:stretch>
                  </pic:blipFill>
                  <pic:spPr bwMode="auto">
                    <a:xfrm>
                      <a:off x="0" y="0"/>
                      <a:ext cx="3400425" cy="475297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3</w:t>
        </w:r>
      </w:fldSimple>
      <w:r>
        <w:t>: PDU structure with verification trailer</w:t>
      </w:r>
    </w:p>
    <w:p w:rsidR="000F2369" w:rsidRDefault="00D06027">
      <w:r>
        <w:t>Client implementations MAY</w:t>
      </w:r>
      <w:bookmarkStart w:id="232"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232"/>
      <w:r>
        <w:t xml:space="preserve"> send stub padding octets after the stub data. To maximize interoperability, server implementations SHOULD NOT assume that the verification trailer immediately follows the stub data but instead SHOULD search for a sequence of octets that matches the value of the signature, as specified in section </w:t>
      </w:r>
      <w:hyperlink w:anchor="Section_8f76a77e259940309275cfb374b4262e" w:history="1">
        <w:r>
          <w:rPr>
            <w:rStyle w:val="Hyperlink"/>
          </w:rPr>
          <w:t>2.2.2.13.1</w:t>
        </w:r>
      </w:hyperlink>
      <w:r>
        <w:t>, starting immediately after the end of the stub data and continuing until the end of the PDU.</w:t>
      </w:r>
      <w:bookmarkStart w:id="233"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233"/>
    </w:p>
    <w:p w:rsidR="000F2369" w:rsidRDefault="00D06027">
      <w:r>
        <w:t>The verification trailer consists of a header and a body. The header MUST always contain an instance of the rpc_sec_verification_trailer structure that is specified in section 2.2.2.13.1. The beginning of the header MUST be 4-byte aligned with respect to the beginning of the PDU. If the stub data does not end on a 4-byte aligned boundary, padding octets MUST be added after the stub data. The padding bytes SHOULD be set to 0.</w:t>
      </w:r>
    </w:p>
    <w:p w:rsidR="000F2369" w:rsidRDefault="00D06027">
      <w:r>
        <w:t xml:space="preserve">The verification trailer header MUST be immediately followed by the verification trailer body. The verification trailer body MUST consist of, at most, one instance from each of several data structures called verification trailer commands, which are specified in sections </w:t>
      </w:r>
      <w:hyperlink w:anchor="Section_35d7781d6c5b46b290833d53f98bef0d" w:history="1">
        <w:r>
          <w:rPr>
            <w:rStyle w:val="Hyperlink"/>
          </w:rPr>
          <w:t>2.2.2.13.2</w:t>
        </w:r>
      </w:hyperlink>
      <w:r>
        <w:t xml:space="preserve">, </w:t>
      </w:r>
      <w:hyperlink w:anchor="Section_0a108fbdc84847559e156c4df1c35134" w:history="1">
        <w:r>
          <w:rPr>
            <w:rStyle w:val="Hyperlink"/>
          </w:rPr>
          <w:t>2.2.2.13.3</w:t>
        </w:r>
      </w:hyperlink>
      <w:r>
        <w:t xml:space="preserve">, and </w:t>
      </w:r>
      <w:hyperlink w:anchor="Section_41e3cf7a3b42470c9d27c4e047ac6445" w:history="1">
        <w:r>
          <w:rPr>
            <w:rStyle w:val="Hyperlink"/>
          </w:rPr>
          <w:t>2.2.2.13.4</w:t>
        </w:r>
      </w:hyperlink>
      <w:r>
        <w:t xml:space="preserve">. </w:t>
      </w:r>
    </w:p>
    <w:p w:rsidR="000F2369" w:rsidRDefault="00D06027">
      <w:r>
        <w:rPr>
          <w:noProof/>
          <w:lang w:eastAsia="zh-CN"/>
        </w:rPr>
        <w:drawing>
          <wp:inline distT="0" distB="0" distL="0" distR="0" wp14:anchorId="3EA64355" wp14:editId="0B71DC90">
            <wp:extent cx="2600325" cy="1152525"/>
            <wp:effectExtent l="19050" t="0" r="9525" b="0"/>
            <wp:docPr id="5561" name="MS-RPCE_pict3941bf6d-e4b0-634f-9951-c9ac04f917f4.png" descr="MS-RPCE_pict3941bf6d-e4b0-634f-9951-c9ac04f917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PCE_pict3941bf6d-e4b0-634f-9951-c9ac04f917f4.png" descr="MS-RPCE_pict3941bf6d-e4b0-634f-9951-c9ac04f917f4.png"/>
                    <pic:cNvPicPr>
                      <a:picLocks noChangeAspect="1" noChangeArrowheads="1"/>
                    </pic:cNvPicPr>
                  </pic:nvPicPr>
                  <pic:blipFill>
                    <a:blip r:embed="rId308" cstate="print"/>
                    <a:srcRect/>
                    <a:stretch>
                      <a:fillRect/>
                    </a:stretch>
                  </pic:blipFill>
                  <pic:spPr bwMode="auto">
                    <a:xfrm>
                      <a:off x="0" y="0"/>
                      <a:ext cx="2600325" cy="11525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4</w:t>
        </w:r>
      </w:fldSimple>
      <w:r>
        <w:t>: Verification trailer header and commands</w:t>
      </w:r>
    </w:p>
    <w:p w:rsidR="000F2369" w:rsidRDefault="00D06027">
      <w:r>
        <w:t>The verification trailer commands may come in any order after the header. If more than one command is present, the next command MUST be placed immediately after the previous one. Each command MUST start with a common command header defined as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1</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2</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3</w:t>
            </w:r>
          </w:p>
          <w:p w:rsidR="000F2369" w:rsidRDefault="00D06027">
            <w:pPr>
              <w:pStyle w:val="PacketDiagramHeaderText"/>
            </w:pPr>
            <w:r>
              <w:t>0</w:t>
            </w:r>
          </w:p>
        </w:tc>
        <w:tc>
          <w:tcPr>
            <w:tcW w:w="270" w:type="dxa"/>
          </w:tcPr>
          <w:p w:rsidR="000F2369" w:rsidRDefault="00D06027">
            <w:pPr>
              <w:pStyle w:val="PacketDiagramHeaderText"/>
            </w:pPr>
            <w:r>
              <w:t>1</w:t>
            </w:r>
          </w:p>
        </w:tc>
      </w:tr>
      <w:tr w:rsidR="000F2369" w:rsidTr="000F2369">
        <w:trPr>
          <w:trHeight w:hRule="exact" w:val="490"/>
        </w:trPr>
        <w:tc>
          <w:tcPr>
            <w:tcW w:w="4320" w:type="dxa"/>
            <w:gridSpan w:val="16"/>
          </w:tcPr>
          <w:p w:rsidR="000F2369" w:rsidRDefault="00D06027">
            <w:pPr>
              <w:pStyle w:val="PacketDiagramBodyText"/>
            </w:pPr>
            <w:r>
              <w:t>command</w:t>
            </w:r>
          </w:p>
        </w:tc>
        <w:tc>
          <w:tcPr>
            <w:tcW w:w="4320" w:type="dxa"/>
            <w:gridSpan w:val="16"/>
          </w:tcPr>
          <w:p w:rsidR="000F2369" w:rsidRDefault="00D06027">
            <w:pPr>
              <w:pStyle w:val="PacketDiagramBodyText"/>
            </w:pPr>
            <w:r>
              <w:t>length</w:t>
            </w:r>
          </w:p>
        </w:tc>
      </w:tr>
    </w:tbl>
    <w:p w:rsidR="000F2369" w:rsidRDefault="00D06027">
      <w:pPr>
        <w:pStyle w:val="Code"/>
      </w:pPr>
      <w:r>
        <w:t>typedef struct {</w:t>
      </w:r>
    </w:p>
    <w:p w:rsidR="000F2369" w:rsidRDefault="00D06027">
      <w:pPr>
        <w:pStyle w:val="Code"/>
      </w:pPr>
      <w:r>
        <w:t xml:space="preserve">  USHORT command;</w:t>
      </w:r>
    </w:p>
    <w:p w:rsidR="000F2369" w:rsidRDefault="00D06027">
      <w:pPr>
        <w:pStyle w:val="Code"/>
      </w:pPr>
      <w:r>
        <w:t xml:space="preserve">  USHORT length;</w:t>
      </w:r>
    </w:p>
    <w:p w:rsidR="000F2369" w:rsidRDefault="00D06027">
      <w:pPr>
        <w:pStyle w:val="Code"/>
      </w:pPr>
      <w:r>
        <w:t>} SEC_VT;</w:t>
      </w:r>
    </w:p>
    <w:p w:rsidR="000F2369" w:rsidRDefault="00D06027">
      <w:pPr>
        <w:pStyle w:val="Definition-Field"/>
      </w:pPr>
      <w:r>
        <w:rPr>
          <w:b/>
        </w:rPr>
        <w:t>command:</w:t>
      </w:r>
      <w:r>
        <w:t xml:space="preserve">  The commands MUST be encoded by using little-endian encoding for all fields. </w:t>
      </w:r>
    </w:p>
    <w:p w:rsidR="000F2369" w:rsidRDefault="00D06027">
      <w:pPr>
        <w:pStyle w:val="Definition-Field2"/>
      </w:pPr>
      <w:r>
        <w:t>Valid combinations are defined immediately after the table.</w:t>
      </w:r>
    </w:p>
    <w:tbl>
      <w:tblPr>
        <w:tblStyle w:val="Table-ShadedHeader"/>
        <w:tblW w:w="9000" w:type="dxa"/>
        <w:tblInd w:w="475" w:type="dxa"/>
        <w:tblLook w:val="04A0" w:firstRow="1" w:lastRow="0" w:firstColumn="1" w:lastColumn="0" w:noHBand="0" w:noVBand="1"/>
      </w:tblPr>
      <w:tblGrid>
        <w:gridCol w:w="3253"/>
        <w:gridCol w:w="5747"/>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5747" w:type="dxa"/>
          </w:tcPr>
          <w:p w:rsidR="000F2369" w:rsidRDefault="00D06027">
            <w:pPr>
              <w:pStyle w:val="TableHeaderText"/>
            </w:pPr>
            <w:r>
              <w:t>Meaning</w:t>
            </w:r>
          </w:p>
        </w:tc>
      </w:tr>
      <w:tr w:rsidR="000F2369" w:rsidTr="000F2369">
        <w:tc>
          <w:tcPr>
            <w:tcW w:w="0" w:type="auto"/>
          </w:tcPr>
          <w:p w:rsidR="000F2369" w:rsidRDefault="00D06027">
            <w:pPr>
              <w:pStyle w:val="TableBodyText"/>
            </w:pPr>
            <w:r>
              <w:t>SEC_VT_COMMAND_BITMASK_1</w:t>
            </w:r>
          </w:p>
          <w:p w:rsidR="000F2369" w:rsidRDefault="00D06027">
            <w:pPr>
              <w:pStyle w:val="TableBodyText"/>
            </w:pPr>
            <w:r>
              <w:t>0x0001</w:t>
            </w:r>
          </w:p>
        </w:tc>
        <w:tc>
          <w:tcPr>
            <w:tcW w:w="5747" w:type="dxa"/>
          </w:tcPr>
          <w:p w:rsidR="000F2369" w:rsidRDefault="00D06027">
            <w:pPr>
              <w:pStyle w:val="TableBodyText"/>
            </w:pPr>
            <w:r>
              <w:t>This is an rpc_sec_vt_bitmask command, as specified in section 2.2.2.13.2.</w:t>
            </w:r>
          </w:p>
        </w:tc>
      </w:tr>
      <w:tr w:rsidR="000F2369" w:rsidTr="000F2369">
        <w:tc>
          <w:tcPr>
            <w:tcW w:w="0" w:type="auto"/>
          </w:tcPr>
          <w:p w:rsidR="000F2369" w:rsidRDefault="00D06027">
            <w:pPr>
              <w:pStyle w:val="TableBodyText"/>
            </w:pPr>
            <w:r>
              <w:t>SEC_VT_COMMAND_PCONTEXT</w:t>
            </w:r>
          </w:p>
          <w:p w:rsidR="000F2369" w:rsidRDefault="00D06027">
            <w:pPr>
              <w:pStyle w:val="TableBodyText"/>
            </w:pPr>
            <w:r>
              <w:t>0x0002</w:t>
            </w:r>
          </w:p>
        </w:tc>
        <w:tc>
          <w:tcPr>
            <w:tcW w:w="5747" w:type="dxa"/>
          </w:tcPr>
          <w:p w:rsidR="000F2369" w:rsidRDefault="00D06027">
            <w:pPr>
              <w:pStyle w:val="TableBodyText"/>
            </w:pPr>
            <w:r>
              <w:t>This is an rpc_sec_vt_pcontext command, as specified in section 2.2.2.13.4.</w:t>
            </w:r>
          </w:p>
        </w:tc>
      </w:tr>
      <w:tr w:rsidR="000F2369" w:rsidTr="000F2369">
        <w:tc>
          <w:tcPr>
            <w:tcW w:w="0" w:type="auto"/>
          </w:tcPr>
          <w:p w:rsidR="000F2369" w:rsidRDefault="00D06027">
            <w:pPr>
              <w:pStyle w:val="TableBodyText"/>
            </w:pPr>
            <w:r>
              <w:t>SEC_VT_COMMAND_HEADER2</w:t>
            </w:r>
          </w:p>
          <w:p w:rsidR="000F2369" w:rsidRDefault="00D06027">
            <w:pPr>
              <w:pStyle w:val="TableBodyText"/>
            </w:pPr>
            <w:r>
              <w:t>0x0003</w:t>
            </w:r>
          </w:p>
        </w:tc>
        <w:tc>
          <w:tcPr>
            <w:tcW w:w="5747" w:type="dxa"/>
          </w:tcPr>
          <w:p w:rsidR="000F2369" w:rsidRDefault="00D06027">
            <w:pPr>
              <w:pStyle w:val="TableBodyText"/>
            </w:pPr>
            <w:r>
              <w:t xml:space="preserve">This is an rpc_sec_vt_header2 command, as specified in section 2.2.2.13.3. </w:t>
            </w:r>
          </w:p>
        </w:tc>
      </w:tr>
      <w:tr w:rsidR="000F2369" w:rsidTr="000F2369">
        <w:tc>
          <w:tcPr>
            <w:tcW w:w="0" w:type="auto"/>
          </w:tcPr>
          <w:p w:rsidR="000F2369" w:rsidRDefault="00D06027">
            <w:pPr>
              <w:pStyle w:val="TableBodyText"/>
            </w:pPr>
            <w:r>
              <w:t>SEC_VT_COMMAND_END</w:t>
            </w:r>
          </w:p>
          <w:p w:rsidR="000F2369" w:rsidRDefault="00D06027">
            <w:pPr>
              <w:pStyle w:val="TableBodyText"/>
            </w:pPr>
            <w:r>
              <w:t>0x4000</w:t>
            </w:r>
          </w:p>
        </w:tc>
        <w:tc>
          <w:tcPr>
            <w:tcW w:w="5747" w:type="dxa"/>
          </w:tcPr>
          <w:p w:rsidR="000F2369" w:rsidRDefault="00D06027">
            <w:pPr>
              <w:pStyle w:val="TableBodyText"/>
            </w:pPr>
            <w:r>
              <w:t>This flag MUST be present in the last command in the verification trailer body.</w:t>
            </w:r>
          </w:p>
        </w:tc>
      </w:tr>
      <w:tr w:rsidR="000F2369" w:rsidTr="000F2369">
        <w:tc>
          <w:tcPr>
            <w:tcW w:w="0" w:type="auto"/>
          </w:tcPr>
          <w:p w:rsidR="000F2369" w:rsidRDefault="00D06027">
            <w:pPr>
              <w:pStyle w:val="TableBodyText"/>
            </w:pPr>
            <w:r>
              <w:t>SEC_VT_MUST_PROCESS_COMMAND</w:t>
            </w:r>
          </w:p>
          <w:p w:rsidR="000F2369" w:rsidRDefault="00D06027">
            <w:pPr>
              <w:pStyle w:val="TableBodyText"/>
            </w:pPr>
            <w:r>
              <w:t>0x8000</w:t>
            </w:r>
          </w:p>
        </w:tc>
        <w:tc>
          <w:tcPr>
            <w:tcW w:w="5747" w:type="dxa"/>
          </w:tcPr>
          <w:p w:rsidR="000F2369" w:rsidRDefault="00D06027">
            <w:pPr>
              <w:pStyle w:val="TableBodyText"/>
            </w:pPr>
            <w:r>
              <w:t>Indicates that the server MUST process this command. If the server does not support the command, it MUST reject the request.</w:t>
            </w:r>
          </w:p>
        </w:tc>
      </w:tr>
    </w:tbl>
    <w:p w:rsidR="000F2369" w:rsidRDefault="00D06027">
      <w:pPr>
        <w:pStyle w:val="Definition-Field2"/>
      </w:pPr>
      <w:r>
        <w:t xml:space="preserve">Least significant bits 0 through 13 (including 0 and 13) are used to hold the command type and MUST be considered a single field. Bits 14 and 15 are used to indicate command processing rules. If a server does not understand a command, it MUST ignore it unless the SEC_VT_MUST_PROCESS_COMMAND bit is set. If the server does not understand the command and the SEC_VT_MUST_PROCESS_COMMAND bit is set, it MUST treat the request as invalid, as if </w:t>
      </w:r>
      <w:hyperlink w:anchor="gt_3805d4b6-fddb-4079-9f39-b70a4945f97d">
        <w:r>
          <w:rPr>
            <w:rStyle w:val="HyperlinkGreen"/>
            <w:b/>
          </w:rPr>
          <w:t>unmarshaling</w:t>
        </w:r>
      </w:hyperlink>
      <w:r>
        <w:t xml:space="preserve"> failure occurred, as specified in section </w:t>
      </w:r>
      <w:hyperlink w:anchor="Section_46820f2c8300454ab9d86bc23dea1e83" w:history="1">
        <w:r>
          <w:rPr>
            <w:rStyle w:val="Hyperlink"/>
          </w:rPr>
          <w:t>3.1.3.5.2</w:t>
        </w:r>
      </w:hyperlink>
      <w:r>
        <w:t>, except that a status code of 5 SHOULD be used instead of the status code specified in section 3.1.3.5.2. Any combination of a value for the command type (bits 0 through 13) and command processing rules (bits 14 and 15) is valid.</w:t>
      </w:r>
    </w:p>
    <w:p w:rsidR="000F2369" w:rsidRDefault="00D06027">
      <w:pPr>
        <w:pStyle w:val="Definition-Field"/>
      </w:pPr>
      <w:r>
        <w:rPr>
          <w:b/>
        </w:rPr>
        <w:t>length:</w:t>
      </w:r>
      <w:r>
        <w:t xml:space="preserve">  The length field is in octets, MUST be a multiple of 4, and MUST NOT include the length of the command header. For fixed-size commands, the length field MUST be equal to the length of the fixed-size command. </w:t>
      </w:r>
    </w:p>
    <w:p w:rsidR="000F2369" w:rsidRDefault="00D06027">
      <w:pPr>
        <w:pStyle w:val="Heading5"/>
      </w:pPr>
      <w:bookmarkStart w:id="234" w:name="section_8f76a77e259940309275cfb374b4262e"/>
      <w:bookmarkStart w:id="235" w:name="_Toc423365880"/>
      <w:r>
        <w:t>rpc_sec_verification_trailer</w:t>
      </w:r>
      <w:bookmarkEnd w:id="234"/>
      <w:bookmarkEnd w:id="235"/>
      <w:r>
        <w:fldChar w:fldCharType="begin"/>
      </w:r>
      <w:r>
        <w:instrText xml:space="preserve"> XE "rpc_sec_verification_trailer structure"</w:instrText>
      </w:r>
      <w:r>
        <w:fldChar w:fldCharType="end"/>
      </w:r>
    </w:p>
    <w:p w:rsidR="000F2369" w:rsidRDefault="00D06027">
      <w:r>
        <w:t>The definition for this structure is as follows.</w:t>
      </w:r>
    </w:p>
    <w:p w:rsidR="000F2369" w:rsidRDefault="00D06027">
      <w:pPr>
        <w:pStyle w:val="Code"/>
      </w:pPr>
      <w:r>
        <w:t>typedef struct {</w:t>
      </w:r>
    </w:p>
    <w:p w:rsidR="000F2369" w:rsidRDefault="00D06027">
      <w:pPr>
        <w:pStyle w:val="Code"/>
      </w:pPr>
      <w:r>
        <w:t xml:space="preserve">  unsigned char signature[8];</w:t>
      </w:r>
    </w:p>
    <w:p w:rsidR="000F2369" w:rsidRDefault="00D06027">
      <w:pPr>
        <w:pStyle w:val="Code"/>
      </w:pPr>
      <w:r>
        <w:t>} rpc_sec_verification_trailer;</w:t>
      </w:r>
    </w:p>
    <w:p w:rsidR="000F2369" w:rsidRDefault="00D06027">
      <w:r>
        <w:t>Whenever the verification trailer is present, the signature field MUST contain the following series of octets {0x8a, 0xe3, 0x13, 0x71, 0x02, 0xf4, 0x36, 0x71}. These values have no special protocol significance and only serve as a signature for this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1</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2</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3</w:t>
            </w:r>
          </w:p>
          <w:p w:rsidR="000F2369" w:rsidRDefault="00D06027">
            <w:pPr>
              <w:pStyle w:val="PacketDiagramHeaderText"/>
            </w:pPr>
            <w:r>
              <w:t>0</w:t>
            </w:r>
          </w:p>
        </w:tc>
        <w:tc>
          <w:tcPr>
            <w:tcW w:w="270" w:type="dxa"/>
          </w:tcPr>
          <w:p w:rsidR="000F2369" w:rsidRDefault="00D06027">
            <w:pPr>
              <w:pStyle w:val="PacketDiagramHeaderText"/>
            </w:pPr>
            <w:r>
              <w:t>1</w:t>
            </w:r>
          </w:p>
        </w:tc>
      </w:tr>
      <w:tr w:rsidR="000F2369" w:rsidTr="000F2369">
        <w:trPr>
          <w:trHeight w:hRule="exact" w:val="490"/>
        </w:trPr>
        <w:tc>
          <w:tcPr>
            <w:tcW w:w="8640" w:type="dxa"/>
            <w:gridSpan w:val="32"/>
          </w:tcPr>
          <w:p w:rsidR="000F2369" w:rsidRDefault="00D06027">
            <w:pPr>
              <w:pStyle w:val="PacketDiagramBodyText"/>
            </w:pPr>
            <w:r>
              <w:t>signature (ox8a, 0xe3, 0x13, 0x71)</w:t>
            </w:r>
          </w:p>
        </w:tc>
      </w:tr>
      <w:tr w:rsidR="000F2369" w:rsidTr="000F2369">
        <w:trPr>
          <w:trHeight w:hRule="exact" w:val="490"/>
        </w:trPr>
        <w:tc>
          <w:tcPr>
            <w:tcW w:w="8640" w:type="dxa"/>
            <w:gridSpan w:val="32"/>
          </w:tcPr>
          <w:p w:rsidR="000F2369" w:rsidRDefault="00D06027">
            <w:pPr>
              <w:pStyle w:val="PacketDiagramBodyText"/>
            </w:pPr>
            <w:r>
              <w:t>signature (0x02, 0xf4, 0x36, 0x71)</w:t>
            </w:r>
          </w:p>
        </w:tc>
      </w:tr>
    </w:tbl>
    <w:p w:rsidR="000F2369" w:rsidRDefault="00D06027">
      <w:r>
        <w:t>Client sends the verification trailer header whenever it needs to send a verification trailer body. For details on when a verification trailer body is sent, see the verification trailer commands that follow.</w:t>
      </w:r>
    </w:p>
    <w:p w:rsidR="000F2369" w:rsidRDefault="00D06027">
      <w:pPr>
        <w:pStyle w:val="Heading5"/>
      </w:pPr>
      <w:bookmarkStart w:id="236" w:name="section_35d7781d6c5b46b290833d53f98bef0d"/>
      <w:bookmarkStart w:id="237" w:name="_Toc423365881"/>
      <w:r>
        <w:t>rpc_sec_vt_bitmask</w:t>
      </w:r>
      <w:bookmarkEnd w:id="236"/>
      <w:bookmarkEnd w:id="237"/>
      <w:r>
        <w:fldChar w:fldCharType="begin"/>
      </w:r>
      <w:r>
        <w:instrText xml:space="preserve"> XE "rpc_sec_vt_bitmask structure"</w:instrText>
      </w:r>
      <w:r>
        <w:fldChar w:fldCharType="end"/>
      </w:r>
    </w:p>
    <w:p w:rsidR="000F2369" w:rsidRDefault="00D06027">
      <w:r>
        <w:t>This command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1</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2</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3</w:t>
            </w:r>
          </w:p>
          <w:p w:rsidR="000F2369" w:rsidRDefault="00D06027">
            <w:pPr>
              <w:pStyle w:val="PacketDiagramHeaderText"/>
            </w:pPr>
            <w:r>
              <w:t>0</w:t>
            </w:r>
          </w:p>
        </w:tc>
        <w:tc>
          <w:tcPr>
            <w:tcW w:w="270" w:type="dxa"/>
          </w:tcPr>
          <w:p w:rsidR="000F2369" w:rsidRDefault="00D06027">
            <w:pPr>
              <w:pStyle w:val="PacketDiagramHeaderText"/>
            </w:pPr>
            <w:r>
              <w:t>1</w:t>
            </w:r>
          </w:p>
        </w:tc>
      </w:tr>
      <w:tr w:rsidR="000F2369" w:rsidTr="000F2369">
        <w:trPr>
          <w:trHeight w:hRule="exact" w:val="490"/>
        </w:trPr>
        <w:tc>
          <w:tcPr>
            <w:tcW w:w="4320" w:type="dxa"/>
            <w:gridSpan w:val="16"/>
          </w:tcPr>
          <w:p w:rsidR="000F2369" w:rsidRDefault="00D06027">
            <w:pPr>
              <w:pStyle w:val="PacketDiagramBodyText"/>
            </w:pPr>
            <w:r>
              <w:t>command</w:t>
            </w:r>
          </w:p>
        </w:tc>
        <w:tc>
          <w:tcPr>
            <w:tcW w:w="4320" w:type="dxa"/>
            <w:gridSpan w:val="16"/>
          </w:tcPr>
          <w:p w:rsidR="000F2369" w:rsidRDefault="00D06027">
            <w:pPr>
              <w:pStyle w:val="PacketDiagramBodyText"/>
            </w:pPr>
            <w:r>
              <w:t>length (0x004)</w:t>
            </w:r>
          </w:p>
        </w:tc>
      </w:tr>
      <w:tr w:rsidR="000F2369" w:rsidTr="000F2369">
        <w:trPr>
          <w:trHeight w:hRule="exact" w:val="490"/>
        </w:trPr>
        <w:tc>
          <w:tcPr>
            <w:tcW w:w="8640" w:type="dxa"/>
            <w:gridSpan w:val="32"/>
          </w:tcPr>
          <w:p w:rsidR="000F2369" w:rsidRDefault="00D06027">
            <w:pPr>
              <w:pStyle w:val="PacketDiagramBodyText"/>
            </w:pPr>
            <w:r>
              <w:t>bits (0x00000001)</w:t>
            </w:r>
          </w:p>
        </w:tc>
      </w:tr>
    </w:tbl>
    <w:p w:rsidR="000F2369" w:rsidRDefault="00D06027">
      <w:pPr>
        <w:pStyle w:val="Code"/>
      </w:pPr>
      <w:r>
        <w:t>typedef struct {</w:t>
      </w:r>
    </w:p>
    <w:p w:rsidR="000F2369" w:rsidRDefault="00D06027">
      <w:pPr>
        <w:pStyle w:val="Code"/>
      </w:pPr>
      <w:r>
        <w:t xml:space="preserve">  USHORT command;</w:t>
      </w:r>
    </w:p>
    <w:p w:rsidR="000F2369" w:rsidRDefault="00D06027">
      <w:pPr>
        <w:pStyle w:val="Code"/>
      </w:pPr>
      <w:r>
        <w:t xml:space="preserve">  USHORT length;</w:t>
      </w:r>
    </w:p>
    <w:p w:rsidR="000F2369" w:rsidRDefault="00D06027">
      <w:pPr>
        <w:pStyle w:val="Code"/>
      </w:pPr>
      <w:r>
        <w:t xml:space="preserve">  ULONG bits;</w:t>
      </w:r>
    </w:p>
    <w:p w:rsidR="000F2369" w:rsidRDefault="00D06027">
      <w:pPr>
        <w:pStyle w:val="Code"/>
      </w:pPr>
      <w:r>
        <w:t>} rpc_sec_vt_bitmask;</w:t>
      </w:r>
    </w:p>
    <w:p w:rsidR="000F2369" w:rsidRDefault="00D06027">
      <w:pPr>
        <w:pStyle w:val="Definition-Field"/>
      </w:pPr>
      <w:r>
        <w:rPr>
          <w:b/>
        </w:rPr>
        <w:t>command:</w:t>
      </w:r>
      <w:r>
        <w:t xml:space="preserve">   Least significant bits 0 through 13 MUST be SEC_VT_COMMAND_BITMASK_1. Bits 14 and 15 are as specified in section </w:t>
      </w:r>
      <w:hyperlink w:anchor="Section_0e9fea611bff44789bfea3b6d8b64ac3" w:history="1">
        <w:r>
          <w:rPr>
            <w:rStyle w:val="Hyperlink"/>
          </w:rPr>
          <w:t>2.2.2.13</w:t>
        </w:r>
      </w:hyperlink>
      <w:r>
        <w:t>.</w:t>
      </w:r>
    </w:p>
    <w:p w:rsidR="000F2369" w:rsidRDefault="00D06027">
      <w:pPr>
        <w:pStyle w:val="Definition-Field2"/>
      </w:pPr>
      <w:r>
        <w:rPr>
          <w:b/>
        </w:rPr>
        <w:t>Note</w:t>
      </w:r>
      <w:r>
        <w:t>  SEC_VT_COMMAND_BITMASK_1 has a value of 0x0001.</w:t>
      </w:r>
    </w:p>
    <w:p w:rsidR="000F2369" w:rsidRDefault="00D06027">
      <w:pPr>
        <w:pStyle w:val="Definition-Field"/>
      </w:pPr>
      <w:r>
        <w:rPr>
          <w:b/>
        </w:rPr>
        <w:t>length:</w:t>
      </w:r>
      <w:r>
        <w:t>   MUST be 0x0004.</w:t>
      </w:r>
    </w:p>
    <w:p w:rsidR="000F2369" w:rsidRDefault="00D06027">
      <w:pPr>
        <w:pStyle w:val="Definition-Field"/>
      </w:pPr>
      <w:r>
        <w:rPr>
          <w:b/>
        </w:rPr>
        <w:t>bits:</w:t>
      </w:r>
      <w:r>
        <w:t xml:space="preserve">   The bits field is a bitmask. A server MUST ignore bits it does not understand. Currently, there is only one bit defined: CLIENT_SUPPORT_HEADER_SIGNING (bitmask of 0x00000001). If this bit is set, the </w:t>
      </w:r>
      <w:hyperlink w:anchor="Section_4886f3492a734f9e9262a8404462c7e9" w:history="1">
        <w:r>
          <w:rPr>
            <w:rStyle w:val="Hyperlink"/>
          </w:rPr>
          <w:t>PFC_SUPPORT_HEADER_SIGN</w:t>
        </w:r>
      </w:hyperlink>
      <w:r>
        <w:t xml:space="preserve"> bit, as specified in section 2.2.2.3, MUST be present in the PDU header for the bind PDU on this connection. For information on how PFC_SUPPORT_HEADER_SIGN is used, see section </w:t>
      </w:r>
      <w:hyperlink w:anchor="Section_6074370972274eff88a6f2565ff2ab0e" w:history="1">
        <w:r>
          <w:rPr>
            <w:rStyle w:val="Hyperlink"/>
          </w:rPr>
          <w:t>3.3.1.5.2.2</w:t>
        </w:r>
      </w:hyperlink>
      <w:r>
        <w:t>.</w:t>
      </w:r>
      <w:bookmarkStart w:id="238"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238"/>
    </w:p>
    <w:p w:rsidR="000F2369" w:rsidRDefault="00D06027">
      <w:pPr>
        <w:pStyle w:val="Heading5"/>
      </w:pPr>
      <w:bookmarkStart w:id="239" w:name="section_0a108fbdc84847559e156c4df1c35134"/>
      <w:bookmarkStart w:id="240" w:name="_Toc423365882"/>
      <w:r>
        <w:t>rpc_sec_vt_header2</w:t>
      </w:r>
      <w:bookmarkEnd w:id="239"/>
      <w:bookmarkEnd w:id="240"/>
      <w:r>
        <w:fldChar w:fldCharType="begin"/>
      </w:r>
      <w:r>
        <w:instrText xml:space="preserve"> XE "rpc_sec_vt_header2 structure"</w:instrText>
      </w:r>
      <w:r>
        <w:fldChar w:fldCharType="end"/>
      </w:r>
    </w:p>
    <w:p w:rsidR="000F2369" w:rsidRDefault="00D06027">
      <w:r>
        <w:t>This command is defined as follows.</w:t>
      </w:r>
      <w:bookmarkStart w:id="241"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241"/>
      <w:r>
        <w:t xml:space="preserve"> </w:t>
      </w:r>
    </w:p>
    <w:p w:rsidR="000F2369" w:rsidRDefault="00D06027">
      <w:pPr>
        <w:pStyle w:val="Code"/>
      </w:pPr>
      <w:r>
        <w:t>typedef struct {</w:t>
      </w:r>
    </w:p>
    <w:p w:rsidR="000F2369" w:rsidRDefault="00D06027">
      <w:pPr>
        <w:pStyle w:val="Code"/>
      </w:pPr>
      <w:r>
        <w:t xml:space="preserve">  USHORT command;</w:t>
      </w:r>
    </w:p>
    <w:p w:rsidR="000F2369" w:rsidRDefault="00D06027">
      <w:pPr>
        <w:pStyle w:val="Code"/>
      </w:pPr>
      <w:r>
        <w:t xml:space="preserve">  USHORT length;</w:t>
      </w:r>
    </w:p>
    <w:p w:rsidR="000F2369" w:rsidRDefault="00D06027">
      <w:pPr>
        <w:pStyle w:val="Code"/>
      </w:pPr>
      <w:r>
        <w:t xml:space="preserve">  unsigned char PTYPE;</w:t>
      </w:r>
    </w:p>
    <w:p w:rsidR="000F2369" w:rsidRDefault="00D06027">
      <w:pPr>
        <w:pStyle w:val="Code"/>
      </w:pPr>
      <w:r>
        <w:t xml:space="preserve">  unsigned char Reserved1;</w:t>
      </w:r>
    </w:p>
    <w:p w:rsidR="000F2369" w:rsidRDefault="00D06027">
      <w:pPr>
        <w:pStyle w:val="Code"/>
      </w:pPr>
      <w:r>
        <w:t xml:space="preserve">  unsigned short Reserved2;</w:t>
      </w:r>
    </w:p>
    <w:p w:rsidR="000F2369" w:rsidRDefault="00D06027">
      <w:pPr>
        <w:pStyle w:val="Code"/>
      </w:pPr>
      <w:r>
        <w:t xml:space="preserve">  unsigned char drep[4];</w:t>
      </w:r>
    </w:p>
    <w:p w:rsidR="000F2369" w:rsidRDefault="00D06027">
      <w:pPr>
        <w:pStyle w:val="Code"/>
      </w:pPr>
      <w:r>
        <w:t xml:space="preserve">  unsigned long call_id;</w:t>
      </w:r>
    </w:p>
    <w:p w:rsidR="000F2369" w:rsidRDefault="00D06027">
      <w:pPr>
        <w:pStyle w:val="Code"/>
      </w:pPr>
      <w:r>
        <w:t xml:space="preserve">  USHORT p_context_id_t;</w:t>
      </w:r>
    </w:p>
    <w:p w:rsidR="000F2369" w:rsidRDefault="00D06027">
      <w:pPr>
        <w:pStyle w:val="Code"/>
      </w:pPr>
      <w:r>
        <w:t xml:space="preserve">  unsigned SHORT opnum;</w:t>
      </w:r>
    </w:p>
    <w:p w:rsidR="000F2369" w:rsidRDefault="00D06027">
      <w:pPr>
        <w:pStyle w:val="Code"/>
      </w:pPr>
      <w:r>
        <w:t>} rpc_sec_vt_header2;</w:t>
      </w:r>
    </w:p>
    <w:p w:rsidR="000F2369" w:rsidRDefault="00D06027">
      <w:pPr>
        <w:pStyle w:val="Definition-Field"/>
      </w:pPr>
      <w:r>
        <w:rPr>
          <w:b/>
        </w:rPr>
        <w:t>command:</w:t>
      </w:r>
      <w:r>
        <w:t xml:space="preserve">   Least significant bits 0 through 13 MUST be SEC_VT_COMMAND_HEADER2 (0x0003). Bits 14 and 15 are as specified in section </w:t>
      </w:r>
      <w:hyperlink w:anchor="Section_0e9fea611bff44789bfea3b6d8b64ac3" w:history="1">
        <w:r>
          <w:rPr>
            <w:rStyle w:val="Hyperlink"/>
          </w:rPr>
          <w:t>2.2.2.13</w:t>
        </w:r>
      </w:hyperlink>
      <w:r>
        <w:t>.</w:t>
      </w:r>
    </w:p>
    <w:p w:rsidR="000F2369" w:rsidRDefault="00D06027">
      <w:pPr>
        <w:pStyle w:val="Definition-Field"/>
      </w:pPr>
      <w:r>
        <w:rPr>
          <w:b/>
        </w:rPr>
        <w:t>length:</w:t>
      </w:r>
      <w:r>
        <w:t>   MUST be 0x0010.</w:t>
      </w:r>
    </w:p>
    <w:p w:rsidR="000F2369" w:rsidRDefault="00D06027">
      <w:pPr>
        <w:pStyle w:val="Definition-Field"/>
      </w:pPr>
      <w:r>
        <w:rPr>
          <w:b/>
        </w:rPr>
        <w:t>PTYPE:</w:t>
      </w:r>
      <w:r>
        <w:t xml:space="preserve">   MUST be the same as the </w:t>
      </w:r>
      <w:r>
        <w:rPr>
          <w:b/>
        </w:rPr>
        <w:t>PTYPE</w:t>
      </w:r>
      <w:r>
        <w:t xml:space="preserve"> field in the request PDU header.</w:t>
      </w:r>
    </w:p>
    <w:p w:rsidR="000F2369" w:rsidRDefault="00D06027">
      <w:pPr>
        <w:pStyle w:val="Definition-Field"/>
      </w:pPr>
      <w:r>
        <w:rPr>
          <w:b/>
        </w:rPr>
        <w:t>Reserved1:</w:t>
      </w:r>
      <w:r>
        <w:t>   MUST be set to 0 when sent and MUST be ignored on receipt.</w:t>
      </w:r>
    </w:p>
    <w:p w:rsidR="000F2369" w:rsidRDefault="00D06027">
      <w:pPr>
        <w:pStyle w:val="Definition-Field"/>
      </w:pPr>
      <w:r>
        <w:rPr>
          <w:b/>
        </w:rPr>
        <w:t>Reserved2:</w:t>
      </w:r>
      <w:r>
        <w:t>   MUST be set to 0 when sent and MUST be ignored on receipt.</w:t>
      </w:r>
    </w:p>
    <w:p w:rsidR="000F2369" w:rsidRDefault="00D06027">
      <w:pPr>
        <w:pStyle w:val="Definition-Field"/>
      </w:pPr>
      <w:r>
        <w:rPr>
          <w:b/>
        </w:rPr>
        <w:t>drep:</w:t>
      </w:r>
      <w:r>
        <w:t xml:space="preserve">   MUST be the same as the </w:t>
      </w:r>
      <w:r>
        <w:rPr>
          <w:b/>
        </w:rPr>
        <w:t>drep</w:t>
      </w:r>
      <w:r>
        <w:t xml:space="preserve"> field in the request PDU header.</w:t>
      </w:r>
    </w:p>
    <w:p w:rsidR="000F2369" w:rsidRDefault="00D06027">
      <w:pPr>
        <w:pStyle w:val="Definition-Field"/>
      </w:pPr>
      <w:r>
        <w:rPr>
          <w:b/>
        </w:rPr>
        <w:t>call_id:</w:t>
      </w:r>
      <w:r>
        <w:t xml:space="preserve">   MUST be the same as the </w:t>
      </w:r>
      <w:r>
        <w:rPr>
          <w:b/>
        </w:rPr>
        <w:t>call_id</w:t>
      </w:r>
      <w:r>
        <w:t xml:space="preserve"> field in the request PDU header.</w:t>
      </w:r>
    </w:p>
    <w:p w:rsidR="000F2369" w:rsidRDefault="00D06027">
      <w:pPr>
        <w:pStyle w:val="Definition-Field"/>
      </w:pPr>
      <w:r>
        <w:rPr>
          <w:b/>
        </w:rPr>
        <w:t>p_context_id_t:</w:t>
      </w:r>
      <w:r>
        <w:t xml:space="preserve">   MUST be the same as the </w:t>
      </w:r>
      <w:r>
        <w:rPr>
          <w:b/>
        </w:rPr>
        <w:t>p_cont_id</w:t>
      </w:r>
      <w:r>
        <w:t xml:space="preserve"> field in the request PDU header.</w:t>
      </w:r>
    </w:p>
    <w:p w:rsidR="000F2369" w:rsidRDefault="00D06027">
      <w:pPr>
        <w:pStyle w:val="Definition-Field"/>
      </w:pPr>
      <w:r>
        <w:rPr>
          <w:b/>
        </w:rPr>
        <w:t>opnum:</w:t>
      </w:r>
      <w:r>
        <w:t xml:space="preserve">   MUST be the same as the </w:t>
      </w:r>
      <w:r>
        <w:rPr>
          <w:b/>
        </w:rPr>
        <w:t>opnum</w:t>
      </w:r>
      <w:r>
        <w:t xml:space="preserve"> field in the request PDU header. </w:t>
      </w:r>
    </w:p>
    <w:p w:rsidR="000F2369" w:rsidRDefault="00D06027">
      <w:r>
        <w:t>The following table shows the format of rpc_sec_vt_header2.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1</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2</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3</w:t>
            </w:r>
          </w:p>
          <w:p w:rsidR="000F2369" w:rsidRDefault="00D06027">
            <w:pPr>
              <w:pStyle w:val="Packetdiagramheaderrow"/>
            </w:pPr>
            <w:r>
              <w:t>0</w:t>
            </w:r>
          </w:p>
        </w:tc>
        <w:tc>
          <w:tcPr>
            <w:tcW w:w="270" w:type="dxa"/>
          </w:tcPr>
          <w:p w:rsidR="000F2369" w:rsidRDefault="00D06027">
            <w:pPr>
              <w:pStyle w:val="Packetdiagramheaderrow"/>
            </w:pPr>
            <w:r>
              <w:t>1</w:t>
            </w:r>
          </w:p>
        </w:tc>
      </w:tr>
      <w:tr w:rsidR="000F2369" w:rsidTr="000F2369">
        <w:trPr>
          <w:trHeight w:hRule="exact" w:val="490"/>
        </w:trPr>
        <w:tc>
          <w:tcPr>
            <w:tcW w:w="4320" w:type="dxa"/>
            <w:gridSpan w:val="16"/>
          </w:tcPr>
          <w:p w:rsidR="000F2369" w:rsidRDefault="00D06027">
            <w:pPr>
              <w:pStyle w:val="Packetdiagramtext"/>
            </w:pPr>
            <w:r>
              <w:t>command</w:t>
            </w:r>
          </w:p>
        </w:tc>
        <w:tc>
          <w:tcPr>
            <w:tcW w:w="4320" w:type="dxa"/>
            <w:gridSpan w:val="16"/>
          </w:tcPr>
          <w:p w:rsidR="000F2369" w:rsidRDefault="00D06027">
            <w:pPr>
              <w:pStyle w:val="Packetdiagramtext"/>
            </w:pPr>
            <w:r>
              <w:t>length (0x0010)</w:t>
            </w:r>
          </w:p>
        </w:tc>
      </w:tr>
      <w:tr w:rsidR="000F2369" w:rsidTr="000F2369">
        <w:trPr>
          <w:trHeight w:hRule="exact" w:val="490"/>
        </w:trPr>
        <w:tc>
          <w:tcPr>
            <w:tcW w:w="2160" w:type="dxa"/>
            <w:gridSpan w:val="8"/>
          </w:tcPr>
          <w:p w:rsidR="000F2369" w:rsidRDefault="00D06027">
            <w:pPr>
              <w:pStyle w:val="Packetdiagramtext"/>
            </w:pPr>
            <w:r>
              <w:t>PTYPE</w:t>
            </w:r>
          </w:p>
        </w:tc>
        <w:tc>
          <w:tcPr>
            <w:tcW w:w="2160" w:type="dxa"/>
            <w:gridSpan w:val="8"/>
          </w:tcPr>
          <w:p w:rsidR="000F2369" w:rsidRDefault="00D06027">
            <w:pPr>
              <w:pStyle w:val="Packetdiagramtext"/>
            </w:pPr>
            <w:r>
              <w:t>Reserved1 (0)</w:t>
            </w:r>
          </w:p>
        </w:tc>
        <w:tc>
          <w:tcPr>
            <w:tcW w:w="4320" w:type="dxa"/>
            <w:gridSpan w:val="16"/>
          </w:tcPr>
          <w:p w:rsidR="000F2369" w:rsidRDefault="00D06027">
            <w:pPr>
              <w:pStyle w:val="Packetdiagramtext"/>
            </w:pPr>
            <w:r>
              <w:t>Reserved2 (0)</w:t>
            </w:r>
          </w:p>
        </w:tc>
      </w:tr>
      <w:tr w:rsidR="000F2369" w:rsidTr="000F2369">
        <w:trPr>
          <w:trHeight w:hRule="exact" w:val="490"/>
        </w:trPr>
        <w:tc>
          <w:tcPr>
            <w:tcW w:w="8640" w:type="dxa"/>
            <w:gridSpan w:val="32"/>
          </w:tcPr>
          <w:p w:rsidR="000F2369" w:rsidRDefault="00D06027">
            <w:pPr>
              <w:pStyle w:val="Packetdiagramtext"/>
            </w:pPr>
            <w:r>
              <w:t>drep</w:t>
            </w:r>
          </w:p>
        </w:tc>
      </w:tr>
      <w:tr w:rsidR="000F2369" w:rsidTr="000F2369">
        <w:trPr>
          <w:trHeight w:hRule="exact" w:val="490"/>
        </w:trPr>
        <w:tc>
          <w:tcPr>
            <w:tcW w:w="8640" w:type="dxa"/>
            <w:gridSpan w:val="32"/>
          </w:tcPr>
          <w:p w:rsidR="000F2369" w:rsidRDefault="00D06027">
            <w:pPr>
              <w:pStyle w:val="Packetdiagramtext"/>
            </w:pPr>
            <w:r>
              <w:t>call_id</w:t>
            </w:r>
          </w:p>
        </w:tc>
      </w:tr>
      <w:tr w:rsidR="000F2369" w:rsidTr="000F2369">
        <w:trPr>
          <w:trHeight w:hRule="exact" w:val="490"/>
        </w:trPr>
        <w:tc>
          <w:tcPr>
            <w:tcW w:w="4320" w:type="dxa"/>
            <w:gridSpan w:val="16"/>
          </w:tcPr>
          <w:p w:rsidR="000F2369" w:rsidRDefault="00D06027">
            <w:pPr>
              <w:pStyle w:val="Packetdiagramtext"/>
            </w:pPr>
            <w:r>
              <w:t>p_cont_id</w:t>
            </w:r>
          </w:p>
        </w:tc>
        <w:tc>
          <w:tcPr>
            <w:tcW w:w="4320" w:type="dxa"/>
            <w:gridSpan w:val="16"/>
          </w:tcPr>
          <w:p w:rsidR="000F2369" w:rsidRDefault="00D06027">
            <w:pPr>
              <w:pStyle w:val="Packetdiagramtext"/>
            </w:pPr>
            <w:r>
              <w:t>opnum</w:t>
            </w:r>
          </w:p>
        </w:tc>
      </w:tr>
    </w:tbl>
    <w:p w:rsidR="000F2369" w:rsidRDefault="000F2369"/>
    <w:p w:rsidR="000F2369" w:rsidRDefault="00D06027">
      <w:pPr>
        <w:pStyle w:val="Heading5"/>
      </w:pPr>
      <w:bookmarkStart w:id="242" w:name="section_41e3cf7a3b42470c9d27c4e047ac6445"/>
      <w:bookmarkStart w:id="243" w:name="_Toc423365883"/>
      <w:r>
        <w:t>rpc_sec_vt_pcontext</w:t>
      </w:r>
      <w:bookmarkEnd w:id="242"/>
      <w:bookmarkEnd w:id="243"/>
      <w:r>
        <w:fldChar w:fldCharType="begin"/>
      </w:r>
      <w:r>
        <w:instrText xml:space="preserve"> XE "rpc_sec_vt_pcontext structure"</w:instrText>
      </w:r>
      <w:r>
        <w:fldChar w:fldCharType="end"/>
      </w:r>
    </w:p>
    <w:p w:rsidR="000F2369" w:rsidRDefault="00D06027">
      <w:r>
        <w:t>This command is defined as follows.</w:t>
      </w:r>
      <w:bookmarkStart w:id="244"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244"/>
    </w:p>
    <w:p w:rsidR="000F2369" w:rsidRDefault="00D06027">
      <w:pPr>
        <w:pStyle w:val="Code"/>
      </w:pPr>
      <w:r>
        <w:t>typedef struct {</w:t>
      </w:r>
    </w:p>
    <w:p w:rsidR="000F2369" w:rsidRDefault="00D06027">
      <w:pPr>
        <w:pStyle w:val="Code"/>
      </w:pPr>
      <w:r>
        <w:t xml:space="preserve">  USHORT command;</w:t>
      </w:r>
    </w:p>
    <w:p w:rsidR="000F2369" w:rsidRDefault="00D06027">
      <w:pPr>
        <w:pStyle w:val="Code"/>
      </w:pPr>
      <w:r>
        <w:t xml:space="preserve">  USHORT length;</w:t>
      </w:r>
    </w:p>
    <w:p w:rsidR="000F2369" w:rsidRDefault="00D06027">
      <w:pPr>
        <w:pStyle w:val="Code"/>
      </w:pPr>
      <w:r>
        <w:t xml:space="preserve">  RPC_SYNTAX_IDENTIFIER InterfaceId;</w:t>
      </w:r>
    </w:p>
    <w:p w:rsidR="000F2369" w:rsidRDefault="00D06027">
      <w:pPr>
        <w:pStyle w:val="Code"/>
      </w:pPr>
      <w:r>
        <w:t xml:space="preserve">  RPC_SYNTAX_IDENTIFIER TransferSyntax;</w:t>
      </w:r>
    </w:p>
    <w:p w:rsidR="000F2369" w:rsidRDefault="00D06027">
      <w:pPr>
        <w:pStyle w:val="Code"/>
      </w:pPr>
      <w:r>
        <w:t>} rpc_sec_vt_pcontext;</w:t>
      </w:r>
    </w:p>
    <w:p w:rsidR="000F2369" w:rsidRDefault="00D06027">
      <w:pPr>
        <w:pStyle w:val="Definition-Field"/>
      </w:pPr>
      <w:r>
        <w:rPr>
          <w:b/>
        </w:rPr>
        <w:t>command:</w:t>
      </w:r>
      <w:r>
        <w:t xml:space="preserve">   Least significant bits 0 through 13 MUST be 0x0002. Bits 14 and 15 are as specified in section </w:t>
      </w:r>
      <w:hyperlink w:anchor="Section_0e9fea611bff44789bfea3b6d8b64ac3" w:history="1">
        <w:r>
          <w:rPr>
            <w:rStyle w:val="Hyperlink"/>
          </w:rPr>
          <w:t>2.2.2.13</w:t>
        </w:r>
      </w:hyperlink>
      <w:r>
        <w:t>.</w:t>
      </w:r>
    </w:p>
    <w:p w:rsidR="000F2369" w:rsidRDefault="00D06027">
      <w:pPr>
        <w:pStyle w:val="Definition-Field"/>
      </w:pPr>
      <w:r>
        <w:rPr>
          <w:b/>
        </w:rPr>
        <w:t>length:</w:t>
      </w:r>
      <w:r>
        <w:t>   MUST be set to 0x28.</w:t>
      </w:r>
    </w:p>
    <w:p w:rsidR="000F2369" w:rsidRDefault="00D06027">
      <w:pPr>
        <w:pStyle w:val="Definition-Field"/>
      </w:pPr>
      <w:r>
        <w:rPr>
          <w:b/>
        </w:rPr>
        <w:t>InterfaceId:</w:t>
      </w:r>
      <w:r>
        <w:t xml:space="preserve">   The interface identifier for the presentation context of the request PDU in which this verification trailer appears. This MUST match the chosen abstract_syntax field from the bind or alter_context PDU where the presentation context was negotiated. For information on how a presentation context is negotiated, see section </w:t>
      </w:r>
      <w:hyperlink w:anchor="Section_ca4d355246474f40830bfd2090adec8f" w:history="1">
        <w:r>
          <w:rPr>
            <w:rStyle w:val="Hyperlink"/>
          </w:rPr>
          <w:t>3.3.1.5.6</w:t>
        </w:r>
      </w:hyperlink>
      <w:r>
        <w:t>.</w:t>
      </w:r>
    </w:p>
    <w:p w:rsidR="000F2369" w:rsidRDefault="00D06027">
      <w:pPr>
        <w:pStyle w:val="Definition-Field"/>
      </w:pPr>
      <w:r>
        <w:rPr>
          <w:b/>
        </w:rPr>
        <w:t>TransferSyntax:</w:t>
      </w:r>
      <w:r>
        <w:t>   The transfer syntax identifier for the presentation context of the request PDU in which this verification trailer appears. This MUST match the chosen transfer_syntax from the bind or alter_context PDU where the presentation context was negotiated. For information on how a presentation context is negotiated, see section 3.3.1.5.6.</w:t>
      </w:r>
    </w:p>
    <w:p w:rsidR="000F2369" w:rsidRDefault="00D06027">
      <w:r>
        <w:t>The following table shows the format of the rpc_sec_vt_pcontext command.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1</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2</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3</w:t>
            </w:r>
          </w:p>
          <w:p w:rsidR="000F2369" w:rsidRDefault="00D06027">
            <w:pPr>
              <w:pStyle w:val="Packetdiagramheaderrow"/>
            </w:pPr>
            <w:r>
              <w:t>0</w:t>
            </w:r>
          </w:p>
        </w:tc>
        <w:tc>
          <w:tcPr>
            <w:tcW w:w="270" w:type="dxa"/>
          </w:tcPr>
          <w:p w:rsidR="000F2369" w:rsidRDefault="00D06027">
            <w:pPr>
              <w:pStyle w:val="Packetdiagramheaderrow"/>
            </w:pPr>
            <w:r>
              <w:t>1</w:t>
            </w:r>
          </w:p>
        </w:tc>
      </w:tr>
      <w:tr w:rsidR="000F2369" w:rsidTr="000F2369">
        <w:trPr>
          <w:trHeight w:hRule="exact" w:val="490"/>
        </w:trPr>
        <w:tc>
          <w:tcPr>
            <w:tcW w:w="4320" w:type="dxa"/>
            <w:gridSpan w:val="16"/>
          </w:tcPr>
          <w:p w:rsidR="000F2369" w:rsidRDefault="00D06027">
            <w:pPr>
              <w:pStyle w:val="Packetdiagramtext"/>
            </w:pPr>
            <w:r>
              <w:t>command</w:t>
            </w:r>
          </w:p>
        </w:tc>
        <w:tc>
          <w:tcPr>
            <w:tcW w:w="4320" w:type="dxa"/>
            <w:gridSpan w:val="16"/>
          </w:tcPr>
          <w:p w:rsidR="000F2369" w:rsidRDefault="00D06027">
            <w:pPr>
              <w:pStyle w:val="Packetdiagramtext"/>
            </w:pPr>
            <w:r>
              <w:t>length</w:t>
            </w:r>
          </w:p>
        </w:tc>
      </w:tr>
      <w:tr w:rsidR="000F2369" w:rsidTr="000F2369">
        <w:trPr>
          <w:trHeight w:hRule="exact" w:val="490"/>
        </w:trPr>
        <w:tc>
          <w:tcPr>
            <w:tcW w:w="8640" w:type="dxa"/>
            <w:gridSpan w:val="32"/>
          </w:tcPr>
          <w:p w:rsidR="000F2369" w:rsidRDefault="00D06027">
            <w:pPr>
              <w:pStyle w:val="Packetdiagramtext"/>
            </w:pPr>
            <w:r>
              <w:t>InterfaceId</w:t>
            </w:r>
          </w:p>
        </w:tc>
      </w:tr>
      <w:tr w:rsidR="000F2369" w:rsidTr="000F2369">
        <w:trPr>
          <w:trHeight w:hRule="exact" w:val="490"/>
        </w:trPr>
        <w:tc>
          <w:tcPr>
            <w:tcW w:w="8640" w:type="dxa"/>
            <w:gridSpan w:val="32"/>
          </w:tcPr>
          <w:p w:rsidR="000F2369" w:rsidRDefault="00D06027">
            <w:pPr>
              <w:pStyle w:val="Packetdiagramtext"/>
            </w:pPr>
            <w:r>
              <w:t>(InterfaceId cont'd for 4 rows)</w:t>
            </w:r>
          </w:p>
        </w:tc>
      </w:tr>
      <w:tr w:rsidR="000F2369" w:rsidTr="000F2369">
        <w:trPr>
          <w:trHeight w:hRule="exact" w:val="490"/>
        </w:trPr>
        <w:tc>
          <w:tcPr>
            <w:tcW w:w="8640" w:type="dxa"/>
            <w:gridSpan w:val="32"/>
          </w:tcPr>
          <w:p w:rsidR="000F2369" w:rsidRDefault="00D06027">
            <w:pPr>
              <w:pStyle w:val="Packetdiagramtext"/>
            </w:pPr>
            <w:r>
              <w:t>TransferSyntax</w:t>
            </w:r>
          </w:p>
        </w:tc>
      </w:tr>
      <w:tr w:rsidR="000F2369" w:rsidTr="000F2369">
        <w:trPr>
          <w:trHeight w:hRule="exact" w:val="490"/>
        </w:trPr>
        <w:tc>
          <w:tcPr>
            <w:tcW w:w="8640" w:type="dxa"/>
            <w:gridSpan w:val="32"/>
          </w:tcPr>
          <w:p w:rsidR="000F2369" w:rsidRDefault="00D06027">
            <w:pPr>
              <w:pStyle w:val="Packetdiagramtext"/>
            </w:pPr>
            <w:r>
              <w:t>(TransferSyntax cont'd for 4 rows)</w:t>
            </w:r>
          </w:p>
        </w:tc>
      </w:tr>
    </w:tbl>
    <w:p w:rsidR="000F2369" w:rsidRDefault="000F2369"/>
    <w:p w:rsidR="000F2369" w:rsidRDefault="00D06027">
      <w:pPr>
        <w:pStyle w:val="Heading4"/>
      </w:pPr>
      <w:bookmarkStart w:id="245" w:name="section_cef529cc77b5479485dc91e1467e80f0"/>
      <w:bookmarkStart w:id="246" w:name="_Toc423365884"/>
      <w:r>
        <w:t>BindTimeFeatureNegotiationBitmask</w:t>
      </w:r>
      <w:bookmarkEnd w:id="245"/>
      <w:bookmarkEnd w:id="246"/>
      <w:r>
        <w:fldChar w:fldCharType="begin"/>
      </w:r>
      <w:r>
        <w:instrText xml:space="preserve"> XE "BindTimeFeatureNegotiationBitmask structure"</w:instrText>
      </w:r>
      <w:r>
        <w:fldChar w:fldCharType="end"/>
      </w:r>
    </w:p>
    <w:p w:rsidR="000F2369" w:rsidRDefault="00D06027">
      <w:r>
        <w:t>The bind time feature negotiation bitmask is an array of eight octets, each of which is interpreted as a bitmask. The format of the structure is as follows.</w:t>
      </w:r>
    </w:p>
    <w:p w:rsidR="000F2369" w:rsidRDefault="00D06027">
      <w:pPr>
        <w:pStyle w:val="Code"/>
      </w:pPr>
      <w:r>
        <w:t>typedef struct {</w:t>
      </w:r>
    </w:p>
    <w:p w:rsidR="000F2369" w:rsidRDefault="00D06027">
      <w:pPr>
        <w:pStyle w:val="Code"/>
      </w:pPr>
      <w:r>
        <w:t xml:space="preserve">  unsigned char Bitmask[8];</w:t>
      </w:r>
    </w:p>
    <w:p w:rsidR="000F2369" w:rsidRDefault="00D06027">
      <w:pPr>
        <w:pStyle w:val="Code"/>
      </w:pPr>
      <w:r>
        <w:t>} BindTimeFeatureNegotiationBitmask;</w:t>
      </w:r>
    </w:p>
    <w:p w:rsidR="000F2369" w:rsidRDefault="00D06027">
      <w:pPr>
        <w:pStyle w:val="Definition-Field"/>
      </w:pPr>
      <w:r>
        <w:rPr>
          <w:b/>
        </w:rPr>
        <w:t>Bitmask:</w:t>
      </w:r>
      <w:r>
        <w:t>  Currently, only the two least significant bits in the first element of the array are defined by the following table.</w:t>
      </w:r>
    </w:p>
    <w:p w:rsidR="000F2369" w:rsidRDefault="00D06027">
      <w:pPr>
        <w:pStyle w:val="Definition-Field2"/>
      </w:pPr>
      <w:r>
        <w:t xml:space="preserve">The rest SHOULD be reserved for future extensibility. For information on how this structure and the bits inside it are used, see section </w:t>
      </w:r>
      <w:hyperlink w:anchor="Section_87964b3c17854aaea993734999441ed3" w:history="1">
        <w:r>
          <w:rPr>
            <w:rStyle w:val="Hyperlink"/>
          </w:rPr>
          <w:t>3.3.1.5.3</w:t>
        </w:r>
      </w:hyperlink>
      <w:r>
        <w:t>.</w:t>
      </w:r>
    </w:p>
    <w:tbl>
      <w:tblPr>
        <w:tblStyle w:val="Table-ShadedHeader"/>
        <w:tblW w:w="9000" w:type="dxa"/>
        <w:tblInd w:w="475" w:type="dxa"/>
        <w:tblLook w:val="04A0" w:firstRow="1" w:lastRow="0" w:firstColumn="1" w:lastColumn="0" w:noHBand="0" w:noVBand="1"/>
      </w:tblPr>
      <w:tblGrid>
        <w:gridCol w:w="3315"/>
        <w:gridCol w:w="5685"/>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5685" w:type="dxa"/>
          </w:tcPr>
          <w:p w:rsidR="000F2369" w:rsidRDefault="00D06027">
            <w:pPr>
              <w:pStyle w:val="TableHeaderText"/>
            </w:pPr>
            <w:r>
              <w:t>Meaning</w:t>
            </w:r>
          </w:p>
        </w:tc>
      </w:tr>
      <w:tr w:rsidR="000F2369" w:rsidTr="000F2369">
        <w:tc>
          <w:tcPr>
            <w:tcW w:w="0" w:type="auto"/>
          </w:tcPr>
          <w:p w:rsidR="000F2369" w:rsidRDefault="00D06027">
            <w:pPr>
              <w:pStyle w:val="TableBodyText"/>
            </w:pPr>
            <w:r>
              <w:t>SecurityContextMultiplexingSupported</w:t>
            </w:r>
          </w:p>
          <w:p w:rsidR="000F2369" w:rsidRDefault="00D06027">
            <w:pPr>
              <w:pStyle w:val="TableBodyText"/>
            </w:pPr>
            <w:r>
              <w:t>0x01</w:t>
            </w:r>
          </w:p>
        </w:tc>
        <w:tc>
          <w:tcPr>
            <w:tcW w:w="5685" w:type="dxa"/>
          </w:tcPr>
          <w:p w:rsidR="000F2369" w:rsidRDefault="00D06027">
            <w:pPr>
              <w:pStyle w:val="TableBodyText"/>
            </w:pPr>
            <w:r>
              <w:t xml:space="preserve">Client supports security context multiplexing, as specified in section </w:t>
            </w:r>
            <w:hyperlink w:anchor="Section_c8b3c80fb2ba4a78bf36dabba4278194" w:history="1">
              <w:r>
                <w:rPr>
                  <w:rStyle w:val="Hyperlink"/>
                </w:rPr>
                <w:t>3.3.1.5.4</w:t>
              </w:r>
            </w:hyperlink>
            <w:r>
              <w:t>.</w:t>
            </w:r>
          </w:p>
        </w:tc>
      </w:tr>
      <w:tr w:rsidR="000F2369" w:rsidTr="000F2369">
        <w:tc>
          <w:tcPr>
            <w:tcW w:w="0" w:type="auto"/>
          </w:tcPr>
          <w:p w:rsidR="000F2369" w:rsidRDefault="00D06027">
            <w:pPr>
              <w:pStyle w:val="TableBodyText"/>
            </w:pPr>
            <w:r>
              <w:t>KeepConnectionOnOrphanSupported</w:t>
            </w:r>
          </w:p>
          <w:p w:rsidR="000F2369" w:rsidRDefault="00D06027">
            <w:pPr>
              <w:pStyle w:val="TableBodyText"/>
            </w:pPr>
            <w:r>
              <w:t>0x02</w:t>
            </w:r>
          </w:p>
        </w:tc>
        <w:tc>
          <w:tcPr>
            <w:tcW w:w="5685" w:type="dxa"/>
          </w:tcPr>
          <w:p w:rsidR="000F2369" w:rsidRDefault="00D06027">
            <w:pPr>
              <w:pStyle w:val="TableBodyText"/>
            </w:pPr>
            <w:r>
              <w:t xml:space="preserve">Client supports keeping the connection open after sending the orphaned PDU, as specified in section </w:t>
            </w:r>
            <w:hyperlink w:anchor="Section_44d6f02e55f34814973ecf0bc3287c44" w:history="1">
              <w:r>
                <w:rPr>
                  <w:rStyle w:val="Hyperlink"/>
                </w:rPr>
                <w:t>3.3.1.5.10</w:t>
              </w:r>
            </w:hyperlink>
            <w:r>
              <w:t>.</w:t>
            </w:r>
          </w:p>
        </w:tc>
      </w:tr>
    </w:tbl>
    <w:p w:rsidR="000F2369" w:rsidRDefault="00D06027">
      <w:r>
        <w:t>The following table shows the format of BindTimeFeatureNegotiationBitmask.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1</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2</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3</w:t>
            </w:r>
          </w:p>
          <w:p w:rsidR="000F2369" w:rsidRDefault="00D06027">
            <w:pPr>
              <w:pStyle w:val="Packetdiagramheaderrow"/>
            </w:pPr>
            <w:r>
              <w:t>0</w:t>
            </w:r>
          </w:p>
        </w:tc>
        <w:tc>
          <w:tcPr>
            <w:tcW w:w="270" w:type="dxa"/>
          </w:tcPr>
          <w:p w:rsidR="000F2369" w:rsidRDefault="00D06027">
            <w:pPr>
              <w:pStyle w:val="Packetdiagramheaderrow"/>
            </w:pPr>
            <w:r>
              <w:t>1</w:t>
            </w:r>
          </w:p>
        </w:tc>
      </w:tr>
      <w:tr w:rsidR="000F2369" w:rsidTr="000F2369">
        <w:trPr>
          <w:trHeight w:hRule="exact" w:val="490"/>
        </w:trPr>
        <w:tc>
          <w:tcPr>
            <w:tcW w:w="8640" w:type="dxa"/>
            <w:gridSpan w:val="32"/>
          </w:tcPr>
          <w:p w:rsidR="000F2369" w:rsidRDefault="00D06027">
            <w:pPr>
              <w:pStyle w:val="Packetdiagramtext"/>
            </w:pPr>
            <w:r>
              <w:t>Bitmask</w:t>
            </w:r>
          </w:p>
        </w:tc>
      </w:tr>
      <w:tr w:rsidR="000F2369" w:rsidTr="000F2369">
        <w:trPr>
          <w:trHeight w:hRule="exact" w:val="490"/>
        </w:trPr>
        <w:tc>
          <w:tcPr>
            <w:tcW w:w="8640" w:type="dxa"/>
            <w:gridSpan w:val="32"/>
          </w:tcPr>
          <w:p w:rsidR="000F2369" w:rsidRDefault="00D06027">
            <w:pPr>
              <w:pStyle w:val="Packetdiagramtext"/>
            </w:pPr>
            <w:r>
              <w:t>Bitmask</w:t>
            </w:r>
          </w:p>
        </w:tc>
      </w:tr>
    </w:tbl>
    <w:p w:rsidR="000F2369" w:rsidRDefault="000F2369"/>
    <w:p w:rsidR="000F2369" w:rsidRDefault="00D06027">
      <w:pPr>
        <w:pStyle w:val="Heading4"/>
      </w:pPr>
      <w:bookmarkStart w:id="247" w:name="section_ff0973abc0fc4104930a47311f9a9f80"/>
      <w:bookmarkStart w:id="248" w:name="_Toc423365885"/>
      <w:r>
        <w:t>BindTimeFeatureNegotiationResponseBitmask</w:t>
      </w:r>
      <w:bookmarkEnd w:id="247"/>
      <w:bookmarkEnd w:id="248"/>
      <w:r>
        <w:fldChar w:fldCharType="begin"/>
      </w:r>
      <w:r>
        <w:instrText xml:space="preserve"> XE "BindTimeFeatureNegotiationResponseBitmask structure"</w:instrText>
      </w:r>
      <w:r>
        <w:fldChar w:fldCharType="end"/>
      </w:r>
    </w:p>
    <w:p w:rsidR="000F2369" w:rsidRDefault="00D06027">
      <w:r>
        <w:t>The bind time feature negotiation response bitmask is an array of two octets, each of which is interpreted as a bitmask. The format of the structure is as follows.</w:t>
      </w:r>
    </w:p>
    <w:p w:rsidR="000F2369" w:rsidRDefault="00D06027">
      <w:pPr>
        <w:pStyle w:val="Code"/>
      </w:pPr>
      <w:r>
        <w:t>typedef struct {</w:t>
      </w:r>
    </w:p>
    <w:p w:rsidR="000F2369" w:rsidRDefault="00D06027">
      <w:pPr>
        <w:pStyle w:val="Code"/>
      </w:pPr>
      <w:r>
        <w:t xml:space="preserve">  unsigned char Bitmask[2];</w:t>
      </w:r>
    </w:p>
    <w:p w:rsidR="000F2369" w:rsidRDefault="00D06027">
      <w:pPr>
        <w:pStyle w:val="Code"/>
      </w:pPr>
      <w:r>
        <w:t>} BindTimeFeatureNegotiationResponseBitmask;</w:t>
      </w:r>
    </w:p>
    <w:p w:rsidR="000F2369" w:rsidRDefault="00D06027">
      <w:pPr>
        <w:pStyle w:val="Definition-Field"/>
      </w:pPr>
      <w:r>
        <w:rPr>
          <w:b/>
        </w:rPr>
        <w:t>Bitmask:</w:t>
      </w:r>
      <w:r>
        <w:t xml:space="preserve">  Currently, only the two least significant bits in the first element of the array are defined by the following table. The rest SHOULD be reserved for future extensibility. For information on how this structure and the bits inside it are used, see section </w:t>
      </w:r>
      <w:hyperlink w:anchor="Section_87964b3c17854aaea993734999441ed3" w:history="1">
        <w:r>
          <w:rPr>
            <w:rStyle w:val="Hyperlink"/>
          </w:rPr>
          <w:t>3.3.1.5.3</w:t>
        </w:r>
      </w:hyperlink>
      <w:r>
        <w:t>.</w:t>
      </w:r>
    </w:p>
    <w:tbl>
      <w:tblPr>
        <w:tblStyle w:val="Table-ShadedHeader"/>
        <w:tblW w:w="9000" w:type="dxa"/>
        <w:tblInd w:w="475" w:type="dxa"/>
        <w:tblLook w:val="04A0" w:firstRow="1" w:lastRow="0" w:firstColumn="1" w:lastColumn="0" w:noHBand="0" w:noVBand="1"/>
      </w:tblPr>
      <w:tblGrid>
        <w:gridCol w:w="3315"/>
        <w:gridCol w:w="5685"/>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5685" w:type="dxa"/>
          </w:tcPr>
          <w:p w:rsidR="000F2369" w:rsidRDefault="00D06027">
            <w:pPr>
              <w:pStyle w:val="TableHeaderText"/>
            </w:pPr>
            <w:r>
              <w:t>Meaning</w:t>
            </w:r>
          </w:p>
        </w:tc>
      </w:tr>
      <w:tr w:rsidR="000F2369" w:rsidTr="000F2369">
        <w:tc>
          <w:tcPr>
            <w:tcW w:w="0" w:type="auto"/>
          </w:tcPr>
          <w:p w:rsidR="000F2369" w:rsidRDefault="00D06027">
            <w:pPr>
              <w:pStyle w:val="TableBodyText"/>
            </w:pPr>
            <w:r>
              <w:t>SecurityContextMultiplexingSupported</w:t>
            </w:r>
          </w:p>
          <w:p w:rsidR="000F2369" w:rsidRDefault="00D06027">
            <w:pPr>
              <w:pStyle w:val="TableBodyText"/>
            </w:pPr>
            <w:r>
              <w:t>0x01</w:t>
            </w:r>
          </w:p>
        </w:tc>
        <w:tc>
          <w:tcPr>
            <w:tcW w:w="5685" w:type="dxa"/>
          </w:tcPr>
          <w:p w:rsidR="000F2369" w:rsidRDefault="00D06027">
            <w:pPr>
              <w:pStyle w:val="TableBodyText"/>
            </w:pPr>
            <w:r>
              <w:t xml:space="preserve">Server supports security context multiplexing, as specified in section </w:t>
            </w:r>
            <w:hyperlink w:anchor="Section_c8b3c80fb2ba4a78bf36dabba4278194" w:history="1">
              <w:r>
                <w:rPr>
                  <w:rStyle w:val="Hyperlink"/>
                </w:rPr>
                <w:t>3.3.1.5.4</w:t>
              </w:r>
            </w:hyperlink>
            <w:r>
              <w:t>.</w:t>
            </w:r>
          </w:p>
        </w:tc>
      </w:tr>
      <w:tr w:rsidR="000F2369" w:rsidTr="000F2369">
        <w:tc>
          <w:tcPr>
            <w:tcW w:w="0" w:type="auto"/>
          </w:tcPr>
          <w:p w:rsidR="000F2369" w:rsidRDefault="00D06027">
            <w:pPr>
              <w:pStyle w:val="TableBodyText"/>
            </w:pPr>
            <w:r>
              <w:t>KeepConnectionOnOrphanSupported</w:t>
            </w:r>
          </w:p>
          <w:p w:rsidR="000F2369" w:rsidRDefault="00D06027">
            <w:pPr>
              <w:pStyle w:val="TableBodyText"/>
            </w:pPr>
            <w:r>
              <w:t>0x02</w:t>
            </w:r>
          </w:p>
        </w:tc>
        <w:tc>
          <w:tcPr>
            <w:tcW w:w="5685" w:type="dxa"/>
          </w:tcPr>
          <w:p w:rsidR="000F2369" w:rsidRDefault="00D06027">
            <w:pPr>
              <w:pStyle w:val="TableBodyText"/>
            </w:pPr>
            <w:r>
              <w:t xml:space="preserve">Server supports keeping the connection open after sending the orphaned PDU, as specified in section </w:t>
            </w:r>
            <w:hyperlink w:anchor="Section_44d6f02e55f34814973ecf0bc3287c44" w:history="1">
              <w:r>
                <w:rPr>
                  <w:rStyle w:val="Hyperlink"/>
                </w:rPr>
                <w:t>3.3.1.5.10</w:t>
              </w:r>
            </w:hyperlink>
            <w:r>
              <w:t>.</w:t>
            </w:r>
          </w:p>
        </w:tc>
      </w:tr>
    </w:tbl>
    <w:p w:rsidR="000F2369" w:rsidRDefault="00D06027">
      <w:r>
        <w:t>The following table shows the format of BindTimeFeatureNegotiationResponseBitmask.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1</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2</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3</w:t>
            </w:r>
          </w:p>
          <w:p w:rsidR="000F2369" w:rsidRDefault="00D06027">
            <w:pPr>
              <w:pStyle w:val="Packetdiagramheaderrow"/>
            </w:pPr>
            <w:r>
              <w:t>0</w:t>
            </w:r>
          </w:p>
        </w:tc>
        <w:tc>
          <w:tcPr>
            <w:tcW w:w="270" w:type="dxa"/>
          </w:tcPr>
          <w:p w:rsidR="000F2369" w:rsidRDefault="00D06027">
            <w:pPr>
              <w:pStyle w:val="Packetdiagramheaderrow"/>
            </w:pPr>
            <w:r>
              <w:t>1</w:t>
            </w:r>
          </w:p>
        </w:tc>
      </w:tr>
      <w:tr w:rsidR="000F2369" w:rsidTr="000F2369">
        <w:trPr>
          <w:trHeight w:hRule="exact" w:val="490"/>
        </w:trPr>
        <w:tc>
          <w:tcPr>
            <w:tcW w:w="4320" w:type="dxa"/>
            <w:gridSpan w:val="16"/>
          </w:tcPr>
          <w:p w:rsidR="000F2369" w:rsidRDefault="00D06027">
            <w:pPr>
              <w:pStyle w:val="Packetdiagramtext"/>
            </w:pPr>
            <w:r>
              <w:t>Bitmask</w:t>
            </w:r>
          </w:p>
        </w:tc>
        <w:tc>
          <w:tcPr>
            <w:tcW w:w="4320" w:type="dxa"/>
            <w:gridSpan w:val="16"/>
          </w:tcPr>
          <w:p w:rsidR="000F2369" w:rsidRDefault="00D06027">
            <w:pPr>
              <w:pStyle w:val="Packetdiagramtext"/>
            </w:pPr>
            <w:r>
              <w:t>Unused</w:t>
            </w:r>
          </w:p>
        </w:tc>
      </w:tr>
    </w:tbl>
    <w:p w:rsidR="000F2369" w:rsidRDefault="000F2369"/>
    <w:p w:rsidR="000F2369" w:rsidRDefault="00D06027">
      <w:pPr>
        <w:pStyle w:val="Heading3"/>
      </w:pPr>
      <w:bookmarkStart w:id="249" w:name="section_b9b2d7e961b444b695f112f546721d0f"/>
      <w:bookmarkStart w:id="250" w:name="_Toc423365886"/>
      <w:r>
        <w:t>Connectionless RPC Messages</w:t>
      </w:r>
      <w:bookmarkEnd w:id="249"/>
      <w:bookmarkEnd w:id="250"/>
      <w:r>
        <w:fldChar w:fldCharType="begin"/>
      </w:r>
      <w:r>
        <w:instrText xml:space="preserve"> XE "Messages:Connectionless RPC Messages" </w:instrText>
      </w:r>
      <w:r>
        <w:fldChar w:fldCharType="end"/>
      </w:r>
      <w:r>
        <w:fldChar w:fldCharType="begin"/>
      </w:r>
      <w:r>
        <w:instrText xml:space="preserve"> XE "Connectionless RPC Messages message" </w:instrText>
      </w:r>
      <w:r>
        <w:fldChar w:fldCharType="end"/>
      </w:r>
      <w:r>
        <w:fldChar w:fldCharType="begin"/>
      </w:r>
      <w:r>
        <w:instrText xml:space="preserve"> XE "Connectionless RPC messages - syntax"</w:instrText>
      </w:r>
      <w:r>
        <w:fldChar w:fldCharType="end"/>
      </w:r>
      <w:r>
        <w:fldChar w:fldCharType="begin"/>
      </w:r>
      <w:r>
        <w:instrText xml:space="preserve"> XE "Syntax:connectionless RPC messages"</w:instrText>
      </w:r>
      <w:r>
        <w:fldChar w:fldCharType="end"/>
      </w:r>
    </w:p>
    <w:p w:rsidR="000F2369" w:rsidRDefault="00D06027">
      <w:r>
        <w:t xml:space="preserve">The format of each PDU is as specified in </w:t>
      </w:r>
      <w:hyperlink r:id="rId309">
        <w:r>
          <w:rPr>
            <w:rStyle w:val="Hyperlink"/>
          </w:rPr>
          <w:t>[C706]</w:t>
        </w:r>
      </w:hyperlink>
      <w:r>
        <w:t xml:space="preserve"> section 12. Connectionless RPC messages MAY</w:t>
      </w:r>
      <w:bookmarkStart w:id="251"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251"/>
      <w:r>
        <w:t xml:space="preserve"> be supported. </w:t>
      </w:r>
    </w:p>
    <w:p w:rsidR="000F2369" w:rsidRDefault="00D06027">
      <w:pPr>
        <w:pStyle w:val="Heading4"/>
      </w:pPr>
      <w:bookmarkStart w:id="252" w:name="section_199d5255b6cf4b7f9af22becfd65902d"/>
      <w:bookmarkStart w:id="253" w:name="_Toc423365887"/>
      <w:r>
        <w:t>PDU Segments</w:t>
      </w:r>
      <w:bookmarkEnd w:id="252"/>
      <w:bookmarkEnd w:id="253"/>
      <w:r>
        <w:fldChar w:fldCharType="begin"/>
      </w:r>
      <w:r>
        <w:instrText xml:space="preserve"> XE "PDU segments"</w:instrText>
      </w:r>
      <w:r>
        <w:fldChar w:fldCharType="end"/>
      </w:r>
    </w:p>
    <w:p w:rsidR="000F2369" w:rsidRDefault="00D06027">
      <w:r>
        <w:t>A PDU can be viewed as having several different segments. These segments are as follows:</w:t>
      </w:r>
    </w:p>
    <w:p w:rsidR="000F2369" w:rsidRDefault="00D06027">
      <w:pPr>
        <w:pStyle w:val="ListParagraph"/>
        <w:numPr>
          <w:ilvl w:val="0"/>
          <w:numId w:val="56"/>
        </w:numPr>
      </w:pPr>
      <w:r>
        <w:t xml:space="preserve">PDU Header: This is the header section of the PDU, as specified in </w:t>
      </w:r>
      <w:hyperlink r:id="rId310">
        <w:r>
          <w:rPr>
            <w:rStyle w:val="Hyperlink"/>
          </w:rPr>
          <w:t>[C706]</w:t>
        </w:r>
      </w:hyperlink>
      <w:r>
        <w:t xml:space="preserve"> section 12.</w:t>
      </w:r>
    </w:p>
    <w:p w:rsidR="000F2369" w:rsidRDefault="00D06027">
      <w:pPr>
        <w:pStyle w:val="ListParagraph"/>
        <w:numPr>
          <w:ilvl w:val="0"/>
          <w:numId w:val="56"/>
        </w:numPr>
      </w:pPr>
      <w:r>
        <w:t xml:space="preserve">PDU Body: This is the body section of the PDU, as specified in [C706] section 12. </w:t>
      </w:r>
    </w:p>
    <w:p w:rsidR="000F2369" w:rsidRDefault="00FB6FEA">
      <w:pPr>
        <w:pStyle w:val="ListParagraph"/>
        <w:numPr>
          <w:ilvl w:val="0"/>
          <w:numId w:val="56"/>
        </w:numPr>
      </w:pPr>
      <w:hyperlink w:anchor="Section_45da6d3d58af4a8eb488282b890d255c" w:history="1">
        <w:r w:rsidR="00D06027">
          <w:rPr>
            <w:rStyle w:val="Hyperlink"/>
          </w:rPr>
          <w:t>sec_trailer_cl Structure</w:t>
        </w:r>
      </w:hyperlink>
      <w:r w:rsidR="00D06027">
        <w:t>: The structure specified in section 2.2.3.4.</w:t>
      </w:r>
    </w:p>
    <w:p w:rsidR="000F2369" w:rsidRDefault="00D06027">
      <w:pPr>
        <w:pStyle w:val="ListParagraph"/>
        <w:numPr>
          <w:ilvl w:val="0"/>
          <w:numId w:val="56"/>
        </w:numPr>
      </w:pPr>
      <w:r>
        <w:t xml:space="preserve">Authentication Token: The authentication token BLOB of the PDU, as specified in section </w:t>
      </w:r>
      <w:hyperlink w:anchor="Section_164fa983fd9a42fcb0c66807501de7ef" w:history="1">
        <w:r>
          <w:rPr>
            <w:rStyle w:val="Hyperlink"/>
          </w:rPr>
          <w:t>2.2.3.5</w:t>
        </w:r>
      </w:hyperlink>
      <w:r>
        <w:t>.</w:t>
      </w:r>
    </w:p>
    <w:p w:rsidR="000F2369" w:rsidRDefault="00D06027">
      <w:pPr>
        <w:pStyle w:val="ListParagraph"/>
        <w:ind w:left="548"/>
      </w:pPr>
      <w:r>
        <w:rPr>
          <w:noProof/>
          <w:lang w:eastAsia="zh-CN"/>
        </w:rPr>
        <w:drawing>
          <wp:inline distT="0" distB="0" distL="0" distR="0" wp14:anchorId="2A273B22" wp14:editId="3E145162">
            <wp:extent cx="1838325" cy="3057525"/>
            <wp:effectExtent l="19050" t="0" r="9525" b="0"/>
            <wp:docPr id="5563" name="MS-RPCE_pict968e2f6b-cba6-4c57-5327-718c07ce75f8.png" descr="MS-RPCE_pict968e2f6b-cba6-4c57-5327-718c07ce75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PCE_pict968e2f6b-cba6-4c57-5327-718c07ce75f8.png" descr="MS-RPCE_pict968e2f6b-cba6-4c57-5327-718c07ce75f8.png"/>
                    <pic:cNvPicPr>
                      <a:picLocks noChangeAspect="1" noChangeArrowheads="1"/>
                    </pic:cNvPicPr>
                  </pic:nvPicPr>
                  <pic:blipFill>
                    <a:blip r:embed="rId311" cstate="print"/>
                    <a:srcRect/>
                    <a:stretch>
                      <a:fillRect/>
                    </a:stretch>
                  </pic:blipFill>
                  <pic:spPr bwMode="auto">
                    <a:xfrm>
                      <a:off x="0" y="0"/>
                      <a:ext cx="1838325" cy="30575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5</w:t>
        </w:r>
      </w:fldSimple>
      <w:r>
        <w:t>: PDU structure</w:t>
      </w:r>
    </w:p>
    <w:p w:rsidR="000F2369" w:rsidRDefault="00D06027">
      <w:pPr>
        <w:pStyle w:val="Heading4"/>
      </w:pPr>
      <w:bookmarkStart w:id="254" w:name="section_55c10f4490374d51aaffc146bd0f1988"/>
      <w:bookmarkStart w:id="255" w:name="_Toc423365888"/>
      <w:r>
        <w:t>Fault Packet</w:t>
      </w:r>
      <w:bookmarkEnd w:id="254"/>
      <w:bookmarkEnd w:id="255"/>
      <w:r>
        <w:fldChar w:fldCharType="begin"/>
      </w:r>
      <w:r>
        <w:instrText xml:space="preserve"> XE "Fault packet"</w:instrText>
      </w:r>
      <w:r>
        <w:fldChar w:fldCharType="end"/>
      </w:r>
    </w:p>
    <w:p w:rsidR="000F2369" w:rsidRDefault="00D06027">
      <w:r>
        <w:t xml:space="preserve">A fault PDU MUST NOT contain any of the error codes specified in section </w:t>
      </w:r>
      <w:hyperlink w:anchor="Section_73e85b6afdbe46d69a6ad72cc91fce3f" w:history="1">
        <w:r>
          <w:rPr>
            <w:rStyle w:val="Hyperlink"/>
          </w:rPr>
          <w:t>3.2.3.5</w:t>
        </w:r>
      </w:hyperlink>
      <w:r>
        <w:t>.</w:t>
      </w:r>
    </w:p>
    <w:p w:rsidR="000F2369" w:rsidRDefault="00D06027">
      <w:pPr>
        <w:pStyle w:val="Heading4"/>
      </w:pPr>
      <w:bookmarkStart w:id="256" w:name="section_c9c4cc8292ed4f9f98c6b63878ec3406"/>
      <w:bookmarkStart w:id="257" w:name="_Toc423365889"/>
      <w:r>
        <w:t>PF2_UNRELATED Flag</w:t>
      </w:r>
      <w:bookmarkEnd w:id="256"/>
      <w:bookmarkEnd w:id="257"/>
      <w:r>
        <w:fldChar w:fldCharType="begin"/>
      </w:r>
      <w:r>
        <w:instrText xml:space="preserve"> XE "PF2_UNRELATED flag"</w:instrText>
      </w:r>
      <w:r>
        <w:fldChar w:fldCharType="end"/>
      </w:r>
    </w:p>
    <w:p w:rsidR="000F2369" w:rsidRDefault="00D06027">
      <w:r>
        <w:t xml:space="preserve">These extensions extend the PDU format by defining the </w:t>
      </w:r>
      <w:r>
        <w:rPr>
          <w:b/>
        </w:rPr>
        <w:t>reserved_04</w:t>
      </w:r>
      <w:r>
        <w:t xml:space="preserve"> bit of the second set of PDU flags (flags2), as specified in </w:t>
      </w:r>
      <w:hyperlink r:id="rId312">
        <w:r>
          <w:rPr>
            <w:rStyle w:val="Hyperlink"/>
          </w:rPr>
          <w:t>[C706]</w:t>
        </w:r>
      </w:hyperlink>
      <w:r>
        <w:t xml:space="preserve"> section 12, as PF2_UNRELATED. This flag has meaning only in a REQUEST packet.</w:t>
      </w:r>
    </w:p>
    <w:p w:rsidR="000F2369" w:rsidRDefault="00D06027">
      <w:r>
        <w:t xml:space="preserve">The server SHOULD </w:t>
      </w:r>
      <w:bookmarkStart w:id="258"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258"/>
      <w:r>
        <w:t xml:space="preserve">set the PF2_UNRELATED flag in all conv_who_are_you2 and conv_who_are_you_auth requests to indicate to the client that the server can correctly interpret client requests with the flag set. </w:t>
      </w:r>
    </w:p>
    <w:p w:rsidR="000F2369" w:rsidRDefault="00D06027">
      <w:r>
        <w:t xml:space="preserve">The client MUST set the PF2_UNRELATED flag in a </w:t>
      </w:r>
      <w:hyperlink w:anchor="Section_f9a13e59b81d4471850d187a1601c7d9" w:history="1">
        <w:r>
          <w:rPr>
            <w:rStyle w:val="Hyperlink"/>
          </w:rPr>
          <w:t>REQUEST</w:t>
        </w:r>
      </w:hyperlink>
      <w:r>
        <w:t xml:space="preserve"> packet if the packet should not cancel the </w:t>
      </w:r>
      <w:hyperlink w:anchor="gt_40358b87-f131-4ea9-8e87-51912d97d3cf">
        <w:r>
          <w:rPr>
            <w:rStyle w:val="HyperlinkGreen"/>
            <w:b/>
          </w:rPr>
          <w:t>activity's</w:t>
        </w:r>
      </w:hyperlink>
      <w:r>
        <w:t xml:space="preserve"> previous call sequence numbers. For usage information, see section </w:t>
      </w:r>
      <w:hyperlink w:anchor="Section_38ae9f5adac246adb2b79c43f211d9f6" w:history="1">
        <w:r>
          <w:rPr>
            <w:rStyle w:val="Hyperlink"/>
          </w:rPr>
          <w:t>3</w:t>
        </w:r>
      </w:hyperlink>
      <w:r>
        <w:t>.</w:t>
      </w:r>
    </w:p>
    <w:p w:rsidR="000F2369" w:rsidRDefault="00D06027">
      <w:pPr>
        <w:pStyle w:val="Heading4"/>
      </w:pPr>
      <w:bookmarkStart w:id="259" w:name="section_45da6d3d58af4a8eb488282b890d255c"/>
      <w:bookmarkStart w:id="260" w:name="_Toc423365890"/>
      <w:r>
        <w:t>sec_trailer_cl Structure</w:t>
      </w:r>
      <w:bookmarkEnd w:id="259"/>
      <w:bookmarkEnd w:id="260"/>
      <w:r>
        <w:fldChar w:fldCharType="begin"/>
      </w:r>
      <w:r>
        <w:instrText xml:space="preserve"> XE "sec_trailer_cl structure"</w:instrText>
      </w:r>
      <w:r>
        <w:fldChar w:fldCharType="end"/>
      </w:r>
    </w:p>
    <w:p w:rsidR="000F2369" w:rsidRDefault="00D06027">
      <w:r>
        <w:t xml:space="preserve">When a PDU header's auth_proto field is nonzero, </w:t>
      </w:r>
      <w:hyperlink r:id="rId313">
        <w:r>
          <w:rPr>
            <w:rStyle w:val="Hyperlink"/>
          </w:rPr>
          <w:t>[C706]</w:t>
        </w:r>
      </w:hyperlink>
      <w:r>
        <w:t xml:space="preserve"> section 12.3, and section 13.3.4, specify that the stub data of the packet is padded to the next 8-byte boundary and MUST be followed by an auth_trailer_cl_t structure. These extensions divide the auth_trailer_cl_t type into a fixed-length security header and a variable-length token following the security header. For information on the authentication token, including determination of its length, see section </w:t>
      </w:r>
      <w:hyperlink w:anchor="Section_164fa983fd9a42fcb0c66807501de7ef" w:history="1">
        <w:r>
          <w:rPr>
            <w:rStyle w:val="Hyperlink"/>
          </w:rPr>
          <w:t>2.2.3.5</w:t>
        </w:r>
      </w:hyperlink>
      <w:r>
        <w:t>.</w:t>
      </w:r>
    </w:p>
    <w:p w:rsidR="000F2369" w:rsidRDefault="00D06027">
      <w:r>
        <w:t>For request and response PDUs, where the request and response PDUs are part of a fragmented request or where response and authentication are requested, the sec_trailer_cl structure is present in every fragment of the request or response.</w:t>
      </w:r>
    </w:p>
    <w:p w:rsidR="000F2369" w:rsidRDefault="00D06027">
      <w:pPr>
        <w:pStyle w:val="Code"/>
      </w:pPr>
      <w:r>
        <w:t>typedef struct {</w:t>
      </w:r>
    </w:p>
    <w:p w:rsidR="000F2369" w:rsidRDefault="00D06027">
      <w:pPr>
        <w:pStyle w:val="Code"/>
      </w:pPr>
      <w:r>
        <w:t xml:space="preserve">  unsigned char auth_level;</w:t>
      </w:r>
    </w:p>
    <w:p w:rsidR="000F2369" w:rsidRDefault="00D06027">
      <w:pPr>
        <w:pStyle w:val="Code"/>
      </w:pPr>
      <w:r>
        <w:t xml:space="preserve">  unsigned char key_vers_num;</w:t>
      </w:r>
    </w:p>
    <w:p w:rsidR="000F2369" w:rsidRDefault="00D06027">
      <w:pPr>
        <w:pStyle w:val="Code"/>
      </w:pPr>
      <w:r>
        <w:t>} sec_trailer_cl;</w:t>
      </w:r>
    </w:p>
    <w:p w:rsidR="000F2369" w:rsidRDefault="00D06027">
      <w:pPr>
        <w:pStyle w:val="Definition-Field"/>
      </w:pPr>
      <w:r>
        <w:rPr>
          <w:b/>
        </w:rPr>
        <w:t>auth_level:</w:t>
      </w:r>
      <w:r>
        <w:t xml:space="preserve">   This field MUST be one of the authentication levels specified in section </w:t>
      </w:r>
      <w:hyperlink w:anchor="Section_425a7c53c33a48688e5b2a850d40dc73" w:history="1">
        <w:r>
          <w:rPr>
            <w:rStyle w:val="Hyperlink"/>
          </w:rPr>
          <w:t>2.2.1.1.8</w:t>
        </w:r>
      </w:hyperlink>
      <w:r>
        <w:t xml:space="preserve">. The values serve a dual purpose. The first purpose is to specify how security has to be applied to the PDU, as specified in section </w:t>
      </w:r>
      <w:hyperlink w:anchor="Section_dc0b2fa42d1d49c78d9343736725b55b" w:history="1">
        <w:r>
          <w:rPr>
            <w:rStyle w:val="Hyperlink"/>
          </w:rPr>
          <w:t>3.3.1.5.2</w:t>
        </w:r>
      </w:hyperlink>
      <w:r>
        <w:t xml:space="preserve">. The second purpose is to serve as a parameter to the security provider that it SHOULD use to determine how to provide protection for the PDU; for details on how security providers use that, see the documentation for the respective security provider. If a request or response is fragmented, all PDUs from that request or response MUST have the same </w:t>
      </w:r>
      <w:r>
        <w:rPr>
          <w:b/>
        </w:rPr>
        <w:t>auth_level</w:t>
      </w:r>
      <w:r>
        <w:t>.</w:t>
      </w:r>
    </w:p>
    <w:p w:rsidR="000F2369" w:rsidRDefault="00D06027">
      <w:pPr>
        <w:pStyle w:val="Definition-Field"/>
      </w:pPr>
      <w:r>
        <w:rPr>
          <w:b/>
        </w:rPr>
        <w:t>key_vers_num:</w:t>
      </w:r>
      <w:r>
        <w:t>   This field is a numeric identifier that identifies the security context within the activity that MUST be used for this PDU.</w:t>
      </w:r>
    </w:p>
    <w:p w:rsidR="000F2369" w:rsidRDefault="00D06027">
      <w:pPr>
        <w:pStyle w:val="Definition-Field2"/>
      </w:pPr>
      <w:r>
        <w:t xml:space="preserve">Immediately after the sec_trailer_cl structure, there MUST be a sequence of padding bytes followed by a BLOB carrying the authentication information produced by the security provider. This BLOB is called the authentication token. </w:t>
      </w:r>
    </w:p>
    <w:p w:rsidR="000F2369" w:rsidRDefault="00D06027">
      <w:pPr>
        <w:pStyle w:val="Definition-Field2"/>
      </w:pPr>
      <w:r>
        <w:t xml:space="preserve">If the </w:t>
      </w:r>
      <w:r>
        <w:rPr>
          <w:b/>
        </w:rPr>
        <w:t>auth_level</w:t>
      </w:r>
      <w:r>
        <w:t xml:space="preserve"> is </w:t>
      </w:r>
      <w:r>
        <w:rPr>
          <w:b/>
        </w:rPr>
        <w:t>RPC_C_AUTHN_LEVEL_PKT_PRIVACY</w:t>
      </w:r>
      <w:r>
        <w:t>, the number of padding bytes is calculated as follows.</w:t>
      </w:r>
    </w:p>
    <w:p w:rsidR="000F2369" w:rsidRDefault="00D06027">
      <w:pPr>
        <w:pStyle w:val="Definition-Field2"/>
      </w:pPr>
      <w:r>
        <w:t>Number of padding bytes = MBSR4 - 2</w:t>
      </w:r>
    </w:p>
    <w:p w:rsidR="000F2369" w:rsidRDefault="00D06027">
      <w:pPr>
        <w:pStyle w:val="Definition-Field2"/>
      </w:pPr>
      <w:r>
        <w:t xml:space="preserve">where </w:t>
      </w:r>
    </w:p>
    <w:p w:rsidR="000F2369" w:rsidRDefault="00D06027">
      <w:pPr>
        <w:pStyle w:val="ListParagraph"/>
        <w:numPr>
          <w:ilvl w:val="0"/>
          <w:numId w:val="57"/>
        </w:numPr>
        <w:ind w:left="720"/>
      </w:pPr>
      <w:r>
        <w:t xml:space="preserve">MBSR4: </w:t>
      </w:r>
      <w:r>
        <w:rPr>
          <w:b/>
        </w:rPr>
        <w:t>MessageBlockSize</w:t>
      </w:r>
      <w:r>
        <w:t xml:space="preserve"> of the security context rounded up to a multiple of 4.</w:t>
      </w:r>
    </w:p>
    <w:p w:rsidR="000F2369" w:rsidRDefault="00D06027">
      <w:pPr>
        <w:pStyle w:val="Definition-Field2"/>
      </w:pPr>
      <w:r>
        <w:t xml:space="preserve">See the documentation for the respective security provider for the value of the </w:t>
      </w:r>
      <w:r>
        <w:rPr>
          <w:b/>
        </w:rPr>
        <w:t>MessageBlockSize</w:t>
      </w:r>
      <w:r>
        <w:t xml:space="preserve">. </w:t>
      </w:r>
      <w:r>
        <w:rPr>
          <w:b/>
        </w:rPr>
        <w:t>MessageBlockSize</w:t>
      </w:r>
      <w:r>
        <w:t xml:space="preserve"> MUST be a power of 2.</w:t>
      </w:r>
    </w:p>
    <w:p w:rsidR="000F2369" w:rsidRDefault="00D06027">
      <w:pPr>
        <w:pStyle w:val="Definition-Field2"/>
      </w:pPr>
      <w:r>
        <w:t xml:space="preserve">For other </w:t>
      </w:r>
      <w:r>
        <w:rPr>
          <w:b/>
        </w:rPr>
        <w:t>auth_level</w:t>
      </w:r>
      <w:r>
        <w:t xml:space="preserve"> values, the number of padding bytes is two.</w:t>
      </w:r>
    </w:p>
    <w:p w:rsidR="000F2369" w:rsidRDefault="00D06027">
      <w:pPr>
        <w:pStyle w:val="Heading4"/>
      </w:pPr>
      <w:bookmarkStart w:id="261" w:name="section_164fa983fd9a42fcb0c66807501de7ef"/>
      <w:bookmarkStart w:id="262" w:name="_Toc423365891"/>
      <w:r>
        <w:t>Authentication Tokens</w:t>
      </w:r>
      <w:bookmarkEnd w:id="261"/>
      <w:bookmarkEnd w:id="262"/>
      <w:r>
        <w:fldChar w:fldCharType="begin"/>
      </w:r>
      <w:r>
        <w:instrText xml:space="preserve"> XE "Authentication tokens"</w:instrText>
      </w:r>
      <w:r>
        <w:fldChar w:fldCharType="end"/>
      </w:r>
    </w:p>
    <w:p w:rsidR="000F2369" w:rsidRDefault="00D06027">
      <w:r>
        <w:t xml:space="preserve">The token length is not transmitted explicitly. A recipient infers the length of the token by subtracting the combined length of the connectionless RPC header, stub data, </w:t>
      </w:r>
      <w:hyperlink w:anchor="Section_45da6d3d58af4a8eb488282b890d255c" w:history="1">
        <w:r>
          <w:rPr>
            <w:rStyle w:val="Hyperlink"/>
          </w:rPr>
          <w:t>sec_trailer_cl</w:t>
        </w:r>
      </w:hyperlink>
      <w:r>
        <w:t xml:space="preserve">, and padding bytes from the length of the received packet, as reported by the underlying transport. </w:t>
      </w:r>
    </w:p>
    <w:p w:rsidR="000F2369" w:rsidRDefault="00D06027">
      <w:r>
        <w:t xml:space="preserve">A client or a server (that, during processing, has allocated more space for the authentication token than the security provider fills in) SHOULD </w:t>
      </w:r>
      <w:bookmarkStart w:id="263"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263"/>
      <w:r>
        <w:t>fill in the rest of the allocated space with zero octets. These zero octets are still considered to belong to the authentication token part of the PDU.</w:t>
      </w:r>
      <w:bookmarkStart w:id="264"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264"/>
    </w:p>
    <w:tbl>
      <w:tblPr>
        <w:tblStyle w:val="Table-ShadedHeader"/>
        <w:tblW w:w="0" w:type="auto"/>
        <w:tblLook w:val="04A0" w:firstRow="1" w:lastRow="0" w:firstColumn="1" w:lastColumn="0" w:noHBand="0" w:noVBand="1"/>
      </w:tblPr>
      <w:tblGrid>
        <w:gridCol w:w="2804"/>
        <w:gridCol w:w="6671"/>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RPC PDU </w:t>
            </w:r>
          </w:p>
        </w:tc>
        <w:tc>
          <w:tcPr>
            <w:tcW w:w="0" w:type="auto"/>
          </w:tcPr>
          <w:p w:rsidR="000F2369" w:rsidRDefault="00D06027">
            <w:pPr>
              <w:pStyle w:val="TableHeaderText"/>
            </w:pPr>
            <w:r>
              <w:t xml:space="preserve"> GSS call producing auth_value  </w:t>
            </w:r>
          </w:p>
        </w:tc>
      </w:tr>
      <w:tr w:rsidR="000F2369" w:rsidTr="000F2369">
        <w:tc>
          <w:tcPr>
            <w:tcW w:w="0" w:type="auto"/>
          </w:tcPr>
          <w:p w:rsidR="000F2369" w:rsidRDefault="00D06027">
            <w:pPr>
              <w:pStyle w:val="TableBodyText"/>
            </w:pPr>
            <w:r>
              <w:t xml:space="preserve"> Conv_who_are_you_auth's in_data parameter </w:t>
            </w:r>
          </w:p>
        </w:tc>
        <w:tc>
          <w:tcPr>
            <w:tcW w:w="0" w:type="auto"/>
          </w:tcPr>
          <w:p w:rsidR="000F2369" w:rsidRDefault="00D06027">
            <w:pPr>
              <w:pStyle w:val="TableBodyText"/>
            </w:pPr>
            <w:r>
              <w:t xml:space="preserve">First call to GSS_Accept_sec_context, as specified in </w:t>
            </w:r>
            <w:hyperlink r:id="rId314">
              <w:r>
                <w:rPr>
                  <w:rStyle w:val="Hyperlink"/>
                </w:rPr>
                <w:t>[RFC2743]</w:t>
              </w:r>
            </w:hyperlink>
            <w:r>
              <w:t xml:space="preserve"> section 2.2.2.</w:t>
            </w:r>
          </w:p>
        </w:tc>
      </w:tr>
      <w:tr w:rsidR="000F2369" w:rsidTr="000F2369">
        <w:tc>
          <w:tcPr>
            <w:tcW w:w="0" w:type="auto"/>
          </w:tcPr>
          <w:p w:rsidR="000F2369" w:rsidRDefault="00D06027">
            <w:pPr>
              <w:pStyle w:val="TableBodyText"/>
            </w:pPr>
            <w:r>
              <w:t xml:space="preserve"> Conv_who_are_you_auth's out_data parameter </w:t>
            </w:r>
          </w:p>
        </w:tc>
        <w:tc>
          <w:tcPr>
            <w:tcW w:w="0" w:type="auto"/>
          </w:tcPr>
          <w:p w:rsidR="000F2369" w:rsidRDefault="00D06027">
            <w:pPr>
              <w:pStyle w:val="TableBodyText"/>
            </w:pPr>
            <w:r>
              <w:t>Second call to GSS_Init_sec_context, as specified in [RFC2743] section 2.2.1. If the data cannot be returned in a single PDU, the server queries the remainder with calls to conv_who_are_you_auth_more().</w:t>
            </w:r>
          </w:p>
        </w:tc>
      </w:tr>
      <w:tr w:rsidR="000F2369" w:rsidTr="000F2369">
        <w:tc>
          <w:tcPr>
            <w:tcW w:w="0" w:type="auto"/>
          </w:tcPr>
          <w:p w:rsidR="000F2369" w:rsidRDefault="00D06027">
            <w:pPr>
              <w:pStyle w:val="TableBodyText"/>
            </w:pPr>
            <w:r>
              <w:t>Request PDU</w:t>
            </w:r>
          </w:p>
        </w:tc>
        <w:tc>
          <w:tcPr>
            <w:tcW w:w="0" w:type="auto"/>
          </w:tcPr>
          <w:p w:rsidR="000F2369" w:rsidRDefault="00D06027">
            <w:pPr>
              <w:pStyle w:val="TableBodyText"/>
            </w:pPr>
            <w:r>
              <w:t>If the auth_level (as specified in section 2.2.3.4) is RPC_C_AUTHN_LEVEL_PKT_PRIVACY, call to GSS_Wrap (as specified in [RFC2743] section 2.3.3); else call to GSS_GetMIC (as specified in [RFC2743] section 2.3.1).</w:t>
            </w:r>
          </w:p>
        </w:tc>
      </w:tr>
      <w:tr w:rsidR="000F2369" w:rsidTr="000F2369">
        <w:tc>
          <w:tcPr>
            <w:tcW w:w="0" w:type="auto"/>
          </w:tcPr>
          <w:p w:rsidR="000F2369" w:rsidRDefault="00D06027">
            <w:pPr>
              <w:pStyle w:val="TableBodyText"/>
            </w:pPr>
            <w:r>
              <w:t>Response PDU</w:t>
            </w:r>
          </w:p>
        </w:tc>
        <w:tc>
          <w:tcPr>
            <w:tcW w:w="0" w:type="auto"/>
          </w:tcPr>
          <w:p w:rsidR="000F2369" w:rsidRDefault="00D06027">
            <w:pPr>
              <w:pStyle w:val="TableBodyText"/>
            </w:pPr>
            <w:r>
              <w:t>If the auth_level (as specified in section 2.2.3.4) is RPC_C_AUTHN_LEVEL_PKT_PRIVACY, call to GSS_Unwrap (as specified in [RFC2743] section 2.3.4); else call to GSS_VerifyMIC (as specified in [RFC2743] section 2.3.2).</w:t>
            </w:r>
          </w:p>
        </w:tc>
      </w:tr>
    </w:tbl>
    <w:p w:rsidR="000F2369" w:rsidRDefault="000F2369"/>
    <w:p w:rsidR="000F2369" w:rsidRDefault="00D06027">
      <w:pPr>
        <w:pStyle w:val="Heading4"/>
      </w:pPr>
      <w:bookmarkStart w:id="265" w:name="section_3d3398fff71c46f096f8d40bf98fc43b"/>
      <w:bookmarkStart w:id="266" w:name="_Toc423365892"/>
      <w:r>
        <w:t>fack Packet</w:t>
      </w:r>
      <w:bookmarkEnd w:id="265"/>
      <w:bookmarkEnd w:id="266"/>
    </w:p>
    <w:p w:rsidR="000F2369" w:rsidRDefault="00D06027">
      <w:r>
        <w:t xml:space="preserve">Implementation of these extensions MUST send or receive fack packets with the </w:t>
      </w:r>
      <w:r>
        <w:rPr>
          <w:b/>
        </w:rPr>
        <w:t>vers</w:t>
      </w:r>
      <w:r>
        <w:t xml:space="preserve"> field set to 0 or 1. For either version, the definition of the fack PDU remains the same as defined in </w:t>
      </w:r>
      <w:hyperlink r:id="rId315">
        <w:r>
          <w:rPr>
            <w:rStyle w:val="Hyperlink"/>
          </w:rPr>
          <w:t>[C706]</w:t>
        </w:r>
      </w:hyperlink>
      <w:r>
        <w:t xml:space="preserve"> section 12.5.3.4.</w:t>
      </w:r>
      <w:bookmarkStart w:id="267"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267"/>
      <w:r>
        <w:t xml:space="preserve"> </w:t>
      </w:r>
    </w:p>
    <w:p w:rsidR="000F2369" w:rsidRDefault="00D06027">
      <w:pPr>
        <w:pStyle w:val="Heading3"/>
      </w:pPr>
      <w:bookmarkStart w:id="268" w:name="section_5e8b61095122450c8c004b98f3cdb435"/>
      <w:bookmarkStart w:id="269" w:name="_Toc423365893"/>
      <w:r>
        <w:t>IDL Syntax Extensions</w:t>
      </w:r>
      <w:bookmarkEnd w:id="268"/>
      <w:bookmarkEnd w:id="269"/>
      <w:r>
        <w:fldChar w:fldCharType="begin"/>
      </w:r>
      <w:r>
        <w:instrText xml:space="preserve"> XE "Messages:IDL Syntax Extensions" </w:instrText>
      </w:r>
      <w:r>
        <w:fldChar w:fldCharType="end"/>
      </w:r>
      <w:r>
        <w:fldChar w:fldCharType="begin"/>
      </w:r>
      <w:r>
        <w:instrText xml:space="preserve"> XE "IDL Syntax Extensions message" </w:instrText>
      </w:r>
      <w:r>
        <w:fldChar w:fldCharType="end"/>
      </w:r>
      <w:r>
        <w:fldChar w:fldCharType="begin"/>
      </w:r>
      <w:r>
        <w:instrText xml:space="preserve"> XE "IDL extensions - syntax"</w:instrText>
      </w:r>
      <w:r>
        <w:fldChar w:fldCharType="end"/>
      </w:r>
      <w:r>
        <w:fldChar w:fldCharType="begin"/>
      </w:r>
      <w:r>
        <w:instrText xml:space="preserve"> XE "Syntax:IDL extensions"</w:instrText>
      </w:r>
      <w:r>
        <w:fldChar w:fldCharType="end"/>
      </w:r>
    </w:p>
    <w:p w:rsidR="000F2369" w:rsidRDefault="00D06027">
      <w:r>
        <w:t xml:space="preserve">Extensions specified in sections </w:t>
      </w:r>
      <w:hyperlink w:anchor="Section_e202fcc0bde544b58a1610255084623e" w:history="1">
        <w:r>
          <w:rPr>
            <w:rStyle w:val="Hyperlink"/>
          </w:rPr>
          <w:t>2.2.4.1</w:t>
        </w:r>
      </w:hyperlink>
      <w:r>
        <w:t xml:space="preserve"> through </w:t>
      </w:r>
      <w:hyperlink w:anchor="Section_322a301f687646019dc953628133498d" w:history="1">
        <w:r>
          <w:rPr>
            <w:rStyle w:val="Hyperlink"/>
          </w:rPr>
          <w:t>2.2.4.11</w:t>
        </w:r>
      </w:hyperlink>
      <w:r>
        <w:t xml:space="preserve"> affect the syntax of the message, while extensions specified in sections </w:t>
      </w:r>
      <w:hyperlink w:anchor="Section_38b9984f219c48beb2f0423850bd4a6e" w:history="1">
        <w:r>
          <w:rPr>
            <w:rStyle w:val="Hyperlink"/>
          </w:rPr>
          <w:t>2.2.4.13</w:t>
        </w:r>
      </w:hyperlink>
      <w:r>
        <w:t xml:space="preserve"> through </w:t>
      </w:r>
      <w:hyperlink w:anchor="Section_2101f4ac959941eea804afb2765d3dbb" w:history="1">
        <w:r>
          <w:rPr>
            <w:rStyle w:val="Hyperlink"/>
          </w:rPr>
          <w:t>2.2.4.17</w:t>
        </w:r>
      </w:hyperlink>
      <w:r>
        <w:t xml:space="preserve"> affect the processing of the message without directly changing the messages. Extensions specified in section </w:t>
      </w:r>
      <w:hyperlink w:anchor="Section_22310a1301c448ccb9d7ab9d2b3a142c" w:history="1">
        <w:r>
          <w:rPr>
            <w:rStyle w:val="Hyperlink"/>
          </w:rPr>
          <w:t>2.2.4.18</w:t>
        </w:r>
      </w:hyperlink>
      <w:r>
        <w:t xml:space="preserve"> affects neither the syntax nor the processing of the message.</w:t>
      </w:r>
    </w:p>
    <w:p w:rsidR="000F2369" w:rsidRDefault="00D06027">
      <w:pPr>
        <w:pStyle w:val="Heading4"/>
      </w:pPr>
      <w:bookmarkStart w:id="270" w:name="section_e202fcc0bde544b58a1610255084623e"/>
      <w:bookmarkStart w:id="271" w:name="_Toc423365894"/>
      <w:r>
        <w:t>New Primitive Types</w:t>
      </w:r>
      <w:bookmarkEnd w:id="270"/>
      <w:bookmarkEnd w:id="271"/>
      <w:r>
        <w:fldChar w:fldCharType="begin"/>
      </w:r>
      <w:r>
        <w:instrText xml:space="preserve"> XE "Primitive types - syntax"</w:instrText>
      </w:r>
      <w:r>
        <w:fldChar w:fldCharType="end"/>
      </w:r>
      <w:r>
        <w:fldChar w:fldCharType="begin"/>
      </w:r>
      <w:r>
        <w:instrText xml:space="preserve"> XE "New primitive types - syntax"</w:instrText>
      </w:r>
      <w:r>
        <w:fldChar w:fldCharType="end"/>
      </w:r>
      <w:r>
        <w:fldChar w:fldCharType="begin"/>
      </w:r>
      <w:r>
        <w:instrText xml:space="preserve"> XE "Syntax:new primitive types"</w:instrText>
      </w:r>
      <w:r>
        <w:fldChar w:fldCharType="end"/>
      </w:r>
    </w:p>
    <w:p w:rsidR="000F2369" w:rsidRDefault="00D06027">
      <w:pPr>
        <w:pStyle w:val="Heading5"/>
      </w:pPr>
      <w:bookmarkStart w:id="272" w:name="section_fb1d504ccefc4bf4bc41f30c0980469b"/>
      <w:bookmarkStart w:id="273" w:name="_Toc423365895"/>
      <w:r>
        <w:t>wchar_t</w:t>
      </w:r>
      <w:bookmarkEnd w:id="272"/>
      <w:bookmarkEnd w:id="273"/>
      <w:r>
        <w:fldChar w:fldCharType="begin"/>
      </w:r>
      <w:r>
        <w:instrText xml:space="preserve"> XE "wchar_t"</w:instrText>
      </w:r>
      <w:r>
        <w:fldChar w:fldCharType="end"/>
      </w:r>
    </w:p>
    <w:p w:rsidR="000F2369" w:rsidRDefault="00D06027">
      <w:r>
        <w:t xml:space="preserve">wchar_t designates a wide character type. It is treated as an unsigned short by using the rules for an unsigned short, as specified in </w:t>
      </w:r>
      <w:hyperlink r:id="rId316">
        <w:r>
          <w:rPr>
            <w:rStyle w:val="Hyperlink"/>
          </w:rPr>
          <w:t>[C706]</w:t>
        </w:r>
      </w:hyperlink>
      <w:r>
        <w:t xml:space="preserve"> section 14.2.5. </w:t>
      </w:r>
    </w:p>
    <w:p w:rsidR="000F2369" w:rsidRDefault="00D06027">
      <w:r>
        <w:t xml:space="preserve">A </w:t>
      </w:r>
      <w:r>
        <w:rPr>
          <w:b/>
        </w:rPr>
        <w:t>string</w:t>
      </w:r>
      <w:r>
        <w:t xml:space="preserve"> attribute can be applied to a pointer or array of type wchar_t. This indicates a string of wide characters, as specified in [C706] section 14.3.4. The terminator for a wide character string is two octets of zero (0).</w:t>
      </w:r>
    </w:p>
    <w:p w:rsidR="000F2369" w:rsidRDefault="00D06027">
      <w:pPr>
        <w:pStyle w:val="Heading5"/>
      </w:pPr>
      <w:bookmarkStart w:id="274" w:name="section_56a887a7753a4fae844cf2eb36a7a5de"/>
      <w:bookmarkStart w:id="275" w:name="_Toc423365896"/>
      <w:r>
        <w:t>__int3264</w:t>
      </w:r>
      <w:bookmarkEnd w:id="274"/>
      <w:bookmarkEnd w:id="275"/>
      <w:r>
        <w:fldChar w:fldCharType="begin"/>
      </w:r>
      <w:r>
        <w:instrText xml:space="preserve"> XE "__int3264"</w:instrText>
      </w:r>
      <w:r>
        <w:fldChar w:fldCharType="end"/>
      </w:r>
    </w:p>
    <w:p w:rsidR="000F2369" w:rsidRDefault="00D06027">
      <w:r>
        <w:t xml:space="preserve">In NDR transfer syntax, __int3264, as specified in </w:t>
      </w:r>
      <w:hyperlink r:id="rId317">
        <w:r>
          <w:rPr>
            <w:rStyle w:val="Hyperlink"/>
          </w:rPr>
          <w:t>[MS-DTYP]</w:t>
        </w:r>
      </w:hyperlink>
      <w:r>
        <w:t xml:space="preserve"> section 2.2.1, is represented as four octets in the octet stream by using the same format as a long integer.</w:t>
      </w:r>
    </w:p>
    <w:p w:rsidR="000F2369" w:rsidRDefault="00D06027">
      <w:r>
        <w:t xml:space="preserve">In </w:t>
      </w:r>
      <w:hyperlink w:anchor="gt_29385c51-3799-4da6-8291-32fc46a81970">
        <w:r>
          <w:rPr>
            <w:rStyle w:val="HyperlinkGreen"/>
            <w:b/>
          </w:rPr>
          <w:t>64-Bit Network Data Representation (NDR64)</w:t>
        </w:r>
      </w:hyperlink>
      <w:r>
        <w:t xml:space="preserve"> transfer syntax, __int3264 is treated as hyper, as specified in </w:t>
      </w:r>
      <w:hyperlink r:id="rId318">
        <w:r>
          <w:rPr>
            <w:rStyle w:val="Hyperlink"/>
          </w:rPr>
          <w:t>[C706]</w:t>
        </w:r>
      </w:hyperlink>
      <w:r>
        <w:t xml:space="preserve"> section 14.2.5. </w:t>
      </w:r>
    </w:p>
    <w:p w:rsidR="000F2369" w:rsidRDefault="00D06027">
      <w:pPr>
        <w:pStyle w:val="Heading5"/>
      </w:pPr>
      <w:bookmarkStart w:id="276" w:name="section_3c47dd19c3df4f5db6693bd972a2ac0f"/>
      <w:bookmarkStart w:id="277" w:name="_Toc423365897"/>
      <w:r>
        <w:t>__int8, __int16, __int32, __int64</w:t>
      </w:r>
      <w:bookmarkEnd w:id="276"/>
      <w:bookmarkEnd w:id="277"/>
      <w:r>
        <w:fldChar w:fldCharType="begin"/>
      </w:r>
      <w:r>
        <w:instrText xml:space="preserve"> XE "__int64"</w:instrText>
      </w:r>
      <w:r>
        <w:fldChar w:fldCharType="end"/>
      </w:r>
      <w:r>
        <w:fldChar w:fldCharType="begin"/>
      </w:r>
      <w:r>
        <w:instrText xml:space="preserve"> XE "__int32"</w:instrText>
      </w:r>
      <w:r>
        <w:fldChar w:fldCharType="end"/>
      </w:r>
      <w:r>
        <w:fldChar w:fldCharType="begin"/>
      </w:r>
      <w:r>
        <w:instrText xml:space="preserve"> XE "__int16"</w:instrText>
      </w:r>
      <w:r>
        <w:fldChar w:fldCharType="end"/>
      </w:r>
      <w:r>
        <w:fldChar w:fldCharType="begin"/>
      </w:r>
      <w:r>
        <w:instrText xml:space="preserve"> XE "__int8"</w:instrText>
      </w:r>
      <w:r>
        <w:fldChar w:fldCharType="end"/>
      </w:r>
    </w:p>
    <w:p w:rsidR="000F2369" w:rsidRDefault="00D06027">
      <w:r>
        <w:t xml:space="preserve">Sized integer types are supported in these extensions. Applications can declare 8-bit, 16-bit, 32-bit, or 64-bit integer variables by using the __intn type specifier, where n is 8, 16, 32, or 64. __int8, __int16, __int32, __int64 MUST be synonymous to small, short, long, and hyper, respectively, as specified in </w:t>
      </w:r>
      <w:hyperlink r:id="rId319">
        <w:r>
          <w:rPr>
            <w:rStyle w:val="Hyperlink"/>
          </w:rPr>
          <w:t>[C706]</w:t>
        </w:r>
      </w:hyperlink>
      <w:r>
        <w:t xml:space="preserve"> section 14.2.5. </w:t>
      </w:r>
    </w:p>
    <w:p w:rsidR="000F2369" w:rsidRDefault="00D06027">
      <w:pPr>
        <w:pStyle w:val="Heading5"/>
      </w:pPr>
      <w:bookmarkStart w:id="278" w:name="section_2625a88872664f228b415ea78f68a134"/>
      <w:bookmarkStart w:id="279" w:name="_Toc423365898"/>
      <w:r>
        <w:t>int</w:t>
      </w:r>
      <w:bookmarkEnd w:id="278"/>
      <w:bookmarkEnd w:id="279"/>
    </w:p>
    <w:p w:rsidR="000F2369" w:rsidRDefault="00D06027">
      <w:r>
        <w:rPr>
          <w:b/>
        </w:rPr>
        <w:t>int</w:t>
      </w:r>
      <w:r>
        <w:t xml:space="preserve"> MUST be treated as synonymous to </w:t>
      </w:r>
      <w:r>
        <w:rPr>
          <w:b/>
        </w:rPr>
        <w:t>long</w:t>
      </w:r>
      <w:r>
        <w:t xml:space="preserve"> as specified in </w:t>
      </w:r>
      <w:hyperlink r:id="rId320">
        <w:r>
          <w:rPr>
            <w:rStyle w:val="Hyperlink"/>
          </w:rPr>
          <w:t>[C706]</w:t>
        </w:r>
      </w:hyperlink>
      <w:r>
        <w:t xml:space="preserve"> section 14.2.5.</w:t>
      </w:r>
    </w:p>
    <w:p w:rsidR="000F2369" w:rsidRDefault="00D06027">
      <w:pPr>
        <w:pStyle w:val="Heading4"/>
      </w:pPr>
      <w:bookmarkStart w:id="280" w:name="section_48a625b1a38344e281064323d1361817"/>
      <w:bookmarkStart w:id="281" w:name="_Toc423365899"/>
      <w:r>
        <w:t>Callback</w:t>
      </w:r>
      <w:bookmarkEnd w:id="280"/>
      <w:bookmarkEnd w:id="281"/>
      <w:r>
        <w:fldChar w:fldCharType="begin"/>
      </w:r>
      <w:r>
        <w:instrText xml:space="preserve"> XE "Callback"</w:instrText>
      </w:r>
      <w:r>
        <w:fldChar w:fldCharType="end"/>
      </w:r>
    </w:p>
    <w:p w:rsidR="000F2369" w:rsidRDefault="00D06027">
      <w:r>
        <w:t>These extensions allow static callback functions to be declared in the client side of a distributed application. This functionality provides a way for the server to make an RPC method call to the client. During a callback, the original client that initiates the call is defined as a callback server.</w:t>
      </w:r>
    </w:p>
    <w:p w:rsidR="000F2369" w:rsidRDefault="00D06027">
      <w:r>
        <w:t xml:space="preserve">Callback routines are declared by using a </w:t>
      </w:r>
      <w:r>
        <w:rPr>
          <w:b/>
        </w:rPr>
        <w:t>callback</w:t>
      </w:r>
      <w:r>
        <w:t xml:space="preserve"> keyword in an IDL file.</w:t>
      </w:r>
    </w:p>
    <w:p w:rsidR="000F2369" w:rsidRDefault="00D06027">
      <w:r>
        <w:t>These extensions use operation numbers (</w:t>
      </w:r>
      <w:hyperlink w:anchor="gt_e127848e-c66d-427d-b3aa-9f904fa4ada7">
        <w:r>
          <w:rPr>
            <w:rStyle w:val="HyperlinkGreen"/>
            <w:b/>
          </w:rPr>
          <w:t>opnums</w:t>
        </w:r>
      </w:hyperlink>
      <w:r>
        <w:t xml:space="preserve">) to inform a callback server of the operation it should call. Callback operations and noncallback operations use overlapping ranges of opnums starting at zero to identify the operation by using the following rules: Operation numbers for callback operations MUST be generated consecutively, counting callback operations only, beginning with 0 (zero), in the order in which callback operations appear in the IDL source. Callback operations MUST be excluded in calculating the operation numbers for noncallback operations. If an operation is called in the context of a callback (for information on handling callbacks, see section </w:t>
      </w:r>
      <w:hyperlink w:anchor="Section_4edfcaffb03f4e99b1d0029b755b4059" w:history="1">
        <w:r>
          <w:rPr>
            <w:rStyle w:val="Hyperlink"/>
          </w:rPr>
          <w:t>3.3.1.5.9</w:t>
        </w:r>
      </w:hyperlink>
      <w:r>
        <w:t xml:space="preserve">), an implementation of this extension MUST use the callback opnum range for calling the method. If an operation is not called in the context of a callback, an implementation of this extension MUST use the opnum range, as specified in </w:t>
      </w:r>
      <w:hyperlink r:id="rId321">
        <w:r>
          <w:rPr>
            <w:rStyle w:val="Hyperlink"/>
          </w:rPr>
          <w:t>[C706]</w:t>
        </w:r>
      </w:hyperlink>
      <w:r>
        <w:t xml:space="preserve"> section 5.2.1.</w:t>
      </w:r>
    </w:p>
    <w:p w:rsidR="000F2369" w:rsidRDefault="00D06027">
      <w:pPr>
        <w:pStyle w:val="Heading4"/>
      </w:pPr>
      <w:bookmarkStart w:id="282" w:name="section_4192be9c58184c34b4821ca5865c51e3"/>
      <w:bookmarkStart w:id="283" w:name="_Toc423365900"/>
      <w:r>
        <w:t>Array of Context Handles</w:t>
      </w:r>
      <w:bookmarkEnd w:id="282"/>
      <w:bookmarkEnd w:id="283"/>
      <w:r>
        <w:fldChar w:fldCharType="begin"/>
      </w:r>
      <w:r>
        <w:instrText xml:space="preserve"> XE "Context handles - array"</w:instrText>
      </w:r>
      <w:r>
        <w:fldChar w:fldCharType="end"/>
      </w:r>
      <w:r>
        <w:fldChar w:fldCharType="begin"/>
      </w:r>
      <w:r>
        <w:instrText xml:space="preserve"> XE "Array of context handles"</w:instrText>
      </w:r>
      <w:r>
        <w:fldChar w:fldCharType="end"/>
      </w:r>
    </w:p>
    <w:p w:rsidR="000F2369" w:rsidRDefault="00D06027">
      <w:r>
        <w:t xml:space="preserve">These extensions extend the use of context handles (as specified in </w:t>
      </w:r>
      <w:hyperlink r:id="rId322">
        <w:r>
          <w:rPr>
            <w:rStyle w:val="Hyperlink"/>
          </w:rPr>
          <w:t>[C706]</w:t>
        </w:r>
      </w:hyperlink>
      <w:r>
        <w:t xml:space="preserve"> section 4.2.16.6), by allowing arrays of context handles.</w:t>
      </w:r>
    </w:p>
    <w:p w:rsidR="000F2369" w:rsidRDefault="00D06027">
      <w:r>
        <w:t>Context handles MUST be parameters, as specified in [C706] section 4.2.16.6. They are valid as an array element but MUST NOT be structure or union members and MUST NOT be the base type of a pipe.</w:t>
      </w:r>
      <w:bookmarkStart w:id="284"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284"/>
      <w:r>
        <w:t xml:space="preserve"> </w:t>
      </w:r>
    </w:p>
    <w:p w:rsidR="000F2369" w:rsidRDefault="00D06027">
      <w:pPr>
        <w:pStyle w:val="Heading4"/>
      </w:pPr>
      <w:bookmarkStart w:id="285" w:name="section_3107bd1b1b5141dfab5bdaa4951300bc"/>
      <w:bookmarkStart w:id="286" w:name="_Toc423365901"/>
      <w:r>
        <w:t>Array of Strings</w:t>
      </w:r>
      <w:bookmarkEnd w:id="285"/>
      <w:bookmarkEnd w:id="286"/>
      <w:r>
        <w:fldChar w:fldCharType="begin"/>
      </w:r>
      <w:r>
        <w:instrText xml:space="preserve"> XE "Strings:array"</w:instrText>
      </w:r>
      <w:r>
        <w:fldChar w:fldCharType="end"/>
      </w:r>
      <w:r>
        <w:fldChar w:fldCharType="begin"/>
      </w:r>
      <w:r>
        <w:instrText xml:space="preserve"> XE "Array of strings"</w:instrText>
      </w:r>
      <w:r>
        <w:fldChar w:fldCharType="end"/>
      </w:r>
    </w:p>
    <w:p w:rsidR="000F2369" w:rsidRDefault="00D06027">
      <w:r>
        <w:t xml:space="preserve">As specified in </w:t>
      </w:r>
      <w:hyperlink r:id="rId323">
        <w:r>
          <w:rPr>
            <w:rStyle w:val="Hyperlink"/>
          </w:rPr>
          <w:t>[C706]</w:t>
        </w:r>
      </w:hyperlink>
      <w:r>
        <w:t xml:space="preserve"> section 14.3.5, an array of strings is treated uniquely by requiring a common string length. These extensions override this base specification as follows: An array of strings MUST be represented as an ordered sequence of representations of the array elements.</w:t>
      </w:r>
    </w:p>
    <w:p w:rsidR="000F2369" w:rsidRDefault="00D06027">
      <w:pPr>
        <w:pStyle w:val="Heading4"/>
      </w:pPr>
      <w:bookmarkStart w:id="287" w:name="section_a9ef776c64c449f0a2edc23703248e90"/>
      <w:bookmarkStart w:id="288" w:name="_Toc423365902"/>
      <w:r>
        <w:t>ms_union</w:t>
      </w:r>
      <w:bookmarkEnd w:id="287"/>
      <w:bookmarkEnd w:id="288"/>
      <w:r>
        <w:fldChar w:fldCharType="begin"/>
      </w:r>
      <w:r>
        <w:instrText xml:space="preserve"> XE "ms_union"</w:instrText>
      </w:r>
      <w:r>
        <w:fldChar w:fldCharType="end"/>
      </w:r>
    </w:p>
    <w:p w:rsidR="000F2369" w:rsidRDefault="00D06027">
      <w:r>
        <w:t xml:space="preserve">As an extension to the NDR definition of union alignment (as specified in </w:t>
      </w:r>
      <w:hyperlink r:id="rId324">
        <w:r>
          <w:rPr>
            <w:rStyle w:val="Hyperlink"/>
          </w:rPr>
          <w:t>[C706]</w:t>
        </w:r>
      </w:hyperlink>
      <w:r>
        <w:t xml:space="preserve"> section 14.3.8), these extensions dictate that the discriminant MUST be aligned per the alignment rules of the data type of the discriminant, and the selected arm MUST be aligned to the largest alignment of all the arms, when ms_union is enabled. Also, in case of an array, each element of the array MUST be aligned to the largest alignment of all the arms. ms_union MUST be ignored in NDR64 transfer syntax. ms_union MUST be ignored for encapsulated unions.</w:t>
      </w:r>
    </w:p>
    <w:p w:rsidR="000F2369" w:rsidRDefault="00D06027">
      <w:r>
        <w:t xml:space="preserve">ms_union is enabled for a union by applying the </w:t>
      </w:r>
      <w:r>
        <w:rPr>
          <w:b/>
        </w:rPr>
        <w:t>ms_union</w:t>
      </w:r>
      <w:r>
        <w:t xml:space="preserve"> type attribute to that union in its IDL file, or for all unions in the IDL file, by using an implementation-specific compiler option.</w:t>
      </w:r>
      <w:bookmarkStart w:id="289"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289"/>
      <w:r>
        <w:t xml:space="preserve"> </w:t>
      </w:r>
    </w:p>
    <w:p w:rsidR="000F2369" w:rsidRDefault="00D06027">
      <w:pPr>
        <w:pStyle w:val="Heading4"/>
      </w:pPr>
      <w:bookmarkStart w:id="290" w:name="section_e99ca3e2ec004e1ea0cb7dd524489132"/>
      <w:bookmarkStart w:id="291" w:name="_Toc423365903"/>
      <w:r>
        <w:t>v1_enum</w:t>
      </w:r>
      <w:bookmarkEnd w:id="290"/>
      <w:bookmarkEnd w:id="291"/>
      <w:r>
        <w:fldChar w:fldCharType="begin"/>
      </w:r>
      <w:r>
        <w:instrText xml:space="preserve"> XE "v1_enum"</w:instrText>
      </w:r>
      <w:r>
        <w:fldChar w:fldCharType="end"/>
      </w:r>
    </w:p>
    <w:p w:rsidR="000F2369" w:rsidRDefault="00D06027">
      <w:r>
        <w:t xml:space="preserve">Enumerated types MUST be treated as signed 32-bit integers when the </w:t>
      </w:r>
      <w:r>
        <w:rPr>
          <w:b/>
        </w:rPr>
        <w:t>v1_enum</w:t>
      </w:r>
      <w:r>
        <w:t xml:space="preserve"> attribute is applied. v1_enum MUST be ignored in NDR64 transfer syntax.</w:t>
      </w:r>
    </w:p>
    <w:p w:rsidR="000F2369" w:rsidRDefault="00D06027">
      <w:r>
        <w:rPr>
          <w:b/>
        </w:rPr>
        <w:t>v1_enum</w:t>
      </w:r>
      <w:r>
        <w:t xml:space="preserve"> can be enabled by specifying v1_enum when defining enumerated types in </w:t>
      </w:r>
      <w:hyperlink w:anchor="gt_9c5903c1-1477-4181-b451-3ba1e34a0c0c">
        <w:r>
          <w:rPr>
            <w:rStyle w:val="HyperlinkGreen"/>
            <w:b/>
          </w:rPr>
          <w:t>Microsoft Interface Definition Language (MIDL)</w:t>
        </w:r>
      </w:hyperlink>
      <w:r>
        <w:t xml:space="preserve"> </w:t>
      </w:r>
      <w:hyperlink r:id="rId325">
        <w:r>
          <w:rPr>
            <w:rStyle w:val="Hyperlink"/>
          </w:rPr>
          <w:t>[MSDN-MIDL]</w:t>
        </w:r>
      </w:hyperlink>
      <w:r>
        <w:t>.</w:t>
      </w:r>
    </w:p>
    <w:p w:rsidR="000F2369" w:rsidRDefault="00D06027">
      <w:pPr>
        <w:pStyle w:val="Heading4"/>
      </w:pPr>
      <w:bookmarkStart w:id="292" w:name="section_e334a9d8f2b84536a5f2869e0f808b4a"/>
      <w:bookmarkStart w:id="293" w:name="_Toc423365904"/>
      <w:r>
        <w:t>Expression in Conformant, Varying, and Union Description</w:t>
      </w:r>
      <w:bookmarkEnd w:id="292"/>
      <w:bookmarkEnd w:id="293"/>
      <w:r>
        <w:fldChar w:fldCharType="begin"/>
      </w:r>
      <w:r>
        <w:instrText xml:space="preserve"> XE "Union description expressions"</w:instrText>
      </w:r>
      <w:r>
        <w:fldChar w:fldCharType="end"/>
      </w:r>
      <w:r>
        <w:fldChar w:fldCharType="begin"/>
      </w:r>
      <w:r>
        <w:instrText xml:space="preserve"> XE "Varying expressions"</w:instrText>
      </w:r>
      <w:r>
        <w:fldChar w:fldCharType="end"/>
      </w:r>
      <w:r>
        <w:fldChar w:fldCharType="begin"/>
      </w:r>
      <w:r>
        <w:instrText xml:space="preserve"> XE "Conformant expressions"</w:instrText>
      </w:r>
      <w:r>
        <w:fldChar w:fldCharType="end"/>
      </w:r>
      <w:r>
        <w:fldChar w:fldCharType="begin"/>
      </w:r>
      <w:r>
        <w:instrText xml:space="preserve"> XE "Expressions - conformant - varying - union description"</w:instrText>
      </w:r>
      <w:r>
        <w:fldChar w:fldCharType="end"/>
      </w:r>
    </w:p>
    <w:p w:rsidR="000F2369" w:rsidRDefault="00D06027">
      <w:r>
        <w:t xml:space="preserve">In these extensions, </w:t>
      </w:r>
      <w:r>
        <w:rPr>
          <w:b/>
        </w:rPr>
        <w:t>first_is</w:t>
      </w:r>
      <w:r>
        <w:t xml:space="preserve">, </w:t>
      </w:r>
      <w:r>
        <w:rPr>
          <w:b/>
        </w:rPr>
        <w:t>last_is</w:t>
      </w:r>
      <w:r>
        <w:t xml:space="preserve">, </w:t>
      </w:r>
      <w:r>
        <w:rPr>
          <w:b/>
        </w:rPr>
        <w:t>length_is</w:t>
      </w:r>
      <w:r>
        <w:t xml:space="preserve">, </w:t>
      </w:r>
      <w:r>
        <w:rPr>
          <w:b/>
        </w:rPr>
        <w:t>size_is</w:t>
      </w:r>
      <w:r>
        <w:t xml:space="preserve">, </w:t>
      </w:r>
      <w:r>
        <w:rPr>
          <w:b/>
        </w:rPr>
        <w:t>max_is</w:t>
      </w:r>
      <w:r>
        <w:t>, and union switch attributes SHOULD accept C-language expressions that evaluate to an integer that represents the runtime value of each specific attribute.</w:t>
      </w:r>
      <w:bookmarkStart w:id="294"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294"/>
      <w:r>
        <w:t xml:space="preserve"> </w:t>
      </w:r>
    </w:p>
    <w:p w:rsidR="000F2369" w:rsidRDefault="00D06027">
      <w:r>
        <w:t xml:space="preserve">For more information, see the example in section </w:t>
      </w:r>
      <w:hyperlink w:anchor="Section_ad703c18564d4238a3718d43cf442f81" w:history="1">
        <w:r>
          <w:rPr>
            <w:rStyle w:val="Hyperlink"/>
          </w:rPr>
          <w:t>4.7</w:t>
        </w:r>
      </w:hyperlink>
      <w:r>
        <w:t>, UNICODE_STRING Representation.</w:t>
      </w:r>
    </w:p>
    <w:p w:rsidR="000F2369" w:rsidRDefault="00D06027">
      <w:pPr>
        <w:pStyle w:val="Heading4"/>
      </w:pPr>
      <w:bookmarkStart w:id="295" w:name="section_8861f49a850a42e2848cfc7d0566607d"/>
      <w:bookmarkStart w:id="296" w:name="_Toc423365905"/>
      <w:r>
        <w:t>Unencapsulated Union</w:t>
      </w:r>
      <w:bookmarkEnd w:id="295"/>
      <w:bookmarkEnd w:id="296"/>
    </w:p>
    <w:p w:rsidR="000F2369" w:rsidRDefault="00D06027">
      <w:r>
        <w:t xml:space="preserve">These extensions extend the specification for marshaling unions to allow </w:t>
      </w:r>
      <w:r>
        <w:rPr>
          <w:i/>
        </w:rPr>
        <w:t>[in]</w:t>
      </w:r>
      <w:r>
        <w:t xml:space="preserve"> or </w:t>
      </w:r>
      <w:r>
        <w:rPr>
          <w:i/>
        </w:rPr>
        <w:t>[in,out]</w:t>
      </w:r>
      <w:r>
        <w:t xml:space="preserve"> parameters to be used as the discriminant for [out] or [in,out] unencapsulated unions. As specified in </w:t>
      </w:r>
      <w:hyperlink r:id="rId326">
        <w:r>
          <w:rPr>
            <w:rStyle w:val="Hyperlink"/>
          </w:rPr>
          <w:t>[C706]</w:t>
        </w:r>
      </w:hyperlink>
      <w:r>
        <w:t xml:space="preserve"> section 14.3.8, the discriminant of an unencapsulated union MUST be </w:t>
      </w:r>
      <w:hyperlink w:anchor="gt_37e89d91-2800-49d1-9d17-45ebe167ad87">
        <w:r>
          <w:rPr>
            <w:rStyle w:val="HyperlinkGreen"/>
            <w:b/>
          </w:rPr>
          <w:t>marshaled</w:t>
        </w:r>
      </w:hyperlink>
      <w:r>
        <w:t xml:space="preserve"> both as the parameter specified in the switch_is construct and as the first part of the union representation. This custom-marshaling is extended as follows: The discriminant of the unencapsulated union MUST be marshaled as the parameter specified in the switch_is construct in the input or output octet stream(s) specified by the directional attribute(s) of the parameter. In addition, the discriminant MUST be marshaled as the first part of the union representation as specified in [C706] section 14.3.8, in the input or output octet stream(s) specified by the directional attribute(s) of the union. </w:t>
      </w:r>
    </w:p>
    <w:p w:rsidR="000F2369" w:rsidRDefault="00D06027">
      <w:pPr>
        <w:pStyle w:val="Heading4"/>
      </w:pPr>
      <w:bookmarkStart w:id="297" w:name="section_3d1f85dd7d174ad4bc3433f04828f61d"/>
      <w:bookmarkStart w:id="298" w:name="_Toc423365906"/>
      <w:r>
        <w:t>pointer_default</w:t>
      </w:r>
      <w:bookmarkEnd w:id="297"/>
      <w:bookmarkEnd w:id="298"/>
      <w:r>
        <w:fldChar w:fldCharType="begin"/>
      </w:r>
      <w:r>
        <w:instrText xml:space="preserve"> XE "pointer_default"</w:instrText>
      </w:r>
      <w:r>
        <w:fldChar w:fldCharType="end"/>
      </w:r>
    </w:p>
    <w:p w:rsidR="000F2369" w:rsidRDefault="00D06027">
      <w:r>
        <w:t xml:space="preserve">With these extensions, the pointer_default attribute, as specified in </w:t>
      </w:r>
      <w:hyperlink r:id="rId327">
        <w:r>
          <w:rPr>
            <w:rStyle w:val="Hyperlink"/>
          </w:rPr>
          <w:t>[C706]</w:t>
        </w:r>
      </w:hyperlink>
      <w:r>
        <w:t xml:space="preserve"> section 4.2.4, is not required. Its default value MUST be pointer_default (unique) when the attribute is absent. </w:t>
      </w:r>
    </w:p>
    <w:p w:rsidR="000F2369" w:rsidRDefault="00D06027">
      <w:pPr>
        <w:pStyle w:val="Heading4"/>
      </w:pPr>
      <w:bookmarkStart w:id="299" w:name="section_97144a7f4d15413cbb8f190f8a9ebe9c"/>
      <w:bookmarkStart w:id="300" w:name="_Toc423365907"/>
      <w:r>
        <w:t>Pointer Attributes</w:t>
      </w:r>
      <w:bookmarkEnd w:id="299"/>
      <w:bookmarkEnd w:id="300"/>
    </w:p>
    <w:p w:rsidR="000F2369" w:rsidRDefault="00D06027">
      <w:r>
        <w:t xml:space="preserve">These extensions make the following changes to the pointer attributes as defined in </w:t>
      </w:r>
      <w:hyperlink r:id="rId328">
        <w:r>
          <w:rPr>
            <w:rStyle w:val="Hyperlink"/>
          </w:rPr>
          <w:t>[C706]</w:t>
        </w:r>
      </w:hyperlink>
      <w:r>
        <w:t xml:space="preserve"> section 4.2.20.3.</w:t>
      </w:r>
    </w:p>
    <w:p w:rsidR="000F2369" w:rsidRDefault="00D06027">
      <w:pPr>
        <w:pStyle w:val="ListParagraph"/>
        <w:numPr>
          <w:ilvl w:val="0"/>
          <w:numId w:val="58"/>
        </w:numPr>
      </w:pPr>
      <w:r>
        <w:t>These extensions MUST allow a pointer attribute, of the first pointer, specified at the reference site (directly in the syntax of an operation declaration) to override the pointer attribute specified at the declared site.</w:t>
      </w:r>
    </w:p>
    <w:p w:rsidR="000F2369" w:rsidRDefault="00D06027">
      <w:pPr>
        <w:pStyle w:val="ListParagraph"/>
        <w:numPr>
          <w:ilvl w:val="0"/>
          <w:numId w:val="58"/>
        </w:numPr>
      </w:pPr>
      <w:r>
        <w:t>With these extensions, if a method returns a pointer to a type, both [unique] and [ptr] types of pointers MUST be permitted.</w:t>
      </w:r>
    </w:p>
    <w:p w:rsidR="000F2369" w:rsidRDefault="00D06027">
      <w:pPr>
        <w:pStyle w:val="Heading4"/>
      </w:pPr>
      <w:bookmarkStart w:id="301" w:name="section_322a301f687646019dc953628133498d"/>
      <w:bookmarkStart w:id="302" w:name="_Toc423365908"/>
      <w:r>
        <w:t>Extension to Enumerated Type</w:t>
      </w:r>
      <w:bookmarkEnd w:id="301"/>
      <w:bookmarkEnd w:id="302"/>
    </w:p>
    <w:p w:rsidR="000F2369" w:rsidRDefault="00D06027">
      <w:r>
        <w:t xml:space="preserve">These extensions extend the syntax of Enumerated Types as specified in </w:t>
      </w:r>
      <w:hyperlink r:id="rId329">
        <w:r>
          <w:rPr>
            <w:rStyle w:val="Hyperlink"/>
          </w:rPr>
          <w:t>[C706]</w:t>
        </w:r>
      </w:hyperlink>
      <w:r>
        <w:t xml:space="preserve"> section 4.2.13.</w:t>
      </w:r>
    </w:p>
    <w:p w:rsidR="000F2369" w:rsidRDefault="000F2369">
      <w:pPr>
        <w:pStyle w:val="Code"/>
      </w:pPr>
    </w:p>
    <w:p w:rsidR="000F2369" w:rsidRDefault="00D06027">
      <w:pPr>
        <w:pStyle w:val="Code"/>
      </w:pPr>
      <w:r>
        <w:t>&lt;enumeration_type&gt; ::=enum { &lt;Identifier_tag&gt; [ , &lt;Identifier_tag&gt; … }</w:t>
      </w:r>
    </w:p>
    <w:p w:rsidR="000F2369" w:rsidRDefault="00D06027">
      <w:pPr>
        <w:pStyle w:val="Code"/>
      </w:pPr>
      <w:r>
        <w:t>&lt;Identifier_tag&gt; ::= &lt;Identifier&gt; [ = &lt;Identifier_literal&gt; ]</w:t>
      </w:r>
    </w:p>
    <w:p w:rsidR="000F2369" w:rsidRDefault="000F2369">
      <w:pPr>
        <w:pStyle w:val="Code"/>
      </w:pPr>
    </w:p>
    <w:p w:rsidR="000F2369" w:rsidRDefault="00D06027">
      <w:r>
        <w:t>An &lt;Identifier_literal&gt; used in an &lt;Identifier_tag&gt; MUST be in the range of 0 to 32,767.</w:t>
      </w:r>
    </w:p>
    <w:p w:rsidR="000F2369" w:rsidRDefault="00D06027">
      <w:pPr>
        <w:pStyle w:val="Heading4"/>
      </w:pPr>
      <w:bookmarkStart w:id="303" w:name="section_b6090c2bf44a47a1a13bb82ade0137b2"/>
      <w:bookmarkStart w:id="304" w:name="_Toc423365909"/>
      <w:r>
        <w:t>NDR Transfer Syntax Identifier</w:t>
      </w:r>
      <w:bookmarkEnd w:id="303"/>
      <w:bookmarkEnd w:id="304"/>
      <w:r>
        <w:fldChar w:fldCharType="begin"/>
      </w:r>
      <w:r>
        <w:instrText xml:space="preserve"> XE "NDR transfer syntax identifier"</w:instrText>
      </w:r>
      <w:r>
        <w:fldChar w:fldCharType="end"/>
      </w:r>
    </w:p>
    <w:p w:rsidR="000F2369" w:rsidRDefault="00FB6FEA">
      <w:hyperlink r:id="rId330">
        <w:r w:rsidR="00D06027">
          <w:rPr>
            <w:rStyle w:val="Hyperlink"/>
          </w:rPr>
          <w:t>[C706]</w:t>
        </w:r>
      </w:hyperlink>
      <w:r w:rsidR="00D06027">
        <w:t xml:space="preserve"> Appendix I, specifies the NDR transfer syntax identifier. These extensions augment the version number of the same NDR transfer syntax UUID to be 2.0, as specified in the following table. </w:t>
      </w:r>
    </w:p>
    <w:tbl>
      <w:tblPr>
        <w:tblStyle w:val="Table-ShadedHeader"/>
        <w:tblW w:w="0" w:type="auto"/>
        <w:tblLook w:val="04A0" w:firstRow="1" w:lastRow="0" w:firstColumn="1" w:lastColumn="0" w:noHBand="0" w:noVBand="1"/>
      </w:tblPr>
      <w:tblGrid>
        <w:gridCol w:w="3726"/>
        <w:gridCol w:w="967"/>
        <w:gridCol w:w="3492"/>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UUID </w:t>
            </w:r>
          </w:p>
        </w:tc>
        <w:tc>
          <w:tcPr>
            <w:tcW w:w="0" w:type="auto"/>
          </w:tcPr>
          <w:p w:rsidR="000F2369" w:rsidRDefault="00D06027">
            <w:pPr>
              <w:pStyle w:val="TableHeaderText"/>
            </w:pPr>
            <w:r>
              <w:t xml:space="preserve"> Version </w:t>
            </w:r>
          </w:p>
        </w:tc>
        <w:tc>
          <w:tcPr>
            <w:tcW w:w="0" w:type="auto"/>
          </w:tcPr>
          <w:p w:rsidR="000F2369" w:rsidRDefault="00D06027">
            <w:pPr>
              <w:pStyle w:val="TableHeaderText"/>
            </w:pPr>
            <w:r>
              <w:t xml:space="preserve"> Comments </w:t>
            </w:r>
          </w:p>
        </w:tc>
      </w:tr>
      <w:tr w:rsidR="000F2369" w:rsidTr="000F2369">
        <w:tc>
          <w:tcPr>
            <w:tcW w:w="0" w:type="auto"/>
          </w:tcPr>
          <w:p w:rsidR="000F2369" w:rsidRDefault="00D06027">
            <w:pPr>
              <w:pStyle w:val="TableBodyText"/>
            </w:pPr>
            <w:r>
              <w:t xml:space="preserve"> 8a885d04-1ceb-11c9-9fe8-08002b104860 </w:t>
            </w:r>
          </w:p>
        </w:tc>
        <w:tc>
          <w:tcPr>
            <w:tcW w:w="0" w:type="auto"/>
          </w:tcPr>
          <w:p w:rsidR="000F2369" w:rsidRDefault="00D06027">
            <w:pPr>
              <w:pStyle w:val="TableBodyText"/>
            </w:pPr>
            <w:r>
              <w:t xml:space="preserve"> 02 </w:t>
            </w:r>
          </w:p>
        </w:tc>
        <w:tc>
          <w:tcPr>
            <w:tcW w:w="0" w:type="auto"/>
          </w:tcPr>
          <w:p w:rsidR="000F2369" w:rsidRDefault="00D06027">
            <w:pPr>
              <w:pStyle w:val="TableBodyText"/>
            </w:pPr>
            <w:r>
              <w:t xml:space="preserve">Version 2.0 data representation protocol </w:t>
            </w:r>
          </w:p>
        </w:tc>
      </w:tr>
    </w:tbl>
    <w:p w:rsidR="000F2369" w:rsidRDefault="000F2369"/>
    <w:p w:rsidR="000F2369" w:rsidRDefault="00D06027">
      <w:pPr>
        <w:pStyle w:val="Heading4"/>
      </w:pPr>
      <w:bookmarkStart w:id="305" w:name="section_38b9984f219c48beb2f0423850bd4a6e"/>
      <w:bookmarkStart w:id="306" w:name="_Toc423365910"/>
      <w:r>
        <w:t>byte_count</w:t>
      </w:r>
      <w:bookmarkEnd w:id="305"/>
      <w:bookmarkEnd w:id="306"/>
      <w:r>
        <w:fldChar w:fldCharType="begin"/>
      </w:r>
      <w:r>
        <w:instrText xml:space="preserve"> XE "byte_count"</w:instrText>
      </w:r>
      <w:r>
        <w:fldChar w:fldCharType="end"/>
      </w:r>
    </w:p>
    <w:p w:rsidR="000F2369" w:rsidRDefault="00D06027">
      <w:r>
        <w:t>These extensions allow a higher-level protocol to specify the memory size in bytes of a given parameter as the value of another parameter. This MUST be specified by the byte_count parameter</w:t>
      </w:r>
      <w:bookmarkStart w:id="307"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307"/>
      <w:r>
        <w:t xml:space="preserve"> attribute in an ACF, which the implementation MUST interpret as calling this extension.</w:t>
      </w:r>
    </w:p>
    <w:p w:rsidR="000F2369" w:rsidRDefault="00D06027">
      <w:pPr>
        <w:pStyle w:val="Code"/>
      </w:pPr>
      <w:r>
        <w:t>[function-attribute-list ] function-name(</w:t>
      </w:r>
    </w:p>
    <w:p w:rsidR="000F2369" w:rsidRDefault="00D06027">
      <w:pPr>
        <w:pStyle w:val="Code"/>
      </w:pPr>
      <w:r>
        <w:t xml:space="preserve">    [byte_count(length-variable-name)] parameter-name,</w:t>
      </w:r>
    </w:p>
    <w:p w:rsidR="000F2369" w:rsidRDefault="00D06027">
      <w:pPr>
        <w:pStyle w:val="Code"/>
      </w:pPr>
      <w:r>
        <w:t xml:space="preserve">    ...);</w:t>
      </w:r>
    </w:p>
    <w:p w:rsidR="000F2369" w:rsidRDefault="00D06027">
      <w:pPr>
        <w:pStyle w:val="Heading4"/>
      </w:pPr>
      <w:bookmarkStart w:id="308" w:name="section_18342520e0ea4de2bbb3d7a44eeadd68"/>
      <w:bookmarkStart w:id="309" w:name="_Toc423365911"/>
      <w:r>
        <w:t>range</w:t>
      </w:r>
      <w:bookmarkEnd w:id="308"/>
      <w:bookmarkEnd w:id="309"/>
      <w:r>
        <w:fldChar w:fldCharType="begin"/>
      </w:r>
      <w:r>
        <w:instrText xml:space="preserve"> XE "Range"</w:instrText>
      </w:r>
      <w:r>
        <w:fldChar w:fldCharType="end"/>
      </w:r>
    </w:p>
    <w:p w:rsidR="000F2369" w:rsidRDefault="00D06027">
      <w:r>
        <w:t xml:space="preserve">The range attribute is only applicable in </w:t>
      </w:r>
      <w:hyperlink w:anchor="gt_1c140f03-3091-4a44-bf90-021325be6408">
        <w:r>
          <w:rPr>
            <w:rStyle w:val="HyperlinkGreen"/>
            <w:b/>
          </w:rPr>
          <w:t>strict NDR/NDR64 data consistency checking</w:t>
        </w:r>
      </w:hyperlink>
      <w:r>
        <w:t xml:space="preserve">, as specified in section </w:t>
      </w:r>
      <w:hyperlink w:anchor="Section_660da71cc6cc4c87baaba08bee62e052" w:history="1">
        <w:r>
          <w:rPr>
            <w:rStyle w:val="Hyperlink"/>
          </w:rPr>
          <w:t>3.1.1.5.3</w:t>
        </w:r>
      </w:hyperlink>
      <w:r>
        <w:t>.</w:t>
      </w:r>
    </w:p>
    <w:p w:rsidR="000F2369" w:rsidRDefault="00D06027">
      <w:pPr>
        <w:pStyle w:val="Heading5"/>
      </w:pPr>
      <w:bookmarkStart w:id="310" w:name="section_b303fd6548d44ecca55afc270b86045f"/>
      <w:bookmarkStart w:id="311" w:name="_Toc423365912"/>
      <w:r>
        <w:t>range Attribute to Limit the Scope of Integral Values and the Number of Elements in Pipe Chunks</w:t>
      </w:r>
      <w:bookmarkEnd w:id="310"/>
      <w:bookmarkEnd w:id="311"/>
      <w:r>
        <w:fldChar w:fldCharType="begin"/>
      </w:r>
      <w:r>
        <w:instrText xml:space="preserve"> XE "Range attribute:limit number of elements in pipe chunks"</w:instrText>
      </w:r>
      <w:r>
        <w:fldChar w:fldCharType="end"/>
      </w:r>
      <w:r>
        <w:fldChar w:fldCharType="begin"/>
      </w:r>
      <w:r>
        <w:instrText xml:space="preserve"> XE "Range attribute:limit scope of integral values"</w:instrText>
      </w:r>
      <w:r>
        <w:fldChar w:fldCharType="end"/>
      </w:r>
    </w:p>
    <w:p w:rsidR="000F2369" w:rsidRDefault="00D06027">
      <w:r>
        <w:t>The range is specified by the [range] attribute accepted by MIDL.</w:t>
      </w:r>
    </w:p>
    <w:p w:rsidR="000F2369" w:rsidRDefault="00D06027">
      <w:pPr>
        <w:pStyle w:val="Code"/>
      </w:pPr>
      <w:r>
        <w:t>[range(low-val, high-val)] type-specifier declarator.</w:t>
      </w:r>
    </w:p>
    <w:p w:rsidR="000F2369" w:rsidRDefault="00D06027">
      <w:r>
        <w:t xml:space="preserve">low-val and high-val are integer constant expressions as specified in </w:t>
      </w:r>
      <w:hyperlink r:id="rId331">
        <w:r>
          <w:rPr>
            <w:rStyle w:val="Hyperlink"/>
          </w:rPr>
          <w:t>[C706]</w:t>
        </w:r>
      </w:hyperlink>
      <w:r>
        <w:t xml:space="preserve"> "P 14.01" in section 4.4.1.</w:t>
      </w:r>
    </w:p>
    <w:p w:rsidR="000F2369" w:rsidRDefault="00D06027">
      <w:pPr>
        <w:pStyle w:val="Heading5"/>
      </w:pPr>
      <w:bookmarkStart w:id="312" w:name="section_d87faafd5db84d32bd26cbf53587a45b"/>
      <w:bookmarkStart w:id="313" w:name="_Toc423365913"/>
      <w:r>
        <w:t>range Attribute to Limit the Range of Maximum Count of Conformant Array and String Length</w:t>
      </w:r>
      <w:bookmarkEnd w:id="312"/>
      <w:bookmarkEnd w:id="313"/>
      <w:r>
        <w:fldChar w:fldCharType="begin"/>
      </w:r>
      <w:r>
        <w:instrText xml:space="preserve"> XE "Range attribute:limit conformant array maximum count"</w:instrText>
      </w:r>
      <w:r>
        <w:fldChar w:fldCharType="end"/>
      </w:r>
    </w:p>
    <w:p w:rsidR="000F2369" w:rsidRDefault="00D06027">
      <w:r>
        <w:t>MIDL extends the productions of IDL syntax with the following range definition.</w:t>
      </w:r>
    </w:p>
    <w:p w:rsidR="000F2369" w:rsidRDefault="00D06027">
      <w:pPr>
        <w:pStyle w:val="Code"/>
      </w:pPr>
      <w:r>
        <w:t xml:space="preserve">[range(low-val, high-val), &lt;conf_range_attr&gt;] type-specifier </w:t>
      </w:r>
    </w:p>
    <w:p w:rsidR="000F2369" w:rsidRDefault="00D06027">
      <w:pPr>
        <w:pStyle w:val="Code"/>
      </w:pPr>
      <w:r>
        <w:t xml:space="preserve">  declarator</w:t>
      </w:r>
    </w:p>
    <w:p w:rsidR="000F2369" w:rsidRDefault="00D06027">
      <w:pPr>
        <w:pStyle w:val="Code"/>
      </w:pPr>
      <w:r>
        <w:t>conf_range_attr::=size_is&lt;var_attr_list&gt;|</w:t>
      </w:r>
    </w:p>
    <w:p w:rsidR="000F2369" w:rsidRDefault="00D06027">
      <w:pPr>
        <w:pStyle w:val="Code"/>
      </w:pPr>
      <w:r>
        <w:t>max_is&lt;var_attr_list&gt;|</w:t>
      </w:r>
    </w:p>
    <w:p w:rsidR="000F2369" w:rsidRDefault="00D06027">
      <w:pPr>
        <w:pStyle w:val="Code"/>
      </w:pPr>
      <w:r>
        <w:t>string</w:t>
      </w:r>
    </w:p>
    <w:p w:rsidR="000F2369" w:rsidRDefault="000F2369">
      <w:pPr>
        <w:pStyle w:val="Code"/>
      </w:pPr>
    </w:p>
    <w:p w:rsidR="000F2369" w:rsidRDefault="00D06027">
      <w:r>
        <w:t xml:space="preserve">low-val and high-val are integer constant expressions as specified in </w:t>
      </w:r>
      <w:hyperlink r:id="rId332">
        <w:r>
          <w:rPr>
            <w:rStyle w:val="Hyperlink"/>
          </w:rPr>
          <w:t>[C706]</w:t>
        </w:r>
      </w:hyperlink>
      <w:r>
        <w:t xml:space="preserve"> "P 14.01" section 4.4.1.</w:t>
      </w:r>
    </w:p>
    <w:p w:rsidR="000F2369" w:rsidRDefault="00D06027">
      <w:pPr>
        <w:pStyle w:val="Heading4"/>
      </w:pPr>
      <w:bookmarkStart w:id="314" w:name="section_c44a7ce696a84917b448003f31fac30f"/>
      <w:bookmarkStart w:id="315" w:name="_Toc423365914"/>
      <w:r>
        <w:t>strict_context_handle</w:t>
      </w:r>
      <w:bookmarkEnd w:id="314"/>
      <w:bookmarkEnd w:id="315"/>
      <w:r>
        <w:fldChar w:fldCharType="begin"/>
      </w:r>
      <w:r>
        <w:instrText xml:space="preserve"> XE "strict_context_handle"</w:instrText>
      </w:r>
      <w:r>
        <w:fldChar w:fldCharType="end"/>
      </w:r>
    </w:p>
    <w:p w:rsidR="000F2369" w:rsidRDefault="00D06027">
      <w:r>
        <w:t xml:space="preserve">A strict context handle is activated by a strict_context_handle attribute in an interface definition block in an ACF. This attribute is only applicable in the strict NDR/NDR64 data consistency checking extension specified in section </w:t>
      </w:r>
      <w:hyperlink w:anchor="Section_660da71cc6cc4c87baaba08bee62e052" w:history="1">
        <w:r>
          <w:rPr>
            <w:rStyle w:val="Hyperlink"/>
          </w:rPr>
          <w:t>3.1.1.5.3</w:t>
        </w:r>
      </w:hyperlink>
      <w:r>
        <w:t>.</w:t>
      </w:r>
    </w:p>
    <w:p w:rsidR="000F2369" w:rsidRDefault="00D06027">
      <w:pPr>
        <w:pStyle w:val="Heading4"/>
      </w:pPr>
      <w:bookmarkStart w:id="316" w:name="section_0cd55d225d4a402caee2ab7ef4eeb425"/>
      <w:bookmarkStart w:id="317" w:name="_Toc423365915"/>
      <w:r>
        <w:t>type_strict_context_handle</w:t>
      </w:r>
      <w:bookmarkEnd w:id="316"/>
      <w:bookmarkEnd w:id="317"/>
      <w:r>
        <w:fldChar w:fldCharType="begin"/>
      </w:r>
      <w:r>
        <w:instrText xml:space="preserve"> XE "type_strict_context_handle"</w:instrText>
      </w:r>
      <w:r>
        <w:fldChar w:fldCharType="end"/>
      </w:r>
    </w:p>
    <w:p w:rsidR="000F2369" w:rsidRDefault="00D06027">
      <w:r>
        <w:t xml:space="preserve">Type strict context handle is activated by specifying the type_strict_context_handle attribute in an interface definition block in an ACF. This attribute is only applicable in target level 6.0 of strict NDR/NDR64 data consistency checking, as specified in section </w:t>
      </w:r>
      <w:hyperlink w:anchor="Section_660da71cc6cc4c87baaba08bee62e052" w:history="1">
        <w:r>
          <w:rPr>
            <w:rStyle w:val="Hyperlink"/>
          </w:rPr>
          <w:t>3.1.1.5.3</w:t>
        </w:r>
      </w:hyperlink>
      <w:r>
        <w:t>.</w:t>
      </w:r>
    </w:p>
    <w:p w:rsidR="000F2369" w:rsidRDefault="00D06027">
      <w:pPr>
        <w:pStyle w:val="Heading4"/>
      </w:pPr>
      <w:bookmarkStart w:id="318" w:name="section_2101f4ac959941eea804afb2765d3dbb"/>
      <w:bookmarkStart w:id="319" w:name="_Toc423365916"/>
      <w:r>
        <w:t>disable_consistency_check</w:t>
      </w:r>
      <w:bookmarkEnd w:id="318"/>
      <w:bookmarkEnd w:id="319"/>
    </w:p>
    <w:p w:rsidR="000F2369" w:rsidRDefault="00D06027">
      <w:r>
        <w:t xml:space="preserve">The Pointer attribute [disable_consistency_check] disables the check specified in section </w:t>
      </w:r>
      <w:hyperlink w:anchor="Section_8ef728cd72b64039a062012323da6ffb" w:history="1">
        <w:r>
          <w:rPr>
            <w:rStyle w:val="Hyperlink"/>
          </w:rPr>
          <w:t>3.1.1.5.3.3.1.2</w:t>
        </w:r>
      </w:hyperlink>
      <w:r>
        <w:t xml:space="preserve">. This attribute is only applicable in the strict NDR/NDR64 data consistency checking extension specified in section </w:t>
      </w:r>
      <w:hyperlink w:anchor="Section_660da71cc6cc4c87baaba08bee62e052" w:history="1">
        <w:r>
          <w:rPr>
            <w:rStyle w:val="Hyperlink"/>
          </w:rPr>
          <w:t>3.1.1.5.3</w:t>
        </w:r>
      </w:hyperlink>
      <w:r>
        <w:t>.</w:t>
      </w:r>
    </w:p>
    <w:p w:rsidR="000F2369" w:rsidRDefault="00D06027">
      <w:pPr>
        <w:pStyle w:val="Heading4"/>
      </w:pPr>
      <w:bookmarkStart w:id="320" w:name="section_22310a1301c448ccb9d7ab9d2b3a142c"/>
      <w:bookmarkStart w:id="321" w:name="_Toc423365917"/>
      <w:r>
        <w:t>Identifier Length</w:t>
      </w:r>
      <w:bookmarkEnd w:id="320"/>
      <w:bookmarkEnd w:id="321"/>
    </w:p>
    <w:p w:rsidR="000F2369" w:rsidRDefault="00D06027">
      <w:r>
        <w:t xml:space="preserve">These extensions allow the user supplied identifiers in an IDL file to have a maximum length of 255 characters. The following table of allowed lengths replaces the table specified in </w:t>
      </w:r>
      <w:hyperlink r:id="rId333">
        <w:r>
          <w:rPr>
            <w:rStyle w:val="Hyperlink"/>
          </w:rPr>
          <w:t>[C706]</w:t>
        </w:r>
      </w:hyperlink>
      <w:r>
        <w:t xml:space="preserve"> section 4.5.</w:t>
      </w:r>
    </w:p>
    <w:tbl>
      <w:tblPr>
        <w:tblStyle w:val="Table-ShadedHeader"/>
        <w:tblW w:w="0" w:type="auto"/>
        <w:tblLook w:val="04A0" w:firstRow="1" w:lastRow="0" w:firstColumn="1" w:lastColumn="0" w:noHBand="0" w:noVBand="1"/>
      </w:tblPr>
      <w:tblGrid>
        <w:gridCol w:w="3219"/>
        <w:gridCol w:w="3180"/>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Class of ID</w:t>
            </w:r>
          </w:p>
        </w:tc>
        <w:tc>
          <w:tcPr>
            <w:tcW w:w="0" w:type="auto"/>
          </w:tcPr>
          <w:p w:rsidR="000F2369" w:rsidRDefault="00D06027">
            <w:pPr>
              <w:pStyle w:val="TableHeaderText"/>
            </w:pPr>
            <w:r>
              <w:t>Maximum Length (in characters)</w:t>
            </w:r>
          </w:p>
        </w:tc>
      </w:tr>
      <w:tr w:rsidR="000F2369" w:rsidTr="000F2369">
        <w:tc>
          <w:tcPr>
            <w:tcW w:w="0" w:type="auto"/>
          </w:tcPr>
          <w:p w:rsidR="000F2369" w:rsidRDefault="00D06027">
            <w:pPr>
              <w:pStyle w:val="TableBodyText"/>
            </w:pPr>
            <w:r>
              <w:t>Interface name</w:t>
            </w:r>
          </w:p>
        </w:tc>
        <w:tc>
          <w:tcPr>
            <w:tcW w:w="0" w:type="auto"/>
          </w:tcPr>
          <w:p w:rsidR="000F2369" w:rsidRDefault="00D06027">
            <w:pPr>
              <w:pStyle w:val="TableBodyText"/>
            </w:pPr>
            <w:r>
              <w:t>255</w:t>
            </w:r>
          </w:p>
        </w:tc>
      </w:tr>
      <w:tr w:rsidR="000F2369" w:rsidTr="000F2369">
        <w:tc>
          <w:tcPr>
            <w:tcW w:w="0" w:type="auto"/>
          </w:tcPr>
          <w:p w:rsidR="000F2369" w:rsidRDefault="00D06027">
            <w:pPr>
              <w:pStyle w:val="TableBodyText"/>
            </w:pPr>
            <w:r>
              <w:t xml:space="preserve">Type with </w:t>
            </w:r>
            <w:r>
              <w:rPr>
                <w:b/>
              </w:rPr>
              <w:t>transmit_as</w:t>
            </w:r>
            <w:r>
              <w:t xml:space="preserve"> attribute</w:t>
            </w:r>
          </w:p>
        </w:tc>
        <w:tc>
          <w:tcPr>
            <w:tcW w:w="0" w:type="auto"/>
          </w:tcPr>
          <w:p w:rsidR="000F2369" w:rsidRDefault="00D06027">
            <w:pPr>
              <w:pStyle w:val="TableBodyText"/>
            </w:pPr>
            <w:r>
              <w:t>255</w:t>
            </w:r>
          </w:p>
        </w:tc>
      </w:tr>
      <w:tr w:rsidR="000F2369" w:rsidTr="000F2369">
        <w:tc>
          <w:tcPr>
            <w:tcW w:w="0" w:type="auto"/>
          </w:tcPr>
          <w:p w:rsidR="000F2369" w:rsidRDefault="00D06027">
            <w:pPr>
              <w:pStyle w:val="TableBodyText"/>
            </w:pPr>
            <w:r>
              <w:t xml:space="preserve">Type with </w:t>
            </w:r>
            <w:r>
              <w:rPr>
                <w:b/>
              </w:rPr>
              <w:t>handle</w:t>
            </w:r>
            <w:r>
              <w:t xml:space="preserve"> attribute</w:t>
            </w:r>
          </w:p>
        </w:tc>
        <w:tc>
          <w:tcPr>
            <w:tcW w:w="0" w:type="auto"/>
          </w:tcPr>
          <w:p w:rsidR="000F2369" w:rsidRDefault="00D06027">
            <w:pPr>
              <w:pStyle w:val="TableBodyText"/>
            </w:pPr>
            <w:r>
              <w:t>255</w:t>
            </w:r>
          </w:p>
        </w:tc>
      </w:tr>
      <w:tr w:rsidR="000F2369" w:rsidTr="000F2369">
        <w:tc>
          <w:tcPr>
            <w:tcW w:w="0" w:type="auto"/>
          </w:tcPr>
          <w:p w:rsidR="000F2369" w:rsidRDefault="00D06027">
            <w:pPr>
              <w:pStyle w:val="TableBodyText"/>
            </w:pPr>
            <w:r>
              <w:t xml:space="preserve">Type with </w:t>
            </w:r>
            <w:r>
              <w:rPr>
                <w:b/>
              </w:rPr>
              <w:t>context_handle</w:t>
            </w:r>
            <w:r>
              <w:t xml:space="preserve"> attribute</w:t>
            </w:r>
          </w:p>
        </w:tc>
        <w:tc>
          <w:tcPr>
            <w:tcW w:w="0" w:type="auto"/>
          </w:tcPr>
          <w:p w:rsidR="000F2369" w:rsidRDefault="00D06027">
            <w:pPr>
              <w:pStyle w:val="TableBodyText"/>
            </w:pPr>
            <w:r>
              <w:t>255</w:t>
            </w:r>
          </w:p>
        </w:tc>
      </w:tr>
      <w:tr w:rsidR="000F2369" w:rsidTr="000F2369">
        <w:tc>
          <w:tcPr>
            <w:tcW w:w="0" w:type="auto"/>
          </w:tcPr>
          <w:p w:rsidR="000F2369" w:rsidRDefault="00D06027">
            <w:pPr>
              <w:pStyle w:val="TableBodyText"/>
            </w:pPr>
            <w:r>
              <w:t xml:space="preserve">Type with </w:t>
            </w:r>
            <w:r>
              <w:rPr>
                <w:b/>
              </w:rPr>
              <w:t>represent_as</w:t>
            </w:r>
            <w:r>
              <w:t xml:space="preserve"> attribute</w:t>
            </w:r>
          </w:p>
        </w:tc>
        <w:tc>
          <w:tcPr>
            <w:tcW w:w="0" w:type="auto"/>
          </w:tcPr>
          <w:p w:rsidR="000F2369" w:rsidRDefault="00D06027">
            <w:pPr>
              <w:pStyle w:val="TableBodyText"/>
            </w:pPr>
            <w:r>
              <w:t>255</w:t>
            </w:r>
          </w:p>
        </w:tc>
      </w:tr>
      <w:tr w:rsidR="000F2369" w:rsidTr="000F2369">
        <w:tc>
          <w:tcPr>
            <w:tcW w:w="0" w:type="auto"/>
          </w:tcPr>
          <w:p w:rsidR="000F2369" w:rsidRDefault="000F2369">
            <w:pPr>
              <w:pStyle w:val="TableBodyText"/>
            </w:pPr>
          </w:p>
        </w:tc>
        <w:tc>
          <w:tcPr>
            <w:tcW w:w="0" w:type="auto"/>
          </w:tcPr>
          <w:p w:rsidR="000F2369" w:rsidRDefault="000F2369">
            <w:pPr>
              <w:pStyle w:val="TableBodyText"/>
            </w:pPr>
          </w:p>
        </w:tc>
      </w:tr>
    </w:tbl>
    <w:p w:rsidR="000F2369" w:rsidRDefault="00D06027">
      <w:r>
        <w:t>Note that the constructed identifiers will hence correspondingly longer than 255. For example, since the major and minor version numbers can have upto five digits, since they are unsigned 16-bit integers as specified in [C706] section 6.2.3.3, the constructed identifier &lt;interface&gt;_v&lt;major version&gt;_&lt;minor version&gt;_c_ifspec can have a length upto 277 characters. This is a change from [C706] section 4.2.1.2 which limits all identifiers to 31 characters.</w:t>
      </w:r>
    </w:p>
    <w:p w:rsidR="000F2369" w:rsidRDefault="00D06027">
      <w:pPr>
        <w:pStyle w:val="Heading3"/>
      </w:pPr>
      <w:bookmarkStart w:id="322" w:name="section_b1af93c7f9884a1aac74063179942f32"/>
      <w:bookmarkStart w:id="323" w:name="_Toc423365918"/>
      <w:r>
        <w:t>64-Bit Network Data Representation</w:t>
      </w:r>
      <w:bookmarkEnd w:id="322"/>
      <w:bookmarkEnd w:id="323"/>
      <w:r>
        <w:fldChar w:fldCharType="begin"/>
      </w:r>
      <w:r>
        <w:instrText xml:space="preserve"> XE "Messages:64-Bit Network Data Representation" </w:instrText>
      </w:r>
      <w:r>
        <w:fldChar w:fldCharType="end"/>
      </w:r>
      <w:r>
        <w:fldChar w:fldCharType="begin"/>
      </w:r>
      <w:r>
        <w:instrText xml:space="preserve"> XE "64-Bit Network Data Representation message" </w:instrText>
      </w:r>
      <w:r>
        <w:fldChar w:fldCharType="end"/>
      </w:r>
      <w:r>
        <w:fldChar w:fldCharType="begin"/>
      </w:r>
      <w:r>
        <w:instrText xml:space="preserve"> XE "64-bit network data representation"</w:instrText>
      </w:r>
      <w:r>
        <w:fldChar w:fldCharType="end"/>
      </w:r>
      <w:r>
        <w:fldChar w:fldCharType="begin"/>
      </w:r>
      <w:r>
        <w:instrText xml:space="preserve"> XE "Syntax:64-bit network data representation"</w:instrText>
      </w:r>
      <w:r>
        <w:fldChar w:fldCharType="end"/>
      </w:r>
    </w:p>
    <w:p w:rsidR="000F2369" w:rsidRDefault="00D06027">
      <w:r>
        <w:t xml:space="preserve">The 64-Bit Network Data Representation transfer syntax is a set of modifications to the NDR transfer syntax, as specified in </w:t>
      </w:r>
      <w:hyperlink r:id="rId334">
        <w:r>
          <w:rPr>
            <w:rStyle w:val="Hyperlink"/>
          </w:rPr>
          <w:t>[C706]</w:t>
        </w:r>
      </w:hyperlink>
      <w:r>
        <w:t xml:space="preserve"> chapter 14. NDR64 MAY</w:t>
      </w:r>
      <w:bookmarkStart w:id="324"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324"/>
      <w:r>
        <w:t xml:space="preserve"> be supported.</w:t>
      </w:r>
    </w:p>
    <w:p w:rsidR="000F2369" w:rsidRDefault="00D06027">
      <w:r>
        <w:t>All PDUs encoded with the NDR64 transfer syntax MUST use a value of 0x10 for the data representation format label, as specified in [C706] section 14.1. This value indicates little-endian integer and floating-pointer byte order, IEEE floating-point format representation, and ASCII character format, as specified in [C706] section 14.1.</w:t>
      </w:r>
    </w:p>
    <w:p w:rsidR="000F2369" w:rsidRDefault="00D06027">
      <w:pPr>
        <w:pStyle w:val="Heading4"/>
      </w:pPr>
      <w:bookmarkStart w:id="325" w:name="section_dca648a542d3432c99272f22e50fa266"/>
      <w:bookmarkStart w:id="326" w:name="_Toc423365919"/>
      <w:r>
        <w:t>NDR64 Transfer Syntax Identifier</w:t>
      </w:r>
      <w:bookmarkEnd w:id="325"/>
      <w:bookmarkEnd w:id="326"/>
      <w:r>
        <w:fldChar w:fldCharType="begin"/>
      </w:r>
      <w:r>
        <w:instrText xml:space="preserve"> XE "NDR64:transfer syntax identifier"</w:instrText>
      </w:r>
      <w:r>
        <w:fldChar w:fldCharType="end"/>
      </w:r>
      <w:r>
        <w:fldChar w:fldCharType="begin"/>
      </w:r>
      <w:r>
        <w:instrText xml:space="preserve"> XE "Syntax:NDR64 transfer syntax identifier"</w:instrText>
      </w:r>
      <w:r>
        <w:fldChar w:fldCharType="end"/>
      </w:r>
    </w:p>
    <w:tbl>
      <w:tblPr>
        <w:tblStyle w:val="Table-ShadedHeader"/>
        <w:tblW w:w="0" w:type="auto"/>
        <w:tblLook w:val="04A0" w:firstRow="1" w:lastRow="0" w:firstColumn="1" w:lastColumn="0" w:noHBand="0" w:noVBand="1"/>
      </w:tblPr>
      <w:tblGrid>
        <w:gridCol w:w="3856"/>
        <w:gridCol w:w="967"/>
        <w:gridCol w:w="3133"/>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UUID </w:t>
            </w:r>
          </w:p>
        </w:tc>
        <w:tc>
          <w:tcPr>
            <w:tcW w:w="0" w:type="auto"/>
          </w:tcPr>
          <w:p w:rsidR="000F2369" w:rsidRDefault="00D06027">
            <w:pPr>
              <w:pStyle w:val="TableHeaderText"/>
            </w:pPr>
            <w:r>
              <w:t xml:space="preserve"> Version </w:t>
            </w:r>
          </w:p>
        </w:tc>
        <w:tc>
          <w:tcPr>
            <w:tcW w:w="0" w:type="auto"/>
          </w:tcPr>
          <w:p w:rsidR="000F2369" w:rsidRDefault="00D06027">
            <w:pPr>
              <w:pStyle w:val="TableHeaderText"/>
            </w:pPr>
            <w:r>
              <w:t xml:space="preserve"> Comments </w:t>
            </w:r>
          </w:p>
        </w:tc>
      </w:tr>
      <w:tr w:rsidR="000F2369" w:rsidTr="000F2369">
        <w:tc>
          <w:tcPr>
            <w:tcW w:w="0" w:type="auto"/>
          </w:tcPr>
          <w:p w:rsidR="000F2369" w:rsidRDefault="00D06027">
            <w:pPr>
              <w:pStyle w:val="TableBodyText"/>
            </w:pPr>
            <w:r>
              <w:t>71710533-BEBA-4937-8319-B5DBEF9CCC36</w:t>
            </w:r>
          </w:p>
        </w:tc>
        <w:tc>
          <w:tcPr>
            <w:tcW w:w="0" w:type="auto"/>
          </w:tcPr>
          <w:p w:rsidR="000F2369" w:rsidRDefault="00D06027">
            <w:pPr>
              <w:pStyle w:val="TableBodyText"/>
            </w:pPr>
            <w:r>
              <w:t xml:space="preserve"> 01 </w:t>
            </w:r>
          </w:p>
        </w:tc>
        <w:tc>
          <w:tcPr>
            <w:tcW w:w="0" w:type="auto"/>
          </w:tcPr>
          <w:p w:rsidR="000F2369" w:rsidRDefault="00D06027">
            <w:pPr>
              <w:pStyle w:val="TableBodyText"/>
            </w:pPr>
            <w:r>
              <w:t>NDR64 data representation protocol</w:t>
            </w:r>
          </w:p>
        </w:tc>
      </w:tr>
    </w:tbl>
    <w:p w:rsidR="000F2369" w:rsidRDefault="000F2369"/>
    <w:p w:rsidR="000F2369" w:rsidRDefault="00D06027">
      <w:pPr>
        <w:pStyle w:val="Heading4"/>
      </w:pPr>
      <w:bookmarkStart w:id="327" w:name="section_dfede1de8e724a56b1fa1cdbc3a0cb6c"/>
      <w:bookmarkStart w:id="328" w:name="_Toc423365920"/>
      <w:r>
        <w:t>NDR64 Simple Data Types</w:t>
      </w:r>
      <w:bookmarkEnd w:id="327"/>
      <w:bookmarkEnd w:id="328"/>
      <w:r>
        <w:fldChar w:fldCharType="begin"/>
      </w:r>
      <w:r>
        <w:instrText xml:space="preserve"> XE "Data types:NDR64"</w:instrText>
      </w:r>
      <w:r>
        <w:fldChar w:fldCharType="end"/>
      </w:r>
      <w:r>
        <w:fldChar w:fldCharType="begin"/>
      </w:r>
      <w:r>
        <w:instrText xml:space="preserve"> XE "Simple data types - NDR64"</w:instrText>
      </w:r>
      <w:r>
        <w:fldChar w:fldCharType="end"/>
      </w:r>
      <w:r>
        <w:fldChar w:fldCharType="begin"/>
      </w:r>
      <w:r>
        <w:instrText xml:space="preserve"> XE "NDR64:simple data types"</w:instrText>
      </w:r>
      <w:r>
        <w:fldChar w:fldCharType="end"/>
      </w:r>
      <w:r>
        <w:fldChar w:fldCharType="begin"/>
      </w:r>
      <w:r>
        <w:instrText xml:space="preserve"> XE "Syntax:NDR64 simple data types"</w:instrText>
      </w:r>
      <w:r>
        <w:fldChar w:fldCharType="end"/>
      </w:r>
    </w:p>
    <w:p w:rsidR="000F2369" w:rsidRDefault="00D06027">
      <w:r>
        <w:t xml:space="preserve">NDR64 supports all simple types defined by NDR (as specified in </w:t>
      </w:r>
      <w:hyperlink r:id="rId335">
        <w:r>
          <w:rPr>
            <w:rStyle w:val="Hyperlink"/>
          </w:rPr>
          <w:t>[C706]</w:t>
        </w:r>
      </w:hyperlink>
      <w:r>
        <w:t xml:space="preserve"> section 14.2) with the same alignment requirements except for enumerated types, which MUST be represented as signed long integers (4 octets) in NDR64.</w:t>
      </w:r>
    </w:p>
    <w:p w:rsidR="000F2369" w:rsidRDefault="00D06027">
      <w:pPr>
        <w:pStyle w:val="Heading4"/>
      </w:pPr>
      <w:bookmarkStart w:id="329" w:name="section_d24059fba185494eab6a22794f4150d3"/>
      <w:bookmarkStart w:id="330" w:name="_Toc423365921"/>
      <w:r>
        <w:t>NDR64 Constructed Data Types</w:t>
      </w:r>
      <w:bookmarkEnd w:id="329"/>
      <w:bookmarkEnd w:id="330"/>
      <w:r>
        <w:fldChar w:fldCharType="begin"/>
      </w:r>
      <w:r>
        <w:instrText xml:space="preserve"> XE "Data types:NDR64"</w:instrText>
      </w:r>
      <w:r>
        <w:fldChar w:fldCharType="end"/>
      </w:r>
      <w:r>
        <w:fldChar w:fldCharType="begin"/>
      </w:r>
      <w:r>
        <w:instrText xml:space="preserve"> XE "Constructed data types - NDR64"</w:instrText>
      </w:r>
      <w:r>
        <w:fldChar w:fldCharType="end"/>
      </w:r>
      <w:r>
        <w:fldChar w:fldCharType="begin"/>
      </w:r>
      <w:r>
        <w:instrText xml:space="preserve"> XE "NDR64:constructed data types"</w:instrText>
      </w:r>
      <w:r>
        <w:fldChar w:fldCharType="end"/>
      </w:r>
      <w:r>
        <w:fldChar w:fldCharType="begin"/>
      </w:r>
      <w:r>
        <w:instrText xml:space="preserve"> XE "Syntax:NDR64 constructed data types"</w:instrText>
      </w:r>
      <w:r>
        <w:fldChar w:fldCharType="end"/>
      </w:r>
    </w:p>
    <w:p w:rsidR="000F2369" w:rsidRDefault="00D06027">
      <w:r>
        <w:t xml:space="preserve">NDR64 supports constructed data types defined for NDR (as specified in </w:t>
      </w:r>
      <w:hyperlink r:id="rId336">
        <w:r>
          <w:rPr>
            <w:rStyle w:val="Hyperlink"/>
          </w:rPr>
          <w:t>[C706]</w:t>
        </w:r>
      </w:hyperlink>
      <w:r>
        <w:t xml:space="preserve"> section 14.3) with some exceptions. The following sections specify differences between the NDR64 data representation and the NDR data representation.</w:t>
      </w:r>
    </w:p>
    <w:p w:rsidR="000F2369" w:rsidRDefault="00D06027">
      <w:pPr>
        <w:pStyle w:val="Heading5"/>
      </w:pPr>
      <w:bookmarkStart w:id="331" w:name="section_386d4e01bd094000b6d0817112e9445d"/>
      <w:bookmarkStart w:id="332" w:name="_Toc423365922"/>
      <w:r>
        <w:t>Representation Conventions</w:t>
      </w:r>
      <w:bookmarkEnd w:id="331"/>
      <w:bookmarkEnd w:id="332"/>
      <w:r>
        <w:fldChar w:fldCharType="begin"/>
      </w:r>
      <w:r>
        <w:instrText xml:space="preserve"> XE "Representation conventions"</w:instrText>
      </w:r>
      <w:r>
        <w:fldChar w:fldCharType="end"/>
      </w:r>
    </w:p>
    <w:p w:rsidR="000F2369" w:rsidRDefault="00D06027">
      <w:r>
        <w:t xml:space="preserve">To be consistent with what is specified in </w:t>
      </w:r>
      <w:hyperlink r:id="rId337">
        <w:r>
          <w:rPr>
            <w:rStyle w:val="Hyperlink"/>
          </w:rPr>
          <w:t>[C706]</w:t>
        </w:r>
      </w:hyperlink>
      <w:r>
        <w:t xml:space="preserve">, diagrams describing data representation in NDR/NDR64 extensions follow representation conventions as specified in [C706] section 14.2.1. </w:t>
      </w:r>
    </w:p>
    <w:p w:rsidR="000F2369" w:rsidRDefault="00D06027">
      <w:pPr>
        <w:pStyle w:val="Heading5"/>
      </w:pPr>
      <w:bookmarkStart w:id="333" w:name="section_0ee942a919f8477c9ee6093984d9bc97"/>
      <w:bookmarkStart w:id="334" w:name="_Toc423365923"/>
      <w:r>
        <w:t>Arrays</w:t>
      </w:r>
      <w:bookmarkEnd w:id="333"/>
      <w:bookmarkEnd w:id="334"/>
      <w:r>
        <w:fldChar w:fldCharType="begin"/>
      </w:r>
      <w:r>
        <w:instrText xml:space="preserve"> XE "Arrays - NDR64 constructed data type arrays"</w:instrText>
      </w:r>
      <w:r>
        <w:fldChar w:fldCharType="end"/>
      </w:r>
      <w:r>
        <w:fldChar w:fldCharType="begin"/>
      </w:r>
      <w:r>
        <w:instrText xml:space="preserve"> XE "NDR64:constructed data type arrays"</w:instrText>
      </w:r>
      <w:r>
        <w:fldChar w:fldCharType="end"/>
      </w:r>
      <w:r>
        <w:fldChar w:fldCharType="begin"/>
      </w:r>
      <w:r>
        <w:instrText xml:space="preserve"> XE "Syntax:NDR64 constructed data type arrays"</w:instrText>
      </w:r>
      <w:r>
        <w:fldChar w:fldCharType="end"/>
      </w:r>
    </w:p>
    <w:p w:rsidR="000F2369" w:rsidRDefault="00D06027">
      <w:pPr>
        <w:pStyle w:val="Heading6"/>
      </w:pPr>
      <w:bookmarkStart w:id="335" w:name="section_140b01a3979b43afb1e328f248db8f03"/>
      <w:bookmarkStart w:id="336" w:name="_Toc423365924"/>
      <w:r>
        <w:t>Conformant Arrays</w:t>
      </w:r>
      <w:bookmarkEnd w:id="335"/>
      <w:bookmarkEnd w:id="336"/>
      <w:r>
        <w:fldChar w:fldCharType="begin"/>
      </w:r>
      <w:r>
        <w:instrText xml:space="preserve"> XE "Conformant arrays"</w:instrText>
      </w:r>
      <w:r>
        <w:fldChar w:fldCharType="end"/>
      </w:r>
    </w:p>
    <w:p w:rsidR="000F2369" w:rsidRDefault="00D06027">
      <w:r>
        <w:t>NDR64 represents a conformant array as an ordered sequence of representations of the array elements preceded by an unsigned 64-bit integer. The 64-bit integer MUST specify the number of array elements transmitted, including empty elements, as shown in the following figure.</w:t>
      </w:r>
      <w:bookmarkStart w:id="337"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337"/>
    </w:p>
    <w:p w:rsidR="000F2369" w:rsidRDefault="00D06027">
      <w:r>
        <w:rPr>
          <w:noProof/>
          <w:lang w:eastAsia="zh-CN"/>
        </w:rPr>
        <w:drawing>
          <wp:inline distT="0" distB="0" distL="0" distR="0" wp14:anchorId="2C82E1C3" wp14:editId="341BC26B">
            <wp:extent cx="5076825" cy="838200"/>
            <wp:effectExtent l="19050" t="0" r="9525" b="0"/>
            <wp:docPr id="5565" name="MS-RPCE_picteaf0119e-f4ca-8d9b-6900-53d28e854ccc.png" descr="MS-RPCE_picteaf0119e-f4ca-8d9b-6900-53d28e854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PCE_picteaf0119e-f4ca-8d9b-6900-53d28e854ccc.png" descr="MS-RPCE_picteaf0119e-f4ca-8d9b-6900-53d28e854ccc.png"/>
                    <pic:cNvPicPr>
                      <a:picLocks noChangeAspect="1" noChangeArrowheads="1"/>
                    </pic:cNvPicPr>
                  </pic:nvPicPr>
                  <pic:blipFill>
                    <a:blip r:embed="rId338" cstate="print"/>
                    <a:srcRect/>
                    <a:stretch>
                      <a:fillRect/>
                    </a:stretch>
                  </pic:blipFill>
                  <pic:spPr bwMode="auto">
                    <a:xfrm>
                      <a:off x="0" y="0"/>
                      <a:ext cx="5076825" cy="838200"/>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6</w:t>
        </w:r>
      </w:fldSimple>
      <w:r>
        <w:t>: Conformant arrays</w:t>
      </w:r>
    </w:p>
    <w:p w:rsidR="000F2369" w:rsidRDefault="00D06027">
      <w:pPr>
        <w:pStyle w:val="Heading6"/>
      </w:pPr>
      <w:bookmarkStart w:id="338" w:name="section_2d795e4f4ec44bfe9fa96fe91f69643b"/>
      <w:bookmarkStart w:id="339" w:name="_Toc423365925"/>
      <w:r>
        <w:t>Varying Arrays</w:t>
      </w:r>
      <w:bookmarkEnd w:id="338"/>
      <w:bookmarkEnd w:id="339"/>
      <w:r>
        <w:fldChar w:fldCharType="begin"/>
      </w:r>
      <w:r>
        <w:instrText xml:space="preserve"> XE "Varying arrays"</w:instrText>
      </w:r>
      <w:r>
        <w:fldChar w:fldCharType="end"/>
      </w:r>
    </w:p>
    <w:p w:rsidR="000F2369" w:rsidRDefault="00D06027">
      <w:r>
        <w:t>NDR64 represents a varying array as an ordered sequence of representations of the array elements preceded by two unsigned 64-bit integers. The first 64-bit integer MUST specify the offset from the first index of the array to the first index of the actual subset being passed. The second 64-bit integer MUST specify the actual number of elements being passed, as shown in the following figure.</w:t>
      </w:r>
      <w:bookmarkStart w:id="340"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340"/>
      <w:r>
        <w:t xml:space="preserve"> </w:t>
      </w:r>
    </w:p>
    <w:p w:rsidR="000F2369" w:rsidRDefault="00D06027">
      <w:r>
        <w:rPr>
          <w:noProof/>
          <w:lang w:eastAsia="zh-CN"/>
        </w:rPr>
        <w:drawing>
          <wp:inline distT="0" distB="0" distL="0" distR="0" wp14:anchorId="27FE4EC6" wp14:editId="6220DBD8">
            <wp:extent cx="5076825" cy="714375"/>
            <wp:effectExtent l="19050" t="0" r="9525" b="0"/>
            <wp:docPr id="5567" name="MS-RPCE_pictf51d8912-8d86-aa9b-096e-203296e44ec8.png" descr="MS-RPCE_pictf51d8912-8d86-aa9b-096e-203296e44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PCE_pictf51d8912-8d86-aa9b-096e-203296e44ec8.png" descr="MS-RPCE_pictf51d8912-8d86-aa9b-096e-203296e44ec8.png"/>
                    <pic:cNvPicPr>
                      <a:picLocks noChangeAspect="1" noChangeArrowheads="1"/>
                    </pic:cNvPicPr>
                  </pic:nvPicPr>
                  <pic:blipFill>
                    <a:blip r:embed="rId339" cstate="print"/>
                    <a:srcRect/>
                    <a:stretch>
                      <a:fillRect/>
                    </a:stretch>
                  </pic:blipFill>
                  <pic:spPr bwMode="auto">
                    <a:xfrm>
                      <a:off x="0" y="0"/>
                      <a:ext cx="5076825" cy="71437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7</w:t>
        </w:r>
      </w:fldSimple>
      <w:r>
        <w:t>: Varying arrays</w:t>
      </w:r>
    </w:p>
    <w:p w:rsidR="000F2369" w:rsidRDefault="00D06027">
      <w:pPr>
        <w:pStyle w:val="Heading6"/>
      </w:pPr>
      <w:bookmarkStart w:id="341" w:name="section_0559c1087705448c82a71c1a56e02650"/>
      <w:bookmarkStart w:id="342" w:name="_Toc423365926"/>
      <w:r>
        <w:t>Conformant Varying Arrays</w:t>
      </w:r>
      <w:bookmarkEnd w:id="341"/>
      <w:bookmarkEnd w:id="342"/>
      <w:r>
        <w:fldChar w:fldCharType="begin"/>
      </w:r>
      <w:r>
        <w:instrText xml:space="preserve"> XE "Conformant varying arrays"</w:instrText>
      </w:r>
      <w:r>
        <w:fldChar w:fldCharType="end"/>
      </w:r>
    </w:p>
    <w:p w:rsidR="000F2369" w:rsidRDefault="00D06027">
      <w:r>
        <w:t>NDR64 represents a conformant varying array as an ordered sequence of representations of the array elements preceded by three unsigned 64-bit integers. The first 64-bit integer MUST specify the maximum number of elements in the array. The second 64-bit integer MUST specify the offset from the first index of the array to the first index of the actual subset being passed. The third 64-bit integer MUST specify the actual number of elements being passed. The 64-bit integers that indicate the offset and the actual count MUST always be present, even if the maximum count is 0 (zero). See the following figure.</w:t>
      </w:r>
      <w:bookmarkStart w:id="343"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343"/>
    </w:p>
    <w:p w:rsidR="000F2369" w:rsidRDefault="00D06027">
      <w:r>
        <w:rPr>
          <w:noProof/>
          <w:lang w:eastAsia="zh-CN"/>
        </w:rPr>
        <w:drawing>
          <wp:inline distT="0" distB="0" distL="0" distR="0" wp14:anchorId="219EC61C" wp14:editId="6322F570">
            <wp:extent cx="5076825" cy="733425"/>
            <wp:effectExtent l="19050" t="0" r="9525" b="0"/>
            <wp:docPr id="5569" name="MS-RPCE_pictf1bb802c-2e89-d9e3-8898-0c7db5f4854c.png" descr="MS-RPCE_pictf1bb802c-2e89-d9e3-8898-0c7db5f485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PCE_pictf1bb802c-2e89-d9e3-8898-0c7db5f4854c.png" descr="MS-RPCE_pictf1bb802c-2e89-d9e3-8898-0c7db5f4854c.png"/>
                    <pic:cNvPicPr>
                      <a:picLocks noChangeAspect="1" noChangeArrowheads="1"/>
                    </pic:cNvPicPr>
                  </pic:nvPicPr>
                  <pic:blipFill>
                    <a:blip r:embed="rId340" cstate="print"/>
                    <a:srcRect/>
                    <a:stretch>
                      <a:fillRect/>
                    </a:stretch>
                  </pic:blipFill>
                  <pic:spPr bwMode="auto">
                    <a:xfrm>
                      <a:off x="0" y="0"/>
                      <a:ext cx="5076825" cy="7334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8</w:t>
        </w:r>
      </w:fldSimple>
      <w:r>
        <w:t>: Conformant varying arrays</w:t>
      </w:r>
    </w:p>
    <w:p w:rsidR="000F2369" w:rsidRDefault="00D06027">
      <w:pPr>
        <w:pStyle w:val="Heading6"/>
      </w:pPr>
      <w:bookmarkStart w:id="344" w:name="section_e9a57c0a9483411d9c010a671e5af48d"/>
      <w:bookmarkStart w:id="345" w:name="_Toc423365927"/>
      <w:r>
        <w:t>Multidimensional Arrays</w:t>
      </w:r>
      <w:bookmarkEnd w:id="344"/>
      <w:bookmarkEnd w:id="345"/>
      <w:r>
        <w:fldChar w:fldCharType="begin"/>
      </w:r>
      <w:r>
        <w:instrText xml:space="preserve"> XE "Multidimensional arrays"</w:instrText>
      </w:r>
      <w:r>
        <w:fldChar w:fldCharType="end"/>
      </w:r>
    </w:p>
    <w:p w:rsidR="000F2369" w:rsidRDefault="00D06027">
      <w:r>
        <w:t xml:space="preserve">NDR64 follows the same NDR representation for multidimensional arrays, as specified in </w:t>
      </w:r>
      <w:hyperlink r:id="rId341">
        <w:r>
          <w:rPr>
            <w:rStyle w:val="Hyperlink"/>
          </w:rPr>
          <w:t>[C706]</w:t>
        </w:r>
      </w:hyperlink>
      <w:r>
        <w:t xml:space="preserve"> sections 14.3.3.6 through 14.3.3.9, except for the maximum count, offset, and actual count. In NDR64, these MUST be specified as 64-bit unsigned integers rather than 32-bit long integers.</w:t>
      </w:r>
    </w:p>
    <w:p w:rsidR="000F2369" w:rsidRDefault="00D06027">
      <w:pPr>
        <w:pStyle w:val="Heading5"/>
      </w:pPr>
      <w:bookmarkStart w:id="346" w:name="section_ed96db0d830e42eda36baf589a1c33fd"/>
      <w:bookmarkStart w:id="347" w:name="_Toc423365928"/>
      <w:r>
        <w:t>Strings</w:t>
      </w:r>
      <w:bookmarkEnd w:id="346"/>
      <w:bookmarkEnd w:id="347"/>
      <w:r>
        <w:fldChar w:fldCharType="begin"/>
      </w:r>
      <w:r>
        <w:instrText xml:space="preserve"> XE "Strings:NDR64 constructed data type arrays"</w:instrText>
      </w:r>
      <w:r>
        <w:fldChar w:fldCharType="end"/>
      </w:r>
      <w:r>
        <w:fldChar w:fldCharType="begin"/>
      </w:r>
      <w:r>
        <w:instrText xml:space="preserve"> XE "NDR64:constructed data type strings"</w:instrText>
      </w:r>
      <w:r>
        <w:fldChar w:fldCharType="end"/>
      </w:r>
      <w:r>
        <w:fldChar w:fldCharType="begin"/>
      </w:r>
      <w:r>
        <w:instrText xml:space="preserve"> XE "Syntax:NDR64 constructed data type strings"</w:instrText>
      </w:r>
      <w:r>
        <w:fldChar w:fldCharType="end"/>
      </w:r>
    </w:p>
    <w:p w:rsidR="000F2369" w:rsidRDefault="00D06027">
      <w:r>
        <w:t xml:space="preserve">In NDR64, the elements in a string MUST be characters, wide characters (16-bit characters specified by </w:t>
      </w:r>
      <w:hyperlink w:anchor="Section_fb1d504ccefc4bf4bc41f30c0980469b" w:history="1">
        <w:r>
          <w:rPr>
            <w:rStyle w:val="Hyperlink"/>
          </w:rPr>
          <w:t>wchar_t</w:t>
        </w:r>
      </w:hyperlink>
      <w:r>
        <w:t xml:space="preserve">), octets, or structures, all of whose elements are octets. </w:t>
      </w:r>
    </w:p>
    <w:p w:rsidR="000F2369" w:rsidRDefault="00D06027">
      <w:pPr>
        <w:pStyle w:val="Heading6"/>
      </w:pPr>
      <w:bookmarkStart w:id="348" w:name="section_d0e343764aa349769bdab800d52b34a2"/>
      <w:bookmarkStart w:id="349" w:name="_Toc423365929"/>
      <w:r>
        <w:t>Varying Strings</w:t>
      </w:r>
      <w:bookmarkEnd w:id="348"/>
      <w:bookmarkEnd w:id="349"/>
      <w:r>
        <w:fldChar w:fldCharType="begin"/>
      </w:r>
      <w:r>
        <w:instrText xml:space="preserve"> XE "Varying strings"</w:instrText>
      </w:r>
      <w:r>
        <w:fldChar w:fldCharType="end"/>
      </w:r>
    </w:p>
    <w:p w:rsidR="000F2369" w:rsidRDefault="00D06027">
      <w:r>
        <w:t xml:space="preserve">NDR64 represents a varying string as an ordered sequence of representations of the string elements preceded by two unsigned 64-bit integers. The first 64-bit integer MUST specify the offset from the first index of the string to the first index of the actual subset being passed. The second 64-bit integer MUST specify the actual number of elements being passed, including the terminator. </w:t>
      </w:r>
    </w:p>
    <w:p w:rsidR="000F2369" w:rsidRDefault="00D06027">
      <w:r>
        <w:t>The first 64-bit integer (offset) MUST be 0 (zero). See the following figure.</w:t>
      </w:r>
    </w:p>
    <w:p w:rsidR="000F2369" w:rsidRDefault="00D06027">
      <w:r>
        <w:rPr>
          <w:noProof/>
          <w:lang w:eastAsia="zh-CN"/>
        </w:rPr>
        <w:drawing>
          <wp:inline distT="0" distB="0" distL="0" distR="0" wp14:anchorId="4F2EBEA6" wp14:editId="4F54D4E6">
            <wp:extent cx="5076825" cy="847725"/>
            <wp:effectExtent l="19050" t="0" r="9525" b="0"/>
            <wp:docPr id="5571" name="MS-RPCE_pict777fd5cc-dc8d-af26-8205-36f7ff1369b5.png" descr="MS-RPCE_pict777fd5cc-dc8d-af26-8205-36f7ff1369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PCE_pict777fd5cc-dc8d-af26-8205-36f7ff1369b5.png" descr="MS-RPCE_pict777fd5cc-dc8d-af26-8205-36f7ff1369b5.png"/>
                    <pic:cNvPicPr>
                      <a:picLocks noChangeAspect="1" noChangeArrowheads="1"/>
                    </pic:cNvPicPr>
                  </pic:nvPicPr>
                  <pic:blipFill>
                    <a:blip r:embed="rId342" cstate="print"/>
                    <a:srcRect/>
                    <a:stretch>
                      <a:fillRect/>
                    </a:stretch>
                  </pic:blipFill>
                  <pic:spPr bwMode="auto">
                    <a:xfrm>
                      <a:off x="0" y="0"/>
                      <a:ext cx="5076825" cy="8477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9</w:t>
        </w:r>
      </w:fldSimple>
      <w:r>
        <w:t>: Varying strings</w:t>
      </w:r>
    </w:p>
    <w:p w:rsidR="000F2369" w:rsidRDefault="00D06027">
      <w:pPr>
        <w:pStyle w:val="Heading6"/>
      </w:pPr>
      <w:bookmarkStart w:id="350" w:name="section_db6a89db2c884ae790defca23929abab"/>
      <w:bookmarkStart w:id="351" w:name="_Toc423365930"/>
      <w:r>
        <w:t>Conformant Varying Strings</w:t>
      </w:r>
      <w:bookmarkEnd w:id="350"/>
      <w:bookmarkEnd w:id="351"/>
      <w:r>
        <w:fldChar w:fldCharType="begin"/>
      </w:r>
      <w:r>
        <w:instrText xml:space="preserve"> XE "Conformant varying strings"</w:instrText>
      </w:r>
      <w:r>
        <w:fldChar w:fldCharType="end"/>
      </w:r>
    </w:p>
    <w:p w:rsidR="000F2369" w:rsidRDefault="00D06027">
      <w:r>
        <w:t>NDR64 represents a conformant varying string as an ordered sequence of representations of the string elements preceded by three unsigned 64-bit integers. The first 64-bit integer MUST specify the maximum number of elements in the string, including the terminator. The second 64-bit integer MUST specify the offset from the first index of the string to the first index of the actual subset being passed. The third 64-bit integer MUST specify the actual number of elements being passed, including the terminator.</w:t>
      </w:r>
    </w:p>
    <w:p w:rsidR="000F2369" w:rsidRDefault="00D06027">
      <w:r>
        <w:t>The second 64-bit integer (offset) MUST be 0 (zero). See the following figure.</w:t>
      </w:r>
    </w:p>
    <w:p w:rsidR="000F2369" w:rsidRDefault="00D06027">
      <w:r>
        <w:rPr>
          <w:noProof/>
          <w:lang w:eastAsia="zh-CN"/>
        </w:rPr>
        <w:drawing>
          <wp:inline distT="0" distB="0" distL="0" distR="0" wp14:anchorId="0478594B" wp14:editId="18064EA4">
            <wp:extent cx="5076825" cy="733425"/>
            <wp:effectExtent l="19050" t="0" r="9525" b="0"/>
            <wp:docPr id="5573" name="MS-RPCE_pict77f406e5-c8ed-d6ea-33a5-1da3af056bb5.png" descr="MS-RPCE_pict77f406e5-c8ed-d6ea-33a5-1da3af056b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PCE_pict77f406e5-c8ed-d6ea-33a5-1da3af056bb5.png" descr="MS-RPCE_pict77f406e5-c8ed-d6ea-33a5-1da3af056bb5.png"/>
                    <pic:cNvPicPr>
                      <a:picLocks noChangeAspect="1" noChangeArrowheads="1"/>
                    </pic:cNvPicPr>
                  </pic:nvPicPr>
                  <pic:blipFill>
                    <a:blip r:embed="rId343" cstate="print"/>
                    <a:srcRect/>
                    <a:stretch>
                      <a:fillRect/>
                    </a:stretch>
                  </pic:blipFill>
                  <pic:spPr bwMode="auto">
                    <a:xfrm>
                      <a:off x="0" y="0"/>
                      <a:ext cx="5076825" cy="7334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10</w:t>
        </w:r>
      </w:fldSimple>
      <w:r>
        <w:t>: Conformant varying strings</w:t>
      </w:r>
    </w:p>
    <w:p w:rsidR="000F2369" w:rsidRDefault="00D06027">
      <w:pPr>
        <w:pStyle w:val="Heading5"/>
      </w:pPr>
      <w:bookmarkStart w:id="352" w:name="section_09b8d357abac42a49651ae03e1f050f5"/>
      <w:bookmarkStart w:id="353" w:name="_Toc423365931"/>
      <w:r>
        <w:t>Structures</w:t>
      </w:r>
      <w:bookmarkEnd w:id="352"/>
      <w:bookmarkEnd w:id="353"/>
      <w:r>
        <w:fldChar w:fldCharType="begin"/>
      </w:r>
      <w:r>
        <w:instrText xml:space="preserve"> XE "Structures - NDR64 constructed data type arrays"</w:instrText>
      </w:r>
      <w:r>
        <w:fldChar w:fldCharType="end"/>
      </w:r>
      <w:r>
        <w:fldChar w:fldCharType="begin"/>
      </w:r>
      <w:r>
        <w:instrText xml:space="preserve"> XE "NDR64:constructed data type structures"</w:instrText>
      </w:r>
      <w:r>
        <w:fldChar w:fldCharType="end"/>
      </w:r>
      <w:r>
        <w:fldChar w:fldCharType="begin"/>
      </w:r>
      <w:r>
        <w:instrText xml:space="preserve"> XE "Syntax:NDR64 constructed data type structures"</w:instrText>
      </w:r>
      <w:r>
        <w:fldChar w:fldCharType="end"/>
      </w:r>
    </w:p>
    <w:p w:rsidR="000F2369" w:rsidRDefault="00D06027">
      <w:pPr>
        <w:pStyle w:val="Heading6"/>
      </w:pPr>
      <w:bookmarkStart w:id="354" w:name="section_2bb911b285774565a0fe5f41eea533a9"/>
      <w:bookmarkStart w:id="355" w:name="_Toc423365932"/>
      <w:r>
        <w:t>Structure with Trailing Gap</w:t>
      </w:r>
      <w:bookmarkEnd w:id="354"/>
      <w:bookmarkEnd w:id="355"/>
      <w:r>
        <w:fldChar w:fldCharType="begin"/>
      </w:r>
      <w:r>
        <w:instrText xml:space="preserve"> XE "Structure with trailing gap"</w:instrText>
      </w:r>
      <w:r>
        <w:fldChar w:fldCharType="end"/>
      </w:r>
    </w:p>
    <w:p w:rsidR="000F2369" w:rsidRDefault="00D06027">
      <w:r>
        <w:t xml:space="preserve">NDR64 represents a structure as an ordered sequence of representations of the structure members. The trailing gap from the last nonconformant and nonvarying field to the alignment of the structure MUST be represented as a trailing </w:t>
      </w:r>
      <w:r>
        <w:rPr>
          <w:b/>
        </w:rPr>
        <w:t>pad</w:t>
      </w:r>
      <w:r>
        <w:t>. The size of the structure MUST be a multiple of its alignment. See the following figure.</w:t>
      </w:r>
    </w:p>
    <w:p w:rsidR="000F2369" w:rsidRDefault="00D06027">
      <w:r>
        <w:rPr>
          <w:noProof/>
          <w:lang w:eastAsia="zh-CN"/>
        </w:rPr>
        <w:drawing>
          <wp:inline distT="0" distB="0" distL="0" distR="0" wp14:anchorId="4503AC7D" wp14:editId="38FD191E">
            <wp:extent cx="4581525" cy="1028700"/>
            <wp:effectExtent l="19050" t="0" r="9525" b="0"/>
            <wp:docPr id="5575" name="MS-RPCE_pict8343d09b-1fb0-f1f6-0b2d-07f640dc9c28.png" descr="MS-RPCE_pict8343d09b-1fb0-f1f6-0b2d-07f640dc9c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PCE_pict8343d09b-1fb0-f1f6-0b2d-07f640dc9c28.png" descr="MS-RPCE_pict8343d09b-1fb0-f1f6-0b2d-07f640dc9c28.png"/>
                    <pic:cNvPicPr>
                      <a:picLocks noChangeAspect="1" noChangeArrowheads="1"/>
                    </pic:cNvPicPr>
                  </pic:nvPicPr>
                  <pic:blipFill>
                    <a:blip r:embed="rId344" cstate="print"/>
                    <a:srcRect/>
                    <a:stretch>
                      <a:fillRect/>
                    </a:stretch>
                  </pic:blipFill>
                  <pic:spPr bwMode="auto">
                    <a:xfrm>
                      <a:off x="0" y="0"/>
                      <a:ext cx="4581525" cy="1028700"/>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11</w:t>
        </w:r>
      </w:fldSimple>
      <w:r>
        <w:t>: Structure with trailing gap</w:t>
      </w:r>
    </w:p>
    <w:p w:rsidR="000F2369" w:rsidRDefault="00D06027">
      <w:r>
        <w:t xml:space="preserve">For more information, see the example in section </w:t>
      </w:r>
      <w:hyperlink w:anchor="Section_ae1b022cd0494f21b4781efc320c7224" w:history="1">
        <w:r>
          <w:rPr>
            <w:rStyle w:val="Hyperlink"/>
          </w:rPr>
          <w:t>4.8</w:t>
        </w:r>
      </w:hyperlink>
      <w:r>
        <w:t>.</w:t>
      </w:r>
    </w:p>
    <w:p w:rsidR="000F2369" w:rsidRDefault="00D06027">
      <w:pPr>
        <w:pStyle w:val="Heading6"/>
      </w:pPr>
      <w:bookmarkStart w:id="356" w:name="section_b81149a381314104a22cc034a9fd95e4"/>
      <w:bookmarkStart w:id="357" w:name="_Toc423365933"/>
      <w:r>
        <w:t>Structure Containing a Conformant Array</w:t>
      </w:r>
      <w:bookmarkEnd w:id="356"/>
      <w:bookmarkEnd w:id="357"/>
      <w:r>
        <w:fldChar w:fldCharType="begin"/>
      </w:r>
      <w:r>
        <w:instrText xml:space="preserve"> XE "Structure containing a conformant array"</w:instrText>
      </w:r>
      <w:r>
        <w:fldChar w:fldCharType="end"/>
      </w:r>
    </w:p>
    <w:p w:rsidR="000F2369" w:rsidRDefault="00D06027">
      <w:r>
        <w:t>In the NDR64 representation of a structure that contains a conformant array, the unsigned 64-bit long integers that specify maximum element counts for the dimensions of the array MUST appear at the beginning of the structure, and the array elements MUST appear in place at the end of the structure. The diagram in the following figure shows the representation of a structure containing a unidimensional conformant array.</w:t>
      </w:r>
    </w:p>
    <w:p w:rsidR="000F2369" w:rsidRDefault="00D06027">
      <w:r>
        <w:rPr>
          <w:noProof/>
          <w:lang w:eastAsia="zh-CN"/>
        </w:rPr>
        <w:drawing>
          <wp:inline distT="0" distB="0" distL="0" distR="0" wp14:anchorId="60B96857" wp14:editId="43E4C6A5">
            <wp:extent cx="5076825" cy="723900"/>
            <wp:effectExtent l="19050" t="0" r="9525" b="0"/>
            <wp:docPr id="5577" name="MS-RPCE_pictaa639700-ab95-5585-534c-e7923a6ea7fd.png" descr="MS-RPCE_pictaa639700-ab95-5585-534c-e7923a6ea7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PCE_pictaa639700-ab95-5585-534c-e7923a6ea7fd.png" descr="MS-RPCE_pictaa639700-ab95-5585-534c-e7923a6ea7fd.png"/>
                    <pic:cNvPicPr>
                      <a:picLocks noChangeAspect="1" noChangeArrowheads="1"/>
                    </pic:cNvPicPr>
                  </pic:nvPicPr>
                  <pic:blipFill>
                    <a:blip r:embed="rId345" cstate="print"/>
                    <a:srcRect/>
                    <a:stretch>
                      <a:fillRect/>
                    </a:stretch>
                  </pic:blipFill>
                  <pic:spPr bwMode="auto">
                    <a:xfrm>
                      <a:off x="0" y="0"/>
                      <a:ext cx="5076825" cy="723900"/>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12</w:t>
        </w:r>
      </w:fldSimple>
      <w:r>
        <w:t>: Structure containing a unidimensional conformant array</w:t>
      </w:r>
    </w:p>
    <w:p w:rsidR="000F2369" w:rsidRDefault="00D06027">
      <w:pPr>
        <w:pStyle w:val="Heading6"/>
      </w:pPr>
      <w:bookmarkStart w:id="358" w:name="section_7bae54af8b6a4672a6a36bcdf131730a"/>
      <w:bookmarkStart w:id="359" w:name="_Toc423365934"/>
      <w:r>
        <w:t>Structure Containing a Conformant Varying Array</w:t>
      </w:r>
      <w:bookmarkEnd w:id="358"/>
      <w:bookmarkEnd w:id="359"/>
      <w:r>
        <w:fldChar w:fldCharType="begin"/>
      </w:r>
      <w:r>
        <w:instrText xml:space="preserve"> XE "Structure containing a conformant varying array"</w:instrText>
      </w:r>
      <w:r>
        <w:fldChar w:fldCharType="end"/>
      </w:r>
    </w:p>
    <w:p w:rsidR="000F2369" w:rsidRDefault="00D06027">
      <w:r>
        <w:t>In the NDR64 representation of a structure that contains a conformant varying array, the 64-bit maximum counts for dimensions of the array MUST appear at the beginning of the structure. The 64-bit offsets and the 64-bit actual counts MUST remain in place at the end of the structure immediately preceding the array elements. The diagram in the following figure shows the representation of a structure containing a unidimensional conformant varying array.</w:t>
      </w:r>
    </w:p>
    <w:p w:rsidR="000F2369" w:rsidRDefault="00D06027">
      <w:r>
        <w:rPr>
          <w:noProof/>
          <w:lang w:eastAsia="zh-CN"/>
        </w:rPr>
        <w:drawing>
          <wp:inline distT="0" distB="0" distL="0" distR="0" wp14:anchorId="3AA57724" wp14:editId="78D879B0">
            <wp:extent cx="5076825" cy="714375"/>
            <wp:effectExtent l="19050" t="0" r="9525" b="0"/>
            <wp:docPr id="5579" name="MS-RPCE_pict6d724369-4277-20a0-8da7-27a560051148.png" descr="MS-RPCE_pict6d724369-4277-20a0-8da7-27a56005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PCE_pict6d724369-4277-20a0-8da7-27a560051148.png" descr="MS-RPCE_pict6d724369-4277-20a0-8da7-27a560051148.png"/>
                    <pic:cNvPicPr>
                      <a:picLocks noChangeAspect="1" noChangeArrowheads="1"/>
                    </pic:cNvPicPr>
                  </pic:nvPicPr>
                  <pic:blipFill>
                    <a:blip r:embed="rId346" cstate="print"/>
                    <a:srcRect/>
                    <a:stretch>
                      <a:fillRect/>
                    </a:stretch>
                  </pic:blipFill>
                  <pic:spPr bwMode="auto">
                    <a:xfrm>
                      <a:off x="0" y="0"/>
                      <a:ext cx="5076825" cy="71437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13</w:t>
        </w:r>
      </w:fldSimple>
      <w:r>
        <w:t>: Structure containing a unidimensional conformant varying array</w:t>
      </w:r>
    </w:p>
    <w:p w:rsidR="000F2369" w:rsidRDefault="00D06027">
      <w:pPr>
        <w:pStyle w:val="Heading6"/>
      </w:pPr>
      <w:bookmarkStart w:id="360" w:name="section_61fb3765e79b4180abefdead9a69c5ac"/>
      <w:bookmarkStart w:id="361" w:name="_Toc423365935"/>
      <w:r>
        <w:t>Unions</w:t>
      </w:r>
      <w:bookmarkEnd w:id="360"/>
      <w:bookmarkEnd w:id="361"/>
      <w:r>
        <w:fldChar w:fldCharType="begin"/>
      </w:r>
      <w:r>
        <w:instrText xml:space="preserve"> XE "Unions"</w:instrText>
      </w:r>
      <w:r>
        <w:fldChar w:fldCharType="end"/>
      </w:r>
    </w:p>
    <w:p w:rsidR="000F2369" w:rsidRDefault="00D06027">
      <w:r>
        <w:t xml:space="preserve">NDR64 represents a union as a representation of the tag followed by a representation of the selected member. Unions are aligned according to the largest of the union arms. The selected member is aligned to the largest alignment of all the arms. </w:t>
      </w:r>
    </w:p>
    <w:p w:rsidR="000F2369" w:rsidRDefault="00D06027">
      <w:pPr>
        <w:pStyle w:val="Heading6"/>
      </w:pPr>
      <w:bookmarkStart w:id="362" w:name="section_777e335d33e04e5b9d666fc0f997818a"/>
      <w:bookmarkStart w:id="363" w:name="_Toc423365936"/>
      <w:r>
        <w:t>Pipes</w:t>
      </w:r>
      <w:bookmarkEnd w:id="362"/>
      <w:bookmarkEnd w:id="363"/>
      <w:r>
        <w:fldChar w:fldCharType="begin"/>
      </w:r>
      <w:r>
        <w:instrText xml:space="preserve"> XE "Pipes"</w:instrText>
      </w:r>
      <w:r>
        <w:fldChar w:fldCharType="end"/>
      </w:r>
    </w:p>
    <w:p w:rsidR="000F2369" w:rsidRDefault="00D06027">
      <w:r>
        <w:t>In NDR64, a pipe element can be of any NDR primitive or constructed type except the following:</w:t>
      </w:r>
    </w:p>
    <w:p w:rsidR="000F2369" w:rsidRDefault="00D06027">
      <w:pPr>
        <w:pStyle w:val="ListParagraph"/>
        <w:numPr>
          <w:ilvl w:val="0"/>
          <w:numId w:val="59"/>
        </w:numPr>
      </w:pPr>
      <w:r>
        <w:t>Pipes</w:t>
      </w:r>
    </w:p>
    <w:p w:rsidR="000F2369" w:rsidRDefault="00D06027">
      <w:pPr>
        <w:pStyle w:val="ListParagraph"/>
        <w:numPr>
          <w:ilvl w:val="0"/>
          <w:numId w:val="59"/>
        </w:numPr>
      </w:pPr>
      <w:r>
        <w:t>Pointers</w:t>
      </w:r>
    </w:p>
    <w:p w:rsidR="000F2369" w:rsidRDefault="00D06027">
      <w:pPr>
        <w:pStyle w:val="ListParagraph"/>
        <w:numPr>
          <w:ilvl w:val="0"/>
          <w:numId w:val="59"/>
        </w:numPr>
      </w:pPr>
      <w:r>
        <w:t>Either conformant or varying arrays or both conformant and varying arrays</w:t>
      </w:r>
    </w:p>
    <w:p w:rsidR="000F2369" w:rsidRDefault="00D06027">
      <w:pPr>
        <w:pStyle w:val="ListParagraph"/>
        <w:numPr>
          <w:ilvl w:val="0"/>
          <w:numId w:val="59"/>
        </w:numPr>
      </w:pPr>
      <w:r>
        <w:t>Structures that contain either conformant or varying arrays or that contain both conformant and varying arrays</w:t>
      </w:r>
    </w:p>
    <w:p w:rsidR="000F2369" w:rsidRDefault="00D06027">
      <w:r>
        <w:t>NDR64 represents a pipe as a sequence of chunks. Each chunk is represented as an ordered sequence of representations of the elements in the chunk. The sequence MUST be preceded by a 64-bit unsigned integer that specifies the number of elements in the chunk and MUST be followed by a 64-bit unsigned integer that specifies the arithmetic negate of the value of the number of elements in the chunk, treated as a signed 64-bit integer. The final chunk MUST contain no elements and MUST consist only of two unsigned 64-bit integers with the value 0 (zero). A chunk MUST contain, at most 2</w:t>
      </w:r>
      <w:r>
        <w:rPr>
          <w:vertAlign w:val="superscript"/>
        </w:rPr>
        <w:t>31</w:t>
      </w:r>
      <w:r>
        <w:t>-1 elements of the pipe (as opposed to 2</w:t>
      </w:r>
      <w:r>
        <w:rPr>
          <w:vertAlign w:val="superscript"/>
        </w:rPr>
        <w:t>32</w:t>
      </w:r>
      <w:r>
        <w:t xml:space="preserve">-1, as supported in NDR as specified in </w:t>
      </w:r>
      <w:hyperlink r:id="rId347">
        <w:r>
          <w:rPr>
            <w:rStyle w:val="Hyperlink"/>
          </w:rPr>
          <w:t>[C706]</w:t>
        </w:r>
      </w:hyperlink>
      <w:r>
        <w:t xml:space="preserve">). </w:t>
      </w:r>
    </w:p>
    <w:p w:rsidR="000F2369" w:rsidRDefault="00D06027">
      <w:r>
        <w:rPr>
          <w:noProof/>
          <w:lang w:eastAsia="zh-CN"/>
        </w:rPr>
        <w:drawing>
          <wp:inline distT="0" distB="0" distL="0" distR="0" wp14:anchorId="23C15E6F" wp14:editId="4C5087CA">
            <wp:extent cx="5076825" cy="1028700"/>
            <wp:effectExtent l="19050" t="0" r="9525" b="0"/>
            <wp:docPr id="5581" name="MS-RPCE_pictc28026ed-620d-f711-5986-139902f98693.png" descr="MS-RPCE_pictc28026ed-620d-f711-5986-139902f98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RPCE_pictc28026ed-620d-f711-5986-139902f98693.png" descr="MS-RPCE_pictc28026ed-620d-f711-5986-139902f98693.png"/>
                    <pic:cNvPicPr>
                      <a:picLocks noChangeAspect="1" noChangeArrowheads="1"/>
                    </pic:cNvPicPr>
                  </pic:nvPicPr>
                  <pic:blipFill>
                    <a:blip r:embed="rId348" cstate="print"/>
                    <a:srcRect/>
                    <a:stretch>
                      <a:fillRect/>
                    </a:stretch>
                  </pic:blipFill>
                  <pic:spPr bwMode="auto">
                    <a:xfrm>
                      <a:off x="0" y="0"/>
                      <a:ext cx="5076825" cy="1028700"/>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14</w:t>
        </w:r>
      </w:fldSimple>
      <w:r>
        <w:t>: A pipe as a sequence of chunks</w:t>
      </w:r>
    </w:p>
    <w:p w:rsidR="000F2369" w:rsidRDefault="00D06027">
      <w:pPr>
        <w:pStyle w:val="Heading5"/>
      </w:pPr>
      <w:bookmarkStart w:id="364" w:name="section_d240b7a95ebc4e46b64977a9ae3121e9"/>
      <w:bookmarkStart w:id="365" w:name="_Toc423365937"/>
      <w:r>
        <w:t>Pointers</w:t>
      </w:r>
      <w:bookmarkEnd w:id="364"/>
      <w:bookmarkEnd w:id="365"/>
      <w:r>
        <w:fldChar w:fldCharType="begin"/>
      </w:r>
      <w:r>
        <w:instrText xml:space="preserve"> XE "Pointers - NDR64 constructed data type arrays"</w:instrText>
      </w:r>
      <w:r>
        <w:fldChar w:fldCharType="end"/>
      </w:r>
      <w:r>
        <w:fldChar w:fldCharType="begin"/>
      </w:r>
      <w:r>
        <w:instrText xml:space="preserve"> XE "NDR64:constructed data type pointers"</w:instrText>
      </w:r>
      <w:r>
        <w:fldChar w:fldCharType="end"/>
      </w:r>
      <w:r>
        <w:fldChar w:fldCharType="begin"/>
      </w:r>
      <w:r>
        <w:instrText xml:space="preserve"> XE "Syntax:NDR64 constructed data type pointers"</w:instrText>
      </w:r>
      <w:r>
        <w:fldChar w:fldCharType="end"/>
      </w:r>
    </w:p>
    <w:p w:rsidR="000F2369" w:rsidRDefault="00D06027">
      <w:r>
        <w:t>A pointer representation MUST be 8 bytes. Pointer representations MUST be aligned on 8-byte boundaries in the octet stream.</w:t>
      </w:r>
    </w:p>
    <w:p w:rsidR="000F2369" w:rsidRDefault="00D06027">
      <w:pPr>
        <w:pStyle w:val="Heading6"/>
      </w:pPr>
      <w:bookmarkStart w:id="366" w:name="section_620a5cbdc53d4dee97a022b3538553e1"/>
      <w:bookmarkStart w:id="367" w:name="_Toc423365938"/>
      <w:r>
        <w:t>Embedded Reference Pointers</w:t>
      </w:r>
      <w:bookmarkEnd w:id="366"/>
      <w:bookmarkEnd w:id="367"/>
      <w:r>
        <w:fldChar w:fldCharType="begin"/>
      </w:r>
      <w:r>
        <w:instrText xml:space="preserve"> XE "Embedded reference pointers"</w:instrText>
      </w:r>
      <w:r>
        <w:fldChar w:fldCharType="end"/>
      </w:r>
    </w:p>
    <w:p w:rsidR="000F2369" w:rsidRDefault="00D06027">
      <w:r>
        <w:t xml:space="preserve">An embedded reference pointer MUST be represented in two parts: an 8-octet value in place that MUST NOT be NULL and a possibly deferred representation of the referent. The algorithm for deferral of referent is as specified by NDR in </w:t>
      </w:r>
      <w:hyperlink r:id="rId349">
        <w:r>
          <w:rPr>
            <w:rStyle w:val="Hyperlink"/>
          </w:rPr>
          <w:t>[C706]</w:t>
        </w:r>
      </w:hyperlink>
      <w:r>
        <w:t xml:space="preserve"> section 14.3.12.3. NDR64 MUST NOT implement the special case specified by NDR for arrays of reference pointers, and the 8-octet non-NULL value MUST always be transmitted in place. </w:t>
      </w:r>
    </w:p>
    <w:p w:rsidR="000F2369" w:rsidRDefault="00D06027">
      <w:pPr>
        <w:pStyle w:val="Heading3"/>
      </w:pPr>
      <w:bookmarkStart w:id="368" w:name="section_9a1d0f97eac049aba197f1a581c2d6a0"/>
      <w:bookmarkStart w:id="369" w:name="_Toc423365939"/>
      <w:r>
        <w:t>Type Serialization Version 1</w:t>
      </w:r>
      <w:bookmarkEnd w:id="368"/>
      <w:bookmarkEnd w:id="369"/>
      <w:r>
        <w:fldChar w:fldCharType="begin"/>
      </w:r>
      <w:r>
        <w:instrText xml:space="preserve"> XE "Messages:Type Serialization Version 1" </w:instrText>
      </w:r>
      <w:r>
        <w:fldChar w:fldCharType="end"/>
      </w:r>
      <w:r>
        <w:fldChar w:fldCharType="begin"/>
      </w:r>
      <w:r>
        <w:instrText xml:space="preserve"> XE "Type Serialization Version 1 message" </w:instrText>
      </w:r>
      <w:r>
        <w:fldChar w:fldCharType="end"/>
      </w:r>
      <w:r>
        <w:fldChar w:fldCharType="begin"/>
      </w:r>
      <w:r>
        <w:instrText xml:space="preserve"> XE "type serialization version 1"</w:instrText>
      </w:r>
      <w:r>
        <w:fldChar w:fldCharType="end"/>
      </w:r>
      <w:r>
        <w:fldChar w:fldCharType="begin"/>
      </w:r>
      <w:r>
        <w:instrText xml:space="preserve"> XE "Syntax:type serialization version 1"</w:instrText>
      </w:r>
      <w:r>
        <w:fldChar w:fldCharType="end"/>
      </w:r>
    </w:p>
    <w:p w:rsidR="000F2369" w:rsidRDefault="00D06027">
      <w:r>
        <w:t xml:space="preserve">Type serialization version 1 is a set of extensions to the IDL/+ pickle, as specified in </w:t>
      </w:r>
      <w:hyperlink r:id="rId350">
        <w:r>
          <w:rPr>
            <w:rStyle w:val="Hyperlink"/>
          </w:rPr>
          <w:t>[C311]</w:t>
        </w:r>
      </w:hyperlink>
      <w:r>
        <w:t xml:space="preserve"> Part 2, IDL/NDR Pickle. Implementations of these extensions allow </w:t>
      </w:r>
      <w:hyperlink w:anchor="gt_e0245240-9927-4991-85af-f5babcd95bfd">
        <w:r>
          <w:rPr>
            <w:rStyle w:val="HyperlinkGreen"/>
            <w:b/>
          </w:rPr>
          <w:t>marshaling</w:t>
        </w:r>
      </w:hyperlink>
      <w:r>
        <w:t xml:space="preserve">/unmarshaling according to the NDR transfer syntax of application-specified types by using an application-provided octet stream. </w:t>
      </w:r>
    </w:p>
    <w:p w:rsidR="000F2369" w:rsidRDefault="00D06027">
      <w:r>
        <w:t>Type serialization version 1 can use either a little-endian or big-endian integer and floating-pointer byte order but MUST use the IEEE floating-point format representation and ASCII character format. See the following figure.</w:t>
      </w:r>
    </w:p>
    <w:p w:rsidR="000F2369" w:rsidRDefault="00D06027">
      <w:r>
        <w:rPr>
          <w:noProof/>
          <w:lang w:eastAsia="zh-CN"/>
        </w:rPr>
        <w:drawing>
          <wp:inline distT="0" distB="0" distL="0" distR="0" wp14:anchorId="48762474" wp14:editId="77614855">
            <wp:extent cx="5076825" cy="600075"/>
            <wp:effectExtent l="19050" t="0" r="9525" b="0"/>
            <wp:docPr id="5583" name="MS-RPCE_pict36d044b8-984e-bdb2-4cce-55ed2d96314b.png" descr="MS-RPCE_pict36d044b8-984e-bdb2-4cce-55ed2d96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RPCE_pict36d044b8-984e-bdb2-4cce-55ed2d96314b.png" descr="MS-RPCE_pict36d044b8-984e-bdb2-4cce-55ed2d96314b.png"/>
                    <pic:cNvPicPr>
                      <a:picLocks noChangeAspect="1" noChangeArrowheads="1"/>
                    </pic:cNvPicPr>
                  </pic:nvPicPr>
                  <pic:blipFill>
                    <a:blip r:embed="rId351" cstate="print"/>
                    <a:srcRect/>
                    <a:stretch>
                      <a:fillRect/>
                    </a:stretch>
                  </pic:blipFill>
                  <pic:spPr bwMode="auto">
                    <a:xfrm>
                      <a:off x="0" y="0"/>
                      <a:ext cx="5076825" cy="60007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15</w:t>
        </w:r>
      </w:fldSimple>
      <w:r>
        <w:t>: Type serialization version 1</w:t>
      </w:r>
    </w:p>
    <w:p w:rsidR="000F2369" w:rsidRDefault="00D06027">
      <w:r>
        <w:t xml:space="preserve">Multiple top-level data types can be </w:t>
      </w:r>
      <w:hyperlink w:anchor="gt_704e83c1-4e24-4ca2-a2e0-81ec77914bc3">
        <w:r>
          <w:rPr>
            <w:rStyle w:val="HyperlinkGreen"/>
            <w:b/>
          </w:rPr>
          <w:t>serialized</w:t>
        </w:r>
      </w:hyperlink>
      <w:r>
        <w:t xml:space="preserve"> into the same type </w:t>
      </w:r>
      <w:hyperlink w:anchor="gt_5324a3a3-0d0d-435d-aa0a-18cc8581e7e5">
        <w:r>
          <w:rPr>
            <w:rStyle w:val="HyperlinkGreen"/>
            <w:b/>
          </w:rPr>
          <w:t>serialization</w:t>
        </w:r>
      </w:hyperlink>
      <w:r>
        <w:t xml:space="preserve"> stream in the same way multiple parameters in a procedure are marshaling into an octet stream. A top-level data type is the data type an application provides to the implementation of these extensions to be serialized or </w:t>
      </w:r>
      <w:hyperlink w:anchor="gt_6c5144b9-bdbd-4c6a-b544-309486392879">
        <w:r>
          <w:rPr>
            <w:rStyle w:val="HyperlinkGreen"/>
            <w:b/>
          </w:rPr>
          <w:t>de-serialized</w:t>
        </w:r>
      </w:hyperlink>
      <w:r>
        <w:t>. A top-level data type MUST be either an NDR-constructed type or a primitive type. Each top-level data type is serialized/de-serialized as a whole, according to the rules that follow.</w:t>
      </w:r>
    </w:p>
    <w:p w:rsidR="000F2369" w:rsidRDefault="00D06027">
      <w:pPr>
        <w:pStyle w:val="Heading4"/>
      </w:pPr>
      <w:bookmarkStart w:id="370" w:name="section_6d75d40ee2d24420b9e98508a726a9ae"/>
      <w:bookmarkStart w:id="371" w:name="_Toc423365940"/>
      <w:r>
        <w:t>Common Type Header for the Serialization Stream</w:t>
      </w:r>
      <w:bookmarkEnd w:id="370"/>
      <w:bookmarkEnd w:id="371"/>
      <w:r>
        <w:fldChar w:fldCharType="begin"/>
      </w:r>
      <w:r>
        <w:instrText xml:space="preserve"> XE "Common_Type_Header_Type_1 packet"</w:instrText>
      </w:r>
      <w:r>
        <w:fldChar w:fldCharType="end"/>
      </w:r>
    </w:p>
    <w:p w:rsidR="000F2369" w:rsidRDefault="00D06027">
      <w:r>
        <w:t xml:space="preserve">One common type header is created per serialization octet stream. The common header applies to all of the typed data in the octet stream. This common type header MUST be presented by using little-endian format in the octet stream. The first byte of the common type header MUST be equal to 1 to indicate this level of type serialization. </w:t>
      </w:r>
    </w:p>
    <w:p w:rsidR="000F2369" w:rsidRDefault="00D06027">
      <w:r>
        <w:t>The common type header alignment MUST be aligned on an 8-byte boundary.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1</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2</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3</w:t>
            </w:r>
          </w:p>
          <w:p w:rsidR="000F2369" w:rsidRDefault="00D06027">
            <w:pPr>
              <w:pStyle w:val="PacketDiagramHeaderText"/>
            </w:pPr>
            <w:r>
              <w:t>0</w:t>
            </w:r>
          </w:p>
        </w:tc>
        <w:tc>
          <w:tcPr>
            <w:tcW w:w="270" w:type="dxa"/>
          </w:tcPr>
          <w:p w:rsidR="000F2369" w:rsidRDefault="00D06027">
            <w:pPr>
              <w:pStyle w:val="PacketDiagramHeaderText"/>
            </w:pPr>
            <w:r>
              <w:t>1</w:t>
            </w:r>
          </w:p>
        </w:tc>
      </w:tr>
      <w:tr w:rsidR="000F2369" w:rsidTr="000F2369">
        <w:trPr>
          <w:trHeight w:hRule="exact" w:val="490"/>
        </w:trPr>
        <w:tc>
          <w:tcPr>
            <w:tcW w:w="2160" w:type="dxa"/>
            <w:gridSpan w:val="8"/>
          </w:tcPr>
          <w:p w:rsidR="000F2369" w:rsidRDefault="00D06027">
            <w:pPr>
              <w:pStyle w:val="PacketDiagramBodyText"/>
            </w:pPr>
            <w:r>
              <w:t>Version</w:t>
            </w:r>
          </w:p>
        </w:tc>
        <w:tc>
          <w:tcPr>
            <w:tcW w:w="2160" w:type="dxa"/>
            <w:gridSpan w:val="8"/>
          </w:tcPr>
          <w:p w:rsidR="000F2369" w:rsidRDefault="00D06027">
            <w:pPr>
              <w:pStyle w:val="PacketDiagramBodyText"/>
            </w:pPr>
            <w:r>
              <w:t>Endianness</w:t>
            </w:r>
          </w:p>
        </w:tc>
        <w:tc>
          <w:tcPr>
            <w:tcW w:w="4320" w:type="dxa"/>
            <w:gridSpan w:val="16"/>
          </w:tcPr>
          <w:p w:rsidR="000F2369" w:rsidRDefault="00D06027">
            <w:pPr>
              <w:pStyle w:val="PacketDiagramBodyText"/>
            </w:pPr>
            <w:r>
              <w:t>CommonHeaderLength</w:t>
            </w:r>
          </w:p>
        </w:tc>
      </w:tr>
      <w:tr w:rsidR="000F2369" w:rsidTr="000F2369">
        <w:trPr>
          <w:trHeight w:hRule="exact" w:val="490"/>
        </w:trPr>
        <w:tc>
          <w:tcPr>
            <w:tcW w:w="8640" w:type="dxa"/>
            <w:gridSpan w:val="32"/>
          </w:tcPr>
          <w:p w:rsidR="000F2369" w:rsidRDefault="00D06027">
            <w:pPr>
              <w:pStyle w:val="PacketDiagramBodyText"/>
            </w:pPr>
            <w:r>
              <w:t>Filler</w:t>
            </w:r>
          </w:p>
        </w:tc>
      </w:tr>
    </w:tbl>
    <w:p w:rsidR="000F2369" w:rsidRDefault="00D06027">
      <w:pPr>
        <w:pStyle w:val="Definition-Field"/>
      </w:pPr>
      <w:r>
        <w:rPr>
          <w:b/>
        </w:rPr>
        <w:t xml:space="preserve">Version (1 byte): </w:t>
      </w:r>
      <w:r>
        <w:t>MUST be set to 1 to indicate type serialization version 1.</w:t>
      </w:r>
    </w:p>
    <w:p w:rsidR="000F2369" w:rsidRDefault="00D06027">
      <w:pPr>
        <w:pStyle w:val="Definition-Field"/>
      </w:pPr>
      <w:r>
        <w:rPr>
          <w:b/>
        </w:rPr>
        <w:t xml:space="preserve">Endianness (1 byte): </w:t>
      </w:r>
      <w:r>
        <w:t>Specifies the endianness of types serialized in the octet stream as follows.</w:t>
      </w:r>
      <w:bookmarkStart w:id="372"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372"/>
      <w:r>
        <w:t xml:space="preserve"> </w:t>
      </w:r>
    </w:p>
    <w:tbl>
      <w:tblPr>
        <w:tblStyle w:val="Table-ShadedHeader"/>
        <w:tblW w:w="0" w:type="auto"/>
        <w:tblInd w:w="475" w:type="dxa"/>
        <w:tblLook w:val="04A0" w:firstRow="1" w:lastRow="0" w:firstColumn="1" w:lastColumn="0" w:noHBand="0" w:noVBand="1"/>
      </w:tblPr>
      <w:tblGrid>
        <w:gridCol w:w="734"/>
        <w:gridCol w:w="1239"/>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Value</w:t>
            </w:r>
          </w:p>
        </w:tc>
        <w:tc>
          <w:tcPr>
            <w:tcW w:w="0" w:type="auto"/>
          </w:tcPr>
          <w:p w:rsidR="000F2369" w:rsidRDefault="00D06027">
            <w:pPr>
              <w:pStyle w:val="TableHeaderText"/>
            </w:pPr>
            <w:r>
              <w:t>Meaning</w:t>
            </w:r>
          </w:p>
        </w:tc>
      </w:tr>
      <w:tr w:rsidR="000F2369" w:rsidTr="000F2369">
        <w:tc>
          <w:tcPr>
            <w:tcW w:w="0" w:type="auto"/>
          </w:tcPr>
          <w:p w:rsidR="000F2369" w:rsidRDefault="00D06027">
            <w:pPr>
              <w:pStyle w:val="TableBodyText"/>
            </w:pPr>
            <w:r>
              <w:t>0x10</w:t>
            </w:r>
          </w:p>
        </w:tc>
        <w:tc>
          <w:tcPr>
            <w:tcW w:w="0" w:type="auto"/>
          </w:tcPr>
          <w:p w:rsidR="000F2369" w:rsidRDefault="00D06027">
            <w:pPr>
              <w:pStyle w:val="TableBodyText"/>
            </w:pPr>
            <w:r>
              <w:t>Little-endian</w:t>
            </w:r>
          </w:p>
        </w:tc>
      </w:tr>
      <w:tr w:rsidR="000F2369" w:rsidTr="000F2369">
        <w:tc>
          <w:tcPr>
            <w:tcW w:w="0" w:type="auto"/>
          </w:tcPr>
          <w:p w:rsidR="000F2369" w:rsidRDefault="00D06027">
            <w:pPr>
              <w:pStyle w:val="TableBodyText"/>
            </w:pPr>
            <w:r>
              <w:t>0x00</w:t>
            </w:r>
          </w:p>
        </w:tc>
        <w:tc>
          <w:tcPr>
            <w:tcW w:w="0" w:type="auto"/>
          </w:tcPr>
          <w:p w:rsidR="000F2369" w:rsidRDefault="00D06027">
            <w:pPr>
              <w:pStyle w:val="TableBodyText"/>
            </w:pPr>
            <w:r>
              <w:t>Big-endian</w:t>
            </w:r>
          </w:p>
        </w:tc>
      </w:tr>
    </w:tbl>
    <w:p w:rsidR="000F2369" w:rsidRDefault="00D06027">
      <w:pPr>
        <w:pStyle w:val="Definition-Field"/>
      </w:pPr>
      <w:r>
        <w:rPr>
          <w:b/>
        </w:rPr>
        <w:t xml:space="preserve">CommonHeaderLength (2 bytes): </w:t>
      </w:r>
      <w:r>
        <w:t>The length in bytes of this common type header. MUST be set to 8.</w:t>
      </w:r>
    </w:p>
    <w:p w:rsidR="000F2369" w:rsidRDefault="00D06027">
      <w:pPr>
        <w:pStyle w:val="Definition-Field"/>
      </w:pPr>
      <w:r>
        <w:rPr>
          <w:b/>
        </w:rPr>
        <w:t xml:space="preserve">Filler (4 bytes): </w:t>
      </w:r>
      <w:r>
        <w:t xml:space="preserve"> Reserved field. MUST be set to 0xcccccccc on marshaling, and SHOULD be ignored during unmarshaling.</w:t>
      </w:r>
    </w:p>
    <w:p w:rsidR="000F2369" w:rsidRDefault="00D06027">
      <w:pPr>
        <w:pStyle w:val="Heading4"/>
      </w:pPr>
      <w:bookmarkStart w:id="373" w:name="section_63949ba8bc884c0c937723f14b197827"/>
      <w:bookmarkStart w:id="374" w:name="_Toc423365941"/>
      <w:r>
        <w:t>Private Header for Constructed Type</w:t>
      </w:r>
      <w:bookmarkEnd w:id="373"/>
      <w:bookmarkEnd w:id="374"/>
      <w:r>
        <w:fldChar w:fldCharType="begin"/>
      </w:r>
      <w:r>
        <w:instrText xml:space="preserve"> XE "Private_Header_for_Constructed_Type packet"</w:instrText>
      </w:r>
      <w:r>
        <w:fldChar w:fldCharType="end"/>
      </w:r>
    </w:p>
    <w:p w:rsidR="000F2369" w:rsidRDefault="00D06027">
      <w:r>
        <w:t>A top-level NDR constructed type MUST be preceded by a private header, as specified in this section.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1</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2</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3</w:t>
            </w:r>
          </w:p>
          <w:p w:rsidR="000F2369" w:rsidRDefault="00D06027">
            <w:pPr>
              <w:pStyle w:val="PacketDiagramHeaderText"/>
            </w:pPr>
            <w:r>
              <w:t>0</w:t>
            </w:r>
          </w:p>
        </w:tc>
        <w:tc>
          <w:tcPr>
            <w:tcW w:w="270" w:type="dxa"/>
          </w:tcPr>
          <w:p w:rsidR="000F2369" w:rsidRDefault="00D06027">
            <w:pPr>
              <w:pStyle w:val="PacketDiagramHeaderText"/>
            </w:pPr>
            <w:r>
              <w:t>1</w:t>
            </w:r>
          </w:p>
        </w:tc>
      </w:tr>
      <w:tr w:rsidR="000F2369" w:rsidTr="000F2369">
        <w:trPr>
          <w:trHeight w:hRule="exact" w:val="490"/>
        </w:trPr>
        <w:tc>
          <w:tcPr>
            <w:tcW w:w="8640" w:type="dxa"/>
            <w:gridSpan w:val="32"/>
          </w:tcPr>
          <w:p w:rsidR="000F2369" w:rsidRDefault="00D06027">
            <w:pPr>
              <w:pStyle w:val="PacketDiagramBodyText"/>
            </w:pPr>
            <w:r>
              <w:t>ObjectBufferLength</w:t>
            </w:r>
          </w:p>
        </w:tc>
      </w:tr>
      <w:tr w:rsidR="000F2369" w:rsidTr="000F2369">
        <w:trPr>
          <w:trHeight w:hRule="exact" w:val="490"/>
        </w:trPr>
        <w:tc>
          <w:tcPr>
            <w:tcW w:w="8640" w:type="dxa"/>
            <w:gridSpan w:val="32"/>
          </w:tcPr>
          <w:p w:rsidR="000F2369" w:rsidRDefault="00D06027">
            <w:pPr>
              <w:pStyle w:val="PacketDiagramBodyText"/>
            </w:pPr>
            <w:r>
              <w:t>Filler</w:t>
            </w:r>
          </w:p>
        </w:tc>
      </w:tr>
    </w:tbl>
    <w:p w:rsidR="000F2369" w:rsidRDefault="00D06027">
      <w:pPr>
        <w:pStyle w:val="Definition-Field"/>
      </w:pPr>
      <w:r>
        <w:rPr>
          <w:b/>
        </w:rPr>
        <w:t xml:space="preserve">ObjectBufferLength (4 bytes): </w:t>
      </w:r>
      <w:r>
        <w:t>Indicates the length of a serialized top-level type in the octet stream. It MUST include the padding length and exclude the header itself.</w:t>
      </w:r>
    </w:p>
    <w:p w:rsidR="000F2369" w:rsidRDefault="00D06027">
      <w:pPr>
        <w:pStyle w:val="Definition-Field"/>
      </w:pPr>
      <w:r>
        <w:rPr>
          <w:b/>
        </w:rPr>
        <w:t xml:space="preserve">Filler (4 bytes): </w:t>
      </w:r>
      <w:r>
        <w:t xml:space="preserve"> Reserved field. MUST be set to 0 (zero) during marshaling, and SHOULD be ignored during unmarshaling.</w:t>
      </w:r>
    </w:p>
    <w:p w:rsidR="000F2369" w:rsidRDefault="00D06027">
      <w:r>
        <w:t>The private type header MUST be aligned on an 8-byte boundary in the octet stream. If the length of the serialized top-level constructed type in the octet stream is not a multiple of 8 octets, the data MUST be padded at the end to ensure its total length is an integral multiple of 8 bytes in length.</w:t>
      </w:r>
    </w:p>
    <w:p w:rsidR="000F2369" w:rsidRDefault="00D06027">
      <w:r>
        <w:t>Like a parameter in a procedure, the top-level constructed type MUST be represented in NDR format in the octet stream following the private header.</w:t>
      </w:r>
    </w:p>
    <w:p w:rsidR="000F2369" w:rsidRDefault="00D06027">
      <w:pPr>
        <w:pStyle w:val="Heading4"/>
      </w:pPr>
      <w:bookmarkStart w:id="375" w:name="section_82568d308cf840b7b0f658a59c76d3e5"/>
      <w:bookmarkStart w:id="376" w:name="_Toc423365942"/>
      <w:r>
        <w:t>Primitive Type Serialization</w:t>
      </w:r>
      <w:bookmarkEnd w:id="375"/>
      <w:bookmarkEnd w:id="376"/>
      <w:r>
        <w:fldChar w:fldCharType="begin"/>
      </w:r>
      <w:r>
        <w:instrText xml:space="preserve"> XE "Primitive type serialization"</w:instrText>
      </w:r>
      <w:r>
        <w:fldChar w:fldCharType="end"/>
      </w:r>
    </w:p>
    <w:p w:rsidR="000F2369" w:rsidRDefault="00D06027">
      <w:r>
        <w:t>For any top-level NDR primitive type, there MUST NOT be any private header preceding the actual type. The type MUST be aligned on an 8-byte boundary. If the size of the primitive type is not an integral multiple of 8 bytes, the data MUST be padded at the end to ensure that its total length is an integral multiple of 8 bytes.</w:t>
      </w:r>
    </w:p>
    <w:p w:rsidR="000F2369" w:rsidRDefault="00D06027">
      <w:pPr>
        <w:pStyle w:val="Heading3"/>
      </w:pPr>
      <w:bookmarkStart w:id="377" w:name="section_d0d94cf5003c4b2c82b712cc3b6d4abb"/>
      <w:bookmarkStart w:id="378" w:name="_Toc423365943"/>
      <w:r>
        <w:t>Type Serialization Version 2</w:t>
      </w:r>
      <w:bookmarkEnd w:id="377"/>
      <w:bookmarkEnd w:id="378"/>
      <w:r>
        <w:fldChar w:fldCharType="begin"/>
      </w:r>
      <w:r>
        <w:instrText xml:space="preserve"> XE "Messages:Type Serialization Version 2" </w:instrText>
      </w:r>
      <w:r>
        <w:fldChar w:fldCharType="end"/>
      </w:r>
      <w:r>
        <w:fldChar w:fldCharType="begin"/>
      </w:r>
      <w:r>
        <w:instrText xml:space="preserve"> XE "Type Serialization Version 2 message" </w:instrText>
      </w:r>
      <w:r>
        <w:fldChar w:fldCharType="end"/>
      </w:r>
      <w:r>
        <w:fldChar w:fldCharType="begin"/>
      </w:r>
      <w:r>
        <w:instrText xml:space="preserve"> XE "type serialization version 2"</w:instrText>
      </w:r>
      <w:r>
        <w:fldChar w:fldCharType="end"/>
      </w:r>
      <w:r>
        <w:fldChar w:fldCharType="begin"/>
      </w:r>
      <w:r>
        <w:instrText xml:space="preserve"> XE "Syntax:type serialization version 2"</w:instrText>
      </w:r>
      <w:r>
        <w:fldChar w:fldCharType="end"/>
      </w:r>
    </w:p>
    <w:p w:rsidR="000F2369" w:rsidRDefault="00D06027">
      <w:r>
        <w:t xml:space="preserve">Version 2 of type serialization is a set of modifications to type serialization version 1, as specified in section </w:t>
      </w:r>
      <w:hyperlink w:anchor="Section_9a1d0f97eac049aba197f1a581c2d6a0" w:history="1">
        <w:r>
          <w:rPr>
            <w:rStyle w:val="Hyperlink"/>
          </w:rPr>
          <w:t>2.2.6</w:t>
        </w:r>
      </w:hyperlink>
      <w:r>
        <w:t>. Implementations of these extensions allow marshaling/unmarshaling of application-specified data types by using an application-provided serialization stream, according to either NDR or NDR64 transfer syntax.</w:t>
      </w:r>
    </w:p>
    <w:p w:rsidR="000F2369" w:rsidRDefault="00D06027">
      <w:r>
        <w:t>Type serialization version 2 MUST use little-endian integer and floating-pointer byte order, IEEE floating-point format representation, and ASCII character format. The first byte in the octet stream MUST be 2 to indicate this level of type serialization.</w:t>
      </w:r>
    </w:p>
    <w:p w:rsidR="000F2369" w:rsidRDefault="00D06027">
      <w:pPr>
        <w:pStyle w:val="Heading4"/>
      </w:pPr>
      <w:bookmarkStart w:id="379" w:name="section_9b206d3cac944bb388191ebf37b06900"/>
      <w:bookmarkStart w:id="380" w:name="_Toc423365944"/>
      <w:r>
        <w:t>Common Type Header</w:t>
      </w:r>
      <w:bookmarkEnd w:id="379"/>
      <w:bookmarkEnd w:id="380"/>
      <w:r>
        <w:fldChar w:fldCharType="begin"/>
      </w:r>
      <w:r>
        <w:instrText xml:space="preserve"> XE "Common_Type_Header_Type_2 packet"</w:instrText>
      </w:r>
      <w:r>
        <w:fldChar w:fldCharType="end"/>
      </w:r>
    </w:p>
    <w:p w:rsidR="000F2369" w:rsidRDefault="00D06027">
      <w:r>
        <w:t xml:space="preserve">One common type header is created per serialization octet stream. The common header applies to all of the typed data in the octet stream. The common type header MUST be aligned on a 16-byte boundary.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1</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2</w:t>
            </w:r>
          </w:p>
          <w:p w:rsidR="000F2369" w:rsidRDefault="00D06027">
            <w:pPr>
              <w:pStyle w:val="PacketDiagramHeaderText"/>
            </w:pPr>
            <w:r>
              <w:t>0</w:t>
            </w:r>
          </w:p>
        </w:tc>
        <w:tc>
          <w:tcPr>
            <w:tcW w:w="270" w:type="dxa"/>
          </w:tcPr>
          <w:p w:rsidR="000F2369" w:rsidRDefault="00D06027">
            <w:pPr>
              <w:pStyle w:val="PacketDiagramHeaderText"/>
            </w:pPr>
            <w:r>
              <w:t>1</w:t>
            </w:r>
          </w:p>
        </w:tc>
        <w:tc>
          <w:tcPr>
            <w:tcW w:w="270" w:type="dxa"/>
          </w:tcPr>
          <w:p w:rsidR="000F2369" w:rsidRDefault="00D06027">
            <w:pPr>
              <w:pStyle w:val="PacketDiagramHeaderText"/>
            </w:pPr>
            <w:r>
              <w:t>2</w:t>
            </w:r>
          </w:p>
        </w:tc>
        <w:tc>
          <w:tcPr>
            <w:tcW w:w="270" w:type="dxa"/>
          </w:tcPr>
          <w:p w:rsidR="000F2369" w:rsidRDefault="00D06027">
            <w:pPr>
              <w:pStyle w:val="PacketDiagramHeaderText"/>
            </w:pPr>
            <w:r>
              <w:t>3</w:t>
            </w:r>
          </w:p>
        </w:tc>
        <w:tc>
          <w:tcPr>
            <w:tcW w:w="270" w:type="dxa"/>
          </w:tcPr>
          <w:p w:rsidR="000F2369" w:rsidRDefault="00D06027">
            <w:pPr>
              <w:pStyle w:val="PacketDiagramHeaderText"/>
            </w:pPr>
            <w:r>
              <w:t>4</w:t>
            </w:r>
          </w:p>
        </w:tc>
        <w:tc>
          <w:tcPr>
            <w:tcW w:w="270" w:type="dxa"/>
          </w:tcPr>
          <w:p w:rsidR="000F2369" w:rsidRDefault="00D06027">
            <w:pPr>
              <w:pStyle w:val="PacketDiagramHeaderText"/>
            </w:pPr>
            <w:r>
              <w:t>5</w:t>
            </w:r>
          </w:p>
        </w:tc>
        <w:tc>
          <w:tcPr>
            <w:tcW w:w="270" w:type="dxa"/>
          </w:tcPr>
          <w:p w:rsidR="000F2369" w:rsidRDefault="00D06027">
            <w:pPr>
              <w:pStyle w:val="PacketDiagramHeaderText"/>
            </w:pPr>
            <w:r>
              <w:t>6</w:t>
            </w:r>
          </w:p>
        </w:tc>
        <w:tc>
          <w:tcPr>
            <w:tcW w:w="270" w:type="dxa"/>
          </w:tcPr>
          <w:p w:rsidR="000F2369" w:rsidRDefault="00D06027">
            <w:pPr>
              <w:pStyle w:val="PacketDiagramHeaderText"/>
            </w:pPr>
            <w:r>
              <w:t>7</w:t>
            </w:r>
          </w:p>
        </w:tc>
        <w:tc>
          <w:tcPr>
            <w:tcW w:w="270" w:type="dxa"/>
          </w:tcPr>
          <w:p w:rsidR="000F2369" w:rsidRDefault="00D06027">
            <w:pPr>
              <w:pStyle w:val="PacketDiagramHeaderText"/>
            </w:pPr>
            <w:r>
              <w:t>8</w:t>
            </w:r>
          </w:p>
        </w:tc>
        <w:tc>
          <w:tcPr>
            <w:tcW w:w="270" w:type="dxa"/>
          </w:tcPr>
          <w:p w:rsidR="000F2369" w:rsidRDefault="00D06027">
            <w:pPr>
              <w:pStyle w:val="PacketDiagramHeaderText"/>
            </w:pPr>
            <w:r>
              <w:t>9</w:t>
            </w:r>
          </w:p>
        </w:tc>
        <w:tc>
          <w:tcPr>
            <w:tcW w:w="270" w:type="dxa"/>
          </w:tcPr>
          <w:p w:rsidR="000F2369" w:rsidRDefault="00D06027">
            <w:pPr>
              <w:pStyle w:val="PacketDiagramHeaderText"/>
            </w:pPr>
            <w:r>
              <w:t>3</w:t>
            </w:r>
          </w:p>
          <w:p w:rsidR="000F2369" w:rsidRDefault="00D06027">
            <w:pPr>
              <w:pStyle w:val="PacketDiagramHeaderText"/>
            </w:pPr>
            <w:r>
              <w:t>0</w:t>
            </w:r>
          </w:p>
        </w:tc>
        <w:tc>
          <w:tcPr>
            <w:tcW w:w="270" w:type="dxa"/>
          </w:tcPr>
          <w:p w:rsidR="000F2369" w:rsidRDefault="00D06027">
            <w:pPr>
              <w:pStyle w:val="PacketDiagramHeaderText"/>
            </w:pPr>
            <w:r>
              <w:t>1</w:t>
            </w:r>
          </w:p>
        </w:tc>
      </w:tr>
      <w:tr w:rsidR="000F2369" w:rsidTr="000F2369">
        <w:trPr>
          <w:trHeight w:hRule="exact" w:val="490"/>
        </w:trPr>
        <w:tc>
          <w:tcPr>
            <w:tcW w:w="2160" w:type="dxa"/>
            <w:gridSpan w:val="8"/>
          </w:tcPr>
          <w:p w:rsidR="000F2369" w:rsidRDefault="00D06027">
            <w:pPr>
              <w:pStyle w:val="PacketDiagramBodyText"/>
            </w:pPr>
            <w:r>
              <w:t>Version</w:t>
            </w:r>
          </w:p>
        </w:tc>
        <w:tc>
          <w:tcPr>
            <w:tcW w:w="2160" w:type="dxa"/>
            <w:gridSpan w:val="8"/>
          </w:tcPr>
          <w:p w:rsidR="000F2369" w:rsidRDefault="00D06027">
            <w:pPr>
              <w:pStyle w:val="PacketDiagramBodyText"/>
            </w:pPr>
            <w:r>
              <w:t>Endianness</w:t>
            </w:r>
          </w:p>
        </w:tc>
        <w:tc>
          <w:tcPr>
            <w:tcW w:w="4320" w:type="dxa"/>
            <w:gridSpan w:val="16"/>
          </w:tcPr>
          <w:p w:rsidR="000F2369" w:rsidRDefault="00D06027">
            <w:pPr>
              <w:pStyle w:val="PacketDiagramBodyText"/>
            </w:pPr>
            <w:r>
              <w:t>CommonHeaderLength</w:t>
            </w:r>
          </w:p>
        </w:tc>
      </w:tr>
      <w:tr w:rsidR="000F2369" w:rsidTr="000F2369">
        <w:trPr>
          <w:trHeight w:hRule="exact" w:val="490"/>
        </w:trPr>
        <w:tc>
          <w:tcPr>
            <w:tcW w:w="8640" w:type="dxa"/>
            <w:gridSpan w:val="32"/>
          </w:tcPr>
          <w:p w:rsidR="000F2369" w:rsidRDefault="00D06027">
            <w:pPr>
              <w:pStyle w:val="PacketDiagramBodyText"/>
            </w:pPr>
            <w:r>
              <w:t>endianInfo</w:t>
            </w:r>
          </w:p>
        </w:tc>
      </w:tr>
      <w:tr w:rsidR="000F2369" w:rsidTr="000F2369">
        <w:trPr>
          <w:trHeight w:hRule="exact" w:val="490"/>
        </w:trPr>
        <w:tc>
          <w:tcPr>
            <w:tcW w:w="8640" w:type="dxa"/>
            <w:gridSpan w:val="32"/>
          </w:tcPr>
          <w:p w:rsidR="000F2369" w:rsidRDefault="00D06027">
            <w:pPr>
              <w:pStyle w:val="PacketDiagramBodyText"/>
            </w:pPr>
            <w:r>
              <w:t>Reserved (16 bytes)</w:t>
            </w:r>
          </w:p>
        </w:tc>
      </w:tr>
      <w:tr w:rsidR="000F2369" w:rsidTr="000F2369">
        <w:trPr>
          <w:trHeight w:hRule="exact" w:val="490"/>
        </w:trPr>
        <w:tc>
          <w:tcPr>
            <w:tcW w:w="8640" w:type="dxa"/>
            <w:gridSpan w:val="32"/>
          </w:tcPr>
          <w:p w:rsidR="000F2369" w:rsidRDefault="00D06027">
            <w:pPr>
              <w:pStyle w:val="PacketDiagramBodyText"/>
            </w:pPr>
            <w:r>
              <w:t>...</w:t>
            </w:r>
          </w:p>
        </w:tc>
      </w:tr>
      <w:tr w:rsidR="000F2369" w:rsidTr="000F2369">
        <w:trPr>
          <w:trHeight w:hRule="exact" w:val="490"/>
        </w:trPr>
        <w:tc>
          <w:tcPr>
            <w:tcW w:w="8640" w:type="dxa"/>
            <w:gridSpan w:val="32"/>
          </w:tcPr>
          <w:p w:rsidR="000F2369" w:rsidRDefault="00D06027">
            <w:pPr>
              <w:pStyle w:val="PacketDiagramBodyText"/>
            </w:pPr>
            <w:r>
              <w:t>...</w:t>
            </w:r>
          </w:p>
        </w:tc>
      </w:tr>
      <w:tr w:rsidR="000F2369" w:rsidTr="000F2369">
        <w:trPr>
          <w:trHeight w:hRule="exact" w:val="490"/>
        </w:trPr>
        <w:tc>
          <w:tcPr>
            <w:tcW w:w="8640" w:type="dxa"/>
            <w:gridSpan w:val="32"/>
          </w:tcPr>
          <w:p w:rsidR="000F2369" w:rsidRDefault="00D06027">
            <w:pPr>
              <w:pStyle w:val="PacketDiagramBodyText"/>
            </w:pPr>
            <w:r>
              <w:t>TransferSyntax (20 bytes)</w:t>
            </w:r>
          </w:p>
        </w:tc>
      </w:tr>
      <w:tr w:rsidR="000F2369" w:rsidTr="000F2369">
        <w:trPr>
          <w:trHeight w:hRule="exact" w:val="490"/>
        </w:trPr>
        <w:tc>
          <w:tcPr>
            <w:tcW w:w="8640" w:type="dxa"/>
            <w:gridSpan w:val="32"/>
          </w:tcPr>
          <w:p w:rsidR="000F2369" w:rsidRDefault="00D06027">
            <w:pPr>
              <w:pStyle w:val="PacketDiagramBodyText"/>
            </w:pPr>
            <w:r>
              <w:t>...</w:t>
            </w:r>
          </w:p>
        </w:tc>
      </w:tr>
      <w:tr w:rsidR="000F2369" w:rsidTr="000F2369">
        <w:trPr>
          <w:trHeight w:hRule="exact" w:val="490"/>
        </w:trPr>
        <w:tc>
          <w:tcPr>
            <w:tcW w:w="8640" w:type="dxa"/>
            <w:gridSpan w:val="32"/>
          </w:tcPr>
          <w:p w:rsidR="000F2369" w:rsidRDefault="00D06027">
            <w:pPr>
              <w:pStyle w:val="PacketDiagramBodyText"/>
            </w:pPr>
            <w:r>
              <w:t>...</w:t>
            </w:r>
          </w:p>
        </w:tc>
      </w:tr>
      <w:tr w:rsidR="000F2369" w:rsidTr="000F2369">
        <w:trPr>
          <w:trHeight w:hRule="exact" w:val="490"/>
        </w:trPr>
        <w:tc>
          <w:tcPr>
            <w:tcW w:w="8640" w:type="dxa"/>
            <w:gridSpan w:val="32"/>
          </w:tcPr>
          <w:p w:rsidR="000F2369" w:rsidRDefault="00D06027">
            <w:pPr>
              <w:pStyle w:val="PacketDiagramBodyText"/>
            </w:pPr>
            <w:r>
              <w:t>InterfaceID (20 bytes)</w:t>
            </w:r>
          </w:p>
        </w:tc>
      </w:tr>
      <w:tr w:rsidR="000F2369" w:rsidTr="000F2369">
        <w:trPr>
          <w:trHeight w:hRule="exact" w:val="490"/>
        </w:trPr>
        <w:tc>
          <w:tcPr>
            <w:tcW w:w="8640" w:type="dxa"/>
            <w:gridSpan w:val="32"/>
          </w:tcPr>
          <w:p w:rsidR="000F2369" w:rsidRDefault="00D06027">
            <w:pPr>
              <w:pStyle w:val="PacketDiagramBodyText"/>
            </w:pPr>
            <w:r>
              <w:t>...</w:t>
            </w:r>
          </w:p>
        </w:tc>
      </w:tr>
      <w:tr w:rsidR="000F2369" w:rsidTr="000F2369">
        <w:trPr>
          <w:trHeight w:hRule="exact" w:val="490"/>
        </w:trPr>
        <w:tc>
          <w:tcPr>
            <w:tcW w:w="8640" w:type="dxa"/>
            <w:gridSpan w:val="32"/>
          </w:tcPr>
          <w:p w:rsidR="000F2369" w:rsidRDefault="00D06027">
            <w:pPr>
              <w:pStyle w:val="PacketDiagramBodyText"/>
            </w:pPr>
            <w:r>
              <w:t>...</w:t>
            </w:r>
          </w:p>
        </w:tc>
      </w:tr>
    </w:tbl>
    <w:p w:rsidR="000F2369" w:rsidRDefault="00D06027">
      <w:pPr>
        <w:pStyle w:val="Definition-Field"/>
      </w:pPr>
      <w:r>
        <w:rPr>
          <w:b/>
        </w:rPr>
        <w:t xml:space="preserve">Version (1 byte): </w:t>
      </w:r>
      <w:r>
        <w:t>MUST be set to 2 to indicate type serialization version 2.</w:t>
      </w:r>
    </w:p>
    <w:p w:rsidR="000F2369" w:rsidRDefault="00D06027">
      <w:pPr>
        <w:pStyle w:val="Definition-Field"/>
      </w:pPr>
      <w:r>
        <w:rPr>
          <w:b/>
        </w:rPr>
        <w:t xml:space="preserve">Endianness (1 byte): </w:t>
      </w:r>
      <w:r>
        <w:t>MUST be set to little-endian (0x10).</w:t>
      </w:r>
    </w:p>
    <w:p w:rsidR="000F2369" w:rsidRDefault="00D06027">
      <w:pPr>
        <w:pStyle w:val="Definition-Field"/>
      </w:pPr>
      <w:r>
        <w:rPr>
          <w:b/>
        </w:rPr>
        <w:t xml:space="preserve">CommonHeaderLength (2 bytes): </w:t>
      </w:r>
      <w:r>
        <w:t>Indicates the length in bytes of the common header. MUST be 0x40.</w:t>
      </w:r>
    </w:p>
    <w:p w:rsidR="000F2369" w:rsidRDefault="00D06027">
      <w:pPr>
        <w:pStyle w:val="Definition-Field"/>
      </w:pPr>
      <w:r>
        <w:rPr>
          <w:b/>
        </w:rPr>
        <w:t xml:space="preserve">endianInfo (4 bytes): </w:t>
      </w:r>
      <w:r>
        <w:t>Reserved field. MUST be set to 0xcccccccc during marshaling, and SHOULD be ignored during unmarshaling.</w:t>
      </w:r>
    </w:p>
    <w:p w:rsidR="000F2369" w:rsidRDefault="00D06027">
      <w:pPr>
        <w:pStyle w:val="Definition-Field"/>
      </w:pPr>
      <w:r>
        <w:rPr>
          <w:b/>
        </w:rPr>
        <w:t xml:space="preserve">Reserved (16 bytes): </w:t>
      </w:r>
      <w:r>
        <w:t>Reserved fields. MUST be set to 0xcccccccc during marshaling, and SHOULD be ignored during unmarshaling.</w:t>
      </w:r>
    </w:p>
    <w:p w:rsidR="000F2369" w:rsidRDefault="00D06027">
      <w:pPr>
        <w:pStyle w:val="Definition-Field"/>
      </w:pPr>
      <w:r>
        <w:rPr>
          <w:b/>
        </w:rPr>
        <w:t xml:space="preserve">TransferSyntax (20 bytes): </w:t>
      </w:r>
      <w:r>
        <w:t xml:space="preserve">RPC transfer syntax identifier used to encode data in the octet stream. It MUST use </w:t>
      </w:r>
      <w:hyperlink w:anchor="Section_9c8e51abf9164f4e91063a1d67b21f0a" w:history="1">
        <w:r>
          <w:rPr>
            <w:rStyle w:val="Hyperlink"/>
          </w:rPr>
          <w:t>RPC_SYNTAX_IDENTIFIER</w:t>
        </w:r>
      </w:hyperlink>
      <w:r>
        <w:t xml:space="preserve"> format, as specified in section 2.2.2.7. It MUST be either the NDR transfer syntax identifier or the NDR64 transfer syntax identifier.</w:t>
      </w:r>
    </w:p>
    <w:p w:rsidR="000F2369" w:rsidRDefault="00D06027">
      <w:pPr>
        <w:pStyle w:val="Definition-Field"/>
      </w:pPr>
      <w:r>
        <w:rPr>
          <w:b/>
        </w:rPr>
        <w:t xml:space="preserve">InterfaceID (20 bytes): </w:t>
      </w:r>
      <w:r>
        <w:t xml:space="preserve">Interface identifier, as specified in the IDL file. It MUST use the interface identifier format, as specified in </w:t>
      </w:r>
      <w:hyperlink r:id="rId352">
        <w:r>
          <w:rPr>
            <w:rStyle w:val="Hyperlink"/>
          </w:rPr>
          <w:t>[C706]</w:t>
        </w:r>
      </w:hyperlink>
      <w:r>
        <w:t xml:space="preserve"> section 3.1.9. Implementations MAY ignore the value of this field.</w:t>
      </w:r>
      <w:bookmarkStart w:id="381"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381"/>
    </w:p>
    <w:p w:rsidR="000F2369" w:rsidRDefault="00D06027">
      <w:r>
        <w:t>Similar to Type Serialization Version 1 (section </w:t>
      </w:r>
      <w:hyperlink w:anchor="Section_9a1d0f97eac049aba197f1a581c2d6a0" w:history="1">
        <w:r>
          <w:rPr>
            <w:rStyle w:val="Hyperlink"/>
          </w:rPr>
          <w:t>2.2.6)</w:t>
        </w:r>
      </w:hyperlink>
      <w:r>
        <w:t>, multiple top-level data types can be serialized into the same type serialization stream, in the same way that multiple parameters in a procedure are marshaled into an octet stream. All top-level data types in the same octet stream MUST be serialized by using the same transfer syntax as specified in the Common Type Header.</w:t>
      </w:r>
    </w:p>
    <w:p w:rsidR="000F2369" w:rsidRDefault="00D06027">
      <w:pPr>
        <w:pStyle w:val="Heading4"/>
      </w:pPr>
      <w:bookmarkStart w:id="382" w:name="section_3d0e6a153be34e3382d421e07ee7b92b"/>
      <w:bookmarkStart w:id="383" w:name="_Toc423365945"/>
      <w:r>
        <w:t>Private Header</w:t>
      </w:r>
      <w:bookmarkEnd w:id="382"/>
      <w:bookmarkEnd w:id="383"/>
      <w:r>
        <w:fldChar w:fldCharType="begin"/>
      </w:r>
      <w:r>
        <w:instrText xml:space="preserve"> XE "Private_header packet"</w:instrText>
      </w:r>
      <w:r>
        <w:fldChar w:fldCharType="end"/>
      </w:r>
    </w:p>
    <w:p w:rsidR="000F2369" w:rsidRDefault="00D06027">
      <w:r>
        <w:t xml:space="preserve">In type serialization version 2, the private header MUST precede all top-level data types in the octet stream. </w:t>
      </w:r>
    </w:p>
    <w:p w:rsidR="000F2369" w:rsidRDefault="00D06027">
      <w:r>
        <w:t>The private type header MUST be aligned on a 16-byte boundary. If the length of the serialized top-level data type in the octet stream is not a multiple of 16 octets, the data must be padded at the end to ensure that its total length is an integral multiple of 16 octets in length.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1</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2</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3</w:t>
            </w:r>
          </w:p>
          <w:p w:rsidR="000F2369" w:rsidRDefault="00D06027">
            <w:pPr>
              <w:pStyle w:val="Packetdiagramheaderrow"/>
            </w:pPr>
            <w:r>
              <w:t>0</w:t>
            </w:r>
          </w:p>
        </w:tc>
        <w:tc>
          <w:tcPr>
            <w:tcW w:w="270" w:type="dxa"/>
          </w:tcPr>
          <w:p w:rsidR="000F2369" w:rsidRDefault="00D06027">
            <w:pPr>
              <w:pStyle w:val="Packetdiagramheaderrow"/>
            </w:pPr>
            <w:r>
              <w:t>1</w:t>
            </w:r>
          </w:p>
        </w:tc>
      </w:tr>
      <w:tr w:rsidR="000F2369" w:rsidTr="000F2369">
        <w:trPr>
          <w:trHeight w:hRule="exact" w:val="490"/>
        </w:trPr>
        <w:tc>
          <w:tcPr>
            <w:tcW w:w="8640" w:type="dxa"/>
            <w:gridSpan w:val="32"/>
          </w:tcPr>
          <w:p w:rsidR="000F2369" w:rsidRDefault="00D06027">
            <w:pPr>
              <w:pStyle w:val="Packetdiagramtext"/>
            </w:pPr>
            <w:r>
              <w:t>ObjectBufferLength</w:t>
            </w:r>
          </w:p>
        </w:tc>
      </w:tr>
      <w:tr w:rsidR="000F2369" w:rsidTr="000F2369">
        <w:trPr>
          <w:trHeight w:hRule="exact" w:val="490"/>
        </w:trPr>
        <w:tc>
          <w:tcPr>
            <w:tcW w:w="8640" w:type="dxa"/>
            <w:gridSpan w:val="32"/>
          </w:tcPr>
          <w:p w:rsidR="000F2369" w:rsidRDefault="00D06027">
            <w:pPr>
              <w:pStyle w:val="Packetdiagramtext"/>
            </w:pPr>
            <w:r>
              <w:t>Filler</w:t>
            </w:r>
          </w:p>
        </w:tc>
      </w:tr>
      <w:tr w:rsidR="000F2369" w:rsidTr="000F2369">
        <w:trPr>
          <w:trHeight w:hRule="exact" w:val="490"/>
        </w:trPr>
        <w:tc>
          <w:tcPr>
            <w:tcW w:w="8640" w:type="dxa"/>
            <w:gridSpan w:val="32"/>
          </w:tcPr>
          <w:p w:rsidR="000F2369" w:rsidRDefault="00D06027">
            <w:pPr>
              <w:pStyle w:val="Packetdiagramtext"/>
            </w:pPr>
            <w:r>
              <w:t>...</w:t>
            </w:r>
          </w:p>
        </w:tc>
      </w:tr>
      <w:tr w:rsidR="000F2369" w:rsidTr="000F2369">
        <w:trPr>
          <w:trHeight w:hRule="exact" w:val="490"/>
        </w:trPr>
        <w:tc>
          <w:tcPr>
            <w:tcW w:w="8640" w:type="dxa"/>
            <w:gridSpan w:val="32"/>
          </w:tcPr>
          <w:p w:rsidR="000F2369" w:rsidRDefault="00D06027">
            <w:pPr>
              <w:pStyle w:val="Packetdiagramtext"/>
            </w:pPr>
            <w:r>
              <w:t>...</w:t>
            </w:r>
          </w:p>
        </w:tc>
      </w:tr>
    </w:tbl>
    <w:p w:rsidR="000F2369" w:rsidRDefault="00D06027">
      <w:pPr>
        <w:pStyle w:val="Definition-Field"/>
      </w:pPr>
      <w:r>
        <w:rPr>
          <w:b/>
        </w:rPr>
        <w:t xml:space="preserve">ObjectBufferLength (4 bytes): </w:t>
      </w:r>
      <w:r>
        <w:t xml:space="preserve"> Indicates the length of a serialized top-level data type in the octet stream. It MUST include the padding length and exclude the header itself.</w:t>
      </w:r>
    </w:p>
    <w:p w:rsidR="000F2369" w:rsidRDefault="00D06027">
      <w:pPr>
        <w:pStyle w:val="Definition-Field"/>
      </w:pPr>
      <w:r>
        <w:rPr>
          <w:b/>
        </w:rPr>
        <w:t xml:space="preserve">Filler (12 bytes): </w:t>
      </w:r>
      <w:r>
        <w:t xml:space="preserve"> Reserved field. MUST be set to 0 (zero).</w:t>
      </w:r>
    </w:p>
    <w:p w:rsidR="000F2369" w:rsidRDefault="00D06027">
      <w:pPr>
        <w:pStyle w:val="Heading1"/>
      </w:pPr>
      <w:bookmarkStart w:id="384" w:name="section_38ae9f5adac246adb2b79c43f211d9f6"/>
      <w:bookmarkStart w:id="385" w:name="_Toc423365946"/>
      <w:r>
        <w:t>Protocol Details</w:t>
      </w:r>
      <w:bookmarkEnd w:id="384"/>
      <w:bookmarkEnd w:id="385"/>
      <w:r>
        <w:fldChar w:fldCharType="begin"/>
      </w:r>
      <w:r>
        <w:instrText xml:space="preserve"> XE "Protocol Details:overview" </w:instrText>
      </w:r>
      <w:r>
        <w:fldChar w:fldCharType="end"/>
      </w:r>
    </w:p>
    <w:p w:rsidR="000F2369" w:rsidRDefault="00D06027">
      <w:r>
        <w:t xml:space="preserve">RPC extensions preserve the DCE 1.1: RPC Specification </w:t>
      </w:r>
      <w:hyperlink r:id="rId353">
        <w:r>
          <w:rPr>
            <w:rStyle w:val="Hyperlink"/>
          </w:rPr>
          <w:t>[C706]</w:t>
        </w:r>
      </w:hyperlink>
      <w:r>
        <w:t xml:space="preserve"> model of operation between an initiator (or client) and a responder (or server). RPC has two protocol variants: connection-oriented and connectionless. The following sections first specify protocol details that are common between connectionless RPC and connection-oriented RPC protocol variants and then specify details particular to each.</w:t>
      </w:r>
    </w:p>
    <w:p w:rsidR="000F2369" w:rsidRDefault="00D06027">
      <w:pPr>
        <w:pStyle w:val="Heading2"/>
      </w:pPr>
      <w:bookmarkStart w:id="386" w:name="section_65bcb5e0d9d248ddb05002854d35f2cb"/>
      <w:bookmarkStart w:id="387" w:name="_Toc423365947"/>
      <w:r>
        <w:t>Connectionless and Connection-Oriented RPC Protocol Details</w:t>
      </w:r>
      <w:bookmarkEnd w:id="386"/>
      <w:bookmarkEnd w:id="387"/>
      <w:r>
        <w:fldChar w:fldCharType="begin"/>
      </w:r>
      <w:r>
        <w:instrText xml:space="preserve"> XE "Connectionless RPC - details overview"</w:instrText>
      </w:r>
      <w:r>
        <w:fldChar w:fldCharType="end"/>
      </w:r>
      <w:r>
        <w:fldChar w:fldCharType="begin"/>
      </w:r>
      <w:r>
        <w:instrText xml:space="preserve"> XE "Connection-oriented RPC - details overview"</w:instrText>
      </w:r>
      <w:r>
        <w:fldChar w:fldCharType="end"/>
      </w:r>
    </w:p>
    <w:p w:rsidR="000F2369" w:rsidRDefault="00D06027">
      <w:r>
        <w:t>This section defines the protocol details that are common between connectionless RPC and connection-oriented RPC protocol variants.</w:t>
      </w:r>
    </w:p>
    <w:p w:rsidR="000F2369" w:rsidRDefault="00D06027">
      <w:pPr>
        <w:pStyle w:val="Heading3"/>
      </w:pPr>
      <w:bookmarkStart w:id="388" w:name="section_61bfa7cab89e469f8f193cb217cfe375"/>
      <w:bookmarkStart w:id="389" w:name="_Toc423365948"/>
      <w:r>
        <w:t>Common Details</w:t>
      </w:r>
      <w:bookmarkEnd w:id="388"/>
      <w:bookmarkEnd w:id="389"/>
    </w:p>
    <w:p w:rsidR="000F2369" w:rsidRDefault="00D06027">
      <w:r>
        <w:t>This section defines the protocol details that are common between the client and server roles.</w:t>
      </w:r>
    </w:p>
    <w:p w:rsidR="000F2369" w:rsidRDefault="00D06027">
      <w:pPr>
        <w:pStyle w:val="Heading4"/>
      </w:pPr>
      <w:bookmarkStart w:id="390" w:name="section_1574a893de614a6f87b86f24da5dcc32"/>
      <w:bookmarkStart w:id="391" w:name="_Toc423365949"/>
      <w:r>
        <w:t>Abstract Data Model</w:t>
      </w:r>
      <w:bookmarkEnd w:id="390"/>
      <w:bookmarkEnd w:id="391"/>
      <w:r>
        <w:fldChar w:fldCharType="begin"/>
      </w:r>
      <w:r>
        <w:instrText xml:space="preserve"> XE "Data model - abstract:server - connection-oriented RPC"</w:instrText>
      </w:r>
      <w:r>
        <w:fldChar w:fldCharType="end"/>
      </w:r>
      <w:r>
        <w:fldChar w:fldCharType="begin"/>
      </w:r>
      <w:r>
        <w:instrText xml:space="preserve"> XE "Data model - abstract:server - connectionless RPC"</w:instrText>
      </w:r>
      <w:r>
        <w:fldChar w:fldCharType="end"/>
      </w:r>
      <w:r>
        <w:fldChar w:fldCharType="begin"/>
      </w:r>
      <w:r>
        <w:instrText xml:space="preserve"> XE "Data model - abstract:client - connection-oriented RPC"</w:instrText>
      </w:r>
      <w:r>
        <w:fldChar w:fldCharType="end"/>
      </w:r>
      <w:r>
        <w:fldChar w:fldCharType="begin"/>
      </w:r>
      <w:r>
        <w:instrText xml:space="preserve"> XE "Data model - abstract:client - connectionless RPC"</w:instrText>
      </w:r>
      <w:r>
        <w:fldChar w:fldCharType="end"/>
      </w:r>
      <w:r>
        <w:fldChar w:fldCharType="begin"/>
      </w:r>
      <w:r>
        <w:instrText xml:space="preserve"> XE "Abstract data model:server - connection-oriented RPC"</w:instrText>
      </w:r>
      <w:r>
        <w:fldChar w:fldCharType="end"/>
      </w:r>
      <w:r>
        <w:fldChar w:fldCharType="begin"/>
      </w:r>
      <w:r>
        <w:instrText xml:space="preserve"> XE "Abstract data model:server - connectionless RPC"</w:instrText>
      </w:r>
      <w:r>
        <w:fldChar w:fldCharType="end"/>
      </w:r>
      <w:r>
        <w:fldChar w:fldCharType="begin"/>
      </w:r>
      <w:r>
        <w:instrText xml:space="preserve"> XE "Abstract data model:client - connection-oriented RPC"</w:instrText>
      </w:r>
      <w:r>
        <w:fldChar w:fldCharType="end"/>
      </w:r>
      <w:r>
        <w:fldChar w:fldCharType="begin"/>
      </w:r>
      <w:r>
        <w:instrText xml:space="preserve"> XE "Abstract data model:client - connectionless RPC"</w:instrText>
      </w:r>
      <w:r>
        <w:fldChar w:fldCharType="end"/>
      </w:r>
      <w:r>
        <w:fldChar w:fldCharType="begin"/>
      </w:r>
      <w:r>
        <w:instrText xml:space="preserve"> XE "Server - connection-oriented RPC:abstract data model"</w:instrText>
      </w:r>
      <w:r>
        <w:fldChar w:fldCharType="end"/>
      </w:r>
      <w:r>
        <w:fldChar w:fldCharType="begin"/>
      </w:r>
      <w:r>
        <w:instrText xml:space="preserve"> XE "Server - connectionless RPC:abstract data model"</w:instrText>
      </w:r>
      <w:r>
        <w:fldChar w:fldCharType="end"/>
      </w:r>
      <w:r>
        <w:fldChar w:fldCharType="begin"/>
      </w:r>
      <w:r>
        <w:instrText xml:space="preserve"> XE "Client - connection-oriented RPC:abstract data model"</w:instrText>
      </w:r>
      <w:r>
        <w:fldChar w:fldCharType="end"/>
      </w:r>
      <w:r>
        <w:fldChar w:fldCharType="begin"/>
      </w:r>
      <w:r>
        <w:instrText xml:space="preserve"> XE "Client - connectionless RPC:abstract data model"</w:instrText>
      </w:r>
      <w:r>
        <w:fldChar w:fldCharType="end"/>
      </w:r>
    </w:p>
    <w:p w:rsidR="000F2369" w:rsidRDefault="00D06027">
      <w:pPr>
        <w:pStyle w:val="Heading5"/>
      </w:pPr>
      <w:bookmarkStart w:id="392" w:name="section_7b42ae0559e34147b23ccf52a65a2acb"/>
      <w:bookmarkStart w:id="393" w:name="_Toc423365950"/>
      <w:r>
        <w:t>Security Context Handle</w:t>
      </w:r>
      <w:bookmarkEnd w:id="392"/>
      <w:bookmarkEnd w:id="393"/>
      <w:r>
        <w:fldChar w:fldCharType="begin"/>
      </w:r>
      <w:r>
        <w:instrText xml:space="preserve"> XE "Security context"</w:instrText>
      </w:r>
      <w:r>
        <w:fldChar w:fldCharType="end"/>
      </w:r>
    </w:p>
    <w:p w:rsidR="000F2369" w:rsidRDefault="00D06027">
      <w:r>
        <w:rPr>
          <w:b/>
        </w:rPr>
        <w:t>Security Context Handle</w:t>
      </w:r>
      <w:r>
        <w:t xml:space="preserve">: A security context handle is created and populated by the security provider but is used by the RPC runtime and higher-level protocols, as specified in sections </w:t>
      </w:r>
      <w:hyperlink w:anchor="Section_2ffe75ab9d7d400c9161095c17af356c" w:history="1">
        <w:r>
          <w:rPr>
            <w:rStyle w:val="Hyperlink"/>
          </w:rPr>
          <w:t>3.2.1.4.1</w:t>
        </w:r>
      </w:hyperlink>
      <w:r>
        <w:t xml:space="preserve"> and </w:t>
      </w:r>
      <w:hyperlink w:anchor="Section_dc0b2fa42d1d49c78d9343736725b55b" w:history="1">
        <w:r>
          <w:rPr>
            <w:rStyle w:val="Hyperlink"/>
          </w:rPr>
          <w:t>3.3.1.5.2</w:t>
        </w:r>
      </w:hyperlink>
      <w:r>
        <w:t xml:space="preserve">. The </w:t>
      </w:r>
      <w:r>
        <w:rPr>
          <w:b/>
        </w:rPr>
        <w:t>security context handle</w:t>
      </w:r>
      <w:r>
        <w:t xml:space="preserve"> is obtained by calling an implementation-specific equivalent of the abstract </w:t>
      </w:r>
      <w:r>
        <w:rPr>
          <w:b/>
        </w:rPr>
        <w:t>GSS_Accept_sec_context</w:t>
      </w:r>
      <w:r>
        <w:t xml:space="preserve"> on the server or </w:t>
      </w:r>
      <w:r>
        <w:rPr>
          <w:b/>
        </w:rPr>
        <w:t>GSS_Init_sec_context</w:t>
      </w:r>
      <w:r>
        <w:t xml:space="preserve"> on the client, as specified in </w:t>
      </w:r>
      <w:hyperlink r:id="rId354">
        <w:r>
          <w:rPr>
            <w:rStyle w:val="Hyperlink"/>
          </w:rPr>
          <w:t>[RFC2743]</w:t>
        </w:r>
      </w:hyperlink>
      <w:r>
        <w:t xml:space="preserve">. The handle and associated resources are released by calling the implementation-specific </w:t>
      </w:r>
      <w:r>
        <w:rPr>
          <w:b/>
        </w:rPr>
        <w:t>GSS_Delete_sec_context</w:t>
      </w:r>
      <w:r>
        <w:t xml:space="preserve"> equivalent.</w:t>
      </w:r>
    </w:p>
    <w:p w:rsidR="000F2369" w:rsidRDefault="00D06027">
      <w:r>
        <w:t xml:space="preserve">The security context handle can be queried using the implementation-specific equivalent of </w:t>
      </w:r>
      <w:r>
        <w:rPr>
          <w:b/>
        </w:rPr>
        <w:t>GSS_Inquire_context</w:t>
      </w:r>
      <w:r>
        <w:t xml:space="preserve"> as specified in [RFC2743]. The information obtained from the context MUST include the following:</w:t>
      </w:r>
    </w:p>
    <w:p w:rsidR="000F2369" w:rsidRDefault="00D06027">
      <w:pPr>
        <w:pStyle w:val="ListParagraph"/>
        <w:numPr>
          <w:ilvl w:val="0"/>
          <w:numId w:val="60"/>
        </w:numPr>
      </w:pPr>
      <w:r>
        <w:rPr>
          <w:b/>
        </w:rPr>
        <w:t>Context Identifier</w:t>
      </w:r>
      <w:r>
        <w:t xml:space="preserve">: A value generated by cryptographic hash (and therefore reliably unique), which can be used as a cross-process identifier of the security context negotiated between the client and server during packet protected connectionless RPC. This value is communicated through the </w:t>
      </w:r>
      <w:r>
        <w:rPr>
          <w:b/>
        </w:rPr>
        <w:t>key_vers_num</w:t>
      </w:r>
      <w:r>
        <w:t xml:space="preserve"> described previously in section </w:t>
      </w:r>
      <w:hyperlink w:anchor="Section_45da6d3d58af4a8eb488282b890d255c" w:history="1">
        <w:r>
          <w:rPr>
            <w:rStyle w:val="Hyperlink"/>
          </w:rPr>
          <w:t>2.2.3.4</w:t>
        </w:r>
      </w:hyperlink>
      <w:r>
        <w:t xml:space="preserve"> and in </w:t>
      </w:r>
      <w:hyperlink r:id="rId355">
        <w:r>
          <w:rPr>
            <w:rStyle w:val="Hyperlink"/>
          </w:rPr>
          <w:t>[C706]</w:t>
        </w:r>
      </w:hyperlink>
      <w:r>
        <w:t>.</w:t>
      </w:r>
    </w:p>
    <w:p w:rsidR="000F2369" w:rsidRDefault="00D06027">
      <w:pPr>
        <w:pStyle w:val="ListParagraph"/>
        <w:numPr>
          <w:ilvl w:val="0"/>
          <w:numId w:val="60"/>
        </w:numPr>
      </w:pPr>
      <w:r>
        <w:rPr>
          <w:b/>
        </w:rPr>
        <w:t>Error Value</w:t>
      </w:r>
      <w:r>
        <w:t>: The error value returned by the security provider if an error results during the construction of the security context.</w:t>
      </w:r>
    </w:p>
    <w:p w:rsidR="000F2369" w:rsidRDefault="00D06027">
      <w:pPr>
        <w:pStyle w:val="ListParagraph"/>
        <w:numPr>
          <w:ilvl w:val="0"/>
          <w:numId w:val="60"/>
        </w:numPr>
      </w:pPr>
      <w:r>
        <w:rPr>
          <w:b/>
        </w:rPr>
        <w:t>Security Provider Identifier</w:t>
      </w:r>
    </w:p>
    <w:p w:rsidR="000F2369" w:rsidRDefault="00D06027">
      <w:pPr>
        <w:pStyle w:val="ListParagraph"/>
        <w:numPr>
          <w:ilvl w:val="0"/>
          <w:numId w:val="60"/>
        </w:numPr>
      </w:pPr>
      <w:r>
        <w:rPr>
          <w:b/>
        </w:rPr>
        <w:t>Client Credential Identity</w:t>
      </w:r>
      <w:r>
        <w:t>, as specified in section 3.2.1.4.1.</w:t>
      </w:r>
    </w:p>
    <w:p w:rsidR="000F2369" w:rsidRDefault="00D06027">
      <w:pPr>
        <w:pStyle w:val="ListParagraph"/>
        <w:numPr>
          <w:ilvl w:val="0"/>
          <w:numId w:val="60"/>
        </w:numPr>
      </w:pPr>
      <w:r>
        <w:rPr>
          <w:b/>
        </w:rPr>
        <w:t>Authentication Level</w:t>
      </w:r>
    </w:p>
    <w:p w:rsidR="000F2369" w:rsidRDefault="00D06027">
      <w:pPr>
        <w:pStyle w:val="ListParagraph"/>
        <w:numPr>
          <w:ilvl w:val="0"/>
          <w:numId w:val="60"/>
        </w:numPr>
      </w:pPr>
      <w:r>
        <w:rPr>
          <w:b/>
        </w:rPr>
        <w:t>Impersonation Level</w:t>
      </w:r>
      <w:r>
        <w:t xml:space="preserve">, as specified in section </w:t>
      </w:r>
      <w:hyperlink w:anchor="Section_fd5d5c6e80f449b5887f4ce844cc62c4" w:history="1">
        <w:r>
          <w:rPr>
            <w:rStyle w:val="Hyperlink"/>
          </w:rPr>
          <w:t>2.2.1.1.9</w:t>
        </w:r>
      </w:hyperlink>
      <w:r>
        <w:t>.</w:t>
      </w:r>
    </w:p>
    <w:p w:rsidR="000F2369" w:rsidRDefault="00D06027">
      <w:pPr>
        <w:pStyle w:val="ListParagraph"/>
        <w:numPr>
          <w:ilvl w:val="0"/>
          <w:numId w:val="60"/>
        </w:numPr>
      </w:pPr>
      <w:r>
        <w:rPr>
          <w:b/>
        </w:rPr>
        <w:t>Token/Authorization Context</w:t>
      </w:r>
      <w:r>
        <w:t xml:space="preserve">, as specified in </w:t>
      </w:r>
      <w:hyperlink r:id="rId356">
        <w:r>
          <w:rPr>
            <w:rStyle w:val="Hyperlink"/>
          </w:rPr>
          <w:t>[MS-DTYP]</w:t>
        </w:r>
      </w:hyperlink>
      <w:r>
        <w:t xml:space="preserve"> section 2.5.2. This token is created by the authentication protocols when the RPC client and server authenticate, as specified in [C706] section 13.1 "The Generic RPC Security Model". When the Kerberos authentication protocol is used the token is constructed as in </w:t>
      </w:r>
      <w:hyperlink r:id="rId357">
        <w:r>
          <w:rPr>
            <w:rStyle w:val="Hyperlink"/>
          </w:rPr>
          <w:t>[MS-KILE]</w:t>
        </w:r>
      </w:hyperlink>
      <w:r>
        <w:t xml:space="preserve"> section 3.4.5.3 "Processing Authorization Data". When the NTLM authentication protocol is used the token is constructed as in </w:t>
      </w:r>
      <w:hyperlink r:id="rId358">
        <w:r>
          <w:rPr>
            <w:rStyle w:val="Hyperlink"/>
          </w:rPr>
          <w:t>[MS-APDS]</w:t>
        </w:r>
      </w:hyperlink>
      <w:r>
        <w:t xml:space="preserve"> section 3.1.5 "Processing Events and Sequencing Rules". This token may be used for impersonation or obtaining the user SID or a group SID related to the RPC caller, as specified in </w:t>
      </w:r>
      <w:hyperlink w:anchor="Section_a996aa178e044a25806aa3c724230e12" w:history="1">
        <w:r>
          <w:rPr>
            <w:rStyle w:val="Hyperlink"/>
          </w:rPr>
          <w:t>Abstract Interface GetRpcImpersonationAccessToken (section 3.3.3.4.3.1)</w:t>
        </w:r>
      </w:hyperlink>
      <w:r>
        <w:t>.</w:t>
      </w:r>
    </w:p>
    <w:p w:rsidR="000F2369" w:rsidRDefault="00D06027">
      <w:pPr>
        <w:pStyle w:val="Heading5"/>
      </w:pPr>
      <w:bookmarkStart w:id="394" w:name="section_910109f8553247c98d0c61dad16a4675"/>
      <w:bookmarkStart w:id="395" w:name="_Toc423365951"/>
      <w:r>
        <w:t>Client Credential Handle</w:t>
      </w:r>
      <w:bookmarkEnd w:id="394"/>
      <w:bookmarkEnd w:id="395"/>
    </w:p>
    <w:p w:rsidR="000F2369" w:rsidRDefault="00D06027">
      <w:r>
        <w:rPr>
          <w:b/>
        </w:rPr>
        <w:t>Client Credential Handle</w:t>
      </w:r>
      <w:r>
        <w:t xml:space="preserve">: A </w:t>
      </w:r>
      <w:r>
        <w:rPr>
          <w:b/>
        </w:rPr>
        <w:t>client credential handle</w:t>
      </w:r>
      <w:r>
        <w:t xml:space="preserve"> is a reference to a specific set of client identity credentials. A </w:t>
      </w:r>
      <w:r>
        <w:rPr>
          <w:b/>
        </w:rPr>
        <w:t>client credential handle</w:t>
      </w:r>
      <w:r>
        <w:t xml:space="preserve"> is a parameter used when creating a </w:t>
      </w:r>
      <w:r>
        <w:rPr>
          <w:b/>
        </w:rPr>
        <w:t>security context handle</w:t>
      </w:r>
      <w:r>
        <w:t xml:space="preserve">. The </w:t>
      </w:r>
      <w:r>
        <w:rPr>
          <w:b/>
        </w:rPr>
        <w:t>client credential handle</w:t>
      </w:r>
      <w:r>
        <w:t xml:space="preserve"> is obtained by calling an implementation-specific equivalent of the abstract </w:t>
      </w:r>
      <w:r>
        <w:rPr>
          <w:b/>
        </w:rPr>
        <w:t>GSS_Acquire_cred</w:t>
      </w:r>
      <w:r>
        <w:t xml:space="preserve"> call as specified in </w:t>
      </w:r>
      <w:hyperlink r:id="rId359">
        <w:r>
          <w:rPr>
            <w:rStyle w:val="Hyperlink"/>
          </w:rPr>
          <w:t>[RFC2743]</w:t>
        </w:r>
      </w:hyperlink>
      <w:r>
        <w:t>. The handle and associated resources are released by calling the implementation-specific GSS_Release_cred equivalent.</w:t>
      </w:r>
    </w:p>
    <w:p w:rsidR="000F2369" w:rsidRDefault="00D06027">
      <w:r>
        <w:t>The value of the client credential handle MAY be used to match client identities. In those implementations, if two handle value matches, then the client identities (and credentials) MUST be guaranteed to be the same.</w:t>
      </w:r>
    </w:p>
    <w:p w:rsidR="000F2369" w:rsidRDefault="00D06027">
      <w:pPr>
        <w:pStyle w:val="Heading5"/>
      </w:pPr>
      <w:bookmarkStart w:id="396" w:name="section_85f623c0c5d545a881daea7803ec3099"/>
      <w:bookmarkStart w:id="397" w:name="_Toc423365952"/>
      <w:r>
        <w:t>Authorization Policy</w:t>
      </w:r>
      <w:bookmarkEnd w:id="396"/>
      <w:bookmarkEnd w:id="397"/>
    </w:p>
    <w:p w:rsidR="000F2369" w:rsidRDefault="00D06027">
      <w:r>
        <w:t>This extension introduces authorization policies that an administrator on the server machine can deploy that restrict access to all RPC interfaces on the server.</w:t>
      </w:r>
    </w:p>
    <w:p w:rsidR="000F2369" w:rsidRDefault="00D06027">
      <w:pPr>
        <w:pStyle w:val="Definition-Field"/>
      </w:pPr>
      <w:r>
        <w:rPr>
          <w:b/>
        </w:rPr>
        <w:t>RestrictRemoteClients</w:t>
      </w:r>
      <w:r>
        <w:t>: A 32-bit value that forces RPC to perform an additional security checks for all interfaces. The scope of this ADM element is global to the RPC server.</w:t>
      </w:r>
      <w:bookmarkStart w:id="398"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398"/>
      <w:r>
        <w:t>The possible values are the following:</w:t>
      </w:r>
    </w:p>
    <w:tbl>
      <w:tblPr>
        <w:tblStyle w:val="Table-ShadedHeader"/>
        <w:tblW w:w="9000" w:type="dxa"/>
        <w:tblInd w:w="475" w:type="dxa"/>
        <w:tblLook w:val="04A0" w:firstRow="1" w:lastRow="0" w:firstColumn="1" w:lastColumn="0" w:noHBand="0" w:noVBand="1"/>
      </w:tblPr>
      <w:tblGrid>
        <w:gridCol w:w="3757"/>
        <w:gridCol w:w="734"/>
        <w:gridCol w:w="4509"/>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Flag</w:t>
            </w:r>
          </w:p>
        </w:tc>
        <w:tc>
          <w:tcPr>
            <w:tcW w:w="0" w:type="auto"/>
          </w:tcPr>
          <w:p w:rsidR="000F2369" w:rsidRDefault="00D06027">
            <w:pPr>
              <w:pStyle w:val="TableHeaderText"/>
            </w:pPr>
            <w:r>
              <w:t>Value</w:t>
            </w:r>
          </w:p>
        </w:tc>
        <w:tc>
          <w:tcPr>
            <w:tcW w:w="4509" w:type="dxa"/>
          </w:tcPr>
          <w:p w:rsidR="000F2369" w:rsidRDefault="00D06027">
            <w:pPr>
              <w:pStyle w:val="TableHeaderText"/>
            </w:pPr>
            <w:r>
              <w:t>Description</w:t>
            </w:r>
          </w:p>
        </w:tc>
      </w:tr>
      <w:tr w:rsidR="000F2369" w:rsidTr="000F2369">
        <w:tc>
          <w:tcPr>
            <w:tcW w:w="0" w:type="auto"/>
          </w:tcPr>
          <w:p w:rsidR="000F2369" w:rsidRDefault="00D06027">
            <w:pPr>
              <w:pStyle w:val="TableBodyText"/>
            </w:pPr>
            <w:r>
              <w:t>RPC_RESTRICT_REMOTE_CLIENT_NONE</w:t>
            </w:r>
          </w:p>
        </w:tc>
        <w:tc>
          <w:tcPr>
            <w:tcW w:w="0" w:type="auto"/>
          </w:tcPr>
          <w:p w:rsidR="000F2369" w:rsidRDefault="00D06027">
            <w:pPr>
              <w:pStyle w:val="TableBodyText"/>
            </w:pPr>
            <w:r>
              <w:t>0</w:t>
            </w:r>
          </w:p>
        </w:tc>
        <w:tc>
          <w:tcPr>
            <w:tcW w:w="4509" w:type="dxa"/>
          </w:tcPr>
          <w:p w:rsidR="000F2369" w:rsidRDefault="00D06027">
            <w:pPr>
              <w:pStyle w:val="TableBodyText"/>
            </w:pPr>
            <w:r>
              <w:t>Causes the server to bypass the RPC interface restriction.</w:t>
            </w:r>
          </w:p>
        </w:tc>
      </w:tr>
      <w:tr w:rsidR="000F2369" w:rsidTr="000F2369">
        <w:tc>
          <w:tcPr>
            <w:tcW w:w="0" w:type="auto"/>
          </w:tcPr>
          <w:p w:rsidR="000F2369" w:rsidRDefault="00D06027">
            <w:pPr>
              <w:pStyle w:val="TableBodyText"/>
            </w:pPr>
            <w:r>
              <w:t>RPC_RESTRICT_REMOTE_CLIENT_DEFAULT</w:t>
            </w:r>
          </w:p>
        </w:tc>
        <w:tc>
          <w:tcPr>
            <w:tcW w:w="0" w:type="auto"/>
          </w:tcPr>
          <w:p w:rsidR="000F2369" w:rsidRDefault="00D06027">
            <w:pPr>
              <w:pStyle w:val="TableBodyText"/>
            </w:pPr>
            <w:r>
              <w:t>1</w:t>
            </w:r>
          </w:p>
        </w:tc>
        <w:tc>
          <w:tcPr>
            <w:tcW w:w="4509" w:type="dxa"/>
          </w:tcPr>
          <w:p w:rsidR="000F2369" w:rsidRDefault="00D06027">
            <w:pPr>
              <w:pStyle w:val="TableBodyText"/>
            </w:pPr>
            <w:r>
              <w:t>All remote anonymous calls are rejected by the RPC runtime except calls coming in through named pipes (ncacn_np). If an interface is registered with the RPC_IF_ALLOW_CALLBACKS_WITH_NO_AUTH flag, then the interface is not restricted.</w:t>
            </w:r>
          </w:p>
        </w:tc>
      </w:tr>
      <w:tr w:rsidR="000F2369" w:rsidTr="000F2369">
        <w:tc>
          <w:tcPr>
            <w:tcW w:w="0" w:type="auto"/>
          </w:tcPr>
          <w:p w:rsidR="000F2369" w:rsidRDefault="00D06027">
            <w:pPr>
              <w:pStyle w:val="TableBodyText"/>
            </w:pPr>
            <w:r>
              <w:t>RPC_RESTRICT_REMOTE_CLIENT_HIGH</w:t>
            </w:r>
          </w:p>
        </w:tc>
        <w:tc>
          <w:tcPr>
            <w:tcW w:w="0" w:type="auto"/>
          </w:tcPr>
          <w:p w:rsidR="000F2369" w:rsidRDefault="00D06027">
            <w:pPr>
              <w:pStyle w:val="TableBodyText"/>
            </w:pPr>
            <w:r>
              <w:t>2</w:t>
            </w:r>
          </w:p>
        </w:tc>
        <w:tc>
          <w:tcPr>
            <w:tcW w:w="4509" w:type="dxa"/>
          </w:tcPr>
          <w:p w:rsidR="000F2369" w:rsidRDefault="00D06027">
            <w:pPr>
              <w:pStyle w:val="TableBodyText"/>
            </w:pPr>
            <w:r>
              <w:t>All remote anonymous calls are rejected by the RPC runtime with no exemptions.</w:t>
            </w:r>
          </w:p>
        </w:tc>
      </w:tr>
    </w:tbl>
    <w:p w:rsidR="000F2369" w:rsidRDefault="00D06027">
      <w:pPr>
        <w:pStyle w:val="Definition-Field"/>
      </w:pPr>
      <w:r>
        <w:rPr>
          <w:b/>
        </w:rPr>
        <w:t>EnableAuthEpResolution</w:t>
      </w:r>
      <w:r>
        <w:t xml:space="preserve">: A Boolean value global to the RPC client runtime that enables authenticated calls to the Endpoint Mapper. If the server's </w:t>
      </w:r>
      <w:r>
        <w:rPr>
          <w:b/>
        </w:rPr>
        <w:t>RestrictRemoteClients</w:t>
      </w:r>
      <w:r>
        <w:t xml:space="preserve"> value is set to RPC_RESTRICT_REMOTE_CLIENT_DEFAULT or RPC_RESTRICT_REMOTE_CLIENT_HIGH, the RPC Endpoint Mapper interface MUST not be accessible anonymously. Typically, an RPC client that attempts to make a call using a </w:t>
      </w:r>
      <w:hyperlink w:anchor="gt_46da887f-3f66-4941-a854-e51c52cf4c56">
        <w:r>
          <w:rPr>
            <w:rStyle w:val="HyperlinkGreen"/>
            <w:b/>
          </w:rPr>
          <w:t>dynamic endpoint</w:t>
        </w:r>
      </w:hyperlink>
      <w:r>
        <w:t xml:space="preserve"> will first query the RPC Endpoint Mapper on the server to determine what endpoint it SHOULD connect to. This query is performed anonymously, even if the RPC client call itself is performed using RPC security. The RPC client runtime SHOULD be configurable to perform an authenticated query to the Endpoint Mapper. This authenticated query MUST only be performed if the actual RPC client call uses RPC authentication.</w:t>
      </w:r>
      <w:bookmarkStart w:id="399"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399"/>
    </w:p>
    <w:p w:rsidR="000F2369" w:rsidRDefault="00D06027">
      <w:pPr>
        <w:pStyle w:val="Definition-Field2"/>
      </w:pPr>
      <w:r>
        <w:t xml:space="preserve">There is no way for a client to discover if the EndPoint Mapper requires authenticated calls. As described in </w:t>
      </w:r>
      <w:hyperlink r:id="rId360">
        <w:r>
          <w:rPr>
            <w:rStyle w:val="Hyperlink"/>
          </w:rPr>
          <w:t>[C706]</w:t>
        </w:r>
      </w:hyperlink>
      <w:r>
        <w:t xml:space="preserve"> section 2.12.4, a client can explicitly resolve a partially bound server binding handle by calling the equivalent of </w:t>
      </w:r>
      <w:r>
        <w:rPr>
          <w:b/>
        </w:rPr>
        <w:t>rpc_ep_resolve_binding</w:t>
      </w:r>
      <w:r>
        <w:t xml:space="preserve">. A partially bound server binding handle will also be automatically resolved by the RPC runtime when doing an RPC call using a partially bound server binding handle. In both cases, there is no way for a client to force an authenticated query to the end point mapper. The query to the end point mapper will use the partially bound server binding handle security information to interact with the EndPoint Mapper. As a consequence, if the client is not doing a secure call to the server, it won't be able to interact with an EndPoint mapper if the </w:t>
      </w:r>
      <w:r>
        <w:rPr>
          <w:b/>
        </w:rPr>
        <w:t>EnableAuthEpResolution</w:t>
      </w:r>
      <w:r>
        <w:t xml:space="preserve"> flag is set.</w:t>
      </w:r>
    </w:p>
    <w:p w:rsidR="000F2369" w:rsidRDefault="00D06027">
      <w:pPr>
        <w:pStyle w:val="Definition-Field"/>
      </w:pPr>
      <w:r>
        <w:rPr>
          <w:b/>
        </w:rPr>
        <w:t>RPC_IF_ALLOW_CALLBACKS_WITH_NO_AUTH</w:t>
      </w:r>
      <w:r>
        <w:t xml:space="preserve">: A Boolean value maintained in the scope of an RPC interface that overrides the behavior of </w:t>
      </w:r>
      <w:r>
        <w:rPr>
          <w:b/>
        </w:rPr>
        <w:t>RestrictRemoteClients</w:t>
      </w:r>
      <w:r>
        <w:t xml:space="preserve"> when it is set to RPC_RESTRICT_REMOTE_CLIENT_DEFAULT, and allows the interface to process unauthenticated calls.</w:t>
      </w:r>
      <w:bookmarkStart w:id="400"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400"/>
    </w:p>
    <w:p w:rsidR="000F2369" w:rsidRDefault="00D06027">
      <w:r>
        <w:t xml:space="preserve">When processing a receive Server Call, an implementation of this protocol must perform one of the following actions depending on the value of the </w:t>
      </w:r>
      <w:r>
        <w:rPr>
          <w:b/>
        </w:rPr>
        <w:t>RestrictRemoteClients</w:t>
      </w:r>
      <w:r>
        <w:t xml:space="preserve"> ADM element:</w:t>
      </w:r>
    </w:p>
    <w:p w:rsidR="000F2369" w:rsidRDefault="00D06027">
      <w:pPr>
        <w:pStyle w:val="ListParagraph"/>
        <w:numPr>
          <w:ilvl w:val="0"/>
          <w:numId w:val="61"/>
        </w:numPr>
      </w:pPr>
      <w:r>
        <w:t>0 : Perform no additional checks and consider this check as successful.</w:t>
      </w:r>
    </w:p>
    <w:p w:rsidR="000F2369" w:rsidRDefault="00D06027">
      <w:pPr>
        <w:pStyle w:val="ListParagraph"/>
        <w:numPr>
          <w:ilvl w:val="0"/>
          <w:numId w:val="61"/>
        </w:numPr>
      </w:pPr>
      <w:r>
        <w:t xml:space="preserve">1 :  Examine the </w:t>
      </w:r>
      <w:r>
        <w:rPr>
          <w:b/>
        </w:rPr>
        <w:t>Server Call</w:t>
      </w:r>
      <w:r>
        <w:t xml:space="preserve"> ADM element to determine if there is a Security Context ADM element associated with this call. If a Security Context exists, then this check is considered as successful. If there is no Security Context, then examine the RPC Interface ADM element for this Call to determine if </w:t>
      </w:r>
      <w:r>
        <w:rPr>
          <w:b/>
        </w:rPr>
        <w:t>the RPC_IF_ALLOW_CALLBACKS_WITH_NO_AUTH</w:t>
      </w:r>
      <w:r>
        <w:t xml:space="preserve"> flag is set. If this flag is set, then consider this check as successful. If this flag is not set, then examine the </w:t>
      </w:r>
      <w:r>
        <w:rPr>
          <w:b/>
        </w:rPr>
        <w:t>Server Connection</w:t>
      </w:r>
      <w:r>
        <w:t xml:space="preserve"> ADM element to determine if the transport protocol is ncanc_np. If this transport protocol is ncacn_np, then this check is considered as successful; otherwise, consider this check as failed</w:t>
      </w:r>
    </w:p>
    <w:p w:rsidR="000F2369" w:rsidRDefault="00D06027">
      <w:pPr>
        <w:pStyle w:val="ListParagraph"/>
        <w:numPr>
          <w:ilvl w:val="0"/>
          <w:numId w:val="61"/>
        </w:numPr>
      </w:pPr>
      <w:r>
        <w:t xml:space="preserve">2 :  Examine the </w:t>
      </w:r>
      <w:r>
        <w:rPr>
          <w:b/>
        </w:rPr>
        <w:t>Server Call</w:t>
      </w:r>
      <w:r>
        <w:t xml:space="preserve"> ADM element to determine if there is a Security Context ADM element associated with this call. If a Security Context exists, then this check is considered as successful; otherwise, consider this check as failed.</w:t>
      </w:r>
    </w:p>
    <w:p w:rsidR="000F2369" w:rsidRDefault="00D06027">
      <w:r>
        <w:t xml:space="preserve">The </w:t>
      </w:r>
      <w:r>
        <w:rPr>
          <w:b/>
        </w:rPr>
        <w:t>RestrictRemoteClients</w:t>
      </w:r>
      <w:r>
        <w:t xml:space="preserve"> ADM element has no default value and implementations of this protocol MUST determine the value through an implementation manner.</w:t>
      </w:r>
      <w:bookmarkStart w:id="401"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401"/>
      <w:r>
        <w:t xml:space="preserve"> A higher-layer protocol MAY provide additional authorization checks that are enforced on the Server Call. If any of the checks fail, then an implementation of this protocol MUST respond to the client with a RPC_FAULT PDU and terminate the connection.</w:t>
      </w:r>
    </w:p>
    <w:p w:rsidR="000F2369" w:rsidRDefault="00D06027">
      <w:pPr>
        <w:pStyle w:val="Heading4"/>
      </w:pPr>
      <w:bookmarkStart w:id="402" w:name="section_0058416dfb484c3899d500da305656d2"/>
      <w:bookmarkStart w:id="403" w:name="_Toc423365953"/>
      <w:r>
        <w:t>Timers</w:t>
      </w:r>
      <w:bookmarkEnd w:id="402"/>
      <w:bookmarkEnd w:id="403"/>
      <w:r>
        <w:fldChar w:fldCharType="begin"/>
      </w:r>
      <w:r>
        <w:instrText xml:space="preserve"> XE "Timers:server - connection-oriented RPC"</w:instrText>
      </w:r>
      <w:r>
        <w:fldChar w:fldCharType="end"/>
      </w:r>
      <w:r>
        <w:fldChar w:fldCharType="begin"/>
      </w:r>
      <w:r>
        <w:instrText xml:space="preserve"> XE "Timers:server - connectionless RPC"</w:instrText>
      </w:r>
      <w:r>
        <w:fldChar w:fldCharType="end"/>
      </w:r>
      <w:r>
        <w:fldChar w:fldCharType="begin"/>
      </w:r>
      <w:r>
        <w:instrText xml:space="preserve"> XE "Timers:client - connection-oriented RPC"</w:instrText>
      </w:r>
      <w:r>
        <w:fldChar w:fldCharType="end"/>
      </w:r>
      <w:r>
        <w:fldChar w:fldCharType="begin"/>
      </w:r>
      <w:r>
        <w:instrText xml:space="preserve"> XE "Timers:client - connectionless RPC"</w:instrText>
      </w:r>
      <w:r>
        <w:fldChar w:fldCharType="end"/>
      </w:r>
      <w:r>
        <w:fldChar w:fldCharType="begin"/>
      </w:r>
      <w:r>
        <w:instrText xml:space="preserve"> XE "Server - connection-oriented RPC:timers"</w:instrText>
      </w:r>
      <w:r>
        <w:fldChar w:fldCharType="end"/>
      </w:r>
      <w:r>
        <w:fldChar w:fldCharType="begin"/>
      </w:r>
      <w:r>
        <w:instrText xml:space="preserve"> XE "Server - connectionless RPC:timers"</w:instrText>
      </w:r>
      <w:r>
        <w:fldChar w:fldCharType="end"/>
      </w:r>
      <w:r>
        <w:fldChar w:fldCharType="begin"/>
      </w:r>
      <w:r>
        <w:instrText xml:space="preserve"> XE "Client - connection-oriented RPC:timers"</w:instrText>
      </w:r>
      <w:r>
        <w:fldChar w:fldCharType="end"/>
      </w:r>
      <w:r>
        <w:fldChar w:fldCharType="begin"/>
      </w:r>
      <w:r>
        <w:instrText xml:space="preserve"> XE "Client - connectionless RPC:timers"</w:instrText>
      </w:r>
      <w:r>
        <w:fldChar w:fldCharType="end"/>
      </w:r>
    </w:p>
    <w:p w:rsidR="000F2369" w:rsidRDefault="00D06027">
      <w:r>
        <w:t>There are no timers that are common between connectionless RPC and connection-oriented RPC protocol variants.</w:t>
      </w:r>
    </w:p>
    <w:p w:rsidR="000F2369" w:rsidRDefault="00D06027">
      <w:pPr>
        <w:pStyle w:val="Heading4"/>
      </w:pPr>
      <w:bookmarkStart w:id="404" w:name="section_460541e5b0154dde93c0741f7fc232bd"/>
      <w:bookmarkStart w:id="405" w:name="_Toc423365954"/>
      <w:r>
        <w:t>Initialization</w:t>
      </w:r>
      <w:bookmarkEnd w:id="404"/>
      <w:bookmarkEnd w:id="405"/>
      <w:r>
        <w:fldChar w:fldCharType="begin"/>
      </w:r>
      <w:r>
        <w:instrText xml:space="preserve"> XE "Initialization:server - connection-oriented RPC"</w:instrText>
      </w:r>
      <w:r>
        <w:fldChar w:fldCharType="end"/>
      </w:r>
      <w:r>
        <w:fldChar w:fldCharType="begin"/>
      </w:r>
      <w:r>
        <w:instrText xml:space="preserve"> XE "Initialization:server - connectionless RPC"</w:instrText>
      </w:r>
      <w:r>
        <w:fldChar w:fldCharType="end"/>
      </w:r>
      <w:r>
        <w:fldChar w:fldCharType="begin"/>
      </w:r>
      <w:r>
        <w:instrText xml:space="preserve"> XE "Initialization:client - connection-oriented RPC"</w:instrText>
      </w:r>
      <w:r>
        <w:fldChar w:fldCharType="end"/>
      </w:r>
      <w:r>
        <w:fldChar w:fldCharType="begin"/>
      </w:r>
      <w:r>
        <w:instrText xml:space="preserve"> XE "Initialization:client - connectionless RPC"</w:instrText>
      </w:r>
      <w:r>
        <w:fldChar w:fldCharType="end"/>
      </w:r>
      <w:r>
        <w:fldChar w:fldCharType="begin"/>
      </w:r>
      <w:r>
        <w:instrText xml:space="preserve"> XE "Server - connection-oriented RPC:initialization"</w:instrText>
      </w:r>
      <w:r>
        <w:fldChar w:fldCharType="end"/>
      </w:r>
      <w:r>
        <w:fldChar w:fldCharType="begin"/>
      </w:r>
      <w:r>
        <w:instrText xml:space="preserve"> XE "Server - connectionless RPC:initialization"</w:instrText>
      </w:r>
      <w:r>
        <w:fldChar w:fldCharType="end"/>
      </w:r>
      <w:r>
        <w:fldChar w:fldCharType="begin"/>
      </w:r>
      <w:r>
        <w:instrText xml:space="preserve"> XE "Client - connection-oriented RPC:initialization"</w:instrText>
      </w:r>
      <w:r>
        <w:fldChar w:fldCharType="end"/>
      </w:r>
      <w:r>
        <w:fldChar w:fldCharType="begin"/>
      </w:r>
      <w:r>
        <w:instrText xml:space="preserve"> XE "Client - connectionless RPC:initialization"</w:instrText>
      </w:r>
      <w:r>
        <w:fldChar w:fldCharType="end"/>
      </w:r>
    </w:p>
    <w:p w:rsidR="000F2369" w:rsidRDefault="00D06027">
      <w:r>
        <w:t>There is no initialization that is common between connectionless RPC and connection-oriented RPC protocol variants.</w:t>
      </w:r>
    </w:p>
    <w:p w:rsidR="000F2369" w:rsidRDefault="00D06027">
      <w:pPr>
        <w:pStyle w:val="Heading4"/>
      </w:pPr>
      <w:bookmarkStart w:id="406" w:name="section_35176effd1b64f4180bc1f66a4052c4a"/>
      <w:bookmarkStart w:id="407" w:name="_Toc423365955"/>
      <w:r>
        <w:t>Higher-Layer Triggered Events</w:t>
      </w:r>
      <w:bookmarkEnd w:id="406"/>
      <w:bookmarkEnd w:id="407"/>
    </w:p>
    <w:p w:rsidR="000F2369" w:rsidRDefault="00D06027">
      <w:pPr>
        <w:pStyle w:val="Heading5"/>
      </w:pPr>
      <w:bookmarkStart w:id="408" w:name="section_4dd533c8e4284b69bb9d04cab1253622"/>
      <w:bookmarkStart w:id="409" w:name="_Toc423365956"/>
      <w:r>
        <w:t>Causal Ordering</w:t>
      </w:r>
      <w:bookmarkEnd w:id="408"/>
      <w:bookmarkEnd w:id="409"/>
      <w:r>
        <w:fldChar w:fldCharType="begin"/>
      </w:r>
      <w:r>
        <w:instrText xml:space="preserve"> XE "Triggered events - higher-layer:server - connection-oriented RPC:causal ordering"</w:instrText>
      </w:r>
      <w:r>
        <w:fldChar w:fldCharType="end"/>
      </w:r>
      <w:r>
        <w:fldChar w:fldCharType="begin"/>
      </w:r>
      <w:r>
        <w:instrText xml:space="preserve"> XE "Triggered events - higher-layer:server - connectionless RPC:causal ordering"</w:instrText>
      </w:r>
      <w:r>
        <w:fldChar w:fldCharType="end"/>
      </w:r>
      <w:r>
        <w:fldChar w:fldCharType="begin"/>
      </w:r>
      <w:r>
        <w:instrText xml:space="preserve"> XE "Triggered events - higher-layer:client - connection-oriented RPC:causal ordering"</w:instrText>
      </w:r>
      <w:r>
        <w:fldChar w:fldCharType="end"/>
      </w:r>
      <w:r>
        <w:fldChar w:fldCharType="begin"/>
      </w:r>
      <w:r>
        <w:instrText xml:space="preserve"> XE "Triggered events - higher-layer:client - connectionless RPC:causal ordering"</w:instrText>
      </w:r>
      <w:r>
        <w:fldChar w:fldCharType="end"/>
      </w:r>
      <w:r>
        <w:fldChar w:fldCharType="begin"/>
      </w:r>
      <w:r>
        <w:instrText xml:space="preserve"> XE "Higher-layer triggered events:server - connection-oriented RPC:causal ordering"</w:instrText>
      </w:r>
      <w:r>
        <w:fldChar w:fldCharType="end"/>
      </w:r>
      <w:r>
        <w:fldChar w:fldCharType="begin"/>
      </w:r>
      <w:r>
        <w:instrText xml:space="preserve"> XE "Higher-layer triggered events:server - connectionless RPC:causal ordering"</w:instrText>
      </w:r>
      <w:r>
        <w:fldChar w:fldCharType="end"/>
      </w:r>
      <w:r>
        <w:fldChar w:fldCharType="begin"/>
      </w:r>
      <w:r>
        <w:instrText xml:space="preserve"> XE "Higher-layer triggered events:client - connection-oriented RPC:causal ordering"</w:instrText>
      </w:r>
      <w:r>
        <w:fldChar w:fldCharType="end"/>
      </w:r>
      <w:r>
        <w:fldChar w:fldCharType="begin"/>
      </w:r>
      <w:r>
        <w:instrText xml:space="preserve"> XE "Higher-layer triggered events:client - connectionless RPC:causal ordering"</w:instrText>
      </w:r>
      <w:r>
        <w:fldChar w:fldCharType="end"/>
      </w:r>
      <w:r>
        <w:fldChar w:fldCharType="begin"/>
      </w:r>
      <w:r>
        <w:instrText xml:space="preserve"> XE "Server - connection-oriented RPC:higher-layer triggered events:causal ordering"</w:instrText>
      </w:r>
      <w:r>
        <w:fldChar w:fldCharType="end"/>
      </w:r>
      <w:r>
        <w:fldChar w:fldCharType="begin"/>
      </w:r>
      <w:r>
        <w:instrText xml:space="preserve"> XE "Server - connectionless RPC:higher-layer triggered events:causal ordering"</w:instrText>
      </w:r>
      <w:r>
        <w:fldChar w:fldCharType="end"/>
      </w:r>
      <w:r>
        <w:fldChar w:fldCharType="begin"/>
      </w:r>
      <w:r>
        <w:instrText xml:space="preserve"> XE "Client - connection-oriented RPC:higher-layer triggered events:causal ordering"</w:instrText>
      </w:r>
      <w:r>
        <w:fldChar w:fldCharType="end"/>
      </w:r>
      <w:r>
        <w:fldChar w:fldCharType="begin"/>
      </w:r>
      <w:r>
        <w:instrText xml:space="preserve"> XE "Client - connectionless RPC:higher-layer triggered events:causal ordering"</w:instrText>
      </w:r>
      <w:r>
        <w:fldChar w:fldCharType="end"/>
      </w:r>
    </w:p>
    <w:p w:rsidR="000F2369" w:rsidRDefault="00D06027">
      <w:r>
        <w:t>These extensions allow for higher-level protocols to issue method calls that are said to be causally ordered. If any two method calls N and N+1 are specified to be causally ordered on the client, these extensions MUST ensure that N is dispatched before N+1 on the server. On the client, the exact way in which method calls are specified to be causally ordered is implementation-specific. On the server, the exact way in which dispatch of N is determined to be complete so that N+1 can be dispatched is also implementation-specific.</w:t>
      </w:r>
    </w:p>
    <w:p w:rsidR="000F2369" w:rsidRDefault="00D06027">
      <w:pPr>
        <w:pStyle w:val="Heading5"/>
      </w:pPr>
      <w:bookmarkStart w:id="410" w:name="section_09ab2da1d273437b9b0908db2649a03c"/>
      <w:bookmarkStart w:id="411" w:name="_Toc423365957"/>
      <w:r>
        <w:t>Impersonate Client</w:t>
      </w:r>
      <w:bookmarkEnd w:id="410"/>
      <w:bookmarkEnd w:id="411"/>
      <w:r>
        <w:fldChar w:fldCharType="begin"/>
      </w:r>
      <w:r>
        <w:instrText xml:space="preserve"> XE "Triggered events - higher-layer:server - connection-oriented RPC:impersonate client"</w:instrText>
      </w:r>
      <w:r>
        <w:fldChar w:fldCharType="end"/>
      </w:r>
      <w:r>
        <w:fldChar w:fldCharType="begin"/>
      </w:r>
      <w:r>
        <w:instrText xml:space="preserve"> XE "Triggered events - higher-layer:server - connectionless RPC:impersonate client"</w:instrText>
      </w:r>
      <w:r>
        <w:fldChar w:fldCharType="end"/>
      </w:r>
      <w:r>
        <w:fldChar w:fldCharType="begin"/>
      </w:r>
      <w:r>
        <w:instrText xml:space="preserve"> XE "Triggered events - higher-layer:client - connection-oriented RPC:impersonate client"</w:instrText>
      </w:r>
      <w:r>
        <w:fldChar w:fldCharType="end"/>
      </w:r>
      <w:r>
        <w:fldChar w:fldCharType="begin"/>
      </w:r>
      <w:r>
        <w:instrText xml:space="preserve"> XE "Triggered events - higher-layer:client - connectionless RPC:impersonate client"</w:instrText>
      </w:r>
      <w:r>
        <w:fldChar w:fldCharType="end"/>
      </w:r>
      <w:r>
        <w:fldChar w:fldCharType="begin"/>
      </w:r>
      <w:r>
        <w:instrText xml:space="preserve"> XE "Higher-layer triggered events:server - connection-oriented RPC:impersonate client"</w:instrText>
      </w:r>
      <w:r>
        <w:fldChar w:fldCharType="end"/>
      </w:r>
      <w:r>
        <w:fldChar w:fldCharType="begin"/>
      </w:r>
      <w:r>
        <w:instrText xml:space="preserve"> XE "Higher-layer triggered events:server - connectionless RPC:impersonate client"</w:instrText>
      </w:r>
      <w:r>
        <w:fldChar w:fldCharType="end"/>
      </w:r>
      <w:r>
        <w:fldChar w:fldCharType="begin"/>
      </w:r>
      <w:r>
        <w:instrText xml:space="preserve"> XE "Higher-layer triggered events:client - connection-oriented RPC:impersonate client"</w:instrText>
      </w:r>
      <w:r>
        <w:fldChar w:fldCharType="end"/>
      </w:r>
      <w:r>
        <w:fldChar w:fldCharType="begin"/>
      </w:r>
      <w:r>
        <w:instrText xml:space="preserve"> XE "Higher-layer triggered events:client - connectionless RPC:impersonate client"</w:instrText>
      </w:r>
      <w:r>
        <w:fldChar w:fldCharType="end"/>
      </w:r>
      <w:r>
        <w:fldChar w:fldCharType="begin"/>
      </w:r>
      <w:r>
        <w:instrText xml:space="preserve"> XE "Server - connection-oriented RPC:higher-layer triggered events:impersonate client"</w:instrText>
      </w:r>
      <w:r>
        <w:fldChar w:fldCharType="end"/>
      </w:r>
      <w:r>
        <w:fldChar w:fldCharType="begin"/>
      </w:r>
      <w:r>
        <w:instrText xml:space="preserve"> XE "Server - connectionless RPC:higher-layer triggered events:impersonate client"</w:instrText>
      </w:r>
      <w:r>
        <w:fldChar w:fldCharType="end"/>
      </w:r>
      <w:r>
        <w:fldChar w:fldCharType="begin"/>
      </w:r>
      <w:r>
        <w:instrText xml:space="preserve"> XE "Client - connection-oriented RPC:higher-layer triggered events:impersonate client"</w:instrText>
      </w:r>
      <w:r>
        <w:fldChar w:fldCharType="end"/>
      </w:r>
      <w:r>
        <w:fldChar w:fldCharType="begin"/>
      </w:r>
      <w:r>
        <w:instrText xml:space="preserve"> XE "Client - connectionless RPC:higher-layer triggered events:impersonate client"</w:instrText>
      </w:r>
      <w:r>
        <w:fldChar w:fldCharType="end"/>
      </w:r>
    </w:p>
    <w:p w:rsidR="000F2369" w:rsidRDefault="00D06027">
      <w:r>
        <w:t xml:space="preserve">These extensions allow higher-layer protocols to use a security context to make runtime authorization decisions on the server. When a higher-layer protocol requests the RPC runtime to impersonate the client on the server, the RPC local server interface retrieves the security context (section </w:t>
      </w:r>
      <w:hyperlink w:anchor="Section_6074370972274eff88a6f2565ff2ab0e" w:history="1">
        <w:r>
          <w:rPr>
            <w:rStyle w:val="Hyperlink"/>
          </w:rPr>
          <w:t>3.3.1.5.2.2</w:t>
        </w:r>
      </w:hyperlink>
      <w:r>
        <w:t xml:space="preserve">) and makes it available to the higher-layer protocol in an implementation-specific manner for the higher-layer protocol's use in future authorization decisions. If a security context is not available for the connection, the attempt to impersonate the client fails. See section </w:t>
      </w:r>
      <w:hyperlink w:anchor="Section_29b8217a0bda4fdba3ea48560125ae8d" w:history="1">
        <w:r>
          <w:rPr>
            <w:rStyle w:val="Hyperlink"/>
          </w:rPr>
          <w:t>3.3.3.4.3</w:t>
        </w:r>
      </w:hyperlink>
      <w:r>
        <w:t xml:space="preserve"> for details on the higher-level trigger event associated with retrieving the client's identity.</w:t>
      </w:r>
    </w:p>
    <w:p w:rsidR="000F2369" w:rsidRDefault="00D06027">
      <w:pPr>
        <w:pStyle w:val="Heading4"/>
      </w:pPr>
      <w:bookmarkStart w:id="412" w:name="section_827fc38410f2420ab4f57ae9862e8972"/>
      <w:bookmarkStart w:id="413" w:name="_Toc423365958"/>
      <w:r>
        <w:t>Message Processing Events and Sequencing Rules</w:t>
      </w:r>
      <w:bookmarkEnd w:id="412"/>
      <w:bookmarkEnd w:id="413"/>
      <w:r>
        <w:fldChar w:fldCharType="begin"/>
      </w:r>
      <w:r>
        <w:instrText xml:space="preserve"> XE "Sequencing rules:server - connection-oriented RPC"</w:instrText>
      </w:r>
      <w:r>
        <w:fldChar w:fldCharType="end"/>
      </w:r>
      <w:r>
        <w:fldChar w:fldCharType="begin"/>
      </w:r>
      <w:r>
        <w:instrText xml:space="preserve"> XE "Sequencing rules:server - connectionless RPC"</w:instrText>
      </w:r>
      <w:r>
        <w:fldChar w:fldCharType="end"/>
      </w:r>
      <w:r>
        <w:fldChar w:fldCharType="begin"/>
      </w:r>
      <w:r>
        <w:instrText xml:space="preserve"> XE "Sequencing rules:client - connection-oriented RPC"</w:instrText>
      </w:r>
      <w:r>
        <w:fldChar w:fldCharType="end"/>
      </w:r>
      <w:r>
        <w:fldChar w:fldCharType="begin"/>
      </w:r>
      <w:r>
        <w:instrText xml:space="preserve"> XE "Sequencing rules:client - connectionless RPC"</w:instrText>
      </w:r>
      <w:r>
        <w:fldChar w:fldCharType="end"/>
      </w:r>
      <w:r>
        <w:fldChar w:fldCharType="begin"/>
      </w:r>
      <w:r>
        <w:instrText xml:space="preserve"> XE "Server - connection-oriented RPC:sequencing rules"</w:instrText>
      </w:r>
      <w:r>
        <w:fldChar w:fldCharType="end"/>
      </w:r>
      <w:r>
        <w:fldChar w:fldCharType="begin"/>
      </w:r>
      <w:r>
        <w:instrText xml:space="preserve"> XE "Server - connectionless RPC:sequencing rules"</w:instrText>
      </w:r>
      <w:r>
        <w:fldChar w:fldCharType="end"/>
      </w:r>
      <w:r>
        <w:fldChar w:fldCharType="begin"/>
      </w:r>
      <w:r>
        <w:instrText xml:space="preserve"> XE "Client - connection-oriented RPC:sequencing rules"</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processing:server - connection-oriented RPC"</w:instrText>
      </w:r>
      <w:r>
        <w:fldChar w:fldCharType="end"/>
      </w:r>
      <w:r>
        <w:fldChar w:fldCharType="begin"/>
      </w:r>
      <w:r>
        <w:instrText xml:space="preserve"> XE "Message processing:server - connectionless RPC"</w:instrText>
      </w:r>
      <w:r>
        <w:fldChar w:fldCharType="end"/>
      </w:r>
      <w:r>
        <w:fldChar w:fldCharType="begin"/>
      </w:r>
      <w:r>
        <w:instrText xml:space="preserve"> XE "Message processing:client - connection-oriented RPC"</w:instrText>
      </w:r>
      <w:r>
        <w:fldChar w:fldCharType="end"/>
      </w:r>
      <w:r>
        <w:fldChar w:fldCharType="begin"/>
      </w:r>
      <w:r>
        <w:instrText xml:space="preserve"> XE "Message processing:client - connectionless RPC"</w:instrText>
      </w:r>
      <w:r>
        <w:fldChar w:fldCharType="end"/>
      </w:r>
      <w:r>
        <w:fldChar w:fldCharType="begin"/>
      </w:r>
      <w:r>
        <w:instrText xml:space="preserve"> XE "Server - connection-oriented RPC:message processing"</w:instrText>
      </w:r>
      <w:r>
        <w:fldChar w:fldCharType="end"/>
      </w:r>
      <w:r>
        <w:fldChar w:fldCharType="begin"/>
      </w:r>
      <w:r>
        <w:instrText xml:space="preserve"> XE "Server - connectionless RPC:message processing"</w:instrText>
      </w:r>
      <w:r>
        <w:fldChar w:fldCharType="end"/>
      </w:r>
      <w:r>
        <w:fldChar w:fldCharType="begin"/>
      </w:r>
      <w:r>
        <w:instrText xml:space="preserve"> XE "Client - connection-oriented RPC:message processing"</w:instrText>
      </w:r>
      <w:r>
        <w:fldChar w:fldCharType="end"/>
      </w:r>
      <w:r>
        <w:fldChar w:fldCharType="begin"/>
      </w:r>
      <w:r>
        <w:instrText xml:space="preserve"> XE "Client - connectionless RPC:message processing"</w:instrText>
      </w:r>
      <w:r>
        <w:fldChar w:fldCharType="end"/>
      </w:r>
    </w:p>
    <w:p w:rsidR="000F2369" w:rsidRDefault="00D06027">
      <w:pPr>
        <w:pStyle w:val="Heading5"/>
      </w:pPr>
      <w:bookmarkStart w:id="414" w:name="section_705f0d110c524d89bb3f7e5bd4363ba9"/>
      <w:bookmarkStart w:id="415" w:name="_Toc423365959"/>
      <w:r>
        <w:t>Processing Extensions Details</w:t>
      </w:r>
      <w:bookmarkEnd w:id="414"/>
      <w:bookmarkEnd w:id="415"/>
      <w:r>
        <w:fldChar w:fldCharType="begin"/>
      </w:r>
      <w:r>
        <w:instrText xml:space="preserve"> XE "Processing extensions details"</w:instrText>
      </w:r>
      <w:r>
        <w:fldChar w:fldCharType="end"/>
      </w:r>
    </w:p>
    <w:p w:rsidR="000F2369" w:rsidRDefault="00D06027">
      <w:pPr>
        <w:pStyle w:val="Heading6"/>
      </w:pPr>
      <w:bookmarkStart w:id="416" w:name="section_dc3a3dbbf0994c3cb9da8f515c9a5f88"/>
      <w:bookmarkStart w:id="417" w:name="_Toc423365960"/>
      <w:r>
        <w:t>Extension in NDR Transfer Syntax</w:t>
      </w:r>
      <w:bookmarkEnd w:id="416"/>
      <w:bookmarkEnd w:id="417"/>
      <w:r>
        <w:fldChar w:fldCharType="begin"/>
      </w:r>
      <w:r>
        <w:instrText xml:space="preserve"> XE "Extension in NDR transfer syntax"</w:instrText>
      </w:r>
      <w:r>
        <w:fldChar w:fldCharType="end"/>
      </w:r>
    </w:p>
    <w:p w:rsidR="000F2369" w:rsidRDefault="00D06027">
      <w:r>
        <w:t xml:space="preserve">Section </w:t>
      </w:r>
      <w:hyperlink w:anchor="Section_5e8b61095122450c8c004b98f3cdb435" w:history="1">
        <w:r>
          <w:rPr>
            <w:rStyle w:val="Hyperlink"/>
          </w:rPr>
          <w:t>2.2.4</w:t>
        </w:r>
      </w:hyperlink>
      <w:r>
        <w:t xml:space="preserve"> specifies the IDL extensions that affect the syntax and processing of the messages.</w:t>
      </w:r>
    </w:p>
    <w:p w:rsidR="000F2369" w:rsidRDefault="00D06027">
      <w:pPr>
        <w:pStyle w:val="Heading7"/>
      </w:pPr>
      <w:bookmarkStart w:id="418" w:name="section_d93f9b811cf44fb5a89cdfd47a6b2aae"/>
      <w:bookmarkStart w:id="419" w:name="_Toc423365961"/>
      <w:r>
        <w:t>__int3264</w:t>
      </w:r>
      <w:bookmarkEnd w:id="418"/>
      <w:bookmarkEnd w:id="419"/>
      <w:r>
        <w:fldChar w:fldCharType="begin"/>
      </w:r>
      <w:r>
        <w:instrText xml:space="preserve"> XE "__int3264"</w:instrText>
      </w:r>
      <w:r>
        <w:fldChar w:fldCharType="end"/>
      </w:r>
    </w:p>
    <w:p w:rsidR="000F2369" w:rsidRDefault="00D06027">
      <w:r>
        <w:t xml:space="preserve">__int3264, as specified in </w:t>
      </w:r>
      <w:hyperlink r:id="rId361">
        <w:r>
          <w:rPr>
            <w:rStyle w:val="Hyperlink"/>
          </w:rPr>
          <w:t>[MS-DTYP]</w:t>
        </w:r>
      </w:hyperlink>
      <w:r>
        <w:t xml:space="preserve"> section , is represented in the octet stream as 4 octets in NDR transfer syntax. On 32-bit platforms, it is represented as a 4-byte integer in memory. On 64-bit platforms, it is represented as an 8-byte integer, and the higher 4 bytes are truncated on the sender side during marshaling and extended appropriately (signed or unsigned) on the receiving side during unmarshaling.</w:t>
      </w:r>
    </w:p>
    <w:p w:rsidR="000F2369" w:rsidRDefault="00D06027">
      <w:pPr>
        <w:pStyle w:val="Heading7"/>
      </w:pPr>
      <w:bookmarkStart w:id="420" w:name="section_cba7703689314129b238f5e95b452c8c"/>
      <w:bookmarkStart w:id="421" w:name="_Toc423365962"/>
      <w:r>
        <w:t>Binding Handle Extension</w:t>
      </w:r>
      <w:bookmarkEnd w:id="420"/>
      <w:bookmarkEnd w:id="421"/>
      <w:r>
        <w:fldChar w:fldCharType="begin"/>
      </w:r>
      <w:r>
        <w:instrText xml:space="preserve"> XE "Binding handle extension"</w:instrText>
      </w:r>
      <w:r>
        <w:fldChar w:fldCharType="end"/>
      </w:r>
    </w:p>
    <w:p w:rsidR="000F2369" w:rsidRDefault="00FB6FEA">
      <w:hyperlink r:id="rId362">
        <w:r w:rsidR="00D06027">
          <w:rPr>
            <w:rStyle w:val="Hyperlink"/>
          </w:rPr>
          <w:t>[C706]</w:t>
        </w:r>
      </w:hyperlink>
      <w:r w:rsidR="00D06027">
        <w:t xml:space="preserve"> section 4.3.5 specifies requirements for binding handle usage. In the Remote Procedure Call Protocol, a binding handle MAY appear anywhere in a method's list of parameters.</w:t>
      </w:r>
      <w:bookmarkStart w:id="422" w:name="Appendix_A_Target_63"/>
      <w:r w:rsidR="00D06027">
        <w:fldChar w:fldCharType="begin"/>
      </w:r>
      <w:r w:rsidR="00D06027">
        <w:instrText xml:space="preserve"> HYPERLINK \l "Appendix_A_63" \h </w:instrText>
      </w:r>
      <w:r w:rsidR="00D06027">
        <w:fldChar w:fldCharType="separate"/>
      </w:r>
      <w:r w:rsidR="00D06027">
        <w:rPr>
          <w:rStyle w:val="Hyperlink"/>
        </w:rPr>
        <w:t>&lt;63&gt;</w:t>
      </w:r>
      <w:r w:rsidR="00D06027">
        <w:rPr>
          <w:rStyle w:val="Hyperlink"/>
        </w:rPr>
        <w:fldChar w:fldCharType="end"/>
      </w:r>
      <w:bookmarkEnd w:id="422"/>
    </w:p>
    <w:p w:rsidR="000F2369" w:rsidRDefault="00D06027">
      <w:pPr>
        <w:pStyle w:val="Heading5"/>
      </w:pPr>
      <w:bookmarkStart w:id="423" w:name="section_e9c753561d7a405db1f9350aa221a30b"/>
      <w:bookmarkStart w:id="424" w:name="_Toc423365963"/>
      <w:r>
        <w:t>Indicating Octet Stream as Invalid</w:t>
      </w:r>
      <w:bookmarkEnd w:id="423"/>
      <w:bookmarkEnd w:id="424"/>
      <w:r>
        <w:fldChar w:fldCharType="begin"/>
      </w:r>
      <w:r>
        <w:instrText xml:space="preserve"> XE "Indicating octet stream as invalid"</w:instrText>
      </w:r>
      <w:r>
        <w:fldChar w:fldCharType="end"/>
      </w:r>
    </w:p>
    <w:p w:rsidR="000F2369" w:rsidRDefault="00D06027">
      <w:r>
        <w:t xml:space="preserve">The RPC runtime MUST indicate to higher-layer protocols on the client about invalid octet streams, including different data consistency check failures, as specified in section </w:t>
      </w:r>
      <w:hyperlink w:anchor="Section_db9d9b1602ab4eaa949a4d994b847763" w:history="1">
        <w:r>
          <w:rPr>
            <w:rStyle w:val="Hyperlink"/>
          </w:rPr>
          <w:t>3.1.2.5.1</w:t>
        </w:r>
      </w:hyperlink>
      <w:r>
        <w:t xml:space="preserve">. On the server side, the RPC runtime MUST handle an invalid octet stream, as specified in section </w:t>
      </w:r>
      <w:hyperlink w:anchor="Section_46820f2c8300454ab9d86bc23dea1e83" w:history="1">
        <w:r>
          <w:rPr>
            <w:rStyle w:val="Hyperlink"/>
          </w:rPr>
          <w:t>3.1.3.5.2</w:t>
        </w:r>
      </w:hyperlink>
      <w:r>
        <w:t>.</w:t>
      </w:r>
    </w:p>
    <w:p w:rsidR="000F2369" w:rsidRDefault="00D06027">
      <w:pPr>
        <w:pStyle w:val="Heading5"/>
      </w:pPr>
      <w:bookmarkStart w:id="425" w:name="section_660da71cc6cc4c87baaba08bee62e052"/>
      <w:bookmarkStart w:id="426" w:name="_Toc423365964"/>
      <w:r>
        <w:t>Strict NDR/NDR64 Data Consistency Check</w:t>
      </w:r>
      <w:bookmarkEnd w:id="425"/>
      <w:bookmarkEnd w:id="426"/>
      <w:r>
        <w:fldChar w:fldCharType="begin"/>
      </w:r>
      <w:r>
        <w:instrText xml:space="preserve"> XE "Strict NDR/NDR64 data consistency check"</w:instrText>
      </w:r>
      <w:r>
        <w:fldChar w:fldCharType="end"/>
      </w:r>
    </w:p>
    <w:p w:rsidR="000F2369" w:rsidRDefault="00D06027">
      <w:r>
        <w:t xml:space="preserve">These extensions update the DCE 1.1: RPC Specification </w:t>
      </w:r>
      <w:hyperlink r:id="rId363">
        <w:r>
          <w:rPr>
            <w:rStyle w:val="Hyperlink"/>
          </w:rPr>
          <w:t>[C706]</w:t>
        </w:r>
      </w:hyperlink>
      <w:r>
        <w:t xml:space="preserve"> by specifying that, during unmarshaling, invalid octet streams SHOULD be rejected by enforcing a set of rules referred to as strict data consistency checks. All the consistency check rules specified in the following sections are also applicable to NDR64 transfer syntax. This is often referred to as robust check. </w:t>
      </w:r>
    </w:p>
    <w:p w:rsidR="000F2369" w:rsidRDefault="00D06027">
      <w:r>
        <w:t xml:space="preserve">The consistency checks are grouped into categories called target levels. The two target levels are target level 5.0 (as specified in section </w:t>
      </w:r>
      <w:hyperlink w:anchor="Section_0257781ced9a4f5eb794d199f43d3a02" w:history="1">
        <w:r>
          <w:rPr>
            <w:rStyle w:val="Hyperlink"/>
          </w:rPr>
          <w:t>3.1.1.5.3.2</w:t>
        </w:r>
      </w:hyperlink>
      <w:r>
        <w:t xml:space="preserve">) and target level 6.0 (as specified in section </w:t>
      </w:r>
      <w:hyperlink w:anchor="Section_9ae9e4a2707b42cd8d00de8e7e0c3d9f" w:history="1">
        <w:r>
          <w:rPr>
            <w:rStyle w:val="Hyperlink"/>
          </w:rPr>
          <w:t>3.1.1.5.3.3</w:t>
        </w:r>
      </w:hyperlink>
      <w:r>
        <w:t>). Target level 6.0 is a strict superset of target level 5.0.</w:t>
      </w:r>
    </w:p>
    <w:p w:rsidR="000F2369" w:rsidRDefault="00D06027">
      <w:r>
        <w:t xml:space="preserve">A consistency check is the act of ascertaining a certain relation between two or more values in the octet stream inside an implementation of these extensions. If the relation is true, the consistency check MUST be regarded as passing. If the relation is not true, the consistency check MUST be regarded as failing. The set of consistency check rules follow, and </w:t>
      </w:r>
      <w:hyperlink w:anchor="gt_37a1c147-3e3f-4806-be67-8e0e8906c860">
        <w:r>
          <w:rPr>
            <w:rStyle w:val="HyperlinkGreen"/>
            <w:b/>
          </w:rPr>
          <w:t>correlation</w:t>
        </w:r>
      </w:hyperlink>
      <w:r>
        <w:t xml:space="preserve"> validation is the most important one.</w:t>
      </w:r>
    </w:p>
    <w:p w:rsidR="000F2369" w:rsidRDefault="00D06027">
      <w:pPr>
        <w:pStyle w:val="Heading6"/>
      </w:pPr>
      <w:bookmarkStart w:id="427" w:name="section_d54fb9370d374493be831c335d8b6397"/>
      <w:bookmarkStart w:id="428" w:name="_Toc423365965"/>
      <w:r>
        <w:t>Correlation Validation</w:t>
      </w:r>
      <w:bookmarkEnd w:id="427"/>
      <w:bookmarkEnd w:id="428"/>
      <w:r>
        <w:fldChar w:fldCharType="begin"/>
      </w:r>
      <w:r>
        <w:instrText xml:space="preserve"> XE "Correlation validation"</w:instrText>
      </w:r>
      <w:r>
        <w:fldChar w:fldCharType="end"/>
      </w:r>
    </w:p>
    <w:p w:rsidR="000F2369" w:rsidRDefault="00D06027">
      <w:r>
        <w:t xml:space="preserve">Correlation validation is performed between two fields or two parameters during unmarshaling. The fields/parameters that can be correlated are defined using the productions specified in </w:t>
      </w:r>
      <w:hyperlink r:id="rId364">
        <w:r>
          <w:rPr>
            <w:rStyle w:val="Hyperlink"/>
          </w:rPr>
          <w:t>[C706]</w:t>
        </w:r>
      </w:hyperlink>
      <w:r>
        <w:t xml:space="preserve"> section 4.4.1. In the productions that specify IDL syntax, in production 67-69, the field with a specific &lt;field_attribute&gt; is defined as being correlated to the argument specified by &lt;Identifier&gt;. The argument identified by &lt;Identifier&gt; is defined as dictating the correlation.</w:t>
      </w:r>
    </w:p>
    <w:p w:rsidR="000F2369" w:rsidRDefault="00D06027">
      <w:r>
        <w:t>The correlation validation process MUST validate the consistency between the two correlated values in the octet stream according to the rules that follow. Correlation validation MUST be regarded as succeeding if the two values are evaluated to be equal to each other; otherwise, the validation MUST be regarded as failing. There are several basic types of correlation validation:</w:t>
      </w:r>
    </w:p>
    <w:p w:rsidR="000F2369" w:rsidRDefault="00D06027">
      <w:pPr>
        <w:pStyle w:val="ListParagraph"/>
        <w:numPr>
          <w:ilvl w:val="0"/>
          <w:numId w:val="62"/>
        </w:numPr>
      </w:pPr>
      <w:r>
        <w:t xml:space="preserve">Conformance correlation validation: Succeeds if the maximum count is equal to the evaluation result for the correlated argument where the correlated argument is determined via the production rules given earlier in this section. </w:t>
      </w:r>
    </w:p>
    <w:p w:rsidR="000F2369" w:rsidRDefault="00D06027">
      <w:pPr>
        <w:pStyle w:val="ListParagraph"/>
        <w:numPr>
          <w:ilvl w:val="0"/>
          <w:numId w:val="62"/>
        </w:numPr>
      </w:pPr>
      <w:r>
        <w:t>Varying correlation validation: Succeeds if the actual count is equal to the evaluation result for the correlated argument where the correlated argument is determined via the production rules given earlier in this section.</w:t>
      </w:r>
    </w:p>
    <w:p w:rsidR="000F2369" w:rsidRDefault="00D06027">
      <w:pPr>
        <w:pStyle w:val="ListParagraph"/>
        <w:numPr>
          <w:ilvl w:val="0"/>
          <w:numId w:val="62"/>
        </w:numPr>
      </w:pPr>
      <w:r>
        <w:t>Offset correlation validation: Succeeds if the offset count is equal to the evaluation result for the correlated argument where the correlated argument is determined via the production rules given earlier in this section.</w:t>
      </w:r>
    </w:p>
    <w:p w:rsidR="000F2369" w:rsidRDefault="00D06027">
      <w:pPr>
        <w:pStyle w:val="ListParagraph"/>
        <w:numPr>
          <w:ilvl w:val="0"/>
          <w:numId w:val="62"/>
        </w:numPr>
      </w:pPr>
      <w:r>
        <w:t xml:space="preserve">Union correlation validation: Succeeds if the union tag is equal to the evaluation result for the correlated argument where the correlated argument is determined via the production rules given earlier in this section. </w:t>
      </w:r>
    </w:p>
    <w:p w:rsidR="000F2369" w:rsidRDefault="00D06027">
      <w:r>
        <w:t xml:space="preserve">In these extensions, an expression is allowed in conformance, varying, or union, as specified in section </w:t>
      </w:r>
      <w:hyperlink w:anchor="Section_e334a9d8f2b84536a5f2869e0f808b4a" w:history="1">
        <w:r>
          <w:rPr>
            <w:rStyle w:val="Hyperlink"/>
          </w:rPr>
          <w:t>2.2.4.7</w:t>
        </w:r>
      </w:hyperlink>
      <w:r>
        <w:t>. Correlation validation SHOULD check the correlation between the correlated values after the expression is evaluated, and MUST succeed if the correlated values are equal after evaluating the expression.</w:t>
      </w:r>
    </w:p>
    <w:p w:rsidR="000F2369" w:rsidRDefault="00D06027">
      <w:r>
        <w:t xml:space="preserve">For correlation validation usage, see the example in section </w:t>
      </w:r>
      <w:hyperlink w:anchor="Section_643d93ecf18644388ba54b5f053ffe27" w:history="1">
        <w:r>
          <w:rPr>
            <w:rStyle w:val="Hyperlink"/>
          </w:rPr>
          <w:t>4.6</w:t>
        </w:r>
      </w:hyperlink>
      <w:r>
        <w:t>.</w:t>
      </w:r>
    </w:p>
    <w:p w:rsidR="000F2369" w:rsidRDefault="00D06027">
      <w:pPr>
        <w:pStyle w:val="Heading6"/>
      </w:pPr>
      <w:bookmarkStart w:id="429" w:name="section_0257781ced9a4f5eb794d199f43d3a02"/>
      <w:bookmarkStart w:id="430" w:name="_Toc423365966"/>
      <w:r>
        <w:t>Target Level 5.0</w:t>
      </w:r>
      <w:bookmarkEnd w:id="429"/>
      <w:bookmarkEnd w:id="430"/>
      <w:r>
        <w:fldChar w:fldCharType="begin"/>
      </w:r>
      <w:r>
        <w:instrText xml:space="preserve"> XE "Target level 5.0"</w:instrText>
      </w:r>
      <w:r>
        <w:fldChar w:fldCharType="end"/>
      </w:r>
    </w:p>
    <w:p w:rsidR="000F2369" w:rsidRDefault="00D06027">
      <w:r>
        <w:t>This section specifies target level 5.0 strict NDR/NDR64 data consistency check correlation validation checks. Target level 5.0 SHOULD</w:t>
      </w:r>
      <w:bookmarkStart w:id="431"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431"/>
      <w:r>
        <w:t xml:space="preserve"> be supported.</w:t>
      </w:r>
    </w:p>
    <w:p w:rsidR="000F2369" w:rsidRDefault="00D06027">
      <w:pPr>
        <w:pStyle w:val="Heading7"/>
      </w:pPr>
      <w:bookmarkStart w:id="432" w:name="section_15670d91a26c4237b4fd7e235573ab8d"/>
      <w:bookmarkStart w:id="433" w:name="_Toc423365967"/>
      <w:r>
        <w:t>Correlation Validation Checks</w:t>
      </w:r>
      <w:bookmarkEnd w:id="432"/>
      <w:bookmarkEnd w:id="433"/>
      <w:r>
        <w:fldChar w:fldCharType="begin"/>
      </w:r>
      <w:r>
        <w:instrText xml:space="preserve"> XE "Correlation validation checks"</w:instrText>
      </w:r>
      <w:r>
        <w:fldChar w:fldCharType="end"/>
      </w:r>
    </w:p>
    <w:p w:rsidR="000F2369" w:rsidRDefault="00D06027">
      <w:r>
        <w:t xml:space="preserve">These extensions clarify the interpretation as specified in </w:t>
      </w:r>
      <w:hyperlink r:id="rId365">
        <w:r>
          <w:rPr>
            <w:rStyle w:val="Hyperlink"/>
          </w:rPr>
          <w:t>[C706]</w:t>
        </w:r>
      </w:hyperlink>
      <w:r>
        <w:t xml:space="preserve"> for the cases that follow with regard to different correlation validation scenarios.</w:t>
      </w:r>
    </w:p>
    <w:p w:rsidR="000F2369" w:rsidRDefault="00D06027">
      <w:pPr>
        <w:pStyle w:val="Heading8"/>
      </w:pPr>
      <w:bookmarkStart w:id="434" w:name="section_8126358ea305477b8115ad7a090be534"/>
      <w:bookmarkStart w:id="435" w:name="_Toc423365968"/>
      <w:r>
        <w:t>Maximum Count of a Conformant Array or Conformant Varying Array Is Dictated by Another Parameter or Field of a Structure</w:t>
      </w:r>
      <w:bookmarkEnd w:id="434"/>
      <w:bookmarkEnd w:id="435"/>
    </w:p>
    <w:p w:rsidR="000F2369" w:rsidRDefault="00D06027">
      <w:r>
        <w:t xml:space="preserve">This target level implementation of these extensions SHOULD validate the conformance correlation between the maximum count of the </w:t>
      </w:r>
      <w:hyperlink w:anchor="Section_140b01a3979b43afb1e328f248db8f03" w:history="1">
        <w:r>
          <w:rPr>
            <w:rStyle w:val="Hyperlink"/>
          </w:rPr>
          <w:t>conformant array</w:t>
        </w:r>
      </w:hyperlink>
      <w:r>
        <w:t xml:space="preserve"> and the parameter or field dictating the conformance. If the conformant correlation validation fails, the implementation MUST indicate the octet stream as invalid.</w:t>
      </w:r>
    </w:p>
    <w:p w:rsidR="000F2369" w:rsidRDefault="00D06027">
      <w:pPr>
        <w:pStyle w:val="Heading8"/>
      </w:pPr>
      <w:bookmarkStart w:id="436" w:name="section_e988646282384302ba6ca83cab77f037"/>
      <w:bookmarkStart w:id="437" w:name="_Toc423365969"/>
      <w:r>
        <w:t>Maximum Count of a Conformant Structure or Conformant Varying Structure Is Dictated by a Field of the Structure</w:t>
      </w:r>
      <w:bookmarkEnd w:id="436"/>
      <w:bookmarkEnd w:id="437"/>
    </w:p>
    <w:p w:rsidR="000F2369" w:rsidRDefault="00D06027">
      <w:r>
        <w:t xml:space="preserve">This target level implementation of these extensions SHOULD validate the conformance correlation between the maximum count of the </w:t>
      </w:r>
      <w:hyperlink w:anchor="Section_140b01a3979b43afb1e328f248db8f03" w:history="1">
        <w:r>
          <w:rPr>
            <w:rStyle w:val="Hyperlink"/>
          </w:rPr>
          <w:t>conformant array</w:t>
        </w:r>
      </w:hyperlink>
      <w:r>
        <w:t xml:space="preserve"> and the field dictating the conformance. If the conformance correlation validation fails, the implementation MUST indicate the octet stream as invalid.</w:t>
      </w:r>
    </w:p>
    <w:p w:rsidR="000F2369" w:rsidRDefault="00D06027">
      <w:pPr>
        <w:pStyle w:val="Heading8"/>
      </w:pPr>
      <w:bookmarkStart w:id="438" w:name="section_61f9909a7b594a26b7aebd1812b9467f"/>
      <w:bookmarkStart w:id="439" w:name="_Toc423365970"/>
      <w:r>
        <w:t>Maximum Count of a Conformant Array or Conformant Varying Array Is a Constant Defined in IDL File</w:t>
      </w:r>
      <w:bookmarkEnd w:id="438"/>
      <w:bookmarkEnd w:id="439"/>
    </w:p>
    <w:p w:rsidR="000F2369" w:rsidRDefault="00D06027">
      <w:r>
        <w:t xml:space="preserve">This target level implementation of these extensions SHOULD validate the conformance correlation between the maximum count of the </w:t>
      </w:r>
      <w:hyperlink w:anchor="Section_140b01a3979b43afb1e328f248db8f03" w:history="1">
        <w:r>
          <w:rPr>
            <w:rStyle w:val="Hyperlink"/>
          </w:rPr>
          <w:t>conformant array</w:t>
        </w:r>
      </w:hyperlink>
      <w:r>
        <w:t xml:space="preserve"> and the constant. If the conformance correlation validation fails, the implementation MUST indicate the octet stream as invalid.</w:t>
      </w:r>
    </w:p>
    <w:p w:rsidR="000F2369" w:rsidRDefault="00D06027">
      <w:pPr>
        <w:pStyle w:val="Heading8"/>
      </w:pPr>
      <w:bookmarkStart w:id="440" w:name="section_33473cdf390a483192dabd038367a14b"/>
      <w:bookmarkStart w:id="441" w:name="_Toc423365971"/>
      <w:r>
        <w:t>Maximum Count of a Conformant Structure or Conformant Varying Structure Is a Constant</w:t>
      </w:r>
      <w:bookmarkEnd w:id="440"/>
      <w:bookmarkEnd w:id="441"/>
    </w:p>
    <w:p w:rsidR="000F2369" w:rsidRDefault="00D06027">
      <w:r>
        <w:t xml:space="preserve">This target level implementation of these extensions SHOULD validate the conformance correlation between the maximum count of the </w:t>
      </w:r>
      <w:hyperlink w:anchor="Section_140b01a3979b43afb1e328f248db8f03" w:history="1">
        <w:r>
          <w:rPr>
            <w:rStyle w:val="Hyperlink"/>
          </w:rPr>
          <w:t>conformant array</w:t>
        </w:r>
      </w:hyperlink>
      <w:r>
        <w:t xml:space="preserve"> and the constant. If the conformance correlation validation fails, the implementation MUST indicate the octet stream as invalid.</w:t>
      </w:r>
    </w:p>
    <w:p w:rsidR="000F2369" w:rsidRDefault="00D06027">
      <w:pPr>
        <w:pStyle w:val="Heading8"/>
      </w:pPr>
      <w:bookmarkStart w:id="442" w:name="section_47b7c199083d4a8aa76be03656fcc64d"/>
      <w:bookmarkStart w:id="443" w:name="_Toc423365972"/>
      <w:r>
        <w:t>first_is of a Varying Array or Conformant Varying Array Is Specified by Another Parameter or Field of a Structure</w:t>
      </w:r>
      <w:bookmarkEnd w:id="442"/>
      <w:bookmarkEnd w:id="443"/>
    </w:p>
    <w:p w:rsidR="000F2369" w:rsidRDefault="00D06027">
      <w:r>
        <w:t xml:space="preserve">This target level implementation of these extensions SHOULD validate the offset correlation between the offset of the </w:t>
      </w:r>
      <w:hyperlink w:anchor="Section_2d795e4f4ec44bfe9fa96fe91f69643b" w:history="1">
        <w:r>
          <w:rPr>
            <w:rStyle w:val="Hyperlink"/>
          </w:rPr>
          <w:t>varying array</w:t>
        </w:r>
      </w:hyperlink>
      <w:r>
        <w:t xml:space="preserve"> and the parameter or field dictating the offset. If the offset correlation validation fails, the implementation MUST indicate the octet stream as invalid.</w:t>
      </w:r>
    </w:p>
    <w:p w:rsidR="000F2369" w:rsidRDefault="00D06027">
      <w:pPr>
        <w:pStyle w:val="Heading8"/>
      </w:pPr>
      <w:bookmarkStart w:id="444" w:name="section_337b8d0c011e471980c692832647efc8"/>
      <w:bookmarkStart w:id="445" w:name="_Toc423365973"/>
      <w:r>
        <w:t>first_is of a Conformant Varying Structure Is Specified by a Field in the Structure</w:t>
      </w:r>
      <w:bookmarkEnd w:id="444"/>
      <w:bookmarkEnd w:id="445"/>
    </w:p>
    <w:p w:rsidR="000F2369" w:rsidRDefault="00D06027">
      <w:r>
        <w:t xml:space="preserve">This target level implementation of these extensions SHOULD validate the offset correlation between the offset of the </w:t>
      </w:r>
      <w:hyperlink w:anchor="Section_2d795e4f4ec44bfe9fa96fe91f69643b" w:history="1">
        <w:r>
          <w:rPr>
            <w:rStyle w:val="Hyperlink"/>
          </w:rPr>
          <w:t>varying array</w:t>
        </w:r>
      </w:hyperlink>
      <w:r>
        <w:t xml:space="preserve"> and the field dictating the offset. If the offset correlation validation fails, the implementation MUST indicate the octet stream as invalid.</w:t>
      </w:r>
    </w:p>
    <w:p w:rsidR="000F2369" w:rsidRDefault="00D06027">
      <w:pPr>
        <w:pStyle w:val="Heading8"/>
      </w:pPr>
      <w:bookmarkStart w:id="446" w:name="section_0d70567f493c4b05af67eee5fe429c1e"/>
      <w:bookmarkStart w:id="447" w:name="_Toc423365974"/>
      <w:r>
        <w:t>first_is of a Varying Array, Conformant Varying Array, or Conformant Varying Structure Is Not Present in IDL</w:t>
      </w:r>
      <w:bookmarkEnd w:id="446"/>
      <w:bookmarkEnd w:id="447"/>
    </w:p>
    <w:p w:rsidR="000F2369" w:rsidRDefault="00D06027">
      <w:r>
        <w:t xml:space="preserve">This target-level implementation of these extensions SHOULD validate that the offset of the </w:t>
      </w:r>
      <w:hyperlink w:anchor="Section_2d795e4f4ec44bfe9fa96fe91f69643b" w:history="1">
        <w:r>
          <w:rPr>
            <w:rStyle w:val="Hyperlink"/>
          </w:rPr>
          <w:t>varying array</w:t>
        </w:r>
      </w:hyperlink>
      <w:r>
        <w:t xml:space="preserve"> equals 0 (zero). If the offset value is not 0 (zero), the implementation MUST indicate the octet stream as invalid.</w:t>
      </w:r>
    </w:p>
    <w:p w:rsidR="000F2369" w:rsidRDefault="00D06027">
      <w:pPr>
        <w:pStyle w:val="Heading8"/>
      </w:pPr>
      <w:bookmarkStart w:id="448" w:name="section_1401adec94f34c42b290a9b8f13961fe"/>
      <w:bookmarkStart w:id="449" w:name="_Toc423365975"/>
      <w:r>
        <w:t>Actual Count of a Varying Array or Conformant Varying Array Is Dictated by Another Parameter or Field of a Structure</w:t>
      </w:r>
      <w:bookmarkEnd w:id="448"/>
      <w:bookmarkEnd w:id="449"/>
    </w:p>
    <w:p w:rsidR="000F2369" w:rsidRDefault="00D06027">
      <w:r>
        <w:t xml:space="preserve">This target level implementation of these extensions SHOULD validate the varying correlation between the actual count of the </w:t>
      </w:r>
      <w:hyperlink w:anchor="Section_2d795e4f4ec44bfe9fa96fe91f69643b" w:history="1">
        <w:r>
          <w:rPr>
            <w:rStyle w:val="Hyperlink"/>
          </w:rPr>
          <w:t>varying array</w:t>
        </w:r>
      </w:hyperlink>
      <w:r>
        <w:t xml:space="preserve"> and the parameter or field dictating the actual count. If the varying correlation validation fails, the implementation MUST indicate the octet stream as invalid.</w:t>
      </w:r>
    </w:p>
    <w:p w:rsidR="000F2369" w:rsidRDefault="00D06027">
      <w:pPr>
        <w:pStyle w:val="Heading8"/>
      </w:pPr>
      <w:bookmarkStart w:id="450" w:name="section_8f62b388ef9440b7881dcc8b5087c417"/>
      <w:bookmarkStart w:id="451" w:name="_Toc423365976"/>
      <w:r>
        <w:t>Actual Count of a Conformant Varying Structure Is Dictated by a Field in the Structure</w:t>
      </w:r>
      <w:bookmarkEnd w:id="450"/>
      <w:bookmarkEnd w:id="451"/>
    </w:p>
    <w:p w:rsidR="000F2369" w:rsidRDefault="00D06027">
      <w:r>
        <w:t xml:space="preserve">This target level implementation of these extensions SHOULD validate the varying correlation between the actual count of the </w:t>
      </w:r>
      <w:hyperlink w:anchor="Section_2d795e4f4ec44bfe9fa96fe91f69643b" w:history="1">
        <w:r>
          <w:rPr>
            <w:rStyle w:val="Hyperlink"/>
          </w:rPr>
          <w:t>varying array</w:t>
        </w:r>
      </w:hyperlink>
      <w:r>
        <w:t xml:space="preserve"> and the field dictating the actual count. If the varying correlation validation fails, the implementation MUST indicate the octet stream as invalid.</w:t>
      </w:r>
    </w:p>
    <w:p w:rsidR="000F2369" w:rsidRDefault="00D06027">
      <w:pPr>
        <w:pStyle w:val="Heading8"/>
      </w:pPr>
      <w:bookmarkStart w:id="452" w:name="section_c889863ea9ab4d9481cd232b0336be54"/>
      <w:bookmarkStart w:id="453" w:name="_Toc423365977"/>
      <w:r>
        <w:t>Maximum Count of a Conformant and Varying String Is Dictated by Another Parameter or Field of a Structure</w:t>
      </w:r>
      <w:bookmarkEnd w:id="452"/>
      <w:bookmarkEnd w:id="453"/>
    </w:p>
    <w:p w:rsidR="000F2369" w:rsidRDefault="00D06027">
      <w:r>
        <w:t xml:space="preserve">This target level implementation of these extensions SHOULD validate the conformance correlation between the maximum count of the conformant and varying string against the parameter or field dictating the conformance, and it SHOULD also validate that the offset of the string is equal to 0 (zero). If either validation fails, the implementation MUST indicate the octet stream as invalid. </w:t>
      </w:r>
    </w:p>
    <w:p w:rsidR="000F2369" w:rsidRDefault="00D06027">
      <w:pPr>
        <w:pStyle w:val="Heading8"/>
      </w:pPr>
      <w:bookmarkStart w:id="454" w:name="section_f0c8e1c44a744676880f3b061bff3d6a"/>
      <w:bookmarkStart w:id="455" w:name="_Toc423365978"/>
      <w:r>
        <w:t>Union Validation</w:t>
      </w:r>
      <w:bookmarkEnd w:id="454"/>
      <w:bookmarkEnd w:id="455"/>
    </w:p>
    <w:p w:rsidR="000F2369" w:rsidRDefault="00D06027">
      <w:r>
        <w:t xml:space="preserve">Similar to conformant validation, this target-level implementation of these extensions SHOULD validate the discriminant of the union against the representation of the union tag, as specified in </w:t>
      </w:r>
      <w:hyperlink r:id="rId366">
        <w:r>
          <w:rPr>
            <w:rStyle w:val="Hyperlink"/>
          </w:rPr>
          <w:t>[C706]</w:t>
        </w:r>
      </w:hyperlink>
      <w:r>
        <w:t xml:space="preserve"> section 14.3.8. If the union correlation validation fails, the implementation MUST indicate the octet stream as invalid.</w:t>
      </w:r>
    </w:p>
    <w:p w:rsidR="000F2369" w:rsidRDefault="00D06027">
      <w:pPr>
        <w:pStyle w:val="Heading8"/>
      </w:pPr>
      <w:bookmarkStart w:id="456" w:name="section_8733e20d07e24ad98a53b3f9092c5de5"/>
      <w:bookmarkStart w:id="457" w:name="_Toc423365979"/>
      <w:r>
        <w:t>General Conformant Varying Validation</w:t>
      </w:r>
      <w:bookmarkEnd w:id="456"/>
      <w:bookmarkEnd w:id="457"/>
    </w:p>
    <w:p w:rsidR="000F2369" w:rsidRDefault="00D06027">
      <w:r>
        <w:t>In all conformant varying cases, the maximum count MUST be equal to or greater than the sum of actual count and offset. If this validation fails, the implementation MUST treat the octet stream as invalid.</w:t>
      </w:r>
    </w:p>
    <w:p w:rsidR="000F2369" w:rsidRDefault="00D06027">
      <w:pPr>
        <w:pStyle w:val="Heading7"/>
      </w:pPr>
      <w:bookmarkStart w:id="458" w:name="section_e348919b749e4b5fb6bbd1fead0da9f8"/>
      <w:bookmarkStart w:id="459" w:name="_Toc423365980"/>
      <w:r>
        <w:t>Additional Limitations</w:t>
      </w:r>
      <w:bookmarkEnd w:id="458"/>
      <w:bookmarkEnd w:id="459"/>
      <w:r>
        <w:fldChar w:fldCharType="begin"/>
      </w:r>
      <w:r>
        <w:instrText xml:space="preserve"> XE "Additional limitations"</w:instrText>
      </w:r>
      <w:r>
        <w:fldChar w:fldCharType="end"/>
      </w:r>
    </w:p>
    <w:p w:rsidR="000F2369" w:rsidRDefault="00D06027">
      <w:r>
        <w:t xml:space="preserve">These extensions add the following limitations to those as specified in </w:t>
      </w:r>
      <w:hyperlink r:id="rId367">
        <w:r>
          <w:rPr>
            <w:rStyle w:val="Hyperlink"/>
          </w:rPr>
          <w:t>[C706]</w:t>
        </w:r>
      </w:hyperlink>
      <w:r>
        <w:t>.</w:t>
      </w:r>
    </w:p>
    <w:p w:rsidR="000F2369" w:rsidRDefault="00D06027">
      <w:pPr>
        <w:pStyle w:val="Heading8"/>
      </w:pPr>
      <w:bookmarkStart w:id="460" w:name="section_08919f9613f74dfe924ad0a21658a7c0"/>
      <w:bookmarkStart w:id="461" w:name="_Toc423365981"/>
      <w:r>
        <w:t>Limiting Maximum Count and Octet Stream Length</w:t>
      </w:r>
      <w:bookmarkEnd w:id="460"/>
      <w:bookmarkEnd w:id="461"/>
    </w:p>
    <w:p w:rsidR="000F2369" w:rsidRDefault="00D06027">
      <w:r>
        <w:t>These extensions specify that a conformant array or conformant and varying string SHOULD have, at most, 2</w:t>
      </w:r>
      <w:r>
        <w:rPr>
          <w:vertAlign w:val="superscript"/>
        </w:rPr>
        <w:t>31</w:t>
      </w:r>
      <w:r>
        <w:t>-1 elements in each dimension.</w:t>
      </w:r>
      <w:bookmarkStart w:id="462"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462"/>
      <w:r>
        <w:t xml:space="preserve"> </w:t>
      </w:r>
    </w:p>
    <w:p w:rsidR="000F2369" w:rsidRDefault="00D06027">
      <w:pPr>
        <w:pStyle w:val="Heading8"/>
      </w:pPr>
      <w:bookmarkStart w:id="463" w:name="section_a38669a25b1f4835bb7c32ee5d2bcecc"/>
      <w:bookmarkStart w:id="464" w:name="_Toc423365982"/>
      <w:r>
        <w:t>strict_context_handle</w:t>
      </w:r>
      <w:bookmarkEnd w:id="463"/>
      <w:bookmarkEnd w:id="464"/>
    </w:p>
    <w:p w:rsidR="000F2369" w:rsidRDefault="00D06027">
      <w:r>
        <w:t xml:space="preserve">A context handle created by a method belonging to one interface SHOULD NOT be accepted by a method belonging to another interface when a strict_context_handle consistency check is activated. For more information on syntax details, see section </w:t>
      </w:r>
      <w:hyperlink w:anchor="Section_c44a7ce696a84917b448003f31fac30f" w:history="1">
        <w:r>
          <w:rPr>
            <w:rStyle w:val="Hyperlink"/>
          </w:rPr>
          <w:t>2.2.4.15</w:t>
        </w:r>
      </w:hyperlink>
      <w:r>
        <w:t>.</w:t>
      </w:r>
    </w:p>
    <w:p w:rsidR="000F2369" w:rsidRDefault="00D06027">
      <w:pPr>
        <w:pStyle w:val="Heading8"/>
      </w:pPr>
      <w:bookmarkStart w:id="465" w:name="section_dd873909125d41ecb6b28766b9036665"/>
      <w:bookmarkStart w:id="466" w:name="_Toc423365983"/>
      <w:r>
        <w:t>Rejecting Insufficient Octet Stream</w:t>
      </w:r>
      <w:bookmarkEnd w:id="465"/>
      <w:bookmarkEnd w:id="466"/>
    </w:p>
    <w:p w:rsidR="000F2369" w:rsidRDefault="00D06027">
      <w:r>
        <w:t>An octet stream MUST contain sufficient data to unmarshal all the required parameters. Implementation of these extensions SHOULD indicate the octet stream as invalid if there is insufficient data.</w:t>
      </w:r>
    </w:p>
    <w:p w:rsidR="000F2369" w:rsidRDefault="00D06027">
      <w:pPr>
        <w:pStyle w:val="Heading8"/>
      </w:pPr>
      <w:bookmarkStart w:id="467" w:name="section_700bb0b836ad43faac4c7d7afa0dc9c6"/>
      <w:bookmarkStart w:id="468" w:name="_Toc423365984"/>
      <w:r>
        <w:t>range Attribute to Limit the Scope of Integral Values and the Number of Elements in Pipe Chunks</w:t>
      </w:r>
      <w:bookmarkEnd w:id="467"/>
      <w:bookmarkEnd w:id="468"/>
    </w:p>
    <w:p w:rsidR="000F2369" w:rsidRDefault="00D06027">
      <w:r>
        <w:t>In target level 5.0 of strict NDR/NDR64 data consistency checking, implementation of these extensions can limit the allowed scope for integral types and pipes. If the integral data value is out of the specified range scope, the implementation SHOULD indicate the octet stream as invalid.</w:t>
      </w:r>
    </w:p>
    <w:p w:rsidR="000F2369" w:rsidRDefault="00D06027">
      <w:r>
        <w:t xml:space="preserve">Implementation of these extensions can also limit the acceptable range of elements in a pipe chunk. The implementation SHOULD indicate the octet stream as invalid if the number of elements in a pipe chunk is out of the specific range scope. For syntax information, see section </w:t>
      </w:r>
      <w:hyperlink w:anchor="Section_b303fd6548d44ecca55afc270b86045f" w:history="1">
        <w:r>
          <w:rPr>
            <w:rStyle w:val="Hyperlink"/>
          </w:rPr>
          <w:t>2.2.4.14.1</w:t>
        </w:r>
      </w:hyperlink>
      <w:r>
        <w:t>.</w:t>
      </w:r>
    </w:p>
    <w:p w:rsidR="000F2369" w:rsidRDefault="00D06027">
      <w:pPr>
        <w:pStyle w:val="Heading8"/>
      </w:pPr>
      <w:bookmarkStart w:id="469" w:name="section_6c1f45eb2ac64de28bb3fb1327d00d46"/>
      <w:bookmarkStart w:id="470" w:name="_Toc423365985"/>
      <w:r>
        <w:t>auto_handle Deprecation</w:t>
      </w:r>
      <w:bookmarkEnd w:id="469"/>
      <w:bookmarkEnd w:id="470"/>
    </w:p>
    <w:p w:rsidR="000F2369" w:rsidRDefault="00D06027">
      <w:r>
        <w:t>Implementation of this level of the extensions SHOULD NOT accept the auto_handle attribute if specified on an interface.</w:t>
      </w:r>
      <w:bookmarkStart w:id="471"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471"/>
      <w:r>
        <w:t xml:space="preserve"> </w:t>
      </w:r>
    </w:p>
    <w:p w:rsidR="000F2369" w:rsidRDefault="00D06027">
      <w:pPr>
        <w:pStyle w:val="Heading8"/>
      </w:pPr>
      <w:bookmarkStart w:id="472" w:name="section_73d15b75f9454942b291b39848faf6be"/>
      <w:bookmarkStart w:id="473" w:name="_Toc423365986"/>
      <w:r>
        <w:t>Ignoring Alignment Gap</w:t>
      </w:r>
      <w:bookmarkEnd w:id="472"/>
      <w:bookmarkEnd w:id="473"/>
    </w:p>
    <w:p w:rsidR="000F2369" w:rsidRDefault="00D06027">
      <w:r>
        <w:t>The content of alignment gaps, either within a structure or before an item in the octet stream, SHOULD be ignored.</w:t>
      </w:r>
    </w:p>
    <w:p w:rsidR="000F2369" w:rsidRDefault="00D06027">
      <w:pPr>
        <w:pStyle w:val="Heading6"/>
      </w:pPr>
      <w:bookmarkStart w:id="474" w:name="section_9ae9e4a2707b42cd8d00de8e7e0c3d9f"/>
      <w:bookmarkStart w:id="475" w:name="_Toc423365987"/>
      <w:r>
        <w:t>Target Level 6.0</w:t>
      </w:r>
      <w:bookmarkEnd w:id="474"/>
      <w:bookmarkEnd w:id="475"/>
      <w:r>
        <w:fldChar w:fldCharType="begin"/>
      </w:r>
      <w:r>
        <w:instrText xml:space="preserve"> XE "Target level 6.0"</w:instrText>
      </w:r>
      <w:r>
        <w:fldChar w:fldCharType="end"/>
      </w:r>
    </w:p>
    <w:p w:rsidR="000F2369" w:rsidRDefault="00D06027">
      <w:r>
        <w:t>This section specifies target level 6.0 strict NDR/NDR64 data consistency check limitations.</w:t>
      </w:r>
      <w:bookmarkStart w:id="476"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476"/>
    </w:p>
    <w:p w:rsidR="000F2369" w:rsidRDefault="00D06027">
      <w:pPr>
        <w:pStyle w:val="Heading7"/>
      </w:pPr>
      <w:bookmarkStart w:id="477" w:name="section_96d24d9ff4e247e89ef0a892dd9376c7"/>
      <w:bookmarkStart w:id="478" w:name="_Toc423365988"/>
      <w:r>
        <w:t>Additional Limitations</w:t>
      </w:r>
      <w:bookmarkEnd w:id="477"/>
      <w:bookmarkEnd w:id="478"/>
      <w:r>
        <w:fldChar w:fldCharType="begin"/>
      </w:r>
      <w:r>
        <w:instrText xml:space="preserve"> XE "Additional limitations"</w:instrText>
      </w:r>
      <w:r>
        <w:fldChar w:fldCharType="end"/>
      </w:r>
    </w:p>
    <w:p w:rsidR="000F2369" w:rsidRDefault="00D06027">
      <w:pPr>
        <w:pStyle w:val="Heading8"/>
      </w:pPr>
      <w:bookmarkStart w:id="479" w:name="section_6417422d7d4745ddb98649f44fbc4349"/>
      <w:bookmarkStart w:id="480" w:name="_Toc423365989"/>
      <w:r>
        <w:t>type_strict_context_handle</w:t>
      </w:r>
      <w:bookmarkEnd w:id="479"/>
      <w:bookmarkEnd w:id="480"/>
    </w:p>
    <w:p w:rsidR="000F2369" w:rsidRDefault="00D06027">
      <w:r>
        <w:t xml:space="preserve">An implementation of these extensions at this target level can activate the type strict context handle. When it is activated, the implementation SHOULD reject the use of context handles as an argument if the argument type on the method being called is different from the argument type on the method that created the context handle. </w:t>
      </w:r>
    </w:p>
    <w:p w:rsidR="000F2369" w:rsidRDefault="00D06027">
      <w:r>
        <w:t>Context handles defined with unique type names are treated as being of different types for the purpose of the type_strict_context_handle check. For example, the following two context handles are two different types.</w:t>
      </w:r>
    </w:p>
    <w:p w:rsidR="000F2369" w:rsidRDefault="00D06027">
      <w:pPr>
        <w:pStyle w:val="Code"/>
      </w:pPr>
      <w:r>
        <w:t>typedef [context_handle] void * PCTXT1;</w:t>
      </w:r>
    </w:p>
    <w:p w:rsidR="000F2369" w:rsidRDefault="00D06027">
      <w:pPr>
        <w:pStyle w:val="Code"/>
      </w:pPr>
      <w:r>
        <w:t>typedef [context_handle] void * PCTXT2;</w:t>
      </w:r>
    </w:p>
    <w:p w:rsidR="000F2369" w:rsidRDefault="00D06027">
      <w:r>
        <w:t xml:space="preserve">For syntax information, see section </w:t>
      </w:r>
      <w:hyperlink w:anchor="Section_0cd55d225d4a402caee2ab7ef4eeb425" w:history="1">
        <w:r>
          <w:rPr>
            <w:rStyle w:val="Hyperlink"/>
          </w:rPr>
          <w:t>2.2.4.16</w:t>
        </w:r>
      </w:hyperlink>
      <w:r>
        <w:t>.</w:t>
      </w:r>
    </w:p>
    <w:p w:rsidR="000F2369" w:rsidRDefault="00D06027">
      <w:pPr>
        <w:pStyle w:val="Heading8"/>
      </w:pPr>
      <w:bookmarkStart w:id="481" w:name="section_8ef728cd72b64039a062012323da6ffb"/>
      <w:bookmarkStart w:id="482" w:name="_Toc423365990"/>
      <w:r>
        <w:t>Unique or Full Pointer to Conformant Array Consistency Check</w:t>
      </w:r>
      <w:bookmarkEnd w:id="481"/>
      <w:bookmarkEnd w:id="482"/>
    </w:p>
    <w:p w:rsidR="000F2369" w:rsidRDefault="00D06027">
      <w:r>
        <w:t xml:space="preserve">A conformant array or conformant and varying string correlated with another parameter or field can be referred by a unique pointer or full pointer. While it is allowed to have a nonzero correlated value with a NULL pointer (as specified in </w:t>
      </w:r>
      <w:hyperlink r:id="rId368">
        <w:r>
          <w:rPr>
            <w:rStyle w:val="Hyperlink"/>
          </w:rPr>
          <w:t>[C706]</w:t>
        </w:r>
      </w:hyperlink>
      <w:r>
        <w:t xml:space="preserve"> section 14.3.10), implementations of these extensions SHOULD indicate the octet stream as invalid if all of the following conditions are met: </w:t>
      </w:r>
    </w:p>
    <w:p w:rsidR="000F2369" w:rsidRDefault="00D06027">
      <w:pPr>
        <w:pStyle w:val="ListParagraph"/>
        <w:numPr>
          <w:ilvl w:val="0"/>
          <w:numId w:val="63"/>
        </w:numPr>
      </w:pPr>
      <w:r>
        <w:t>Correlated value evaluates to be nonzero.</w:t>
      </w:r>
    </w:p>
    <w:p w:rsidR="000F2369" w:rsidRDefault="00D06027">
      <w:pPr>
        <w:pStyle w:val="ListParagraph"/>
        <w:numPr>
          <w:ilvl w:val="0"/>
          <w:numId w:val="63"/>
        </w:numPr>
      </w:pPr>
      <w:r>
        <w:t>The unique or full pointer referring the conformant array or conformant and varying string is NULL (0).</w:t>
      </w:r>
    </w:p>
    <w:p w:rsidR="000F2369" w:rsidRDefault="00D06027">
      <w:pPr>
        <w:pStyle w:val="ListParagraph"/>
        <w:numPr>
          <w:ilvl w:val="0"/>
          <w:numId w:val="63"/>
        </w:numPr>
      </w:pPr>
      <w:r>
        <w:t xml:space="preserve">The conformant array or conformant and varying string does not have the disable_consistency_check attribute as specified in section </w:t>
      </w:r>
      <w:hyperlink w:anchor="Section_2101f4ac959941eea804afb2765d3dbb" w:history="1">
        <w:r>
          <w:rPr>
            <w:rStyle w:val="Hyperlink"/>
          </w:rPr>
          <w:t>2.2.4.17</w:t>
        </w:r>
      </w:hyperlink>
      <w:r>
        <w:t>.</w:t>
      </w:r>
      <w:bookmarkStart w:id="483"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483"/>
    </w:p>
    <w:p w:rsidR="000F2369" w:rsidRDefault="00D06027">
      <w:pPr>
        <w:pStyle w:val="Heading8"/>
      </w:pPr>
      <w:bookmarkStart w:id="484" w:name="section_f58884874a034032974cd5c864355c50"/>
      <w:bookmarkStart w:id="485" w:name="_Toc423365991"/>
      <w:r>
        <w:t>range Attribute to Limit the Range of Maximum Count of Conformant Array and String Length</w:t>
      </w:r>
      <w:bookmarkEnd w:id="484"/>
      <w:bookmarkEnd w:id="485"/>
    </w:p>
    <w:p w:rsidR="000F2369" w:rsidRDefault="00D06027">
      <w:r>
        <w:t>In target level 6.0 of strict NDR/NDR64 data consistency check, in addition to the target level 5.0 range checks, implementations of these extensions can also limit the acceptable range for conformant array and string. Implementations can indicate the acceptable value range for the maximum count of the conformant array when a range is applied to the conformance. The implementation SHOULD indicate the octet stream as invalid if the maximum count of a conformant array is not in the specified acceptable range.</w:t>
      </w:r>
    </w:p>
    <w:p w:rsidR="000F2369" w:rsidRDefault="00D06027">
      <w:r>
        <w:t xml:space="preserve">When a range is applied to a conformant and varying string without correlation, it indicates the acceptable length, including the NULL terminator, of the string. The implementation SHOULD indicate the octet stream as invalid if the string length, including terminator, is outside the acceptable range. For syntax information, see section </w:t>
      </w:r>
      <w:hyperlink w:anchor="Section_d87faafd5db84d32bd26cbf53587a45b" w:history="1">
        <w:r>
          <w:rPr>
            <w:rStyle w:val="Hyperlink"/>
          </w:rPr>
          <w:t>2.2.4.14.2</w:t>
        </w:r>
      </w:hyperlink>
      <w:r>
        <w:t>.</w:t>
      </w:r>
    </w:p>
    <w:p w:rsidR="000F2369" w:rsidRDefault="00D06027">
      <w:pPr>
        <w:pStyle w:val="Heading5"/>
      </w:pPr>
      <w:bookmarkStart w:id="486" w:name="section_5aa9664096984b5e9513f45bcaf0633c"/>
      <w:bookmarkStart w:id="487" w:name="_Toc423365992"/>
      <w:r>
        <w:t>Restriction on Remote Anonymous Calls</w:t>
      </w:r>
      <w:bookmarkEnd w:id="486"/>
      <w:bookmarkEnd w:id="487"/>
    </w:p>
    <w:p w:rsidR="000F2369" w:rsidRDefault="00D06027">
      <w:r>
        <w:t>For security reasons, an implementation of these extensions MAY choose to reject remote anonymous calls.</w:t>
      </w:r>
      <w:bookmarkStart w:id="488"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488"/>
    </w:p>
    <w:p w:rsidR="000F2369" w:rsidRDefault="00D06027">
      <w:pPr>
        <w:pStyle w:val="Heading5"/>
      </w:pPr>
      <w:bookmarkStart w:id="489" w:name="section_b5e81729f3564776920cc39031d48205"/>
      <w:bookmarkStart w:id="490" w:name="_Toc423365993"/>
      <w:r>
        <w:t>Returning Win32 Error Values</w:t>
      </w:r>
      <w:bookmarkEnd w:id="489"/>
      <w:bookmarkEnd w:id="490"/>
    </w:p>
    <w:p w:rsidR="000F2369" w:rsidRDefault="00D06027">
      <w:r>
        <w:t xml:space="preserve">Whenever a server implementation returns an error code in the fault or reject PDU, the client implementation MUST use the following conversion table and return the corresponding Win32 error code to the client application. The term "not mapped" indicates that the error code value returned to the client application is the same as in the fault or reject PDU. Otherwise, the name of the value defined in </w:t>
      </w:r>
      <w:hyperlink r:id="rId369">
        <w:r>
          <w:rPr>
            <w:rStyle w:val="Hyperlink"/>
          </w:rPr>
          <w:t>[MS-ERREF]</w:t>
        </w:r>
      </w:hyperlink>
      <w:r>
        <w:t xml:space="preserve"> that is to be returned is shown. The Status Codes are defined in </w:t>
      </w:r>
      <w:hyperlink r:id="rId370">
        <w:r>
          <w:rPr>
            <w:rStyle w:val="Hyperlink"/>
          </w:rPr>
          <w:t>[C706]</w:t>
        </w:r>
      </w:hyperlink>
      <w:r>
        <w:t xml:space="preserve"> section N.2.</w:t>
      </w:r>
    </w:p>
    <w:tbl>
      <w:tblPr>
        <w:tblStyle w:val="Table-ShadedHeader"/>
        <w:tblW w:w="0" w:type="auto"/>
        <w:tblLook w:val="04A0" w:firstRow="1" w:lastRow="0" w:firstColumn="1" w:lastColumn="0" w:noHBand="0" w:noVBand="1"/>
      </w:tblPr>
      <w:tblGrid>
        <w:gridCol w:w="3035"/>
        <w:gridCol w:w="3338"/>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Status Code</w:t>
            </w:r>
          </w:p>
        </w:tc>
        <w:tc>
          <w:tcPr>
            <w:tcW w:w="0" w:type="auto"/>
          </w:tcPr>
          <w:p w:rsidR="000F2369" w:rsidRDefault="00D06027">
            <w:pPr>
              <w:pStyle w:val="TableHeaderText"/>
            </w:pPr>
            <w:r>
              <w:t>Win32 Error Code</w:t>
            </w:r>
          </w:p>
        </w:tc>
      </w:tr>
      <w:tr w:rsidR="000F2369" w:rsidTr="000F2369">
        <w:tc>
          <w:tcPr>
            <w:tcW w:w="0" w:type="auto"/>
          </w:tcPr>
          <w:p w:rsidR="000F2369" w:rsidRDefault="00D06027">
            <w:pPr>
              <w:pStyle w:val="TableBodyText"/>
            </w:pPr>
            <w:r>
              <w:t>nca_s_comm_failure</w:t>
            </w:r>
          </w:p>
        </w:tc>
        <w:tc>
          <w:tcPr>
            <w:tcW w:w="0" w:type="auto"/>
          </w:tcPr>
          <w:p w:rsidR="000F2369" w:rsidRDefault="00D06027">
            <w:pPr>
              <w:pStyle w:val="TableBodyText"/>
            </w:pPr>
            <w:r>
              <w:t>RPC_S_COMM_FAILURE</w:t>
            </w:r>
          </w:p>
        </w:tc>
      </w:tr>
      <w:tr w:rsidR="000F2369" w:rsidTr="000F2369">
        <w:tc>
          <w:tcPr>
            <w:tcW w:w="0" w:type="auto"/>
          </w:tcPr>
          <w:p w:rsidR="000F2369" w:rsidRDefault="00D06027">
            <w:pPr>
              <w:pStyle w:val="TableBodyText"/>
            </w:pPr>
            <w:r>
              <w:t>nca_op_rng_error</w:t>
            </w:r>
          </w:p>
        </w:tc>
        <w:tc>
          <w:tcPr>
            <w:tcW w:w="0" w:type="auto"/>
          </w:tcPr>
          <w:p w:rsidR="000F2369" w:rsidRDefault="00D06027">
            <w:pPr>
              <w:pStyle w:val="TableBodyText"/>
            </w:pPr>
            <w:r>
              <w:t>RPC_S_PROCNUM_OUT_OF_RANGE</w:t>
            </w:r>
          </w:p>
        </w:tc>
      </w:tr>
      <w:tr w:rsidR="000F2369" w:rsidTr="000F2369">
        <w:tc>
          <w:tcPr>
            <w:tcW w:w="0" w:type="auto"/>
          </w:tcPr>
          <w:p w:rsidR="000F2369" w:rsidRDefault="00D06027">
            <w:pPr>
              <w:pStyle w:val="TableBodyText"/>
            </w:pPr>
            <w:r>
              <w:t>nca_unk_if</w:t>
            </w:r>
          </w:p>
        </w:tc>
        <w:tc>
          <w:tcPr>
            <w:tcW w:w="0" w:type="auto"/>
          </w:tcPr>
          <w:p w:rsidR="000F2369" w:rsidRDefault="00D06027">
            <w:pPr>
              <w:pStyle w:val="TableBodyText"/>
            </w:pPr>
            <w:r>
              <w:t>RPC_S_UNKNOWN_IF</w:t>
            </w:r>
          </w:p>
        </w:tc>
      </w:tr>
      <w:tr w:rsidR="000F2369" w:rsidTr="000F2369">
        <w:tc>
          <w:tcPr>
            <w:tcW w:w="0" w:type="auto"/>
          </w:tcPr>
          <w:p w:rsidR="000F2369" w:rsidRDefault="00D06027">
            <w:pPr>
              <w:pStyle w:val="TableBodyText"/>
            </w:pPr>
            <w:r>
              <w:t>nca_wrong_boot_time</w:t>
            </w:r>
          </w:p>
        </w:tc>
        <w:tc>
          <w:tcPr>
            <w:tcW w:w="0" w:type="auto"/>
          </w:tcPr>
          <w:p w:rsidR="000F2369" w:rsidRDefault="00D06027">
            <w:pPr>
              <w:pStyle w:val="TableBodyText"/>
            </w:pPr>
            <w:r>
              <w:t>Not mapped.</w:t>
            </w:r>
          </w:p>
        </w:tc>
      </w:tr>
      <w:tr w:rsidR="000F2369" w:rsidTr="000F2369">
        <w:tc>
          <w:tcPr>
            <w:tcW w:w="0" w:type="auto"/>
          </w:tcPr>
          <w:p w:rsidR="000F2369" w:rsidRDefault="00D06027">
            <w:pPr>
              <w:pStyle w:val="TableBodyText"/>
            </w:pPr>
            <w:r>
              <w:t>nca_s_you_crashed</w:t>
            </w:r>
          </w:p>
        </w:tc>
        <w:tc>
          <w:tcPr>
            <w:tcW w:w="0" w:type="auto"/>
          </w:tcPr>
          <w:p w:rsidR="000F2369" w:rsidRDefault="00D06027">
            <w:pPr>
              <w:pStyle w:val="TableBodyText"/>
            </w:pPr>
            <w:r>
              <w:t>RPC_S_CALL_FAILED</w:t>
            </w:r>
          </w:p>
        </w:tc>
      </w:tr>
      <w:tr w:rsidR="000F2369" w:rsidTr="000F2369">
        <w:tc>
          <w:tcPr>
            <w:tcW w:w="0" w:type="auto"/>
          </w:tcPr>
          <w:p w:rsidR="000F2369" w:rsidRDefault="00D06027">
            <w:pPr>
              <w:pStyle w:val="TableBodyText"/>
            </w:pPr>
            <w:r>
              <w:t>nca_proto_error</w:t>
            </w:r>
          </w:p>
        </w:tc>
        <w:tc>
          <w:tcPr>
            <w:tcW w:w="0" w:type="auto"/>
          </w:tcPr>
          <w:p w:rsidR="000F2369" w:rsidRDefault="00D06027">
            <w:pPr>
              <w:pStyle w:val="TableBodyText"/>
            </w:pPr>
            <w:r>
              <w:t>RPC_S_PROTOCOL_ERROR</w:t>
            </w:r>
          </w:p>
        </w:tc>
      </w:tr>
      <w:tr w:rsidR="000F2369" w:rsidTr="000F2369">
        <w:tc>
          <w:tcPr>
            <w:tcW w:w="0" w:type="auto"/>
          </w:tcPr>
          <w:p w:rsidR="000F2369" w:rsidRDefault="00D06027">
            <w:pPr>
              <w:pStyle w:val="TableBodyText"/>
            </w:pPr>
            <w:r>
              <w:t>nca_out_args_too_big</w:t>
            </w:r>
          </w:p>
        </w:tc>
        <w:tc>
          <w:tcPr>
            <w:tcW w:w="0" w:type="auto"/>
          </w:tcPr>
          <w:p w:rsidR="000F2369" w:rsidRDefault="00D06027">
            <w:pPr>
              <w:pStyle w:val="TableBodyText"/>
            </w:pPr>
            <w:r>
              <w:t>RPC_S_SERVER_OUT_OF_MEMORY</w:t>
            </w:r>
          </w:p>
        </w:tc>
      </w:tr>
      <w:tr w:rsidR="000F2369" w:rsidTr="000F2369">
        <w:tc>
          <w:tcPr>
            <w:tcW w:w="0" w:type="auto"/>
          </w:tcPr>
          <w:p w:rsidR="000F2369" w:rsidRDefault="00D06027">
            <w:pPr>
              <w:pStyle w:val="TableBodyText"/>
            </w:pPr>
            <w:r>
              <w:t>nca_server_too_busy</w:t>
            </w:r>
          </w:p>
        </w:tc>
        <w:tc>
          <w:tcPr>
            <w:tcW w:w="0" w:type="auto"/>
          </w:tcPr>
          <w:p w:rsidR="000F2369" w:rsidRDefault="00D06027">
            <w:pPr>
              <w:pStyle w:val="TableBodyText"/>
            </w:pPr>
            <w:r>
              <w:t>RPC_S_SERVER_TOO_BUSY</w:t>
            </w:r>
          </w:p>
        </w:tc>
      </w:tr>
      <w:tr w:rsidR="000F2369" w:rsidTr="000F2369">
        <w:tc>
          <w:tcPr>
            <w:tcW w:w="0" w:type="auto"/>
          </w:tcPr>
          <w:p w:rsidR="000F2369" w:rsidRDefault="00D06027">
            <w:pPr>
              <w:pStyle w:val="TableBodyText"/>
            </w:pPr>
            <w:r>
              <w:t>nca_unsupported_type</w:t>
            </w:r>
          </w:p>
        </w:tc>
        <w:tc>
          <w:tcPr>
            <w:tcW w:w="0" w:type="auto"/>
          </w:tcPr>
          <w:p w:rsidR="000F2369" w:rsidRDefault="00D06027">
            <w:pPr>
              <w:pStyle w:val="TableBodyText"/>
            </w:pPr>
            <w:r>
              <w:t>RPC_S_UNSUPPORTED_TYPE</w:t>
            </w:r>
          </w:p>
        </w:tc>
      </w:tr>
      <w:tr w:rsidR="000F2369" w:rsidTr="000F2369">
        <w:tc>
          <w:tcPr>
            <w:tcW w:w="0" w:type="auto"/>
          </w:tcPr>
          <w:p w:rsidR="000F2369" w:rsidRDefault="00D06027">
            <w:pPr>
              <w:pStyle w:val="TableBodyText"/>
            </w:pPr>
            <w:r>
              <w:t>nca_s_fault_int_div_by_zero</w:t>
            </w:r>
          </w:p>
        </w:tc>
        <w:tc>
          <w:tcPr>
            <w:tcW w:w="0" w:type="auto"/>
          </w:tcPr>
          <w:p w:rsidR="000F2369" w:rsidRDefault="00D06027">
            <w:pPr>
              <w:pStyle w:val="TableBodyText"/>
            </w:pPr>
            <w:r>
              <w:t>RPC_S_ZERO_DIVIDE</w:t>
            </w:r>
          </w:p>
        </w:tc>
      </w:tr>
      <w:tr w:rsidR="000F2369" w:rsidTr="000F2369">
        <w:tc>
          <w:tcPr>
            <w:tcW w:w="0" w:type="auto"/>
          </w:tcPr>
          <w:p w:rsidR="000F2369" w:rsidRDefault="00D06027">
            <w:pPr>
              <w:pStyle w:val="TableBodyText"/>
            </w:pPr>
            <w:r>
              <w:t>nca_s_fault_addr_error</w:t>
            </w:r>
          </w:p>
        </w:tc>
        <w:tc>
          <w:tcPr>
            <w:tcW w:w="0" w:type="auto"/>
          </w:tcPr>
          <w:p w:rsidR="000F2369" w:rsidRDefault="00D06027">
            <w:pPr>
              <w:pStyle w:val="TableBodyText"/>
            </w:pPr>
            <w:r>
              <w:t>RPC_S_ADDRESS_ERROR</w:t>
            </w:r>
          </w:p>
        </w:tc>
      </w:tr>
      <w:tr w:rsidR="000F2369" w:rsidTr="000F2369">
        <w:tc>
          <w:tcPr>
            <w:tcW w:w="0" w:type="auto"/>
          </w:tcPr>
          <w:p w:rsidR="000F2369" w:rsidRDefault="00D06027">
            <w:pPr>
              <w:pStyle w:val="TableBodyText"/>
            </w:pPr>
            <w:r>
              <w:t>nca_s_fault_fp_div_zero</w:t>
            </w:r>
          </w:p>
        </w:tc>
        <w:tc>
          <w:tcPr>
            <w:tcW w:w="0" w:type="auto"/>
          </w:tcPr>
          <w:p w:rsidR="000F2369" w:rsidRDefault="00D06027">
            <w:pPr>
              <w:pStyle w:val="TableBodyText"/>
            </w:pPr>
            <w:r>
              <w:t>RPC_S_FP_DIV_ZERO</w:t>
            </w:r>
          </w:p>
        </w:tc>
      </w:tr>
      <w:tr w:rsidR="000F2369" w:rsidTr="000F2369">
        <w:tc>
          <w:tcPr>
            <w:tcW w:w="0" w:type="auto"/>
          </w:tcPr>
          <w:p w:rsidR="000F2369" w:rsidRDefault="00D06027">
            <w:pPr>
              <w:pStyle w:val="TableBodyText"/>
            </w:pPr>
            <w:r>
              <w:t>nca_s_fault_fp_underflow</w:t>
            </w:r>
          </w:p>
        </w:tc>
        <w:tc>
          <w:tcPr>
            <w:tcW w:w="0" w:type="auto"/>
          </w:tcPr>
          <w:p w:rsidR="000F2369" w:rsidRDefault="00D06027">
            <w:pPr>
              <w:pStyle w:val="TableBodyText"/>
            </w:pPr>
            <w:r>
              <w:t>RPC_S_FP_UNDERFLOW</w:t>
            </w:r>
          </w:p>
        </w:tc>
      </w:tr>
      <w:tr w:rsidR="000F2369" w:rsidTr="000F2369">
        <w:tc>
          <w:tcPr>
            <w:tcW w:w="0" w:type="auto"/>
          </w:tcPr>
          <w:p w:rsidR="000F2369" w:rsidRDefault="00D06027">
            <w:pPr>
              <w:pStyle w:val="TableBodyText"/>
            </w:pPr>
            <w:r>
              <w:t>nca_s_fault_fp_overflow</w:t>
            </w:r>
          </w:p>
        </w:tc>
        <w:tc>
          <w:tcPr>
            <w:tcW w:w="0" w:type="auto"/>
          </w:tcPr>
          <w:p w:rsidR="000F2369" w:rsidRDefault="00D06027">
            <w:pPr>
              <w:pStyle w:val="TableBodyText"/>
            </w:pPr>
            <w:r>
              <w:t>RPC_S_FP_OVERFLOW</w:t>
            </w:r>
          </w:p>
        </w:tc>
      </w:tr>
      <w:tr w:rsidR="000F2369" w:rsidTr="000F2369">
        <w:tc>
          <w:tcPr>
            <w:tcW w:w="0" w:type="auto"/>
          </w:tcPr>
          <w:p w:rsidR="000F2369" w:rsidRDefault="00D06027">
            <w:pPr>
              <w:pStyle w:val="TableBodyText"/>
            </w:pPr>
            <w:r>
              <w:t>nca_s_fault_invalid_tag</w:t>
            </w:r>
          </w:p>
        </w:tc>
        <w:tc>
          <w:tcPr>
            <w:tcW w:w="0" w:type="auto"/>
          </w:tcPr>
          <w:p w:rsidR="000F2369" w:rsidRDefault="00D06027">
            <w:pPr>
              <w:pStyle w:val="TableBodyText"/>
            </w:pPr>
            <w:r>
              <w:t>RPC_S_INVALID_TAG</w:t>
            </w:r>
          </w:p>
        </w:tc>
      </w:tr>
      <w:tr w:rsidR="000F2369" w:rsidTr="000F2369">
        <w:tc>
          <w:tcPr>
            <w:tcW w:w="0" w:type="auto"/>
          </w:tcPr>
          <w:p w:rsidR="000F2369" w:rsidRDefault="00D06027">
            <w:pPr>
              <w:pStyle w:val="TableBodyText"/>
            </w:pPr>
            <w:r>
              <w:t>nca_s_fault_invalid_bound</w:t>
            </w:r>
          </w:p>
        </w:tc>
        <w:tc>
          <w:tcPr>
            <w:tcW w:w="0" w:type="auto"/>
          </w:tcPr>
          <w:p w:rsidR="000F2369" w:rsidRDefault="00D06027">
            <w:pPr>
              <w:pStyle w:val="TableBodyText"/>
            </w:pPr>
            <w:r>
              <w:t>RPC_S_INVALID_BOUND</w:t>
            </w:r>
          </w:p>
        </w:tc>
      </w:tr>
      <w:tr w:rsidR="000F2369" w:rsidTr="000F2369">
        <w:tc>
          <w:tcPr>
            <w:tcW w:w="0" w:type="auto"/>
          </w:tcPr>
          <w:p w:rsidR="000F2369" w:rsidRDefault="00D06027">
            <w:pPr>
              <w:pStyle w:val="TableBodyText"/>
            </w:pPr>
            <w:r>
              <w:t>nca_rpc_version_mismatch</w:t>
            </w:r>
          </w:p>
        </w:tc>
        <w:tc>
          <w:tcPr>
            <w:tcW w:w="0" w:type="auto"/>
          </w:tcPr>
          <w:p w:rsidR="000F2369" w:rsidRDefault="00D06027">
            <w:pPr>
              <w:pStyle w:val="TableBodyText"/>
            </w:pPr>
            <w:r>
              <w:t>RPC_S_PROTOCOL_ERROR</w:t>
            </w:r>
          </w:p>
        </w:tc>
      </w:tr>
      <w:tr w:rsidR="000F2369" w:rsidTr="000F2369">
        <w:tc>
          <w:tcPr>
            <w:tcW w:w="0" w:type="auto"/>
          </w:tcPr>
          <w:p w:rsidR="000F2369" w:rsidRDefault="00D06027">
            <w:pPr>
              <w:pStyle w:val="TableBodyText"/>
            </w:pPr>
            <w:r>
              <w:t>nca_unspec_reject</w:t>
            </w:r>
          </w:p>
        </w:tc>
        <w:tc>
          <w:tcPr>
            <w:tcW w:w="0" w:type="auto"/>
          </w:tcPr>
          <w:p w:rsidR="000F2369" w:rsidRDefault="00D06027">
            <w:pPr>
              <w:pStyle w:val="TableBodyText"/>
            </w:pPr>
            <w:r>
              <w:t>RPC_S_CALL_FAILED</w:t>
            </w:r>
          </w:p>
        </w:tc>
      </w:tr>
      <w:tr w:rsidR="000F2369" w:rsidTr="000F2369">
        <w:tc>
          <w:tcPr>
            <w:tcW w:w="0" w:type="auto"/>
          </w:tcPr>
          <w:p w:rsidR="000F2369" w:rsidRDefault="00D06027">
            <w:pPr>
              <w:pStyle w:val="TableBodyText"/>
            </w:pPr>
            <w:r>
              <w:t>nca_s_bad_actid</w:t>
            </w:r>
          </w:p>
        </w:tc>
        <w:tc>
          <w:tcPr>
            <w:tcW w:w="0" w:type="auto"/>
          </w:tcPr>
          <w:p w:rsidR="000F2369" w:rsidRDefault="00D06027">
            <w:pPr>
              <w:pStyle w:val="TableBodyText"/>
            </w:pPr>
            <w:r>
              <w:t>RPC_S_CALL_FAILED_DNE</w:t>
            </w:r>
          </w:p>
        </w:tc>
      </w:tr>
      <w:tr w:rsidR="000F2369" w:rsidTr="000F2369">
        <w:tc>
          <w:tcPr>
            <w:tcW w:w="0" w:type="auto"/>
          </w:tcPr>
          <w:p w:rsidR="000F2369" w:rsidRDefault="00D06027">
            <w:pPr>
              <w:pStyle w:val="TableBodyText"/>
            </w:pPr>
            <w:r>
              <w:t>nca_who_are_you_failed</w:t>
            </w:r>
          </w:p>
        </w:tc>
        <w:tc>
          <w:tcPr>
            <w:tcW w:w="0" w:type="auto"/>
          </w:tcPr>
          <w:p w:rsidR="000F2369" w:rsidRDefault="00D06027">
            <w:pPr>
              <w:pStyle w:val="TableBodyText"/>
            </w:pPr>
            <w:r>
              <w:t>RPC_S_CALL_FAILED</w:t>
            </w:r>
          </w:p>
        </w:tc>
      </w:tr>
      <w:tr w:rsidR="000F2369" w:rsidTr="000F2369">
        <w:tc>
          <w:tcPr>
            <w:tcW w:w="0" w:type="auto"/>
          </w:tcPr>
          <w:p w:rsidR="000F2369" w:rsidRDefault="00D06027">
            <w:pPr>
              <w:pStyle w:val="TableBodyText"/>
            </w:pPr>
            <w:r>
              <w:t>nca_manager_not_entered</w:t>
            </w:r>
          </w:p>
        </w:tc>
        <w:tc>
          <w:tcPr>
            <w:tcW w:w="0" w:type="auto"/>
          </w:tcPr>
          <w:p w:rsidR="000F2369" w:rsidRDefault="00D06027">
            <w:pPr>
              <w:pStyle w:val="TableBodyText"/>
            </w:pPr>
            <w:r>
              <w:t>RPC_S_CALL_FAILED_DNE</w:t>
            </w:r>
          </w:p>
        </w:tc>
      </w:tr>
      <w:tr w:rsidR="000F2369" w:rsidTr="000F2369">
        <w:tc>
          <w:tcPr>
            <w:tcW w:w="0" w:type="auto"/>
          </w:tcPr>
          <w:p w:rsidR="000F2369" w:rsidRDefault="00D06027">
            <w:pPr>
              <w:pStyle w:val="TableBodyText"/>
            </w:pPr>
            <w:r>
              <w:t>nca_s_fault_cancel</w:t>
            </w:r>
          </w:p>
        </w:tc>
        <w:tc>
          <w:tcPr>
            <w:tcW w:w="0" w:type="auto"/>
          </w:tcPr>
          <w:p w:rsidR="000F2369" w:rsidRDefault="00D06027">
            <w:pPr>
              <w:pStyle w:val="TableBodyText"/>
            </w:pPr>
            <w:r>
              <w:t>RPC_S_CALL_CANCELLED</w:t>
            </w:r>
          </w:p>
        </w:tc>
      </w:tr>
      <w:tr w:rsidR="000F2369" w:rsidTr="000F2369">
        <w:tc>
          <w:tcPr>
            <w:tcW w:w="0" w:type="auto"/>
          </w:tcPr>
          <w:p w:rsidR="000F2369" w:rsidRDefault="00D06027">
            <w:pPr>
              <w:pStyle w:val="TableBodyText"/>
            </w:pPr>
            <w:r>
              <w:t>nca_s_fault_ill_inst</w:t>
            </w:r>
          </w:p>
        </w:tc>
        <w:tc>
          <w:tcPr>
            <w:tcW w:w="0" w:type="auto"/>
          </w:tcPr>
          <w:p w:rsidR="000F2369" w:rsidRDefault="00D06027">
            <w:pPr>
              <w:pStyle w:val="TableBodyText"/>
            </w:pPr>
            <w:r>
              <w:t>RPC_S_ADDRESS_ERROR</w:t>
            </w:r>
          </w:p>
        </w:tc>
      </w:tr>
      <w:tr w:rsidR="000F2369" w:rsidTr="000F2369">
        <w:tc>
          <w:tcPr>
            <w:tcW w:w="0" w:type="auto"/>
          </w:tcPr>
          <w:p w:rsidR="000F2369" w:rsidRDefault="00D06027">
            <w:pPr>
              <w:pStyle w:val="TableBodyText"/>
            </w:pPr>
            <w:r>
              <w:t>nca_s_fault_fp_error</w:t>
            </w:r>
          </w:p>
        </w:tc>
        <w:tc>
          <w:tcPr>
            <w:tcW w:w="0" w:type="auto"/>
          </w:tcPr>
          <w:p w:rsidR="000F2369" w:rsidRDefault="00D06027">
            <w:pPr>
              <w:pStyle w:val="TableBodyText"/>
            </w:pPr>
            <w:r>
              <w:t>RPC_S_FP_OVERFLOW</w:t>
            </w:r>
          </w:p>
        </w:tc>
      </w:tr>
      <w:tr w:rsidR="000F2369" w:rsidTr="000F2369">
        <w:tc>
          <w:tcPr>
            <w:tcW w:w="0" w:type="auto"/>
          </w:tcPr>
          <w:p w:rsidR="000F2369" w:rsidRDefault="00D06027">
            <w:pPr>
              <w:pStyle w:val="TableBodyText"/>
            </w:pPr>
            <w:r>
              <w:t>nca_s_fault_int_overflow</w:t>
            </w:r>
          </w:p>
        </w:tc>
        <w:tc>
          <w:tcPr>
            <w:tcW w:w="0" w:type="auto"/>
          </w:tcPr>
          <w:p w:rsidR="000F2369" w:rsidRDefault="00D06027">
            <w:pPr>
              <w:pStyle w:val="TableBodyText"/>
            </w:pPr>
            <w:r>
              <w:t>RPC_S_ADDRESS_ERROR</w:t>
            </w:r>
          </w:p>
        </w:tc>
      </w:tr>
      <w:tr w:rsidR="000F2369" w:rsidTr="000F2369">
        <w:tc>
          <w:tcPr>
            <w:tcW w:w="0" w:type="auto"/>
          </w:tcPr>
          <w:p w:rsidR="000F2369" w:rsidRDefault="00D06027">
            <w:pPr>
              <w:pStyle w:val="TableBodyText"/>
            </w:pPr>
            <w:r>
              <w:t>nca_s_fault_unspec</w:t>
            </w:r>
          </w:p>
        </w:tc>
        <w:tc>
          <w:tcPr>
            <w:tcW w:w="0" w:type="auto"/>
          </w:tcPr>
          <w:p w:rsidR="000F2369" w:rsidRDefault="00D06027">
            <w:pPr>
              <w:pStyle w:val="TableBodyText"/>
            </w:pPr>
            <w:r>
              <w:t xml:space="preserve">RPC_S_CALL_FAILED </w:t>
            </w:r>
          </w:p>
        </w:tc>
      </w:tr>
      <w:tr w:rsidR="000F2369" w:rsidTr="000F2369">
        <w:tc>
          <w:tcPr>
            <w:tcW w:w="0" w:type="auto"/>
          </w:tcPr>
          <w:p w:rsidR="000F2369" w:rsidRDefault="00D06027">
            <w:pPr>
              <w:pStyle w:val="TableBodyText"/>
            </w:pPr>
            <w:r>
              <w:t>nca_s_fault_remote_comm_failure</w:t>
            </w:r>
          </w:p>
        </w:tc>
        <w:tc>
          <w:tcPr>
            <w:tcW w:w="0" w:type="auto"/>
          </w:tcPr>
          <w:p w:rsidR="000F2369" w:rsidRDefault="00D06027">
            <w:pPr>
              <w:pStyle w:val="TableBodyText"/>
            </w:pPr>
            <w:r>
              <w:t>Not mapped.</w:t>
            </w:r>
          </w:p>
        </w:tc>
      </w:tr>
      <w:tr w:rsidR="000F2369" w:rsidTr="000F2369">
        <w:tc>
          <w:tcPr>
            <w:tcW w:w="0" w:type="auto"/>
          </w:tcPr>
          <w:p w:rsidR="000F2369" w:rsidRDefault="00D06027">
            <w:pPr>
              <w:pStyle w:val="TableBodyText"/>
            </w:pPr>
            <w:r>
              <w:t>nca_s_fault_pipe_empty</w:t>
            </w:r>
          </w:p>
        </w:tc>
        <w:tc>
          <w:tcPr>
            <w:tcW w:w="0" w:type="auto"/>
          </w:tcPr>
          <w:p w:rsidR="000F2369" w:rsidRDefault="00D06027">
            <w:pPr>
              <w:pStyle w:val="TableBodyText"/>
            </w:pPr>
            <w:r>
              <w:t>RPC_X_PIPE_EMPTY</w:t>
            </w:r>
          </w:p>
        </w:tc>
      </w:tr>
      <w:tr w:rsidR="000F2369" w:rsidTr="000F2369">
        <w:tc>
          <w:tcPr>
            <w:tcW w:w="0" w:type="auto"/>
          </w:tcPr>
          <w:p w:rsidR="000F2369" w:rsidRDefault="00D06027">
            <w:pPr>
              <w:pStyle w:val="TableBodyText"/>
            </w:pPr>
            <w:r>
              <w:t>nca_s_fault_pipe_closed</w:t>
            </w:r>
          </w:p>
        </w:tc>
        <w:tc>
          <w:tcPr>
            <w:tcW w:w="0" w:type="auto"/>
          </w:tcPr>
          <w:p w:rsidR="000F2369" w:rsidRDefault="00D06027">
            <w:pPr>
              <w:pStyle w:val="TableBodyText"/>
            </w:pPr>
            <w:r>
              <w:t>RPC_X_PIPE_CLOSED</w:t>
            </w:r>
          </w:p>
        </w:tc>
      </w:tr>
      <w:tr w:rsidR="000F2369" w:rsidTr="000F2369">
        <w:tc>
          <w:tcPr>
            <w:tcW w:w="0" w:type="auto"/>
          </w:tcPr>
          <w:p w:rsidR="000F2369" w:rsidRDefault="00D06027">
            <w:pPr>
              <w:pStyle w:val="TableBodyText"/>
            </w:pPr>
            <w:r>
              <w:t>nca_s_fault_pipe_order</w:t>
            </w:r>
          </w:p>
        </w:tc>
        <w:tc>
          <w:tcPr>
            <w:tcW w:w="0" w:type="auto"/>
          </w:tcPr>
          <w:p w:rsidR="000F2369" w:rsidRDefault="00D06027">
            <w:pPr>
              <w:pStyle w:val="TableBodyText"/>
            </w:pPr>
            <w:r>
              <w:t>RPC_X_WRONG_PIPE_ORDER</w:t>
            </w:r>
          </w:p>
        </w:tc>
      </w:tr>
      <w:tr w:rsidR="000F2369" w:rsidTr="000F2369">
        <w:tc>
          <w:tcPr>
            <w:tcW w:w="0" w:type="auto"/>
          </w:tcPr>
          <w:p w:rsidR="000F2369" w:rsidRDefault="00D06027">
            <w:pPr>
              <w:pStyle w:val="TableBodyText"/>
            </w:pPr>
            <w:r>
              <w:t>nca_s_fault_pipe_discipline</w:t>
            </w:r>
          </w:p>
        </w:tc>
        <w:tc>
          <w:tcPr>
            <w:tcW w:w="0" w:type="auto"/>
          </w:tcPr>
          <w:p w:rsidR="000F2369" w:rsidRDefault="00D06027">
            <w:pPr>
              <w:pStyle w:val="TableBodyText"/>
            </w:pPr>
            <w:r>
              <w:t>RPC_X_PIPE_DISCIPLINE_ERROR</w:t>
            </w:r>
          </w:p>
        </w:tc>
      </w:tr>
      <w:tr w:rsidR="000F2369" w:rsidTr="000F2369">
        <w:tc>
          <w:tcPr>
            <w:tcW w:w="0" w:type="auto"/>
          </w:tcPr>
          <w:p w:rsidR="000F2369" w:rsidRDefault="00D06027">
            <w:pPr>
              <w:pStyle w:val="TableBodyText"/>
            </w:pPr>
            <w:r>
              <w:t>nca_s_fault_pipe_comm_error</w:t>
            </w:r>
          </w:p>
        </w:tc>
        <w:tc>
          <w:tcPr>
            <w:tcW w:w="0" w:type="auto"/>
          </w:tcPr>
          <w:p w:rsidR="000F2369" w:rsidRDefault="00D06027">
            <w:pPr>
              <w:pStyle w:val="TableBodyText"/>
            </w:pPr>
            <w:r>
              <w:t>RPC_S_COMM_FAILURE</w:t>
            </w:r>
          </w:p>
        </w:tc>
      </w:tr>
      <w:tr w:rsidR="000F2369" w:rsidTr="000F2369">
        <w:tc>
          <w:tcPr>
            <w:tcW w:w="0" w:type="auto"/>
          </w:tcPr>
          <w:p w:rsidR="000F2369" w:rsidRDefault="00D06027">
            <w:pPr>
              <w:pStyle w:val="TableBodyText"/>
            </w:pPr>
            <w:r>
              <w:t>nca_s_fault_pipe_memory</w:t>
            </w:r>
          </w:p>
        </w:tc>
        <w:tc>
          <w:tcPr>
            <w:tcW w:w="0" w:type="auto"/>
          </w:tcPr>
          <w:p w:rsidR="000F2369" w:rsidRDefault="00D06027">
            <w:pPr>
              <w:pStyle w:val="TableBodyText"/>
            </w:pPr>
            <w:r>
              <w:t>RPC_S_OUT_OF_MEMORY</w:t>
            </w:r>
          </w:p>
        </w:tc>
      </w:tr>
      <w:tr w:rsidR="000F2369" w:rsidTr="000F2369">
        <w:tc>
          <w:tcPr>
            <w:tcW w:w="0" w:type="auto"/>
          </w:tcPr>
          <w:p w:rsidR="000F2369" w:rsidRDefault="00D06027">
            <w:pPr>
              <w:pStyle w:val="TableBodyText"/>
            </w:pPr>
            <w:r>
              <w:t>nca_s_fault_context_mismatch</w:t>
            </w:r>
          </w:p>
        </w:tc>
        <w:tc>
          <w:tcPr>
            <w:tcW w:w="0" w:type="auto"/>
          </w:tcPr>
          <w:p w:rsidR="000F2369" w:rsidRDefault="00D06027">
            <w:pPr>
              <w:pStyle w:val="TableBodyText"/>
            </w:pPr>
            <w:r>
              <w:t>RPC_X_SS_CONTEXT_MISMATCH</w:t>
            </w:r>
          </w:p>
        </w:tc>
      </w:tr>
      <w:tr w:rsidR="000F2369" w:rsidTr="000F2369">
        <w:tc>
          <w:tcPr>
            <w:tcW w:w="0" w:type="auto"/>
          </w:tcPr>
          <w:p w:rsidR="000F2369" w:rsidRDefault="00D06027">
            <w:pPr>
              <w:pStyle w:val="TableBodyText"/>
            </w:pPr>
            <w:r>
              <w:t>nca_s_fault_remote_no_memory</w:t>
            </w:r>
          </w:p>
        </w:tc>
        <w:tc>
          <w:tcPr>
            <w:tcW w:w="0" w:type="auto"/>
          </w:tcPr>
          <w:p w:rsidR="000F2369" w:rsidRDefault="00D06027">
            <w:pPr>
              <w:pStyle w:val="TableBodyText"/>
            </w:pPr>
            <w:r>
              <w:t>RPC_S_SERVER_OUT_OF_MEMORY</w:t>
            </w:r>
          </w:p>
        </w:tc>
      </w:tr>
      <w:tr w:rsidR="000F2369" w:rsidTr="000F2369">
        <w:tc>
          <w:tcPr>
            <w:tcW w:w="0" w:type="auto"/>
          </w:tcPr>
          <w:p w:rsidR="000F2369" w:rsidRDefault="00D06027">
            <w:pPr>
              <w:pStyle w:val="TableBodyText"/>
            </w:pPr>
            <w:r>
              <w:t>nca_invalid_pres_context_id</w:t>
            </w:r>
          </w:p>
        </w:tc>
        <w:tc>
          <w:tcPr>
            <w:tcW w:w="0" w:type="auto"/>
          </w:tcPr>
          <w:p w:rsidR="000F2369" w:rsidRDefault="00D06027">
            <w:pPr>
              <w:pStyle w:val="TableBodyText"/>
            </w:pPr>
            <w:r>
              <w:t>RPC_S_PROTOCOL_ERROR</w:t>
            </w:r>
          </w:p>
        </w:tc>
      </w:tr>
      <w:tr w:rsidR="000F2369" w:rsidTr="000F2369">
        <w:tc>
          <w:tcPr>
            <w:tcW w:w="0" w:type="auto"/>
          </w:tcPr>
          <w:p w:rsidR="000F2369" w:rsidRDefault="00D06027">
            <w:pPr>
              <w:pStyle w:val="TableBodyText"/>
            </w:pPr>
            <w:r>
              <w:t>nca_unsupported_authn_level</w:t>
            </w:r>
          </w:p>
        </w:tc>
        <w:tc>
          <w:tcPr>
            <w:tcW w:w="0" w:type="auto"/>
          </w:tcPr>
          <w:p w:rsidR="000F2369" w:rsidRDefault="00D06027">
            <w:pPr>
              <w:pStyle w:val="TableBodyText"/>
            </w:pPr>
            <w:r>
              <w:t>RPC_S_UNSUPPORTED_AUTHN_LEVEL</w:t>
            </w:r>
          </w:p>
        </w:tc>
      </w:tr>
      <w:tr w:rsidR="000F2369" w:rsidTr="000F2369">
        <w:tc>
          <w:tcPr>
            <w:tcW w:w="0" w:type="auto"/>
          </w:tcPr>
          <w:p w:rsidR="000F2369" w:rsidRDefault="00D06027">
            <w:pPr>
              <w:pStyle w:val="TableBodyText"/>
            </w:pPr>
            <w:r>
              <w:t>nca_invalid_checksum</w:t>
            </w:r>
          </w:p>
        </w:tc>
        <w:tc>
          <w:tcPr>
            <w:tcW w:w="0" w:type="auto"/>
          </w:tcPr>
          <w:p w:rsidR="000F2369" w:rsidRDefault="00D06027">
            <w:pPr>
              <w:pStyle w:val="TableBodyText"/>
            </w:pPr>
            <w:r>
              <w:t>RPC_S_CALL_FAILED_DNE</w:t>
            </w:r>
          </w:p>
        </w:tc>
      </w:tr>
      <w:tr w:rsidR="000F2369" w:rsidTr="000F2369">
        <w:tc>
          <w:tcPr>
            <w:tcW w:w="0" w:type="auto"/>
          </w:tcPr>
          <w:p w:rsidR="000F2369" w:rsidRDefault="00D06027">
            <w:pPr>
              <w:pStyle w:val="TableBodyText"/>
            </w:pPr>
            <w:r>
              <w:t>nca_invalid_crc</w:t>
            </w:r>
          </w:p>
        </w:tc>
        <w:tc>
          <w:tcPr>
            <w:tcW w:w="0" w:type="auto"/>
          </w:tcPr>
          <w:p w:rsidR="000F2369" w:rsidRDefault="00D06027">
            <w:pPr>
              <w:pStyle w:val="TableBodyText"/>
            </w:pPr>
            <w:r>
              <w:t>RPC_S_CALL_FAILED_DNE</w:t>
            </w:r>
          </w:p>
        </w:tc>
      </w:tr>
      <w:tr w:rsidR="000F2369" w:rsidTr="000F2369">
        <w:tc>
          <w:tcPr>
            <w:tcW w:w="0" w:type="auto"/>
          </w:tcPr>
          <w:p w:rsidR="000F2369" w:rsidRDefault="00D06027">
            <w:pPr>
              <w:pStyle w:val="TableBodyText"/>
            </w:pPr>
            <w:r>
              <w:t>nca_s_fault_user_defined</w:t>
            </w:r>
          </w:p>
        </w:tc>
        <w:tc>
          <w:tcPr>
            <w:tcW w:w="0" w:type="auto"/>
          </w:tcPr>
          <w:p w:rsidR="000F2369" w:rsidRDefault="00D06027">
            <w:pPr>
              <w:pStyle w:val="TableBodyText"/>
            </w:pPr>
            <w:r>
              <w:t>Not mapped.</w:t>
            </w:r>
          </w:p>
        </w:tc>
      </w:tr>
      <w:tr w:rsidR="000F2369" w:rsidTr="000F2369">
        <w:tc>
          <w:tcPr>
            <w:tcW w:w="0" w:type="auto"/>
          </w:tcPr>
          <w:p w:rsidR="000F2369" w:rsidRDefault="00D06027">
            <w:pPr>
              <w:pStyle w:val="TableBodyText"/>
            </w:pPr>
            <w:r>
              <w:t>nca_s_fault_tx_open_failed</w:t>
            </w:r>
          </w:p>
        </w:tc>
        <w:tc>
          <w:tcPr>
            <w:tcW w:w="0" w:type="auto"/>
          </w:tcPr>
          <w:p w:rsidR="000F2369" w:rsidRDefault="00D06027">
            <w:pPr>
              <w:pStyle w:val="TableBodyText"/>
            </w:pPr>
            <w:r>
              <w:t>Not mapped.</w:t>
            </w:r>
          </w:p>
        </w:tc>
      </w:tr>
      <w:tr w:rsidR="000F2369" w:rsidTr="000F2369">
        <w:tc>
          <w:tcPr>
            <w:tcW w:w="0" w:type="auto"/>
          </w:tcPr>
          <w:p w:rsidR="000F2369" w:rsidRDefault="00D06027">
            <w:pPr>
              <w:pStyle w:val="TableBodyText"/>
            </w:pPr>
            <w:r>
              <w:t>nca_s_fault_codeset_conv_error</w:t>
            </w:r>
          </w:p>
        </w:tc>
        <w:tc>
          <w:tcPr>
            <w:tcW w:w="0" w:type="auto"/>
          </w:tcPr>
          <w:p w:rsidR="000F2369" w:rsidRDefault="00D06027">
            <w:pPr>
              <w:pStyle w:val="TableBodyText"/>
            </w:pPr>
            <w:r>
              <w:t>Not mapped.</w:t>
            </w:r>
          </w:p>
        </w:tc>
      </w:tr>
      <w:tr w:rsidR="000F2369" w:rsidTr="000F2369">
        <w:tc>
          <w:tcPr>
            <w:tcW w:w="0" w:type="auto"/>
          </w:tcPr>
          <w:p w:rsidR="000F2369" w:rsidRDefault="00D06027">
            <w:pPr>
              <w:pStyle w:val="TableBodyText"/>
            </w:pPr>
            <w:r>
              <w:t>nca_s_fault_object_not_found</w:t>
            </w:r>
          </w:p>
        </w:tc>
        <w:tc>
          <w:tcPr>
            <w:tcW w:w="0" w:type="auto"/>
          </w:tcPr>
          <w:p w:rsidR="000F2369" w:rsidRDefault="00D06027">
            <w:pPr>
              <w:pStyle w:val="TableBodyText"/>
            </w:pPr>
            <w:r>
              <w:t>Not mapped.</w:t>
            </w:r>
          </w:p>
        </w:tc>
      </w:tr>
      <w:tr w:rsidR="000F2369" w:rsidTr="000F2369">
        <w:tc>
          <w:tcPr>
            <w:tcW w:w="0" w:type="auto"/>
          </w:tcPr>
          <w:p w:rsidR="000F2369" w:rsidRDefault="00D06027">
            <w:pPr>
              <w:pStyle w:val="TableBodyText"/>
            </w:pPr>
            <w:r>
              <w:t>nca_s_fault_no_client_stub</w:t>
            </w:r>
          </w:p>
        </w:tc>
        <w:tc>
          <w:tcPr>
            <w:tcW w:w="0" w:type="auto"/>
          </w:tcPr>
          <w:p w:rsidR="000F2369" w:rsidRDefault="00D06027">
            <w:pPr>
              <w:pStyle w:val="TableBodyText"/>
            </w:pPr>
            <w:r>
              <w:t>Not mapped.</w:t>
            </w:r>
          </w:p>
        </w:tc>
      </w:tr>
    </w:tbl>
    <w:p w:rsidR="000F2369" w:rsidRDefault="000F2369"/>
    <w:p w:rsidR="000F2369" w:rsidRDefault="00D06027">
      <w:pPr>
        <w:pStyle w:val="Heading4"/>
      </w:pPr>
      <w:bookmarkStart w:id="491" w:name="section_60b745d4844f486e8a1852f6b42e4757"/>
      <w:bookmarkStart w:id="492" w:name="_Toc423365994"/>
      <w:r>
        <w:t>Timer Events</w:t>
      </w:r>
      <w:bookmarkEnd w:id="491"/>
      <w:bookmarkEnd w:id="492"/>
      <w:r>
        <w:fldChar w:fldCharType="begin"/>
      </w:r>
      <w:r>
        <w:instrText xml:space="preserve"> XE "Timer events:server - connection-oriented RPC"</w:instrText>
      </w:r>
      <w:r>
        <w:fldChar w:fldCharType="end"/>
      </w:r>
      <w:r>
        <w:fldChar w:fldCharType="begin"/>
      </w:r>
      <w:r>
        <w:instrText xml:space="preserve"> XE "Timer events:server - connectionless RPC"</w:instrText>
      </w:r>
      <w:r>
        <w:fldChar w:fldCharType="end"/>
      </w:r>
      <w:r>
        <w:fldChar w:fldCharType="begin"/>
      </w:r>
      <w:r>
        <w:instrText xml:space="preserve"> XE "Timer events:client - connection-oriented RPC"</w:instrText>
      </w:r>
      <w:r>
        <w:fldChar w:fldCharType="end"/>
      </w:r>
      <w:r>
        <w:fldChar w:fldCharType="begin"/>
      </w:r>
      <w:r>
        <w:instrText xml:space="preserve"> XE "Timer events:client - connectionless RPC"</w:instrText>
      </w:r>
      <w:r>
        <w:fldChar w:fldCharType="end"/>
      </w:r>
      <w:r>
        <w:fldChar w:fldCharType="begin"/>
      </w:r>
      <w:r>
        <w:instrText xml:space="preserve"> XE "Server - connection-oriented RPC:timer events"</w:instrText>
      </w:r>
      <w:r>
        <w:fldChar w:fldCharType="end"/>
      </w:r>
      <w:r>
        <w:fldChar w:fldCharType="begin"/>
      </w:r>
      <w:r>
        <w:instrText xml:space="preserve"> XE "Server - connectionless RPC:timer events"</w:instrText>
      </w:r>
      <w:r>
        <w:fldChar w:fldCharType="end"/>
      </w:r>
      <w:r>
        <w:fldChar w:fldCharType="begin"/>
      </w:r>
      <w:r>
        <w:instrText xml:space="preserve"> XE "Client - connection-oriented RPC:timer events"</w:instrText>
      </w:r>
      <w:r>
        <w:fldChar w:fldCharType="end"/>
      </w:r>
      <w:r>
        <w:fldChar w:fldCharType="begin"/>
      </w:r>
      <w:r>
        <w:instrText xml:space="preserve"> XE "Client - connectionless RPC:timer events"</w:instrText>
      </w:r>
      <w:r>
        <w:fldChar w:fldCharType="end"/>
      </w:r>
    </w:p>
    <w:p w:rsidR="000F2369" w:rsidRDefault="00D06027">
      <w:r>
        <w:t>There are no timer events that are common between connectionless RPC and connection-oriented RPC protocol variants.</w:t>
      </w:r>
    </w:p>
    <w:p w:rsidR="000F2369" w:rsidRDefault="00D06027">
      <w:pPr>
        <w:pStyle w:val="Heading4"/>
      </w:pPr>
      <w:bookmarkStart w:id="493" w:name="section_6e680dfaccbb429792102215c2814273"/>
      <w:bookmarkStart w:id="494" w:name="_Toc423365995"/>
      <w:r>
        <w:t>Other Local Events</w:t>
      </w:r>
      <w:bookmarkEnd w:id="493"/>
      <w:bookmarkEnd w:id="494"/>
      <w:r>
        <w:fldChar w:fldCharType="begin"/>
      </w:r>
      <w:r>
        <w:instrText xml:space="preserve"> XE "Local events:server - connection-oriented RPC"</w:instrText>
      </w:r>
      <w:r>
        <w:fldChar w:fldCharType="end"/>
      </w:r>
      <w:r>
        <w:fldChar w:fldCharType="begin"/>
      </w:r>
      <w:r>
        <w:instrText xml:space="preserve"> XE "Local events:server - connectionless RPC"</w:instrText>
      </w:r>
      <w:r>
        <w:fldChar w:fldCharType="end"/>
      </w:r>
      <w:r>
        <w:fldChar w:fldCharType="begin"/>
      </w:r>
      <w:r>
        <w:instrText xml:space="preserve"> XE "Local events:client - connection-oriented RPC"</w:instrText>
      </w:r>
      <w:r>
        <w:fldChar w:fldCharType="end"/>
      </w:r>
      <w:r>
        <w:fldChar w:fldCharType="begin"/>
      </w:r>
      <w:r>
        <w:instrText xml:space="preserve"> XE "Local events:client - connectionless RPC"</w:instrText>
      </w:r>
      <w:r>
        <w:fldChar w:fldCharType="end"/>
      </w:r>
      <w:r>
        <w:fldChar w:fldCharType="begin"/>
      </w:r>
      <w:r>
        <w:instrText xml:space="preserve"> XE "Server - connection-oriented RPC:local events"</w:instrText>
      </w:r>
      <w:r>
        <w:fldChar w:fldCharType="end"/>
      </w:r>
      <w:r>
        <w:fldChar w:fldCharType="begin"/>
      </w:r>
      <w:r>
        <w:instrText xml:space="preserve"> XE "Server - connectionless RPC:local events"</w:instrText>
      </w:r>
      <w:r>
        <w:fldChar w:fldCharType="end"/>
      </w:r>
      <w:r>
        <w:fldChar w:fldCharType="begin"/>
      </w:r>
      <w:r>
        <w:instrText xml:space="preserve"> XE "Client - connection-oriented RPC:local events"</w:instrText>
      </w:r>
      <w:r>
        <w:fldChar w:fldCharType="end"/>
      </w:r>
      <w:r>
        <w:fldChar w:fldCharType="begin"/>
      </w:r>
      <w:r>
        <w:instrText xml:space="preserve"> XE "Client - connectionless RPC:local events"</w:instrText>
      </w:r>
      <w:r>
        <w:fldChar w:fldCharType="end"/>
      </w:r>
    </w:p>
    <w:p w:rsidR="000F2369" w:rsidRDefault="00D06027">
      <w:r>
        <w:t>There are no other local events that are common between connectionless RPC and connection-oriented RPC protocol variants.</w:t>
      </w:r>
    </w:p>
    <w:p w:rsidR="000F2369" w:rsidRDefault="00D06027">
      <w:pPr>
        <w:pStyle w:val="Heading3"/>
      </w:pPr>
      <w:bookmarkStart w:id="495" w:name="section_579fe6e65a0c47b9964a713c65b5257c"/>
      <w:bookmarkStart w:id="496" w:name="_Toc423365996"/>
      <w:r>
        <w:t>Client Details</w:t>
      </w:r>
      <w:bookmarkEnd w:id="495"/>
      <w:bookmarkEnd w:id="496"/>
    </w:p>
    <w:p w:rsidR="000F2369" w:rsidRDefault="00D06027">
      <w:pPr>
        <w:pStyle w:val="Heading4"/>
      </w:pPr>
      <w:bookmarkStart w:id="497" w:name="section_7b75df1dd4dd41d588b7ab0b91d94dde"/>
      <w:bookmarkStart w:id="498" w:name="_Toc423365997"/>
      <w:r>
        <w:t>Abstract Data Model</w:t>
      </w:r>
      <w:bookmarkEnd w:id="497"/>
      <w:bookmarkEnd w:id="498"/>
      <w:r>
        <w:fldChar w:fldCharType="begin"/>
      </w:r>
      <w:r>
        <w:instrText xml:space="preserve"> XE "Data model - abstract:client - connection-oriented RPC"</w:instrText>
      </w:r>
      <w:r>
        <w:fldChar w:fldCharType="end"/>
      </w:r>
      <w:r>
        <w:fldChar w:fldCharType="begin"/>
      </w:r>
      <w:r>
        <w:instrText xml:space="preserve"> XE "Data model - abstract:client - connectionless RPC"</w:instrText>
      </w:r>
      <w:r>
        <w:fldChar w:fldCharType="end"/>
      </w:r>
      <w:r>
        <w:fldChar w:fldCharType="begin"/>
      </w:r>
      <w:r>
        <w:instrText xml:space="preserve"> XE "Abstract data model:client - connection-oriented RPC"</w:instrText>
      </w:r>
      <w:r>
        <w:fldChar w:fldCharType="end"/>
      </w:r>
      <w:r>
        <w:fldChar w:fldCharType="begin"/>
      </w:r>
      <w:r>
        <w:instrText xml:space="preserve"> XE "Abstract data model:client - connectionless RPC"</w:instrText>
      </w:r>
      <w:r>
        <w:fldChar w:fldCharType="end"/>
      </w:r>
      <w:r>
        <w:fldChar w:fldCharType="begin"/>
      </w:r>
      <w:r>
        <w:instrText xml:space="preserve"> XE "Client - connection-oriented RPC:abstract data model"</w:instrText>
      </w:r>
      <w:r>
        <w:fldChar w:fldCharType="end"/>
      </w:r>
      <w:r>
        <w:fldChar w:fldCharType="begin"/>
      </w:r>
      <w:r>
        <w:instrText xml:space="preserve"> XE "Client - connectionless RPC:abstract data model"</w:instrText>
      </w:r>
      <w:r>
        <w:fldChar w:fldCharType="end"/>
      </w:r>
    </w:p>
    <w:p w:rsidR="000F2369" w:rsidRDefault="00D06027">
      <w:r>
        <w:t>This section specifies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0F2369" w:rsidRDefault="00D06027">
      <w:pPr>
        <w:pStyle w:val="Heading5"/>
      </w:pPr>
      <w:bookmarkStart w:id="499" w:name="section_73aca52ccd78496ea803bd27b52757f7"/>
      <w:bookmarkStart w:id="500" w:name="_Toc423365998"/>
      <w:r>
        <w:t>Server Binding Handle</w:t>
      </w:r>
      <w:bookmarkEnd w:id="499"/>
      <w:bookmarkEnd w:id="500"/>
    </w:p>
    <w:p w:rsidR="000F2369" w:rsidRDefault="00D06027">
      <w:r>
        <w:t>This document extends the definition of a server binding handle in the following way:</w:t>
      </w:r>
    </w:p>
    <w:p w:rsidR="000F2369" w:rsidRDefault="00D06027">
      <w:pPr>
        <w:pStyle w:val="ListParagraph"/>
        <w:numPr>
          <w:ilvl w:val="0"/>
          <w:numId w:val="64"/>
        </w:numPr>
      </w:pPr>
      <w:r>
        <w:rPr>
          <w:b/>
        </w:rPr>
        <w:t>AuthIdentity</w:t>
      </w:r>
      <w:r>
        <w:t xml:space="preserve">: </w:t>
      </w:r>
      <w:hyperlink r:id="rId371">
        <w:r>
          <w:rPr>
            <w:rStyle w:val="Hyperlink"/>
          </w:rPr>
          <w:t>[C706]</w:t>
        </w:r>
      </w:hyperlink>
      <w:r>
        <w:t xml:space="preserve"> describes the auth_identity handle as a handle to a data structure that contains the client's authentication and authorization credentials. To be compliant with this extension, </w:t>
      </w:r>
      <w:r>
        <w:rPr>
          <w:b/>
        </w:rPr>
        <w:t>AuthIdentity</w:t>
      </w:r>
      <w:r>
        <w:t xml:space="preserve"> replaces the generic auth_identity handle and MUST store a </w:t>
      </w:r>
      <w:r>
        <w:rPr>
          <w:b/>
        </w:rPr>
        <w:t>Client Credential Handle</w:t>
      </w:r>
      <w:r>
        <w:t xml:space="preserve">. See section </w:t>
      </w:r>
      <w:hyperlink w:anchor="Section_53a36d77f8404ec799587be589f15398" w:history="1">
        <w:r>
          <w:rPr>
            <w:rStyle w:val="Hyperlink"/>
          </w:rPr>
          <w:t>3.1.2.4.1</w:t>
        </w:r>
      </w:hyperlink>
      <w:r>
        <w:t xml:space="preserve"> for details on setting the </w:t>
      </w:r>
      <w:r>
        <w:rPr>
          <w:b/>
        </w:rPr>
        <w:t>AuthIdentity</w:t>
      </w:r>
      <w:r>
        <w:t xml:space="preserve"> by the higher-layer protocol.</w:t>
      </w:r>
    </w:p>
    <w:p w:rsidR="000F2369" w:rsidRDefault="00D06027">
      <w:pPr>
        <w:pStyle w:val="Heading4"/>
      </w:pPr>
      <w:bookmarkStart w:id="501" w:name="section_d069beeb9d4a44dbae6a6f8804ee1be1"/>
      <w:bookmarkStart w:id="502" w:name="_Toc423365999"/>
      <w:r>
        <w:t>Timers</w:t>
      </w:r>
      <w:bookmarkEnd w:id="501"/>
      <w:bookmarkEnd w:id="502"/>
      <w:r>
        <w:fldChar w:fldCharType="begin"/>
      </w:r>
      <w:r>
        <w:instrText xml:space="preserve"> XE "Timers:client - connection-oriented RPC"</w:instrText>
      </w:r>
      <w:r>
        <w:fldChar w:fldCharType="end"/>
      </w:r>
      <w:r>
        <w:fldChar w:fldCharType="begin"/>
      </w:r>
      <w:r>
        <w:instrText xml:space="preserve"> XE "Timers:client - connectionless RPC"</w:instrText>
      </w:r>
      <w:r>
        <w:fldChar w:fldCharType="end"/>
      </w:r>
      <w:r>
        <w:fldChar w:fldCharType="begin"/>
      </w:r>
      <w:r>
        <w:instrText xml:space="preserve"> XE "Client - connection-oriented RPC:timers"</w:instrText>
      </w:r>
      <w:r>
        <w:fldChar w:fldCharType="end"/>
      </w:r>
      <w:r>
        <w:fldChar w:fldCharType="begin"/>
      </w:r>
      <w:r>
        <w:instrText xml:space="preserve"> XE "Client - connectionless RPC:timers"</w:instrText>
      </w:r>
      <w:r>
        <w:fldChar w:fldCharType="end"/>
      </w:r>
    </w:p>
    <w:p w:rsidR="000F2369" w:rsidRDefault="00D06027">
      <w:r>
        <w:t>There are no timers that are common between clients for connectionless RPC and connection-oriented RPC protocol variants.</w:t>
      </w:r>
    </w:p>
    <w:p w:rsidR="000F2369" w:rsidRDefault="00D06027">
      <w:pPr>
        <w:pStyle w:val="Heading4"/>
      </w:pPr>
      <w:bookmarkStart w:id="503" w:name="section_c36a6cb6408b403899f1b88b683fa959"/>
      <w:bookmarkStart w:id="504" w:name="_Toc423366000"/>
      <w:r>
        <w:t>Initialization</w:t>
      </w:r>
      <w:bookmarkEnd w:id="503"/>
      <w:bookmarkEnd w:id="504"/>
      <w:r>
        <w:fldChar w:fldCharType="begin"/>
      </w:r>
      <w:r>
        <w:instrText xml:space="preserve"> XE "Initialization:client - connection-oriented RPC"</w:instrText>
      </w:r>
      <w:r>
        <w:fldChar w:fldCharType="end"/>
      </w:r>
      <w:r>
        <w:fldChar w:fldCharType="begin"/>
      </w:r>
      <w:r>
        <w:instrText xml:space="preserve"> XE "Initialization:client - connectionless RPC"</w:instrText>
      </w:r>
      <w:r>
        <w:fldChar w:fldCharType="end"/>
      </w:r>
      <w:r>
        <w:fldChar w:fldCharType="begin"/>
      </w:r>
      <w:r>
        <w:instrText xml:space="preserve"> XE "Client - connection-oriented RPC:initialization"</w:instrText>
      </w:r>
      <w:r>
        <w:fldChar w:fldCharType="end"/>
      </w:r>
      <w:r>
        <w:fldChar w:fldCharType="begin"/>
      </w:r>
      <w:r>
        <w:instrText xml:space="preserve"> XE "Client - connectionless RPC:initialization"</w:instrText>
      </w:r>
      <w:r>
        <w:fldChar w:fldCharType="end"/>
      </w:r>
    </w:p>
    <w:p w:rsidR="000F2369" w:rsidRDefault="00D06027">
      <w:r>
        <w:t>There is no initialization that is common between clients for connectionless RPC and connection-oriented RPC protocol variants.</w:t>
      </w:r>
    </w:p>
    <w:p w:rsidR="000F2369" w:rsidRDefault="00D06027">
      <w:pPr>
        <w:pStyle w:val="Heading4"/>
      </w:pPr>
      <w:bookmarkStart w:id="505" w:name="section_f2e79036a1084d81b20e48ead2a83879"/>
      <w:bookmarkStart w:id="506" w:name="_Toc423366001"/>
      <w:r>
        <w:t>Higher-Layer Triggered Events</w:t>
      </w:r>
      <w:bookmarkEnd w:id="505"/>
      <w:bookmarkEnd w:id="506"/>
    </w:p>
    <w:p w:rsidR="000F2369" w:rsidRDefault="00D06027">
      <w:pPr>
        <w:pStyle w:val="Heading5"/>
      </w:pPr>
      <w:bookmarkStart w:id="507" w:name="section_53a36d77f8404ec799587be589f15398"/>
      <w:bookmarkStart w:id="508" w:name="_Toc423366002"/>
      <w:r>
        <w:t>Set Server Binding Handle Client Credentials</w:t>
      </w:r>
      <w:bookmarkEnd w:id="507"/>
      <w:bookmarkEnd w:id="508"/>
      <w:r>
        <w:fldChar w:fldCharType="begin"/>
      </w:r>
      <w:r>
        <w:instrText xml:space="preserve"> XE "Triggered events - higher-layer:client - connection-oriented RPC:set server binding handle client credentials"</w:instrText>
      </w:r>
      <w:r>
        <w:fldChar w:fldCharType="end"/>
      </w:r>
      <w:r>
        <w:fldChar w:fldCharType="begin"/>
      </w:r>
      <w:r>
        <w:instrText xml:space="preserve"> XE "Triggered events - higher-layer:client - connectionless RPC:set server binding handle client credentials"</w:instrText>
      </w:r>
      <w:r>
        <w:fldChar w:fldCharType="end"/>
      </w:r>
      <w:r>
        <w:fldChar w:fldCharType="begin"/>
      </w:r>
      <w:r>
        <w:instrText xml:space="preserve"> XE "Higher-layer triggered events:client - connection-oriented RPC:set server binding handle client credentials"</w:instrText>
      </w:r>
      <w:r>
        <w:fldChar w:fldCharType="end"/>
      </w:r>
      <w:r>
        <w:fldChar w:fldCharType="begin"/>
      </w:r>
      <w:r>
        <w:instrText xml:space="preserve"> XE "Higher-layer triggered events:client - connectionless RPC:set server binding handle client credentials"</w:instrText>
      </w:r>
      <w:r>
        <w:fldChar w:fldCharType="end"/>
      </w:r>
      <w:r>
        <w:fldChar w:fldCharType="begin"/>
      </w:r>
      <w:r>
        <w:instrText xml:space="preserve"> XE "Client - connection-oriented RPC:higher-layer triggered events:set server binding handle client credentials"</w:instrText>
      </w:r>
      <w:r>
        <w:fldChar w:fldCharType="end"/>
      </w:r>
      <w:r>
        <w:fldChar w:fldCharType="begin"/>
      </w:r>
      <w:r>
        <w:instrText xml:space="preserve"> XE "Client - connectionless RPC:higher-layer triggered events:set server binding handle client credentials"</w:instrText>
      </w:r>
      <w:r>
        <w:fldChar w:fldCharType="end"/>
      </w:r>
    </w:p>
    <w:p w:rsidR="000F2369" w:rsidRDefault="00D06027">
      <w:r>
        <w:t xml:space="preserve">The higher layer protocol MAY optionally set security information for the server binding handle using the equivalent of </w:t>
      </w:r>
      <w:r>
        <w:rPr>
          <w:b/>
        </w:rPr>
        <w:t>rpc_binding_set_auth_info()</w:t>
      </w:r>
      <w:r>
        <w:t xml:space="preserve">. Implementations of these extensions MUST set the server binding handle's </w:t>
      </w:r>
      <w:r>
        <w:rPr>
          <w:b/>
        </w:rPr>
        <w:t>AuthIdentity</w:t>
      </w:r>
      <w:r>
        <w:t xml:space="preserve"> using the output handle from calling an implementation-specific equivalent of the abstract </w:t>
      </w:r>
      <w:r>
        <w:rPr>
          <w:b/>
        </w:rPr>
        <w:t>GSS_Acquire_cred</w:t>
      </w:r>
      <w:r>
        <w:t xml:space="preserve"> call as specified in </w:t>
      </w:r>
      <w:hyperlink r:id="rId372">
        <w:r>
          <w:rPr>
            <w:rStyle w:val="Hyperlink"/>
          </w:rPr>
          <w:t>[RFC2743]</w:t>
        </w:r>
      </w:hyperlink>
      <w:r>
        <w:t>.</w:t>
      </w:r>
    </w:p>
    <w:p w:rsidR="000F2369" w:rsidRDefault="00D06027">
      <w:r>
        <w:t xml:space="preserve">If the </w:t>
      </w:r>
      <w:r>
        <w:rPr>
          <w:b/>
        </w:rPr>
        <w:t>auth_identity</w:t>
      </w:r>
      <w:r>
        <w:t xml:space="preserve"> parameter to </w:t>
      </w:r>
      <w:r>
        <w:rPr>
          <w:b/>
        </w:rPr>
        <w:t>rpc_binding_set_auth_info</w:t>
      </w:r>
      <w:r>
        <w:t xml:space="preserve"> is NULL, the client MUST use the default credentials of the current execution context by specifying GSS_C_NO_CREDENTIAL.</w:t>
      </w:r>
    </w:p>
    <w:p w:rsidR="000F2369" w:rsidRDefault="00D06027">
      <w:r>
        <w:t xml:space="preserve">If the </w:t>
      </w:r>
      <w:r>
        <w:rPr>
          <w:b/>
        </w:rPr>
        <w:t>auth_identity</w:t>
      </w:r>
      <w:r>
        <w:t xml:space="preserve"> parameter to </w:t>
      </w:r>
      <w:r>
        <w:rPr>
          <w:b/>
        </w:rPr>
        <w:t>rpc_binding_set_auth_info</w:t>
      </w:r>
      <w:r>
        <w:t xml:space="preserve"> includes credentials, the client MUST use the supplied credentials when calling </w:t>
      </w:r>
      <w:r>
        <w:rPr>
          <w:b/>
        </w:rPr>
        <w:t>GSS_Acquire_cred</w:t>
      </w:r>
      <w:r>
        <w:t xml:space="preserve">. </w:t>
      </w:r>
    </w:p>
    <w:p w:rsidR="000F2369" w:rsidRDefault="00D06027">
      <w:pPr>
        <w:pStyle w:val="Heading4"/>
      </w:pPr>
      <w:bookmarkStart w:id="509" w:name="section_7baca8c6315b4d08bc3f923780a01e9d"/>
      <w:bookmarkStart w:id="510" w:name="_Toc423366003"/>
      <w:r>
        <w:t>Message Processing Events and Sequencing Rules</w:t>
      </w:r>
      <w:bookmarkEnd w:id="509"/>
      <w:bookmarkEnd w:id="510"/>
      <w:r>
        <w:fldChar w:fldCharType="begin"/>
      </w:r>
      <w:r>
        <w:instrText xml:space="preserve"> XE "Sequencing rules:client - connection-oriented RPC"</w:instrText>
      </w:r>
      <w:r>
        <w:fldChar w:fldCharType="end"/>
      </w:r>
      <w:r>
        <w:fldChar w:fldCharType="begin"/>
      </w:r>
      <w:r>
        <w:instrText xml:space="preserve"> XE "Sequencing rules:client - connectionless RPC"</w:instrText>
      </w:r>
      <w:r>
        <w:fldChar w:fldCharType="end"/>
      </w:r>
      <w:r>
        <w:fldChar w:fldCharType="begin"/>
      </w:r>
      <w:r>
        <w:instrText xml:space="preserve"> XE "Client - connection-oriented RPC:sequencing rules"</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processing:client - connection-oriented RPC"</w:instrText>
      </w:r>
      <w:r>
        <w:fldChar w:fldCharType="end"/>
      </w:r>
      <w:r>
        <w:fldChar w:fldCharType="begin"/>
      </w:r>
      <w:r>
        <w:instrText xml:space="preserve"> XE "Message processing:client - connectionless RPC"</w:instrText>
      </w:r>
      <w:r>
        <w:fldChar w:fldCharType="end"/>
      </w:r>
      <w:r>
        <w:fldChar w:fldCharType="begin"/>
      </w:r>
      <w:r>
        <w:instrText xml:space="preserve"> XE "Client - connection-oriented RPC:message processing"</w:instrText>
      </w:r>
      <w:r>
        <w:fldChar w:fldCharType="end"/>
      </w:r>
      <w:r>
        <w:fldChar w:fldCharType="begin"/>
      </w:r>
      <w:r>
        <w:instrText xml:space="preserve"> XE "Client - connectionless RPC:message processing"</w:instrText>
      </w:r>
      <w:r>
        <w:fldChar w:fldCharType="end"/>
      </w:r>
    </w:p>
    <w:p w:rsidR="000F2369" w:rsidRDefault="00D06027">
      <w:pPr>
        <w:pStyle w:val="Heading5"/>
      </w:pPr>
      <w:bookmarkStart w:id="511" w:name="section_db9d9b1602ab4eaa949a4d994b847763"/>
      <w:bookmarkStart w:id="512" w:name="_Toc423366004"/>
      <w:r>
        <w:t>Indicating Invalid Octet Stream on Client</w:t>
      </w:r>
      <w:bookmarkEnd w:id="511"/>
      <w:bookmarkEnd w:id="512"/>
    </w:p>
    <w:p w:rsidR="000F2369" w:rsidRDefault="00D06027">
      <w:r>
        <w:t xml:space="preserve">Implementations of these extensions MUST notify higher layers of invalid octet streams, including data consistency check failures, in an implementation-specific way. This may be through returning a status code, throwing an exception, or in some other implementation-specific way that is not defined by this specification. Details on Win32 error codes are specified in </w:t>
      </w:r>
      <w:hyperlink r:id="rId373">
        <w:r>
          <w:rPr>
            <w:rStyle w:val="Hyperlink"/>
          </w:rPr>
          <w:t>[MS-ERREF]</w:t>
        </w:r>
      </w:hyperlink>
      <w:r>
        <w:t>.</w:t>
      </w:r>
    </w:p>
    <w:p w:rsidR="000F2369" w:rsidRDefault="00D06027">
      <w:pPr>
        <w:pStyle w:val="Heading4"/>
      </w:pPr>
      <w:bookmarkStart w:id="513" w:name="section_450aea0d3e314777bec398855af434c6"/>
      <w:bookmarkStart w:id="514" w:name="_Toc423366005"/>
      <w:r>
        <w:t>Timer Events</w:t>
      </w:r>
      <w:bookmarkEnd w:id="513"/>
      <w:bookmarkEnd w:id="514"/>
    </w:p>
    <w:p w:rsidR="000F2369" w:rsidRDefault="00D06027">
      <w:r>
        <w:t>None.</w:t>
      </w:r>
    </w:p>
    <w:p w:rsidR="000F2369" w:rsidRDefault="00D06027">
      <w:pPr>
        <w:pStyle w:val="Heading4"/>
      </w:pPr>
      <w:bookmarkStart w:id="515" w:name="section_97c9183be3e14a3fb522186a91cde48c"/>
      <w:bookmarkStart w:id="516" w:name="_Toc423366006"/>
      <w:r>
        <w:t>Other Local Events</w:t>
      </w:r>
      <w:bookmarkEnd w:id="515"/>
      <w:bookmarkEnd w:id="516"/>
      <w:r>
        <w:fldChar w:fldCharType="begin"/>
      </w:r>
      <w:r>
        <w:instrText xml:space="preserve"> XE "Local events:client - connection-oriented RPC"</w:instrText>
      </w:r>
      <w:r>
        <w:fldChar w:fldCharType="end"/>
      </w:r>
      <w:r>
        <w:fldChar w:fldCharType="begin"/>
      </w:r>
      <w:r>
        <w:instrText xml:space="preserve"> XE "Local events:client - connectionless RPC"</w:instrText>
      </w:r>
      <w:r>
        <w:fldChar w:fldCharType="end"/>
      </w:r>
      <w:r>
        <w:fldChar w:fldCharType="begin"/>
      </w:r>
      <w:r>
        <w:instrText xml:space="preserve"> XE "Client - connection-oriented RPC:local events"</w:instrText>
      </w:r>
      <w:r>
        <w:fldChar w:fldCharType="end"/>
      </w:r>
      <w:r>
        <w:fldChar w:fldCharType="begin"/>
      </w:r>
      <w:r>
        <w:instrText xml:space="preserve"> XE "Client - connectionless RPC:local events"</w:instrText>
      </w:r>
      <w:r>
        <w:fldChar w:fldCharType="end"/>
      </w:r>
    </w:p>
    <w:p w:rsidR="000F2369" w:rsidRDefault="00D06027">
      <w:pPr>
        <w:pStyle w:val="Heading5"/>
      </w:pPr>
      <w:bookmarkStart w:id="517" w:name="section_686eea6dec5a4d62b5bec658b4e094cc"/>
      <w:bookmarkStart w:id="518" w:name="_Toc423366007"/>
      <w:r>
        <w:t>Client Conformant Validation Processing for Response Data</w:t>
      </w:r>
      <w:bookmarkEnd w:id="517"/>
      <w:bookmarkEnd w:id="518"/>
    </w:p>
    <w:p w:rsidR="000F2369" w:rsidRDefault="00D06027">
      <w:r>
        <w:t xml:space="preserve">In target level 5.0 of strict NDR/NDR64 data consistency check, as specified in section </w:t>
      </w:r>
      <w:hyperlink w:anchor="Section_0257781ced9a4f5eb794d199f43d3a02" w:history="1">
        <w:r>
          <w:rPr>
            <w:rStyle w:val="Hyperlink"/>
          </w:rPr>
          <w:t>3.1.1.5.3.2</w:t>
        </w:r>
      </w:hyperlink>
      <w:r>
        <w:t>, implementations of these extensions SHOULD perform the following correlation validation in the client stub if the RPC runtime writes into client-provided memory during unmarshaling.</w:t>
      </w:r>
    </w:p>
    <w:p w:rsidR="000F2369" w:rsidRDefault="00D06027">
      <w:pPr>
        <w:pStyle w:val="Heading6"/>
      </w:pPr>
      <w:bookmarkStart w:id="519" w:name="section_b4741ff0a56943a8a9af5dd3a93052e6"/>
      <w:bookmarkStart w:id="520" w:name="_Toc423366008"/>
      <w:r>
        <w:t>Maximum Count of a Conformant Array Is Dictated by Another Parameter or Field of a Structure</w:t>
      </w:r>
      <w:bookmarkEnd w:id="519"/>
      <w:bookmarkEnd w:id="520"/>
    </w:p>
    <w:p w:rsidR="000F2369" w:rsidRDefault="00D06027">
      <w:r>
        <w:t>This target level of implementation for these extensions MUST:</w:t>
      </w:r>
    </w:p>
    <w:p w:rsidR="000F2369" w:rsidRDefault="00D06027">
      <w:pPr>
        <w:pStyle w:val="ListParagraph"/>
        <w:numPr>
          <w:ilvl w:val="0"/>
          <w:numId w:val="65"/>
        </w:numPr>
      </w:pPr>
      <w:r>
        <w:t xml:space="preserve">Capture the evaluation result of the parameter dictating the conformance before unmarshaling for later use during unmarshaling. </w:t>
      </w:r>
    </w:p>
    <w:p w:rsidR="000F2369" w:rsidRDefault="00D06027">
      <w:pPr>
        <w:pStyle w:val="ListParagraph"/>
        <w:numPr>
          <w:ilvl w:val="0"/>
          <w:numId w:val="65"/>
        </w:numPr>
      </w:pPr>
      <w:r>
        <w:t>Indicate the octet stream as invalid during unmarshaling if the maximum count of the conformant array of the response data exceeds the evaluation result of the parameter dictating the conformance that was previously captured.</w:t>
      </w:r>
    </w:p>
    <w:p w:rsidR="000F2369" w:rsidRDefault="00D06027">
      <w:pPr>
        <w:pStyle w:val="Heading6"/>
      </w:pPr>
      <w:bookmarkStart w:id="521" w:name="section_c500f711b30348518337e5a65dbe064c"/>
      <w:bookmarkStart w:id="522" w:name="_Toc423366009"/>
      <w:r>
        <w:t>Offset and/or Actual Count of a Conformant Array Is Dictated by Another Parameter or Field of a Structure</w:t>
      </w:r>
      <w:bookmarkEnd w:id="521"/>
      <w:bookmarkEnd w:id="522"/>
    </w:p>
    <w:p w:rsidR="000F2369" w:rsidRDefault="00D06027">
      <w:r>
        <w:t>This target level of implementation for these extensions MUST:</w:t>
      </w:r>
    </w:p>
    <w:p w:rsidR="000F2369" w:rsidRDefault="00D06027">
      <w:pPr>
        <w:pStyle w:val="ListParagraph"/>
        <w:numPr>
          <w:ilvl w:val="0"/>
          <w:numId w:val="66"/>
        </w:numPr>
      </w:pPr>
      <w:r>
        <w:t xml:space="preserve">Capture the evaluation result of the parameter dictating the conformance before unmarshaling for later use during unmarshaling. </w:t>
      </w:r>
    </w:p>
    <w:p w:rsidR="000F2369" w:rsidRDefault="00D06027">
      <w:pPr>
        <w:pStyle w:val="ListParagraph"/>
        <w:numPr>
          <w:ilvl w:val="0"/>
          <w:numId w:val="66"/>
        </w:numPr>
      </w:pPr>
      <w:r>
        <w:t>Indicate the octet stream as invalid during unmarshaling if the sum of offset and actual count of the conformant varying array of the response data exceeds the evaluation result of the parameter dictating the conformance that was previously captured.</w:t>
      </w:r>
    </w:p>
    <w:p w:rsidR="000F2369" w:rsidRDefault="00D06027">
      <w:pPr>
        <w:pStyle w:val="Heading6"/>
      </w:pPr>
      <w:bookmarkStart w:id="523" w:name="section_2a0bc36814fb41dfbb2d4ff0f9636d3b"/>
      <w:bookmarkStart w:id="524" w:name="_Toc423366010"/>
      <w:r>
        <w:t>Maximum Count of a Conformant and Varying String Is Dictated by Another Parameter</w:t>
      </w:r>
      <w:bookmarkEnd w:id="523"/>
      <w:bookmarkEnd w:id="524"/>
    </w:p>
    <w:p w:rsidR="000F2369" w:rsidRDefault="00D06027">
      <w:r>
        <w:t>This target level of implementation for these extensions MUST:</w:t>
      </w:r>
    </w:p>
    <w:p w:rsidR="000F2369" w:rsidRDefault="00D06027">
      <w:pPr>
        <w:pStyle w:val="ListParagraph"/>
        <w:numPr>
          <w:ilvl w:val="0"/>
          <w:numId w:val="67"/>
        </w:numPr>
      </w:pPr>
      <w:r>
        <w:t xml:space="preserve">Capture the evaluation result of the parameter dictating the conformance before unmarshaling for later use during unmarshaling. </w:t>
      </w:r>
    </w:p>
    <w:p w:rsidR="000F2369" w:rsidRDefault="00D06027">
      <w:pPr>
        <w:pStyle w:val="ListParagraph"/>
        <w:numPr>
          <w:ilvl w:val="0"/>
          <w:numId w:val="67"/>
        </w:numPr>
      </w:pPr>
      <w:r>
        <w:t>Indicate the octet stream as invalid during unmarshaling if the string length, including terminator, of the response data exceeds the evaluation result of the parameter dictating the conformance that was previously captured.</w:t>
      </w:r>
    </w:p>
    <w:p w:rsidR="000F2369" w:rsidRDefault="00D06027">
      <w:pPr>
        <w:pStyle w:val="Heading6"/>
      </w:pPr>
      <w:bookmarkStart w:id="525" w:name="section_8589a412e4e444628036a01aed6944f3"/>
      <w:bookmarkStart w:id="526" w:name="_Toc423366011"/>
      <w:r>
        <w:t>Maximum Count of Conformant Varying String Is Not Dictated by Other Parameters or Fields</w:t>
      </w:r>
      <w:bookmarkEnd w:id="525"/>
      <w:bookmarkEnd w:id="526"/>
    </w:p>
    <w:p w:rsidR="000F2369" w:rsidRDefault="00D06027">
      <w:r>
        <w:t>This target level of implementation for these extensions MUST:</w:t>
      </w:r>
    </w:p>
    <w:p w:rsidR="000F2369" w:rsidRDefault="00D06027">
      <w:pPr>
        <w:pStyle w:val="ListParagraph"/>
        <w:numPr>
          <w:ilvl w:val="0"/>
          <w:numId w:val="68"/>
        </w:numPr>
      </w:pPr>
      <w:r>
        <w:t xml:space="preserve">Capture the string length, including terminator, before unmarshaling for later use during unmarshaling. </w:t>
      </w:r>
    </w:p>
    <w:p w:rsidR="000F2369" w:rsidRDefault="00D06027">
      <w:pPr>
        <w:pStyle w:val="ListParagraph"/>
        <w:numPr>
          <w:ilvl w:val="0"/>
          <w:numId w:val="68"/>
        </w:numPr>
      </w:pPr>
      <w:r>
        <w:t>Indicate the octet stream as invalid during unmarshaling if the string length, including terminator, of the response data exceeds the evaluation result of the parameter dictating the conformance that was previously captured.</w:t>
      </w:r>
    </w:p>
    <w:p w:rsidR="000F2369" w:rsidRDefault="00D06027">
      <w:pPr>
        <w:pStyle w:val="Heading6"/>
      </w:pPr>
      <w:bookmarkStart w:id="527" w:name="section_eba60778ad06484c94a9b59628e27d8e"/>
      <w:bookmarkStart w:id="528" w:name="_Toc423366012"/>
      <w:r>
        <w:t>Conformant Structure</w:t>
      </w:r>
      <w:bookmarkEnd w:id="527"/>
      <w:bookmarkEnd w:id="528"/>
    </w:p>
    <w:p w:rsidR="000F2369" w:rsidRDefault="00D06027">
      <w:r>
        <w:t>This target level of implementation for these extensions MUST:</w:t>
      </w:r>
    </w:p>
    <w:p w:rsidR="000F2369" w:rsidRDefault="00D06027">
      <w:pPr>
        <w:pStyle w:val="ListParagraph"/>
        <w:numPr>
          <w:ilvl w:val="0"/>
          <w:numId w:val="69"/>
        </w:numPr>
      </w:pPr>
      <w:r>
        <w:t xml:space="preserve">Capture the evaluation result of the field dictating the conformance before unmarshaling for later use during unmarshaling. </w:t>
      </w:r>
    </w:p>
    <w:p w:rsidR="000F2369" w:rsidRDefault="00D06027">
      <w:pPr>
        <w:pStyle w:val="ListParagraph"/>
        <w:numPr>
          <w:ilvl w:val="0"/>
          <w:numId w:val="69"/>
        </w:numPr>
      </w:pPr>
      <w:r>
        <w:t>Indicate the octet stream as invalid during unmarshaling if the maximum count of the conformant structure of the response data exceeds the evaluation result of the field dictating the conformance that was previously captured.</w:t>
      </w:r>
    </w:p>
    <w:p w:rsidR="000F2369" w:rsidRDefault="00D06027">
      <w:pPr>
        <w:pStyle w:val="Heading6"/>
      </w:pPr>
      <w:bookmarkStart w:id="529" w:name="section_2de6a6bd967d4780857ad3266591c2d8"/>
      <w:bookmarkStart w:id="530" w:name="_Toc423366013"/>
      <w:r>
        <w:t>Conformant Varying Structure</w:t>
      </w:r>
      <w:bookmarkEnd w:id="529"/>
      <w:bookmarkEnd w:id="530"/>
    </w:p>
    <w:p w:rsidR="000F2369" w:rsidRDefault="00D06027">
      <w:r>
        <w:t>This target level of implementation for these extensions MUST:</w:t>
      </w:r>
    </w:p>
    <w:p w:rsidR="000F2369" w:rsidRDefault="00D06027">
      <w:pPr>
        <w:pStyle w:val="ListParagraph"/>
        <w:numPr>
          <w:ilvl w:val="0"/>
          <w:numId w:val="70"/>
        </w:numPr>
      </w:pPr>
      <w:r>
        <w:t xml:space="preserve">Capture the evaluation result of the field dictating the conformance before unmarshaling for later use during unmarshaling. </w:t>
      </w:r>
    </w:p>
    <w:p w:rsidR="000F2369" w:rsidRDefault="00D06027">
      <w:pPr>
        <w:pStyle w:val="ListParagraph"/>
        <w:numPr>
          <w:ilvl w:val="0"/>
          <w:numId w:val="70"/>
        </w:numPr>
      </w:pPr>
      <w:r>
        <w:t>Indicate the octet stream as invalid during unmarshaling if the sum of offset and actual count of the conformant varying structure from the response data exceeds the evaluation result of the field dictating the conformance that was previously captured.</w:t>
      </w:r>
      <w:bookmarkStart w:id="531"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531"/>
    </w:p>
    <w:p w:rsidR="000F2369" w:rsidRDefault="00D06027">
      <w:pPr>
        <w:pStyle w:val="Heading3"/>
      </w:pPr>
      <w:bookmarkStart w:id="532" w:name="section_9b7f01b0099742f199374c72aa378f20"/>
      <w:bookmarkStart w:id="533" w:name="_Toc423366014"/>
      <w:r>
        <w:t>Server Details</w:t>
      </w:r>
      <w:bookmarkEnd w:id="532"/>
      <w:bookmarkEnd w:id="533"/>
    </w:p>
    <w:p w:rsidR="000F2369" w:rsidRDefault="00D06027">
      <w:pPr>
        <w:pStyle w:val="Heading4"/>
      </w:pPr>
      <w:bookmarkStart w:id="534" w:name="section_c96baffc35d5461aba58acf12ffdf6e1"/>
      <w:bookmarkStart w:id="535" w:name="_Toc423366015"/>
      <w:r>
        <w:t>Abstract Data Model</w:t>
      </w:r>
      <w:bookmarkEnd w:id="534"/>
      <w:bookmarkEnd w:id="535"/>
      <w:r>
        <w:fldChar w:fldCharType="begin"/>
      </w:r>
      <w:r>
        <w:instrText xml:space="preserve"> XE "Data model - abstract:server - connection-oriented RPC"</w:instrText>
      </w:r>
      <w:r>
        <w:fldChar w:fldCharType="end"/>
      </w:r>
      <w:r>
        <w:fldChar w:fldCharType="begin"/>
      </w:r>
      <w:r>
        <w:instrText xml:space="preserve"> XE "Data model - abstract:server - connectionless RPC"</w:instrText>
      </w:r>
      <w:r>
        <w:fldChar w:fldCharType="end"/>
      </w:r>
      <w:r>
        <w:fldChar w:fldCharType="begin"/>
      </w:r>
      <w:r>
        <w:instrText xml:space="preserve"> XE "Abstract data model:server - connection-oriented RPC"</w:instrText>
      </w:r>
      <w:r>
        <w:fldChar w:fldCharType="end"/>
      </w:r>
      <w:r>
        <w:fldChar w:fldCharType="begin"/>
      </w:r>
      <w:r>
        <w:instrText xml:space="preserve"> XE "Abstract data model:server - connectionless RPC"</w:instrText>
      </w:r>
      <w:r>
        <w:fldChar w:fldCharType="end"/>
      </w:r>
      <w:r>
        <w:fldChar w:fldCharType="begin"/>
      </w:r>
      <w:r>
        <w:instrText xml:space="preserve"> XE "Server - connection-oriented RPC:abstract data model"</w:instrText>
      </w:r>
      <w:r>
        <w:fldChar w:fldCharType="end"/>
      </w:r>
      <w:r>
        <w:fldChar w:fldCharType="begin"/>
      </w:r>
      <w:r>
        <w:instrText xml:space="preserve"> XE "Server - connectionless RPC:abstract data model"</w:instrText>
      </w:r>
      <w:r>
        <w:fldChar w:fldCharType="end"/>
      </w:r>
    </w:p>
    <w:p w:rsidR="000F2369" w:rsidRDefault="00D06027">
      <w:r>
        <w:t>This section specifies the elements of the abstract data model that are common between servers for connectionless RPC and connection-oriented RPC protocol variants.</w:t>
      </w:r>
    </w:p>
    <w:p w:rsidR="000F2369" w:rsidRDefault="00D06027">
      <w:pPr>
        <w:pStyle w:val="Heading5"/>
      </w:pPr>
      <w:bookmarkStart w:id="536" w:name="section_ade647cdb0384f7ca2d210be57445367"/>
      <w:bookmarkStart w:id="537" w:name="_Toc423366016"/>
      <w:r>
        <w:t>Table of Security Providers</w:t>
      </w:r>
      <w:bookmarkEnd w:id="536"/>
      <w:bookmarkEnd w:id="537"/>
    </w:p>
    <w:p w:rsidR="000F2369" w:rsidRDefault="00D06027">
      <w:r>
        <w:rPr>
          <w:b/>
        </w:rPr>
        <w:t>Table of Security Providers</w:t>
      </w:r>
      <w:r>
        <w:t xml:space="preserve">: A server implementation MUST maintain an abstraction of a </w:t>
      </w:r>
      <w:r>
        <w:rPr>
          <w:b/>
        </w:rPr>
        <w:t>Table of Security Providers</w:t>
      </w:r>
      <w:r>
        <w:t xml:space="preserve"> indexed by Security Provider value as defined in section </w:t>
      </w:r>
      <w:hyperlink w:anchor="Section_d4097450c62f484b872fddf59a7a0d36" w:history="1">
        <w:r>
          <w:rPr>
            <w:rStyle w:val="Hyperlink"/>
          </w:rPr>
          <w:t>2.2.1.1.7</w:t>
        </w:r>
      </w:hyperlink>
      <w:r>
        <w:t>. The table MUST have fields for security provider and principal name.</w:t>
      </w:r>
    </w:p>
    <w:p w:rsidR="000F2369" w:rsidRDefault="00D06027">
      <w:r>
        <w:t xml:space="preserve">Higher-level protocols indicate to the RPC runtime when to add rows to the </w:t>
      </w:r>
      <w:r>
        <w:rPr>
          <w:b/>
        </w:rPr>
        <w:t>Table of Security Providers</w:t>
      </w:r>
      <w:r>
        <w:t xml:space="preserve"> using implementation-specific APIs. Once a row has been added to the Table of Security Providers it cannot be removed or modified.</w:t>
      </w:r>
    </w:p>
    <w:p w:rsidR="000F2369" w:rsidRDefault="00D06027">
      <w:r>
        <w:t xml:space="preserve">Many PDUs that arrive at a server have a field that selects a Security Provider (also called an authentication type). These extensions MUST use the Security Provider in the PDU as a selector in the </w:t>
      </w:r>
      <w:r>
        <w:rPr>
          <w:b/>
        </w:rPr>
        <w:t>Table of Security Providers</w:t>
      </w:r>
      <w:r>
        <w:t xml:space="preserve"> to route the PDU for processing to the correct security provider.</w:t>
      </w:r>
    </w:p>
    <w:p w:rsidR="000F2369" w:rsidRDefault="00D06027">
      <w:pPr>
        <w:pStyle w:val="Heading4"/>
      </w:pPr>
      <w:bookmarkStart w:id="538" w:name="section_43f5047325854f0ea6631a5334a5d64a"/>
      <w:bookmarkStart w:id="539" w:name="_Toc423366017"/>
      <w:r>
        <w:t>Timers</w:t>
      </w:r>
      <w:bookmarkEnd w:id="538"/>
      <w:bookmarkEnd w:id="539"/>
      <w:r>
        <w:fldChar w:fldCharType="begin"/>
      </w:r>
      <w:r>
        <w:instrText xml:space="preserve"> XE "Timers:server - connection-oriented RPC"</w:instrText>
      </w:r>
      <w:r>
        <w:fldChar w:fldCharType="end"/>
      </w:r>
      <w:r>
        <w:fldChar w:fldCharType="begin"/>
      </w:r>
      <w:r>
        <w:instrText xml:space="preserve"> XE "Timers:server - connectionless RPC"</w:instrText>
      </w:r>
      <w:r>
        <w:fldChar w:fldCharType="end"/>
      </w:r>
      <w:r>
        <w:fldChar w:fldCharType="begin"/>
      </w:r>
      <w:r>
        <w:instrText xml:space="preserve"> XE "Server - connection-oriented RPC:timers"</w:instrText>
      </w:r>
      <w:r>
        <w:fldChar w:fldCharType="end"/>
      </w:r>
      <w:r>
        <w:fldChar w:fldCharType="begin"/>
      </w:r>
      <w:r>
        <w:instrText xml:space="preserve"> XE "Server - connectionless RPC:timers"</w:instrText>
      </w:r>
      <w:r>
        <w:fldChar w:fldCharType="end"/>
      </w:r>
    </w:p>
    <w:p w:rsidR="000F2369" w:rsidRDefault="00D06027">
      <w:r>
        <w:t>There are no timers that are common between servers for connectionless RPC and connection-oriented RPC protocol variants.</w:t>
      </w:r>
    </w:p>
    <w:p w:rsidR="000F2369" w:rsidRDefault="00D06027">
      <w:pPr>
        <w:pStyle w:val="Heading4"/>
      </w:pPr>
      <w:bookmarkStart w:id="540" w:name="section_6bf6e1da799d437492e22fb53afac288"/>
      <w:bookmarkStart w:id="541" w:name="_Toc423366018"/>
      <w:r>
        <w:t>Initialization</w:t>
      </w:r>
      <w:bookmarkEnd w:id="540"/>
      <w:bookmarkEnd w:id="541"/>
      <w:r>
        <w:fldChar w:fldCharType="begin"/>
      </w:r>
      <w:r>
        <w:instrText xml:space="preserve"> XE "Initialization:server - connection-oriented RPC"</w:instrText>
      </w:r>
      <w:r>
        <w:fldChar w:fldCharType="end"/>
      </w:r>
      <w:r>
        <w:fldChar w:fldCharType="begin"/>
      </w:r>
      <w:r>
        <w:instrText xml:space="preserve"> XE "Initialization:server - connectionless RPC"</w:instrText>
      </w:r>
      <w:r>
        <w:fldChar w:fldCharType="end"/>
      </w:r>
      <w:r>
        <w:fldChar w:fldCharType="begin"/>
      </w:r>
      <w:r>
        <w:instrText xml:space="preserve"> XE "Server - connection-oriented RPC:initialization"</w:instrText>
      </w:r>
      <w:r>
        <w:fldChar w:fldCharType="end"/>
      </w:r>
      <w:r>
        <w:fldChar w:fldCharType="begin"/>
      </w:r>
      <w:r>
        <w:instrText xml:space="preserve"> XE "Server - connectionless RPC:initialization"</w:instrText>
      </w:r>
      <w:r>
        <w:fldChar w:fldCharType="end"/>
      </w:r>
    </w:p>
    <w:p w:rsidR="000F2369" w:rsidRDefault="00D06027">
      <w:pPr>
        <w:pStyle w:val="Heading5"/>
      </w:pPr>
      <w:bookmarkStart w:id="542" w:name="section_529b292f9ef446d6bf365639e688e0ca"/>
      <w:bookmarkStart w:id="543" w:name="_Toc423366019"/>
      <w:r>
        <w:t>Delay Use of Protocol Sequences on the Endpoint Mapper</w:t>
      </w:r>
      <w:bookmarkEnd w:id="542"/>
      <w:bookmarkEnd w:id="543"/>
    </w:p>
    <w:p w:rsidR="000F2369" w:rsidRDefault="00D06027">
      <w:r>
        <w:t xml:space="preserve">On a system that supports a given protocol sequence, these extensions explicitly allow an endpoint mapper instance to delay listening on that protocol sequence until at least one server using dynamic endpoints on the system is listening on that protocol sequence. </w:t>
      </w:r>
    </w:p>
    <w:p w:rsidR="000F2369" w:rsidRDefault="00D06027">
      <w:r>
        <w:t>Even though a system is fully capable of using a protocol sequence, it MAY choose not to listen on a particular protocol sequence when no server is using it. Therefore, a client implementation of these extensions MUST NOT assume that a system that is not listening on a particular protocol sequence is necessarily incapable of supporting that protocol sequence.</w:t>
      </w:r>
      <w:bookmarkStart w:id="544"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544"/>
    </w:p>
    <w:p w:rsidR="000F2369" w:rsidRDefault="00D06027">
      <w:pPr>
        <w:pStyle w:val="Heading4"/>
      </w:pPr>
      <w:bookmarkStart w:id="545" w:name="section_7fc33232493a430c9310abff0cba772f"/>
      <w:bookmarkStart w:id="546" w:name="_Toc423366020"/>
      <w:r>
        <w:t>Higher-Layer Triggered Events</w:t>
      </w:r>
      <w:bookmarkEnd w:id="545"/>
      <w:bookmarkEnd w:id="546"/>
    </w:p>
    <w:p w:rsidR="000F2369" w:rsidRDefault="00D06027">
      <w:pPr>
        <w:pStyle w:val="Heading5"/>
      </w:pPr>
      <w:bookmarkStart w:id="547" w:name="section_0ceefe4c0d7a423fbcd054e821767f89"/>
      <w:bookmarkStart w:id="548" w:name="_Toc423366021"/>
      <w:r>
        <w:t>Retrieve Protocol Sequence</w:t>
      </w:r>
      <w:bookmarkEnd w:id="547"/>
      <w:bookmarkEnd w:id="548"/>
      <w:r>
        <w:fldChar w:fldCharType="begin"/>
      </w:r>
      <w:r>
        <w:instrText xml:space="preserve"> XE "Triggered events - higher-layer:server - connection-oriented RPC:retrieve protocol sequence"</w:instrText>
      </w:r>
      <w:r>
        <w:fldChar w:fldCharType="end"/>
      </w:r>
      <w:r>
        <w:fldChar w:fldCharType="begin"/>
      </w:r>
      <w:r>
        <w:instrText xml:space="preserve"> XE "Triggered events - higher-layer:server - connectionless RPC:retrieve protocol sequence"</w:instrText>
      </w:r>
      <w:r>
        <w:fldChar w:fldCharType="end"/>
      </w:r>
      <w:r>
        <w:fldChar w:fldCharType="begin"/>
      </w:r>
      <w:r>
        <w:instrText xml:space="preserve"> XE "Higher-layer triggered events:server - connection-oriented RPC:retrieve protocol sequence"</w:instrText>
      </w:r>
      <w:r>
        <w:fldChar w:fldCharType="end"/>
      </w:r>
      <w:r>
        <w:fldChar w:fldCharType="begin"/>
      </w:r>
      <w:r>
        <w:instrText xml:space="preserve"> XE "Higher-layer triggered events:server - connectionless RPC:retrieve protocol sequence"</w:instrText>
      </w:r>
      <w:r>
        <w:fldChar w:fldCharType="end"/>
      </w:r>
      <w:r>
        <w:fldChar w:fldCharType="begin"/>
      </w:r>
      <w:r>
        <w:instrText xml:space="preserve"> XE "Server - connection-oriented RPC:higher-layer triggered events:retrieve protocol sequence"</w:instrText>
      </w:r>
      <w:r>
        <w:fldChar w:fldCharType="end"/>
      </w:r>
      <w:r>
        <w:fldChar w:fldCharType="begin"/>
      </w:r>
      <w:r>
        <w:instrText xml:space="preserve"> XE "Server - connectionless RPC:higher-layer triggered events:retrieve protocol sequence"</w:instrText>
      </w:r>
      <w:r>
        <w:fldChar w:fldCharType="end"/>
      </w:r>
    </w:p>
    <w:p w:rsidR="000F2369" w:rsidRDefault="00D06027">
      <w:r>
        <w:t xml:space="preserve">Implementations of these extensions MUST export to higher-layer protocols the capability to retrieve the protocol sequence used for a particular remote procedure call (RPC). This information is available using a binding handle as specified in </w:t>
      </w:r>
      <w:hyperlink r:id="rId374">
        <w:r>
          <w:rPr>
            <w:rStyle w:val="Hyperlink"/>
          </w:rPr>
          <w:t>[C706]</w:t>
        </w:r>
      </w:hyperlink>
      <w:r>
        <w:t xml:space="preserve"> section 6.2.1. Section </w:t>
      </w:r>
      <w:hyperlink w:anchor="Section_472083a956f14d81a208d18aef68c101" w:history="1">
        <w:r>
          <w:rPr>
            <w:rStyle w:val="Hyperlink"/>
          </w:rPr>
          <w:t>2.1</w:t>
        </w:r>
      </w:hyperlink>
      <w:r>
        <w:t xml:space="preserve"> specifies the protocol sequence strings corresponding to RPC transports.</w:t>
      </w:r>
    </w:p>
    <w:p w:rsidR="000F2369" w:rsidRDefault="00D06027">
      <w:pPr>
        <w:pStyle w:val="Heading5"/>
      </w:pPr>
      <w:bookmarkStart w:id="549" w:name="section_3082a32cddfa4023b587e0956c6068d9"/>
      <w:bookmarkStart w:id="550" w:name="_Toc423366022"/>
      <w:r>
        <w:t>Adding Elements to the Table of Security Providers</w:t>
      </w:r>
      <w:bookmarkEnd w:id="549"/>
      <w:bookmarkEnd w:id="550"/>
      <w:r>
        <w:fldChar w:fldCharType="begin"/>
      </w:r>
      <w:r>
        <w:instrText xml:space="preserve"> XE "Triggered events - higher-layer:server - connection-oriented RPC:table of security providers - adding elements"</w:instrText>
      </w:r>
      <w:r>
        <w:fldChar w:fldCharType="end"/>
      </w:r>
      <w:r>
        <w:fldChar w:fldCharType="begin"/>
      </w:r>
      <w:r>
        <w:instrText xml:space="preserve"> XE "Triggered events - higher-layer:server - connectionless RPC:table of security providers - adding elements"</w:instrText>
      </w:r>
      <w:r>
        <w:fldChar w:fldCharType="end"/>
      </w:r>
      <w:r>
        <w:fldChar w:fldCharType="begin"/>
      </w:r>
      <w:r>
        <w:instrText xml:space="preserve"> XE "Higher-layer triggered events:server - connection-oriented RPC:table of security providers - adding elements"</w:instrText>
      </w:r>
      <w:r>
        <w:fldChar w:fldCharType="end"/>
      </w:r>
      <w:r>
        <w:fldChar w:fldCharType="begin"/>
      </w:r>
      <w:r>
        <w:instrText xml:space="preserve"> XE "Higher-layer triggered events:server - connectionless RPC:table of security providers - adding elements"</w:instrText>
      </w:r>
      <w:r>
        <w:fldChar w:fldCharType="end"/>
      </w:r>
      <w:r>
        <w:fldChar w:fldCharType="begin"/>
      </w:r>
      <w:r>
        <w:instrText xml:space="preserve"> XE "Server - connection-oriented RPC:higher-layer triggered events:table of security providers - adding elements"</w:instrText>
      </w:r>
      <w:r>
        <w:fldChar w:fldCharType="end"/>
      </w:r>
      <w:r>
        <w:fldChar w:fldCharType="begin"/>
      </w:r>
      <w:r>
        <w:instrText xml:space="preserve"> XE "Server - connectionless RPC:higher-layer triggered events:table of security providers - adding elements"</w:instrText>
      </w:r>
      <w:r>
        <w:fldChar w:fldCharType="end"/>
      </w:r>
    </w:p>
    <w:p w:rsidR="000F2369" w:rsidRDefault="00D06027">
      <w:r>
        <w:t>A higher-level protocol on the server can modify the Table of Security Providers to specify the security providers that can be used to provide security for the context.</w:t>
      </w:r>
    </w:p>
    <w:p w:rsidR="000F2369" w:rsidRDefault="00D06027">
      <w:pPr>
        <w:pStyle w:val="ListParagraph"/>
        <w:numPr>
          <w:ilvl w:val="0"/>
          <w:numId w:val="71"/>
        </w:numPr>
      </w:pPr>
      <w:r>
        <w:t>The higher-layer protocol MUST specify a valid Security Provider value.</w:t>
      </w:r>
    </w:p>
    <w:p w:rsidR="000F2369" w:rsidRDefault="00D06027">
      <w:pPr>
        <w:pStyle w:val="ListParagraph"/>
        <w:numPr>
          <w:ilvl w:val="0"/>
          <w:numId w:val="71"/>
        </w:numPr>
      </w:pPr>
      <w:r>
        <w:t xml:space="preserve">The higher-layer protocol MAY specify a server principal name depending on the requirements of the security provider being added. </w:t>
      </w:r>
    </w:p>
    <w:p w:rsidR="000F2369" w:rsidRDefault="00D06027">
      <w:pPr>
        <w:pStyle w:val="ListParagraph"/>
        <w:numPr>
          <w:ilvl w:val="0"/>
          <w:numId w:val="71"/>
        </w:numPr>
      </w:pPr>
      <w:r>
        <w:t xml:space="preserve">If the Security Provider value specified is valid, return </w:t>
      </w:r>
      <w:r>
        <w:rPr>
          <w:b/>
        </w:rPr>
        <w:t>RPC_S_OK</w:t>
      </w:r>
      <w:r>
        <w:t xml:space="preserve">(0x00000000). Otherwise, return </w:t>
      </w:r>
      <w:r>
        <w:rPr>
          <w:b/>
        </w:rPr>
        <w:t>RPC_S_UNKNOWN_AUTHN_SERVICE</w:t>
      </w:r>
      <w:r>
        <w:t xml:space="preserve"> (0x000006D3). </w:t>
      </w:r>
    </w:p>
    <w:p w:rsidR="000F2369" w:rsidRDefault="00D06027">
      <w:pPr>
        <w:pStyle w:val="Heading4"/>
      </w:pPr>
      <w:bookmarkStart w:id="551" w:name="section_9b9297bf4a794da09528472204aaf184"/>
      <w:bookmarkStart w:id="552" w:name="_Toc423366023"/>
      <w:r>
        <w:t>Message Processing Events and Sequencing Rules</w:t>
      </w:r>
      <w:bookmarkEnd w:id="551"/>
      <w:bookmarkEnd w:id="552"/>
      <w:r>
        <w:fldChar w:fldCharType="begin"/>
      </w:r>
      <w:r>
        <w:instrText xml:space="preserve"> XE "Sequencing rules:server - connection-oriented RPC"</w:instrText>
      </w:r>
      <w:r>
        <w:fldChar w:fldCharType="end"/>
      </w:r>
      <w:r>
        <w:fldChar w:fldCharType="begin"/>
      </w:r>
      <w:r>
        <w:instrText xml:space="preserve"> XE "Sequencing rules:server - connectionless RPC"</w:instrText>
      </w:r>
      <w:r>
        <w:fldChar w:fldCharType="end"/>
      </w:r>
      <w:r>
        <w:fldChar w:fldCharType="begin"/>
      </w:r>
      <w:r>
        <w:instrText xml:space="preserve"> XE "Server - connection-oriented RPC:sequencing rules"</w:instrText>
      </w:r>
      <w:r>
        <w:fldChar w:fldCharType="end"/>
      </w:r>
      <w:r>
        <w:fldChar w:fldCharType="begin"/>
      </w:r>
      <w:r>
        <w:instrText xml:space="preserve"> XE "Server - connectionless RPC:sequencing rules"</w:instrText>
      </w:r>
      <w:r>
        <w:fldChar w:fldCharType="end"/>
      </w:r>
      <w:r>
        <w:fldChar w:fldCharType="begin"/>
      </w:r>
      <w:r>
        <w:instrText xml:space="preserve"> XE "Message processing:server - connection-oriented RPC"</w:instrText>
      </w:r>
      <w:r>
        <w:fldChar w:fldCharType="end"/>
      </w:r>
      <w:r>
        <w:fldChar w:fldCharType="begin"/>
      </w:r>
      <w:r>
        <w:instrText xml:space="preserve"> XE "Message processing:server - connectionless RPC"</w:instrText>
      </w:r>
      <w:r>
        <w:fldChar w:fldCharType="end"/>
      </w:r>
      <w:r>
        <w:fldChar w:fldCharType="begin"/>
      </w:r>
      <w:r>
        <w:instrText xml:space="preserve"> XE "Server - connection-oriented RPC:message processing"</w:instrText>
      </w:r>
      <w:r>
        <w:fldChar w:fldCharType="end"/>
      </w:r>
      <w:r>
        <w:fldChar w:fldCharType="begin"/>
      </w:r>
      <w:r>
        <w:instrText xml:space="preserve"> XE "Server - connectionless RPC:message processing"</w:instrText>
      </w:r>
      <w:r>
        <w:fldChar w:fldCharType="end"/>
      </w:r>
    </w:p>
    <w:p w:rsidR="000F2369" w:rsidRDefault="00D06027">
      <w:pPr>
        <w:pStyle w:val="Heading5"/>
      </w:pPr>
      <w:bookmarkStart w:id="553" w:name="section_c5b5fedb88c9498c88ff05c47250b559"/>
      <w:bookmarkStart w:id="554" w:name="_Toc423366024"/>
      <w:r>
        <w:t>Server Stub Memory Allocation Limit</w:t>
      </w:r>
      <w:bookmarkEnd w:id="553"/>
      <w:bookmarkEnd w:id="554"/>
    </w:p>
    <w:p w:rsidR="000F2369" w:rsidRDefault="00D06027">
      <w:r>
        <w:t>An implementation MAY</w:t>
      </w:r>
      <w:bookmarkStart w:id="555"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555"/>
      <w:r>
        <w:t xml:space="preserve"> choose to limit the size of server stub memory allocation.</w:t>
      </w:r>
    </w:p>
    <w:p w:rsidR="000F2369" w:rsidRDefault="00D06027">
      <w:pPr>
        <w:pStyle w:val="Heading5"/>
      </w:pPr>
      <w:bookmarkStart w:id="556" w:name="section_46820f2c8300454ab9d86bc23dea1e83"/>
      <w:bookmarkStart w:id="557" w:name="_Toc423366025"/>
      <w:r>
        <w:t>Indicating Invalid Octet Stream in Server</w:t>
      </w:r>
      <w:bookmarkEnd w:id="556"/>
      <w:bookmarkEnd w:id="557"/>
    </w:p>
    <w:p w:rsidR="000F2369" w:rsidRDefault="00D06027">
      <w:r>
        <w:t xml:space="preserve">When the RPC runtime determines that a network octet stream is invalid, it MUST indicate the failure to the client. The form of the indication is dependent on whether the RPC protocol variant used is connection-oriented or connectionless. For information about how a connection-oriented protocol variant returns a server unmarshaling failure to the client, see section </w:t>
      </w:r>
      <w:hyperlink w:anchor="Section_dbe2f81d289c4c4b9c4607883a4ca680" w:history="1">
        <w:r>
          <w:rPr>
            <w:rStyle w:val="Hyperlink"/>
          </w:rPr>
          <w:t>3.3.3.4.1</w:t>
        </w:r>
      </w:hyperlink>
      <w:r>
        <w:t xml:space="preserve">. For information about how a connectionless protocol variant returns a server unmarshaling failure to the client, see section </w:t>
      </w:r>
      <w:hyperlink w:anchor="Section_9232c65258d14bb9b33bd7f8d6918cea" w:history="1">
        <w:r>
          <w:rPr>
            <w:rStyle w:val="Hyperlink"/>
          </w:rPr>
          <w:t>3.2.3.5.1</w:t>
        </w:r>
      </w:hyperlink>
      <w:r>
        <w:t>. In either case, the status code returned MUST be 0x6f7.</w:t>
      </w:r>
    </w:p>
    <w:p w:rsidR="000F2369" w:rsidRDefault="00D06027">
      <w:r>
        <w:t xml:space="preserve">Details about Win32 error codes are specified in </w:t>
      </w:r>
      <w:hyperlink r:id="rId375">
        <w:r>
          <w:rPr>
            <w:rStyle w:val="Hyperlink"/>
          </w:rPr>
          <w:t>[MS-ERREF]</w:t>
        </w:r>
      </w:hyperlink>
      <w:r>
        <w:t>.</w:t>
      </w:r>
    </w:p>
    <w:p w:rsidR="000F2369" w:rsidRDefault="00D06027">
      <w:pPr>
        <w:pStyle w:val="Heading5"/>
      </w:pPr>
      <w:bookmarkStart w:id="558" w:name="section_68123428ebee4a30842e6c9212afe931"/>
      <w:bookmarkStart w:id="559" w:name="_Toc423366026"/>
      <w:r>
        <w:t>Interpretation of Tower Encodings</w:t>
      </w:r>
      <w:bookmarkEnd w:id="558"/>
      <w:bookmarkEnd w:id="559"/>
    </w:p>
    <w:p w:rsidR="000F2369" w:rsidRDefault="00D06027">
      <w:r>
        <w:t xml:space="preserve">These extensions change some details on how the tower encodings, as specified in </w:t>
      </w:r>
      <w:hyperlink r:id="rId376">
        <w:r>
          <w:rPr>
            <w:rStyle w:val="Hyperlink"/>
          </w:rPr>
          <w:t>[C706]</w:t>
        </w:r>
      </w:hyperlink>
      <w:r>
        <w:t xml:space="preserve"> Appendix L, are interpreted. All provisions specified in [C706] that are not specifically overridden here are assumed to be the same as specified in [C706]. </w:t>
      </w:r>
    </w:p>
    <w:p w:rsidR="000F2369" w:rsidRDefault="00D06027">
      <w:pPr>
        <w:pStyle w:val="ListParagraph"/>
        <w:numPr>
          <w:ilvl w:val="0"/>
          <w:numId w:val="72"/>
        </w:numPr>
      </w:pPr>
      <w:r>
        <w:t>Implementations of these extensions MUST ignore the network address portion of the tower. Therefore, the endpoint mapper MUST only accept interface registration of interfaces that are running locally on the machine.</w:t>
      </w:r>
    </w:p>
    <w:p w:rsidR="000F2369" w:rsidRDefault="00D06027">
      <w:pPr>
        <w:pStyle w:val="ListParagraph"/>
        <w:numPr>
          <w:ilvl w:val="0"/>
          <w:numId w:val="72"/>
        </w:numPr>
      </w:pPr>
      <w:r>
        <w:t>As specified, [C706] allows for any number of floors in the tower encoding. Implementations of these extensions SHOULD reject towers with more than six floors.</w:t>
      </w:r>
    </w:p>
    <w:p w:rsidR="000F2369" w:rsidRDefault="00D06027">
      <w:pPr>
        <w:pStyle w:val="Heading4"/>
      </w:pPr>
      <w:bookmarkStart w:id="560" w:name="section_080bd1d4655944e2b68c12ff01dc9c34"/>
      <w:bookmarkStart w:id="561" w:name="_Toc423366027"/>
      <w:r>
        <w:t>Timer Events</w:t>
      </w:r>
      <w:bookmarkEnd w:id="560"/>
      <w:bookmarkEnd w:id="561"/>
      <w:r>
        <w:fldChar w:fldCharType="begin"/>
      </w:r>
      <w:r>
        <w:instrText xml:space="preserve"> XE "Timer events:server - connection-oriented RPC"</w:instrText>
      </w:r>
      <w:r>
        <w:fldChar w:fldCharType="end"/>
      </w:r>
      <w:r>
        <w:fldChar w:fldCharType="begin"/>
      </w:r>
      <w:r>
        <w:instrText xml:space="preserve"> XE "Timer events:server - connectionless RPC"</w:instrText>
      </w:r>
      <w:r>
        <w:fldChar w:fldCharType="end"/>
      </w:r>
      <w:r>
        <w:fldChar w:fldCharType="begin"/>
      </w:r>
      <w:r>
        <w:instrText xml:space="preserve"> XE "Server - connection-oriented RPC:timer events"</w:instrText>
      </w:r>
      <w:r>
        <w:fldChar w:fldCharType="end"/>
      </w:r>
      <w:r>
        <w:fldChar w:fldCharType="begin"/>
      </w:r>
      <w:r>
        <w:instrText xml:space="preserve"> XE "Server - connectionless RPC:timer events"</w:instrText>
      </w:r>
      <w:r>
        <w:fldChar w:fldCharType="end"/>
      </w:r>
    </w:p>
    <w:p w:rsidR="000F2369" w:rsidRDefault="00D06027">
      <w:r>
        <w:t>There are no timer events that are common between servers for connectionless RPC and connection-oriented RPC protocol variants.</w:t>
      </w:r>
    </w:p>
    <w:p w:rsidR="000F2369" w:rsidRDefault="00D06027">
      <w:pPr>
        <w:pStyle w:val="Heading4"/>
      </w:pPr>
      <w:bookmarkStart w:id="562" w:name="section_ac8d5bd4701348b7bc8de33c0ded5cd8"/>
      <w:bookmarkStart w:id="563" w:name="_Toc423366028"/>
      <w:r>
        <w:t>Other Local Events</w:t>
      </w:r>
      <w:bookmarkEnd w:id="562"/>
      <w:bookmarkEnd w:id="563"/>
      <w:r>
        <w:fldChar w:fldCharType="begin"/>
      </w:r>
      <w:r>
        <w:instrText xml:space="preserve"> XE "Local events:server - connection-oriented RPC"</w:instrText>
      </w:r>
      <w:r>
        <w:fldChar w:fldCharType="end"/>
      </w:r>
      <w:r>
        <w:fldChar w:fldCharType="begin"/>
      </w:r>
      <w:r>
        <w:instrText xml:space="preserve"> XE "Local events:server - connectionless RPC"</w:instrText>
      </w:r>
      <w:r>
        <w:fldChar w:fldCharType="end"/>
      </w:r>
      <w:r>
        <w:fldChar w:fldCharType="begin"/>
      </w:r>
      <w:r>
        <w:instrText xml:space="preserve"> XE "Server - connection-oriented RPC:local events"</w:instrText>
      </w:r>
      <w:r>
        <w:fldChar w:fldCharType="end"/>
      </w:r>
      <w:r>
        <w:fldChar w:fldCharType="begin"/>
      </w:r>
      <w:r>
        <w:instrText xml:space="preserve"> XE "Server - connectionless RPC:local events"</w:instrText>
      </w:r>
      <w:r>
        <w:fldChar w:fldCharType="end"/>
      </w:r>
    </w:p>
    <w:p w:rsidR="000F2369" w:rsidRDefault="00D06027">
      <w:r>
        <w:t>There are no other local events that are common between servers for connectionless RPC and connection-oriented RPC protocol variants.</w:t>
      </w:r>
    </w:p>
    <w:p w:rsidR="000F2369" w:rsidRDefault="00D06027">
      <w:pPr>
        <w:pStyle w:val="Heading2"/>
      </w:pPr>
      <w:bookmarkStart w:id="564" w:name="section_fc040ff5dc2c4684bc6162d64153cce0"/>
      <w:bookmarkStart w:id="565" w:name="_Toc423366029"/>
      <w:r>
        <w:t>Connectionless RPC Protocol Details</w:t>
      </w:r>
      <w:bookmarkEnd w:id="564"/>
      <w:bookmarkEnd w:id="565"/>
      <w:r>
        <w:fldChar w:fldCharType="begin"/>
      </w:r>
      <w:r>
        <w:instrText xml:space="preserve"> XE "Connectionless RPC - overview"</w:instrText>
      </w:r>
      <w:r>
        <w:fldChar w:fldCharType="end"/>
      </w:r>
    </w:p>
    <w:p w:rsidR="000F2369" w:rsidRDefault="00D06027">
      <w:r>
        <w:t>Connectionless RPC MAY</w:t>
      </w:r>
      <w:bookmarkStart w:id="566"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566"/>
      <w:r>
        <w:t xml:space="preserve"> be supported; an implementation SHOULD instead fail connectionless requests with an RPC_S_CANNOT_SUPPORT (0x000006e4) error.</w:t>
      </w:r>
    </w:p>
    <w:p w:rsidR="000F2369" w:rsidRDefault="00D06027">
      <w:pPr>
        <w:pStyle w:val="Heading3"/>
      </w:pPr>
      <w:bookmarkStart w:id="567" w:name="section_a4262c8893444b9bbebcfae032630fba"/>
      <w:bookmarkStart w:id="568" w:name="_Toc423366030"/>
      <w:r>
        <w:t>Common Details</w:t>
      </w:r>
      <w:bookmarkEnd w:id="567"/>
      <w:bookmarkEnd w:id="568"/>
    </w:p>
    <w:p w:rsidR="000F2369" w:rsidRDefault="00D06027">
      <w:pPr>
        <w:pStyle w:val="Heading4"/>
      </w:pPr>
      <w:bookmarkStart w:id="569" w:name="section_7db242f43a39447887c837b66c9b5b15"/>
      <w:bookmarkStart w:id="570" w:name="_Toc423366031"/>
      <w:r>
        <w:t>Abstract Data Model</w:t>
      </w:r>
      <w:bookmarkEnd w:id="569"/>
      <w:bookmarkEnd w:id="570"/>
      <w:r>
        <w:fldChar w:fldCharType="begin"/>
      </w:r>
      <w:r>
        <w:instrText xml:space="preserve"> XE "Data model - abstract:client - connectionless RPC"</w:instrText>
      </w:r>
      <w:r>
        <w:fldChar w:fldCharType="end"/>
      </w:r>
      <w:r>
        <w:fldChar w:fldCharType="begin"/>
      </w:r>
      <w:r>
        <w:instrText xml:space="preserve"> XE "Data model - abstract:server - connectionless RPC"</w:instrText>
      </w:r>
      <w:r>
        <w:fldChar w:fldCharType="end"/>
      </w:r>
      <w:r>
        <w:fldChar w:fldCharType="begin"/>
      </w:r>
      <w:r>
        <w:instrText xml:space="preserve"> XE "Abstract data model:client - connectionless RPC"</w:instrText>
      </w:r>
      <w:r>
        <w:fldChar w:fldCharType="end"/>
      </w:r>
      <w:r>
        <w:fldChar w:fldCharType="begin"/>
      </w:r>
      <w:r>
        <w:instrText xml:space="preserve"> XE "Abstract data model:server - connectionless RPC"</w:instrText>
      </w:r>
      <w:r>
        <w:fldChar w:fldCharType="end"/>
      </w:r>
      <w:r>
        <w:fldChar w:fldCharType="begin"/>
      </w:r>
      <w:r>
        <w:instrText xml:space="preserve"> XE "Client - connectionless RPC:abstract data model"</w:instrText>
      </w:r>
      <w:r>
        <w:fldChar w:fldCharType="end"/>
      </w:r>
      <w:r>
        <w:fldChar w:fldCharType="begin"/>
      </w:r>
      <w:r>
        <w:instrText xml:space="preserve"> XE "Server - connectionless RPC:abstract data model"</w:instrText>
      </w:r>
      <w:r>
        <w:fldChar w:fldCharType="end"/>
      </w:r>
    </w:p>
    <w:p w:rsidR="000F2369" w:rsidRDefault="00D06027">
      <w:r>
        <w:t>This section specifies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0F2369" w:rsidRDefault="00D06027">
      <w:pPr>
        <w:pStyle w:val="Heading5"/>
      </w:pPr>
      <w:bookmarkStart w:id="571" w:name="section_e83cdd26cc114bbebdbca6cd503f080a"/>
      <w:bookmarkStart w:id="572" w:name="_Toc423366032"/>
      <w:r>
        <w:t>State Machines</w:t>
      </w:r>
      <w:bookmarkEnd w:id="571"/>
      <w:bookmarkEnd w:id="572"/>
      <w:r>
        <w:fldChar w:fldCharType="begin"/>
      </w:r>
      <w:r>
        <w:instrText xml:space="preserve"> XE "State machines - abstract data model:client"</w:instrText>
      </w:r>
      <w:r>
        <w:fldChar w:fldCharType="end"/>
      </w:r>
      <w:r>
        <w:fldChar w:fldCharType="begin"/>
      </w:r>
      <w:r>
        <w:instrText xml:space="preserve"> XE "State machines - abstract data model:server"</w:instrText>
      </w:r>
      <w:r>
        <w:fldChar w:fldCharType="end"/>
      </w:r>
      <w:r>
        <w:fldChar w:fldCharType="begin"/>
      </w:r>
      <w:r>
        <w:instrText xml:space="preserve"> XE "Abstract data model:client - state machines"</w:instrText>
      </w:r>
      <w:r>
        <w:fldChar w:fldCharType="end"/>
      </w:r>
      <w:r>
        <w:fldChar w:fldCharType="begin"/>
      </w:r>
      <w:r>
        <w:instrText xml:space="preserve"> XE "Abstract data model:server - state machines"</w:instrText>
      </w:r>
      <w:r>
        <w:fldChar w:fldCharType="end"/>
      </w:r>
    </w:p>
    <w:p w:rsidR="000F2369" w:rsidRDefault="00D06027">
      <w:r>
        <w:t>Connectionless Protocol Machines (</w:t>
      </w:r>
      <w:hyperlink r:id="rId377">
        <w:r>
          <w:rPr>
            <w:rStyle w:val="Hyperlink"/>
          </w:rPr>
          <w:t>[C706]</w:t>
        </w:r>
      </w:hyperlink>
      <w:r>
        <w:t xml:space="preserve"> section 9.6) contains state machines for the client and server roles. These extensions replace the state machines, as specified in [C706], with the state machines specified in sections </w:t>
      </w:r>
      <w:hyperlink w:anchor="Section_a01de5c8e96b456f887f5f983fba505a" w:history="1">
        <w:r>
          <w:rPr>
            <w:rStyle w:val="Hyperlink"/>
          </w:rPr>
          <w:t>3.2.2.1</w:t>
        </w:r>
      </w:hyperlink>
      <w:r>
        <w:t xml:space="preserve">,  </w:t>
      </w:r>
      <w:hyperlink w:anchor="Section_04fa87465eb1497ebdffbf6fa17b1cb7" w:history="1">
        <w:r>
          <w:rPr>
            <w:rStyle w:val="Hyperlink"/>
          </w:rPr>
          <w:t>3.2.3.1</w:t>
        </w:r>
      </w:hyperlink>
      <w:r>
        <w:t xml:space="preserve"> and </w:t>
      </w:r>
      <w:hyperlink w:anchor="Section_bb41842fc1e747b4956705dcb0e7f866" w:history="1">
        <w:r>
          <w:rPr>
            <w:rStyle w:val="Hyperlink"/>
          </w:rPr>
          <w:t>3.2.1.5.3</w:t>
        </w:r>
      </w:hyperlink>
      <w:r>
        <w:t>.</w:t>
      </w:r>
    </w:p>
    <w:p w:rsidR="000F2369" w:rsidRDefault="00D06027">
      <w:pPr>
        <w:pStyle w:val="Heading5"/>
      </w:pPr>
      <w:bookmarkStart w:id="573" w:name="section_541dd01876f1461e9a26bdb539d04286"/>
      <w:bookmarkStart w:id="574" w:name="_Toc423366033"/>
      <w:r>
        <w:t>Send Window (Call)</w:t>
      </w:r>
      <w:bookmarkEnd w:id="573"/>
      <w:bookmarkEnd w:id="574"/>
    </w:p>
    <w:p w:rsidR="000F2369" w:rsidRDefault="00D06027">
      <w:r>
        <w:t xml:space="preserve">Send Window: The client and server SHOULD implement an abstraction of a </w:t>
      </w:r>
      <w:r>
        <w:rPr>
          <w:b/>
        </w:rPr>
        <w:t>send window</w:t>
      </w:r>
      <w:r>
        <w:t xml:space="preserve"> in its </w:t>
      </w:r>
      <w:r>
        <w:rPr>
          <w:b/>
        </w:rPr>
        <w:t>call</w:t>
      </w:r>
      <w:r>
        <w:t xml:space="preserve"> object to support an implementation of a sliding window algorithm. The Windows-based client and server call objects share a common packet-windowing implementation that maintains separate windows for the data to be sent and received. For a particular call, the </w:t>
      </w:r>
      <w:r>
        <w:rPr>
          <w:b/>
        </w:rPr>
        <w:t>send window</w:t>
      </w:r>
      <w:r>
        <w:t xml:space="preserve"> contains the following properties:</w:t>
      </w:r>
    </w:p>
    <w:p w:rsidR="000F2369" w:rsidRDefault="00D06027">
      <w:pPr>
        <w:pStyle w:val="ListParagraph"/>
        <w:numPr>
          <w:ilvl w:val="0"/>
          <w:numId w:val="73"/>
        </w:numPr>
      </w:pPr>
      <w:r>
        <w:rPr>
          <w:b/>
        </w:rPr>
        <w:t>Sent Fragment List</w:t>
      </w:r>
      <w:r>
        <w:t xml:space="preserve">: For every call, the client and server MUST maintain a </w:t>
      </w:r>
      <w:r>
        <w:rPr>
          <w:b/>
        </w:rPr>
        <w:t>Sent Fragment List</w:t>
      </w:r>
      <w:r>
        <w:t xml:space="preserve"> of fragment descriptors that represents the set of fragments that have been sent to the client or server but for which a FACK has not yet been received.</w:t>
      </w:r>
    </w:p>
    <w:p w:rsidR="000F2369" w:rsidRDefault="00D06027">
      <w:pPr>
        <w:pStyle w:val="Definition-Field2"/>
      </w:pPr>
      <w:r>
        <w:t xml:space="preserve">The </w:t>
      </w:r>
      <w:r>
        <w:rPr>
          <w:b/>
        </w:rPr>
        <w:t>Sent Fragment List</w:t>
      </w:r>
      <w:r>
        <w:t xml:space="preserve"> is maintained as a ring buffer containing a number of fragment descriptors. The maximum number of elements in the </w:t>
      </w:r>
      <w:r>
        <w:rPr>
          <w:b/>
        </w:rPr>
        <w:t>Sent Fragment List</w:t>
      </w:r>
      <w:r>
        <w:t xml:space="preserve"> is limited by the greater of the Outbound Fragment Window and </w:t>
      </w:r>
      <w:r>
        <w:rPr>
          <w:b/>
        </w:rPr>
        <w:t>Maximum_window_size</w:t>
      </w:r>
      <w:r>
        <w:t>.</w:t>
      </w:r>
    </w:p>
    <w:p w:rsidR="000F2369" w:rsidRDefault="00D06027">
      <w:pPr>
        <w:pStyle w:val="Definition-Field2"/>
      </w:pPr>
      <w:r>
        <w:t xml:space="preserve">Fragments are added to the </w:t>
      </w:r>
      <w:r>
        <w:rPr>
          <w:b/>
        </w:rPr>
        <w:t>Sent Fragment List</w:t>
      </w:r>
      <w:r>
        <w:t xml:space="preserve"> when they are sent, and are removed when a FACK PDU is received for the corresponding fragment. Removing a fragment from the </w:t>
      </w:r>
      <w:r>
        <w:rPr>
          <w:b/>
        </w:rPr>
        <w:t>Sent Fragment List</w:t>
      </w:r>
      <w:r>
        <w:t xml:space="preserve"> enables further fragments to be sent.</w:t>
      </w:r>
    </w:p>
    <w:p w:rsidR="000F2369" w:rsidRDefault="00D06027">
      <w:pPr>
        <w:pStyle w:val="ListParagraph"/>
        <w:numPr>
          <w:ilvl w:val="0"/>
          <w:numId w:val="73"/>
        </w:numPr>
      </w:pPr>
      <w:r>
        <w:rPr>
          <w:b/>
        </w:rPr>
        <w:t>Fragment_final</w:t>
      </w:r>
      <w:r>
        <w:t xml:space="preserve">: An unsigned 32-bit integer representing the final fragment to be sent. It is calculated using the size of the call to be sent divided by the </w:t>
      </w:r>
      <w:r>
        <w:rPr>
          <w:b/>
        </w:rPr>
        <w:t>Maximum_fragment_length</w:t>
      </w:r>
      <w:r>
        <w:t>.</w:t>
      </w:r>
    </w:p>
    <w:p w:rsidR="000F2369" w:rsidRDefault="00D06027">
      <w:pPr>
        <w:pStyle w:val="ListParagraph"/>
        <w:numPr>
          <w:ilvl w:val="0"/>
          <w:numId w:val="73"/>
        </w:numPr>
      </w:pPr>
      <w:r>
        <w:rPr>
          <w:b/>
        </w:rPr>
        <w:t>Fragment_base</w:t>
      </w:r>
      <w:r>
        <w:t>: An unsigned 32-bit integer representing the first unacknowledged fragment of the call to be sent. It is zero initially and advanced when the receiver acknowledges one or more additional fragments.</w:t>
      </w:r>
    </w:p>
    <w:p w:rsidR="000F2369" w:rsidRDefault="00D06027">
      <w:pPr>
        <w:pStyle w:val="ListParagraph"/>
        <w:numPr>
          <w:ilvl w:val="0"/>
          <w:numId w:val="73"/>
        </w:numPr>
      </w:pPr>
      <w:r>
        <w:rPr>
          <w:b/>
        </w:rPr>
        <w:t>Outbound Fragment Window</w:t>
      </w:r>
      <w:r>
        <w:t>: The client and server maintain an unsigned 32-bit integer containing the window size that indicates the maximum number of unacknowledged fragments that the remote client and server are ready to receive.</w:t>
      </w:r>
    </w:p>
    <w:p w:rsidR="000F2369" w:rsidRDefault="00D06027">
      <w:pPr>
        <w:pStyle w:val="Definition-Field2"/>
      </w:pPr>
      <w:r>
        <w:t xml:space="preserve">The value is initialized from the current value of the activity's </w:t>
      </w:r>
      <w:r>
        <w:rPr>
          <w:b/>
        </w:rPr>
        <w:t>Maximum_window_size</w:t>
      </w:r>
      <w:r>
        <w:t>.</w:t>
      </w:r>
    </w:p>
    <w:p w:rsidR="000F2369" w:rsidRDefault="00D06027">
      <w:pPr>
        <w:pStyle w:val="ListParagraph"/>
        <w:numPr>
          <w:ilvl w:val="0"/>
          <w:numId w:val="73"/>
        </w:numPr>
      </w:pPr>
      <w:r>
        <w:rPr>
          <w:b/>
        </w:rPr>
        <w:t>Burst_length</w:t>
      </w:r>
      <w:r>
        <w:t xml:space="preserve">: The number of fragments to transmit at one time. Initially one; limited by the </w:t>
      </w:r>
      <w:r>
        <w:rPr>
          <w:b/>
        </w:rPr>
        <w:t>Outbound Fragment Window</w:t>
      </w:r>
      <w:r>
        <w:t xml:space="preserve">. It is incremented when a FACK is received and halved when a receive times out as detected by the </w:t>
      </w:r>
      <w:r>
        <w:rPr>
          <w:b/>
        </w:rPr>
        <w:t>Packet Retransmission Timer</w:t>
      </w:r>
      <w:r>
        <w:t xml:space="preserve">. The minimum value is 0. For details, see the discussion of Packet Transmission Behavior in section </w:t>
      </w:r>
      <w:hyperlink w:anchor="Section_bb41842fc1e747b4956705dcb0e7f866" w:history="1">
        <w:r>
          <w:rPr>
            <w:rStyle w:val="Hyperlink"/>
          </w:rPr>
          <w:t>3.2.1.5.3</w:t>
        </w:r>
      </w:hyperlink>
      <w:r>
        <w:t>.</w:t>
      </w:r>
    </w:p>
    <w:p w:rsidR="000F2369" w:rsidRDefault="00D06027">
      <w:pPr>
        <w:pStyle w:val="ListParagraph"/>
        <w:numPr>
          <w:ilvl w:val="0"/>
          <w:numId w:val="73"/>
        </w:numPr>
      </w:pPr>
      <w:r>
        <w:rPr>
          <w:b/>
        </w:rPr>
        <w:t>Send_serial_number</w:t>
      </w:r>
      <w:r>
        <w:t>: The serial number of the next packet to be sent. Initially zero; incremented after every sent fragment and, for client implementations, every PING packet.</w:t>
      </w:r>
    </w:p>
    <w:p w:rsidR="000F2369" w:rsidRDefault="00D06027">
      <w:pPr>
        <w:pStyle w:val="ListParagraph"/>
        <w:numPr>
          <w:ilvl w:val="0"/>
          <w:numId w:val="73"/>
        </w:numPr>
      </w:pPr>
      <w:r>
        <w:rPr>
          <w:b/>
        </w:rPr>
        <w:t>Fack_serial_number</w:t>
      </w:r>
      <w:r>
        <w:t xml:space="preserve">: The latest serial number acknowledged by the recipient. Initially zero; updated when a received FACK or NOCALL carries a higher value in its </w:t>
      </w:r>
      <w:r>
        <w:rPr>
          <w:b/>
        </w:rPr>
        <w:t>serial_num</w:t>
      </w:r>
      <w:r>
        <w:t xml:space="preserve"> field.</w:t>
      </w:r>
    </w:p>
    <w:p w:rsidR="000F2369" w:rsidRDefault="00D06027">
      <w:pPr>
        <w:pStyle w:val="ListParagraph"/>
        <w:numPr>
          <w:ilvl w:val="0"/>
          <w:numId w:val="73"/>
        </w:numPr>
      </w:pPr>
      <w:r>
        <w:rPr>
          <w:b/>
        </w:rPr>
        <w:t>Maximum PDU Length</w:t>
      </w:r>
      <w:r>
        <w:t xml:space="preserve">: The size of the largest packet that can be sent and received by the transport. Set to 1,024 bytes for the first call of an activity. At the end of the call, the current value is stored in the activity, and the next call begins with the stored value. When a FACK or NOCALL is received, the value is updated to the lower of the local transport limit and the value in the packet's </w:t>
      </w:r>
      <w:r>
        <w:rPr>
          <w:b/>
        </w:rPr>
        <w:t>max_tsdu</w:t>
      </w:r>
      <w:r>
        <w:t xml:space="preserve"> field.</w:t>
      </w:r>
    </w:p>
    <w:p w:rsidR="000F2369" w:rsidRDefault="00D06027">
      <w:pPr>
        <w:pStyle w:val="ListParagraph"/>
        <w:numPr>
          <w:ilvl w:val="0"/>
          <w:numId w:val="73"/>
        </w:numPr>
      </w:pPr>
      <w:r>
        <w:rPr>
          <w:b/>
        </w:rPr>
        <w:t>Maximum_fragment_length</w:t>
      </w:r>
      <w:r>
        <w:t xml:space="preserve">: The largest amount of stub data that fits in a single PDU. It is equal to the </w:t>
      </w:r>
      <w:r>
        <w:rPr>
          <w:b/>
        </w:rPr>
        <w:t>Maximum PDU Length</w:t>
      </w:r>
      <w:r>
        <w:t xml:space="preserve"> minus 0x80 bytes for the RPC header and the number of bytes required for the security trailer. It is updated whenever </w:t>
      </w:r>
      <w:r>
        <w:rPr>
          <w:b/>
        </w:rPr>
        <w:t>Maximum PDU Length</w:t>
      </w:r>
      <w:r>
        <w:t xml:space="preserve"> is updated.</w:t>
      </w:r>
    </w:p>
    <w:p w:rsidR="000F2369" w:rsidRDefault="00D06027">
      <w:pPr>
        <w:pStyle w:val="Heading5"/>
      </w:pPr>
      <w:bookmarkStart w:id="575" w:name="section_eda9a5ae0228449784b54b41890a900d"/>
      <w:bookmarkStart w:id="576" w:name="_Toc423366034"/>
      <w:r>
        <w:t>Receive Window (Call)</w:t>
      </w:r>
      <w:bookmarkEnd w:id="575"/>
      <w:bookmarkEnd w:id="576"/>
    </w:p>
    <w:p w:rsidR="000F2369" w:rsidRDefault="00D06027">
      <w:r>
        <w:rPr>
          <w:b/>
        </w:rPr>
        <w:t>Receive Window</w:t>
      </w:r>
      <w:r>
        <w:t xml:space="preserve">: The client and server SHOULD implement an abstraction of a </w:t>
      </w:r>
      <w:r>
        <w:rPr>
          <w:b/>
        </w:rPr>
        <w:t>receive window</w:t>
      </w:r>
      <w:r>
        <w:t xml:space="preserve"> in its </w:t>
      </w:r>
      <w:r>
        <w:rPr>
          <w:b/>
        </w:rPr>
        <w:t>call</w:t>
      </w:r>
      <w:r>
        <w:t xml:space="preserve"> object to support an implementation of a sliding window algorithm. The Windows-based client and server call objects share a common packet-windowing implementation that maintains separate windows for the data to be sent and received. For a particular call, the </w:t>
      </w:r>
      <w:r>
        <w:rPr>
          <w:b/>
        </w:rPr>
        <w:t>receive window</w:t>
      </w:r>
      <w:r>
        <w:t xml:space="preserve"> contains the following properties:</w:t>
      </w:r>
    </w:p>
    <w:p w:rsidR="000F2369" w:rsidRDefault="00D06027">
      <w:pPr>
        <w:pStyle w:val="ListParagraph"/>
        <w:numPr>
          <w:ilvl w:val="0"/>
          <w:numId w:val="74"/>
        </w:numPr>
      </w:pPr>
      <w:r>
        <w:rPr>
          <w:b/>
        </w:rPr>
        <w:t>Received Fragment List</w:t>
      </w:r>
      <w:r>
        <w:t xml:space="preserve">: For every call, the client and server MUST maintain a list of received fragments indexed by fragment number, as defined in </w:t>
      </w:r>
      <w:hyperlink r:id="rId378">
        <w:r>
          <w:rPr>
            <w:rStyle w:val="Hyperlink"/>
          </w:rPr>
          <w:t>[C706]</w:t>
        </w:r>
      </w:hyperlink>
      <w:r>
        <w:t xml:space="preserve"> section 12.5.2.16, and also containing the fragment's serial number. The list is used to collect fragments until all fragments for the call have been received. All fragments have been received when the receiver has received a fragment with the flag value </w:t>
      </w:r>
      <w:r>
        <w:rPr>
          <w:b/>
        </w:rPr>
        <w:t>lastfrag</w:t>
      </w:r>
      <w:r>
        <w:t xml:space="preserve">, as defined in [C706] section 12.5.2.3, and all fragments are present from fragment number zero up to and including the fragment number of the fragment with </w:t>
      </w:r>
      <w:r>
        <w:rPr>
          <w:b/>
        </w:rPr>
        <w:t>lastfrag</w:t>
      </w:r>
      <w:r>
        <w:t xml:space="preserve"> set.</w:t>
      </w:r>
    </w:p>
    <w:p w:rsidR="000F2369" w:rsidRDefault="00D06027">
      <w:pPr>
        <w:pStyle w:val="Definition-Field2"/>
      </w:pPr>
      <w:r>
        <w:t xml:space="preserve">The </w:t>
      </w:r>
      <w:r>
        <w:rPr>
          <w:b/>
        </w:rPr>
        <w:t>Received Fragment List</w:t>
      </w:r>
      <w:r>
        <w:t xml:space="preserve"> is initially empty at the beginning of a call. The </w:t>
      </w:r>
      <w:r>
        <w:rPr>
          <w:b/>
        </w:rPr>
        <w:t>Received Fragment List</w:t>
      </w:r>
      <w:r>
        <w:t xml:space="preserve"> is deleted when a call is completed.</w:t>
      </w:r>
    </w:p>
    <w:p w:rsidR="000F2369" w:rsidRDefault="00D06027">
      <w:pPr>
        <w:pStyle w:val="ListParagraph"/>
        <w:numPr>
          <w:ilvl w:val="0"/>
          <w:numId w:val="74"/>
        </w:numPr>
      </w:pPr>
      <w:r>
        <w:rPr>
          <w:b/>
        </w:rPr>
        <w:t>Receive Fragment Base</w:t>
      </w:r>
      <w:r>
        <w:t xml:space="preserve">: For a call, an integer variable that indicates the lowest fragment number which can be received and added to the </w:t>
      </w:r>
      <w:r>
        <w:rPr>
          <w:b/>
        </w:rPr>
        <w:t>Received Fragment List</w:t>
      </w:r>
      <w:r>
        <w:t xml:space="preserve">. A fragment with a fragment number greater than or equal to the </w:t>
      </w:r>
      <w:r>
        <w:rPr>
          <w:b/>
        </w:rPr>
        <w:t>Receive Fragment Base</w:t>
      </w:r>
      <w:r>
        <w:t xml:space="preserve"> value is added to the </w:t>
      </w:r>
      <w:r>
        <w:rPr>
          <w:b/>
        </w:rPr>
        <w:t>Received Fragment List</w:t>
      </w:r>
      <w:r>
        <w:t>.</w:t>
      </w:r>
    </w:p>
    <w:p w:rsidR="000F2369" w:rsidRDefault="00D06027">
      <w:pPr>
        <w:pStyle w:val="ListParagraph"/>
        <w:numPr>
          <w:ilvl w:val="0"/>
          <w:numId w:val="74"/>
        </w:numPr>
      </w:pPr>
      <w:r>
        <w:rPr>
          <w:b/>
        </w:rPr>
        <w:t>Receive serial number</w:t>
      </w:r>
      <w:r>
        <w:t>: The latest fragment serial number received in this call.</w:t>
      </w:r>
    </w:p>
    <w:p w:rsidR="000F2369" w:rsidRDefault="00D06027">
      <w:pPr>
        <w:pStyle w:val="Heading4"/>
      </w:pPr>
      <w:bookmarkStart w:id="577" w:name="section_609ff77ffb9c4de9819b2783365d2b10"/>
      <w:bookmarkStart w:id="578" w:name="_Toc423366035"/>
      <w:r>
        <w:t>Timers</w:t>
      </w:r>
      <w:bookmarkEnd w:id="577"/>
      <w:bookmarkEnd w:id="578"/>
      <w:r>
        <w:fldChar w:fldCharType="begin"/>
      </w:r>
      <w:r>
        <w:instrText xml:space="preserve"> XE "Timers:client - connectionless RPC"</w:instrText>
      </w:r>
      <w:r>
        <w:fldChar w:fldCharType="end"/>
      </w:r>
      <w:r>
        <w:fldChar w:fldCharType="begin"/>
      </w:r>
      <w:r>
        <w:instrText xml:space="preserve"> XE "Timers:server - connectionless RPC"</w:instrText>
      </w:r>
      <w:r>
        <w:fldChar w:fldCharType="end"/>
      </w:r>
      <w:r>
        <w:fldChar w:fldCharType="begin"/>
      </w:r>
      <w:r>
        <w:instrText xml:space="preserve"> XE "Client - connectionless RPC:timers"</w:instrText>
      </w:r>
      <w:r>
        <w:fldChar w:fldCharType="end"/>
      </w:r>
      <w:r>
        <w:fldChar w:fldCharType="begin"/>
      </w:r>
      <w:r>
        <w:instrText xml:space="preserve"> XE "Server - connectionless RPC:timers"</w:instrText>
      </w:r>
      <w:r>
        <w:fldChar w:fldCharType="end"/>
      </w:r>
    </w:p>
    <w:p w:rsidR="000F2369" w:rsidRDefault="00D06027">
      <w:r>
        <w:t xml:space="preserve">There are no timers that are common between the client and server. </w:t>
      </w:r>
    </w:p>
    <w:p w:rsidR="000F2369" w:rsidRDefault="00D06027">
      <w:pPr>
        <w:pStyle w:val="Heading4"/>
      </w:pPr>
      <w:bookmarkStart w:id="579" w:name="section_318586248db04429a059e2c796cb5beb"/>
      <w:bookmarkStart w:id="580" w:name="_Toc423366036"/>
      <w:r>
        <w:t>Initialization</w:t>
      </w:r>
      <w:bookmarkEnd w:id="579"/>
      <w:bookmarkEnd w:id="580"/>
      <w:r>
        <w:fldChar w:fldCharType="begin"/>
      </w:r>
      <w:r>
        <w:instrText xml:space="preserve"> XE "Initialization:client - connectionless RPC"</w:instrText>
      </w:r>
      <w:r>
        <w:fldChar w:fldCharType="end"/>
      </w:r>
      <w:r>
        <w:fldChar w:fldCharType="begin"/>
      </w:r>
      <w:r>
        <w:instrText xml:space="preserve"> XE "Initialization:server - connectionless RPC"</w:instrText>
      </w:r>
      <w:r>
        <w:fldChar w:fldCharType="end"/>
      </w:r>
      <w:r>
        <w:fldChar w:fldCharType="begin"/>
      </w:r>
      <w:r>
        <w:instrText xml:space="preserve"> XE "Client - connectionless RPC:initialization"</w:instrText>
      </w:r>
      <w:r>
        <w:fldChar w:fldCharType="end"/>
      </w:r>
      <w:r>
        <w:fldChar w:fldCharType="begin"/>
      </w:r>
      <w:r>
        <w:instrText xml:space="preserve"> XE "Server - connectionless RPC:initialization"</w:instrText>
      </w:r>
      <w:r>
        <w:fldChar w:fldCharType="end"/>
      </w:r>
    </w:p>
    <w:p w:rsidR="000F2369" w:rsidRDefault="00D06027">
      <w:r>
        <w:t>There is no initialization that is common between the client and server.</w:t>
      </w:r>
    </w:p>
    <w:p w:rsidR="000F2369" w:rsidRDefault="00D06027">
      <w:pPr>
        <w:pStyle w:val="Heading4"/>
      </w:pPr>
      <w:bookmarkStart w:id="581" w:name="section_e963d203cbcd484fad392cd09d5af6ef"/>
      <w:bookmarkStart w:id="582" w:name="_Toc423366037"/>
      <w:r>
        <w:t>Higher-Layer Triggered Events</w:t>
      </w:r>
      <w:bookmarkEnd w:id="581"/>
      <w:bookmarkEnd w:id="582"/>
    </w:p>
    <w:p w:rsidR="000F2369" w:rsidRDefault="00D06027">
      <w:pPr>
        <w:pStyle w:val="Heading5"/>
      </w:pPr>
      <w:bookmarkStart w:id="583" w:name="section_2ffe75ab9d7d400c9161095c17af356c"/>
      <w:bookmarkStart w:id="584" w:name="_Toc423366038"/>
      <w:r>
        <w:t>Building and Using a Security Context</w:t>
      </w:r>
      <w:bookmarkEnd w:id="583"/>
      <w:bookmarkEnd w:id="584"/>
      <w:r>
        <w:fldChar w:fldCharType="begin"/>
      </w:r>
      <w:r>
        <w:instrText xml:space="preserve"> XE "Triggered events - higher-layer:client - connectionless RPC:building and using a security context"</w:instrText>
      </w:r>
      <w:r>
        <w:fldChar w:fldCharType="end"/>
      </w:r>
      <w:r>
        <w:fldChar w:fldCharType="begin"/>
      </w:r>
      <w:r>
        <w:instrText xml:space="preserve"> XE "Triggered events - higher-layer:server - connectionless RPC:building and using a security context"</w:instrText>
      </w:r>
      <w:r>
        <w:fldChar w:fldCharType="end"/>
      </w:r>
      <w:r>
        <w:fldChar w:fldCharType="begin"/>
      </w:r>
      <w:r>
        <w:instrText xml:space="preserve"> XE "Higher-layer triggered events:client - connectionless RPC:building and using a security context"</w:instrText>
      </w:r>
      <w:r>
        <w:fldChar w:fldCharType="end"/>
      </w:r>
      <w:r>
        <w:fldChar w:fldCharType="begin"/>
      </w:r>
      <w:r>
        <w:instrText xml:space="preserve"> XE "Higher-layer triggered events:server - connectionless RPC:building and using a security context"</w:instrText>
      </w:r>
      <w:r>
        <w:fldChar w:fldCharType="end"/>
      </w:r>
      <w:r>
        <w:fldChar w:fldCharType="begin"/>
      </w:r>
      <w:r>
        <w:instrText xml:space="preserve"> XE "Client - connectionless RPC:higher-layer triggered events:building and using a security context"</w:instrText>
      </w:r>
      <w:r>
        <w:fldChar w:fldCharType="end"/>
      </w:r>
      <w:r>
        <w:fldChar w:fldCharType="begin"/>
      </w:r>
      <w:r>
        <w:instrText xml:space="preserve"> XE "Server - connectionless RPC:higher-layer triggered events:building and using a security context"</w:instrText>
      </w:r>
      <w:r>
        <w:fldChar w:fldCharType="end"/>
      </w:r>
    </w:p>
    <w:p w:rsidR="000F2369" w:rsidRDefault="00D06027">
      <w:r>
        <w:t xml:space="preserve">To make a secure call, a security context needs to be created before it can be used. The process of creation involves exchanging one or more messages between the client and server implementations of a security provider. This process is also called building a security context. During the process of building a security context, a security provider may optionally exchange messages with an entity other than the client or server (for example, a Key Distribution Center (KDC)), but this exchange is not addressed in this document. The scope of a built security context is the activity. If a client wants to use a security context on a different activity, it MUST totally rebuild it for that different activity. </w:t>
      </w:r>
    </w:p>
    <w:p w:rsidR="000F2369" w:rsidRDefault="00D06027">
      <w:r>
        <w:t xml:space="preserve">Upon receiving and processing an authentication token at any point in the authentication on either the client or server, the security provider MUST indicate to RPC runtime one of three abstract results from the processing: an error, a success, or a request for further security legs, as specified in </w:t>
      </w:r>
      <w:hyperlink r:id="rId379">
        <w:r>
          <w:rPr>
            <w:rStyle w:val="Hyperlink"/>
          </w:rPr>
          <w:t>[RFC2743]</w:t>
        </w:r>
      </w:hyperlink>
      <w:r>
        <w:t xml:space="preserve">. If the security provider indicates an error, the RPC runtime takes recovery action that is dependent on the location of the error. </w:t>
      </w:r>
    </w:p>
    <w:p w:rsidR="000F2369" w:rsidRDefault="00D06027">
      <w:r>
        <w:t xml:space="preserve">The process of building a security context MUST start on the client. The client begins the process by using the server binding handle's </w:t>
      </w:r>
      <w:r>
        <w:rPr>
          <w:b/>
        </w:rPr>
        <w:t>AuthIdentity</w:t>
      </w:r>
      <w:r>
        <w:t xml:space="preserve"> to create an authentication token using the server binding handle's specified </w:t>
      </w:r>
      <w:r>
        <w:rPr>
          <w:b/>
        </w:rPr>
        <w:t>security provider identifier</w:t>
      </w:r>
      <w:r>
        <w:t xml:space="preserve"> by invoking an implementation-specific equivalent of the abstract GSS_Init_sec_context call, as specified in [RFC2743]. The client MUST choose a value for the </w:t>
      </w:r>
      <w:r>
        <w:rPr>
          <w:b/>
        </w:rPr>
        <w:t>key_vers_num</w:t>
      </w:r>
      <w:r>
        <w:t xml:space="preserve"> field of the </w:t>
      </w:r>
      <w:hyperlink w:anchor="Section_45da6d3d58af4a8eb488282b890d255c" w:history="1">
        <w:r>
          <w:rPr>
            <w:rStyle w:val="Hyperlink"/>
          </w:rPr>
          <w:t>sec_trailer_cl</w:t>
        </w:r>
      </w:hyperlink>
      <w:r>
        <w:t xml:space="preserve"> structure such that it is unique within the scope of the given activity. The client then MUST use the token to sign or seal one or more request PDUs and then sends them to the server. If any of these steps encounters a failure, the client RPC runtime MUST set the activity's </w:t>
      </w:r>
      <w:r>
        <w:rPr>
          <w:b/>
        </w:rPr>
        <w:t>Discard</w:t>
      </w:r>
      <w:r>
        <w:t xml:space="preserve"> flag to TRUE and discard the activity unless it is expecting responses to other calls belonging to the activity. For details on multiple calls on the same activity, see section </w:t>
      </w:r>
      <w:hyperlink w:anchor="Section_99f770b2d85a4c478ee8feed5e8081b4" w:history="1">
        <w:r>
          <w:rPr>
            <w:rStyle w:val="Hyperlink"/>
          </w:rPr>
          <w:t>3.2.1.5.2</w:t>
        </w:r>
      </w:hyperlink>
    </w:p>
    <w:p w:rsidR="000F2369" w:rsidRDefault="00D06027">
      <w:r>
        <w:t xml:space="preserve">When the server receives a PDU containing a nonzero </w:t>
      </w:r>
      <w:r>
        <w:rPr>
          <w:b/>
        </w:rPr>
        <w:t>auth_proto</w:t>
      </w:r>
      <w:r>
        <w:t xml:space="preserve"> field, it checks the </w:t>
      </w:r>
      <w:r>
        <w:rPr>
          <w:b/>
        </w:rPr>
        <w:t>key_vers_num</w:t>
      </w:r>
      <w:r>
        <w:t xml:space="preserve"> field of the PDUs sec_trailer_cl structure. If the server does not already have a security context in the </w:t>
      </w:r>
      <w:hyperlink w:anchor="Section_beab7bd690e24a6388a9a960877e2741" w:history="1">
        <w:r>
          <w:rPr>
            <w:rStyle w:val="Hyperlink"/>
          </w:rPr>
          <w:t>Table of Security Contexts</w:t>
        </w:r>
      </w:hyperlink>
      <w:r>
        <w:t xml:space="preserve"> matching the </w:t>
      </w:r>
      <w:r>
        <w:rPr>
          <w:b/>
        </w:rPr>
        <w:t>key_vers_num</w:t>
      </w:r>
      <w:r>
        <w:t>, it MUST do the following:</w:t>
      </w:r>
    </w:p>
    <w:p w:rsidR="000F2369" w:rsidRDefault="00D06027">
      <w:pPr>
        <w:pStyle w:val="ListParagraph"/>
        <w:numPr>
          <w:ilvl w:val="0"/>
          <w:numId w:val="75"/>
        </w:numPr>
      </w:pPr>
      <w:r>
        <w:t xml:space="preserve">Locate a Security Provider from the </w:t>
      </w:r>
      <w:hyperlink w:anchor="Section_ade647cdb0384f7ca2d210be57445367" w:history="1">
        <w:r>
          <w:rPr>
            <w:rStyle w:val="Hyperlink"/>
          </w:rPr>
          <w:t>Table of Security Providers</w:t>
        </w:r>
      </w:hyperlink>
      <w:r>
        <w:t xml:space="preserve"> using the value in the </w:t>
      </w:r>
      <w:r>
        <w:rPr>
          <w:b/>
        </w:rPr>
        <w:t>auth_proto</w:t>
      </w:r>
      <w:r>
        <w:t xml:space="preserve"> field.</w:t>
      </w:r>
    </w:p>
    <w:p w:rsidR="000F2369" w:rsidRDefault="00D06027">
      <w:pPr>
        <w:pStyle w:val="ListParagraph"/>
        <w:numPr>
          <w:ilvl w:val="0"/>
          <w:numId w:val="75"/>
        </w:numPr>
      </w:pPr>
      <w:r>
        <w:t>Request that it create a new security context.</w:t>
      </w:r>
    </w:p>
    <w:p w:rsidR="000F2369" w:rsidRDefault="00D06027">
      <w:pPr>
        <w:pStyle w:val="ListParagraph"/>
        <w:numPr>
          <w:ilvl w:val="0"/>
          <w:numId w:val="75"/>
        </w:numPr>
      </w:pPr>
      <w:r>
        <w:t xml:space="preserve">Create a token through an implementation-specific equivalent of the abstract </w:t>
      </w:r>
      <w:r>
        <w:rPr>
          <w:b/>
        </w:rPr>
        <w:t>GSS_Accept_sec_context</w:t>
      </w:r>
      <w:r>
        <w:t xml:space="preserve"> call, as specified in [RFC2743]. </w:t>
      </w:r>
    </w:p>
    <w:p w:rsidR="000F2369" w:rsidRDefault="00D06027">
      <w:r>
        <w:t xml:space="preserve">The server MUST send the token to the client by creating a binding handle to the client and calling </w:t>
      </w:r>
      <w:r>
        <w:rPr>
          <w:b/>
        </w:rPr>
        <w:t>conv_who_are_you_auth</w:t>
      </w:r>
      <w:r>
        <w:t xml:space="preserve"> with the token in the </w:t>
      </w:r>
      <w:r>
        <w:rPr>
          <w:b/>
        </w:rPr>
        <w:t>in_data</w:t>
      </w:r>
      <w:r>
        <w:t xml:space="preserve"> parameter. If the token is large enough to require calls to </w:t>
      </w:r>
      <w:r>
        <w:rPr>
          <w:b/>
        </w:rPr>
        <w:t>conv_who_are_you_auth_more</w:t>
      </w:r>
      <w:r>
        <w:t xml:space="preserve">, the server MUST preserve the token in the server's </w:t>
      </w:r>
      <w:r>
        <w:rPr>
          <w:b/>
        </w:rPr>
        <w:t>security buffer</w:t>
      </w:r>
      <w:r>
        <w:t xml:space="preserve"> in the activity entry in the </w:t>
      </w:r>
      <w:r>
        <w:rPr>
          <w:b/>
        </w:rPr>
        <w:t>Table of Activity IDs</w:t>
      </w:r>
      <w:r>
        <w:t xml:space="preserve"> until it has sent the entire token to the client. If the security provider returns success from processing the authentication token, the security context is successfully created. If any of these steps encounters an error, the server SHOULD send a fault or reject PDU, as appropriate, and discard the security context.</w:t>
      </w:r>
    </w:p>
    <w:p w:rsidR="000F2369" w:rsidRDefault="00D06027">
      <w:r>
        <w:t xml:space="preserve">The client MUST provide the token to its security provider by using an implementation-specific equivalent of the abstract </w:t>
      </w:r>
      <w:r>
        <w:rPr>
          <w:b/>
        </w:rPr>
        <w:t>GSS_Init_sec_context</w:t>
      </w:r>
      <w:r>
        <w:t xml:space="preserve"> call, as specified in [RFC2743], and MUST send the response token to the server in the </w:t>
      </w:r>
      <w:r>
        <w:rPr>
          <w:b/>
        </w:rPr>
        <w:t>out_data</w:t>
      </w:r>
      <w:r>
        <w:t xml:space="preserve"> parameter of the </w:t>
      </w:r>
      <w:r>
        <w:rPr>
          <w:b/>
        </w:rPr>
        <w:t>conv_who_are_you_auth</w:t>
      </w:r>
      <w:r>
        <w:t xml:space="preserve">. If the response token is large enough to require calls to </w:t>
      </w:r>
      <w:r>
        <w:rPr>
          <w:b/>
        </w:rPr>
        <w:t>conv_who_are_you_auth_more</w:t>
      </w:r>
      <w:r>
        <w:t xml:space="preserve">, the client MUST preserve the token in the client activity's </w:t>
      </w:r>
      <w:r>
        <w:rPr>
          <w:b/>
        </w:rPr>
        <w:t>security buffer</w:t>
      </w:r>
      <w:r>
        <w:t>, until it has returned all of the token to the server. If the security provider returns success from processing the authentication token, the security context is successfully created. If any of these steps encounters an error, the client SHOULD send a fault or reject PDU, as appropriate, and discard the security context.</w:t>
      </w:r>
    </w:p>
    <w:p w:rsidR="000F2369" w:rsidRDefault="00D06027">
      <w:r>
        <w:t>If the security provider indicates a request for further security legs, the server should send a nocall PDU to the client and discard the security context.</w:t>
      </w:r>
    </w:p>
    <w:p w:rsidR="000F2369" w:rsidRDefault="00D06027">
      <w:r>
        <w:t xml:space="preserve">For information on client and server state machines, see sections </w:t>
      </w:r>
      <w:hyperlink w:anchor="Section_a01de5c8e96b456f887f5f983fba505a" w:history="1">
        <w:r>
          <w:rPr>
            <w:rStyle w:val="Hyperlink"/>
          </w:rPr>
          <w:t>3.2.2.1</w:t>
        </w:r>
      </w:hyperlink>
      <w:r>
        <w:t xml:space="preserve"> and </w:t>
      </w:r>
      <w:hyperlink w:anchor="Section_04fa87465eb1497ebdffbf6fa17b1cb7" w:history="1">
        <w:r>
          <w:rPr>
            <w:rStyle w:val="Hyperlink"/>
          </w:rPr>
          <w:t>3.2.3.1</w:t>
        </w:r>
      </w:hyperlink>
      <w:r>
        <w:t xml:space="preserve">. </w:t>
      </w:r>
    </w:p>
    <w:p w:rsidR="000F2369" w:rsidRDefault="00D06027">
      <w:r>
        <w:t>Once negotiated, a security context SHOULD be maintained by both client and server implementations for the lifetime of the activity it is negotiated on, unless the security provider indicates that the context has expired by returning the SEC_E_CONTEXT_EXPIRED error when the RPC runtime attempts to use the security context.</w:t>
      </w:r>
    </w:p>
    <w:p w:rsidR="000F2369" w:rsidRDefault="00D06027">
      <w:r>
        <w:t xml:space="preserve">If security contexts are maintained, then the client SHOULD store the resultant </w:t>
      </w:r>
      <w:r>
        <w:rPr>
          <w:b/>
        </w:rPr>
        <w:t>security context handle</w:t>
      </w:r>
      <w:r>
        <w:t xml:space="preserve"> in the client activities </w:t>
      </w:r>
      <w:r>
        <w:rPr>
          <w:b/>
        </w:rPr>
        <w:t>security context handle</w:t>
      </w:r>
      <w:r>
        <w:t xml:space="preserve"> property. The client SHOULD store the </w:t>
      </w:r>
      <w:r>
        <w:rPr>
          <w:b/>
        </w:rPr>
        <w:t>client credential handle</w:t>
      </w:r>
      <w:r>
        <w:t xml:space="preserve"> used to create the </w:t>
      </w:r>
      <w:r>
        <w:rPr>
          <w:b/>
        </w:rPr>
        <w:t>security context handle</w:t>
      </w:r>
      <w:r>
        <w:t xml:space="preserve"> in the client activity's </w:t>
      </w:r>
      <w:r>
        <w:rPr>
          <w:b/>
        </w:rPr>
        <w:t>client credential handle</w:t>
      </w:r>
      <w:r>
        <w:t xml:space="preserve"> property. The server SHOULD store the resultant </w:t>
      </w:r>
      <w:r>
        <w:rPr>
          <w:b/>
        </w:rPr>
        <w:t>security context handle</w:t>
      </w:r>
      <w:r>
        <w:t xml:space="preserve"> in the appropriate </w:t>
      </w:r>
      <w:r>
        <w:rPr>
          <w:b/>
        </w:rPr>
        <w:t>Table of Activity IDs Table of Security Contexts</w:t>
      </w:r>
      <w:r>
        <w:t>.</w:t>
      </w:r>
    </w:p>
    <w:p w:rsidR="000F2369" w:rsidRDefault="00D06027">
      <w:r>
        <w:t>If the client received an error using the security context, it MUST attempt to build another security context as described previously in this section.</w:t>
      </w:r>
    </w:p>
    <w:p w:rsidR="000F2369" w:rsidRDefault="00D06027">
      <w:r>
        <w:t>If the server receives an error using the security context, the packet that it is currently being processed is discarded.</w:t>
      </w:r>
    </w:p>
    <w:p w:rsidR="000F2369" w:rsidRDefault="00D06027">
      <w:pPr>
        <w:pStyle w:val="Heading6"/>
      </w:pPr>
      <w:bookmarkStart w:id="585" w:name="section_6b733b953fd94ad5ba4f28e548db1c24"/>
      <w:bookmarkStart w:id="586" w:name="_Toc423366039"/>
      <w:r>
        <w:t>Using a Security Context</w:t>
      </w:r>
      <w:bookmarkEnd w:id="585"/>
      <w:bookmarkEnd w:id="586"/>
    </w:p>
    <w:p w:rsidR="000F2369" w:rsidRDefault="00D06027">
      <w:r>
        <w:t xml:space="preserve">After a security context is built, the security context (referenced by the </w:t>
      </w:r>
      <w:r>
        <w:rPr>
          <w:b/>
        </w:rPr>
        <w:t>security context handle</w:t>
      </w:r>
      <w:r>
        <w:t xml:space="preserve">) can be used by the RPC runtime and higher-level protocols to perform authorization decisions. Besides using the security context for authorization decisions, the RPC runtime can also use the security context to create a logical stream of data that is protected from tampering and information disclosure on the network. </w:t>
      </w:r>
    </w:p>
    <w:p w:rsidR="000F2369" w:rsidRDefault="00D06027">
      <w:r>
        <w:t>The amount of protection applied depends on the authentication level for the security context requested by the client when the security context is created. The authentication level is applied in two dimensions:</w:t>
      </w:r>
    </w:p>
    <w:p w:rsidR="000F2369" w:rsidRDefault="00D06027">
      <w:pPr>
        <w:pStyle w:val="ListParagraph"/>
        <w:numPr>
          <w:ilvl w:val="0"/>
          <w:numId w:val="76"/>
        </w:numPr>
      </w:pPr>
      <w:r>
        <w:t xml:space="preserve">In the first dimension, the authentication level controls what capabilities the RPC runtime MUST request from the security provider when the security context is being built, as detailed in the first table that follows in this section. It is possible for a security provider to not be able to provide a certain capability. In this case, the lack of the capability MUST be considered by the RPC runtime as equivalent to the security provider returning an error and is handled as specified in the previous section. </w:t>
      </w:r>
    </w:p>
    <w:p w:rsidR="000F2369" w:rsidRDefault="00D06027">
      <w:pPr>
        <w:pStyle w:val="ListParagraph"/>
        <w:numPr>
          <w:ilvl w:val="0"/>
          <w:numId w:val="76"/>
        </w:numPr>
      </w:pPr>
      <w:r>
        <w:t>In the second dimension, the authentication level controls how the RPC runtime MUST perform PDU protection for the different PDU segments using the security context as detailed in the second table that follows in this section.</w:t>
      </w:r>
    </w:p>
    <w:p w:rsidR="000F2369" w:rsidRDefault="00D06027">
      <w:r>
        <w:t xml:space="preserve">The following table specifies the abstract capability that the RPC runtime MUST request from the security provider when the security context is being created. The capabilities are further specified in </w:t>
      </w:r>
      <w:hyperlink r:id="rId380">
        <w:r>
          <w:rPr>
            <w:rStyle w:val="Hyperlink"/>
          </w:rPr>
          <w:t>[RFC2743]</w:t>
        </w:r>
      </w:hyperlink>
      <w:r>
        <w:t xml:space="preserve"> section 1.2.1.2. The capabilities requested at each level include the ones requested at the previous level.</w:t>
      </w:r>
    </w:p>
    <w:tbl>
      <w:tblPr>
        <w:tblStyle w:val="Table-ShadedHeader"/>
        <w:tblW w:w="0" w:type="auto"/>
        <w:tblLook w:val="04A0" w:firstRow="1" w:lastRow="0" w:firstColumn="1" w:lastColumn="0" w:noHBand="0" w:noVBand="1"/>
      </w:tblPr>
      <w:tblGrid>
        <w:gridCol w:w="3418"/>
        <w:gridCol w:w="2402"/>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Authentication level </w:t>
            </w:r>
          </w:p>
        </w:tc>
        <w:tc>
          <w:tcPr>
            <w:tcW w:w="0" w:type="auto"/>
          </w:tcPr>
          <w:p w:rsidR="000F2369" w:rsidRDefault="00D06027">
            <w:pPr>
              <w:pStyle w:val="TableHeaderText"/>
            </w:pPr>
            <w:r>
              <w:t xml:space="preserve"> Capability requested </w:t>
            </w:r>
          </w:p>
        </w:tc>
      </w:tr>
      <w:tr w:rsidR="000F2369" w:rsidTr="000F2369">
        <w:tc>
          <w:tcPr>
            <w:tcW w:w="0" w:type="auto"/>
          </w:tcPr>
          <w:p w:rsidR="000F2369" w:rsidRDefault="00D06027">
            <w:pPr>
              <w:pStyle w:val="TableBodyText"/>
            </w:pPr>
            <w:r>
              <w:t>RPC_C_AUTHN_LEVEL_CONNECT</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w:t>
            </w:r>
          </w:p>
        </w:tc>
        <w:tc>
          <w:tcPr>
            <w:tcW w:w="0" w:type="auto"/>
          </w:tcPr>
          <w:p w:rsidR="000F2369" w:rsidRDefault="00D06027">
            <w:pPr>
              <w:pStyle w:val="TableBodyText"/>
            </w:pPr>
            <w:r>
              <w:t>Replay Detect</w:t>
            </w:r>
          </w:p>
        </w:tc>
      </w:tr>
      <w:tr w:rsidR="000F2369" w:rsidTr="000F2369">
        <w:tc>
          <w:tcPr>
            <w:tcW w:w="0" w:type="auto"/>
          </w:tcPr>
          <w:p w:rsidR="000F2369" w:rsidRDefault="00D06027">
            <w:pPr>
              <w:pStyle w:val="TableBodyText"/>
            </w:pPr>
            <w:r>
              <w:t>RPC_C_AUTHN_LEVEL_PKT_INTEGRITY</w:t>
            </w:r>
          </w:p>
        </w:tc>
        <w:tc>
          <w:tcPr>
            <w:tcW w:w="0" w:type="auto"/>
          </w:tcPr>
          <w:p w:rsidR="000F2369" w:rsidRDefault="00D06027">
            <w:pPr>
              <w:pStyle w:val="TableBodyText"/>
            </w:pPr>
            <w:r>
              <w:t>Sequence Detect, Integrity</w:t>
            </w:r>
          </w:p>
        </w:tc>
      </w:tr>
      <w:tr w:rsidR="000F2369" w:rsidTr="000F2369">
        <w:tc>
          <w:tcPr>
            <w:tcW w:w="0" w:type="auto"/>
          </w:tcPr>
          <w:p w:rsidR="000F2369" w:rsidRDefault="00D06027">
            <w:pPr>
              <w:pStyle w:val="TableBodyText"/>
            </w:pPr>
            <w:r>
              <w:t>RPC_C_AUTHN_LEVEL_PKT_PRIVACY</w:t>
            </w:r>
          </w:p>
        </w:tc>
        <w:tc>
          <w:tcPr>
            <w:tcW w:w="0" w:type="auto"/>
          </w:tcPr>
          <w:p w:rsidR="000F2369" w:rsidRDefault="00D06027">
            <w:pPr>
              <w:pStyle w:val="TableBodyText"/>
            </w:pPr>
            <w:r>
              <w:t>Confidentiality</w:t>
            </w:r>
          </w:p>
        </w:tc>
      </w:tr>
    </w:tbl>
    <w:p w:rsidR="000F2369" w:rsidRDefault="00D06027">
      <w:r>
        <w:t>As specified earlier in this section, once the security context is built, the RPC runtime MUST also use the authentication level to determine how the different PDU segments are protected.</w:t>
      </w:r>
    </w:p>
    <w:p w:rsidR="000F2369" w:rsidRDefault="00D06027">
      <w:r>
        <w:t>Header signing is not supported in connectionless RPC.</w:t>
      </w:r>
    </w:p>
    <w:tbl>
      <w:tblPr>
        <w:tblStyle w:val="Table-ShadedHeader"/>
        <w:tblW w:w="0" w:type="auto"/>
        <w:tblLook w:val="04A0" w:firstRow="1" w:lastRow="0" w:firstColumn="1" w:lastColumn="0" w:noHBand="0" w:noVBand="1"/>
      </w:tblPr>
      <w:tblGrid>
        <w:gridCol w:w="3418"/>
        <w:gridCol w:w="1345"/>
        <w:gridCol w:w="1386"/>
        <w:gridCol w:w="1249"/>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Authentication level </w:t>
            </w:r>
          </w:p>
        </w:tc>
        <w:tc>
          <w:tcPr>
            <w:tcW w:w="0" w:type="auto"/>
          </w:tcPr>
          <w:p w:rsidR="000F2369" w:rsidRDefault="00D06027">
            <w:pPr>
              <w:pStyle w:val="TableHeaderText"/>
            </w:pPr>
            <w:r>
              <w:t xml:space="preserve"> PDU header </w:t>
            </w:r>
          </w:p>
        </w:tc>
        <w:tc>
          <w:tcPr>
            <w:tcW w:w="0" w:type="auto"/>
          </w:tcPr>
          <w:p w:rsidR="000F2369" w:rsidRDefault="00D06027">
            <w:pPr>
              <w:pStyle w:val="TableHeaderText"/>
            </w:pPr>
            <w:r>
              <w:t xml:space="preserve"> PDU body </w:t>
            </w:r>
          </w:p>
        </w:tc>
        <w:tc>
          <w:tcPr>
            <w:tcW w:w="0" w:type="auto"/>
          </w:tcPr>
          <w:p w:rsidR="000F2369" w:rsidRDefault="00D06027">
            <w:pPr>
              <w:pStyle w:val="TableHeaderText"/>
            </w:pPr>
            <w:r>
              <w:t xml:space="preserve"> sec_trailer </w:t>
            </w:r>
          </w:p>
        </w:tc>
      </w:tr>
      <w:tr w:rsidR="000F2369" w:rsidTr="000F2369">
        <w:tc>
          <w:tcPr>
            <w:tcW w:w="0" w:type="auto"/>
          </w:tcPr>
          <w:p w:rsidR="000F2369" w:rsidRDefault="00D06027">
            <w:pPr>
              <w:pStyle w:val="TableBodyText"/>
            </w:pPr>
            <w:r>
              <w:t>RPC_C_AUTHN_LEVEL_CONNECT</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RPC_C_AUTHN_LEVEL_PKT_INTEGRITY</w:t>
            </w:r>
          </w:p>
        </w:tc>
        <w:tc>
          <w:tcPr>
            <w:tcW w:w="0" w:type="auto"/>
          </w:tcPr>
          <w:p w:rsidR="000F2369" w:rsidRDefault="00D06027">
            <w:pPr>
              <w:pStyle w:val="TableBodyText"/>
            </w:pPr>
            <w:r>
              <w:t>None</w:t>
            </w:r>
          </w:p>
        </w:tc>
        <w:tc>
          <w:tcPr>
            <w:tcW w:w="0" w:type="auto"/>
          </w:tcPr>
          <w:p w:rsidR="000F2369" w:rsidRDefault="00D06027">
            <w:pPr>
              <w:pStyle w:val="TableBodyText"/>
            </w:pPr>
            <w:r>
              <w:t>Integrity</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RPC_C_AUTHN_LEVEL_PKT_PRIVACY</w:t>
            </w:r>
          </w:p>
        </w:tc>
        <w:tc>
          <w:tcPr>
            <w:tcW w:w="0" w:type="auto"/>
          </w:tcPr>
          <w:p w:rsidR="000F2369" w:rsidRDefault="00D06027">
            <w:pPr>
              <w:pStyle w:val="TableBodyText"/>
            </w:pPr>
            <w:r>
              <w:t>None</w:t>
            </w:r>
          </w:p>
        </w:tc>
        <w:tc>
          <w:tcPr>
            <w:tcW w:w="0" w:type="auto"/>
          </w:tcPr>
          <w:p w:rsidR="000F2369" w:rsidRDefault="00D06027">
            <w:pPr>
              <w:pStyle w:val="TableBodyText"/>
            </w:pPr>
            <w:r>
              <w:t>Confidentiality</w:t>
            </w:r>
          </w:p>
        </w:tc>
        <w:tc>
          <w:tcPr>
            <w:tcW w:w="0" w:type="auto"/>
          </w:tcPr>
          <w:p w:rsidR="000F2369" w:rsidRDefault="00D06027">
            <w:pPr>
              <w:pStyle w:val="TableBodyText"/>
            </w:pPr>
            <w:r>
              <w:t>None</w:t>
            </w:r>
          </w:p>
        </w:tc>
      </w:tr>
    </w:tbl>
    <w:p w:rsidR="000F2369" w:rsidRDefault="00D06027">
      <w:r>
        <w:t>In the preceding table, "None" means no protection, "Integrity" means an integrity check per [RFC2743] section 2.3.1 MUST be applied, and "Confidentiality" means that the segment MUST be encrypted (</w:t>
      </w:r>
      <w:r>
        <w:rPr>
          <w:b/>
        </w:rPr>
        <w:t>conf_req_flag</w:t>
      </w:r>
      <w:r>
        <w:t xml:space="preserve"> is TRUE per [RFC2743] section 2.3.3).</w:t>
      </w:r>
    </w:p>
    <w:p w:rsidR="000F2369" w:rsidRDefault="00D06027">
      <w:r>
        <w:t xml:space="preserve">The above levels of protection may be applied through an implementation-specific equivalent of the abstract </w:t>
      </w:r>
      <w:r>
        <w:rPr>
          <w:b/>
        </w:rPr>
        <w:t>GSS_Wrap</w:t>
      </w:r>
      <w:r>
        <w:t xml:space="preserve"> call, as specified in [RFC2743]. The receiver of a protected packed may verify the integrity of the packet or decrypted using an implementation-specific equivalent of the abstract </w:t>
      </w:r>
      <w:r>
        <w:rPr>
          <w:b/>
        </w:rPr>
        <w:t>GSS_Unwrap</w:t>
      </w:r>
      <w:r>
        <w:t>.</w:t>
      </w:r>
    </w:p>
    <w:p w:rsidR="000F2369" w:rsidRDefault="00D06027">
      <w:r>
        <w:t>This protocol does not specify whether the authentication token itself is protected from tampering by the security provider. It also does not specify how the security provider applies integrity or confidentiality protection to a PDU segment. The algorithms for doing so are specific to the security provider. For information about a security provider, see the documentation for that security provider.</w:t>
      </w:r>
    </w:p>
    <w:p w:rsidR="000F2369" w:rsidRDefault="00D06027">
      <w:pPr>
        <w:pStyle w:val="Heading5"/>
      </w:pPr>
      <w:bookmarkStart w:id="587" w:name="section_408f001c2f354a5ea896f420b60f7651"/>
      <w:bookmarkStart w:id="588" w:name="_Toc423366040"/>
      <w:r>
        <w:t>Callbacks</w:t>
      </w:r>
      <w:bookmarkEnd w:id="587"/>
      <w:bookmarkEnd w:id="588"/>
      <w:r>
        <w:fldChar w:fldCharType="begin"/>
      </w:r>
      <w:r>
        <w:instrText xml:space="preserve"> XE "Triggered events - higher-layer:client - connectionless RPC:callbacks"</w:instrText>
      </w:r>
      <w:r>
        <w:fldChar w:fldCharType="end"/>
      </w:r>
      <w:r>
        <w:fldChar w:fldCharType="begin"/>
      </w:r>
      <w:r>
        <w:instrText xml:space="preserve"> XE "Triggered events - higher-layer:server - connectionless RPC:callbacks"</w:instrText>
      </w:r>
      <w:r>
        <w:fldChar w:fldCharType="end"/>
      </w:r>
      <w:r>
        <w:fldChar w:fldCharType="begin"/>
      </w:r>
      <w:r>
        <w:instrText xml:space="preserve"> XE "Higher-layer triggered events:client - connectionless RPC:callbacks"</w:instrText>
      </w:r>
      <w:r>
        <w:fldChar w:fldCharType="end"/>
      </w:r>
      <w:r>
        <w:fldChar w:fldCharType="begin"/>
      </w:r>
      <w:r>
        <w:instrText xml:space="preserve"> XE "Higher-layer triggered events:server - connectionless RPC:callbacks"</w:instrText>
      </w:r>
      <w:r>
        <w:fldChar w:fldCharType="end"/>
      </w:r>
      <w:r>
        <w:fldChar w:fldCharType="begin"/>
      </w:r>
      <w:r>
        <w:instrText xml:space="preserve"> XE "Client - connectionless RPC:higher-layer triggered events:callbacks"</w:instrText>
      </w:r>
      <w:r>
        <w:fldChar w:fldCharType="end"/>
      </w:r>
      <w:r>
        <w:fldChar w:fldCharType="begin"/>
      </w:r>
      <w:r>
        <w:instrText xml:space="preserve"> XE "Server - connectionless RPC:higher-layer triggered events:callbacks"</w:instrText>
      </w:r>
      <w:r>
        <w:fldChar w:fldCharType="end"/>
      </w:r>
    </w:p>
    <w:p w:rsidR="000F2369" w:rsidRDefault="00D06027">
      <w:r>
        <w:t>Connectionless RPC protocols do not have support for application-level callback calls.</w:t>
      </w:r>
    </w:p>
    <w:p w:rsidR="000F2369" w:rsidRDefault="00D06027">
      <w:pPr>
        <w:pStyle w:val="Heading4"/>
      </w:pPr>
      <w:bookmarkStart w:id="589" w:name="section_8d6aeda889d44c8fabb69ce26b29ba36"/>
      <w:bookmarkStart w:id="590" w:name="_Toc423366041"/>
      <w:r>
        <w:t>Message Processing Events and Sequencing Rules</w:t>
      </w:r>
      <w:bookmarkEnd w:id="589"/>
      <w:bookmarkEnd w:id="590"/>
      <w:r>
        <w:fldChar w:fldCharType="begin"/>
      </w:r>
      <w:r>
        <w:instrText xml:space="preserve"> XE "Sequencing rules:client - connectionless RPC"</w:instrText>
      </w:r>
      <w:r>
        <w:fldChar w:fldCharType="end"/>
      </w:r>
      <w:r>
        <w:fldChar w:fldCharType="begin"/>
      </w:r>
      <w:r>
        <w:instrText xml:space="preserve"> XE "Sequencing rules:server - connectionless RPC"</w:instrText>
      </w:r>
      <w:r>
        <w:fldChar w:fldCharType="end"/>
      </w:r>
      <w:r>
        <w:fldChar w:fldCharType="begin"/>
      </w:r>
      <w:r>
        <w:instrText xml:space="preserve"> XE "Client - connectionless RPC:sequencing rules"</w:instrText>
      </w:r>
      <w:r>
        <w:fldChar w:fldCharType="end"/>
      </w:r>
      <w:r>
        <w:fldChar w:fldCharType="begin"/>
      </w:r>
      <w:r>
        <w:instrText xml:space="preserve"> XE "Server - connectionless RPC:sequencing rules"</w:instrText>
      </w:r>
      <w:r>
        <w:fldChar w:fldCharType="end"/>
      </w:r>
      <w:r>
        <w:fldChar w:fldCharType="begin"/>
      </w:r>
      <w:r>
        <w:instrText xml:space="preserve"> XE "Message processing:client - connectionless RPC"</w:instrText>
      </w:r>
      <w:r>
        <w:fldChar w:fldCharType="end"/>
      </w:r>
      <w:r>
        <w:fldChar w:fldCharType="begin"/>
      </w:r>
      <w:r>
        <w:instrText xml:space="preserve"> XE "Message processing:server - connectionless RPC"</w:instrText>
      </w:r>
      <w:r>
        <w:fldChar w:fldCharType="end"/>
      </w:r>
      <w:r>
        <w:fldChar w:fldCharType="begin"/>
      </w:r>
      <w:r>
        <w:instrText xml:space="preserve"> XE "Client - connectionless RPC:message processing"</w:instrText>
      </w:r>
      <w:r>
        <w:fldChar w:fldCharType="end"/>
      </w:r>
      <w:r>
        <w:fldChar w:fldCharType="begin"/>
      </w:r>
      <w:r>
        <w:instrText xml:space="preserve"> XE "Server - connectionless RPC:message processing"</w:instrText>
      </w:r>
      <w:r>
        <w:fldChar w:fldCharType="end"/>
      </w:r>
    </w:p>
    <w:p w:rsidR="000F2369" w:rsidRDefault="00D06027">
      <w:pPr>
        <w:pStyle w:val="Heading5"/>
      </w:pPr>
      <w:bookmarkStart w:id="591" w:name="section_9d38508ffe384b8981227f5a7bcdb98e"/>
      <w:bookmarkStart w:id="592" w:name="_Toc423366042"/>
      <w:r>
        <w:t>Authentication</w:t>
      </w:r>
      <w:bookmarkEnd w:id="591"/>
      <w:bookmarkEnd w:id="592"/>
    </w:p>
    <w:p w:rsidR="000F2369" w:rsidRDefault="00D06027">
      <w:r>
        <w:t xml:space="preserve">The marshaled stub data of a client's </w:t>
      </w:r>
      <w:r>
        <w:rPr>
          <w:b/>
        </w:rPr>
        <w:t>conv_who_are_you_auth</w:t>
      </w:r>
      <w:r>
        <w:t xml:space="preserve"> response SHOULD fit into a single unfragmented </w:t>
      </w:r>
      <w:hyperlink w:anchor="Section_c29d63ae60bf4e4caa12cc05db6211e7" w:history="1">
        <w:r>
          <w:rPr>
            <w:rStyle w:val="Hyperlink"/>
          </w:rPr>
          <w:t>RESPONSE</w:t>
        </w:r>
      </w:hyperlink>
      <w:r>
        <w:t xml:space="preserve"> packet for maximum interoperability. </w:t>
      </w:r>
      <w:bookmarkStart w:id="593"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593"/>
    </w:p>
    <w:p w:rsidR="000F2369" w:rsidRDefault="00D06027">
      <w:r>
        <w:t xml:space="preserve">These extensions do not require support for the </w:t>
      </w:r>
      <w:hyperlink w:anchor="gt_ffda2ae0-9528-42a7-ac1a-9d42d40674f7">
        <w:r>
          <w:rPr>
            <w:rStyle w:val="HyperlinkGreen"/>
            <w:b/>
          </w:rPr>
          <w:t>Authentication Service</w:t>
        </w:r>
      </w:hyperlink>
      <w:r>
        <w:t xml:space="preserve"> rpc_c_authn_dce_secret, as specified in </w:t>
      </w:r>
      <w:hyperlink r:id="rId381">
        <w:r>
          <w:rPr>
            <w:rStyle w:val="Hyperlink"/>
          </w:rPr>
          <w:t>[C706]</w:t>
        </w:r>
      </w:hyperlink>
      <w:r>
        <w:t xml:space="preserve"> section 13.1.2.2. It supports authentication by using the NTLM Authentication Protocol and Kerberos Protocol, using authentication type constants as specified in section </w:t>
      </w:r>
      <w:hyperlink w:anchor="Section_d4097450c62f484b872fddf59a7a0d36" w:history="1">
        <w:r>
          <w:rPr>
            <w:rStyle w:val="Hyperlink"/>
          </w:rPr>
          <w:t>2.2.1.1.7</w:t>
        </w:r>
      </w:hyperlink>
      <w:r>
        <w:t xml:space="preserve">. The authentication tokens present in each PDU are specified in section </w:t>
      </w:r>
      <w:hyperlink w:anchor="Section_164fa983fd9a42fcb0c66807501de7ef" w:history="1">
        <w:r>
          <w:rPr>
            <w:rStyle w:val="Hyperlink"/>
          </w:rPr>
          <w:t>2.2.3.5</w:t>
        </w:r>
      </w:hyperlink>
      <w:r>
        <w:t>.</w:t>
      </w:r>
      <w:bookmarkStart w:id="594"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594"/>
    </w:p>
    <w:p w:rsidR="000F2369" w:rsidRDefault="00D06027">
      <w:pPr>
        <w:pStyle w:val="Heading5"/>
      </w:pPr>
      <w:bookmarkStart w:id="595" w:name="section_99f770b2d85a4c478ee8feed5e8081b4"/>
      <w:bookmarkStart w:id="596" w:name="_Toc423366043"/>
      <w:r>
        <w:t>Overlapped Calls</w:t>
      </w:r>
      <w:bookmarkEnd w:id="595"/>
      <w:bookmarkEnd w:id="596"/>
    </w:p>
    <w:p w:rsidR="000F2369" w:rsidRDefault="00D06027">
      <w:r>
        <w:t xml:space="preserve">These extensions extend the connectionless protocol, as specified in </w:t>
      </w:r>
      <w:hyperlink r:id="rId382">
        <w:r>
          <w:rPr>
            <w:rStyle w:val="Hyperlink"/>
          </w:rPr>
          <w:t>[C706]</w:t>
        </w:r>
      </w:hyperlink>
      <w:r>
        <w:t>, to allow multiple simultaneously active calls in a single activity. This reduces the overhead of asynchronous calls, which ordinarily require a separate activity and security context for each overlapping call. Use of the new feature requires that both the client and server support the extension.</w:t>
      </w:r>
    </w:p>
    <w:p w:rsidR="000F2369" w:rsidRDefault="00D06027">
      <w:r>
        <w:t xml:space="preserve">The processing order for calls on the server is specified in [C706] section 6.1. That definition is preserved in these extensions. These extensions deviate from what is specified in [C706] by allowing the [in] and [out] buffers of multiple calls to overlap in transmission. </w:t>
      </w:r>
    </w:p>
    <w:p w:rsidR="000F2369" w:rsidRDefault="00D06027">
      <w:r>
        <w:t xml:space="preserve">The server </w:t>
      </w:r>
      <w:r>
        <w:rPr>
          <w:b/>
        </w:rPr>
        <w:t>conv_who_are_you2</w:t>
      </w:r>
      <w:r>
        <w:t xml:space="preserve"> and </w:t>
      </w:r>
      <w:r>
        <w:rPr>
          <w:b/>
        </w:rPr>
        <w:t>conv_who_are_you_auth</w:t>
      </w:r>
      <w:r>
        <w:t xml:space="preserve"> </w:t>
      </w:r>
      <w:hyperlink w:anchor="gt_32196f56-0692-4966-8275-bb93c736cf24">
        <w:r>
          <w:rPr>
            <w:rStyle w:val="HyperlinkGreen"/>
            <w:b/>
          </w:rPr>
          <w:t>conversation callbacks</w:t>
        </w:r>
      </w:hyperlink>
      <w:r>
        <w:t xml:space="preserve"> SHOULD set the </w:t>
      </w:r>
      <w:r>
        <w:rPr>
          <w:b/>
        </w:rPr>
        <w:t>PF2_UNRELATED</w:t>
      </w:r>
      <w:r>
        <w:t xml:space="preserve"> bit; this indicates to the client that the server is capable of handling overlapped calls correctly.</w:t>
      </w:r>
    </w:p>
    <w:p w:rsidR="000F2369" w:rsidRDefault="00D06027">
      <w:r>
        <w:t xml:space="preserve">After the client has successfully processed a conversation callback with the </w:t>
      </w:r>
      <w:r>
        <w:rPr>
          <w:b/>
        </w:rPr>
        <w:t>PF2_UNRELATED</w:t>
      </w:r>
      <w:r>
        <w:t xml:space="preserve"> flag set, it SHOULD set the client's </w:t>
      </w:r>
      <w:r>
        <w:rPr>
          <w:b/>
        </w:rPr>
        <w:t>Supports PF2_Unrelated Flag</w:t>
      </w:r>
      <w:r>
        <w:t xml:space="preserve"> and overlap calls on any activity in the </w:t>
      </w:r>
      <w:r>
        <w:rPr>
          <w:b/>
        </w:rPr>
        <w:t>Client Address Space</w:t>
      </w:r>
      <w:r>
        <w:t xml:space="preserve"> for that particular RPC server if the implementation-specific methods for call invocation allow the specification of simultaneous or asynchronous call invocations, and the higher-layer protocol requests simultaneous or asynchronous calls..</w:t>
      </w:r>
      <w:bookmarkStart w:id="597"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597"/>
      <w:r>
        <w:t xml:space="preserve">All calls where the higher-layer protocol requests simultaneous or asynchronous behavior MUST set the </w:t>
      </w:r>
      <w:r>
        <w:rPr>
          <w:b/>
        </w:rPr>
        <w:t>Overlapping</w:t>
      </w:r>
      <w:r>
        <w:t xml:space="preserve"> ADM element of the call to TRUE. If </w:t>
      </w:r>
      <w:r>
        <w:rPr>
          <w:b/>
        </w:rPr>
        <w:t>Overlapping</w:t>
      </w:r>
      <w:r>
        <w:t xml:space="preserve"> is set to TRUE, the client MUST set the </w:t>
      </w:r>
      <w:r>
        <w:rPr>
          <w:b/>
        </w:rPr>
        <w:t>PF2_UNRELATED</w:t>
      </w:r>
      <w:r>
        <w:t xml:space="preserve"> flag in each </w:t>
      </w:r>
      <w:hyperlink w:anchor="Section_f9a13e59b81d4471850d187a1601c7d9" w:history="1">
        <w:r>
          <w:rPr>
            <w:rStyle w:val="Hyperlink"/>
          </w:rPr>
          <w:t>REQUEST</w:t>
        </w:r>
      </w:hyperlink>
      <w:r>
        <w:t xml:space="preserve"> packet that is sent before a call with a lower sequence number has completed. This informs the server not to cancel or complete other active calls with lower sequence numbers.</w:t>
      </w:r>
      <w:bookmarkStart w:id="598"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598"/>
    </w:p>
    <w:p w:rsidR="000F2369" w:rsidRDefault="00D06027">
      <w:r>
        <w:t xml:space="preserve">When the client has not successfully processed a conversation callback with the </w:t>
      </w:r>
      <w:r>
        <w:rPr>
          <w:b/>
        </w:rPr>
        <w:t>PF2_UNRELATED</w:t>
      </w:r>
      <w:r>
        <w:t xml:space="preserve"> flag set, it MUST NOT overlap multiple calls of an activity. In particular, the client MUST NOT send a REQUEST for a call until all calls with lower sequence numbers have entered </w:t>
      </w:r>
      <w:r>
        <w:rPr>
          <w:b/>
        </w:rPr>
        <w:t>STATE_ACK_PENDING</w:t>
      </w:r>
      <w:r>
        <w:t xml:space="preserve">, </w:t>
      </w:r>
      <w:r>
        <w:rPr>
          <w:b/>
        </w:rPr>
        <w:t>STATE_COMPLETE</w:t>
      </w:r>
      <w:r>
        <w:t xml:space="preserve">, or </w:t>
      </w:r>
      <w:r>
        <w:rPr>
          <w:b/>
        </w:rPr>
        <w:t>STATE_FAULT</w:t>
      </w:r>
      <w:r>
        <w:t xml:space="preserve">. The client MUST NOT set the </w:t>
      </w:r>
      <w:r>
        <w:rPr>
          <w:b/>
        </w:rPr>
        <w:t>PF2_UNRELATED</w:t>
      </w:r>
      <w:r>
        <w:t xml:space="preserve"> flag in any REQUEST packet. </w:t>
      </w:r>
    </w:p>
    <w:p w:rsidR="000F2369" w:rsidRDefault="00D06027">
      <w:r>
        <w:t xml:space="preserve">Overlapped calls all use the same </w:t>
      </w:r>
      <w:r>
        <w:rPr>
          <w:b/>
        </w:rPr>
        <w:t>Security Context Handle</w:t>
      </w:r>
      <w:r>
        <w:t xml:space="preserve"> associated to their parent activity. If the activity's security context (identified by the activity's </w:t>
      </w:r>
      <w:r>
        <w:rPr>
          <w:b/>
        </w:rPr>
        <w:t>Security Context Handle</w:t>
      </w:r>
      <w:r>
        <w:t xml:space="preserve">) is renegotiated while calls are overlapped, it might happen that certain PDUs will be handled with the wrong security context and thus will fail the security verification. In such a case, the packets are dropped and the protocol relies on the </w:t>
      </w:r>
      <w:r>
        <w:rPr>
          <w:b/>
        </w:rPr>
        <w:t>Communication Time-Out Timer</w:t>
      </w:r>
      <w:r>
        <w:t xml:space="preserve"> to resend the packet using the new security context.</w:t>
      </w:r>
    </w:p>
    <w:p w:rsidR="000F2369" w:rsidRDefault="00D06027">
      <w:r>
        <w:t xml:space="preserve">The client and server MUST NOT set the </w:t>
      </w:r>
      <w:r>
        <w:rPr>
          <w:b/>
        </w:rPr>
        <w:t>PF2_UNRELATED</w:t>
      </w:r>
      <w:r>
        <w:t xml:space="preserve"> flag in the header of any other packet type. </w:t>
      </w:r>
    </w:p>
    <w:p w:rsidR="000F2369" w:rsidRDefault="00D06027">
      <w:r>
        <w:t xml:space="preserve">See section </w:t>
      </w:r>
      <w:hyperlink w:anchor="Section_78c6582f04d7494dac45f06fcd73e7e0" w:history="1">
        <w:r>
          <w:rPr>
            <w:rStyle w:val="Hyperlink"/>
          </w:rPr>
          <w:t>3.2.2.4.1.5</w:t>
        </w:r>
      </w:hyperlink>
      <w:r>
        <w:t xml:space="preserve"> for details of how overlapped calls are processed on the client.</w:t>
      </w:r>
    </w:p>
    <w:p w:rsidR="000F2369" w:rsidRDefault="00D06027">
      <w:pPr>
        <w:pStyle w:val="Heading5"/>
      </w:pPr>
      <w:bookmarkStart w:id="599" w:name="section_bb41842fc1e747b4956705dcb0e7f866"/>
      <w:bookmarkStart w:id="600" w:name="_Toc423366044"/>
      <w:r>
        <w:t>Sliding Window Algorithm</w:t>
      </w:r>
      <w:bookmarkEnd w:id="599"/>
      <w:bookmarkEnd w:id="600"/>
    </w:p>
    <w:p w:rsidR="000F2369" w:rsidRDefault="00FB6FEA">
      <w:hyperlink r:id="rId383">
        <w:r w:rsidR="00D06027">
          <w:rPr>
            <w:rStyle w:val="Hyperlink"/>
          </w:rPr>
          <w:t>[C706]</w:t>
        </w:r>
      </w:hyperlink>
      <w:r w:rsidR="00D06027">
        <w:t xml:space="preserve"> sections 9.5.5, 10.1, and 10.2 allow conforming implementations broad latitude in implementing the sliding window algorithm for </w:t>
      </w:r>
      <w:hyperlink w:anchor="Section_f9a13e59b81d4471850d187a1601c7d9" w:history="1">
        <w:r w:rsidR="00D06027">
          <w:rPr>
            <w:rStyle w:val="Hyperlink"/>
          </w:rPr>
          <w:t>REQUEST</w:t>
        </w:r>
      </w:hyperlink>
      <w:r w:rsidR="00D06027">
        <w:t xml:space="preserve"> and </w:t>
      </w:r>
      <w:hyperlink w:anchor="Section_c29d63ae60bf4e4caa12cc05db6211e7" w:history="1">
        <w:r w:rsidR="00D06027">
          <w:rPr>
            <w:rStyle w:val="Hyperlink"/>
          </w:rPr>
          <w:t>RESPONSE</w:t>
        </w:r>
      </w:hyperlink>
      <w:r w:rsidR="00D06027">
        <w:t xml:space="preserve"> fragments. The Windows behavior is compatible with clients and servers that use other windowing implementations conforming to [C706]. The following section specifies the implementation of the sliding window algorithm.</w:t>
      </w:r>
    </w:p>
    <w:p w:rsidR="000F2369" w:rsidRDefault="00D06027">
      <w:r>
        <w:t>Packet Transmission Behavior. A client call sends fragments in the following three cases:</w:t>
      </w:r>
    </w:p>
    <w:p w:rsidR="000F2369" w:rsidRDefault="00D06027">
      <w:pPr>
        <w:pStyle w:val="ListParagraph"/>
        <w:numPr>
          <w:ilvl w:val="0"/>
          <w:numId w:val="77"/>
        </w:numPr>
      </w:pPr>
      <w:r>
        <w:t xml:space="preserve">When the call is first instantiated, the </w:t>
      </w:r>
      <w:hyperlink w:anchor="Section_541dd01876f1461e9a26bdb539d04286" w:history="1">
        <w:r>
          <w:rPr>
            <w:rStyle w:val="Hyperlink"/>
          </w:rPr>
          <w:t>Send Window (Call)</w:t>
        </w:r>
      </w:hyperlink>
      <w:r>
        <w:t xml:space="preserve"> and its properties are initialized and the client sends a burst of fragments.</w:t>
      </w:r>
    </w:p>
    <w:p w:rsidR="000F2369" w:rsidRDefault="00D06027">
      <w:pPr>
        <w:pStyle w:val="ListParagraph"/>
        <w:numPr>
          <w:ilvl w:val="0"/>
          <w:numId w:val="77"/>
        </w:numPr>
      </w:pPr>
      <w:r>
        <w:t>When a FACK or NOCALL-with-body is received from the server. The Send Window (Call) is updated and the client sends a burst of fragments.</w:t>
      </w:r>
    </w:p>
    <w:p w:rsidR="000F2369" w:rsidRDefault="00D06027">
      <w:pPr>
        <w:pStyle w:val="ListParagraph"/>
        <w:numPr>
          <w:ilvl w:val="0"/>
          <w:numId w:val="77"/>
        </w:numPr>
      </w:pPr>
      <w:r>
        <w:t xml:space="preserve">When the </w:t>
      </w:r>
      <w:r>
        <w:rPr>
          <w:b/>
        </w:rPr>
        <w:t>Packet Retransmission Timer</w:t>
      </w:r>
      <w:r>
        <w:t xml:space="preserve"> is triggered (for more information, see section </w:t>
      </w:r>
      <w:hyperlink w:anchor="Section_68907e706ca24569ab5cb0f5a07777cb" w:history="1">
        <w:r>
          <w:rPr>
            <w:rStyle w:val="Hyperlink"/>
          </w:rPr>
          <w:t>3.2.2.2.1</w:t>
        </w:r>
      </w:hyperlink>
      <w:r>
        <w:t xml:space="preserve">). The client halves the Send Window (Call) </w:t>
      </w:r>
      <w:r>
        <w:rPr>
          <w:b/>
        </w:rPr>
        <w:t>Burst_length</w:t>
      </w:r>
      <w:r>
        <w:t xml:space="preserve"> property and sends a burst of fragments.</w:t>
      </w:r>
    </w:p>
    <w:p w:rsidR="000F2369" w:rsidRDefault="00D06027">
      <w:r>
        <w:t xml:space="preserve">When the client or server must send a burst of fragments, it attempts to send a number of fragments equal to the </w:t>
      </w:r>
      <w:r>
        <w:rPr>
          <w:b/>
        </w:rPr>
        <w:t>Burst_length</w:t>
      </w:r>
      <w:r>
        <w:t xml:space="preserve"> property of the Send Window (Call) ADM element. The sender first attempts to extend the window by sending never-before-sent fragments. All fragments except the last are sent with the </w:t>
      </w:r>
      <w:r>
        <w:rPr>
          <w:b/>
        </w:rPr>
        <w:t>PF_NOFACK</w:t>
      </w:r>
      <w:r>
        <w:t xml:space="preserve"> flag set. The last fragment sent clears the </w:t>
      </w:r>
      <w:r>
        <w:rPr>
          <w:b/>
        </w:rPr>
        <w:t>PF_NOFACK</w:t>
      </w:r>
      <w:r>
        <w:t xml:space="preserve"> flag unless (a) it is the final fragment of the call data, or (b) it is overlapping a previous async call of the activity (that is, the </w:t>
      </w:r>
      <w:r>
        <w:rPr>
          <w:b/>
        </w:rPr>
        <w:t>PF2_UNRELATED</w:t>
      </w:r>
      <w:r>
        <w:t xml:space="preserve"> flag is set). Otherwise, it too is sent with the </w:t>
      </w:r>
      <w:r>
        <w:rPr>
          <w:b/>
        </w:rPr>
        <w:t>PF_NOFACK</w:t>
      </w:r>
      <w:r>
        <w:t xml:space="preserve"> flag. If fewer than </w:t>
      </w:r>
      <w:r>
        <w:rPr>
          <w:b/>
        </w:rPr>
        <w:t>Burst_length</w:t>
      </w:r>
      <w:r>
        <w:t xml:space="preserve"> are sent because the call data is too short or the Outbound Fragment Window property of the Send Window (Call) ADM element limit is reached, the </w:t>
      </w:r>
      <w:r>
        <w:rPr>
          <w:b/>
        </w:rPr>
        <w:t>Burst_length</w:t>
      </w:r>
      <w:r>
        <w:t xml:space="preserve"> is halved. If no fragments at all are sent, the lowest unacknowledged fragment is resent with the </w:t>
      </w:r>
      <w:r>
        <w:rPr>
          <w:b/>
        </w:rPr>
        <w:t>PF_NOFACK</w:t>
      </w:r>
      <w:r>
        <w:t xml:space="preserve"> flag cleared. </w:t>
      </w:r>
    </w:p>
    <w:p w:rsidR="000F2369" w:rsidRDefault="00D06027">
      <w:r>
        <w:t>Response to Packets:</w:t>
      </w:r>
    </w:p>
    <w:p w:rsidR="000F2369" w:rsidRDefault="00D06027">
      <w:r>
        <w:t xml:space="preserve">When a packet with </w:t>
      </w:r>
      <w:r>
        <w:rPr>
          <w:b/>
        </w:rPr>
        <w:t>PF_NOFACK</w:t>
      </w:r>
      <w:r>
        <w:t xml:space="preserve"> cleared is received, the recipient sends a FACK with a version-zero body. The </w:t>
      </w:r>
      <w:r>
        <w:rPr>
          <w:b/>
        </w:rPr>
        <w:t>max_tdsu</w:t>
      </w:r>
      <w:r>
        <w:t xml:space="preserve"> field is set to the maximum PDU length for the transport (for more information, see section </w:t>
      </w:r>
      <w:hyperlink w:anchor="Section_ca2cf7b2f8d9487f82e8b68a70848a54" w:history="1">
        <w:r>
          <w:rPr>
            <w:rStyle w:val="Hyperlink"/>
          </w:rPr>
          <w:t>2.1.2</w:t>
        </w:r>
      </w:hyperlink>
      <w:r>
        <w:t xml:space="preserve">). The </w:t>
      </w:r>
      <w:r>
        <w:rPr>
          <w:b/>
        </w:rPr>
        <w:t>max_frag_size</w:t>
      </w:r>
      <w:r>
        <w:t xml:space="preserve"> field is set to the maximum unfragmented packet length for the transport (for more information, see section 2.1.2). The </w:t>
      </w:r>
      <w:r>
        <w:rPr>
          <w:b/>
        </w:rPr>
        <w:t>window_size</w:t>
      </w:r>
      <w:r>
        <w:t xml:space="preserve"> field is calculated by dividing a version-specific constant by the number of calls currently using the port.</w:t>
      </w:r>
      <w:bookmarkStart w:id="601"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601"/>
      <w:r>
        <w:t xml:space="preserve"> For client ports, the number of calls is typically one, but may be higher if multiple asynchronous calls are in progress. If the resulting window size is less than one, it is set to one. If the resulting window size is greater than 32, it is set to 32. The </w:t>
      </w:r>
      <w:r>
        <w:rPr>
          <w:b/>
        </w:rPr>
        <w:t>serial_num</w:t>
      </w:r>
      <w:r>
        <w:t xml:space="preserve"> field is set to the current value of the Send Window (Call) ADM element's </w:t>
      </w:r>
      <w:r>
        <w:rPr>
          <w:b/>
        </w:rPr>
        <w:t>Receive serial number</w:t>
      </w:r>
      <w:r>
        <w:t xml:space="preserve"> property. The </w:t>
      </w:r>
      <w:r>
        <w:rPr>
          <w:b/>
        </w:rPr>
        <w:t>selack_num</w:t>
      </w:r>
      <w:r>
        <w:t xml:space="preserve">, </w:t>
      </w:r>
      <w:r>
        <w:rPr>
          <w:b/>
        </w:rPr>
        <w:t>selack</w:t>
      </w:r>
      <w:r>
        <w:t xml:space="preserve">, and </w:t>
      </w:r>
      <w:r>
        <w:rPr>
          <w:b/>
        </w:rPr>
        <w:t>header</w:t>
      </w:r>
      <w:r>
        <w:t xml:space="preserve"> fragnum fields are set based on the fragments received, as specified in [C706] section 12. When an RPC receives a fragment with a length signifying a </w:t>
      </w:r>
      <w:r>
        <w:rPr>
          <w:b/>
        </w:rPr>
        <w:t>Maximum PDU Length</w:t>
      </w:r>
      <w:r>
        <w:t xml:space="preserve"> larger than the current value in the </w:t>
      </w:r>
      <w:r>
        <w:rPr>
          <w:b/>
        </w:rPr>
        <w:t>Send Window</w:t>
      </w:r>
      <w:r>
        <w:t xml:space="preserve">, the implied length is calculated by rounding the total packet length down to the nearest multiple of 8. The activity's </w:t>
      </w:r>
      <w:r>
        <w:rPr>
          <w:b/>
        </w:rPr>
        <w:t>Maximum PDU Length</w:t>
      </w:r>
      <w:r>
        <w:t xml:space="preserve"> is then set to the lower of this rounded value and the local transport limit. Therefore, the new value takes effect with the next call of the activity.</w:t>
      </w:r>
    </w:p>
    <w:p w:rsidR="000F2369" w:rsidRDefault="00D06027">
      <w:pPr>
        <w:pStyle w:val="Heading4"/>
      </w:pPr>
      <w:bookmarkStart w:id="602" w:name="section_a56da763980a42169d1673c3bd2a4a68"/>
      <w:bookmarkStart w:id="603" w:name="_Toc423366045"/>
      <w:r>
        <w:t>Timer Events</w:t>
      </w:r>
      <w:bookmarkEnd w:id="602"/>
      <w:bookmarkEnd w:id="603"/>
      <w:r>
        <w:fldChar w:fldCharType="begin"/>
      </w:r>
      <w:r>
        <w:instrText xml:space="preserve"> XE "Timer events:client - connectionless RPC"</w:instrText>
      </w:r>
      <w:r>
        <w:fldChar w:fldCharType="end"/>
      </w:r>
      <w:r>
        <w:fldChar w:fldCharType="begin"/>
      </w:r>
      <w:r>
        <w:instrText xml:space="preserve"> XE "Timer events:server - connectionless RPC"</w:instrText>
      </w:r>
      <w:r>
        <w:fldChar w:fldCharType="end"/>
      </w:r>
      <w:r>
        <w:fldChar w:fldCharType="begin"/>
      </w:r>
      <w:r>
        <w:instrText xml:space="preserve"> XE "Client - connectionless RPC:timer events"</w:instrText>
      </w:r>
      <w:r>
        <w:fldChar w:fldCharType="end"/>
      </w:r>
      <w:r>
        <w:fldChar w:fldCharType="begin"/>
      </w:r>
      <w:r>
        <w:instrText xml:space="preserve"> XE "Server - connectionless RPC:timer events"</w:instrText>
      </w:r>
      <w:r>
        <w:fldChar w:fldCharType="end"/>
      </w:r>
    </w:p>
    <w:p w:rsidR="000F2369" w:rsidRDefault="00D06027">
      <w:r>
        <w:t>There are no common timers between the client and server.</w:t>
      </w:r>
    </w:p>
    <w:p w:rsidR="000F2369" w:rsidRDefault="00D06027">
      <w:pPr>
        <w:pStyle w:val="Heading4"/>
      </w:pPr>
      <w:bookmarkStart w:id="604" w:name="section_a78fad6da8da490692189d5f4d5af980"/>
      <w:bookmarkStart w:id="605" w:name="_Toc423366046"/>
      <w:r>
        <w:t>Other Local Events</w:t>
      </w:r>
      <w:bookmarkEnd w:id="604"/>
      <w:bookmarkEnd w:id="605"/>
      <w:r>
        <w:fldChar w:fldCharType="begin"/>
      </w:r>
      <w:r>
        <w:instrText xml:space="preserve"> XE "Local events:client - connectionless RPC"</w:instrText>
      </w:r>
      <w:r>
        <w:fldChar w:fldCharType="end"/>
      </w:r>
      <w:r>
        <w:fldChar w:fldCharType="begin"/>
      </w:r>
      <w:r>
        <w:instrText xml:space="preserve"> XE "Local events:server - connectionless RPC"</w:instrText>
      </w:r>
      <w:r>
        <w:fldChar w:fldCharType="end"/>
      </w:r>
      <w:r>
        <w:fldChar w:fldCharType="begin"/>
      </w:r>
      <w:r>
        <w:instrText xml:space="preserve"> XE "Client - connectionless RPC:local events"</w:instrText>
      </w:r>
      <w:r>
        <w:fldChar w:fldCharType="end"/>
      </w:r>
      <w:r>
        <w:fldChar w:fldCharType="begin"/>
      </w:r>
      <w:r>
        <w:instrText xml:space="preserve"> XE "Server - connectionless RPC:local events"</w:instrText>
      </w:r>
      <w:r>
        <w:fldChar w:fldCharType="end"/>
      </w:r>
    </w:p>
    <w:p w:rsidR="000F2369" w:rsidRDefault="00D06027">
      <w:r>
        <w:t>There are no other local events that are common between the client and server.</w:t>
      </w:r>
    </w:p>
    <w:p w:rsidR="000F2369" w:rsidRDefault="00D06027">
      <w:pPr>
        <w:pStyle w:val="Heading3"/>
      </w:pPr>
      <w:bookmarkStart w:id="606" w:name="section_0eb9e7dfa2fb4efab37e86e20913c743"/>
      <w:bookmarkStart w:id="607" w:name="_Toc423366047"/>
      <w:r>
        <w:t>Client Details</w:t>
      </w:r>
      <w:bookmarkEnd w:id="606"/>
      <w:bookmarkEnd w:id="607"/>
    </w:p>
    <w:p w:rsidR="000F2369" w:rsidRDefault="00D06027">
      <w:pPr>
        <w:pStyle w:val="Heading4"/>
      </w:pPr>
      <w:bookmarkStart w:id="608" w:name="section_a01de5c8e96b456f887f5f983fba505a"/>
      <w:bookmarkStart w:id="609" w:name="_Toc423366048"/>
      <w:r>
        <w:t>Abstract Data Model</w:t>
      </w:r>
      <w:bookmarkEnd w:id="608"/>
      <w:bookmarkEnd w:id="609"/>
      <w:r>
        <w:fldChar w:fldCharType="begin"/>
      </w:r>
      <w:r>
        <w:instrText xml:space="preserve"> XE "Data model - abstract:client - connectionless RPC"</w:instrText>
      </w:r>
      <w:r>
        <w:fldChar w:fldCharType="end"/>
      </w:r>
      <w:r>
        <w:fldChar w:fldCharType="begin"/>
      </w:r>
      <w:r>
        <w:instrText xml:space="preserve"> XE "Abstract data model:client - connectionless RPC"</w:instrText>
      </w:r>
      <w:r>
        <w:fldChar w:fldCharType="end"/>
      </w:r>
      <w:r>
        <w:fldChar w:fldCharType="begin"/>
      </w:r>
      <w:r>
        <w:instrText xml:space="preserve"> XE "Client - connectionless RPC:abstract data model"</w:instrText>
      </w:r>
      <w:r>
        <w:fldChar w:fldCharType="end"/>
      </w:r>
    </w:p>
    <w:p w:rsidR="000F2369" w:rsidRDefault="00D06027">
      <w:r>
        <w:t>This section specifies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0F2369" w:rsidRDefault="00D06027">
      <w:pPr>
        <w:pStyle w:val="Heading5"/>
      </w:pPr>
      <w:bookmarkStart w:id="610" w:name="section_2efd7dfee59b475291d3a8da2476cdd4"/>
      <w:bookmarkStart w:id="611" w:name="_Toc423366049"/>
      <w:r>
        <w:t>Supports PF2_Unrelated Flag</w:t>
      </w:r>
      <w:bookmarkEnd w:id="610"/>
      <w:bookmarkEnd w:id="611"/>
    </w:p>
    <w:p w:rsidR="000F2369" w:rsidRDefault="00D06027">
      <w:r>
        <w:rPr>
          <w:b/>
        </w:rPr>
        <w:t>Supports PF2_Unrelated Flag</w:t>
      </w:r>
      <w:r>
        <w:t xml:space="preserve">: The flag is a Boolean value that indicates whether the server supports overlapping calls for a single activity. See section </w:t>
      </w:r>
      <w:hyperlink w:anchor="Section_d12cfe7f987c4f11bd29aa9ef4a5b1f8" w:history="1">
        <w:r>
          <w:rPr>
            <w:rStyle w:val="Hyperlink"/>
          </w:rPr>
          <w:t>4.3</w:t>
        </w:r>
      </w:hyperlink>
      <w:r>
        <w:t xml:space="preserve"> for a description of the packet exchange happening between a client and a server.</w:t>
      </w:r>
    </w:p>
    <w:p w:rsidR="000F2369" w:rsidRDefault="00D06027">
      <w:r>
        <w:t>The flag is initialized to FALSE.</w:t>
      </w:r>
    </w:p>
    <w:p w:rsidR="000F2369" w:rsidRDefault="00D06027">
      <w:r>
        <w:t xml:space="preserve">It is updated when a </w:t>
      </w:r>
      <w:r>
        <w:rPr>
          <w:b/>
        </w:rPr>
        <w:t>conv_who_are_you2</w:t>
      </w:r>
      <w:r>
        <w:t xml:space="preserve"> conversation callback is performed by the server on any activity between the client and the server.</w:t>
      </w:r>
    </w:p>
    <w:p w:rsidR="000F2369" w:rsidRDefault="00D06027">
      <w:pPr>
        <w:pStyle w:val="Heading5"/>
      </w:pPr>
      <w:bookmarkStart w:id="612" w:name="section_59ecbef0b2304027830080f476887c91"/>
      <w:bookmarkStart w:id="613" w:name="_Toc423366050"/>
      <w:r>
        <w:t>Security Provider Identifier</w:t>
      </w:r>
      <w:bookmarkEnd w:id="612"/>
      <w:bookmarkEnd w:id="613"/>
    </w:p>
    <w:p w:rsidR="000F2369" w:rsidRDefault="00D06027">
      <w:r>
        <w:rPr>
          <w:b/>
        </w:rPr>
        <w:t>Security Provider Identifier</w:t>
      </w:r>
      <w:r>
        <w:t xml:space="preserve"> : A value from the list of available security providers, as defined in section </w:t>
      </w:r>
      <w:hyperlink w:anchor="Section_d4097450c62f484b872fddf59a7a0d36" w:history="1">
        <w:r>
          <w:rPr>
            <w:rStyle w:val="Hyperlink"/>
          </w:rPr>
          <w:t>2.2.1.1.7</w:t>
        </w:r>
      </w:hyperlink>
      <w:r>
        <w:t>.</w:t>
      </w:r>
    </w:p>
    <w:p w:rsidR="000F2369" w:rsidRDefault="00D06027">
      <w:pPr>
        <w:pStyle w:val="Heading5"/>
      </w:pPr>
      <w:bookmarkStart w:id="614" w:name="section_88029c3cc5a44f558f4d72d99cbc0a82"/>
      <w:bookmarkStart w:id="615" w:name="_Toc423366051"/>
      <w:r>
        <w:t>Authentication Level</w:t>
      </w:r>
      <w:bookmarkEnd w:id="614"/>
      <w:bookmarkEnd w:id="615"/>
    </w:p>
    <w:p w:rsidR="000F2369" w:rsidRDefault="00D06027">
      <w:r>
        <w:rPr>
          <w:b/>
        </w:rPr>
        <w:t>Authentication Level</w:t>
      </w:r>
      <w:r>
        <w:t xml:space="preserve">: A value from the list of authentication levels, as defined in section </w:t>
      </w:r>
      <w:hyperlink w:anchor="Section_425a7c53c33a48688e5b2a850d40dc73" w:history="1">
        <w:r>
          <w:rPr>
            <w:rStyle w:val="Hyperlink"/>
          </w:rPr>
          <w:t>2.2.1.1.8</w:t>
        </w:r>
      </w:hyperlink>
      <w:r>
        <w:t>.</w:t>
      </w:r>
    </w:p>
    <w:p w:rsidR="000F2369" w:rsidRDefault="00D06027">
      <w:pPr>
        <w:pStyle w:val="Heading5"/>
      </w:pPr>
      <w:bookmarkStart w:id="616" w:name="section_05816604feea40129df5b7a2b7fcdb4c"/>
      <w:bookmarkStart w:id="617" w:name="_Toc423366052"/>
      <w:r>
        <w:t>Activity</w:t>
      </w:r>
      <w:bookmarkEnd w:id="616"/>
      <w:bookmarkEnd w:id="617"/>
    </w:p>
    <w:p w:rsidR="000F2369" w:rsidRDefault="00D06027">
      <w:r>
        <w:rPr>
          <w:b/>
        </w:rPr>
        <w:t>Activity</w:t>
      </w:r>
      <w:r>
        <w:t>: A structure that contains the following information related to an activity. The elements of the structure are:</w:t>
      </w:r>
    </w:p>
    <w:p w:rsidR="000F2369" w:rsidRDefault="00D06027">
      <w:pPr>
        <w:pStyle w:val="ListParagraph"/>
        <w:numPr>
          <w:ilvl w:val="0"/>
          <w:numId w:val="78"/>
        </w:numPr>
      </w:pPr>
      <w:r>
        <w:rPr>
          <w:b/>
        </w:rPr>
        <w:t>Activity UUID</w:t>
      </w:r>
      <w:r>
        <w:t xml:space="preserve">: A unique identifier for the activity. Section </w:t>
      </w:r>
      <w:hyperlink w:anchor="Section_634a6227bea54890a2a3bdce7cde5a03" w:history="1">
        <w:r>
          <w:rPr>
            <w:rStyle w:val="Hyperlink"/>
          </w:rPr>
          <w:t>2.2.1.1.3</w:t>
        </w:r>
      </w:hyperlink>
      <w:r>
        <w:t xml:space="preserve"> specifies UUID format requirements.</w:t>
      </w:r>
    </w:p>
    <w:p w:rsidR="000F2369" w:rsidRDefault="00D06027">
      <w:pPr>
        <w:pStyle w:val="ListParagraph"/>
        <w:numPr>
          <w:ilvl w:val="0"/>
          <w:numId w:val="78"/>
        </w:numPr>
      </w:pPr>
      <w:r>
        <w:rPr>
          <w:b/>
        </w:rPr>
        <w:t>Sequence Number</w:t>
      </w:r>
      <w:r>
        <w:t xml:space="preserve">: An unsigned 32-bit integer, as specified in </w:t>
      </w:r>
      <w:hyperlink r:id="rId384">
        <w:r>
          <w:rPr>
            <w:rStyle w:val="Hyperlink"/>
          </w:rPr>
          <w:t>[C706]</w:t>
        </w:r>
      </w:hyperlink>
      <w:r>
        <w:t xml:space="preserve"> section 12.5.2.11. There is no provision for overflow of sequence numbers.</w:t>
      </w:r>
      <w:bookmarkStart w:id="618"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618"/>
    </w:p>
    <w:p w:rsidR="000F2369" w:rsidRDefault="00D06027">
      <w:pPr>
        <w:pStyle w:val="ListParagraph"/>
        <w:numPr>
          <w:ilvl w:val="0"/>
          <w:numId w:val="78"/>
        </w:numPr>
      </w:pPr>
      <w:r>
        <w:rPr>
          <w:b/>
        </w:rPr>
        <w:t>Security Context Handle</w:t>
      </w:r>
    </w:p>
    <w:p w:rsidR="000F2369" w:rsidRDefault="00D06027">
      <w:pPr>
        <w:pStyle w:val="ListParagraph"/>
        <w:numPr>
          <w:ilvl w:val="0"/>
          <w:numId w:val="78"/>
        </w:numPr>
      </w:pPr>
      <w:r>
        <w:rPr>
          <w:b/>
        </w:rPr>
        <w:t>Client Credential Handle</w:t>
      </w:r>
      <w:r>
        <w:t xml:space="preserve">: The </w:t>
      </w:r>
      <w:r>
        <w:rPr>
          <w:b/>
        </w:rPr>
        <w:t>Client Credential Handle</w:t>
      </w:r>
      <w:r>
        <w:t xml:space="preserve"> used to create the activity's </w:t>
      </w:r>
      <w:r>
        <w:rPr>
          <w:b/>
        </w:rPr>
        <w:t>Security Content Handle</w:t>
      </w:r>
      <w:r>
        <w:t>.</w:t>
      </w:r>
    </w:p>
    <w:p w:rsidR="000F2369" w:rsidRDefault="00D06027">
      <w:pPr>
        <w:pStyle w:val="ListParagraph"/>
        <w:numPr>
          <w:ilvl w:val="0"/>
          <w:numId w:val="78"/>
        </w:numPr>
      </w:pPr>
      <w:r>
        <w:rPr>
          <w:b/>
        </w:rPr>
        <w:t>Active Call Reference</w:t>
      </w:r>
      <w:r>
        <w:t xml:space="preserve"> counter: Counter indicating the number of active calls associated with the activity.</w:t>
      </w:r>
    </w:p>
    <w:p w:rsidR="000F2369" w:rsidRDefault="00D06027">
      <w:pPr>
        <w:pStyle w:val="ListParagraph"/>
        <w:numPr>
          <w:ilvl w:val="0"/>
          <w:numId w:val="78"/>
        </w:numPr>
      </w:pPr>
      <w:r>
        <w:rPr>
          <w:b/>
        </w:rPr>
        <w:t>Current Call</w:t>
      </w:r>
      <w:r>
        <w:t xml:space="preserve">: A reference to a </w:t>
      </w:r>
      <w:r>
        <w:rPr>
          <w:b/>
        </w:rPr>
        <w:t>Call</w:t>
      </w:r>
      <w:r>
        <w:t xml:space="preserve"> element in the List of Active Calls. The </w:t>
      </w:r>
      <w:r>
        <w:rPr>
          <w:b/>
        </w:rPr>
        <w:t>Current Call</w:t>
      </w:r>
      <w:r>
        <w:t xml:space="preserve"> is the call for which the client is actively sending fragments and, possibly, waiting for a response from the server. The </w:t>
      </w:r>
      <w:r>
        <w:rPr>
          <w:b/>
        </w:rPr>
        <w:t>Current Call</w:t>
      </w:r>
      <w:r>
        <w:t xml:space="preserve"> is initialized for a new </w:t>
      </w:r>
      <w:r>
        <w:rPr>
          <w:b/>
        </w:rPr>
        <w:t>Activity</w:t>
      </w:r>
      <w:r>
        <w:t xml:space="preserve"> to NULL but will be updated to a new </w:t>
      </w:r>
      <w:r>
        <w:rPr>
          <w:b/>
        </w:rPr>
        <w:t>Call</w:t>
      </w:r>
      <w:r>
        <w:t xml:space="preserve"> element as soon as it is created in the new activity. See section </w:t>
      </w:r>
      <w:hyperlink w:anchor="Section_78c6582f04d7494dac45f06fcd73e7e0" w:history="1">
        <w:r>
          <w:rPr>
            <w:rStyle w:val="Hyperlink"/>
          </w:rPr>
          <w:t>3.2.2.4.1.5</w:t>
        </w:r>
      </w:hyperlink>
      <w:r>
        <w:t xml:space="preserve"> for details of the relationship between </w:t>
      </w:r>
      <w:r>
        <w:rPr>
          <w:b/>
        </w:rPr>
        <w:t>Current Call</w:t>
      </w:r>
      <w:r>
        <w:t xml:space="preserve"> and the </w:t>
      </w:r>
      <w:r>
        <w:rPr>
          <w:b/>
        </w:rPr>
        <w:t>List of Active Calls</w:t>
      </w:r>
      <w:r>
        <w:t xml:space="preserve">. </w:t>
      </w:r>
    </w:p>
    <w:p w:rsidR="000F2369" w:rsidRDefault="00D06027">
      <w:pPr>
        <w:pStyle w:val="ListParagraph"/>
        <w:numPr>
          <w:ilvl w:val="0"/>
          <w:numId w:val="78"/>
        </w:numPr>
      </w:pPr>
      <w:r>
        <w:rPr>
          <w:b/>
        </w:rPr>
        <w:t>Delayed-Ack Timer</w:t>
      </w:r>
      <w:r>
        <w:t xml:space="preserve">: The client MUST store a reference to an instance of a </w:t>
      </w:r>
      <w:r>
        <w:rPr>
          <w:b/>
        </w:rPr>
        <w:t>Delayed-Ack Timer</w:t>
      </w:r>
      <w:r>
        <w:t xml:space="preserve"> for the </w:t>
      </w:r>
      <w:r>
        <w:rPr>
          <w:b/>
        </w:rPr>
        <w:t>current call</w:t>
      </w:r>
      <w:r>
        <w:t xml:space="preserve"> of this activity.</w:t>
      </w:r>
    </w:p>
    <w:p w:rsidR="000F2369" w:rsidRDefault="00D06027">
      <w:pPr>
        <w:pStyle w:val="ListParagraph"/>
        <w:numPr>
          <w:ilvl w:val="0"/>
          <w:numId w:val="78"/>
        </w:numPr>
      </w:pPr>
      <w:r>
        <w:rPr>
          <w:b/>
        </w:rPr>
        <w:t>List of Active Calls</w:t>
      </w:r>
      <w:r>
        <w:t xml:space="preserve">: A list of active </w:t>
      </w:r>
      <w:r>
        <w:rPr>
          <w:b/>
        </w:rPr>
        <w:t>call</w:t>
      </w:r>
      <w:r>
        <w:t xml:space="preserve"> elements. The list is ordered such that the most recent call on the activity (the Call with the highest </w:t>
      </w:r>
      <w:r>
        <w:rPr>
          <w:b/>
        </w:rPr>
        <w:t>call_id</w:t>
      </w:r>
      <w:r>
        <w:t xml:space="preserve">) is always last on the list and the active call with the lowest </w:t>
      </w:r>
      <w:r>
        <w:rPr>
          <w:b/>
        </w:rPr>
        <w:t>call_id</w:t>
      </w:r>
      <w:r>
        <w:t xml:space="preserve"> is at the front of the list. The client MUST remove calls from the list when they transition to STATE_COMPLETE or STATE_FAULT. </w:t>
      </w:r>
    </w:p>
    <w:p w:rsidR="000F2369" w:rsidRDefault="00FB6FEA">
      <w:pPr>
        <w:pStyle w:val="ListParagraph"/>
        <w:numPr>
          <w:ilvl w:val="0"/>
          <w:numId w:val="78"/>
        </w:numPr>
      </w:pPr>
      <w:hyperlink w:anchor="Section_8824025d5c1b4cd69d87e9f4f7df8214" w:history="1">
        <w:r w:rsidR="00D06027">
          <w:rPr>
            <w:rStyle w:val="Hyperlink"/>
          </w:rPr>
          <w:t>Context-Handle Keep-Alive Timer</w:t>
        </w:r>
      </w:hyperlink>
    </w:p>
    <w:p w:rsidR="000F2369" w:rsidRDefault="00D06027">
      <w:pPr>
        <w:pStyle w:val="ListParagraph"/>
        <w:numPr>
          <w:ilvl w:val="0"/>
          <w:numId w:val="78"/>
        </w:numPr>
      </w:pPr>
      <w:r>
        <w:rPr>
          <w:b/>
        </w:rPr>
        <w:t>Context Handle Count</w:t>
      </w:r>
      <w:r>
        <w:t xml:space="preserve">: Each activity maintains a list of active context handles as a 32-bit unsigned integer. Context handles are defined in [C706] section 4.2.16.6. The processing rules for creating and releasing context handles are found in [C706] section 6.1.6. </w:t>
      </w:r>
      <w:r>
        <w:rPr>
          <w:b/>
        </w:rPr>
        <w:t>Context Handle Count</w:t>
      </w:r>
      <w:r>
        <w:t xml:space="preserve"> is initialized to zero when a new activity is created. </w:t>
      </w:r>
      <w:r>
        <w:rPr>
          <w:b/>
        </w:rPr>
        <w:t>Context Handle Count</w:t>
      </w:r>
      <w:r>
        <w:t xml:space="preserve"> is incremented when a new context handle is created and decremented when one is released.  </w:t>
      </w:r>
    </w:p>
    <w:p w:rsidR="000F2369" w:rsidRDefault="00D06027">
      <w:pPr>
        <w:pStyle w:val="ListParagraph"/>
        <w:numPr>
          <w:ilvl w:val="0"/>
          <w:numId w:val="78"/>
        </w:numPr>
      </w:pPr>
      <w:r>
        <w:rPr>
          <w:b/>
        </w:rPr>
        <w:t>Maximum_window_size</w:t>
      </w:r>
      <w:r>
        <w:t xml:space="preserve">: An unsigned 32-bit integer representing the maximum number of unacknowledged fragments that can be sent to the server. This value is set to one for the first call of an activity. The maximum supported value is 32. This value is continuously updated by the </w:t>
      </w:r>
      <w:r>
        <w:rPr>
          <w:b/>
        </w:rPr>
        <w:t>window_size</w:t>
      </w:r>
      <w:r>
        <w:t xml:space="preserve"> field of a FACK or NOCALL.</w:t>
      </w:r>
    </w:p>
    <w:p w:rsidR="000F2369" w:rsidRDefault="00D06027">
      <w:pPr>
        <w:pStyle w:val="ListParagraph"/>
        <w:numPr>
          <w:ilvl w:val="0"/>
          <w:numId w:val="78"/>
        </w:numPr>
      </w:pPr>
      <w:r>
        <w:rPr>
          <w:b/>
        </w:rPr>
        <w:t>Maximum PDU Length</w:t>
      </w:r>
      <w:r>
        <w:t xml:space="preserve">: Each activity tracks the size of the largest packet that can be sent and received by the transport. This value is set to 1,024 bytes for the first call of an activity. At the end of each call, the current value is stored in the activity, and the next call begins with the stored value. When a FACK or NOCALL is received, the value is updated to the lower of the local transport limit and the value in the packet's </w:t>
      </w:r>
      <w:r>
        <w:rPr>
          <w:b/>
        </w:rPr>
        <w:t>max_tsdu</w:t>
      </w:r>
      <w:r>
        <w:t xml:space="preserve"> field.</w:t>
      </w:r>
    </w:p>
    <w:p w:rsidR="000F2369" w:rsidRDefault="00D06027">
      <w:pPr>
        <w:pStyle w:val="ListParagraph"/>
        <w:numPr>
          <w:ilvl w:val="0"/>
          <w:numId w:val="78"/>
        </w:numPr>
      </w:pPr>
      <w:r>
        <w:rPr>
          <w:b/>
        </w:rPr>
        <w:t>Last Use Timestamp</w:t>
      </w:r>
      <w:r>
        <w:t xml:space="preserve">: The last use timestamp is updated whenever a PDU is sent or received for any </w:t>
      </w:r>
      <w:r>
        <w:rPr>
          <w:b/>
        </w:rPr>
        <w:t>Call</w:t>
      </w:r>
      <w:r>
        <w:t xml:space="preserve"> associated with the activity.</w:t>
      </w:r>
    </w:p>
    <w:p w:rsidR="000F2369" w:rsidRDefault="00D06027">
      <w:pPr>
        <w:pStyle w:val="ListParagraph"/>
        <w:numPr>
          <w:ilvl w:val="0"/>
          <w:numId w:val="78"/>
        </w:numPr>
      </w:pPr>
      <w:r>
        <w:rPr>
          <w:b/>
        </w:rPr>
        <w:t>Security Buffer</w:t>
      </w:r>
      <w:r>
        <w:t xml:space="preserve">: A buffer to preserve the security token that needs to be sent in a </w:t>
      </w:r>
      <w:r>
        <w:rPr>
          <w:b/>
        </w:rPr>
        <w:t>conv_who_are_you_auth_more</w:t>
      </w:r>
      <w:r>
        <w:t xml:space="preserve">, as described in section </w:t>
      </w:r>
      <w:hyperlink w:anchor="Section_2ffe75ab9d7d400c9161095c17af356c" w:history="1">
        <w:r>
          <w:rPr>
            <w:rStyle w:val="Hyperlink"/>
          </w:rPr>
          <w:t>3.2.1.4.1</w:t>
        </w:r>
      </w:hyperlink>
      <w:r>
        <w:t xml:space="preserve">. The entire security token MAY be stored here and sent using repeated calls to </w:t>
      </w:r>
      <w:r>
        <w:rPr>
          <w:b/>
        </w:rPr>
        <w:t>conv_who_are_you_auth_more</w:t>
      </w:r>
      <w:r>
        <w:t>.</w:t>
      </w:r>
    </w:p>
    <w:p w:rsidR="000F2369" w:rsidRDefault="00D06027">
      <w:pPr>
        <w:pStyle w:val="ListParagraph"/>
        <w:numPr>
          <w:ilvl w:val="0"/>
          <w:numId w:val="78"/>
        </w:numPr>
      </w:pPr>
      <w:r>
        <w:rPr>
          <w:b/>
        </w:rPr>
        <w:t>Discard</w:t>
      </w:r>
      <w:r>
        <w:t>: A Boolean flag indicating that the activity will be discarded as soon as all Calls on the activity complete. This flag is set to FALSE when the activity is allocated. It is set to TRUE to prevent new calls from using the activity.</w:t>
      </w:r>
    </w:p>
    <w:p w:rsidR="000F2369" w:rsidRDefault="00D06027">
      <w:pPr>
        <w:pStyle w:val="Heading5"/>
      </w:pPr>
      <w:bookmarkStart w:id="619" w:name="section_6b243fee518f47e59ce7c330f6721bcb"/>
      <w:bookmarkStart w:id="620" w:name="_Toc423366053"/>
      <w:r>
        <w:t>Collection of Activities</w:t>
      </w:r>
      <w:bookmarkEnd w:id="619"/>
      <w:bookmarkEnd w:id="620"/>
    </w:p>
    <w:p w:rsidR="000F2369" w:rsidRDefault="00D06027">
      <w:r>
        <w:rPr>
          <w:b/>
        </w:rPr>
        <w:t>Collection of Activities</w:t>
      </w:r>
      <w:r>
        <w:t xml:space="preserve">: The </w:t>
      </w:r>
      <w:hyperlink w:anchor="gt_477f0d0a-09aa-4be2-b702-0a4f61d8c21c">
        <w:r>
          <w:rPr>
            <w:rStyle w:val="HyperlinkGreen"/>
            <w:b/>
          </w:rPr>
          <w:t>CAS</w:t>
        </w:r>
      </w:hyperlink>
      <w:r>
        <w:t xml:space="preserve"> also maintains a list of currently active </w:t>
      </w:r>
      <w:hyperlink w:anchor="Section_05816604feea40129df5b7a2b7fcdb4c" w:history="1">
        <w:r>
          <w:rPr>
            <w:rStyle w:val="Hyperlink"/>
          </w:rPr>
          <w:t>Activity</w:t>
        </w:r>
      </w:hyperlink>
      <w:r>
        <w:t xml:space="preserve"> elements with the corresponding server that represent the currently active asynchronous connections established with the server. </w:t>
      </w:r>
    </w:p>
    <w:p w:rsidR="000F2369" w:rsidRDefault="00D06027">
      <w:r>
        <w:t xml:space="preserve">A </w:t>
      </w:r>
      <w:r>
        <w:rPr>
          <w:b/>
        </w:rPr>
        <w:t>Collection of Activities</w:t>
      </w:r>
      <w:r>
        <w:t xml:space="preserve"> is initially empty and gets a new element added when a new activity is created. There is no limit on the number of activities that can be added to an activity collection.</w:t>
      </w:r>
    </w:p>
    <w:p w:rsidR="000F2369" w:rsidRDefault="00D06027">
      <w:r>
        <w:t xml:space="preserve">When the </w:t>
      </w:r>
      <w:r>
        <w:rPr>
          <w:b/>
        </w:rPr>
        <w:t>Active Call Reference counter</w:t>
      </w:r>
      <w:r>
        <w:t xml:space="preserve"> for an Activity reaches zero, the Activity is removed from the </w:t>
      </w:r>
      <w:r>
        <w:rPr>
          <w:b/>
        </w:rPr>
        <w:t>Collection of Activities</w:t>
      </w:r>
      <w:r>
        <w:t xml:space="preserve"> and added to the </w:t>
      </w:r>
      <w:r>
        <w:rPr>
          <w:b/>
        </w:rPr>
        <w:t>Collection of Inactive Activities</w:t>
      </w:r>
      <w:r>
        <w:t>.</w:t>
      </w:r>
    </w:p>
    <w:p w:rsidR="000F2369" w:rsidRDefault="00D06027">
      <w:pPr>
        <w:pStyle w:val="Heading5"/>
      </w:pPr>
      <w:bookmarkStart w:id="621" w:name="section_a58bfaf9c28b4159a1547e91a8f58a41"/>
      <w:bookmarkStart w:id="622" w:name="_Toc423366054"/>
      <w:r>
        <w:t>Collection of Inactive Activities</w:t>
      </w:r>
      <w:bookmarkEnd w:id="621"/>
      <w:bookmarkEnd w:id="622"/>
    </w:p>
    <w:p w:rsidR="000F2369" w:rsidRDefault="00D06027">
      <w:r>
        <w:rPr>
          <w:b/>
        </w:rPr>
        <w:t>Collection of Inactive Activities</w:t>
      </w:r>
      <w:r>
        <w:t>: The CAS also maintains a list of currently inactive activity elements with the corresponding server that represents currently inactive asynchronous connections established with the server.</w:t>
      </w:r>
    </w:p>
    <w:p w:rsidR="000F2369" w:rsidRDefault="00D06027">
      <w:r>
        <w:t xml:space="preserve">A </w:t>
      </w:r>
      <w:r>
        <w:rPr>
          <w:b/>
        </w:rPr>
        <w:t>Collection of Inactive Activities</w:t>
      </w:r>
      <w:r>
        <w:t xml:space="preserve"> is initially empty and gets a new element added to it when the Active Call Reference counter for an activity goes to zero.</w:t>
      </w:r>
    </w:p>
    <w:p w:rsidR="000F2369" w:rsidRDefault="00D06027">
      <w:r>
        <w:rPr>
          <w:b/>
        </w:rPr>
        <w:t>Activity</w:t>
      </w:r>
      <w:r>
        <w:t xml:space="preserve"> elements are removed from the </w:t>
      </w:r>
      <w:r>
        <w:rPr>
          <w:b/>
        </w:rPr>
        <w:t>Collection of Inactive Activities</w:t>
      </w:r>
      <w:r>
        <w:t xml:space="preserve"> by the </w:t>
      </w:r>
      <w:hyperlink w:anchor="Section_41facfd2291c4d4a8d33b986efe68839" w:history="1">
        <w:r>
          <w:rPr>
            <w:rStyle w:val="Hyperlink"/>
          </w:rPr>
          <w:t>Inactive Activity Timer</w:t>
        </w:r>
      </w:hyperlink>
      <w:r>
        <w:t>.</w:t>
      </w:r>
    </w:p>
    <w:p w:rsidR="000F2369" w:rsidRDefault="00D06027">
      <w:pPr>
        <w:pStyle w:val="Heading5"/>
      </w:pPr>
      <w:bookmarkStart w:id="623" w:name="section_cba87a98e5a642f38dc83aa7982e3c68"/>
      <w:bookmarkStart w:id="624" w:name="_Toc423366055"/>
      <w:r>
        <w:t>Client Address Space</w:t>
      </w:r>
      <w:bookmarkEnd w:id="623"/>
      <w:bookmarkEnd w:id="624"/>
    </w:p>
    <w:p w:rsidR="000F2369" w:rsidRDefault="00D06027">
      <w:r>
        <w:t xml:space="preserve">Definitions of the CAS identifier are specified in </w:t>
      </w:r>
      <w:hyperlink r:id="rId385">
        <w:r>
          <w:rPr>
            <w:rStyle w:val="Hyperlink"/>
          </w:rPr>
          <w:t>[C706]</w:t>
        </w:r>
      </w:hyperlink>
      <w:r>
        <w:t xml:space="preserve"> section 9.5.4.</w:t>
      </w:r>
    </w:p>
    <w:p w:rsidR="000F2369" w:rsidRDefault="00D06027">
      <w:r>
        <w:t>The CAS holds data relevant to the client's view of a particular RPC server:</w:t>
      </w:r>
    </w:p>
    <w:p w:rsidR="000F2369" w:rsidRDefault="00D06027">
      <w:pPr>
        <w:pStyle w:val="ListParagraph"/>
        <w:numPr>
          <w:ilvl w:val="0"/>
          <w:numId w:val="79"/>
        </w:numPr>
      </w:pPr>
      <w:r>
        <w:t>Server's transport.</w:t>
      </w:r>
    </w:p>
    <w:p w:rsidR="000F2369" w:rsidRDefault="00D06027">
      <w:pPr>
        <w:pStyle w:val="ListParagraph"/>
        <w:numPr>
          <w:ilvl w:val="0"/>
          <w:numId w:val="79"/>
        </w:numPr>
      </w:pPr>
      <w:r>
        <w:t>Server's host name or address.</w:t>
      </w:r>
    </w:p>
    <w:p w:rsidR="000F2369" w:rsidRDefault="00D06027">
      <w:pPr>
        <w:pStyle w:val="ListParagraph"/>
        <w:numPr>
          <w:ilvl w:val="0"/>
          <w:numId w:val="79"/>
        </w:numPr>
      </w:pPr>
      <w:r>
        <w:t>Server's endpoint, or the transport's endpoint mapper endpoint if the server endpoint is unknown.</w:t>
      </w:r>
    </w:p>
    <w:p w:rsidR="000F2369" w:rsidRDefault="00D06027">
      <w:pPr>
        <w:pStyle w:val="ListParagraph"/>
        <w:numPr>
          <w:ilvl w:val="0"/>
          <w:numId w:val="79"/>
        </w:numPr>
      </w:pPr>
      <w:r>
        <w:t>Binding handle as specified in [C706] section 6.2.1.</w:t>
      </w:r>
    </w:p>
    <w:p w:rsidR="000F2369" w:rsidRDefault="00D06027">
      <w:r>
        <w:t>The client also caches several parameters of the server instance to improve the speed and latency of future calls:</w:t>
      </w:r>
    </w:p>
    <w:p w:rsidR="000F2369" w:rsidRDefault="00FB6FEA">
      <w:pPr>
        <w:pStyle w:val="ListParagraph"/>
        <w:numPr>
          <w:ilvl w:val="0"/>
          <w:numId w:val="79"/>
        </w:numPr>
      </w:pPr>
      <w:hyperlink w:anchor="Section_6b243fee518f47e59ce7c330f6721bcb" w:history="1">
        <w:r w:rsidR="00D06027">
          <w:rPr>
            <w:rStyle w:val="Hyperlink"/>
          </w:rPr>
          <w:t>Collection of Activities</w:t>
        </w:r>
      </w:hyperlink>
    </w:p>
    <w:p w:rsidR="000F2369" w:rsidRDefault="00FB6FEA">
      <w:pPr>
        <w:pStyle w:val="ListParagraph"/>
        <w:numPr>
          <w:ilvl w:val="0"/>
          <w:numId w:val="79"/>
        </w:numPr>
      </w:pPr>
      <w:hyperlink w:anchor="Section_a58bfaf9c28b4159a1547e91a8f58a41" w:history="1">
        <w:r w:rsidR="00D06027">
          <w:rPr>
            <w:rStyle w:val="Hyperlink"/>
          </w:rPr>
          <w:t>Collection of Inactive Activities</w:t>
        </w:r>
      </w:hyperlink>
    </w:p>
    <w:p w:rsidR="000F2369" w:rsidRDefault="00FB6FEA">
      <w:pPr>
        <w:pStyle w:val="ListParagraph"/>
        <w:numPr>
          <w:ilvl w:val="0"/>
          <w:numId w:val="79"/>
        </w:numPr>
      </w:pPr>
      <w:hyperlink w:anchor="Section_2efd7dfee59b475291d3a8da2476cdd4" w:history="1">
        <w:r w:rsidR="00D06027">
          <w:rPr>
            <w:rStyle w:val="Hyperlink"/>
          </w:rPr>
          <w:t>Supports PF2_Unrelated Flag</w:t>
        </w:r>
      </w:hyperlink>
      <w:r w:rsidR="00D06027">
        <w:t xml:space="preserve"> </w:t>
      </w:r>
    </w:p>
    <w:p w:rsidR="000F2369" w:rsidRDefault="00D06027">
      <w:r>
        <w:t>The CAS caches the values from one connection to the other and uses the cached value to start a new connection, thus providing the last seen values exposed by the server.</w:t>
      </w:r>
    </w:p>
    <w:p w:rsidR="000F2369" w:rsidRDefault="00D06027">
      <w:pPr>
        <w:pStyle w:val="Heading5"/>
      </w:pPr>
      <w:bookmarkStart w:id="625" w:name="section_c541d38243a643028c9288d09337fa7d"/>
      <w:bookmarkStart w:id="626" w:name="_Toc423366056"/>
      <w:r>
        <w:t>Table of CASs</w:t>
      </w:r>
      <w:bookmarkEnd w:id="625"/>
      <w:bookmarkEnd w:id="626"/>
    </w:p>
    <w:p w:rsidR="000F2369" w:rsidRDefault="00D06027">
      <w:r>
        <w:rPr>
          <w:b/>
        </w:rPr>
        <w:t>Table of CASs:</w:t>
      </w:r>
      <w:r>
        <w:t xml:space="preserve"> The client MUST maintain a </w:t>
      </w:r>
      <w:r>
        <w:rPr>
          <w:b/>
        </w:rPr>
        <w:t>Table of CASs</w:t>
      </w:r>
      <w:r>
        <w:t xml:space="preserve"> which contains all CAS elements for the client.</w:t>
      </w:r>
    </w:p>
    <w:p w:rsidR="000F2369" w:rsidRDefault="00D06027">
      <w:pPr>
        <w:pStyle w:val="Heading5"/>
      </w:pPr>
      <w:bookmarkStart w:id="627" w:name="section_42b8c628938142ff87100de93f164391"/>
      <w:bookmarkStart w:id="628" w:name="_Toc423366057"/>
      <w:r>
        <w:t>Causal Ordering Flag</w:t>
      </w:r>
      <w:bookmarkEnd w:id="627"/>
      <w:bookmarkEnd w:id="628"/>
    </w:p>
    <w:p w:rsidR="000F2369" w:rsidRDefault="00D06027">
      <w:r>
        <w:rPr>
          <w:b/>
        </w:rPr>
        <w:t>Causal Ordering Flag</w:t>
      </w:r>
      <w:r>
        <w:t xml:space="preserve">: A Boolean value that indicates whether causal ordering semantics, as described in section </w:t>
      </w:r>
      <w:hyperlink w:anchor="Section_4dd533c8e4284b69bb9d04cab1253622" w:history="1">
        <w:r>
          <w:rPr>
            <w:rStyle w:val="Hyperlink"/>
          </w:rPr>
          <w:t>3.1.1.4.1</w:t>
        </w:r>
      </w:hyperlink>
      <w:r>
        <w:t>, should apply.</w:t>
      </w:r>
    </w:p>
    <w:p w:rsidR="000F2369" w:rsidRDefault="00D06027">
      <w:r>
        <w:t xml:space="preserve">The default value for the </w:t>
      </w:r>
      <w:r>
        <w:rPr>
          <w:b/>
        </w:rPr>
        <w:t>causal ordering</w:t>
      </w:r>
      <w:r>
        <w:t xml:space="preserve"> flag is FALSE</w:t>
      </w:r>
    </w:p>
    <w:p w:rsidR="000F2369" w:rsidRDefault="00D06027">
      <w:pPr>
        <w:pStyle w:val="Heading5"/>
      </w:pPr>
      <w:bookmarkStart w:id="629" w:name="section_284fcbdd89364472b8f70354d365acbd"/>
      <w:bookmarkStart w:id="630" w:name="_Toc423366058"/>
      <w:r>
        <w:t>Call</w:t>
      </w:r>
      <w:bookmarkEnd w:id="629"/>
      <w:bookmarkEnd w:id="630"/>
    </w:p>
    <w:p w:rsidR="000F2369" w:rsidRDefault="00D06027">
      <w:r>
        <w:t>The call is a data element that encapsulates the state associated with a client call. The client call is specified by a state machine with the following states.</w:t>
      </w:r>
    </w:p>
    <w:tbl>
      <w:tblPr>
        <w:tblStyle w:val="Table-ShadedHeader"/>
        <w:tblW w:w="0" w:type="auto"/>
        <w:tblLook w:val="04A0" w:firstRow="1" w:lastRow="0" w:firstColumn="1" w:lastColumn="0" w:noHBand="0" w:noVBand="1"/>
      </w:tblPr>
      <w:tblGrid>
        <w:gridCol w:w="2200"/>
        <w:gridCol w:w="7275"/>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State </w:t>
            </w:r>
          </w:p>
        </w:tc>
        <w:tc>
          <w:tcPr>
            <w:tcW w:w="0" w:type="auto"/>
          </w:tcPr>
          <w:p w:rsidR="000F2369" w:rsidRDefault="00D06027">
            <w:pPr>
              <w:pStyle w:val="TableHeaderText"/>
            </w:pPr>
            <w:r>
              <w:t xml:space="preserve"> Description </w:t>
            </w:r>
          </w:p>
        </w:tc>
      </w:tr>
      <w:tr w:rsidR="000F2369" w:rsidTr="000F2369">
        <w:tc>
          <w:tcPr>
            <w:tcW w:w="0" w:type="auto"/>
          </w:tcPr>
          <w:p w:rsidR="000F2369" w:rsidRDefault="00D06027">
            <w:pPr>
              <w:pStyle w:val="TableBodyText"/>
            </w:pPr>
            <w:r>
              <w:t>STATE_QUEUED</w:t>
            </w:r>
          </w:p>
        </w:tc>
        <w:tc>
          <w:tcPr>
            <w:tcW w:w="0" w:type="auto"/>
          </w:tcPr>
          <w:p w:rsidR="000F2369" w:rsidRDefault="00D06027">
            <w:pPr>
              <w:pStyle w:val="TableBodyText"/>
            </w:pPr>
            <w:r>
              <w:t>The call is queued by the client and will transition to STATE_SEND_FRAGS when possible. This is the call's initial state.</w:t>
            </w:r>
          </w:p>
        </w:tc>
      </w:tr>
      <w:tr w:rsidR="000F2369" w:rsidTr="000F2369">
        <w:tc>
          <w:tcPr>
            <w:tcW w:w="0" w:type="auto"/>
          </w:tcPr>
          <w:p w:rsidR="000F2369" w:rsidRDefault="00D06027">
            <w:pPr>
              <w:pStyle w:val="TableBodyText"/>
            </w:pPr>
            <w:r>
              <w:t>STATE_SEND_FRAGS</w:t>
            </w:r>
          </w:p>
        </w:tc>
        <w:tc>
          <w:tcPr>
            <w:tcW w:w="0" w:type="auto"/>
          </w:tcPr>
          <w:p w:rsidR="000F2369" w:rsidRDefault="00D06027">
            <w:pPr>
              <w:pStyle w:val="TableBodyText"/>
            </w:pPr>
            <w:r>
              <w:t xml:space="preserve">The client is sending fragments of the call's [in] parameters to the server. </w:t>
            </w:r>
          </w:p>
        </w:tc>
      </w:tr>
      <w:tr w:rsidR="000F2369" w:rsidTr="000F2369">
        <w:tc>
          <w:tcPr>
            <w:tcW w:w="0" w:type="auto"/>
          </w:tcPr>
          <w:p w:rsidR="000F2369" w:rsidRDefault="00D06027">
            <w:pPr>
              <w:pStyle w:val="TableBodyText"/>
            </w:pPr>
            <w:r>
              <w:t>STATE_DISPATCHED</w:t>
            </w:r>
          </w:p>
        </w:tc>
        <w:tc>
          <w:tcPr>
            <w:tcW w:w="0" w:type="auto"/>
          </w:tcPr>
          <w:p w:rsidR="000F2369" w:rsidRDefault="00D06027">
            <w:pPr>
              <w:pStyle w:val="TableBodyText"/>
            </w:pPr>
            <w:r>
              <w:t>The server has called the server application stub.</w:t>
            </w:r>
          </w:p>
        </w:tc>
      </w:tr>
      <w:tr w:rsidR="000F2369" w:rsidTr="000F2369">
        <w:tc>
          <w:tcPr>
            <w:tcW w:w="0" w:type="auto"/>
          </w:tcPr>
          <w:p w:rsidR="000F2369" w:rsidRDefault="00D06027">
            <w:pPr>
              <w:pStyle w:val="TableBodyText"/>
            </w:pPr>
            <w:r>
              <w:t>STATE_RECEIVE_FRAGS</w:t>
            </w:r>
          </w:p>
        </w:tc>
        <w:tc>
          <w:tcPr>
            <w:tcW w:w="0" w:type="auto"/>
          </w:tcPr>
          <w:p w:rsidR="000F2369" w:rsidRDefault="00D06027">
            <w:pPr>
              <w:pStyle w:val="TableBodyText"/>
            </w:pPr>
            <w:r>
              <w:t>The server is sending fragments of the call's [out] parameters to the client.</w:t>
            </w:r>
          </w:p>
        </w:tc>
      </w:tr>
      <w:tr w:rsidR="000F2369" w:rsidTr="000F2369">
        <w:tc>
          <w:tcPr>
            <w:tcW w:w="0" w:type="auto"/>
          </w:tcPr>
          <w:p w:rsidR="000F2369" w:rsidRDefault="00D06027">
            <w:pPr>
              <w:pStyle w:val="TableBodyText"/>
            </w:pPr>
            <w:r>
              <w:t>STATE_ACK_PENDING</w:t>
            </w:r>
          </w:p>
        </w:tc>
        <w:tc>
          <w:tcPr>
            <w:tcW w:w="0" w:type="auto"/>
          </w:tcPr>
          <w:p w:rsidR="000F2369" w:rsidRDefault="00D06027">
            <w:pPr>
              <w:pStyle w:val="TableBodyText"/>
            </w:pPr>
            <w:r>
              <w:t>[out] parameters are received, and the call is waiting to send an ACK packet.</w:t>
            </w:r>
          </w:p>
        </w:tc>
      </w:tr>
      <w:tr w:rsidR="000F2369" w:rsidTr="000F2369">
        <w:tc>
          <w:tcPr>
            <w:tcW w:w="0" w:type="auto"/>
          </w:tcPr>
          <w:p w:rsidR="000F2369" w:rsidRDefault="00D06027">
            <w:pPr>
              <w:pStyle w:val="TableBodyText"/>
            </w:pPr>
            <w:r>
              <w:t>STATE_COMPLETE</w:t>
            </w:r>
          </w:p>
        </w:tc>
        <w:tc>
          <w:tcPr>
            <w:tcW w:w="0" w:type="auto"/>
          </w:tcPr>
          <w:p w:rsidR="000F2369" w:rsidRDefault="00D06027">
            <w:pPr>
              <w:pStyle w:val="TableBodyText"/>
            </w:pPr>
            <w:r>
              <w:t xml:space="preserve">The call completed successfully. This is a terminal state. </w:t>
            </w:r>
          </w:p>
        </w:tc>
      </w:tr>
      <w:tr w:rsidR="000F2369" w:rsidTr="000F2369">
        <w:tc>
          <w:tcPr>
            <w:tcW w:w="0" w:type="auto"/>
          </w:tcPr>
          <w:p w:rsidR="000F2369" w:rsidRDefault="00D06027">
            <w:pPr>
              <w:pStyle w:val="TableBodyText"/>
            </w:pPr>
            <w:r>
              <w:t>STATE_FAULT</w:t>
            </w:r>
          </w:p>
        </w:tc>
        <w:tc>
          <w:tcPr>
            <w:tcW w:w="0" w:type="auto"/>
          </w:tcPr>
          <w:p w:rsidR="000F2369" w:rsidRDefault="00D06027">
            <w:pPr>
              <w:pStyle w:val="TableBodyText"/>
            </w:pPr>
            <w:r>
              <w:t>The call failed. This is a terminal state.</w:t>
            </w:r>
          </w:p>
        </w:tc>
      </w:tr>
    </w:tbl>
    <w:p w:rsidR="000F2369" w:rsidRDefault="00D06027">
      <w:r>
        <w:t xml:space="preserve">When a call reaches </w:t>
      </w:r>
      <w:r>
        <w:rPr>
          <w:b/>
        </w:rPr>
        <w:t>STATE_COMPLETE</w:t>
      </w:r>
      <w:r>
        <w:t xml:space="preserve"> or </w:t>
      </w:r>
      <w:r>
        <w:rPr>
          <w:b/>
        </w:rPr>
        <w:t>STATE_FAULT</w:t>
      </w:r>
      <w:r>
        <w:t xml:space="preserve">, the client MUST decrement the associated </w:t>
      </w:r>
      <w:r>
        <w:rPr>
          <w:b/>
        </w:rPr>
        <w:t>Active Call Reference</w:t>
      </w:r>
      <w:r>
        <w:t xml:space="preserve"> counter. See section </w:t>
      </w:r>
      <w:hyperlink w:anchor="Section_1dfa541298724e5f9c30964d52fcbf92" w:history="1">
        <w:r>
          <w:rPr>
            <w:rStyle w:val="Hyperlink"/>
          </w:rPr>
          <w:t>3.2.2.4.1.2</w:t>
        </w:r>
      </w:hyperlink>
      <w:r>
        <w:t xml:space="preserve"> for more information on how a call is associated with an activity.</w:t>
      </w:r>
    </w:p>
    <w:p w:rsidR="000F2369" w:rsidRDefault="00D06027">
      <w:r>
        <w:t>The call maintains several properties:</w:t>
      </w:r>
    </w:p>
    <w:p w:rsidR="000F2369" w:rsidRDefault="00D06027">
      <w:pPr>
        <w:pStyle w:val="ListParagraph"/>
        <w:numPr>
          <w:ilvl w:val="0"/>
          <w:numId w:val="80"/>
        </w:numPr>
      </w:pPr>
      <w:r>
        <w:rPr>
          <w:b/>
        </w:rPr>
        <w:t>Call State</w:t>
      </w:r>
      <w:r>
        <w:t>: an implementation-specific value that represents the call state from the preceding table.</w:t>
      </w:r>
    </w:p>
    <w:p w:rsidR="000F2369" w:rsidRDefault="00D06027">
      <w:pPr>
        <w:pStyle w:val="ListParagraph"/>
        <w:numPr>
          <w:ilvl w:val="0"/>
          <w:numId w:val="80"/>
        </w:numPr>
      </w:pPr>
      <w:r>
        <w:t>A flag F_CANCELED that is true when the client application cancels the call.</w:t>
      </w:r>
    </w:p>
    <w:p w:rsidR="000F2369" w:rsidRDefault="00D06027">
      <w:pPr>
        <w:pStyle w:val="ListParagraph"/>
        <w:numPr>
          <w:ilvl w:val="0"/>
          <w:numId w:val="80"/>
        </w:numPr>
      </w:pPr>
      <w:r>
        <w:t>A counter CANCEL_EVENT_ID that identifies a particular cancellation attempt. It is an unsigned long counter, initialized to a value of 0. The CANCEL_EVENT_ID is incremented each time before sending QUIT message (so that the first CANCEL_EVENT_ID is 1). Sending a QUIT message happens every time a call is being canceled and is always initiated by the client.</w:t>
      </w:r>
    </w:p>
    <w:p w:rsidR="000F2369" w:rsidRDefault="00D06027">
      <w:pPr>
        <w:pStyle w:val="ListParagraph"/>
        <w:numPr>
          <w:ilvl w:val="0"/>
          <w:numId w:val="80"/>
        </w:numPr>
      </w:pPr>
      <w:r>
        <w:rPr>
          <w:b/>
        </w:rPr>
        <w:t>Status</w:t>
      </w:r>
      <w:r>
        <w:t xml:space="preserve">: A 32-bit unsigned integer that contains the status code for the call as described in </w:t>
      </w:r>
      <w:hyperlink r:id="rId386">
        <w:r>
          <w:rPr>
            <w:rStyle w:val="Hyperlink"/>
          </w:rPr>
          <w:t>[C706]</w:t>
        </w:r>
      </w:hyperlink>
      <w:r>
        <w:t xml:space="preserve"> section 2.9. See section </w:t>
      </w:r>
      <w:hyperlink w:anchor="Section_b5e81729f3564776920cc39031d48205" w:history="1">
        <w:r>
          <w:rPr>
            <w:rStyle w:val="Hyperlink"/>
          </w:rPr>
          <w:t>3.1.1.5.5</w:t>
        </w:r>
      </w:hyperlink>
      <w:r>
        <w:t xml:space="preserve"> for information on processing rules related to returning status codes to a higher-layer protocol.</w:t>
      </w:r>
    </w:p>
    <w:p w:rsidR="000F2369" w:rsidRDefault="00FB6FEA">
      <w:pPr>
        <w:pStyle w:val="ListParagraph"/>
        <w:numPr>
          <w:ilvl w:val="0"/>
          <w:numId w:val="80"/>
        </w:numPr>
      </w:pPr>
      <w:hyperlink w:anchor="Section_42b8c628938142ff87100de93f164391" w:history="1">
        <w:r w:rsidR="00D06027">
          <w:rPr>
            <w:rStyle w:val="Hyperlink"/>
          </w:rPr>
          <w:t>Causal Ordering Flag</w:t>
        </w:r>
      </w:hyperlink>
    </w:p>
    <w:p w:rsidR="000F2369" w:rsidRDefault="00FB6FEA">
      <w:pPr>
        <w:pStyle w:val="ListParagraph"/>
        <w:numPr>
          <w:ilvl w:val="0"/>
          <w:numId w:val="80"/>
        </w:numPr>
      </w:pPr>
      <w:hyperlink w:anchor="Section_541dd01876f1461e9a26bdb539d04286" w:history="1">
        <w:r w:rsidR="00D06027">
          <w:rPr>
            <w:rStyle w:val="Hyperlink"/>
          </w:rPr>
          <w:t>Send Window (Call)</w:t>
        </w:r>
      </w:hyperlink>
    </w:p>
    <w:p w:rsidR="000F2369" w:rsidRDefault="00FB6FEA">
      <w:pPr>
        <w:pStyle w:val="ListParagraph"/>
        <w:numPr>
          <w:ilvl w:val="0"/>
          <w:numId w:val="80"/>
        </w:numPr>
      </w:pPr>
      <w:hyperlink w:anchor="Section_eda9a5ae0228449784b54b41890a900d" w:history="1">
        <w:r w:rsidR="00D06027">
          <w:rPr>
            <w:rStyle w:val="Hyperlink"/>
          </w:rPr>
          <w:t>Receive Window (Call)</w:t>
        </w:r>
      </w:hyperlink>
    </w:p>
    <w:p w:rsidR="000F2369" w:rsidRDefault="00D06027">
      <w:pPr>
        <w:pStyle w:val="ListParagraph"/>
        <w:numPr>
          <w:ilvl w:val="0"/>
          <w:numId w:val="80"/>
        </w:numPr>
      </w:pPr>
      <w:r>
        <w:rPr>
          <w:b/>
        </w:rPr>
        <w:t>Sequence Number</w:t>
      </w:r>
      <w:r>
        <w:t xml:space="preserve">: An unsigned 32-bit integer, as specified in [C706] section 12.5.2.11, that identifies this </w:t>
      </w:r>
      <w:r>
        <w:rPr>
          <w:b/>
        </w:rPr>
        <w:t>Call</w:t>
      </w:r>
      <w:r>
        <w:t>.</w:t>
      </w:r>
    </w:p>
    <w:p w:rsidR="000F2369" w:rsidRDefault="00D06027">
      <w:pPr>
        <w:pStyle w:val="ListParagraph"/>
        <w:numPr>
          <w:ilvl w:val="0"/>
          <w:numId w:val="80"/>
        </w:numPr>
      </w:pPr>
      <w:r>
        <w:rPr>
          <w:b/>
        </w:rPr>
        <w:t>Overlapping</w:t>
      </w:r>
      <w:r>
        <w:t xml:space="preserve">: A Boolean flag that indicates whether the call SHOULD use overlapped behavior as described in section </w:t>
      </w:r>
      <w:hyperlink w:anchor="Section_99f770b2d85a4c478ee8feed5e8081b4" w:history="1">
        <w:r>
          <w:rPr>
            <w:rStyle w:val="Hyperlink"/>
          </w:rPr>
          <w:t>3.2.1.5.2</w:t>
        </w:r>
      </w:hyperlink>
      <w:r>
        <w:t xml:space="preserve">. The client SHOULD set this flag to TRUE if the activity's </w:t>
      </w:r>
      <w:r>
        <w:rPr>
          <w:b/>
        </w:rPr>
        <w:t>Client Address Space</w:t>
      </w:r>
      <w:r>
        <w:t xml:space="preserve"> </w:t>
      </w:r>
      <w:r>
        <w:rPr>
          <w:b/>
        </w:rPr>
        <w:t>Supports PF2_Unrelated Flag</w:t>
      </w:r>
      <w:r>
        <w:t xml:space="preserve"> is set to TRUE. When the flag is set, each call from the client MUST set the </w:t>
      </w:r>
      <w:r>
        <w:rPr>
          <w:b/>
        </w:rPr>
        <w:t>PF2_UNRELATED flag</w:t>
      </w:r>
      <w:r>
        <w:t xml:space="preserve"> in each REQUEST packet. </w:t>
      </w:r>
    </w:p>
    <w:p w:rsidR="000F2369" w:rsidRDefault="00D06027">
      <w:pPr>
        <w:pStyle w:val="ListParagraph"/>
        <w:numPr>
          <w:ilvl w:val="0"/>
          <w:numId w:val="80"/>
        </w:numPr>
      </w:pPr>
      <w:r>
        <w:rPr>
          <w:b/>
        </w:rPr>
        <w:t>Activity UUID</w:t>
      </w:r>
      <w:r>
        <w:t xml:space="preserve">: The UUID of the activity associated with the </w:t>
      </w:r>
      <w:r>
        <w:rPr>
          <w:b/>
        </w:rPr>
        <w:t>Call</w:t>
      </w:r>
      <w:r>
        <w:t xml:space="preserve"> as specified in [C706] section 9.5.3. Initialization of the Activity UUID for a call is specified in section 3.2.2.4.1.2.</w:t>
      </w:r>
    </w:p>
    <w:p w:rsidR="000F2369" w:rsidRDefault="00D06027">
      <w:pPr>
        <w:pStyle w:val="ListParagraph"/>
        <w:numPr>
          <w:ilvl w:val="0"/>
          <w:numId w:val="80"/>
        </w:numPr>
      </w:pPr>
      <w:r>
        <w:rPr>
          <w:b/>
        </w:rPr>
        <w:t>Packet Retransmission Timer</w:t>
      </w:r>
      <w:r>
        <w:t xml:space="preserve">: The Packet Retransmission Timer for the call. See section </w:t>
      </w:r>
      <w:hyperlink w:anchor="Section_68907e706ca24569ab5cb0f5a07777cb" w:history="1">
        <w:r>
          <w:rPr>
            <w:rStyle w:val="Hyperlink"/>
          </w:rPr>
          <w:t>3.2.2.2.1</w:t>
        </w:r>
      </w:hyperlink>
      <w:r>
        <w:t xml:space="preserve"> for a description of the timer.</w:t>
      </w:r>
    </w:p>
    <w:p w:rsidR="000F2369" w:rsidRDefault="00D06027">
      <w:r>
        <w:t>When the call reaches a terminal state (STATE_COMPLETE or STATE_FAULT), all the call properties listed in the preceding list are invalidated and SHOULD be freed.</w:t>
      </w:r>
    </w:p>
    <w:p w:rsidR="000F2369" w:rsidRDefault="00D06027">
      <w:r>
        <w:t>The following diagram illustrates the state transitions.</w:t>
      </w:r>
    </w:p>
    <w:p w:rsidR="000F2369" w:rsidRDefault="00D06027">
      <w:r>
        <w:rPr>
          <w:noProof/>
          <w:lang w:eastAsia="zh-CN"/>
        </w:rPr>
        <w:drawing>
          <wp:inline distT="0" distB="0" distL="0" distR="0" wp14:anchorId="6A20EF0B" wp14:editId="0C7F771B">
            <wp:extent cx="5076825" cy="3305175"/>
            <wp:effectExtent l="19050" t="0" r="9525" b="0"/>
            <wp:docPr id="5585" name="MS-RPCE_pict9f827c38-2060-1375-6c8f-3fba30f0d09e.png" descr="MS-RPCE_pict9f827c38-2060-1375-6c8f-3fba30f0d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RPCE_pict9f827c38-2060-1375-6c8f-3fba30f0d09e.png" descr="MS-RPCE_pict9f827c38-2060-1375-6c8f-3fba30f0d09e.png"/>
                    <pic:cNvPicPr>
                      <a:picLocks noChangeAspect="1" noChangeArrowheads="1"/>
                    </pic:cNvPicPr>
                  </pic:nvPicPr>
                  <pic:blipFill>
                    <a:blip r:embed="rId387" cstate="print"/>
                    <a:srcRect/>
                    <a:stretch>
                      <a:fillRect/>
                    </a:stretch>
                  </pic:blipFill>
                  <pic:spPr bwMode="auto">
                    <a:xfrm>
                      <a:off x="0" y="0"/>
                      <a:ext cx="5076825" cy="330517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16</w:t>
        </w:r>
      </w:fldSimple>
      <w:r>
        <w:t>: State transitions</w:t>
      </w:r>
    </w:p>
    <w:p w:rsidR="000F2369" w:rsidRDefault="00D06027">
      <w:r>
        <w:rPr>
          <w:b/>
        </w:rPr>
        <w:t>Note</w:t>
      </w:r>
      <w:r>
        <w:t>  The preceding conceptual data can be implemented by using a variety of techniques.</w:t>
      </w:r>
    </w:p>
    <w:p w:rsidR="000F2369" w:rsidRDefault="00D06027">
      <w:pPr>
        <w:pStyle w:val="Heading4"/>
      </w:pPr>
      <w:bookmarkStart w:id="631" w:name="section_287108b2e71f4c12b4e432f497147429"/>
      <w:bookmarkStart w:id="632" w:name="_Toc423366059"/>
      <w:r>
        <w:t>Timers</w:t>
      </w:r>
      <w:bookmarkEnd w:id="631"/>
      <w:bookmarkEnd w:id="632"/>
      <w:r>
        <w:fldChar w:fldCharType="begin"/>
      </w:r>
      <w:r>
        <w:instrText xml:space="preserve"> XE "Timers:client - connectionless RPC"</w:instrText>
      </w:r>
      <w:r>
        <w:fldChar w:fldCharType="end"/>
      </w:r>
      <w:r>
        <w:fldChar w:fldCharType="begin"/>
      </w:r>
      <w:r>
        <w:instrText xml:space="preserve"> XE "Client - connectionless RPC:timers"</w:instrText>
      </w:r>
      <w:r>
        <w:fldChar w:fldCharType="end"/>
      </w:r>
    </w:p>
    <w:p w:rsidR="000F2369" w:rsidRDefault="00D06027">
      <w:pPr>
        <w:pStyle w:val="Heading5"/>
      </w:pPr>
      <w:bookmarkStart w:id="633" w:name="section_68907e706ca24569ab5cb0f5a07777cb"/>
      <w:bookmarkStart w:id="634" w:name="_Toc423366060"/>
      <w:r>
        <w:t>Packet Retransmission Timer</w:t>
      </w:r>
      <w:bookmarkEnd w:id="633"/>
      <w:bookmarkEnd w:id="634"/>
    </w:p>
    <w:p w:rsidR="000F2369" w:rsidRDefault="00D06027">
      <w:r>
        <w:t xml:space="preserve">The packet retransmission timer is started when the client call transmits a </w:t>
      </w:r>
      <w:hyperlink w:anchor="Section_f9a13e59b81d4471850d187a1601c7d9" w:history="1">
        <w:r>
          <w:rPr>
            <w:rStyle w:val="Hyperlink"/>
          </w:rPr>
          <w:t>REQUEST</w:t>
        </w:r>
      </w:hyperlink>
      <w:r>
        <w:t xml:space="preserve">, </w:t>
      </w:r>
      <w:hyperlink w:anchor="Section_f2f6ea97496f4947b184fcac85527a3a" w:history="1">
        <w:r>
          <w:rPr>
            <w:rStyle w:val="Hyperlink"/>
          </w:rPr>
          <w:t>FACK</w:t>
        </w:r>
      </w:hyperlink>
      <w:r>
        <w:t xml:space="preserve">, </w:t>
      </w:r>
      <w:hyperlink w:anchor="Section_7225051b05f641aa88578514f65924e9" w:history="1">
        <w:r>
          <w:rPr>
            <w:rStyle w:val="Hyperlink"/>
          </w:rPr>
          <w:t>PING</w:t>
        </w:r>
      </w:hyperlink>
      <w:r>
        <w:t xml:space="preserve">, or </w:t>
      </w:r>
      <w:hyperlink w:anchor="Section_0da26739764743e7a68c0ef04f41ee7b" w:history="1">
        <w:r>
          <w:rPr>
            <w:rStyle w:val="Hyperlink"/>
          </w:rPr>
          <w:t>QUIT</w:t>
        </w:r>
      </w:hyperlink>
      <w:r>
        <w:t xml:space="preserve"> packet. The timer is canceled when the client receives a response from the server. If the timer expires, the previously transmitted packet SHOULD be considered lost, and the client SHOULD send new packets following the procedure specified in section </w:t>
      </w:r>
      <w:hyperlink w:anchor="Section_bb41842fc1e747b4956705dcb0e7f866" w:history="1">
        <w:r>
          <w:rPr>
            <w:rStyle w:val="Hyperlink"/>
          </w:rPr>
          <w:t>3.2.1.5.3</w:t>
        </w:r>
      </w:hyperlink>
      <w:r>
        <w:t xml:space="preserve">. If the call's </w:t>
      </w:r>
      <w:r>
        <w:rPr>
          <w:b/>
        </w:rPr>
        <w:t>F_CANCELED</w:t>
      </w:r>
      <w:r>
        <w:t xml:space="preserve"> flag is set, a QUIT packet is sent; otherwise, the packet type depends on the </w:t>
      </w:r>
      <w:r>
        <w:rPr>
          <w:b/>
        </w:rPr>
        <w:t>Call State</w:t>
      </w:r>
      <w:r>
        <w:t xml:space="preserve">: </w:t>
      </w:r>
    </w:p>
    <w:p w:rsidR="000F2369" w:rsidRDefault="00D06027">
      <w:pPr>
        <w:pStyle w:val="ListParagraph"/>
        <w:numPr>
          <w:ilvl w:val="0"/>
          <w:numId w:val="81"/>
        </w:numPr>
      </w:pPr>
      <w:r>
        <w:t>STATE_SEND_FRAGS -&gt; REQUEST</w:t>
      </w:r>
    </w:p>
    <w:p w:rsidR="000F2369" w:rsidRDefault="00D06027">
      <w:pPr>
        <w:pStyle w:val="ListParagraph"/>
        <w:numPr>
          <w:ilvl w:val="0"/>
          <w:numId w:val="81"/>
        </w:numPr>
      </w:pPr>
      <w:r>
        <w:t xml:space="preserve"> STATE_DISPATCHED-&gt; PING</w:t>
      </w:r>
    </w:p>
    <w:p w:rsidR="000F2369" w:rsidRDefault="00D06027">
      <w:pPr>
        <w:pStyle w:val="ListParagraph"/>
        <w:numPr>
          <w:ilvl w:val="0"/>
          <w:numId w:val="81"/>
        </w:numPr>
      </w:pPr>
      <w:r>
        <w:t>STATE_RECEIVE_FRAGS -&gt;FACK</w:t>
      </w:r>
    </w:p>
    <w:p w:rsidR="000F2369" w:rsidRDefault="00D06027">
      <w:r>
        <w:t xml:space="preserve">The timer interval SHOULD be initially 1 second. When a call in </w:t>
      </w:r>
      <w:r>
        <w:rPr>
          <w:b/>
        </w:rPr>
        <w:t>STATE_DISPATCHED</w:t>
      </w:r>
      <w:r>
        <w:t xml:space="preserve"> receives a </w:t>
      </w:r>
      <w:hyperlink w:anchor="Section_015152f379244ebc99aa67b9ee81844b" w:history="1">
        <w:r>
          <w:rPr>
            <w:rStyle w:val="Hyperlink"/>
          </w:rPr>
          <w:t>WORKING</w:t>
        </w:r>
      </w:hyperlink>
      <w:r>
        <w:t xml:space="preserve"> packet or a </w:t>
      </w:r>
      <w:hyperlink w:anchor="Section_c818318ab2494343b53cb4804782cb0c" w:history="1">
        <w:r>
          <w:rPr>
            <w:rStyle w:val="Hyperlink"/>
          </w:rPr>
          <w:t>NOCALL</w:t>
        </w:r>
      </w:hyperlink>
      <w:r>
        <w:t xml:space="preserve"> packet with a body that specifies a window size of zero, the timer interval SHOULD be doubled. The interval SHOULD be limited to a maximum of 32 seconds. In addition, when a call's </w:t>
      </w:r>
      <w:r>
        <w:rPr>
          <w:b/>
        </w:rPr>
        <w:t>F_CANCELED</w:t>
      </w:r>
      <w:r>
        <w:t xml:space="preserve"> flag is set, the timer interval SHOULD be limited to the max of 2 seconds or the cancel time-out. If the timer expires, the previously transmitted packet SHOULD be considered as lost, and the client SHOULD send new packets following the procedure specified in section 3.2.1.5.3.</w:t>
      </w:r>
    </w:p>
    <w:p w:rsidR="000F2369" w:rsidRDefault="00D06027">
      <w:pPr>
        <w:pStyle w:val="Heading5"/>
      </w:pPr>
      <w:bookmarkStart w:id="635" w:name="section_18d3975982db4c0fafc68ec9de2955a6"/>
      <w:bookmarkStart w:id="636" w:name="_Toc423366061"/>
      <w:r>
        <w:t>Cancel Time-Out Timer</w:t>
      </w:r>
      <w:bookmarkEnd w:id="635"/>
      <w:bookmarkEnd w:id="636"/>
    </w:p>
    <w:p w:rsidR="000F2369" w:rsidRDefault="00D06027">
      <w:r>
        <w:t xml:space="preserve">The cancel time-out timer MUST be started when the client call's </w:t>
      </w:r>
      <w:r>
        <w:rPr>
          <w:b/>
        </w:rPr>
        <w:t>F_CANCELED</w:t>
      </w:r>
      <w:r>
        <w:t xml:space="preserve"> flag is set by an external entity in an implementation-specific manner </w:t>
      </w:r>
      <w:bookmarkStart w:id="637"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637"/>
      <w:r>
        <w:t xml:space="preserve">. The timer MUST be canceled when the client receives a </w:t>
      </w:r>
      <w:hyperlink w:anchor="Section_e8160053529c4682b01bbe46e5ce02bf" w:history="1">
        <w:r>
          <w:rPr>
            <w:rStyle w:val="Hyperlink"/>
          </w:rPr>
          <w:t>QUACK</w:t>
        </w:r>
      </w:hyperlink>
      <w:r>
        <w:t xml:space="preserve"> packet whose event ID matches the call's </w:t>
      </w:r>
      <w:r>
        <w:rPr>
          <w:b/>
        </w:rPr>
        <w:t>CANCEL_EVENT_ID</w:t>
      </w:r>
      <w:r>
        <w:t xml:space="preserve">. If the timer expires, the </w:t>
      </w:r>
      <w:r>
        <w:rPr>
          <w:b/>
        </w:rPr>
        <w:t>Call State</w:t>
      </w:r>
      <w:r>
        <w:t xml:space="preserve"> MUST move into </w:t>
      </w:r>
      <w:r>
        <w:rPr>
          <w:b/>
        </w:rPr>
        <w:t>STATE_FAULT</w:t>
      </w:r>
      <w:r>
        <w:t>.</w:t>
      </w:r>
    </w:p>
    <w:p w:rsidR="000F2369" w:rsidRDefault="00D06027">
      <w:r>
        <w:t>The default value of the timer SHOULD be infinite. A client application SHOULD be able to specify a value in an implementation-specific way.</w:t>
      </w:r>
    </w:p>
    <w:p w:rsidR="000F2369" w:rsidRDefault="00D06027">
      <w:pPr>
        <w:pStyle w:val="Heading5"/>
      </w:pPr>
      <w:bookmarkStart w:id="638" w:name="section_f9ffdd087a764c7e9f3b7149ff54400f"/>
      <w:bookmarkStart w:id="639" w:name="_Toc423366062"/>
      <w:r>
        <w:t>Delayed-Ack Timer</w:t>
      </w:r>
      <w:bookmarkEnd w:id="638"/>
      <w:bookmarkEnd w:id="639"/>
    </w:p>
    <w:p w:rsidR="000F2369" w:rsidRDefault="00D06027">
      <w:r>
        <w:t xml:space="preserve">As described in </w:t>
      </w:r>
      <w:hyperlink r:id="rId388">
        <w:r>
          <w:rPr>
            <w:rStyle w:val="Hyperlink"/>
          </w:rPr>
          <w:t>[C706]</w:t>
        </w:r>
      </w:hyperlink>
      <w:r>
        <w:t xml:space="preserve"> section 12.5.3.1, a client can implicitly acknowledge receipt of response by sending a new request to the server. The </w:t>
      </w:r>
      <w:r>
        <w:rPr>
          <w:b/>
        </w:rPr>
        <w:t>Delayed-Ack Timer</w:t>
      </w:r>
      <w:r>
        <w:t xml:space="preserve"> creates a window where a higher-layer protocol can submit a new call, which will be sent instead of an ACK PDU. The new call may be already queued in the activity's List of Active Calls (see section </w:t>
      </w:r>
      <w:hyperlink w:anchor="Section_78c6582f04d7494dac45f06fcd73e7e0" w:history="1">
        <w:r>
          <w:rPr>
            <w:rStyle w:val="Hyperlink"/>
          </w:rPr>
          <w:t>3.2.2.4.1.5</w:t>
        </w:r>
      </w:hyperlink>
      <w:r>
        <w:t xml:space="preserve">) or may be initiated during the timer's window. The activity's </w:t>
      </w:r>
      <w:r>
        <w:rPr>
          <w:b/>
        </w:rPr>
        <w:t>Delayed-Ack Timer</w:t>
      </w:r>
      <w:r>
        <w:t xml:space="preserve"> MUST be started when the activity's </w:t>
      </w:r>
      <w:r>
        <w:rPr>
          <w:b/>
        </w:rPr>
        <w:t>current call</w:t>
      </w:r>
      <w:r>
        <w:t xml:space="preserve"> enters </w:t>
      </w:r>
      <w:r>
        <w:rPr>
          <w:b/>
        </w:rPr>
        <w:t>Call State</w:t>
      </w:r>
      <w:r>
        <w:t xml:space="preserve"> </w:t>
      </w:r>
      <w:r>
        <w:rPr>
          <w:b/>
        </w:rPr>
        <w:t>STATE_ACK_PENDING</w:t>
      </w:r>
      <w:r>
        <w:t xml:space="preserve">. The timer MUST be canceled when the client initiates another call by using the same </w:t>
      </w:r>
      <w:r>
        <w:rPr>
          <w:b/>
        </w:rPr>
        <w:t>Activity</w:t>
      </w:r>
      <w:r>
        <w:t xml:space="preserve">. </w:t>
      </w:r>
    </w:p>
    <w:p w:rsidR="000F2369" w:rsidRDefault="00D06027">
      <w:pPr>
        <w:pStyle w:val="Heading5"/>
      </w:pPr>
      <w:bookmarkStart w:id="640" w:name="section_8824025d5c1b4cd69d87e9f4f7df8214"/>
      <w:bookmarkStart w:id="641" w:name="_Toc423366063"/>
      <w:r>
        <w:t>Context-Handle Keep-Alive Timer</w:t>
      </w:r>
      <w:bookmarkEnd w:id="640"/>
      <w:bookmarkEnd w:id="641"/>
    </w:p>
    <w:p w:rsidR="000F2369" w:rsidRDefault="00D06027">
      <w:r>
        <w:t>This timer SHOULD be kept per activity (not per call).</w:t>
      </w:r>
      <w:bookmarkStart w:id="642"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642"/>
      <w:r>
        <w:t xml:space="preserve"> It SHOULD be started with an interval of 20 seconds when the client increments the activity's </w:t>
      </w:r>
      <w:r>
        <w:rPr>
          <w:b/>
        </w:rPr>
        <w:t>Context Handle Count</w:t>
      </w:r>
      <w:r>
        <w:t xml:space="preserve">, as long as the timer is not already started. It SHOULD be canceled when the activity's </w:t>
      </w:r>
      <w:r>
        <w:rPr>
          <w:b/>
        </w:rPr>
        <w:t>Context Handle Count</w:t>
      </w:r>
      <w:r>
        <w:t xml:space="preserve"> reaches zero.</w:t>
      </w:r>
    </w:p>
    <w:p w:rsidR="000F2369" w:rsidRDefault="00D06027">
      <w:pPr>
        <w:pStyle w:val="Heading5"/>
      </w:pPr>
      <w:bookmarkStart w:id="643" w:name="section_41facfd2291c4d4a8d33b986efe68839"/>
      <w:bookmarkStart w:id="644" w:name="_Toc423366064"/>
      <w:r>
        <w:t>Inactive Activity Timer</w:t>
      </w:r>
      <w:bookmarkEnd w:id="643"/>
      <w:bookmarkEnd w:id="644"/>
    </w:p>
    <w:p w:rsidR="000F2369" w:rsidRDefault="00D06027">
      <w:r>
        <w:rPr>
          <w:b/>
        </w:rPr>
        <w:t>Inactive Activity Timer</w:t>
      </w:r>
      <w:r>
        <w:t xml:space="preserve">: The </w:t>
      </w:r>
      <w:r>
        <w:rPr>
          <w:b/>
        </w:rPr>
        <w:t>Inactive Activity Timer</w:t>
      </w:r>
      <w:r>
        <w:t xml:space="preserve"> is responsible for monitoring inactive activities that should be removed. The timer is global and monitors the entirety of inactive activities using the </w:t>
      </w:r>
      <w:r>
        <w:rPr>
          <w:b/>
        </w:rPr>
        <w:t>Collection of Inactive Activities</w:t>
      </w:r>
      <w:r>
        <w:t xml:space="preserve"> in each </w:t>
      </w:r>
      <w:r>
        <w:rPr>
          <w:b/>
        </w:rPr>
        <w:t>Client Address Space</w:t>
      </w:r>
      <w:r>
        <w:t xml:space="preserve"> for each entry in the </w:t>
      </w:r>
      <w:r>
        <w:rPr>
          <w:b/>
        </w:rPr>
        <w:t>Table of CASs</w:t>
      </w:r>
      <w:r>
        <w:t>. The timer is started when the RPC client runtime is started and initialized to 30 seconds.</w:t>
      </w:r>
    </w:p>
    <w:p w:rsidR="000F2369" w:rsidRDefault="00D06027">
      <w:pPr>
        <w:pStyle w:val="Heading4"/>
      </w:pPr>
      <w:bookmarkStart w:id="645" w:name="section_c9d767fb84b54b41ae0b147bfe370e5f"/>
      <w:bookmarkStart w:id="646" w:name="_Toc423366065"/>
      <w:r>
        <w:t>Initialization</w:t>
      </w:r>
      <w:bookmarkEnd w:id="645"/>
      <w:bookmarkEnd w:id="646"/>
      <w:r>
        <w:fldChar w:fldCharType="begin"/>
      </w:r>
      <w:r>
        <w:instrText xml:space="preserve"> XE "Initialization:client - connectionless RPC"</w:instrText>
      </w:r>
      <w:r>
        <w:fldChar w:fldCharType="end"/>
      </w:r>
      <w:r>
        <w:fldChar w:fldCharType="begin"/>
      </w:r>
      <w:r>
        <w:instrText xml:space="preserve"> XE "Client - connectionless RPC:initialization"</w:instrText>
      </w:r>
      <w:r>
        <w:fldChar w:fldCharType="end"/>
      </w:r>
    </w:p>
    <w:p w:rsidR="000F2369" w:rsidRDefault="00D06027">
      <w:r>
        <w:t xml:space="preserve">A client is initialized when a higher-level protocol supplies to the client-side implementation of the RPC runtime sufficient information to start making RPCs, including the information required to create a binding handle (see section </w:t>
      </w:r>
      <w:hyperlink w:anchor="Section_de240b5e6487485e90865069977f89db" w:history="1">
        <w:r>
          <w:rPr>
            <w:rStyle w:val="Hyperlink"/>
          </w:rPr>
          <w:t>3.2.2.3.1</w:t>
        </w:r>
      </w:hyperlink>
      <w:r>
        <w:t xml:space="preserve">) and, optionally, security setting preferences (see section </w:t>
      </w:r>
      <w:hyperlink w:anchor="Section_4a5eeed3e7234666ba37f90bb2046907" w:history="1">
        <w:r>
          <w:rPr>
            <w:rStyle w:val="Hyperlink"/>
          </w:rPr>
          <w:t>3.2.2.3.2</w:t>
        </w:r>
      </w:hyperlink>
      <w:r>
        <w:t>).</w:t>
      </w:r>
    </w:p>
    <w:p w:rsidR="000F2369" w:rsidRDefault="00D06027">
      <w:pPr>
        <w:pStyle w:val="Heading5"/>
      </w:pPr>
      <w:bookmarkStart w:id="647" w:name="section_de240b5e6487485e90865069977f89db"/>
      <w:bookmarkStart w:id="648" w:name="_Toc423366066"/>
      <w:r>
        <w:t>Create a Binding Handle</w:t>
      </w:r>
      <w:bookmarkEnd w:id="647"/>
      <w:bookmarkEnd w:id="648"/>
    </w:p>
    <w:p w:rsidR="000F2369" w:rsidRDefault="00D06027">
      <w:r>
        <w:t xml:space="preserve">Information about creating a binding handle is specified in </w:t>
      </w:r>
      <w:hyperlink r:id="rId389">
        <w:r>
          <w:rPr>
            <w:rStyle w:val="Hyperlink"/>
          </w:rPr>
          <w:t>[C706]</w:t>
        </w:r>
      </w:hyperlink>
      <w:r>
        <w:t xml:space="preserve"> section 2.3.</w:t>
      </w:r>
    </w:p>
    <w:p w:rsidR="000F2369" w:rsidRDefault="00D06027">
      <w:pPr>
        <w:pStyle w:val="Heading5"/>
      </w:pPr>
      <w:bookmarkStart w:id="649" w:name="section_4a5eeed3e7234666ba37f90bb2046907"/>
      <w:bookmarkStart w:id="650" w:name="_Toc423366067"/>
      <w:r>
        <w:t>Specify Security Settings</w:t>
      </w:r>
      <w:bookmarkEnd w:id="649"/>
      <w:bookmarkEnd w:id="650"/>
    </w:p>
    <w:p w:rsidR="000F2369" w:rsidRDefault="00D06027">
      <w:r>
        <w:t>If a higher-level protocol requires security for its remote procedure method calls, it MUST supply to the client-side implementation of the RPC the following runtime information:</w:t>
      </w:r>
    </w:p>
    <w:p w:rsidR="000F2369" w:rsidRDefault="00D06027">
      <w:pPr>
        <w:pStyle w:val="ListParagraph"/>
        <w:numPr>
          <w:ilvl w:val="0"/>
          <w:numId w:val="82"/>
        </w:numPr>
      </w:pPr>
      <w:r>
        <w:t>What security provider it wants to use.</w:t>
      </w:r>
    </w:p>
    <w:p w:rsidR="000F2369" w:rsidRDefault="00D06027">
      <w:pPr>
        <w:pStyle w:val="ListParagraph"/>
        <w:numPr>
          <w:ilvl w:val="0"/>
          <w:numId w:val="82"/>
        </w:numPr>
      </w:pPr>
      <w:r>
        <w:t>What authentication level it wants to use.</w:t>
      </w:r>
    </w:p>
    <w:p w:rsidR="000F2369" w:rsidRDefault="00D06027">
      <w:pPr>
        <w:pStyle w:val="ListParagraph"/>
        <w:numPr>
          <w:ilvl w:val="0"/>
          <w:numId w:val="82"/>
        </w:numPr>
      </w:pPr>
      <w:r>
        <w:t>Optionally what impersonation level it wants to use.</w:t>
      </w:r>
    </w:p>
    <w:p w:rsidR="000F2369" w:rsidRDefault="00D06027">
      <w:pPr>
        <w:pStyle w:val="ListParagraph"/>
        <w:numPr>
          <w:ilvl w:val="0"/>
          <w:numId w:val="82"/>
        </w:numPr>
      </w:pPr>
      <w:r>
        <w:t xml:space="preserve">A </w:t>
      </w:r>
      <w:r>
        <w:rPr>
          <w:b/>
        </w:rPr>
        <w:t>Client Credential Handle</w:t>
      </w:r>
    </w:p>
    <w:p w:rsidR="000F2369" w:rsidRDefault="00D06027">
      <w:pPr>
        <w:pStyle w:val="ListParagraph"/>
        <w:numPr>
          <w:ilvl w:val="0"/>
          <w:numId w:val="82"/>
        </w:numPr>
      </w:pPr>
      <w:r>
        <w:t>Any other security provider–specific information necessary for the security provider to function.</w:t>
      </w:r>
    </w:p>
    <w:p w:rsidR="000F2369" w:rsidRDefault="00D06027">
      <w:r>
        <w:t xml:space="preserve">Higher-level protocols can specify security settings using the abstract interfaces as described in </w:t>
      </w:r>
      <w:hyperlink w:anchor="Section_c898d4cbc22b465f8fe31631669dc30a" w:history="1">
        <w:r>
          <w:rPr>
            <w:rStyle w:val="Hyperlink"/>
          </w:rPr>
          <w:t>Appendix C</w:t>
        </w:r>
      </w:hyperlink>
      <w:r>
        <w:t>. Higher-level protocols on the Windows runtime can use the RpcBindingSetAuthInfo and RpcBindingSetAuthInfoEx APIs.</w:t>
      </w:r>
    </w:p>
    <w:p w:rsidR="000F2369" w:rsidRDefault="00D06027">
      <w:pPr>
        <w:pStyle w:val="Heading4"/>
      </w:pPr>
      <w:bookmarkStart w:id="651" w:name="section_4750fe574c8d40609646984cc420f1e8"/>
      <w:bookmarkStart w:id="652" w:name="_Toc423366068"/>
      <w:r>
        <w:t>Higher-Layer Triggered Events</w:t>
      </w:r>
      <w:bookmarkEnd w:id="651"/>
      <w:bookmarkEnd w:id="652"/>
    </w:p>
    <w:p w:rsidR="000F2369" w:rsidRDefault="00D06027">
      <w:pPr>
        <w:pStyle w:val="Heading5"/>
      </w:pPr>
      <w:bookmarkStart w:id="653" w:name="section_a599481390c84454849b524f41de26c5"/>
      <w:bookmarkStart w:id="654" w:name="_Toc423366069"/>
      <w:r>
        <w:t>Make an RPC Method Call</w:t>
      </w:r>
      <w:bookmarkEnd w:id="653"/>
      <w:bookmarkEnd w:id="654"/>
    </w:p>
    <w:p w:rsidR="000F2369" w:rsidRDefault="00D06027">
      <w:pPr>
        <w:pStyle w:val="Heading6"/>
      </w:pPr>
      <w:bookmarkStart w:id="655" w:name="section_7a64895fef29421f906c8a655fca8a9f"/>
      <w:bookmarkStart w:id="656" w:name="_Toc423366070"/>
      <w:r>
        <w:t>Find a CAS</w:t>
      </w:r>
      <w:bookmarkEnd w:id="655"/>
      <w:bookmarkEnd w:id="656"/>
    </w:p>
    <w:p w:rsidR="000F2369" w:rsidRDefault="00D06027">
      <w:r>
        <w:t>The client MUST find or create a CAS contained in the Table of CASs wherein the CAS binding handle values for host address, protocol sequence, and endpoint match the client's desired values for host address, protocol sequence, and endpoint. A client SHOULD choose an existing CAS if a matching one exists.</w:t>
      </w:r>
    </w:p>
    <w:p w:rsidR="000F2369" w:rsidRDefault="00D06027">
      <w:r>
        <w:t>If a new CAS is created, and the server is using a dynamic endpoint, the CAS initially points to the dynamic endpoint for the RPC protocol sequence being used. Otherwise, the CAS refers to the server's well-known endpoint.</w:t>
      </w:r>
    </w:p>
    <w:p w:rsidR="000F2369" w:rsidRDefault="00D06027">
      <w:pPr>
        <w:pStyle w:val="Heading6"/>
      </w:pPr>
      <w:bookmarkStart w:id="657" w:name="section_1dfa541298724e5f9c30964d52fcbf92"/>
      <w:bookmarkStart w:id="658" w:name="_Toc423366071"/>
      <w:r>
        <w:t>Find an Activity</w:t>
      </w:r>
      <w:bookmarkEnd w:id="657"/>
      <w:bookmarkEnd w:id="658"/>
    </w:p>
    <w:p w:rsidR="000F2369" w:rsidRDefault="00D06027">
      <w:r>
        <w:t xml:space="preserve">If the client has chosen an existing </w:t>
      </w:r>
      <w:r>
        <w:rPr>
          <w:b/>
        </w:rPr>
        <w:t>CAS</w:t>
      </w:r>
      <w:r>
        <w:t xml:space="preserve">, the client SHOULD use an existing compatible activity if possible. Selection of a compatible activity within the scope of existing </w:t>
      </w:r>
      <w:r>
        <w:rPr>
          <w:b/>
        </w:rPr>
        <w:t>CAS</w:t>
      </w:r>
      <w:r>
        <w:t xml:space="preserve"> is performed according to the following algorithm:</w:t>
      </w:r>
    </w:p>
    <w:p w:rsidR="000F2369" w:rsidRDefault="00D06027">
      <w:r>
        <w:t>Search the CAS's Collection of Activities and choose an Activity that satisfies the following conditions:</w:t>
      </w:r>
    </w:p>
    <w:p w:rsidR="000F2369" w:rsidRDefault="00D06027">
      <w:pPr>
        <w:pStyle w:val="ListParagraph"/>
        <w:numPr>
          <w:ilvl w:val="0"/>
          <w:numId w:val="83"/>
        </w:numPr>
      </w:pPr>
      <w:r>
        <w:t xml:space="preserve">The </w:t>
      </w:r>
      <w:r>
        <w:rPr>
          <w:b/>
        </w:rPr>
        <w:t>Activity</w:t>
      </w:r>
      <w:r>
        <w:t xml:space="preserve">'s </w:t>
      </w:r>
      <w:r>
        <w:rPr>
          <w:b/>
        </w:rPr>
        <w:t>Discard</w:t>
      </w:r>
      <w:r>
        <w:t xml:space="preserve"> flag MUST be set to FALSE.</w:t>
      </w:r>
    </w:p>
    <w:p w:rsidR="000F2369" w:rsidRDefault="00D06027">
      <w:pPr>
        <w:pStyle w:val="ListParagraph"/>
        <w:numPr>
          <w:ilvl w:val="0"/>
          <w:numId w:val="83"/>
        </w:numPr>
      </w:pPr>
      <w:r>
        <w:t xml:space="preserve">If the </w:t>
      </w:r>
      <w:r>
        <w:rPr>
          <w:b/>
        </w:rPr>
        <w:t>Activity</w:t>
      </w:r>
      <w:r>
        <w:t xml:space="preserve">'s </w:t>
      </w:r>
      <w:r>
        <w:rPr>
          <w:b/>
        </w:rPr>
        <w:t>Current CallOverlapping</w:t>
      </w:r>
      <w:r>
        <w:t xml:space="preserve"> flag is set to TRUE, and the </w:t>
      </w:r>
      <w:r>
        <w:rPr>
          <w:b/>
        </w:rPr>
        <w:t>Activity</w:t>
      </w:r>
      <w:r>
        <w:t xml:space="preserve">'s </w:t>
      </w:r>
      <w:r>
        <w:rPr>
          <w:b/>
        </w:rPr>
        <w:t>Current CallCausal Ordering Flag</w:t>
      </w:r>
      <w:r>
        <w:t xml:space="preserve"> is TRUE, and the </w:t>
      </w:r>
      <w:r>
        <w:rPr>
          <w:b/>
        </w:rPr>
        <w:t>Activity</w:t>
      </w:r>
      <w:r>
        <w:t xml:space="preserve"> has one or more call elements in the </w:t>
      </w:r>
      <w:r>
        <w:rPr>
          <w:b/>
        </w:rPr>
        <w:t>List of Active Calls</w:t>
      </w:r>
      <w:r>
        <w:t xml:space="preserve">, it MUST use that activity. If the server does not support the PF2_UNRELATED flag (from the </w:t>
      </w:r>
      <w:r>
        <w:rPr>
          <w:b/>
        </w:rPr>
        <w:t>Client Address SpaceSupports PF2_UNRELATED Flag</w:t>
      </w:r>
      <w:r>
        <w:t xml:space="preserve"> element) of the selected activity, the client cannot begin the call until the </w:t>
      </w:r>
      <w:r>
        <w:rPr>
          <w:b/>
        </w:rPr>
        <w:t>Activity</w:t>
      </w:r>
      <w:r>
        <w:t xml:space="preserve">'s </w:t>
      </w:r>
      <w:r>
        <w:rPr>
          <w:b/>
        </w:rPr>
        <w:t>Current Call</w:t>
      </w:r>
      <w:r>
        <w:t xml:space="preserve"> has completed.</w:t>
      </w:r>
    </w:p>
    <w:p w:rsidR="000F2369" w:rsidRDefault="00D06027">
      <w:pPr>
        <w:pStyle w:val="ListParagraph"/>
        <w:numPr>
          <w:ilvl w:val="0"/>
          <w:numId w:val="83"/>
        </w:numPr>
      </w:pPr>
      <w:r>
        <w:t xml:space="preserve">If the </w:t>
      </w:r>
      <w:r>
        <w:rPr>
          <w:b/>
        </w:rPr>
        <w:t>Activity</w:t>
      </w:r>
      <w:r>
        <w:t xml:space="preserve">'s </w:t>
      </w:r>
      <w:r>
        <w:rPr>
          <w:b/>
        </w:rPr>
        <w:t>Current CallOverlapping</w:t>
      </w:r>
      <w:r>
        <w:t xml:space="preserve"> flag is set to FALSE or the </w:t>
      </w:r>
      <w:r>
        <w:rPr>
          <w:b/>
        </w:rPr>
        <w:t>Activity</w:t>
      </w:r>
      <w:r>
        <w:t xml:space="preserve">'s </w:t>
      </w:r>
      <w:r>
        <w:rPr>
          <w:b/>
        </w:rPr>
        <w:t>Current Call</w:t>
      </w:r>
      <w:r>
        <w:t xml:space="preserve"> Casual Ordering Flag is FALSE, and the </w:t>
      </w:r>
      <w:r>
        <w:rPr>
          <w:b/>
        </w:rPr>
        <w:t>Activity</w:t>
      </w:r>
      <w:r>
        <w:t xml:space="preserve"> has one or more call elements in the </w:t>
      </w:r>
      <w:r>
        <w:rPr>
          <w:b/>
        </w:rPr>
        <w:t>List of Active Calls</w:t>
      </w:r>
      <w:r>
        <w:t xml:space="preserve"> in the state STATE_ACK_PENDING, it SHOULD use that activity. </w:t>
      </w:r>
    </w:p>
    <w:p w:rsidR="000F2369" w:rsidRDefault="00D06027">
      <w:pPr>
        <w:pStyle w:val="ListParagraph"/>
        <w:numPr>
          <w:ilvl w:val="0"/>
          <w:numId w:val="83"/>
        </w:numPr>
      </w:pPr>
      <w:r>
        <w:t xml:space="preserve">If a compatible activity is not found in the </w:t>
      </w:r>
      <w:r>
        <w:rPr>
          <w:b/>
        </w:rPr>
        <w:t>Collection of Activities</w:t>
      </w:r>
      <w:r>
        <w:t xml:space="preserve">, the client MUST search the </w:t>
      </w:r>
      <w:r>
        <w:rPr>
          <w:b/>
        </w:rPr>
        <w:t>Collection of Inactive Activities</w:t>
      </w:r>
      <w:r>
        <w:t xml:space="preserve"> and SHOULD use an activity from that collection if one exists.</w:t>
      </w:r>
    </w:p>
    <w:p w:rsidR="000F2369" w:rsidRDefault="00D06027">
      <w:r>
        <w:t>If the client finds a compatible activity during the algorithmic search just described, a second order check is made to verify compatibility of security settings of the considered activity and the server binding handle provided for the new RPC method calls is made. The following settings are compared:</w:t>
      </w:r>
    </w:p>
    <w:p w:rsidR="000F2369" w:rsidRDefault="00D06027">
      <w:r>
        <w:t>From the Activity's Security Context Handle and the server binding handle for the call:</w:t>
      </w:r>
    </w:p>
    <w:p w:rsidR="000F2369" w:rsidRDefault="00D06027">
      <w:pPr>
        <w:pStyle w:val="ListParagraph"/>
        <w:numPr>
          <w:ilvl w:val="0"/>
          <w:numId w:val="83"/>
        </w:numPr>
      </w:pPr>
      <w:r>
        <w:rPr>
          <w:b/>
        </w:rPr>
        <w:t>Security Provider Identifier</w:t>
      </w:r>
    </w:p>
    <w:p w:rsidR="000F2369" w:rsidRDefault="00D06027">
      <w:pPr>
        <w:pStyle w:val="ListParagraph"/>
        <w:numPr>
          <w:ilvl w:val="0"/>
          <w:numId w:val="83"/>
        </w:numPr>
      </w:pPr>
      <w:r>
        <w:rPr>
          <w:b/>
        </w:rPr>
        <w:t>Authentication Level</w:t>
      </w:r>
    </w:p>
    <w:p w:rsidR="000F2369" w:rsidRDefault="00D06027">
      <w:pPr>
        <w:pStyle w:val="ListParagraph"/>
        <w:numPr>
          <w:ilvl w:val="0"/>
          <w:numId w:val="83"/>
        </w:numPr>
      </w:pPr>
      <w:r>
        <w:rPr>
          <w:b/>
        </w:rPr>
        <w:t>Impersonation Level</w:t>
      </w:r>
    </w:p>
    <w:p w:rsidR="000F2369" w:rsidRDefault="00D06027">
      <w:r>
        <w:t xml:space="preserve">Security Provider Identifier, Authentication Level and Impersonation Level elements of the call's server binding handle security settings are as defined in </w:t>
      </w:r>
      <w:hyperlink r:id="rId390">
        <w:r>
          <w:rPr>
            <w:rStyle w:val="Hyperlink"/>
          </w:rPr>
          <w:t>[C706]</w:t>
        </w:r>
      </w:hyperlink>
      <w:r>
        <w:t xml:space="preserve"> section 2.7.</w:t>
      </w:r>
    </w:p>
    <w:p w:rsidR="000F2369" w:rsidRDefault="00D06027">
      <w:r>
        <w:t xml:space="preserve">In addition to the above, the activity's </w:t>
      </w:r>
      <w:r>
        <w:rPr>
          <w:b/>
        </w:rPr>
        <w:t>Client Credential Handle</w:t>
      </w:r>
      <w:r>
        <w:t xml:space="preserve"> and the server binding handle </w:t>
      </w:r>
      <w:r>
        <w:rPr>
          <w:b/>
        </w:rPr>
        <w:t>AuthIdentity</w:t>
      </w:r>
      <w:r>
        <w:t xml:space="preserve"> (see section </w:t>
      </w:r>
      <w:hyperlink w:anchor="Section_910109f8553247c98d0c61dad16a4675" w:history="1">
        <w:r>
          <w:rPr>
            <w:rStyle w:val="Hyperlink"/>
          </w:rPr>
          <w:t>3.1.1.1.2</w:t>
        </w:r>
      </w:hyperlink>
      <w:r>
        <w:t xml:space="preserve">) MUST be equal. The implication of this check is that the new call and the existing activity use the same </w:t>
      </w:r>
      <w:r>
        <w:rPr>
          <w:b/>
        </w:rPr>
        <w:t>Client Credential Handle</w:t>
      </w:r>
      <w:r>
        <w:t>.</w:t>
      </w:r>
    </w:p>
    <w:p w:rsidR="000F2369" w:rsidRDefault="00D06027">
      <w:r>
        <w:t>All elements MUST match exactly. If the security settings check fails, the algorithm continues.</w:t>
      </w:r>
    </w:p>
    <w:p w:rsidR="000F2369" w:rsidRDefault="00D06027">
      <w:r>
        <w:t xml:space="preserve">If the compatible activity is found in the </w:t>
      </w:r>
      <w:r>
        <w:rPr>
          <w:b/>
        </w:rPr>
        <w:t>Collection of Activities</w:t>
      </w:r>
      <w:r>
        <w:t xml:space="preserve">, then increment the activity's </w:t>
      </w:r>
      <w:r>
        <w:rPr>
          <w:b/>
        </w:rPr>
        <w:t>Active Call Reference</w:t>
      </w:r>
      <w:r>
        <w:t xml:space="preserve"> counter.</w:t>
      </w:r>
    </w:p>
    <w:p w:rsidR="000F2369" w:rsidRDefault="00D06027">
      <w:r>
        <w:t xml:space="preserve">If the compatible activity is found in the </w:t>
      </w:r>
      <w:r>
        <w:rPr>
          <w:b/>
        </w:rPr>
        <w:t>Collection of Inactive Activities</w:t>
      </w:r>
      <w:r>
        <w:t xml:space="preserve">, then increment the activity's </w:t>
      </w:r>
      <w:r>
        <w:rPr>
          <w:b/>
        </w:rPr>
        <w:t>Active Call Reference</w:t>
      </w:r>
      <w:r>
        <w:t xml:space="preserve"> counter and move the activity to the </w:t>
      </w:r>
      <w:r>
        <w:rPr>
          <w:b/>
        </w:rPr>
        <w:t>Collection of Activities</w:t>
      </w:r>
      <w:r>
        <w:t>. If the compatible activity has a prior call (from the activity's &lt;List of Active Calls&gt;) in either the STATE_COMPLETED or STATE_ACK_PENDING state, the activity's sequence number MUST be incremented, and the activity's delayed-ack timer MUST be canceled.</w:t>
      </w:r>
    </w:p>
    <w:p w:rsidR="000F2369" w:rsidRDefault="00D06027">
      <w:r>
        <w:t xml:space="preserve">If the new </w:t>
      </w:r>
      <w:r>
        <w:rPr>
          <w:b/>
        </w:rPr>
        <w:t>call</w:t>
      </w:r>
      <w:r>
        <w:t xml:space="preserve"> is assigned to an existing, compatible </w:t>
      </w:r>
      <w:r>
        <w:rPr>
          <w:b/>
        </w:rPr>
        <w:t>activity</w:t>
      </w:r>
      <w:r>
        <w:t xml:space="preserve">, set the </w:t>
      </w:r>
      <w:r>
        <w:rPr>
          <w:b/>
        </w:rPr>
        <w:t>call</w:t>
      </w:r>
      <w:r>
        <w:t xml:space="preserve">'s </w:t>
      </w:r>
      <w:r>
        <w:rPr>
          <w:b/>
        </w:rPr>
        <w:t>Activity UUID</w:t>
      </w:r>
      <w:r>
        <w:t xml:space="preserve"> element to the </w:t>
      </w:r>
      <w:r>
        <w:rPr>
          <w:b/>
        </w:rPr>
        <w:t>Activity UUID</w:t>
      </w:r>
      <w:r>
        <w:t xml:space="preserve"> of the existing element.</w:t>
      </w:r>
    </w:p>
    <w:p w:rsidR="000F2369" w:rsidRDefault="00D06027">
      <w:r>
        <w:t xml:space="preserve">If a compatible activity is not available, the client MUST create a new one. Its sequence number MUST be initialized to zero and the </w:t>
      </w:r>
      <w:r>
        <w:rPr>
          <w:b/>
        </w:rPr>
        <w:t>Active Call Reference</w:t>
      </w:r>
      <w:r>
        <w:t xml:space="preserve"> counter MUST be set to one. Set the </w:t>
      </w:r>
      <w:r>
        <w:rPr>
          <w:b/>
        </w:rPr>
        <w:t>call</w:t>
      </w:r>
      <w:r>
        <w:t xml:space="preserve">'s </w:t>
      </w:r>
      <w:r>
        <w:rPr>
          <w:b/>
        </w:rPr>
        <w:t>Activity UUID</w:t>
      </w:r>
      <w:r>
        <w:t xml:space="preserve"> element to the </w:t>
      </w:r>
      <w:r>
        <w:rPr>
          <w:b/>
        </w:rPr>
        <w:t>Activity UUID</w:t>
      </w:r>
      <w:r>
        <w:t xml:space="preserve"> of the new activity.</w:t>
      </w:r>
    </w:p>
    <w:p w:rsidR="000F2369" w:rsidRDefault="00D06027">
      <w:pPr>
        <w:pStyle w:val="Heading6"/>
      </w:pPr>
      <w:bookmarkStart w:id="659" w:name="section_02535e89ef6d464597443c292b07dfc2"/>
      <w:bookmarkStart w:id="660" w:name="_Toc423366072"/>
      <w:r>
        <w:t>Find or Create a Security Context</w:t>
      </w:r>
      <w:bookmarkEnd w:id="659"/>
      <w:bookmarkEnd w:id="660"/>
    </w:p>
    <w:p w:rsidR="000F2369" w:rsidRDefault="00D06027">
      <w:r>
        <w:t xml:space="preserve">The client SHOULD use the activity's current security context, represented by the activity's </w:t>
      </w:r>
      <w:r>
        <w:rPr>
          <w:b/>
        </w:rPr>
        <w:t>security context handle</w:t>
      </w:r>
      <w:r>
        <w:t xml:space="preserve">, unless the context has expired. </w:t>
      </w:r>
      <w:bookmarkStart w:id="661"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End w:id="661"/>
      <w:r>
        <w:t xml:space="preserve">If the client chooses to create a new security context for any reason, then it will set the activity's current </w:t>
      </w:r>
      <w:r>
        <w:rPr>
          <w:b/>
        </w:rPr>
        <w:t>security context handle</w:t>
      </w:r>
      <w:r>
        <w:t xml:space="preserve"> equal to the handle value for the new security context created. See section </w:t>
      </w:r>
      <w:hyperlink w:anchor="Section_6b733b953fd94ad5ba4f28e548db1c24" w:history="1">
        <w:r>
          <w:rPr>
            <w:rStyle w:val="Hyperlink"/>
          </w:rPr>
          <w:t>3.2.1.4.1.1</w:t>
        </w:r>
      </w:hyperlink>
      <w:r>
        <w:t xml:space="preserve"> for information on creating a security context. Each security context MUST have a unique </w:t>
      </w:r>
      <w:r>
        <w:rPr>
          <w:b/>
        </w:rPr>
        <w:t>Context Identifier</w:t>
      </w:r>
      <w:r>
        <w:t xml:space="preserve"> (transmitted as </w:t>
      </w:r>
      <w:r>
        <w:rPr>
          <w:b/>
        </w:rPr>
        <w:t>key_vers_num</w:t>
      </w:r>
      <w:r>
        <w:t xml:space="preserve">), which is specified in the </w:t>
      </w:r>
      <w:hyperlink w:anchor="Section_45da6d3d58af4a8eb488282b890d255c" w:history="1">
        <w:r>
          <w:rPr>
            <w:rStyle w:val="Hyperlink"/>
          </w:rPr>
          <w:t>sec_trailer</w:t>
        </w:r>
      </w:hyperlink>
      <w:r>
        <w:t xml:space="preserve"> structure, to allow the server to identify which security context is used for a given PDU.</w:t>
      </w:r>
    </w:p>
    <w:p w:rsidR="000F2369" w:rsidRDefault="00D06027">
      <w:pPr>
        <w:pStyle w:val="Heading6"/>
      </w:pPr>
      <w:bookmarkStart w:id="662" w:name="section_e01f5cfc98c74bd5803de9a502bfca9a"/>
      <w:bookmarkStart w:id="663" w:name="_Toc423366073"/>
      <w:r>
        <w:t>Create a Call</w:t>
      </w:r>
      <w:bookmarkEnd w:id="662"/>
      <w:bookmarkEnd w:id="663"/>
    </w:p>
    <w:p w:rsidR="000F2369" w:rsidRDefault="00D06027">
      <w:r>
        <w:t xml:space="preserve">A new call MUST be created by using the current activity ID and sequence number. The new call MUST have </w:t>
      </w:r>
      <w:r>
        <w:rPr>
          <w:b/>
        </w:rPr>
        <w:t>Call State</w:t>
      </w:r>
      <w:r>
        <w:t xml:space="preserve"> set to  STATE_QUEUED, F_CANCELED MUST be set to false, CANCEL_EVENT_ID MUST be set to zero, the </w:t>
      </w:r>
      <w:r>
        <w:rPr>
          <w:b/>
        </w:rPr>
        <w:t>Sent Fragment List</w:t>
      </w:r>
      <w:r>
        <w:t xml:space="preserve"> and </w:t>
      </w:r>
      <w:r>
        <w:rPr>
          <w:b/>
        </w:rPr>
        <w:t>Received Fragment List</w:t>
      </w:r>
      <w:r>
        <w:t xml:space="preserve"> MUST be cleared, and the </w:t>
      </w:r>
      <w:r>
        <w:rPr>
          <w:b/>
        </w:rPr>
        <w:t>Receive Fragment Base</w:t>
      </w:r>
      <w:r>
        <w:t xml:space="preserve"> MUST be set to zero. </w:t>
      </w:r>
    </w:p>
    <w:p w:rsidR="000F2369" w:rsidRDefault="00D06027">
      <w:r>
        <w:t xml:space="preserve">The new </w:t>
      </w:r>
      <w:r>
        <w:rPr>
          <w:b/>
        </w:rPr>
        <w:t>call</w:t>
      </w:r>
      <w:r>
        <w:t xml:space="preserve"> is added to the activity's </w:t>
      </w:r>
      <w:r>
        <w:rPr>
          <w:b/>
        </w:rPr>
        <w:t>List of Active Calls</w:t>
      </w:r>
      <w:r>
        <w:t>.</w:t>
      </w:r>
    </w:p>
    <w:p w:rsidR="000F2369" w:rsidRDefault="00D06027">
      <w:r>
        <w:t xml:space="preserve">If the Activity's </w:t>
      </w:r>
      <w:r>
        <w:rPr>
          <w:b/>
        </w:rPr>
        <w:t>Current Call</w:t>
      </w:r>
      <w:r>
        <w:t xml:space="preserve"> is NULL, the Activity's </w:t>
      </w:r>
      <w:r>
        <w:rPr>
          <w:b/>
        </w:rPr>
        <w:t>Current Call</w:t>
      </w:r>
      <w:r>
        <w:t xml:space="preserve"> is set to the call just created. The </w:t>
      </w:r>
      <w:r>
        <w:rPr>
          <w:b/>
        </w:rPr>
        <w:t>Call State</w:t>
      </w:r>
      <w:r>
        <w:t xml:space="preserve"> (for this new call) is set to </w:t>
      </w:r>
      <w:r>
        <w:rPr>
          <w:b/>
        </w:rPr>
        <w:t>STATE_SEND_FRAGMENTS</w:t>
      </w:r>
      <w:r>
        <w:t>, and the client MUST send one or more request fragments.</w:t>
      </w:r>
    </w:p>
    <w:p w:rsidR="000F2369" w:rsidRDefault="00D06027">
      <w:pPr>
        <w:pStyle w:val="Heading6"/>
      </w:pPr>
      <w:bookmarkStart w:id="664" w:name="section_78c6582f04d7494dac45f06fcd73e7e0"/>
      <w:bookmarkStart w:id="665" w:name="_Toc423366074"/>
      <w:r>
        <w:t>Queuing Multiple Calls</w:t>
      </w:r>
      <w:bookmarkEnd w:id="664"/>
      <w:bookmarkEnd w:id="665"/>
    </w:p>
    <w:p w:rsidR="000F2369" w:rsidRDefault="00D06027">
      <w:r>
        <w:t xml:space="preserve">When a higher-layer protocol makes multiple calls on the same activity, they are queued in the activity's </w:t>
      </w:r>
      <w:r>
        <w:rPr>
          <w:b/>
        </w:rPr>
        <w:t>List of Active Calls</w:t>
      </w:r>
      <w:r>
        <w:t xml:space="preserve">. Only one call may be in STATE_SEND_FRAGMENTS at any given time. The call that is in this state is the Activity's </w:t>
      </w:r>
      <w:r>
        <w:rPr>
          <w:b/>
        </w:rPr>
        <w:t>Current Call</w:t>
      </w:r>
      <w:r>
        <w:t xml:space="preserve">. </w:t>
      </w:r>
    </w:p>
    <w:p w:rsidR="000F2369" w:rsidRDefault="00D06027">
      <w:r>
        <w:t xml:space="preserve">If calls on the activity are not being overlapped (call's </w:t>
      </w:r>
      <w:r>
        <w:rPr>
          <w:b/>
        </w:rPr>
        <w:t>Overlapping</w:t>
      </w:r>
      <w:r>
        <w:t xml:space="preserve"> element is set to FALSE) as described in section </w:t>
      </w:r>
      <w:hyperlink w:anchor="Section_99f770b2d85a4c478ee8feed5e8081b4" w:history="1">
        <w:r>
          <w:rPr>
            <w:rStyle w:val="Hyperlink"/>
          </w:rPr>
          <w:t>3.2.1.5.2</w:t>
        </w:r>
      </w:hyperlink>
      <w:r>
        <w:t xml:space="preserve">, the client MUST receive the server's response before the next call in the queue can be processed (meaning transition to STATE_SEND_FRAGMENTS). This behavior is in accordance with </w:t>
      </w:r>
      <w:hyperlink r:id="rId391">
        <w:r>
          <w:rPr>
            <w:rStyle w:val="Hyperlink"/>
          </w:rPr>
          <w:t>[C706]</w:t>
        </w:r>
      </w:hyperlink>
      <w:r>
        <w:t xml:space="preserve">. The presence of a next queued call affects the next state of the Current Call after it has received the server's response: if there is no next queued call, the Current Call will transition to STATE_ACK_PENDING. The transition to STATE_ACK_PENDING triggers the initialization of the Delayed-Ack Tmer. If there is a next queued call, the Current Call transitions immediately to STATE_COMPLETE and </w:t>
      </w:r>
      <w:r>
        <w:rPr>
          <w:b/>
        </w:rPr>
        <w:t>Current Call</w:t>
      </w:r>
      <w:r>
        <w:t xml:space="preserve"> is set to the next queued call. </w:t>
      </w:r>
    </w:p>
    <w:p w:rsidR="000F2369" w:rsidRDefault="00D06027">
      <w:r>
        <w:t xml:space="preserve">If overlapping calls are being made on the activity (call's </w:t>
      </w:r>
      <w:r>
        <w:rPr>
          <w:b/>
        </w:rPr>
        <w:t>Overlapping</w:t>
      </w:r>
      <w:r>
        <w:t xml:space="preserve"> element is set to FALSE and call's activity's </w:t>
      </w:r>
      <w:r>
        <w:rPr>
          <w:b/>
        </w:rPr>
        <w:t>Client Address Space</w:t>
      </w:r>
      <w:r>
        <w:t xml:space="preserve"> Supports PF2_Unrelated Flag is set to true), the client does not have to wait for the client to reach STATE_COMPLETE or STATE_FAULT before beginning the next call. When overlapping calls are being made, the client will set the Activity's </w:t>
      </w:r>
      <w:r>
        <w:rPr>
          <w:b/>
        </w:rPr>
        <w:t>Current Call</w:t>
      </w:r>
      <w:r>
        <w:t xml:space="preserve"> to the next call in the List of Active Calls (if there is a next call) whenever the </w:t>
      </w:r>
      <w:r>
        <w:rPr>
          <w:b/>
        </w:rPr>
        <w:t>Current Call</w:t>
      </w:r>
      <w:r>
        <w:t xml:space="preserve"> transitions to STATE_DISPATCHED.</w:t>
      </w:r>
    </w:p>
    <w:p w:rsidR="000F2369" w:rsidRDefault="00D06027">
      <w:r>
        <w:t xml:space="preserve">In all cases, calls MUST still be sent in order of their </w:t>
      </w:r>
      <w:r>
        <w:rPr>
          <w:b/>
        </w:rPr>
        <w:t>call_id</w:t>
      </w:r>
      <w:r>
        <w:t xml:space="preserve"> and all fragments of one call MUST be sent (</w:t>
      </w:r>
      <w:r>
        <w:rPr>
          <w:b/>
        </w:rPr>
        <w:t>Call</w:t>
      </w:r>
      <w:r>
        <w:t xml:space="preserve"> transitions to STATE_DISPATCHED) before fragments of another call can be sent.</w:t>
      </w:r>
    </w:p>
    <w:p w:rsidR="000F2369" w:rsidRDefault="00D06027">
      <w:pPr>
        <w:pStyle w:val="Heading5"/>
      </w:pPr>
      <w:bookmarkStart w:id="666" w:name="section_556059a98946415eb597b02d4d958c09"/>
      <w:bookmarkStart w:id="667" w:name="_Toc423366075"/>
      <w:r>
        <w:t>Cancel Requested</w:t>
      </w:r>
      <w:bookmarkEnd w:id="666"/>
      <w:bookmarkEnd w:id="667"/>
      <w:r>
        <w:fldChar w:fldCharType="begin"/>
      </w:r>
      <w:r>
        <w:instrText xml:space="preserve"> XE "Triggered events - higher-layer:client - connectionless RPC:cancel requested"</w:instrText>
      </w:r>
      <w:r>
        <w:fldChar w:fldCharType="end"/>
      </w:r>
      <w:r>
        <w:fldChar w:fldCharType="begin"/>
      </w:r>
      <w:r>
        <w:instrText xml:space="preserve"> XE "Higher-layer triggered events:client - connectionless RPC:cancel requested"</w:instrText>
      </w:r>
      <w:r>
        <w:fldChar w:fldCharType="end"/>
      </w:r>
      <w:r>
        <w:fldChar w:fldCharType="begin"/>
      </w:r>
      <w:r>
        <w:instrText xml:space="preserve"> XE "Client - connectionless RPC:higher-layer triggered events:cancel requested"</w:instrText>
      </w:r>
      <w:r>
        <w:fldChar w:fldCharType="end"/>
      </w:r>
    </w:p>
    <w:p w:rsidR="000F2369" w:rsidRDefault="00D06027">
      <w:r>
        <w:t xml:space="preserve">If the client application cancels the call, the call's F_CANCELED flag is set and CANCEL_EVENT_ID is incremented. For details, see section </w:t>
      </w:r>
      <w:hyperlink w:anchor="Section_18d3975982db4c0fafc68ec9de2955a6" w:history="1">
        <w:r>
          <w:rPr>
            <w:rStyle w:val="Hyperlink"/>
          </w:rPr>
          <w:t>3.2.2.2.2</w:t>
        </w:r>
      </w:hyperlink>
      <w:r>
        <w:t>.</w:t>
      </w:r>
    </w:p>
    <w:p w:rsidR="000F2369" w:rsidRDefault="00D06027">
      <w:pPr>
        <w:pStyle w:val="Heading4"/>
      </w:pPr>
      <w:bookmarkStart w:id="668" w:name="section_c5f14e27c1334455900dae6d24c79f67"/>
      <w:bookmarkStart w:id="669" w:name="_Toc423366076"/>
      <w:r>
        <w:t>Message Processing Events and Sequencing Rules</w:t>
      </w:r>
      <w:bookmarkEnd w:id="668"/>
      <w:bookmarkEnd w:id="669"/>
      <w:r>
        <w:fldChar w:fldCharType="begin"/>
      </w:r>
      <w:r>
        <w:instrText xml:space="preserve"> XE "Sequencing rules:client - connectionless RPC"</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processing:client - connectionless RPC"</w:instrText>
      </w:r>
      <w:r>
        <w:fldChar w:fldCharType="end"/>
      </w:r>
      <w:r>
        <w:fldChar w:fldCharType="begin"/>
      </w:r>
      <w:r>
        <w:instrText xml:space="preserve"> XE "Client - connectionless RPC:message processing"</w:instrText>
      </w:r>
      <w:r>
        <w:fldChar w:fldCharType="end"/>
      </w:r>
    </w:p>
    <w:p w:rsidR="000F2369" w:rsidRDefault="00D06027">
      <w:r>
        <w:t xml:space="preserve">The packet semantics are the same as what is specified in </w:t>
      </w:r>
      <w:hyperlink r:id="rId392">
        <w:r>
          <w:rPr>
            <w:rStyle w:val="Hyperlink"/>
          </w:rPr>
          <w:t>[C706]</w:t>
        </w:r>
      </w:hyperlink>
      <w:r>
        <w:t xml:space="preserve"> sections 6 and 12.5.</w:t>
      </w:r>
    </w:p>
    <w:p w:rsidR="000F2369" w:rsidRDefault="00D06027">
      <w:r>
        <w:t xml:space="preserve">The packet type MUST be one of the connectionless packet types specified in [C706]; otherwise, the packet is discarded. Incoming packets MUST be processed while the </w:t>
      </w:r>
      <w:r>
        <w:rPr>
          <w:b/>
        </w:rPr>
        <w:t>Call State</w:t>
      </w:r>
      <w:r>
        <w:t xml:space="preserve"> is set to STATE_SEND_FRAGS, STATE_DISPATCHED, or STATE_RECEIVE_FRAGS; in other states, they MUST be discarded. </w:t>
      </w:r>
    </w:p>
    <w:p w:rsidR="000F2369" w:rsidRDefault="00D06027">
      <w:r>
        <w:t>For a non-</w:t>
      </w:r>
      <w:hyperlink w:anchor="Section_f9a13e59b81d4471850d187a1601c7d9" w:history="1">
        <w:r>
          <w:rPr>
            <w:rStyle w:val="Hyperlink"/>
          </w:rPr>
          <w:t>REQUEST</w:t>
        </w:r>
      </w:hyperlink>
      <w:r>
        <w:t xml:space="preserve"> packet, the activity ID and the sequence number in the packet MUST match those of the call itself. If the </w:t>
      </w:r>
      <w:r>
        <w:rPr>
          <w:b/>
        </w:rPr>
        <w:t>auth_proto</w:t>
      </w:r>
      <w:r>
        <w:t xml:space="preserve"> field is nonzero, the implementation MUST compare the </w:t>
      </w:r>
      <w:r>
        <w:rPr>
          <w:b/>
        </w:rPr>
        <w:t>auth_proto</w:t>
      </w:r>
      <w:r>
        <w:t xml:space="preserve"> to the authentication level of the activity's </w:t>
      </w:r>
      <w:r>
        <w:rPr>
          <w:b/>
        </w:rPr>
        <w:t>Security Context Handle</w:t>
      </w:r>
      <w:r>
        <w:t xml:space="preserve"> and then the packet MUST be verified by using the activity's </w:t>
      </w:r>
      <w:r>
        <w:rPr>
          <w:b/>
        </w:rPr>
        <w:t>Security Context Handle</w:t>
      </w:r>
      <w:r>
        <w:t xml:space="preserve">, as described in section </w:t>
      </w:r>
      <w:hyperlink w:anchor="Section_6b733b953fd94ad5ba4f28e548db1c24" w:history="1">
        <w:r>
          <w:rPr>
            <w:rStyle w:val="Hyperlink"/>
          </w:rPr>
          <w:t>3.2.1.4.1.1</w:t>
        </w:r>
      </w:hyperlink>
      <w:r>
        <w:t>. Otherwise, the packet MUST be discarded silently.</w:t>
      </w:r>
    </w:p>
    <w:p w:rsidR="000F2369" w:rsidRDefault="00D06027">
      <w:r>
        <w:t xml:space="preserve">A packet that has not been discarded by one of the preceding rules MUST cancel the call packet retransmission timer, as specified in section </w:t>
      </w:r>
      <w:hyperlink w:anchor="Section_68907e706ca24569ab5cb0f5a07777cb" w:history="1">
        <w:r>
          <w:rPr>
            <w:rStyle w:val="Hyperlink"/>
          </w:rPr>
          <w:t>3.2.2.2.1</w:t>
        </w:r>
      </w:hyperlink>
      <w:r>
        <w:t xml:space="preserve">. If the server uses a dynamic endpoint and the CAS points to the endpoint mapper endpoint for the protocol, the CAS SHOULD be updated to point to the server endpoint that sent the packet. For more information, see the protocol example in section </w:t>
      </w:r>
      <w:hyperlink w:anchor="Section_bf113c3460d14df5a609714314829a21" w:history="1">
        <w:r>
          <w:rPr>
            <w:rStyle w:val="Hyperlink"/>
          </w:rPr>
          <w:t>4.5</w:t>
        </w:r>
      </w:hyperlink>
      <w:r>
        <w:t xml:space="preserve">. </w:t>
      </w:r>
    </w:p>
    <w:p w:rsidR="000F2369" w:rsidRDefault="00D06027">
      <w:r>
        <w:t>The following sections define handling of specific packet types.</w:t>
      </w:r>
    </w:p>
    <w:p w:rsidR="000F2369" w:rsidRDefault="00D06027">
      <w:pPr>
        <w:pStyle w:val="Heading5"/>
      </w:pPr>
      <w:bookmarkStart w:id="670" w:name="section_f9a13e59b81d4471850d187a1601c7d9"/>
      <w:bookmarkStart w:id="671" w:name="_Toc423366077"/>
      <w:r>
        <w:t>REQUEST</w:t>
      </w:r>
      <w:bookmarkEnd w:id="670"/>
      <w:bookmarkEnd w:id="671"/>
      <w:r>
        <w:fldChar w:fldCharType="begin"/>
      </w:r>
      <w:r>
        <w:instrText xml:space="preserve"> XE "REQUEST - sequencing rules - client - connectionless RPC"</w:instrText>
      </w:r>
      <w:r>
        <w:fldChar w:fldCharType="end"/>
      </w:r>
      <w:r>
        <w:fldChar w:fldCharType="begin"/>
      </w:r>
      <w:r>
        <w:instrText xml:space="preserve"> XE "REQUEST - message processing -client - connectionless RPC"</w:instrText>
      </w:r>
      <w:r>
        <w:fldChar w:fldCharType="end"/>
      </w:r>
      <w:r>
        <w:fldChar w:fldCharType="begin"/>
      </w:r>
      <w:r>
        <w:instrText xml:space="preserve"> XE "Sequencing rules:client - connectionless RPC:REQUEST"</w:instrText>
      </w:r>
      <w:r>
        <w:fldChar w:fldCharType="end"/>
      </w:r>
      <w:r>
        <w:fldChar w:fldCharType="begin"/>
      </w:r>
      <w:r>
        <w:instrText xml:space="preserve"> XE "Client - connectionless RPC:sequencing rules:REQUEST"</w:instrText>
      </w:r>
      <w:r>
        <w:fldChar w:fldCharType="end"/>
      </w:r>
      <w:r>
        <w:fldChar w:fldCharType="begin"/>
      </w:r>
      <w:r>
        <w:instrText xml:space="preserve"> XE "Message processing:client - connectionless RPC:REQUEST"</w:instrText>
      </w:r>
      <w:r>
        <w:fldChar w:fldCharType="end"/>
      </w:r>
      <w:r>
        <w:fldChar w:fldCharType="begin"/>
      </w:r>
      <w:r>
        <w:instrText xml:space="preserve"> XE "Client - connectionless RPC:message processing:REQUEST"</w:instrText>
      </w:r>
      <w:r>
        <w:fldChar w:fldCharType="end"/>
      </w:r>
    </w:p>
    <w:p w:rsidR="000F2369" w:rsidRDefault="00D06027">
      <w:r>
        <w:t xml:space="preserve">A REQUEST packet MUST have </w:t>
      </w:r>
      <w:r>
        <w:rPr>
          <w:b/>
        </w:rPr>
        <w:t>auth_type</w:t>
      </w:r>
      <w:r>
        <w:t xml:space="preserve"> equal to zero, and its interface ID MUST match the conversation manager interface as specified in </w:t>
      </w:r>
      <w:hyperlink r:id="rId393">
        <w:r>
          <w:rPr>
            <w:rStyle w:val="Hyperlink"/>
          </w:rPr>
          <w:t>[C706]</w:t>
        </w:r>
      </w:hyperlink>
      <w:r>
        <w:t xml:space="preserve"> Appendix P. The packet's Header.Flags.frag bit MUST be zero. Otherwise, the packet MUST be discarded. </w:t>
      </w:r>
    </w:p>
    <w:p w:rsidR="000F2369" w:rsidRDefault="00D06027">
      <w:r>
        <w:t>If the packet is accepted, it is processed as specified in [C706] Appendix P. Implementations of this protocol SHOULD serialize execution of conversation manager callback calls.</w:t>
      </w:r>
    </w:p>
    <w:p w:rsidR="000F2369" w:rsidRDefault="00D06027">
      <w:pPr>
        <w:pStyle w:val="Heading5"/>
      </w:pPr>
      <w:bookmarkStart w:id="672" w:name="section_e74053693fbc427bb8797ba68c56bead"/>
      <w:bookmarkStart w:id="673" w:name="_Toc423366078"/>
      <w:r>
        <w:t>PING</w:t>
      </w:r>
      <w:bookmarkEnd w:id="672"/>
      <w:bookmarkEnd w:id="673"/>
      <w:r>
        <w:fldChar w:fldCharType="begin"/>
      </w:r>
      <w:r>
        <w:instrText xml:space="preserve"> XE "PING - sequencing rules - client - connectionless RPC"</w:instrText>
      </w:r>
      <w:r>
        <w:fldChar w:fldCharType="end"/>
      </w:r>
      <w:r>
        <w:fldChar w:fldCharType="begin"/>
      </w:r>
      <w:r>
        <w:instrText xml:space="preserve"> XE "PING - message processing - client - connectionless RPC"</w:instrText>
      </w:r>
      <w:r>
        <w:fldChar w:fldCharType="end"/>
      </w:r>
      <w:r>
        <w:fldChar w:fldCharType="begin"/>
      </w:r>
      <w:r>
        <w:instrText xml:space="preserve"> XE "Sequencing rules:client - connectionless RPC"</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processing:client - connectionless RPC"</w:instrText>
      </w:r>
      <w:r>
        <w:fldChar w:fldCharType="end"/>
      </w:r>
      <w:r>
        <w:fldChar w:fldCharType="begin"/>
      </w:r>
      <w:r>
        <w:instrText xml:space="preserve"> XE "Client - connectionless RPC:message processing"</w:instrText>
      </w:r>
      <w:r>
        <w:fldChar w:fldCharType="end"/>
      </w:r>
    </w:p>
    <w:p w:rsidR="000F2369" w:rsidRDefault="00D06027">
      <w:r>
        <w:t xml:space="preserve">When processing a PING PDU, an implementation MUST examine the Callback State (section </w:t>
      </w:r>
      <w:hyperlink w:anchor="Section_b92a1873ba7743afbffba582bdca6f81" w:history="1">
        <w:r>
          <w:rPr>
            <w:rStyle w:val="Hyperlink"/>
          </w:rPr>
          <w:t>3.2.3.1.10</w:t>
        </w:r>
      </w:hyperlink>
      <w:r>
        <w:t>).  If a conversation manager callback in progress, the client MAY respond with a WORKING packet.</w:t>
      </w:r>
      <w:bookmarkStart w:id="674" w:name="Appendix_A_Target_83"/>
      <w:r>
        <w:fldChar w:fldCharType="begin"/>
      </w:r>
      <w:r>
        <w:instrText xml:space="preserve"> HYPERLINK \l "Appendix_A_83" \h </w:instrText>
      </w:r>
      <w:r>
        <w:fldChar w:fldCharType="separate"/>
      </w:r>
      <w:r>
        <w:rPr>
          <w:rStyle w:val="Hyperlink"/>
        </w:rPr>
        <w:t>&lt;83&gt;</w:t>
      </w:r>
      <w:r>
        <w:rPr>
          <w:rStyle w:val="Hyperlink"/>
        </w:rPr>
        <w:fldChar w:fldCharType="end"/>
      </w:r>
      <w:bookmarkEnd w:id="674"/>
      <w:r>
        <w:t xml:space="preserve"> If a conversation manager callback is not in progress, then the packet SHOULD be discarded.</w:t>
      </w:r>
    </w:p>
    <w:p w:rsidR="000F2369" w:rsidRDefault="00D06027">
      <w:pPr>
        <w:pStyle w:val="Heading5"/>
      </w:pPr>
      <w:bookmarkStart w:id="675" w:name="section_c29d63ae60bf4e4caa12cc05db6211e7"/>
      <w:bookmarkStart w:id="676" w:name="_Toc423366079"/>
      <w:r>
        <w:t>RESPONSE</w:t>
      </w:r>
      <w:bookmarkEnd w:id="675"/>
      <w:bookmarkEnd w:id="676"/>
      <w:r>
        <w:fldChar w:fldCharType="begin"/>
      </w:r>
      <w:r>
        <w:instrText xml:space="preserve"> XE "RESPONSE - sequencing rules - client - connectionless RPC"</w:instrText>
      </w:r>
      <w:r>
        <w:fldChar w:fldCharType="end"/>
      </w:r>
      <w:r>
        <w:fldChar w:fldCharType="begin"/>
      </w:r>
      <w:r>
        <w:instrText xml:space="preserve"> XE "RESPONSE - message processing - client - connectionless RPC"</w:instrText>
      </w:r>
      <w:r>
        <w:fldChar w:fldCharType="end"/>
      </w:r>
      <w:r>
        <w:fldChar w:fldCharType="begin"/>
      </w:r>
      <w:r>
        <w:instrText xml:space="preserve"> XE "Sequencing rules:client - connectionless RPC"</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processing:client - connectionless RPC"</w:instrText>
      </w:r>
      <w:r>
        <w:fldChar w:fldCharType="end"/>
      </w:r>
      <w:r>
        <w:fldChar w:fldCharType="begin"/>
      </w:r>
      <w:r>
        <w:instrText xml:space="preserve"> XE "Client - connectionless RPC:message processing"</w:instrText>
      </w:r>
      <w:r>
        <w:fldChar w:fldCharType="end"/>
      </w:r>
    </w:p>
    <w:p w:rsidR="000F2369" w:rsidRDefault="00D06027">
      <w:r>
        <w:t xml:space="preserve">The response fragment number is compared to the </w:t>
      </w:r>
      <w:r>
        <w:rPr>
          <w:b/>
        </w:rPr>
        <w:t>Receive Fragment Base</w:t>
      </w:r>
      <w:r>
        <w:t xml:space="preserve">. If the fragment number is less than the </w:t>
      </w:r>
      <w:r>
        <w:rPr>
          <w:b/>
        </w:rPr>
        <w:t>Receive Fragment Base</w:t>
      </w:r>
      <w:r>
        <w:t xml:space="preserve">, then the fragment MUST be discarded. If the fragment number is greater than or equal to the </w:t>
      </w:r>
      <w:r>
        <w:rPr>
          <w:b/>
        </w:rPr>
        <w:t>Receive Fragment Base</w:t>
      </w:r>
      <w:r>
        <w:t xml:space="preserve">, then the fragment is added to the </w:t>
      </w:r>
      <w:r>
        <w:rPr>
          <w:b/>
        </w:rPr>
        <w:t>Received Fragment List</w:t>
      </w:r>
      <w:r>
        <w:t xml:space="preserve">, and a </w:t>
      </w:r>
      <w:hyperlink w:anchor="Section_5c6bd1dcaa6645f39b76cbd5770a11aa" w:history="1">
        <w:r>
          <w:rPr>
            <w:rStyle w:val="Hyperlink"/>
          </w:rPr>
          <w:t>FACK</w:t>
        </w:r>
      </w:hyperlink>
      <w:r>
        <w:t xml:space="preserve"> MUST be sent unless the packet's Header.Flags.Nofack flag is set. If the </w:t>
      </w:r>
      <w:r>
        <w:rPr>
          <w:b/>
        </w:rPr>
        <w:t>Call State</w:t>
      </w:r>
      <w:r>
        <w:t xml:space="preserve"> is STATE_SEND_FRAGS or STATE_DISPATCHED, the </w:t>
      </w:r>
      <w:r>
        <w:rPr>
          <w:b/>
        </w:rPr>
        <w:t>Call State</w:t>
      </w:r>
      <w:r>
        <w:t xml:space="preserve"> MUST change to STATE_RECEIVE_FRAGS. If the fragment number indicates that all inbound fragments are received, RPC MUST deliver the data to the client application, and the call MUST set </w:t>
      </w:r>
      <w:r>
        <w:rPr>
          <w:b/>
        </w:rPr>
        <w:t>Call State</w:t>
      </w:r>
      <w:r>
        <w:t xml:space="preserve"> to STATE_ACK_PENDING if there is no next queued call in the activity's </w:t>
      </w:r>
      <w:r>
        <w:rPr>
          <w:b/>
        </w:rPr>
        <w:t>List of Active Calls</w:t>
      </w:r>
      <w:r>
        <w:t xml:space="preserve">. If there is a next queued call, the call's </w:t>
      </w:r>
      <w:r>
        <w:rPr>
          <w:b/>
        </w:rPr>
        <w:t>Call State</w:t>
      </w:r>
      <w:r>
        <w:t xml:space="preserve"> is set to STATE_COMPLETE. </w:t>
      </w:r>
    </w:p>
    <w:p w:rsidR="000F2369" w:rsidRDefault="00D06027">
      <w:r>
        <w:t xml:space="preserve">All fragments related to a packet are removed from the </w:t>
      </w:r>
      <w:r>
        <w:rPr>
          <w:b/>
        </w:rPr>
        <w:t>Received Fragment List</w:t>
      </w:r>
      <w:r>
        <w:t xml:space="preserve"> when a full packet can be formed.</w:t>
      </w:r>
    </w:p>
    <w:p w:rsidR="000F2369" w:rsidRDefault="00D06027">
      <w:pPr>
        <w:pStyle w:val="Heading5"/>
      </w:pPr>
      <w:bookmarkStart w:id="677" w:name="section_e673dce14fb24fdd91e0e8cccf01db0d"/>
      <w:bookmarkStart w:id="678" w:name="_Toc423366080"/>
      <w:r>
        <w:t>FAULT</w:t>
      </w:r>
      <w:bookmarkEnd w:id="677"/>
      <w:bookmarkEnd w:id="678"/>
      <w:r>
        <w:fldChar w:fldCharType="begin"/>
      </w:r>
      <w:r>
        <w:instrText xml:space="preserve"> XE "FAULT:sequencing rules - client - connectionless RPC"</w:instrText>
      </w:r>
      <w:r>
        <w:fldChar w:fldCharType="end"/>
      </w:r>
      <w:r>
        <w:fldChar w:fldCharType="begin"/>
      </w:r>
      <w:r>
        <w:instrText xml:space="preserve"> XE "FAULT:message processing - client - connectionless RPC"</w:instrText>
      </w:r>
      <w:r>
        <w:fldChar w:fldCharType="end"/>
      </w:r>
      <w:r>
        <w:fldChar w:fldCharType="begin"/>
      </w:r>
      <w:r>
        <w:instrText xml:space="preserve"> XE "Sequencing rules:client - connectionless RPC:FAULT"</w:instrText>
      </w:r>
      <w:r>
        <w:fldChar w:fldCharType="end"/>
      </w:r>
      <w:r>
        <w:fldChar w:fldCharType="begin"/>
      </w:r>
      <w:r>
        <w:instrText xml:space="preserve"> XE "Client - connectionless RPC:sequencing rules:FAULT"</w:instrText>
      </w:r>
      <w:r>
        <w:fldChar w:fldCharType="end"/>
      </w:r>
      <w:r>
        <w:fldChar w:fldCharType="begin"/>
      </w:r>
      <w:r>
        <w:instrText xml:space="preserve"> XE "Message processing:client - connectionless RPC:FAULT"</w:instrText>
      </w:r>
      <w:r>
        <w:fldChar w:fldCharType="end"/>
      </w:r>
      <w:r>
        <w:fldChar w:fldCharType="begin"/>
      </w:r>
      <w:r>
        <w:instrText xml:space="preserve"> XE "Client - connectionless RPC:message processing:FAULT"</w:instrText>
      </w:r>
      <w:r>
        <w:fldChar w:fldCharType="end"/>
      </w:r>
    </w:p>
    <w:p w:rsidR="000F2369" w:rsidRDefault="00D06027">
      <w:r>
        <w:t xml:space="preserve">The </w:t>
      </w:r>
      <w:r>
        <w:rPr>
          <w:b/>
        </w:rPr>
        <w:t>Call State</w:t>
      </w:r>
      <w:r>
        <w:t xml:space="preserve"> MUST change to STATE_FAULT and Status set to the status code in the fault packet.</w:t>
      </w:r>
    </w:p>
    <w:p w:rsidR="000F2369" w:rsidRDefault="00D06027">
      <w:pPr>
        <w:pStyle w:val="Heading5"/>
      </w:pPr>
      <w:bookmarkStart w:id="679" w:name="section_015152f379244ebc99aa67b9ee81844b"/>
      <w:bookmarkStart w:id="680" w:name="_Toc423366081"/>
      <w:r>
        <w:t>WORKING</w:t>
      </w:r>
      <w:bookmarkEnd w:id="679"/>
      <w:bookmarkEnd w:id="680"/>
      <w:r>
        <w:fldChar w:fldCharType="begin"/>
      </w:r>
      <w:r>
        <w:instrText xml:space="preserve"> XE "WORKING:client:connectionless RPC:sequencing rules"</w:instrText>
      </w:r>
      <w:r>
        <w:fldChar w:fldCharType="end"/>
      </w:r>
      <w:r>
        <w:fldChar w:fldCharType="begin"/>
      </w:r>
      <w:r>
        <w:instrText xml:space="preserve"> XE "WORKING:client:connectionless RPC:message processing"</w:instrText>
      </w:r>
      <w:r>
        <w:fldChar w:fldCharType="end"/>
      </w:r>
      <w:r>
        <w:fldChar w:fldCharType="begin"/>
      </w:r>
      <w:r>
        <w:instrText xml:space="preserve"> XE "Sequencing rules:client - connectionless RPC:WORKING"</w:instrText>
      </w:r>
      <w:r>
        <w:fldChar w:fldCharType="end"/>
      </w:r>
      <w:r>
        <w:fldChar w:fldCharType="begin"/>
      </w:r>
      <w:r>
        <w:instrText xml:space="preserve"> XE "Client - connectionless RPC:sequencing rules:WORKING"</w:instrText>
      </w:r>
      <w:r>
        <w:fldChar w:fldCharType="end"/>
      </w:r>
      <w:r>
        <w:fldChar w:fldCharType="begin"/>
      </w:r>
      <w:r>
        <w:instrText xml:space="preserve"> XE "Message processing:client - connectionless RPC:WORKING"</w:instrText>
      </w:r>
      <w:r>
        <w:fldChar w:fldCharType="end"/>
      </w:r>
      <w:r>
        <w:fldChar w:fldCharType="begin"/>
      </w:r>
      <w:r>
        <w:instrText xml:space="preserve"> XE "Client - connectionless RPC:message processing:WORKING"</w:instrText>
      </w:r>
      <w:r>
        <w:fldChar w:fldCharType="end"/>
      </w:r>
    </w:p>
    <w:p w:rsidR="000F2369" w:rsidRDefault="00D06027">
      <w:r>
        <w:t xml:space="preserve">All outbound fragments MUST have been received. All outbound fragments have been received when the client's </w:t>
      </w:r>
      <w:hyperlink w:anchor="Section_541dd01876f1461e9a26bdb539d04286" w:history="1">
        <w:r>
          <w:rPr>
            <w:rStyle w:val="Hyperlink"/>
          </w:rPr>
          <w:t>Send Window (Call)</w:t>
        </w:r>
      </w:hyperlink>
      <w:r>
        <w:t xml:space="preserve">'s </w:t>
      </w:r>
      <w:r>
        <w:rPr>
          <w:b/>
        </w:rPr>
        <w:t>Fragment_base</w:t>
      </w:r>
      <w:r>
        <w:t xml:space="preserve"> value is greater than its </w:t>
      </w:r>
      <w:r>
        <w:rPr>
          <w:b/>
        </w:rPr>
        <w:t>Fragment_final</w:t>
      </w:r>
      <w:r>
        <w:t xml:space="preserve"> value. If the </w:t>
      </w:r>
      <w:r>
        <w:rPr>
          <w:b/>
        </w:rPr>
        <w:t>Call State</w:t>
      </w:r>
      <w:r>
        <w:t xml:space="preserve"> is STATE_SEND_FRAGS, the </w:t>
      </w:r>
      <w:r>
        <w:rPr>
          <w:b/>
        </w:rPr>
        <w:t>Call State</w:t>
      </w:r>
      <w:r>
        <w:t xml:space="preserve"> MUST change to STATE_DISPATCHED. When the </w:t>
      </w:r>
      <w:r>
        <w:rPr>
          <w:b/>
        </w:rPr>
        <w:t>Call State</w:t>
      </w:r>
      <w:r>
        <w:t xml:space="preserve"> changes to STATE_DISPATCHED, this MAY trigger a call queuing operation as specified in section </w:t>
      </w:r>
      <w:hyperlink w:anchor="Section_78c6582f04d7494dac45f06fcd73e7e0" w:history="1">
        <w:r>
          <w:rPr>
            <w:rStyle w:val="Hyperlink"/>
          </w:rPr>
          <w:t>3.2.2.4.1.5</w:t>
        </w:r>
      </w:hyperlink>
      <w:r>
        <w:t>.</w:t>
      </w:r>
    </w:p>
    <w:p w:rsidR="000F2369" w:rsidRDefault="00D06027">
      <w:pPr>
        <w:pStyle w:val="Heading5"/>
      </w:pPr>
      <w:bookmarkStart w:id="681" w:name="section_c818318ab2494343b53cb4804782cb0c"/>
      <w:bookmarkStart w:id="682" w:name="_Toc423366082"/>
      <w:r>
        <w:t>NOCALL</w:t>
      </w:r>
      <w:bookmarkEnd w:id="681"/>
      <w:bookmarkEnd w:id="682"/>
      <w:r>
        <w:fldChar w:fldCharType="begin"/>
      </w:r>
      <w:r>
        <w:instrText xml:space="preserve"> XE "NOCALL:sequencing rules - client - connectionless RPC"</w:instrText>
      </w:r>
      <w:r>
        <w:fldChar w:fldCharType="end"/>
      </w:r>
      <w:r>
        <w:fldChar w:fldCharType="begin"/>
      </w:r>
      <w:r>
        <w:instrText xml:space="preserve"> XE "NOCALL:message processing - client - connectionless RPC"</w:instrText>
      </w:r>
      <w:r>
        <w:fldChar w:fldCharType="end"/>
      </w:r>
      <w:r>
        <w:fldChar w:fldCharType="begin"/>
      </w:r>
      <w:r>
        <w:instrText xml:space="preserve"> XE "Sequencing rules:client - connectionless RPC:NOCALL"</w:instrText>
      </w:r>
      <w:r>
        <w:fldChar w:fldCharType="end"/>
      </w:r>
      <w:r>
        <w:fldChar w:fldCharType="begin"/>
      </w:r>
      <w:r>
        <w:instrText xml:space="preserve"> XE "Client - connectionless RPC:sequencing rules:NOCALL"</w:instrText>
      </w:r>
      <w:r>
        <w:fldChar w:fldCharType="end"/>
      </w:r>
      <w:r>
        <w:fldChar w:fldCharType="begin"/>
      </w:r>
      <w:r>
        <w:instrText xml:space="preserve"> XE "Message processing:client - connectionless RPC:NOCALL"</w:instrText>
      </w:r>
      <w:r>
        <w:fldChar w:fldCharType="end"/>
      </w:r>
      <w:r>
        <w:fldChar w:fldCharType="begin"/>
      </w:r>
      <w:r>
        <w:instrText xml:space="preserve"> XE "Client - connectionless RPC:message processing:NOCALL"</w:instrText>
      </w:r>
      <w:r>
        <w:fldChar w:fldCharType="end"/>
      </w:r>
    </w:p>
    <w:p w:rsidR="000F2369" w:rsidRDefault="00D06027">
      <w:r>
        <w:t xml:space="preserve">The </w:t>
      </w:r>
      <w:r>
        <w:rPr>
          <w:b/>
        </w:rPr>
        <w:t>Outbound Fragment Window</w:t>
      </w:r>
      <w:r>
        <w:t xml:space="preserve"> SHOULD be updated, and the client SHOULD send a burst of </w:t>
      </w:r>
      <w:hyperlink w:anchor="Section_f9a13e59b81d4471850d187a1601c7d9" w:history="1">
        <w:r>
          <w:rPr>
            <w:rStyle w:val="Hyperlink"/>
          </w:rPr>
          <w:t>REQUEST</w:t>
        </w:r>
      </w:hyperlink>
      <w:r>
        <w:t xml:space="preserve"> fragments.</w:t>
      </w:r>
      <w:bookmarkStart w:id="683" w:name="Appendix_A_Target_84"/>
      <w:r>
        <w:fldChar w:fldCharType="begin"/>
      </w:r>
      <w:r>
        <w:instrText xml:space="preserve"> HYPERLINK \l "Appendix_A_84" \h </w:instrText>
      </w:r>
      <w:r>
        <w:fldChar w:fldCharType="separate"/>
      </w:r>
      <w:r>
        <w:rPr>
          <w:rStyle w:val="Hyperlink"/>
        </w:rPr>
        <w:t>&lt;84&gt;</w:t>
      </w:r>
      <w:r>
        <w:rPr>
          <w:rStyle w:val="Hyperlink"/>
        </w:rPr>
        <w:fldChar w:fldCharType="end"/>
      </w:r>
      <w:bookmarkEnd w:id="683"/>
    </w:p>
    <w:p w:rsidR="000F2369" w:rsidRDefault="00D06027">
      <w:pPr>
        <w:pStyle w:val="Heading5"/>
      </w:pPr>
      <w:bookmarkStart w:id="684" w:name="section_0a3bbfc4c33b4adc95360040bc565a42"/>
      <w:bookmarkStart w:id="685" w:name="_Toc423366083"/>
      <w:r>
        <w:t>REJECT</w:t>
      </w:r>
      <w:bookmarkEnd w:id="684"/>
      <w:bookmarkEnd w:id="685"/>
      <w:r>
        <w:fldChar w:fldCharType="begin"/>
      </w:r>
      <w:r>
        <w:instrText xml:space="preserve"> XE "REJECT:sequencing rules - client - connectionless RPC"</w:instrText>
      </w:r>
      <w:r>
        <w:fldChar w:fldCharType="end"/>
      </w:r>
      <w:r>
        <w:fldChar w:fldCharType="begin"/>
      </w:r>
      <w:r>
        <w:instrText xml:space="preserve"> XE "REJECT:message processing - client - connectionless RPC"</w:instrText>
      </w:r>
      <w:r>
        <w:fldChar w:fldCharType="end"/>
      </w:r>
      <w:r>
        <w:fldChar w:fldCharType="begin"/>
      </w:r>
      <w:r>
        <w:instrText xml:space="preserve"> XE "Sequencing rules:client - connectionless RPC:REJECT"</w:instrText>
      </w:r>
      <w:r>
        <w:fldChar w:fldCharType="end"/>
      </w:r>
      <w:r>
        <w:fldChar w:fldCharType="begin"/>
      </w:r>
      <w:r>
        <w:instrText xml:space="preserve"> XE "Client - connectionless RPC:sequencing rules:REJECT"</w:instrText>
      </w:r>
      <w:r>
        <w:fldChar w:fldCharType="end"/>
      </w:r>
      <w:r>
        <w:fldChar w:fldCharType="begin"/>
      </w:r>
      <w:r>
        <w:instrText xml:space="preserve"> XE "Message processing:client - connectionless RPC:REJECT"</w:instrText>
      </w:r>
      <w:r>
        <w:fldChar w:fldCharType="end"/>
      </w:r>
      <w:r>
        <w:fldChar w:fldCharType="begin"/>
      </w:r>
      <w:r>
        <w:instrText xml:space="preserve"> XE "Client - connectionless RPC:message processing:REJECT"</w:instrText>
      </w:r>
      <w:r>
        <w:fldChar w:fldCharType="end"/>
      </w:r>
    </w:p>
    <w:p w:rsidR="000F2369" w:rsidRDefault="00D06027">
      <w:r>
        <w:t xml:space="preserve">The </w:t>
      </w:r>
      <w:r>
        <w:rPr>
          <w:b/>
        </w:rPr>
        <w:t>Call State</w:t>
      </w:r>
      <w:r>
        <w:t xml:space="preserve"> MUST change to STATE_FAULT with STATUS set to the status code in the packet.</w:t>
      </w:r>
    </w:p>
    <w:p w:rsidR="000F2369" w:rsidRDefault="00D06027">
      <w:pPr>
        <w:pStyle w:val="Heading5"/>
      </w:pPr>
      <w:bookmarkStart w:id="686" w:name="section_5af0cd07ab44466e9ee0f32f661e30a9"/>
      <w:bookmarkStart w:id="687" w:name="_Toc423366084"/>
      <w:r>
        <w:t>ACK</w:t>
      </w:r>
      <w:bookmarkEnd w:id="686"/>
      <w:bookmarkEnd w:id="687"/>
      <w:r>
        <w:fldChar w:fldCharType="begin"/>
      </w:r>
      <w:r>
        <w:instrText xml:space="preserve"> XE "ACK:sequencing rules - client - connectionless RPC"</w:instrText>
      </w:r>
      <w:r>
        <w:fldChar w:fldCharType="end"/>
      </w:r>
      <w:r>
        <w:fldChar w:fldCharType="begin"/>
      </w:r>
      <w:r>
        <w:instrText xml:space="preserve"> XE "ACK:message processing - client - connectionless RPC"</w:instrText>
      </w:r>
      <w:r>
        <w:fldChar w:fldCharType="end"/>
      </w:r>
      <w:r>
        <w:fldChar w:fldCharType="begin"/>
      </w:r>
      <w:r>
        <w:instrText xml:space="preserve"> XE "Sequencing rules:client - connectionless RPC:ACK"</w:instrText>
      </w:r>
      <w:r>
        <w:fldChar w:fldCharType="end"/>
      </w:r>
      <w:r>
        <w:fldChar w:fldCharType="begin"/>
      </w:r>
      <w:r>
        <w:instrText xml:space="preserve"> XE "Client - connectionless RPC:sequencing rules:ACK"</w:instrText>
      </w:r>
      <w:r>
        <w:fldChar w:fldCharType="end"/>
      </w:r>
      <w:r>
        <w:fldChar w:fldCharType="begin"/>
      </w:r>
      <w:r>
        <w:instrText xml:space="preserve"> XE "Message processing:client - connectionless RPC:ACK"</w:instrText>
      </w:r>
      <w:r>
        <w:fldChar w:fldCharType="end"/>
      </w:r>
      <w:r>
        <w:fldChar w:fldCharType="begin"/>
      </w:r>
      <w:r>
        <w:instrText xml:space="preserve"> XE "Client - connectionless RPC:message processing:ACK"</w:instrText>
      </w:r>
      <w:r>
        <w:fldChar w:fldCharType="end"/>
      </w:r>
    </w:p>
    <w:p w:rsidR="000F2369" w:rsidRDefault="00D06027">
      <w:r>
        <w:t xml:space="preserve">The </w:t>
      </w:r>
      <w:r>
        <w:rPr>
          <w:b/>
        </w:rPr>
        <w:t>Call State</w:t>
      </w:r>
      <w:r>
        <w:t xml:space="preserve"> SHOULD change to STATE_FAULT with STATUS set to 0x6c0.</w:t>
      </w:r>
    </w:p>
    <w:p w:rsidR="000F2369" w:rsidRDefault="00D06027">
      <w:pPr>
        <w:pStyle w:val="Heading5"/>
      </w:pPr>
      <w:bookmarkStart w:id="688" w:name="section_0da26739764743e7a68c0ef04f41ee7b"/>
      <w:bookmarkStart w:id="689" w:name="_Toc423366085"/>
      <w:r>
        <w:t>QUIT</w:t>
      </w:r>
      <w:bookmarkEnd w:id="688"/>
      <w:bookmarkEnd w:id="689"/>
      <w:r>
        <w:fldChar w:fldCharType="begin"/>
      </w:r>
      <w:r>
        <w:instrText xml:space="preserve"> XE "QUIT:sequencing rules - client - connectionless RPC"</w:instrText>
      </w:r>
      <w:r>
        <w:fldChar w:fldCharType="end"/>
      </w:r>
      <w:r>
        <w:fldChar w:fldCharType="begin"/>
      </w:r>
      <w:r>
        <w:instrText xml:space="preserve"> XE "QUIT:message processing - client - connectionless RPC"</w:instrText>
      </w:r>
      <w:r>
        <w:fldChar w:fldCharType="end"/>
      </w:r>
      <w:r>
        <w:fldChar w:fldCharType="begin"/>
      </w:r>
      <w:r>
        <w:instrText xml:space="preserve"> XE "Sequencing rules:client - connectionless RPC:QUIT"</w:instrText>
      </w:r>
      <w:r>
        <w:fldChar w:fldCharType="end"/>
      </w:r>
      <w:r>
        <w:fldChar w:fldCharType="begin"/>
      </w:r>
      <w:r>
        <w:instrText xml:space="preserve"> XE "Client - connectionless RPC:sequencing rules:QUIT"</w:instrText>
      </w:r>
      <w:r>
        <w:fldChar w:fldCharType="end"/>
      </w:r>
      <w:r>
        <w:fldChar w:fldCharType="begin"/>
      </w:r>
      <w:r>
        <w:instrText xml:space="preserve"> XE "Message processing:client - connectionless RPC:QUIT"</w:instrText>
      </w:r>
      <w:r>
        <w:fldChar w:fldCharType="end"/>
      </w:r>
      <w:r>
        <w:fldChar w:fldCharType="begin"/>
      </w:r>
      <w:r>
        <w:instrText xml:space="preserve"> XE "Client - connectionless RPC:message processing:QUIT"</w:instrText>
      </w:r>
      <w:r>
        <w:fldChar w:fldCharType="end"/>
      </w:r>
    </w:p>
    <w:p w:rsidR="000F2369" w:rsidRDefault="00D06027">
      <w:r>
        <w:t xml:space="preserve">The </w:t>
      </w:r>
      <w:r>
        <w:rPr>
          <w:b/>
        </w:rPr>
        <w:t>Call State</w:t>
      </w:r>
      <w:r>
        <w:t xml:space="preserve"> SHOULD change to STATE_FAULT with STATUS set to 0x6c0.</w:t>
      </w:r>
    </w:p>
    <w:p w:rsidR="000F2369" w:rsidRDefault="00D06027">
      <w:pPr>
        <w:pStyle w:val="Heading5"/>
      </w:pPr>
      <w:bookmarkStart w:id="690" w:name="section_5c6bd1dcaa6645f39b76cbd5770a11aa"/>
      <w:bookmarkStart w:id="691" w:name="_Toc423366086"/>
      <w:r>
        <w:t>FACK</w:t>
      </w:r>
      <w:bookmarkEnd w:id="690"/>
      <w:bookmarkEnd w:id="691"/>
      <w:r>
        <w:fldChar w:fldCharType="begin"/>
      </w:r>
      <w:r>
        <w:instrText xml:space="preserve"> XE "FACK:sequencing rules - client - connectionless RPC"</w:instrText>
      </w:r>
      <w:r>
        <w:fldChar w:fldCharType="end"/>
      </w:r>
      <w:r>
        <w:fldChar w:fldCharType="begin"/>
      </w:r>
      <w:r>
        <w:instrText xml:space="preserve"> XE "FACK:message processing:client - connectionless RPC"</w:instrText>
      </w:r>
      <w:r>
        <w:fldChar w:fldCharType="end"/>
      </w:r>
      <w:r>
        <w:fldChar w:fldCharType="begin"/>
      </w:r>
      <w:r>
        <w:instrText xml:space="preserve"> XE "Sequencing rules - client - connectionless RPC - FACK"</w:instrText>
      </w:r>
      <w:r>
        <w:fldChar w:fldCharType="end"/>
      </w:r>
      <w:r>
        <w:fldChar w:fldCharType="begin"/>
      </w:r>
      <w:r>
        <w:instrText xml:space="preserve"> XE "Client - connectionless RPC:sequencing rules:FACK"</w:instrText>
      </w:r>
      <w:r>
        <w:fldChar w:fldCharType="end"/>
      </w:r>
      <w:r>
        <w:fldChar w:fldCharType="begin"/>
      </w:r>
      <w:r>
        <w:instrText xml:space="preserve"> XE "Message processing:client - connectionless RPC:FACK"</w:instrText>
      </w:r>
      <w:r>
        <w:fldChar w:fldCharType="end"/>
      </w:r>
      <w:r>
        <w:fldChar w:fldCharType="begin"/>
      </w:r>
      <w:r>
        <w:instrText xml:space="preserve"> XE "Client - connectionless RPC:message processing:FACK"</w:instrText>
      </w:r>
      <w:r>
        <w:fldChar w:fldCharType="end"/>
      </w:r>
    </w:p>
    <w:p w:rsidR="000F2369" w:rsidRDefault="00D06027">
      <w:r>
        <w:t xml:space="preserve">The </w:t>
      </w:r>
      <w:r>
        <w:rPr>
          <w:b/>
        </w:rPr>
        <w:t>Outbound Fragment Window</w:t>
      </w:r>
      <w:r>
        <w:t xml:space="preserve"> MUST be updated, and the client SHOULD send a burst of </w:t>
      </w:r>
      <w:hyperlink w:anchor="Section_f9a13e59b81d4471850d187a1601c7d9" w:history="1">
        <w:r>
          <w:rPr>
            <w:rStyle w:val="Hyperlink"/>
          </w:rPr>
          <w:t>REQUEST</w:t>
        </w:r>
      </w:hyperlink>
      <w:r>
        <w:t xml:space="preserve"> fragments. When a FACK PDU is received, the corresponding fragment MUST be removed from the </w:t>
      </w:r>
      <w:r>
        <w:rPr>
          <w:b/>
        </w:rPr>
        <w:t>Sent Fragment List</w:t>
      </w:r>
      <w:r>
        <w:t xml:space="preserve">. </w:t>
      </w:r>
    </w:p>
    <w:p w:rsidR="000F2369" w:rsidRDefault="00D06027">
      <w:r>
        <w:t xml:space="preserve">If a FACK PDU is received for a fragment number that is higher than the fragment number for any other fragments in the </w:t>
      </w:r>
      <w:r>
        <w:rPr>
          <w:b/>
        </w:rPr>
        <w:t>Sent Fragment List</w:t>
      </w:r>
      <w:r>
        <w:t xml:space="preserve"> then those fragments are retransmitted.</w:t>
      </w:r>
    </w:p>
    <w:p w:rsidR="000F2369" w:rsidRDefault="00D06027">
      <w:r>
        <w:t xml:space="preserve">If the server has received all request fragments, the </w:t>
      </w:r>
      <w:r>
        <w:rPr>
          <w:b/>
        </w:rPr>
        <w:t>Call State</w:t>
      </w:r>
      <w:r>
        <w:t xml:space="preserve"> SHOULD change to STATE_DISPATCHED. When the </w:t>
      </w:r>
      <w:r>
        <w:rPr>
          <w:b/>
        </w:rPr>
        <w:t>Call State</w:t>
      </w:r>
      <w:r>
        <w:t xml:space="preserve"> changes to STATE_DISPATCHED, this MAY trigger a call queuing operation as described in section </w:t>
      </w:r>
      <w:hyperlink w:anchor="Section_78c6582f04d7494dac45f06fcd73e7e0" w:history="1">
        <w:r>
          <w:rPr>
            <w:rStyle w:val="Hyperlink"/>
          </w:rPr>
          <w:t>3.2.2.4.1.5</w:t>
        </w:r>
      </w:hyperlink>
      <w:r>
        <w:t xml:space="preserve">. </w:t>
      </w:r>
    </w:p>
    <w:p w:rsidR="000F2369" w:rsidRDefault="00D06027">
      <w:pPr>
        <w:pStyle w:val="Heading5"/>
      </w:pPr>
      <w:bookmarkStart w:id="692" w:name="section_e8160053529c4682b01bbe46e5ce02bf"/>
      <w:bookmarkStart w:id="693" w:name="_Toc423366087"/>
      <w:r>
        <w:t>QUACK</w:t>
      </w:r>
      <w:bookmarkEnd w:id="692"/>
      <w:bookmarkEnd w:id="693"/>
      <w:r>
        <w:fldChar w:fldCharType="begin"/>
      </w:r>
      <w:r>
        <w:instrText xml:space="preserve"> XE "QUACK:sequencing rules - client - connectionless RPC"</w:instrText>
      </w:r>
      <w:r>
        <w:fldChar w:fldCharType="end"/>
      </w:r>
      <w:r>
        <w:fldChar w:fldCharType="begin"/>
      </w:r>
      <w:r>
        <w:instrText xml:space="preserve"> XE "QUACK:message processing - client - connectionless QUACK"</w:instrText>
      </w:r>
      <w:r>
        <w:fldChar w:fldCharType="end"/>
      </w:r>
      <w:r>
        <w:fldChar w:fldCharType="begin"/>
      </w:r>
      <w:r>
        <w:instrText xml:space="preserve"> XE "Sequencing rules:client - connectionless RPC:QUACK"</w:instrText>
      </w:r>
      <w:r>
        <w:fldChar w:fldCharType="end"/>
      </w:r>
      <w:r>
        <w:fldChar w:fldCharType="begin"/>
      </w:r>
      <w:r>
        <w:instrText xml:space="preserve"> XE "Client - connectionless RPC:sequencing rules:QUACK"</w:instrText>
      </w:r>
      <w:r>
        <w:fldChar w:fldCharType="end"/>
      </w:r>
      <w:r>
        <w:fldChar w:fldCharType="begin"/>
      </w:r>
      <w:r>
        <w:instrText xml:space="preserve"> XE "Message processing:client - connectionless RPC:QUACK"</w:instrText>
      </w:r>
      <w:r>
        <w:fldChar w:fldCharType="end"/>
      </w:r>
      <w:r>
        <w:fldChar w:fldCharType="begin"/>
      </w:r>
      <w:r>
        <w:instrText xml:space="preserve"> XE "Client - connectionless RPC:message processing:QUACK"</w:instrText>
      </w:r>
      <w:r>
        <w:fldChar w:fldCharType="end"/>
      </w:r>
    </w:p>
    <w:p w:rsidR="000F2369" w:rsidRDefault="00D06027">
      <w:r>
        <w:t>The client SHOULD check the following conditions before taking prescribed actions:</w:t>
      </w:r>
    </w:p>
    <w:p w:rsidR="000F2369" w:rsidRDefault="00D06027">
      <w:pPr>
        <w:pStyle w:val="ListParagraph"/>
        <w:numPr>
          <w:ilvl w:val="0"/>
          <w:numId w:val="84"/>
        </w:numPr>
      </w:pPr>
      <w:r>
        <w:t xml:space="preserve">If the F_CANCELED flag is false, the packet MUST be discarded. No further processing is necessary. </w:t>
      </w:r>
    </w:p>
    <w:p w:rsidR="000F2369" w:rsidRDefault="00D06027">
      <w:pPr>
        <w:pStyle w:val="ListParagraph"/>
        <w:numPr>
          <w:ilvl w:val="0"/>
          <w:numId w:val="84"/>
        </w:numPr>
      </w:pPr>
      <w:r>
        <w:t xml:space="preserve">If the packet has body data of length 0, this indicates that the server has orphaned the </w:t>
      </w:r>
      <w:r>
        <w:rPr>
          <w:b/>
        </w:rPr>
        <w:t>Current Call</w:t>
      </w:r>
      <w:r>
        <w:t xml:space="preserve">. </w:t>
      </w:r>
      <w:r>
        <w:rPr>
          <w:b/>
        </w:rPr>
        <w:t>F_CANCELED</w:t>
      </w:r>
      <w:r>
        <w:t xml:space="preserve"> flag MUST be set to false and the call MUST be transitioned to </w:t>
      </w:r>
      <w:r>
        <w:rPr>
          <w:b/>
        </w:rPr>
        <w:t>STATE_FAULT</w:t>
      </w:r>
      <w:r>
        <w:t>.</w:t>
      </w:r>
    </w:p>
    <w:p w:rsidR="000F2369" w:rsidRDefault="00D06027">
      <w:pPr>
        <w:pStyle w:val="ListParagraph"/>
        <w:numPr>
          <w:ilvl w:val="0"/>
          <w:numId w:val="84"/>
        </w:numPr>
      </w:pPr>
      <w:r>
        <w:t>The following conditions indicate protocol errors; the packet MUST be discarded with no additional processing:</w:t>
      </w:r>
    </w:p>
    <w:p w:rsidR="000F2369" w:rsidRDefault="00D06027">
      <w:pPr>
        <w:pStyle w:val="ListParagraph"/>
        <w:numPr>
          <w:ilvl w:val="1"/>
          <w:numId w:val="84"/>
        </w:numPr>
      </w:pPr>
      <w:r>
        <w:t>If the packet has body data, and the length of the body data is less than 9 bytes.</w:t>
      </w:r>
    </w:p>
    <w:p w:rsidR="000F2369" w:rsidRDefault="00D06027">
      <w:pPr>
        <w:pStyle w:val="ListParagraph"/>
        <w:numPr>
          <w:ilvl w:val="1"/>
          <w:numId w:val="84"/>
        </w:numPr>
      </w:pPr>
      <w:r>
        <w:t>The body version is not zero.</w:t>
      </w:r>
    </w:p>
    <w:p w:rsidR="000F2369" w:rsidRDefault="00D06027">
      <w:pPr>
        <w:pStyle w:val="ListParagraph"/>
        <w:numPr>
          <w:ilvl w:val="1"/>
          <w:numId w:val="84"/>
        </w:numPr>
      </w:pPr>
      <w:r>
        <w:t xml:space="preserve">The packet's event ID does not match the call's </w:t>
      </w:r>
      <w:r>
        <w:rPr>
          <w:b/>
        </w:rPr>
        <w:t>CANCEL_EVENT_ID</w:t>
      </w:r>
      <w:r>
        <w:t>.</w:t>
      </w:r>
    </w:p>
    <w:p w:rsidR="000F2369" w:rsidRDefault="00D06027">
      <w:pPr>
        <w:pStyle w:val="ListParagraph"/>
        <w:numPr>
          <w:ilvl w:val="0"/>
          <w:numId w:val="84"/>
        </w:numPr>
      </w:pPr>
      <w:r>
        <w:t xml:space="preserve">Having received a valid QUACK where the packet's event ID matches the call's </w:t>
      </w:r>
      <w:r>
        <w:rPr>
          <w:b/>
        </w:rPr>
        <w:t>CANCEL_EVENT_ID</w:t>
      </w:r>
      <w:r>
        <w:t xml:space="preserve">, </w:t>
      </w:r>
      <w:r>
        <w:rPr>
          <w:b/>
        </w:rPr>
        <w:t>F_CANCELED</w:t>
      </w:r>
      <w:r>
        <w:t xml:space="preserve"> flag MUST be set to false and the call MUST be transitioned to </w:t>
      </w:r>
      <w:r>
        <w:rPr>
          <w:b/>
        </w:rPr>
        <w:t>STATE_FAULT</w:t>
      </w:r>
      <w:r>
        <w:t>.</w:t>
      </w:r>
    </w:p>
    <w:p w:rsidR="000F2369" w:rsidRDefault="00D06027">
      <w:pPr>
        <w:pStyle w:val="Heading4"/>
      </w:pPr>
      <w:bookmarkStart w:id="694" w:name="section_0ea24ed496fa4d35b97ada988366f14d"/>
      <w:bookmarkStart w:id="695" w:name="_Toc423366088"/>
      <w:r>
        <w:t>Timer Events</w:t>
      </w:r>
      <w:bookmarkEnd w:id="694"/>
      <w:bookmarkEnd w:id="695"/>
      <w:r>
        <w:fldChar w:fldCharType="begin"/>
      </w:r>
      <w:r>
        <w:instrText xml:space="preserve"> XE "Timer events:client - connectionless RPC"</w:instrText>
      </w:r>
      <w:r>
        <w:fldChar w:fldCharType="end"/>
      </w:r>
      <w:r>
        <w:fldChar w:fldCharType="begin"/>
      </w:r>
      <w:r>
        <w:instrText xml:space="preserve"> XE "Client - connectionless RPC:timer events"</w:instrText>
      </w:r>
      <w:r>
        <w:fldChar w:fldCharType="end"/>
      </w:r>
    </w:p>
    <w:p w:rsidR="000F2369" w:rsidRDefault="00D06027">
      <w:r>
        <w:t xml:space="preserve">For information on timers, see section </w:t>
      </w:r>
      <w:hyperlink w:anchor="Section_287108b2e71f4c12b4e432f497147429" w:history="1">
        <w:r>
          <w:rPr>
            <w:rStyle w:val="Hyperlink"/>
          </w:rPr>
          <w:t>3.2.2.2</w:t>
        </w:r>
      </w:hyperlink>
      <w:r>
        <w:t>.</w:t>
      </w:r>
    </w:p>
    <w:p w:rsidR="000F2369" w:rsidRDefault="00D06027">
      <w:pPr>
        <w:pStyle w:val="Heading5"/>
      </w:pPr>
      <w:bookmarkStart w:id="696" w:name="section_5dc764ed4f764fcdb975d2603e1d538c"/>
      <w:bookmarkStart w:id="697" w:name="_Toc423366089"/>
      <w:r>
        <w:t>Inactive Activity Timer</w:t>
      </w:r>
      <w:bookmarkEnd w:id="696"/>
      <w:bookmarkEnd w:id="697"/>
    </w:p>
    <w:p w:rsidR="000F2369" w:rsidRDefault="00D06027">
      <w:r>
        <w:t xml:space="preserve">When the timer expires, the client MUST scan all activities in the </w:t>
      </w:r>
      <w:r>
        <w:rPr>
          <w:b/>
        </w:rPr>
        <w:t>Collection of Inactive Activities</w:t>
      </w:r>
      <w:r>
        <w:t xml:space="preserve"> in each </w:t>
      </w:r>
      <w:r>
        <w:rPr>
          <w:b/>
        </w:rPr>
        <w:t>Client Address Space</w:t>
      </w:r>
      <w:r>
        <w:t xml:space="preserve"> for each entry in the </w:t>
      </w:r>
      <w:r>
        <w:rPr>
          <w:b/>
        </w:rPr>
        <w:t>Table of CASs</w:t>
      </w:r>
      <w:r>
        <w:t xml:space="preserve">, examine the activity's </w:t>
      </w:r>
      <w:r>
        <w:rPr>
          <w:b/>
        </w:rPr>
        <w:t>Last Use Timestamp</w:t>
      </w:r>
      <w:r>
        <w:t>, and remove those that have been inactive for an interval that is longer than an implementation-specific value.</w:t>
      </w:r>
      <w:bookmarkStart w:id="698" w:name="Appendix_A_Target_85"/>
      <w:r>
        <w:fldChar w:fldCharType="begin"/>
      </w:r>
      <w:r>
        <w:instrText xml:space="preserve"> HYPERLINK \l "Appendix_A_85" \h </w:instrText>
      </w:r>
      <w:r>
        <w:fldChar w:fldCharType="separate"/>
      </w:r>
      <w:r>
        <w:rPr>
          <w:rStyle w:val="Hyperlink"/>
        </w:rPr>
        <w:t>&lt;85&gt;</w:t>
      </w:r>
      <w:r>
        <w:rPr>
          <w:rStyle w:val="Hyperlink"/>
        </w:rPr>
        <w:fldChar w:fldCharType="end"/>
      </w:r>
      <w:bookmarkEnd w:id="698"/>
    </w:p>
    <w:p w:rsidR="000F2369" w:rsidRDefault="00D06027">
      <w:r>
        <w:t>If the activity meets the previously described criteria, it is deleted.</w:t>
      </w:r>
    </w:p>
    <w:p w:rsidR="000F2369" w:rsidRDefault="00D06027">
      <w:r>
        <w:t>After processing, the inactive activity timer is reset to an implementation-specific interval.</w:t>
      </w:r>
      <w:bookmarkStart w:id="699" w:name="Appendix_A_Target_86"/>
      <w:r>
        <w:fldChar w:fldCharType="begin"/>
      </w:r>
      <w:r>
        <w:instrText xml:space="preserve"> HYPERLINK \l "Appendix_A_86" \h </w:instrText>
      </w:r>
      <w:r>
        <w:fldChar w:fldCharType="separate"/>
      </w:r>
      <w:r>
        <w:rPr>
          <w:rStyle w:val="Hyperlink"/>
        </w:rPr>
        <w:t>&lt;86&gt;</w:t>
      </w:r>
      <w:r>
        <w:rPr>
          <w:rStyle w:val="Hyperlink"/>
        </w:rPr>
        <w:fldChar w:fldCharType="end"/>
      </w:r>
      <w:bookmarkEnd w:id="699"/>
    </w:p>
    <w:p w:rsidR="000F2369" w:rsidRDefault="00D06027">
      <w:pPr>
        <w:pStyle w:val="Heading5"/>
      </w:pPr>
      <w:bookmarkStart w:id="700" w:name="section_63c83f4103a84f2d8e84ce010a1c048f"/>
      <w:bookmarkStart w:id="701" w:name="_Toc423366090"/>
      <w:r>
        <w:t>Context-Handle Keep-Alive Timer</w:t>
      </w:r>
      <w:bookmarkEnd w:id="700"/>
      <w:bookmarkEnd w:id="701"/>
    </w:p>
    <w:p w:rsidR="000F2369" w:rsidRDefault="00D06027">
      <w:r>
        <w:t xml:space="preserve">When the timer expires, the client SHOULD make a call to </w:t>
      </w:r>
      <w:r>
        <w:rPr>
          <w:b/>
        </w:rPr>
        <w:t>convc_indy</w:t>
      </w:r>
      <w:r>
        <w:t xml:space="preserve"> specifying the activity's UUID as the </w:t>
      </w:r>
      <w:r>
        <w:rPr>
          <w:b/>
        </w:rPr>
        <w:t>cas_uuid</w:t>
      </w:r>
      <w:r>
        <w:t xml:space="preserve"> parameter.</w:t>
      </w:r>
    </w:p>
    <w:p w:rsidR="000F2369" w:rsidRDefault="00D06027">
      <w:pPr>
        <w:pStyle w:val="Heading5"/>
      </w:pPr>
      <w:bookmarkStart w:id="702" w:name="section_55139eb1002b4e19a1e7c6521d35761c"/>
      <w:bookmarkStart w:id="703" w:name="_Toc423366091"/>
      <w:r>
        <w:t>Delayed-Ack Timer</w:t>
      </w:r>
      <w:bookmarkEnd w:id="702"/>
      <w:bookmarkEnd w:id="703"/>
    </w:p>
    <w:p w:rsidR="000F2369" w:rsidRDefault="00D06027">
      <w:r>
        <w:t xml:space="preserve">When the timer expires, the client MUST send an ACK packet to the server and enter </w:t>
      </w:r>
      <w:r>
        <w:rPr>
          <w:b/>
        </w:rPr>
        <w:t>Call State</w:t>
      </w:r>
      <w:r>
        <w:t xml:space="preserve"> </w:t>
      </w:r>
      <w:r>
        <w:rPr>
          <w:b/>
        </w:rPr>
        <w:t>STATE_COMPLETE</w:t>
      </w:r>
      <w:r>
        <w:t>. The timer interval SHOULD be 2 seconds.</w:t>
      </w:r>
    </w:p>
    <w:p w:rsidR="000F2369" w:rsidRDefault="00D06027">
      <w:pPr>
        <w:pStyle w:val="Heading4"/>
      </w:pPr>
      <w:bookmarkStart w:id="704" w:name="section_8d00546e33a8490e82579e7106b0264b"/>
      <w:bookmarkStart w:id="705" w:name="_Toc423366092"/>
      <w:r>
        <w:t>Other Local Events</w:t>
      </w:r>
      <w:bookmarkEnd w:id="704"/>
      <w:bookmarkEnd w:id="705"/>
      <w:r>
        <w:fldChar w:fldCharType="begin"/>
      </w:r>
      <w:r>
        <w:instrText xml:space="preserve"> XE "Local events:client - connectionless RPC"</w:instrText>
      </w:r>
      <w:r>
        <w:fldChar w:fldCharType="end"/>
      </w:r>
      <w:r>
        <w:fldChar w:fldCharType="begin"/>
      </w:r>
      <w:r>
        <w:instrText xml:space="preserve"> XE "Client - connectionless RPC:local events"</w:instrText>
      </w:r>
      <w:r>
        <w:fldChar w:fldCharType="end"/>
      </w:r>
    </w:p>
    <w:p w:rsidR="000F2369" w:rsidRDefault="00D06027">
      <w:r>
        <w:t>None.</w:t>
      </w:r>
    </w:p>
    <w:p w:rsidR="000F2369" w:rsidRDefault="00D06027">
      <w:pPr>
        <w:pStyle w:val="Heading3"/>
      </w:pPr>
      <w:bookmarkStart w:id="706" w:name="section_6c1c2aac300244c883716c5a4972d87d"/>
      <w:bookmarkStart w:id="707" w:name="_Toc423366093"/>
      <w:r>
        <w:t>Server Details</w:t>
      </w:r>
      <w:bookmarkEnd w:id="706"/>
      <w:bookmarkEnd w:id="707"/>
    </w:p>
    <w:p w:rsidR="000F2369" w:rsidRDefault="00D06027">
      <w:pPr>
        <w:pStyle w:val="Heading4"/>
      </w:pPr>
      <w:bookmarkStart w:id="708" w:name="section_04fa87465eb1497ebdffbf6fa17b1cb7"/>
      <w:bookmarkStart w:id="709" w:name="_Toc423366094"/>
      <w:r>
        <w:t>Abstract Data Model</w:t>
      </w:r>
      <w:bookmarkEnd w:id="708"/>
      <w:bookmarkEnd w:id="709"/>
      <w:r>
        <w:fldChar w:fldCharType="begin"/>
      </w:r>
      <w:r>
        <w:instrText xml:space="preserve"> XE "Data model - abstract:server - connectionless RPC"</w:instrText>
      </w:r>
      <w:r>
        <w:fldChar w:fldCharType="end"/>
      </w:r>
      <w:r>
        <w:fldChar w:fldCharType="begin"/>
      </w:r>
      <w:r>
        <w:instrText xml:space="preserve"> XE "Abstract data model:server - connectionless RPC"</w:instrText>
      </w:r>
      <w:r>
        <w:fldChar w:fldCharType="end"/>
      </w:r>
      <w:r>
        <w:fldChar w:fldCharType="begin"/>
      </w:r>
      <w:r>
        <w:instrText xml:space="preserve"> XE "Server - connectionless RPC:abstract data model"</w:instrText>
      </w:r>
      <w:r>
        <w:fldChar w:fldCharType="end"/>
      </w:r>
    </w:p>
    <w:p w:rsidR="000F2369" w:rsidRDefault="00D06027">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0F2369" w:rsidRDefault="00D06027">
      <w:pPr>
        <w:pStyle w:val="Heading5"/>
      </w:pPr>
      <w:bookmarkStart w:id="710" w:name="section_98128e66033f4481a3e15fd4d020ecf8"/>
      <w:bookmarkStart w:id="711" w:name="_Toc423366095"/>
      <w:r>
        <w:t>Lowest-Allowed-Sequence Counter</w:t>
      </w:r>
      <w:bookmarkEnd w:id="710"/>
      <w:bookmarkEnd w:id="711"/>
    </w:p>
    <w:p w:rsidR="000F2369" w:rsidRDefault="00D06027">
      <w:r>
        <w:rPr>
          <w:b/>
        </w:rPr>
        <w:t>Lowest-Allowed-Sequence Counter</w:t>
      </w:r>
      <w:r>
        <w:t xml:space="preserve">: A server implementation MUST maintain an abstraction of a </w:t>
      </w:r>
      <w:r>
        <w:rPr>
          <w:b/>
        </w:rPr>
        <w:t>Lowest-Allowed-Sequence Counter</w:t>
      </w:r>
      <w:r>
        <w:t xml:space="preserve"> for each activity which represents the </w:t>
      </w:r>
      <w:r>
        <w:rPr>
          <w:b/>
        </w:rPr>
        <w:t>sequence number</w:t>
      </w:r>
      <w:r>
        <w:t xml:space="preserve"> of the oldest active call initiated by the client. The initial value MUST be zero. When processing packets, the server MUST reference the </w:t>
      </w:r>
      <w:hyperlink w:anchor="Section_34213cfab2524b6d90bf1e1a87c99afb" w:history="1">
        <w:r>
          <w:rPr>
            <w:rStyle w:val="Hyperlink"/>
          </w:rPr>
          <w:t>Table of Activity IDs</w:t>
        </w:r>
      </w:hyperlink>
      <w:r>
        <w:t xml:space="preserve"> by using the current activity ID, consider packets with sequence numbers less than the </w:t>
      </w:r>
      <w:r>
        <w:rPr>
          <w:b/>
        </w:rPr>
        <w:t>Lowest-Allowed-Sequence Counter</w:t>
      </w:r>
      <w:r>
        <w:t xml:space="preserve"> as retired, and discard the packet.</w:t>
      </w:r>
    </w:p>
    <w:p w:rsidR="000F2369" w:rsidRDefault="00D06027">
      <w:pPr>
        <w:pStyle w:val="Heading5"/>
      </w:pPr>
      <w:bookmarkStart w:id="712" w:name="section_7a39a907b23c4dcd945b72b6bee5e756"/>
      <w:bookmarkStart w:id="713" w:name="_Toc423366096"/>
      <w:r>
        <w:t>CAS UUID</w:t>
      </w:r>
      <w:bookmarkEnd w:id="712"/>
      <w:bookmarkEnd w:id="713"/>
    </w:p>
    <w:p w:rsidR="000F2369" w:rsidRDefault="00D06027">
      <w:r>
        <w:rPr>
          <w:b/>
        </w:rPr>
        <w:t>CAS UUID</w:t>
      </w:r>
      <w:r>
        <w:t>: A server implementation MUST maintain an abstraction of a client address space (</w:t>
      </w:r>
      <w:r>
        <w:rPr>
          <w:b/>
        </w:rPr>
        <w:t>CAS</w:t>
      </w:r>
      <w:r>
        <w:t>) universally unique identifier (</w:t>
      </w:r>
      <w:r>
        <w:rPr>
          <w:b/>
        </w:rPr>
        <w:t>UUID</w:t>
      </w:r>
      <w:r>
        <w:t>) that is an index into the CAS table.</w:t>
      </w:r>
    </w:p>
    <w:p w:rsidR="000F2369" w:rsidRDefault="00D06027">
      <w:pPr>
        <w:pStyle w:val="Heading5"/>
      </w:pPr>
      <w:bookmarkStart w:id="714" w:name="section_e51c26d79e8c4618b72dee4fde903786"/>
      <w:bookmarkStart w:id="715" w:name="_Toc423366097"/>
      <w:r>
        <w:t>Lowest-Unused-Sequence Counter</w:t>
      </w:r>
      <w:bookmarkEnd w:id="714"/>
      <w:bookmarkEnd w:id="715"/>
    </w:p>
    <w:p w:rsidR="000F2369" w:rsidRDefault="00D06027">
      <w:r>
        <w:rPr>
          <w:b/>
        </w:rPr>
        <w:t>Lowest-Unused-Sequence Counter:</w:t>
      </w:r>
      <w:r>
        <w:t xml:space="preserve"> A server implementation MUST maintain an abstraction of a </w:t>
      </w:r>
      <w:r>
        <w:rPr>
          <w:b/>
        </w:rPr>
        <w:t>Lowest-Unused-Sequence Counter</w:t>
      </w:r>
      <w:r>
        <w:t xml:space="preserve"> for each activity, which represents the </w:t>
      </w:r>
      <w:r>
        <w:rPr>
          <w:b/>
        </w:rPr>
        <w:t>sequence number</w:t>
      </w:r>
      <w:r>
        <w:t xml:space="preserve"> (as defined in </w:t>
      </w:r>
      <w:hyperlink r:id="rId394">
        <w:r>
          <w:rPr>
            <w:rStyle w:val="Hyperlink"/>
          </w:rPr>
          <w:t>[C706]</w:t>
        </w:r>
      </w:hyperlink>
      <w:r>
        <w:t xml:space="preserve"> section 12.5.2.11) of the next call that will be initiated by the client. The data type is an unsigned integer and permitted values are 0 to UINT_MAX. The initial value MUST be zero.  When processing packets, the server MUST reference the </w:t>
      </w:r>
      <w:hyperlink w:anchor="Section_34213cfab2524b6d90bf1e1a87c99afb" w:history="1">
        <w:r>
          <w:rPr>
            <w:rStyle w:val="Hyperlink"/>
          </w:rPr>
          <w:t>Table of Activity IDs</w:t>
        </w:r>
      </w:hyperlink>
      <w:r>
        <w:t xml:space="preserve"> using the current activity ID and consider packets with sequence numbers:</w:t>
      </w:r>
    </w:p>
    <w:p w:rsidR="000F2369" w:rsidRDefault="00D06027">
      <w:pPr>
        <w:pStyle w:val="ListParagraph"/>
        <w:numPr>
          <w:ilvl w:val="0"/>
          <w:numId w:val="85"/>
        </w:numPr>
      </w:pPr>
      <w:r>
        <w:t xml:space="preserve">Greater than the </w:t>
      </w:r>
      <w:r>
        <w:rPr>
          <w:b/>
        </w:rPr>
        <w:t>Lowest-Allowed-Sequence Counter</w:t>
      </w:r>
      <w:r>
        <w:t xml:space="preserve">, but less than the </w:t>
      </w:r>
      <w:r>
        <w:rPr>
          <w:b/>
        </w:rPr>
        <w:t>Lowest-Unused-Sequence Counter</w:t>
      </w:r>
      <w:r>
        <w:t xml:space="preserve"> as active and to be processed. </w:t>
      </w:r>
    </w:p>
    <w:p w:rsidR="000F2369" w:rsidRDefault="00D06027">
      <w:pPr>
        <w:pStyle w:val="ListParagraph"/>
        <w:numPr>
          <w:ilvl w:val="0"/>
          <w:numId w:val="85"/>
        </w:numPr>
      </w:pPr>
      <w:r>
        <w:t xml:space="preserve">Greater than or equal to the </w:t>
      </w:r>
      <w:r>
        <w:rPr>
          <w:b/>
        </w:rPr>
        <w:t>Lowest-Unused-Sequence Counter</w:t>
      </w:r>
      <w:r>
        <w:t xml:space="preserve"> as new packets to be processed in the future.</w:t>
      </w:r>
    </w:p>
    <w:p w:rsidR="000F2369" w:rsidRDefault="00D06027">
      <w:pPr>
        <w:pStyle w:val="Heading5"/>
      </w:pPr>
      <w:bookmarkStart w:id="716" w:name="section_beab7bd690e24a6388a9a960877e2741"/>
      <w:bookmarkStart w:id="717" w:name="_Toc423366098"/>
      <w:r>
        <w:t>Table of Security Contexts</w:t>
      </w:r>
      <w:bookmarkEnd w:id="716"/>
      <w:bookmarkEnd w:id="717"/>
    </w:p>
    <w:p w:rsidR="000F2369" w:rsidRDefault="00D06027">
      <w:r>
        <w:rPr>
          <w:b/>
        </w:rPr>
        <w:t>Table of Security Contexts</w:t>
      </w:r>
      <w:r>
        <w:t xml:space="preserve">: The server maintains a list of security contexts, indexed by the security context identifiers currently in use and containing a </w:t>
      </w:r>
      <w:r>
        <w:rPr>
          <w:b/>
        </w:rPr>
        <w:t>security context handle</w:t>
      </w:r>
      <w:r>
        <w:t xml:space="preserve">. Lookups in the table are permitted using the </w:t>
      </w:r>
      <w:r>
        <w:rPr>
          <w:b/>
        </w:rPr>
        <w:t>auth_context_id</w:t>
      </w:r>
      <w:r>
        <w:t xml:space="preserve"> field in the </w:t>
      </w:r>
      <w:hyperlink w:anchor="Section_ab45c6a5951a4096b8057347674dc6ab" w:history="1">
        <w:r>
          <w:rPr>
            <w:rStyle w:val="Hyperlink"/>
          </w:rPr>
          <w:t>sec_trailer (section 2.2.2.11)</w:t>
        </w:r>
      </w:hyperlink>
      <w:r>
        <w:t xml:space="preserve"> data structure of the incoming PDU.</w:t>
      </w:r>
    </w:p>
    <w:p w:rsidR="000F2369" w:rsidRDefault="00D06027">
      <w:r>
        <w:t xml:space="preserve">Packet integrity verification and/or encryption/decryption is performed, as described in section </w:t>
      </w:r>
      <w:hyperlink w:anchor="Section_6b733b953fd94ad5ba4f28e548db1c24" w:history="1">
        <w:r>
          <w:rPr>
            <w:rStyle w:val="Hyperlink"/>
          </w:rPr>
          <w:t>3.2.1.4.1.1</w:t>
        </w:r>
      </w:hyperlink>
      <w:r>
        <w:t>, using the security context handle value.</w:t>
      </w:r>
    </w:p>
    <w:p w:rsidR="000F2369" w:rsidRDefault="00D06027">
      <w:r>
        <w:t>A new row is added to the table when a new security context is built.</w:t>
      </w:r>
    </w:p>
    <w:p w:rsidR="000F2369" w:rsidRDefault="00D06027">
      <w:pPr>
        <w:pStyle w:val="Heading5"/>
      </w:pPr>
      <w:bookmarkStart w:id="718" w:name="section_34213cfab2524b6d90bf1e1a87c99afb"/>
      <w:bookmarkStart w:id="719" w:name="_Toc423366099"/>
      <w:r>
        <w:t>Table of Activity IDs</w:t>
      </w:r>
      <w:bookmarkEnd w:id="718"/>
      <w:bookmarkEnd w:id="719"/>
    </w:p>
    <w:p w:rsidR="000F2369" w:rsidRDefault="00D06027">
      <w:r>
        <w:rPr>
          <w:b/>
        </w:rPr>
        <w:t>Table of Activity IDs</w:t>
      </w:r>
      <w:r>
        <w:t xml:space="preserve">: The server maintains a table of activities indexed by the </w:t>
      </w:r>
      <w:r>
        <w:rPr>
          <w:b/>
        </w:rPr>
        <w:t>Activity UUID</w:t>
      </w:r>
      <w:r>
        <w:t>. For each activity, it maintains the following:</w:t>
      </w:r>
    </w:p>
    <w:p w:rsidR="000F2369" w:rsidRDefault="00D06027">
      <w:pPr>
        <w:pStyle w:val="ListParagraph"/>
        <w:numPr>
          <w:ilvl w:val="0"/>
          <w:numId w:val="86"/>
        </w:numPr>
      </w:pPr>
      <w:r>
        <w:t xml:space="preserve">A </w:t>
      </w:r>
      <w:hyperlink w:anchor="Section_98128e66033f4481a3e15fd4d020ecf8" w:history="1">
        <w:r>
          <w:rPr>
            <w:rStyle w:val="Hyperlink"/>
          </w:rPr>
          <w:t>Lowest-Allowed-Sequence Counter</w:t>
        </w:r>
      </w:hyperlink>
      <w:r>
        <w:t>.</w:t>
      </w:r>
    </w:p>
    <w:p w:rsidR="000F2369" w:rsidRDefault="00D06027">
      <w:pPr>
        <w:pStyle w:val="ListParagraph"/>
        <w:numPr>
          <w:ilvl w:val="0"/>
          <w:numId w:val="86"/>
        </w:numPr>
      </w:pPr>
      <w:r>
        <w:t xml:space="preserve">A </w:t>
      </w:r>
      <w:hyperlink w:anchor="Section_e51c26d79e8c4618b72dee4fde903786" w:history="1">
        <w:r>
          <w:rPr>
            <w:rStyle w:val="Hyperlink"/>
          </w:rPr>
          <w:t>Lowest-Unused-Sequence Counter</w:t>
        </w:r>
      </w:hyperlink>
      <w:r>
        <w:t>.</w:t>
      </w:r>
    </w:p>
    <w:p w:rsidR="000F2369" w:rsidRDefault="00D06027">
      <w:pPr>
        <w:pStyle w:val="ListParagraph"/>
        <w:numPr>
          <w:ilvl w:val="0"/>
          <w:numId w:val="86"/>
        </w:numPr>
      </w:pPr>
      <w:r>
        <w:t xml:space="preserve">A </w:t>
      </w:r>
      <w:hyperlink w:anchor="Section_7a39a907b23c4dcd945b72b6bee5e756" w:history="1">
        <w:r>
          <w:rPr>
            <w:rStyle w:val="Hyperlink"/>
          </w:rPr>
          <w:t>CAS UUID</w:t>
        </w:r>
      </w:hyperlink>
      <w:r>
        <w:t>.</w:t>
      </w:r>
    </w:p>
    <w:p w:rsidR="000F2369" w:rsidRDefault="00D06027">
      <w:pPr>
        <w:pStyle w:val="ListParagraph"/>
        <w:numPr>
          <w:ilvl w:val="0"/>
          <w:numId w:val="86"/>
        </w:numPr>
      </w:pPr>
      <w:r>
        <w:t xml:space="preserve">If the activity is secure, a </w:t>
      </w:r>
      <w:hyperlink w:anchor="Section_beab7bd690e24a6388a9a960877e2741" w:history="1">
        <w:r>
          <w:rPr>
            <w:rStyle w:val="Hyperlink"/>
          </w:rPr>
          <w:t>Table of Security Contexts</w:t>
        </w:r>
      </w:hyperlink>
      <w:r>
        <w:t>.</w:t>
      </w:r>
    </w:p>
    <w:p w:rsidR="000F2369" w:rsidRDefault="00D06027">
      <w:pPr>
        <w:pStyle w:val="ListParagraph"/>
        <w:numPr>
          <w:ilvl w:val="0"/>
          <w:numId w:val="86"/>
        </w:numPr>
      </w:pPr>
      <w:r>
        <w:rPr>
          <w:b/>
        </w:rPr>
        <w:t>Last Use Timestamp</w:t>
      </w:r>
      <w:r>
        <w:t xml:space="preserve">: The last use timestamp is updated whenever a PDU is sent or received for any </w:t>
      </w:r>
      <w:r>
        <w:rPr>
          <w:b/>
        </w:rPr>
        <w:t>Call</w:t>
      </w:r>
      <w:r>
        <w:t xml:space="preserve"> associated with the activity.</w:t>
      </w:r>
    </w:p>
    <w:p w:rsidR="000F2369" w:rsidRDefault="00D06027">
      <w:pPr>
        <w:pStyle w:val="ListParagraph"/>
        <w:numPr>
          <w:ilvl w:val="0"/>
          <w:numId w:val="86"/>
        </w:numPr>
      </w:pPr>
      <w:r>
        <w:rPr>
          <w:b/>
        </w:rPr>
        <w:t>Maximum PDU Length</w:t>
      </w:r>
      <w:r>
        <w:t xml:space="preserve">: An unsigned short integer (max value 64KB). Each activity tracks the size of the largest packet that can be sent and received by the transport. This value is set to 1,024 bytes for the first call of an activity. When a FACK or NOCALL is received, the value is updated to the lower of the local transport limit and the value in the packet's </w:t>
      </w:r>
      <w:r>
        <w:rPr>
          <w:b/>
        </w:rPr>
        <w:t>max_tsdu</w:t>
      </w:r>
      <w:r>
        <w:t xml:space="preserve"> field.</w:t>
      </w:r>
    </w:p>
    <w:p w:rsidR="000F2369" w:rsidRDefault="00D06027">
      <w:pPr>
        <w:pStyle w:val="ListParagraph"/>
        <w:numPr>
          <w:ilvl w:val="0"/>
          <w:numId w:val="86"/>
        </w:numPr>
      </w:pPr>
      <w:r>
        <w:rPr>
          <w:b/>
        </w:rPr>
        <w:t>Binding handle</w:t>
      </w:r>
      <w:r>
        <w:t xml:space="preserve">: Binding handle as specified in </w:t>
      </w:r>
      <w:hyperlink r:id="rId395">
        <w:r>
          <w:rPr>
            <w:rStyle w:val="Hyperlink"/>
          </w:rPr>
          <w:t>[C706]</w:t>
        </w:r>
      </w:hyperlink>
      <w:r>
        <w:t xml:space="preserve"> section 6.2.1.</w:t>
      </w:r>
    </w:p>
    <w:p w:rsidR="000F2369" w:rsidRDefault="00D06027">
      <w:pPr>
        <w:pStyle w:val="ListParagraph"/>
        <w:numPr>
          <w:ilvl w:val="0"/>
          <w:numId w:val="86"/>
        </w:numPr>
      </w:pPr>
      <w:r>
        <w:rPr>
          <w:b/>
        </w:rPr>
        <w:t>Security Buffer</w:t>
      </w:r>
      <w:r>
        <w:t xml:space="preserve">: A buffer to preserve the security token that needs to be sent in a </w:t>
      </w:r>
      <w:r>
        <w:rPr>
          <w:b/>
        </w:rPr>
        <w:t>conv_who_are_you_auth_more</w:t>
      </w:r>
      <w:r>
        <w:t xml:space="preserve">, as described in section </w:t>
      </w:r>
      <w:hyperlink w:anchor="Section_2ffe75ab9d7d400c9161095c17af356c" w:history="1">
        <w:r>
          <w:rPr>
            <w:rStyle w:val="Hyperlink"/>
          </w:rPr>
          <w:t>3.2.1.4.1</w:t>
        </w:r>
      </w:hyperlink>
      <w:r>
        <w:t xml:space="preserve">. The entire security token MAY be stored here and sent using repeated calls to </w:t>
      </w:r>
      <w:r>
        <w:rPr>
          <w:b/>
        </w:rPr>
        <w:t>conv_who_are_you_auth_more</w:t>
      </w:r>
      <w:r>
        <w:t>.</w:t>
      </w:r>
    </w:p>
    <w:p w:rsidR="000F2369" w:rsidRDefault="00D06027">
      <w:pPr>
        <w:pStyle w:val="ListParagraph"/>
        <w:numPr>
          <w:ilvl w:val="0"/>
          <w:numId w:val="86"/>
        </w:numPr>
      </w:pPr>
      <w:r>
        <w:rPr>
          <w:b/>
        </w:rPr>
        <w:t>Table of Active Calls per Activity</w:t>
      </w:r>
      <w:r>
        <w:t>: Contains a table of all of the active calls for this activity.</w:t>
      </w:r>
    </w:p>
    <w:p w:rsidR="000F2369" w:rsidRDefault="00D06027">
      <w:r>
        <w:t xml:space="preserve">When an activity is created, its </w:t>
      </w:r>
      <w:r>
        <w:rPr>
          <w:b/>
        </w:rPr>
        <w:t>CAS UUID</w:t>
      </w:r>
      <w:r>
        <w:t xml:space="preserve"> is NULL; when a conv_who_are_you2 or conv_who_are_you_auth call for the activity completes successfully, the activity's </w:t>
      </w:r>
      <w:r>
        <w:rPr>
          <w:b/>
        </w:rPr>
        <w:t>CAS UUID</w:t>
      </w:r>
      <w:r>
        <w:t xml:space="preserve"> is set to the returned value. </w:t>
      </w:r>
    </w:p>
    <w:p w:rsidR="000F2369" w:rsidRDefault="00D06027">
      <w:r>
        <w:t>An incoming request PDU with a given security context identifier MUST be routed to the security context retrieved from the Table of Security Contexts row with the same security context identifier.</w:t>
      </w:r>
    </w:p>
    <w:p w:rsidR="000F2369" w:rsidRDefault="00D06027">
      <w:r>
        <w:t xml:space="preserve">The </w:t>
      </w:r>
      <w:hyperlink w:anchor="Section_cb4e13bf336b478b8a70f6f0515111a9" w:history="1">
        <w:r>
          <w:rPr>
            <w:rStyle w:val="Hyperlink"/>
          </w:rPr>
          <w:t>Idle scavenger Timer</w:t>
        </w:r>
      </w:hyperlink>
      <w:r>
        <w:t xml:space="preserve"> event specifies the processing rules for removing rows from the Table of Activity IDs.</w:t>
      </w:r>
    </w:p>
    <w:p w:rsidR="000F2369" w:rsidRDefault="00D06027">
      <w:pPr>
        <w:pStyle w:val="Heading5"/>
      </w:pPr>
      <w:bookmarkStart w:id="720" w:name="section_832a7269fc4f4d78b527c58c80a22fd7"/>
      <w:bookmarkStart w:id="721" w:name="_Toc423366100"/>
      <w:r>
        <w:t>Table of Client Address Spaces</w:t>
      </w:r>
      <w:bookmarkEnd w:id="720"/>
      <w:bookmarkEnd w:id="721"/>
    </w:p>
    <w:p w:rsidR="000F2369" w:rsidRDefault="00D06027">
      <w:r>
        <w:rPr>
          <w:b/>
        </w:rPr>
        <w:t>Table of Client Address Spaces</w:t>
      </w:r>
      <w:r>
        <w:t xml:space="preserve">: The server maintains a </w:t>
      </w:r>
      <w:r>
        <w:rPr>
          <w:b/>
        </w:rPr>
        <w:t>Table of CASs</w:t>
      </w:r>
      <w:r>
        <w:t xml:space="preserve"> indexed by </w:t>
      </w:r>
      <w:r>
        <w:rPr>
          <w:b/>
        </w:rPr>
        <w:t>CAS UUID</w:t>
      </w:r>
      <w:r>
        <w:t xml:space="preserve">, as specified in </w:t>
      </w:r>
      <w:hyperlink r:id="rId396">
        <w:r>
          <w:rPr>
            <w:rStyle w:val="Hyperlink"/>
          </w:rPr>
          <w:t>[C706]</w:t>
        </w:r>
      </w:hyperlink>
      <w:r>
        <w:t xml:space="preserve"> Appendix P. For each CAS, the server maintains a </w:t>
      </w:r>
      <w:r>
        <w:rPr>
          <w:b/>
        </w:rPr>
        <w:t>CAS Context Handle List</w:t>
      </w:r>
      <w:r>
        <w:t xml:space="preserve"> associated with the client address space. Whenever a call on an activity instantiates a context handle, the context handle is added to the </w:t>
      </w:r>
      <w:r>
        <w:rPr>
          <w:b/>
        </w:rPr>
        <w:t>CAS Context Handle List</w:t>
      </w:r>
      <w:r>
        <w:t xml:space="preserve"> for the activity's CAS.</w:t>
      </w:r>
    </w:p>
    <w:p w:rsidR="000F2369" w:rsidRDefault="00D06027">
      <w:r>
        <w:t xml:space="preserve">The server deletes a </w:t>
      </w:r>
      <w:r>
        <w:rPr>
          <w:b/>
        </w:rPr>
        <w:t>CAS UUID</w:t>
      </w:r>
      <w:r>
        <w:t xml:space="preserve"> and its associated context handles and activities if none of the </w:t>
      </w:r>
      <w:r>
        <w:rPr>
          <w:b/>
        </w:rPr>
        <w:t>CAS UUIDs</w:t>
      </w:r>
      <w:r>
        <w:t xml:space="preserve"> activities receive any packets over a 5-minute period. This follows TIMEOUT_IDLE, as specified in [C706] Appendix K.</w:t>
      </w:r>
      <w:bookmarkStart w:id="722" w:name="Appendix_A_Target_87"/>
      <w:r>
        <w:fldChar w:fldCharType="begin"/>
      </w:r>
      <w:r>
        <w:instrText xml:space="preserve"> HYPERLINK \l "Appendix_A_87" \h </w:instrText>
      </w:r>
      <w:r>
        <w:fldChar w:fldCharType="separate"/>
      </w:r>
      <w:r>
        <w:rPr>
          <w:rStyle w:val="Hyperlink"/>
        </w:rPr>
        <w:t>&lt;87&gt;</w:t>
      </w:r>
      <w:r>
        <w:rPr>
          <w:rStyle w:val="Hyperlink"/>
        </w:rPr>
        <w:fldChar w:fldCharType="end"/>
      </w:r>
      <w:bookmarkEnd w:id="722"/>
    </w:p>
    <w:p w:rsidR="000F2369" w:rsidRDefault="00D06027">
      <w:pPr>
        <w:pStyle w:val="Heading5"/>
      </w:pPr>
      <w:bookmarkStart w:id="723" w:name="section_7fc43c4aaa104aae854be6c149f1f9b3"/>
      <w:bookmarkStart w:id="724" w:name="_Toc423366101"/>
      <w:r>
        <w:t>Table of Active Calls per Activity</w:t>
      </w:r>
      <w:bookmarkEnd w:id="723"/>
      <w:bookmarkEnd w:id="724"/>
    </w:p>
    <w:p w:rsidR="000F2369" w:rsidRDefault="00D06027">
      <w:r>
        <w:rPr>
          <w:b/>
        </w:rPr>
        <w:t>Table of Active Calls per Activity</w:t>
      </w:r>
      <w:r>
        <w:t xml:space="preserve">: The server maintains a table of active calls per activity. Each call is indexed by the call sequence number, as specified in </w:t>
      </w:r>
      <w:hyperlink r:id="rId397">
        <w:r>
          <w:rPr>
            <w:rStyle w:val="Hyperlink"/>
          </w:rPr>
          <w:t>[C706]</w:t>
        </w:r>
      </w:hyperlink>
      <w:r>
        <w:t xml:space="preserve"> section 9.5.3. In general, calls are removed from the table when the call transitions to </w:t>
      </w:r>
      <w:r>
        <w:rPr>
          <w:b/>
        </w:rPr>
        <w:t>STATE_COMPLETE</w:t>
      </w:r>
      <w:r>
        <w:t xml:space="preserve">. Calls are also removed from the </w:t>
      </w:r>
      <w:r>
        <w:rPr>
          <w:b/>
        </w:rPr>
        <w:t>Table of Active Calls per Activity</w:t>
      </w:r>
      <w:r>
        <w:t xml:space="preserve"> if they have been idle for more than an implementation-specific period of time. See Idle Scavenger Timer for details on idle call removal. A new entry is added to the table when a new call arrives with a sequence number greater than or equal to the Lowest-Unused-Sequence Counter for the activity.</w:t>
      </w:r>
    </w:p>
    <w:p w:rsidR="000F2369" w:rsidRDefault="00D06027">
      <w:r>
        <w:t xml:space="preserve">There is no provision for overflow of sequence numbers sent by the client. If the sequence number wraps around, the server will not create a new entry and in such a case will result in discarded packets as described in section </w:t>
      </w:r>
      <w:hyperlink w:anchor="Section_0692c2f9aa2d4eae86eccaaa19377d79" w:history="1">
        <w:r>
          <w:rPr>
            <w:rStyle w:val="Hyperlink"/>
          </w:rPr>
          <w:t>3.2.3.5.4</w:t>
        </w:r>
      </w:hyperlink>
      <w:r>
        <w:t>. A client interacting with a server MUST NOT wrap around the sequence number on a specific activity.</w:t>
      </w:r>
    </w:p>
    <w:p w:rsidR="000F2369" w:rsidRDefault="00D06027">
      <w:pPr>
        <w:pStyle w:val="Heading5"/>
      </w:pPr>
      <w:bookmarkStart w:id="725" w:name="section_713bdf6ef7704d24b0ddecbfb2c276cc"/>
      <w:bookmarkStart w:id="726" w:name="_Toc423366102"/>
      <w:r>
        <w:t>Call</w:t>
      </w:r>
      <w:bookmarkEnd w:id="725"/>
      <w:bookmarkEnd w:id="726"/>
    </w:p>
    <w:p w:rsidR="000F2369" w:rsidRDefault="00D06027">
      <w:r>
        <w:rPr>
          <w:b/>
        </w:rPr>
        <w:t>Call</w:t>
      </w:r>
      <w:r>
        <w:t>: The server call (see the following figure) is defined by a state machine with the following states.</w:t>
      </w:r>
    </w:p>
    <w:tbl>
      <w:tblPr>
        <w:tblStyle w:val="Table-ShadedHeader"/>
        <w:tblW w:w="0" w:type="auto"/>
        <w:tblLook w:val="04A0" w:firstRow="1" w:lastRow="0" w:firstColumn="1" w:lastColumn="0" w:noHBand="0" w:noVBand="1"/>
      </w:tblPr>
      <w:tblGrid>
        <w:gridCol w:w="2200"/>
        <w:gridCol w:w="7275"/>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State </w:t>
            </w:r>
          </w:p>
        </w:tc>
        <w:tc>
          <w:tcPr>
            <w:tcW w:w="0" w:type="auto"/>
          </w:tcPr>
          <w:p w:rsidR="000F2369" w:rsidRDefault="00D06027">
            <w:pPr>
              <w:pStyle w:val="TableHeaderText"/>
            </w:pPr>
            <w:r>
              <w:t xml:space="preserve"> Description </w:t>
            </w:r>
          </w:p>
        </w:tc>
      </w:tr>
      <w:tr w:rsidR="000F2369" w:rsidTr="000F2369">
        <w:tc>
          <w:tcPr>
            <w:tcW w:w="0" w:type="auto"/>
          </w:tcPr>
          <w:p w:rsidR="000F2369" w:rsidRDefault="00D06027">
            <w:pPr>
              <w:pStyle w:val="TableBodyText"/>
            </w:pPr>
            <w:r>
              <w:t>STATE_INIT</w:t>
            </w:r>
          </w:p>
        </w:tc>
        <w:tc>
          <w:tcPr>
            <w:tcW w:w="0" w:type="auto"/>
          </w:tcPr>
          <w:p w:rsidR="000F2369" w:rsidRDefault="00D06027">
            <w:pPr>
              <w:pStyle w:val="TableBodyText"/>
            </w:pPr>
            <w:r>
              <w:t>The call has not received a packet. This is the initial state.</w:t>
            </w:r>
          </w:p>
        </w:tc>
      </w:tr>
      <w:tr w:rsidR="000F2369" w:rsidTr="000F2369">
        <w:tc>
          <w:tcPr>
            <w:tcW w:w="0" w:type="auto"/>
          </w:tcPr>
          <w:p w:rsidR="000F2369" w:rsidRDefault="00D06027">
            <w:pPr>
              <w:pStyle w:val="TableBodyText"/>
            </w:pPr>
            <w:r>
              <w:t>STATE_RECEIVE_FRAGS</w:t>
            </w:r>
          </w:p>
        </w:tc>
        <w:tc>
          <w:tcPr>
            <w:tcW w:w="0" w:type="auto"/>
          </w:tcPr>
          <w:p w:rsidR="000F2369" w:rsidRDefault="00D06027">
            <w:pPr>
              <w:pStyle w:val="TableBodyText"/>
            </w:pPr>
            <w:r>
              <w:t>The server is still expecting fragments to form a full packet. A server registers that it has received enough fragments when it has received all the fragments of a packet, including the one indicating that it is the last fragment of the packet.</w:t>
            </w:r>
          </w:p>
        </w:tc>
      </w:tr>
      <w:tr w:rsidR="000F2369" w:rsidTr="000F2369">
        <w:tc>
          <w:tcPr>
            <w:tcW w:w="0" w:type="auto"/>
          </w:tcPr>
          <w:p w:rsidR="000F2369" w:rsidRDefault="00D06027">
            <w:pPr>
              <w:pStyle w:val="TableBodyText"/>
            </w:pPr>
            <w:r>
              <w:t>STATE_WORKING</w:t>
            </w:r>
          </w:p>
        </w:tc>
        <w:tc>
          <w:tcPr>
            <w:tcW w:w="0" w:type="auto"/>
          </w:tcPr>
          <w:p w:rsidR="000F2369" w:rsidRDefault="00D06027">
            <w:pPr>
              <w:pStyle w:val="TableBodyText"/>
            </w:pPr>
            <w:r>
              <w:t>The server has dispatched the call to the application stub.</w:t>
            </w:r>
          </w:p>
        </w:tc>
      </w:tr>
      <w:tr w:rsidR="000F2369" w:rsidTr="000F2369">
        <w:tc>
          <w:tcPr>
            <w:tcW w:w="0" w:type="auto"/>
          </w:tcPr>
          <w:p w:rsidR="000F2369" w:rsidRDefault="00D06027">
            <w:pPr>
              <w:pStyle w:val="TableBodyText"/>
            </w:pPr>
            <w:r>
              <w:t>STATE_SEND_FRAGS</w:t>
            </w:r>
          </w:p>
        </w:tc>
        <w:tc>
          <w:tcPr>
            <w:tcW w:w="0" w:type="auto"/>
          </w:tcPr>
          <w:p w:rsidR="000F2369" w:rsidRDefault="00D06027">
            <w:pPr>
              <w:pStyle w:val="TableBodyText"/>
            </w:pPr>
            <w:r>
              <w:t>The server is sending the reply to the client.</w:t>
            </w:r>
          </w:p>
        </w:tc>
      </w:tr>
      <w:tr w:rsidR="000F2369" w:rsidTr="000F2369">
        <w:tc>
          <w:tcPr>
            <w:tcW w:w="0" w:type="auto"/>
          </w:tcPr>
          <w:p w:rsidR="000F2369" w:rsidRDefault="00D06027">
            <w:pPr>
              <w:pStyle w:val="TableBodyText"/>
            </w:pPr>
            <w:r>
              <w:t>STATE_COMPLETE</w:t>
            </w:r>
          </w:p>
        </w:tc>
        <w:tc>
          <w:tcPr>
            <w:tcW w:w="0" w:type="auto"/>
          </w:tcPr>
          <w:p w:rsidR="000F2369" w:rsidRDefault="00D06027">
            <w:pPr>
              <w:pStyle w:val="TableBodyText"/>
            </w:pPr>
            <w:r>
              <w:t>The call is no longer active. This is a terminal state.</w:t>
            </w:r>
          </w:p>
        </w:tc>
      </w:tr>
    </w:tbl>
    <w:p w:rsidR="000F2369" w:rsidRDefault="00D06027">
      <w:r>
        <w:t>The call maintains the following state elements:</w:t>
      </w:r>
    </w:p>
    <w:p w:rsidR="000F2369" w:rsidRDefault="00D06027">
      <w:pPr>
        <w:pStyle w:val="ListParagraph"/>
        <w:numPr>
          <w:ilvl w:val="0"/>
          <w:numId w:val="87"/>
        </w:numPr>
      </w:pPr>
      <w:r>
        <w:t>Last Fragment Received Timestamp: This timestamp value is updated whenever a fragment is received by the server.</w:t>
      </w:r>
    </w:p>
    <w:p w:rsidR="000F2369" w:rsidRDefault="00D06027">
      <w:r>
        <w:t xml:space="preserve">Contrary to what is specified in </w:t>
      </w:r>
      <w:hyperlink r:id="rId398">
        <w:r>
          <w:rPr>
            <w:rStyle w:val="Hyperlink"/>
          </w:rPr>
          <w:t>[C706]</w:t>
        </w:r>
      </w:hyperlink>
      <w:r>
        <w:t xml:space="preserve"> Appendix P, implementations of these extensions MUST NOT call conv_who_are_you. Instead, they MUST call conv_who_are_you2.</w:t>
      </w:r>
    </w:p>
    <w:p w:rsidR="000F2369" w:rsidRDefault="00D06027">
      <w:r>
        <w:t>These extensions also MUST NOT call conv_are_you_there.</w:t>
      </w:r>
    </w:p>
    <w:p w:rsidR="000F2369" w:rsidRDefault="00D06027">
      <w:r>
        <w:t xml:space="preserve">The server </w:t>
      </w:r>
      <w:r>
        <w:rPr>
          <w:b/>
        </w:rPr>
        <w:t>call</w:t>
      </w:r>
      <w:r>
        <w:t xml:space="preserve"> element maintains the several properties:</w:t>
      </w:r>
    </w:p>
    <w:p w:rsidR="000F2369" w:rsidRDefault="00D06027">
      <w:pPr>
        <w:pStyle w:val="ListParagraph"/>
        <w:numPr>
          <w:ilvl w:val="0"/>
          <w:numId w:val="87"/>
        </w:numPr>
      </w:pPr>
      <w:r>
        <w:rPr>
          <w:b/>
        </w:rPr>
        <w:t>Call State</w:t>
      </w:r>
      <w:r>
        <w:t xml:space="preserve">: an implementation-specific value that represents the call state from the preceding table. At call creation, </w:t>
      </w:r>
      <w:r>
        <w:rPr>
          <w:b/>
        </w:rPr>
        <w:t>Call State</w:t>
      </w:r>
      <w:r>
        <w:t xml:space="preserve"> is set to STATE_INIT.</w:t>
      </w:r>
    </w:p>
    <w:p w:rsidR="000F2369" w:rsidRDefault="00FB6FEA">
      <w:pPr>
        <w:pStyle w:val="ListParagraph"/>
        <w:numPr>
          <w:ilvl w:val="0"/>
          <w:numId w:val="87"/>
        </w:numPr>
      </w:pPr>
      <w:hyperlink w:anchor="Section_541dd01876f1461e9a26bdb539d04286" w:history="1">
        <w:r w:rsidR="00D06027">
          <w:rPr>
            <w:rStyle w:val="Hyperlink"/>
          </w:rPr>
          <w:t>Send Window (Call)</w:t>
        </w:r>
      </w:hyperlink>
    </w:p>
    <w:p w:rsidR="000F2369" w:rsidRDefault="00FB6FEA">
      <w:pPr>
        <w:pStyle w:val="ListParagraph"/>
        <w:numPr>
          <w:ilvl w:val="0"/>
          <w:numId w:val="87"/>
        </w:numPr>
      </w:pPr>
      <w:hyperlink w:anchor="Section_eda9a5ae0228449784b54b41890a900d" w:history="1">
        <w:r w:rsidR="00D06027">
          <w:rPr>
            <w:rStyle w:val="Hyperlink"/>
          </w:rPr>
          <w:t>Receive Window (Call)</w:t>
        </w:r>
      </w:hyperlink>
    </w:p>
    <w:p w:rsidR="000F2369" w:rsidRDefault="00FB6FEA">
      <w:pPr>
        <w:pStyle w:val="ListParagraph"/>
        <w:numPr>
          <w:ilvl w:val="0"/>
          <w:numId w:val="87"/>
        </w:numPr>
      </w:pPr>
      <w:hyperlink w:anchor="Section_b92a1873ba7743afbffba582bdca6f81" w:history="1">
        <w:r w:rsidR="00D06027">
          <w:rPr>
            <w:rStyle w:val="Hyperlink"/>
          </w:rPr>
          <w:t>Callback State</w:t>
        </w:r>
      </w:hyperlink>
    </w:p>
    <w:p w:rsidR="000F2369" w:rsidRDefault="00D06027">
      <w:pPr>
        <w:pStyle w:val="ListParagraph"/>
        <w:numPr>
          <w:ilvl w:val="0"/>
          <w:numId w:val="87"/>
        </w:numPr>
      </w:pPr>
      <w:r>
        <w:rPr>
          <w:b/>
        </w:rPr>
        <w:t>Activity UUID</w:t>
      </w:r>
      <w:r>
        <w:t xml:space="preserve">: The UUID of the activity associated with the </w:t>
      </w:r>
      <w:r>
        <w:rPr>
          <w:b/>
        </w:rPr>
        <w:t>Call</w:t>
      </w:r>
      <w:r>
        <w:t>. This value is extracted from the header of the call as specified in [C706] section 12.5.2.</w:t>
      </w:r>
    </w:p>
    <w:p w:rsidR="000F2369" w:rsidRDefault="00D06027">
      <w:pPr>
        <w:pStyle w:val="ListParagraph"/>
        <w:numPr>
          <w:ilvl w:val="0"/>
          <w:numId w:val="87"/>
        </w:numPr>
      </w:pPr>
      <w:r>
        <w:rPr>
          <w:b/>
        </w:rPr>
        <w:t>CANCEL_EVENT_ID</w:t>
      </w:r>
      <w:r>
        <w:t>: An unsigned 32-bit counter that identifies a particular cancellation attempt. Initialized to a value of 0.</w:t>
      </w:r>
    </w:p>
    <w:p w:rsidR="000F2369" w:rsidRDefault="00D06027">
      <w:pPr>
        <w:pStyle w:val="ListParagraph"/>
        <w:numPr>
          <w:ilvl w:val="0"/>
          <w:numId w:val="87"/>
        </w:numPr>
      </w:pPr>
      <w:r>
        <w:rPr>
          <w:b/>
        </w:rPr>
        <w:t>Sequence Number</w:t>
      </w:r>
      <w:r>
        <w:t xml:space="preserve">: An unsigned 32-bit integer, as specified in [C706] section 12.5.2.11, that identifies this </w:t>
      </w:r>
      <w:r>
        <w:rPr>
          <w:b/>
        </w:rPr>
        <w:t>Call</w:t>
      </w:r>
      <w:r>
        <w:t xml:space="preserve">. </w:t>
      </w:r>
    </w:p>
    <w:p w:rsidR="000F2369" w:rsidRDefault="00D06027">
      <w:pPr>
        <w:pStyle w:val="ListParagraph"/>
        <w:numPr>
          <w:ilvl w:val="0"/>
          <w:numId w:val="87"/>
        </w:numPr>
      </w:pPr>
      <w:r>
        <w:rPr>
          <w:b/>
        </w:rPr>
        <w:t>Overlapped</w:t>
      </w:r>
      <w:r>
        <w:t>: Set when the client REQUEST_PDU has the PF2_UNRELATED flag set.</w:t>
      </w:r>
    </w:p>
    <w:p w:rsidR="000F2369" w:rsidRDefault="00D06027">
      <w:r>
        <w:rPr>
          <w:noProof/>
          <w:lang w:eastAsia="zh-CN"/>
        </w:rPr>
        <w:drawing>
          <wp:inline distT="0" distB="0" distL="0" distR="0" wp14:anchorId="1108EED3" wp14:editId="1EBEC7FB">
            <wp:extent cx="5076825" cy="4162425"/>
            <wp:effectExtent l="19050" t="0" r="9525" b="0"/>
            <wp:docPr id="5587" name="MS-RPCE_picteb88feef-0499-7730-4084-2d8dc656906f.png" descr="MS-RPCE_picteb88feef-0499-7730-4084-2d8dc6569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RPCE_picteb88feef-0499-7730-4084-2d8dc656906f.png" descr="MS-RPCE_picteb88feef-0499-7730-4084-2d8dc656906f.png"/>
                    <pic:cNvPicPr>
                      <a:picLocks noChangeAspect="1" noChangeArrowheads="1"/>
                    </pic:cNvPicPr>
                  </pic:nvPicPr>
                  <pic:blipFill>
                    <a:blip r:embed="rId399" cstate="print"/>
                    <a:srcRect/>
                    <a:stretch>
                      <a:fillRect/>
                    </a:stretch>
                  </pic:blipFill>
                  <pic:spPr bwMode="auto">
                    <a:xfrm>
                      <a:off x="0" y="0"/>
                      <a:ext cx="5076825" cy="41624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17</w:t>
        </w:r>
      </w:fldSimple>
      <w:r>
        <w:t>: State diagram for server call</w:t>
      </w:r>
    </w:p>
    <w:p w:rsidR="000F2369" w:rsidRDefault="00D06027">
      <w:r>
        <w:rPr>
          <w:b/>
        </w:rPr>
        <w:t>Note</w:t>
      </w:r>
      <w:r>
        <w:t>  The preceding conceptual data can be implemented by using a variety of techniques. Any data structure that stores the preceding conceptual data can be used in the implementation.</w:t>
      </w:r>
    </w:p>
    <w:p w:rsidR="000F2369" w:rsidRDefault="00D06027">
      <w:pPr>
        <w:pStyle w:val="Heading5"/>
      </w:pPr>
      <w:bookmarkStart w:id="727" w:name="section_91b7ec2a95874e23bfb0621011ecdde4"/>
      <w:bookmarkStart w:id="728" w:name="_Toc423366103"/>
      <w:r>
        <w:t>CAS Context Handle List</w:t>
      </w:r>
      <w:bookmarkEnd w:id="727"/>
      <w:bookmarkEnd w:id="728"/>
    </w:p>
    <w:p w:rsidR="000F2369" w:rsidRDefault="00D06027">
      <w:r>
        <w:rPr>
          <w:b/>
        </w:rPr>
        <w:t>CAS Context Handle List</w:t>
      </w:r>
      <w:r>
        <w:t xml:space="preserve">: The server maintains a list of active context handles (as specified in </w:t>
      </w:r>
      <w:hyperlink r:id="rId400">
        <w:r>
          <w:rPr>
            <w:rStyle w:val="Hyperlink"/>
          </w:rPr>
          <w:t>[C706]</w:t>
        </w:r>
      </w:hyperlink>
      <w:r>
        <w:t xml:space="preserve"> section 4.2.16.6) for each CAS. Whenever a call on an activity instantiates a context handle, the context handle is added to the list for the activity's CAS. This list is deleted when the CAS is deleted. The call's </w:t>
      </w:r>
      <w:r>
        <w:rPr>
          <w:b/>
        </w:rPr>
        <w:t>Activity UUID</w:t>
      </w:r>
      <w:r>
        <w:t xml:space="preserve"> links a call with an </w:t>
      </w:r>
      <w:r>
        <w:rPr>
          <w:b/>
        </w:rPr>
        <w:t>Activity</w:t>
      </w:r>
      <w:r>
        <w:t>.</w:t>
      </w:r>
    </w:p>
    <w:p w:rsidR="000F2369" w:rsidRDefault="00D06027">
      <w:pPr>
        <w:pStyle w:val="Heading5"/>
      </w:pPr>
      <w:bookmarkStart w:id="729" w:name="section_b92a1873ba7743afbffba582bdca6f81"/>
      <w:bookmarkStart w:id="730" w:name="_Toc423366104"/>
      <w:r>
        <w:t>Callback State</w:t>
      </w:r>
      <w:bookmarkEnd w:id="729"/>
      <w:bookmarkEnd w:id="730"/>
    </w:p>
    <w:p w:rsidR="000F2369" w:rsidRDefault="00D06027">
      <w:r>
        <w:rPr>
          <w:b/>
        </w:rPr>
        <w:t>Callback State</w:t>
      </w:r>
      <w:r>
        <w:t xml:space="preserve">: A server conversation can only have a single outstanding conversation callback in progress at a time. </w:t>
      </w:r>
      <w:r>
        <w:rPr>
          <w:b/>
        </w:rPr>
        <w:t>Callback State</w:t>
      </w:r>
      <w:r>
        <w:t xml:space="preserve"> is a boolean value that indicates if a conversation callback is in progress. See section </w:t>
      </w:r>
      <w:hyperlink w:anchor="Section_9684ccb2f8fa4f54b35853e09037a934" w:history="1">
        <w:r>
          <w:rPr>
            <w:rStyle w:val="Hyperlink"/>
          </w:rPr>
          <w:t>3.2.3.5.4.2</w:t>
        </w:r>
      </w:hyperlink>
      <w:r>
        <w:t xml:space="preserve"> for more information on when a conversation callback is needed.</w:t>
      </w:r>
    </w:p>
    <w:p w:rsidR="000F2369" w:rsidRDefault="00D06027">
      <w:r>
        <w:rPr>
          <w:b/>
        </w:rPr>
        <w:t>Callback State</w:t>
      </w:r>
      <w:r>
        <w:t xml:space="preserve"> is set to true when a conversation callback is started and reset to false when it is completed.</w:t>
      </w:r>
    </w:p>
    <w:p w:rsidR="000F2369" w:rsidRDefault="00D06027">
      <w:pPr>
        <w:pStyle w:val="Heading4"/>
      </w:pPr>
      <w:bookmarkStart w:id="731" w:name="section_e5b047c1ab7b470fb4c4c7f51a6667cd"/>
      <w:bookmarkStart w:id="732" w:name="_Toc423366105"/>
      <w:r>
        <w:t>Timers</w:t>
      </w:r>
      <w:bookmarkEnd w:id="731"/>
      <w:bookmarkEnd w:id="732"/>
      <w:r>
        <w:fldChar w:fldCharType="begin"/>
      </w:r>
      <w:r>
        <w:instrText xml:space="preserve"> XE "Timers:server - connectionless RPC"</w:instrText>
      </w:r>
      <w:r>
        <w:fldChar w:fldCharType="end"/>
      </w:r>
      <w:r>
        <w:fldChar w:fldCharType="begin"/>
      </w:r>
      <w:r>
        <w:instrText xml:space="preserve"> XE "Server - connectionless RPC:timers"</w:instrText>
      </w:r>
      <w:r>
        <w:fldChar w:fldCharType="end"/>
      </w:r>
    </w:p>
    <w:p w:rsidR="000F2369" w:rsidRDefault="00D06027">
      <w:pPr>
        <w:pStyle w:val="Heading5"/>
      </w:pPr>
      <w:bookmarkStart w:id="733" w:name="section_5b5c9ff433fb4708bc7fae0e9842eb7a"/>
      <w:bookmarkStart w:id="734" w:name="_Toc423366106"/>
      <w:r>
        <w:t>Call Fragment Retransmission Timer</w:t>
      </w:r>
      <w:bookmarkEnd w:id="733"/>
      <w:bookmarkEnd w:id="734"/>
    </w:p>
    <w:p w:rsidR="000F2369" w:rsidRDefault="00D06027">
      <w:r>
        <w:t xml:space="preserve">The call fragment retransmission timer MUST be set when a burst of fragments (one or more) is sent to the client. It MUST be canceled when the fragments are acknowledged by the client explicitly via </w:t>
      </w:r>
      <w:r>
        <w:rPr>
          <w:b/>
        </w:rPr>
        <w:t>FACK</w:t>
      </w:r>
      <w:r>
        <w:t xml:space="preserve"> or implicitly by </w:t>
      </w:r>
      <w:r>
        <w:rPr>
          <w:b/>
        </w:rPr>
        <w:t>ACK</w:t>
      </w:r>
      <w:r>
        <w:t xml:space="preserve"> or a higher-sequence </w:t>
      </w:r>
      <w:r>
        <w:rPr>
          <w:b/>
        </w:rPr>
        <w:t>REQUEST</w:t>
      </w:r>
      <w:r>
        <w:t>. When the timer expires, the server SHOULD resend the burst of fragments.</w:t>
      </w:r>
      <w:bookmarkStart w:id="735" w:name="Appendix_A_Target_88"/>
      <w:r>
        <w:fldChar w:fldCharType="begin"/>
      </w:r>
      <w:r>
        <w:instrText xml:space="preserve"> HYPERLINK \l "Appendix_A_88" \h </w:instrText>
      </w:r>
      <w:r>
        <w:fldChar w:fldCharType="separate"/>
      </w:r>
      <w:r>
        <w:rPr>
          <w:rStyle w:val="Hyperlink"/>
        </w:rPr>
        <w:t>&lt;88&gt;</w:t>
      </w:r>
      <w:r>
        <w:rPr>
          <w:rStyle w:val="Hyperlink"/>
        </w:rPr>
        <w:fldChar w:fldCharType="end"/>
      </w:r>
      <w:bookmarkEnd w:id="735"/>
    </w:p>
    <w:p w:rsidR="000F2369" w:rsidRDefault="00D06027">
      <w:pPr>
        <w:pStyle w:val="Heading5"/>
      </w:pPr>
      <w:bookmarkStart w:id="736" w:name="section_65ef8391d02f454a9593ca1a7cb604ab"/>
      <w:bookmarkStart w:id="737" w:name="_Toc423366107"/>
      <w:r>
        <w:t>Idle Scavenger Timer</w:t>
      </w:r>
      <w:bookmarkEnd w:id="736"/>
      <w:bookmarkEnd w:id="737"/>
    </w:p>
    <w:p w:rsidR="000F2369" w:rsidRDefault="00D06027">
      <w:r>
        <w:rPr>
          <w:b/>
        </w:rPr>
        <w:t>idle scavenger timer</w:t>
      </w:r>
      <w:r>
        <w:t xml:space="preserve">: The </w:t>
      </w:r>
      <w:r>
        <w:rPr>
          <w:b/>
        </w:rPr>
        <w:t>idle scavenger timer</w:t>
      </w:r>
      <w:r>
        <w:t xml:space="preserve"> is a global timer responsible for monitoring calls and activities to detect idle state. When the RPC server initializes, the timer is initialized and the initial timer expiration is set to an implementation-specific value.</w:t>
      </w:r>
      <w:bookmarkStart w:id="738" w:name="Appendix_A_Target_89"/>
      <w:r>
        <w:fldChar w:fldCharType="begin"/>
      </w:r>
      <w:r>
        <w:instrText xml:space="preserve"> HYPERLINK \l "Appendix_A_89" \h </w:instrText>
      </w:r>
      <w:r>
        <w:fldChar w:fldCharType="separate"/>
      </w:r>
      <w:r>
        <w:rPr>
          <w:rStyle w:val="Hyperlink"/>
        </w:rPr>
        <w:t>&lt;89&gt;</w:t>
      </w:r>
      <w:r>
        <w:rPr>
          <w:rStyle w:val="Hyperlink"/>
        </w:rPr>
        <w:fldChar w:fldCharType="end"/>
      </w:r>
      <w:bookmarkEnd w:id="738"/>
    </w:p>
    <w:p w:rsidR="000F2369" w:rsidRDefault="00D06027">
      <w:pPr>
        <w:pStyle w:val="Heading4"/>
      </w:pPr>
      <w:bookmarkStart w:id="739" w:name="section_0976e1b1c4a1432fbfa067d563e57a37"/>
      <w:bookmarkStart w:id="740" w:name="_Toc423366108"/>
      <w:r>
        <w:t>Initialization</w:t>
      </w:r>
      <w:bookmarkEnd w:id="739"/>
      <w:bookmarkEnd w:id="740"/>
      <w:r>
        <w:fldChar w:fldCharType="begin"/>
      </w:r>
      <w:r>
        <w:instrText xml:space="preserve"> XE "Initialization:server - connectionless RPC"</w:instrText>
      </w:r>
      <w:r>
        <w:fldChar w:fldCharType="end"/>
      </w:r>
      <w:r>
        <w:fldChar w:fldCharType="begin"/>
      </w:r>
      <w:r>
        <w:instrText xml:space="preserve"> XE "Server - connectionless RPC:initialization"</w:instrText>
      </w:r>
      <w:r>
        <w:fldChar w:fldCharType="end"/>
      </w:r>
    </w:p>
    <w:p w:rsidR="000F2369" w:rsidRDefault="00D06027">
      <w:r>
        <w:t xml:space="preserve">These extensions make no changes to initialization other than what is specified in section </w:t>
      </w:r>
      <w:hyperlink w:anchor="Section_04fa87465eb1497ebdffbf6fa17b1cb7" w:history="1">
        <w:r>
          <w:rPr>
            <w:rStyle w:val="Hyperlink"/>
          </w:rPr>
          <w:t>3.2.3.1</w:t>
        </w:r>
      </w:hyperlink>
      <w:r>
        <w:t>.</w:t>
      </w:r>
    </w:p>
    <w:p w:rsidR="000F2369" w:rsidRDefault="00D06027">
      <w:pPr>
        <w:pStyle w:val="Heading4"/>
      </w:pPr>
      <w:bookmarkStart w:id="741" w:name="section_0d9a08fb01a444f889300177da2188b3"/>
      <w:bookmarkStart w:id="742" w:name="_Toc423366109"/>
      <w:r>
        <w:t>Higher-Layer Triggered Events</w:t>
      </w:r>
      <w:bookmarkEnd w:id="741"/>
      <w:bookmarkEnd w:id="742"/>
    </w:p>
    <w:p w:rsidR="000F2369" w:rsidRDefault="00D06027">
      <w:pPr>
        <w:pStyle w:val="Heading5"/>
      </w:pPr>
      <w:bookmarkStart w:id="743" w:name="section_f9c6e08ca4a342279ebba9382652ee1c"/>
      <w:bookmarkStart w:id="744" w:name="_Toc423366110"/>
      <w:r>
        <w:t>Failure Semantics</w:t>
      </w:r>
      <w:bookmarkEnd w:id="743"/>
      <w:bookmarkEnd w:id="744"/>
      <w:r>
        <w:fldChar w:fldCharType="begin"/>
      </w:r>
      <w:r>
        <w:instrText xml:space="preserve"> XE "Triggered events - higher-layer:server - connectionless RPC:failure semantics"</w:instrText>
      </w:r>
      <w:r>
        <w:fldChar w:fldCharType="end"/>
      </w:r>
      <w:r>
        <w:fldChar w:fldCharType="begin"/>
      </w:r>
      <w:r>
        <w:instrText xml:space="preserve"> XE "Higher-layer triggered events:server - connectionless RPC:failure semantics"</w:instrText>
      </w:r>
      <w:r>
        <w:fldChar w:fldCharType="end"/>
      </w:r>
      <w:r>
        <w:fldChar w:fldCharType="begin"/>
      </w:r>
      <w:r>
        <w:instrText xml:space="preserve"> XE "Server - connectionless RPC:higher-layer triggered events:failure semantics"</w:instrText>
      </w:r>
      <w:r>
        <w:fldChar w:fldCharType="end"/>
      </w:r>
    </w:p>
    <w:p w:rsidR="000F2369" w:rsidRDefault="00D06027">
      <w:r>
        <w:t>A server protocol built on top of these extensions can encounter a failure while executing a method call. It may handle the failure at the application protocol layer, it may expose the failure to the RPC protocol layer, or it may choose application-specific handling not specified in this document.</w:t>
      </w:r>
    </w:p>
    <w:p w:rsidR="000F2369" w:rsidRDefault="00D06027">
      <w:r>
        <w:t xml:space="preserve">If it handles the error at the application protocol layer, the interaction appears to be successful from the point of view of the RPC runtime. The [out] parameters are filled, and the RPC implementation on the server sends a response PDU with the stub data (as specified in </w:t>
      </w:r>
      <w:hyperlink r:id="rId401">
        <w:r>
          <w:rPr>
            <w:rStyle w:val="Hyperlink"/>
          </w:rPr>
          <w:t>[C706]</w:t>
        </w:r>
      </w:hyperlink>
      <w:r>
        <w:t xml:space="preserve"> section 14.4). In this case, the [out] parameters SHOULD indicate the occurrence of an error, although the exact mechanism for doing so is left to the application protocol layer.</w:t>
      </w:r>
    </w:p>
    <w:p w:rsidR="000F2369" w:rsidRDefault="00D06027">
      <w:r>
        <w:t>If the server implementation of the application protocol layer exposes the error to the RPC protocol layer, it SHOULD indicate to the RPC runtime (usually through calling an API) that the method call has failed, and, if so, it also SHOULD supply a single unsigned long number that indicates the failure code.</w:t>
      </w:r>
    </w:p>
    <w:p w:rsidR="000F2369" w:rsidRDefault="00D06027">
      <w:r>
        <w:t xml:space="preserve">In this case, the server SHOULD send back to the client a fault PDU (as specified in [C706] section 12.5.3.5) where the status field of the fault PDU is set to the failure code received from the application protocol layer. The call then enters </w:t>
      </w:r>
      <w:r>
        <w:rPr>
          <w:b/>
        </w:rPr>
        <w:t>STATE_COMPLETE</w:t>
      </w:r>
      <w:r>
        <w:t>.</w:t>
      </w:r>
      <w:bookmarkStart w:id="745" w:name="Appendix_A_Target_90"/>
      <w:r>
        <w:fldChar w:fldCharType="begin"/>
      </w:r>
      <w:r>
        <w:instrText xml:space="preserve"> HYPERLINK \l "Appendix_A_90" \h </w:instrText>
      </w:r>
      <w:r>
        <w:fldChar w:fldCharType="separate"/>
      </w:r>
      <w:r>
        <w:rPr>
          <w:rStyle w:val="Hyperlink"/>
        </w:rPr>
        <w:t>&lt;90&gt;</w:t>
      </w:r>
      <w:r>
        <w:rPr>
          <w:rStyle w:val="Hyperlink"/>
        </w:rPr>
        <w:fldChar w:fldCharType="end"/>
      </w:r>
      <w:bookmarkEnd w:id="745"/>
    </w:p>
    <w:p w:rsidR="000F2369" w:rsidRDefault="00D06027">
      <w:pPr>
        <w:pStyle w:val="Heading5"/>
      </w:pPr>
      <w:bookmarkStart w:id="746" w:name="section_326c9de146024d78848d8b4e11e6ed80"/>
      <w:bookmarkStart w:id="747" w:name="_Toc423366111"/>
      <w:r>
        <w:t>Retrieving Client Identity</w:t>
      </w:r>
      <w:bookmarkEnd w:id="746"/>
      <w:bookmarkEnd w:id="747"/>
      <w:r>
        <w:fldChar w:fldCharType="begin"/>
      </w:r>
      <w:r>
        <w:instrText xml:space="preserve"> XE "Triggered events - higher-layer:server - connectionless RPC:retrieving client identity"</w:instrText>
      </w:r>
      <w:r>
        <w:fldChar w:fldCharType="end"/>
      </w:r>
      <w:r>
        <w:fldChar w:fldCharType="begin"/>
      </w:r>
      <w:r>
        <w:instrText xml:space="preserve"> XE "Higher-layer triggered events:server - connectionless RPC:retrieving client identity"</w:instrText>
      </w:r>
      <w:r>
        <w:fldChar w:fldCharType="end"/>
      </w:r>
      <w:r>
        <w:fldChar w:fldCharType="begin"/>
      </w:r>
      <w:r>
        <w:instrText xml:space="preserve"> XE "Server - connectionless RPC:higher-layer triggered events:retrieving client identity"</w:instrText>
      </w:r>
      <w:r>
        <w:fldChar w:fldCharType="end"/>
      </w:r>
    </w:p>
    <w:p w:rsidR="000F2369" w:rsidRDefault="00D06027">
      <w:r>
        <w:t xml:space="preserve">During the authorization process, a higher-level protocol on the server often needs to retrieve the identity of the client making a given request. A server implementation MUST try to retrieve the client identity by executing the following steps in this order: </w:t>
      </w:r>
    </w:p>
    <w:p w:rsidR="000F2369" w:rsidRDefault="00D06027">
      <w:pPr>
        <w:pStyle w:val="ListParagraph"/>
        <w:numPr>
          <w:ilvl w:val="0"/>
          <w:numId w:val="88"/>
        </w:numPr>
      </w:pPr>
      <w:r>
        <w:t xml:space="preserve">If the </w:t>
      </w:r>
      <w:r>
        <w:rPr>
          <w:b/>
        </w:rPr>
        <w:t>auth_proto</w:t>
      </w:r>
      <w:r>
        <w:t xml:space="preserve"> field of the client request is nonzero, the server MUST lookup the </w:t>
      </w:r>
      <w:r>
        <w:rPr>
          <w:b/>
        </w:rPr>
        <w:t>security context handle</w:t>
      </w:r>
      <w:r>
        <w:t xml:space="preserve"> from the activity's </w:t>
      </w:r>
      <w:r>
        <w:rPr>
          <w:b/>
        </w:rPr>
        <w:t>Table of Security Contexts</w:t>
      </w:r>
      <w:r>
        <w:t xml:space="preserve"> using the </w:t>
      </w:r>
      <w:r>
        <w:rPr>
          <w:b/>
        </w:rPr>
        <w:t>key_vers_num</w:t>
      </w:r>
      <w:r>
        <w:t xml:space="preserve"> in the </w:t>
      </w:r>
      <w:hyperlink w:anchor="Section_45da6d3d58af4a8eb488282b890d255c" w:history="1">
        <w:r>
          <w:rPr>
            <w:rStyle w:val="Hyperlink"/>
          </w:rPr>
          <w:t>sec_trailer_cl</w:t>
        </w:r>
      </w:hyperlink>
      <w:r>
        <w:t xml:space="preserve"> of the request and MUST request that the security provider that created the security context retrieve the client identity. For details on how a security provider determines the client identity, see the documentation for the respective security provider.</w:t>
      </w:r>
    </w:p>
    <w:p w:rsidR="000F2369" w:rsidRDefault="00D06027">
      <w:pPr>
        <w:pStyle w:val="ListParagraph"/>
        <w:numPr>
          <w:ilvl w:val="0"/>
          <w:numId w:val="88"/>
        </w:numPr>
      </w:pPr>
      <w:r>
        <w:t xml:space="preserve">If the </w:t>
      </w:r>
      <w:r>
        <w:rPr>
          <w:b/>
        </w:rPr>
        <w:t>auth_proto</w:t>
      </w:r>
      <w:r>
        <w:t xml:space="preserve"> field of the client request is zero, the server MUST report this to the higher-level protocol in an implementation-specific way.</w:t>
      </w:r>
    </w:p>
    <w:p w:rsidR="000F2369" w:rsidRDefault="00D06027">
      <w:pPr>
        <w:pStyle w:val="Heading5"/>
      </w:pPr>
      <w:bookmarkStart w:id="748" w:name="section_51bab02b53864002a1da09bb1d07ae29"/>
      <w:bookmarkStart w:id="749" w:name="_Toc423366112"/>
      <w:r>
        <w:t>Context Handle Generation</w:t>
      </w:r>
      <w:bookmarkEnd w:id="748"/>
      <w:bookmarkEnd w:id="749"/>
      <w:r>
        <w:fldChar w:fldCharType="begin"/>
      </w:r>
      <w:r>
        <w:instrText xml:space="preserve"> XE "Triggered events - higher-layer:server - connectionless RPC:context handle generation"</w:instrText>
      </w:r>
      <w:r>
        <w:fldChar w:fldCharType="end"/>
      </w:r>
      <w:r>
        <w:fldChar w:fldCharType="begin"/>
      </w:r>
      <w:r>
        <w:instrText xml:space="preserve"> XE "Higher-layer triggered events:server - connectionless RPC:context handle generation"</w:instrText>
      </w:r>
      <w:r>
        <w:fldChar w:fldCharType="end"/>
      </w:r>
      <w:r>
        <w:fldChar w:fldCharType="begin"/>
      </w:r>
      <w:r>
        <w:instrText xml:space="preserve"> XE "Server - connectionless RPC:higher-layer triggered events:context handle generation"</w:instrText>
      </w:r>
      <w:r>
        <w:fldChar w:fldCharType="end"/>
      </w:r>
    </w:p>
    <w:p w:rsidR="000F2369" w:rsidRDefault="00D06027">
      <w:r>
        <w:t xml:space="preserve">If a server stub needs to create a context handle and the activity of the call has a NULL </w:t>
      </w:r>
      <w:r>
        <w:rPr>
          <w:b/>
        </w:rPr>
        <w:t>CAS UUID</w:t>
      </w:r>
      <w:r>
        <w:t xml:space="preserve">, the server SHOULD generate a conv_who_are_you2 conversation callback to determine the correct </w:t>
      </w:r>
      <w:r>
        <w:rPr>
          <w:b/>
        </w:rPr>
        <w:t>CAS UUID</w:t>
      </w:r>
      <w:r>
        <w:t xml:space="preserve">. If the conversation callback fails, the stub SHOULD raise an exception with the status code of the conversation callback. The </w:t>
      </w:r>
      <w:r>
        <w:rPr>
          <w:b/>
        </w:rPr>
        <w:t>CAS UUID</w:t>
      </w:r>
      <w:r>
        <w:t xml:space="preserve"> is used to find the CAS in the </w:t>
      </w:r>
      <w:r>
        <w:rPr>
          <w:b/>
        </w:rPr>
        <w:t>Table of Client Address Spaces</w:t>
      </w:r>
      <w:r>
        <w:t xml:space="preserve">. The context handle is added to the </w:t>
      </w:r>
      <w:r>
        <w:rPr>
          <w:b/>
        </w:rPr>
        <w:t>CAS Context Handle List</w:t>
      </w:r>
      <w:r>
        <w:t xml:space="preserve"> for the CAS.</w:t>
      </w:r>
    </w:p>
    <w:p w:rsidR="000F2369" w:rsidRDefault="00D06027">
      <w:pPr>
        <w:pStyle w:val="Heading4"/>
      </w:pPr>
      <w:bookmarkStart w:id="750" w:name="section_73e85b6afdbe46d69a6ad72cc91fce3f"/>
      <w:bookmarkStart w:id="751" w:name="_Toc423366113"/>
      <w:r>
        <w:t>Message Processing Events and Sequencing Rules</w:t>
      </w:r>
      <w:bookmarkEnd w:id="750"/>
      <w:bookmarkEnd w:id="751"/>
      <w:r>
        <w:fldChar w:fldCharType="begin"/>
      </w:r>
      <w:r>
        <w:instrText xml:space="preserve"> XE "Sequencing rules:server - connectionless RPC"</w:instrText>
      </w:r>
      <w:r>
        <w:fldChar w:fldCharType="end"/>
      </w:r>
      <w:r>
        <w:fldChar w:fldCharType="begin"/>
      </w:r>
      <w:r>
        <w:instrText xml:space="preserve"> XE "Server - connectionless RPC:sequencing rules"</w:instrText>
      </w:r>
      <w:r>
        <w:fldChar w:fldCharType="end"/>
      </w:r>
      <w:r>
        <w:fldChar w:fldCharType="begin"/>
      </w:r>
      <w:r>
        <w:instrText xml:space="preserve"> XE "Message processing:server - connectionless RPC"</w:instrText>
      </w:r>
      <w:r>
        <w:fldChar w:fldCharType="end"/>
      </w:r>
      <w:r>
        <w:fldChar w:fldCharType="begin"/>
      </w:r>
      <w:r>
        <w:instrText xml:space="preserve"> XE "Server - connectionless RPC:message processing"</w:instrText>
      </w:r>
      <w:r>
        <w:fldChar w:fldCharType="end"/>
      </w:r>
    </w:p>
    <w:p w:rsidR="000F2369" w:rsidRDefault="00D06027">
      <w:r>
        <w:t xml:space="preserve">The packet semantics are as specified in </w:t>
      </w:r>
      <w:hyperlink r:id="rId402">
        <w:r>
          <w:rPr>
            <w:rStyle w:val="Hyperlink"/>
          </w:rPr>
          <w:t>[C706]</w:t>
        </w:r>
      </w:hyperlink>
      <w:r>
        <w:t xml:space="preserve"> section 6 and [C706] section 12.</w:t>
      </w:r>
    </w:p>
    <w:p w:rsidR="000F2369" w:rsidRDefault="00D06027">
      <w:pPr>
        <w:pStyle w:val="Heading5"/>
      </w:pPr>
      <w:bookmarkStart w:id="752" w:name="section_9232c65258d14bb9b33bd7f8d6918cea"/>
      <w:bookmarkStart w:id="753" w:name="_Toc423366114"/>
      <w:r>
        <w:t>Failure Semantics</w:t>
      </w:r>
      <w:bookmarkEnd w:id="752"/>
      <w:bookmarkEnd w:id="753"/>
    </w:p>
    <w:p w:rsidR="000F2369" w:rsidRDefault="00D06027">
      <w:r>
        <w:t xml:space="preserve">If, during the processing of a method call on the server, the server encounters an error, it SHOULD send back to the client a fault PDU (as specified in </w:t>
      </w:r>
      <w:hyperlink r:id="rId403">
        <w:r>
          <w:rPr>
            <w:rStyle w:val="Hyperlink"/>
          </w:rPr>
          <w:t>[C706]</w:t>
        </w:r>
      </w:hyperlink>
      <w:r>
        <w:t xml:space="preserve"> section 12.5.3.5) where the status field of the fault PDU is set to a descriptive status code. If an authorization policy (as specified in section </w:t>
      </w:r>
      <w:hyperlink w:anchor="Section_85f623c0c5d545a881daea7803ec3099" w:history="1">
        <w:r>
          <w:rPr>
            <w:rStyle w:val="Hyperlink"/>
          </w:rPr>
          <w:t>3.1.1.1.3</w:t>
        </w:r>
      </w:hyperlink>
      <w:r>
        <w:t xml:space="preserve">), restricting the access to the server is deployed, and server MUST set the status field to 0x00000005 in the fault PDU being sent back to the client. If the server is unable to send a fault PDU, as specified here, it MUST ignore further packets with the same activity ID and sequence number. </w:t>
      </w:r>
    </w:p>
    <w:p w:rsidR="000F2369" w:rsidRDefault="00D06027">
      <w:r>
        <w:t>Servers can send any status code in the status field of a fault PDU except the following status codes, which a server MUST NOT send to the client. These status codes have special significance, and their presence in the status field may be flagged as a protocol error by the client.</w:t>
      </w:r>
    </w:p>
    <w:tbl>
      <w:tblPr>
        <w:tblStyle w:val="Table-ShadedHeader"/>
        <w:tblW w:w="0" w:type="auto"/>
        <w:tblLook w:val="04A0" w:firstRow="1" w:lastRow="0" w:firstColumn="1" w:lastColumn="0" w:noHBand="0" w:noVBand="1"/>
      </w:tblPr>
      <w:tblGrid>
        <w:gridCol w:w="4912"/>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Status codes that MUST NOT be sent by RPC servers</w:t>
            </w:r>
          </w:p>
        </w:tc>
      </w:tr>
      <w:tr w:rsidR="000F2369" w:rsidTr="000F2369">
        <w:tc>
          <w:tcPr>
            <w:tcW w:w="0" w:type="auto"/>
          </w:tcPr>
          <w:p w:rsidR="000F2369" w:rsidRDefault="00D06027">
            <w:pPr>
              <w:pStyle w:val="TableBodyText"/>
            </w:pPr>
            <w:r>
              <w:t>ERROR_SUCCESS (0x00000000)</w:t>
            </w:r>
          </w:p>
        </w:tc>
      </w:tr>
      <w:tr w:rsidR="000F2369" w:rsidTr="000F2369">
        <w:tc>
          <w:tcPr>
            <w:tcW w:w="0" w:type="auto"/>
          </w:tcPr>
          <w:p w:rsidR="000F2369" w:rsidRDefault="00D06027">
            <w:pPr>
              <w:pStyle w:val="TableBodyText"/>
            </w:pPr>
            <w:r>
              <w:t>STATUS_GUARD_PAGE_VIOLATION (0x80000001)</w:t>
            </w:r>
          </w:p>
        </w:tc>
      </w:tr>
      <w:tr w:rsidR="000F2369" w:rsidTr="000F2369">
        <w:tc>
          <w:tcPr>
            <w:tcW w:w="0" w:type="auto"/>
          </w:tcPr>
          <w:p w:rsidR="000F2369" w:rsidRDefault="00D06027">
            <w:pPr>
              <w:pStyle w:val="TableBodyText"/>
            </w:pPr>
            <w:r>
              <w:t>STATUS_DATATYPE_MISALIGNMENT (0x80000002)</w:t>
            </w:r>
          </w:p>
        </w:tc>
      </w:tr>
      <w:tr w:rsidR="000F2369" w:rsidTr="000F2369">
        <w:tc>
          <w:tcPr>
            <w:tcW w:w="0" w:type="auto"/>
          </w:tcPr>
          <w:p w:rsidR="000F2369" w:rsidRDefault="00D06027">
            <w:pPr>
              <w:pStyle w:val="TableBodyText"/>
            </w:pPr>
            <w:r>
              <w:t>STATUS_BREAKPOINT (0x80000003)</w:t>
            </w:r>
          </w:p>
        </w:tc>
      </w:tr>
      <w:tr w:rsidR="000F2369" w:rsidTr="000F2369">
        <w:tc>
          <w:tcPr>
            <w:tcW w:w="0" w:type="auto"/>
          </w:tcPr>
          <w:p w:rsidR="000F2369" w:rsidRDefault="00D06027">
            <w:pPr>
              <w:pStyle w:val="TableBodyText"/>
            </w:pPr>
            <w:r>
              <w:t>STATUS_ACCESS_VIOLATION (0xC0000005)</w:t>
            </w:r>
          </w:p>
        </w:tc>
      </w:tr>
      <w:tr w:rsidR="000F2369" w:rsidTr="000F2369">
        <w:tc>
          <w:tcPr>
            <w:tcW w:w="0" w:type="auto"/>
          </w:tcPr>
          <w:p w:rsidR="000F2369" w:rsidRDefault="00D06027">
            <w:pPr>
              <w:pStyle w:val="TableBodyText"/>
            </w:pPr>
            <w:r>
              <w:t>STATUS_IN_PAGE_ERROR (0xC0000006)</w:t>
            </w:r>
          </w:p>
        </w:tc>
      </w:tr>
      <w:tr w:rsidR="000F2369" w:rsidTr="000F2369">
        <w:tc>
          <w:tcPr>
            <w:tcW w:w="0" w:type="auto"/>
          </w:tcPr>
          <w:p w:rsidR="000F2369" w:rsidRDefault="00D06027">
            <w:pPr>
              <w:pStyle w:val="TableBodyText"/>
            </w:pPr>
            <w:r>
              <w:t>STATUS_ILLEGAL_INSTRUCTION (0xC000001D)</w:t>
            </w:r>
          </w:p>
        </w:tc>
      </w:tr>
      <w:tr w:rsidR="000F2369" w:rsidTr="000F2369">
        <w:tc>
          <w:tcPr>
            <w:tcW w:w="0" w:type="auto"/>
          </w:tcPr>
          <w:p w:rsidR="000F2369" w:rsidRDefault="00D06027">
            <w:pPr>
              <w:pStyle w:val="TableBodyText"/>
            </w:pPr>
            <w:r>
              <w:t>STATUS_PRIVILEGED_INSTRUCTION (0xC0000096)</w:t>
            </w:r>
          </w:p>
        </w:tc>
      </w:tr>
      <w:tr w:rsidR="000F2369" w:rsidTr="000F2369">
        <w:tc>
          <w:tcPr>
            <w:tcW w:w="0" w:type="auto"/>
          </w:tcPr>
          <w:p w:rsidR="000F2369" w:rsidRDefault="00D06027">
            <w:pPr>
              <w:pStyle w:val="TableBodyText"/>
            </w:pPr>
            <w:r>
              <w:t>STATUS_INSTRUCTION_MISALIGNMENT (0xC00000AA)</w:t>
            </w:r>
          </w:p>
        </w:tc>
      </w:tr>
      <w:tr w:rsidR="000F2369" w:rsidTr="000F2369">
        <w:tc>
          <w:tcPr>
            <w:tcW w:w="0" w:type="auto"/>
          </w:tcPr>
          <w:p w:rsidR="000F2369" w:rsidRDefault="00D06027">
            <w:pPr>
              <w:pStyle w:val="TableBodyText"/>
            </w:pPr>
            <w:r>
              <w:t>STATUS_STACK_OVERFLOW (0xC00000FD)</w:t>
            </w:r>
          </w:p>
        </w:tc>
      </w:tr>
      <w:tr w:rsidR="000F2369" w:rsidTr="000F2369">
        <w:tc>
          <w:tcPr>
            <w:tcW w:w="0" w:type="auto"/>
          </w:tcPr>
          <w:p w:rsidR="000F2369" w:rsidRDefault="00D06027">
            <w:pPr>
              <w:pStyle w:val="TableBodyText"/>
            </w:pPr>
            <w:r>
              <w:t>STATUS_POSSIBLE_DEADLOCK (0xC0000194)</w:t>
            </w:r>
          </w:p>
        </w:tc>
      </w:tr>
      <w:tr w:rsidR="000F2369" w:rsidTr="000F2369">
        <w:tc>
          <w:tcPr>
            <w:tcW w:w="0" w:type="auto"/>
          </w:tcPr>
          <w:p w:rsidR="000F2369" w:rsidRDefault="00D06027">
            <w:pPr>
              <w:pStyle w:val="TableBodyText"/>
            </w:pPr>
            <w:r>
              <w:t>STATUS_HANDLE_NOT_CLOSABLE (0xC0000235)</w:t>
            </w:r>
          </w:p>
        </w:tc>
      </w:tr>
      <w:tr w:rsidR="000F2369" w:rsidTr="000F2369">
        <w:tc>
          <w:tcPr>
            <w:tcW w:w="0" w:type="auto"/>
          </w:tcPr>
          <w:p w:rsidR="000F2369" w:rsidRDefault="00D06027">
            <w:pPr>
              <w:pStyle w:val="TableBodyText"/>
            </w:pPr>
            <w:r>
              <w:t>STATUS_STACK_BUFFER_OVERRUN (0xC0000409)</w:t>
            </w:r>
          </w:p>
        </w:tc>
      </w:tr>
      <w:tr w:rsidR="000F2369" w:rsidTr="000F2369">
        <w:tc>
          <w:tcPr>
            <w:tcW w:w="0" w:type="auto"/>
          </w:tcPr>
          <w:p w:rsidR="000F2369" w:rsidRDefault="00D06027">
            <w:pPr>
              <w:pStyle w:val="TableBodyText"/>
            </w:pPr>
            <w:r>
              <w:t>STATUS_ASSERTION_FAILURE (0xC0000420)</w:t>
            </w:r>
          </w:p>
        </w:tc>
      </w:tr>
    </w:tbl>
    <w:p w:rsidR="000F2369" w:rsidRDefault="000F2369"/>
    <w:p w:rsidR="000F2369" w:rsidRDefault="00D06027">
      <w:pPr>
        <w:pStyle w:val="Heading5"/>
      </w:pPr>
      <w:bookmarkStart w:id="754" w:name="section_32f0c0e7a399430181054f3b7f31caeb"/>
      <w:bookmarkStart w:id="755" w:name="_Toc423366115"/>
      <w:r>
        <w:t>Sequencing in Case of Errors</w:t>
      </w:r>
      <w:bookmarkEnd w:id="754"/>
      <w:bookmarkEnd w:id="755"/>
    </w:p>
    <w:p w:rsidR="000F2369" w:rsidRDefault="00D06027">
      <w:r>
        <w:t xml:space="preserve">If a fragmented request with multiple PDUs includes a PDU with an error, implementations of these extensions SHOULD return a fault PDU as soon as they have processed the PDU with the error. They SHOULD NOT wait to receive all PDUs of a fragmented request before sending the fault PDU. </w:t>
      </w:r>
    </w:p>
    <w:p w:rsidR="000F2369" w:rsidRDefault="00D06027">
      <w:pPr>
        <w:pStyle w:val="Heading5"/>
      </w:pPr>
      <w:bookmarkStart w:id="756" w:name="section_cef9d684f09f4533a54c9255079d3e1d"/>
      <w:bookmarkStart w:id="757" w:name="_Toc423366116"/>
      <w:r>
        <w:t>Packet Processing</w:t>
      </w:r>
      <w:bookmarkEnd w:id="756"/>
      <w:bookmarkEnd w:id="757"/>
    </w:p>
    <w:p w:rsidR="000F2369" w:rsidRDefault="00D06027">
      <w:r>
        <w:t xml:space="preserve">Received packets MUST have a valid RPC header, and the packet type MUST be one of the following: </w:t>
      </w:r>
      <w:hyperlink w:anchor="Section_f9a13e59b81d4471850d187a1601c7d9" w:history="1">
        <w:r>
          <w:rPr>
            <w:rStyle w:val="Hyperlink"/>
          </w:rPr>
          <w:t>REQUEST</w:t>
        </w:r>
      </w:hyperlink>
      <w:r>
        <w:t xml:space="preserve">, </w:t>
      </w:r>
      <w:hyperlink w:anchor="Section_e74053693fbc427bb8797ba68c56bead" w:history="1">
        <w:r>
          <w:rPr>
            <w:rStyle w:val="Hyperlink"/>
          </w:rPr>
          <w:t>PING</w:t>
        </w:r>
      </w:hyperlink>
      <w:r>
        <w:t xml:space="preserve">, </w:t>
      </w:r>
      <w:hyperlink w:anchor="Section_5c6bd1dcaa6645f39b76cbd5770a11aa" w:history="1">
        <w:r>
          <w:rPr>
            <w:rStyle w:val="Hyperlink"/>
          </w:rPr>
          <w:t>FACK</w:t>
        </w:r>
      </w:hyperlink>
      <w:r>
        <w:t xml:space="preserve">, </w:t>
      </w:r>
      <w:hyperlink w:anchor="Section_0da26739764743e7a68c0ef04f41ee7b" w:history="1">
        <w:r>
          <w:rPr>
            <w:rStyle w:val="Hyperlink"/>
          </w:rPr>
          <w:t>QUIT</w:t>
        </w:r>
      </w:hyperlink>
      <w:r>
        <w:t xml:space="preserve">, or </w:t>
      </w:r>
      <w:hyperlink w:anchor="Section_5af0cd07ab44466e9ee0f32f661e30a9" w:history="1">
        <w:r>
          <w:rPr>
            <w:rStyle w:val="Hyperlink"/>
          </w:rPr>
          <w:t>ACK</w:t>
        </w:r>
      </w:hyperlink>
      <w:r>
        <w:t xml:space="preserve">. Other packet types MUST be discarded. </w:t>
      </w:r>
    </w:p>
    <w:p w:rsidR="000F2369" w:rsidRDefault="00D06027">
      <w:r>
        <w:t xml:space="preserve">If the PDU's activity ID matches an existing activity on the server, but the PDU's </w:t>
      </w:r>
      <w:r>
        <w:rPr>
          <w:b/>
        </w:rPr>
        <w:t>dc_rpc_cl_pkt_hdr_t.auth_proto</w:t>
      </w:r>
      <w:r>
        <w:t xml:space="preserve"> or </w:t>
      </w:r>
      <w:r>
        <w:rPr>
          <w:b/>
        </w:rPr>
        <w:t>sec_trailer_cl.auth_level</w:t>
      </w:r>
      <w:r>
        <w:t xml:space="preserve"> fields do not match those in the activity, the server SHOULD ignore the packet.</w:t>
      </w:r>
      <w:bookmarkStart w:id="758" w:name="Appendix_A_Target_91"/>
      <w:r>
        <w:fldChar w:fldCharType="begin"/>
      </w:r>
      <w:r>
        <w:instrText xml:space="preserve"> HYPERLINK \l "Appendix_A_91" \h </w:instrText>
      </w:r>
      <w:r>
        <w:fldChar w:fldCharType="separate"/>
      </w:r>
      <w:r>
        <w:rPr>
          <w:rStyle w:val="Hyperlink"/>
        </w:rPr>
        <w:t>&lt;91&gt;</w:t>
      </w:r>
      <w:r>
        <w:rPr>
          <w:rStyle w:val="Hyperlink"/>
        </w:rPr>
        <w:fldChar w:fldCharType="end"/>
      </w:r>
      <w:bookmarkEnd w:id="758"/>
    </w:p>
    <w:p w:rsidR="000F2369" w:rsidRDefault="00D06027">
      <w:r>
        <w:t>Handling of specific packet types follows.</w:t>
      </w:r>
    </w:p>
    <w:p w:rsidR="000F2369" w:rsidRDefault="00D06027">
      <w:pPr>
        <w:pStyle w:val="Heading5"/>
      </w:pPr>
      <w:bookmarkStart w:id="759" w:name="section_0692c2f9aa2d4eae86eccaaa19377d79"/>
      <w:bookmarkStart w:id="760" w:name="_Toc423366117"/>
      <w:r>
        <w:t>REQUEST</w:t>
      </w:r>
      <w:bookmarkEnd w:id="759"/>
      <w:bookmarkEnd w:id="760"/>
    </w:p>
    <w:p w:rsidR="000F2369" w:rsidRDefault="00D06027">
      <w:r>
        <w:t>When a packet of type REQUEST is received, the server MUST execute the following steps:</w:t>
      </w:r>
    </w:p>
    <w:p w:rsidR="000F2369" w:rsidRDefault="00D06027">
      <w:pPr>
        <w:pStyle w:val="ListParagraph"/>
        <w:numPr>
          <w:ilvl w:val="0"/>
          <w:numId w:val="89"/>
        </w:numPr>
      </w:pPr>
      <w:r>
        <w:t>Set a 32-bit integer N to the sequence number in the packet header.</w:t>
      </w:r>
    </w:p>
    <w:p w:rsidR="000F2369" w:rsidRDefault="00D06027">
      <w:pPr>
        <w:pStyle w:val="ListParagraph"/>
        <w:numPr>
          <w:ilvl w:val="0"/>
          <w:numId w:val="89"/>
        </w:numPr>
      </w:pPr>
      <w:r>
        <w:t xml:space="preserve">Using the activity ID in the message header, find the activity in the </w:t>
      </w:r>
      <w:r>
        <w:rPr>
          <w:b/>
        </w:rPr>
        <w:t>Table of Activity IDs</w:t>
      </w:r>
      <w:r>
        <w:t xml:space="preserve">. If the activity is found in the </w:t>
      </w:r>
      <w:r>
        <w:rPr>
          <w:b/>
        </w:rPr>
        <w:t>Table of Activity IDs</w:t>
      </w:r>
      <w:r>
        <w:t>, then process the packet according to the following rules:</w:t>
      </w:r>
    </w:p>
    <w:p w:rsidR="000F2369" w:rsidRDefault="00D06027">
      <w:pPr>
        <w:pStyle w:val="ListParagraph"/>
        <w:numPr>
          <w:ilvl w:val="1"/>
          <w:numId w:val="90"/>
        </w:numPr>
      </w:pPr>
      <w:r>
        <w:t xml:space="preserve">If N is less than the </w:t>
      </w:r>
      <w:r>
        <w:rPr>
          <w:b/>
        </w:rPr>
        <w:t>activity ID</w:t>
      </w:r>
      <w:r>
        <w:t xml:space="preserve"> element's lowest-allowed-sequence number, the server MUST discard the packet.</w:t>
      </w:r>
      <w:bookmarkStart w:id="761" w:name="Appendix_A_Target_92"/>
      <w:r>
        <w:fldChar w:fldCharType="begin"/>
      </w:r>
      <w:r>
        <w:instrText xml:space="preserve"> HYPERLINK \l "Appendix_A_92" \h </w:instrText>
      </w:r>
      <w:r>
        <w:fldChar w:fldCharType="separate"/>
      </w:r>
      <w:r>
        <w:rPr>
          <w:rStyle w:val="Hyperlink"/>
        </w:rPr>
        <w:t>&lt;92&gt;</w:t>
      </w:r>
      <w:r>
        <w:rPr>
          <w:rStyle w:val="Hyperlink"/>
        </w:rPr>
        <w:fldChar w:fldCharType="end"/>
      </w:r>
      <w:bookmarkEnd w:id="761"/>
    </w:p>
    <w:p w:rsidR="000F2369" w:rsidRDefault="00D06027">
      <w:pPr>
        <w:pStyle w:val="ListParagraph"/>
        <w:numPr>
          <w:ilvl w:val="1"/>
          <w:numId w:val="90"/>
        </w:numPr>
      </w:pPr>
      <w:r>
        <w:t xml:space="preserve">If N is greater than or equal to the </w:t>
      </w:r>
      <w:r>
        <w:rPr>
          <w:b/>
        </w:rPr>
        <w:t>activity ID</w:t>
      </w:r>
      <w:r>
        <w:t xml:space="preserve"> element's lowest-allowed-sequence and N is less than the </w:t>
      </w:r>
      <w:r>
        <w:rPr>
          <w:b/>
        </w:rPr>
        <w:t>activity ID</w:t>
      </w:r>
      <w:r>
        <w:t xml:space="preserve"> element's lowest-unused-sequence, the server MUST search for an existing call object with </w:t>
      </w:r>
      <w:r>
        <w:rPr>
          <w:b/>
        </w:rPr>
        <w:t>Sequence Number</w:t>
      </w:r>
      <w:r>
        <w:t xml:space="preserve"> equal to N in the </w:t>
      </w:r>
      <w:r>
        <w:rPr>
          <w:b/>
        </w:rPr>
        <w:t>Table of Active Calls per Activity</w:t>
      </w:r>
      <w:r>
        <w:t>. If no call was found, the server MUST discard the message.</w:t>
      </w:r>
    </w:p>
    <w:p w:rsidR="000F2369" w:rsidRDefault="00D06027">
      <w:pPr>
        <w:pStyle w:val="ListParagraph"/>
        <w:numPr>
          <w:ilvl w:val="1"/>
          <w:numId w:val="90"/>
        </w:numPr>
      </w:pPr>
      <w:r>
        <w:t xml:space="preserve">If N is greater than or equal to the </w:t>
      </w:r>
      <w:r>
        <w:rPr>
          <w:b/>
        </w:rPr>
        <w:t>activity ID</w:t>
      </w:r>
      <w:r>
        <w:t xml:space="preserve"> element's lowest-unused-sequence, the server MUST create a new </w:t>
      </w:r>
      <w:r>
        <w:rPr>
          <w:b/>
        </w:rPr>
        <w:t>call</w:t>
      </w:r>
      <w:r>
        <w:t xml:space="preserve"> object with </w:t>
      </w:r>
      <w:r>
        <w:rPr>
          <w:b/>
        </w:rPr>
        <w:t>Sequence Number</w:t>
      </w:r>
      <w:r>
        <w:t xml:space="preserve"> equal to N and add it to the </w:t>
      </w:r>
      <w:r>
        <w:rPr>
          <w:b/>
        </w:rPr>
        <w:t>Table of Active Calls per Activity</w:t>
      </w:r>
      <w:r>
        <w:t xml:space="preserve"> for the activity. The server MUST set the </w:t>
      </w:r>
      <w:r>
        <w:rPr>
          <w:b/>
        </w:rPr>
        <w:t>activity ID</w:t>
      </w:r>
      <w:r>
        <w:t xml:space="preserve"> element's lowest-unused-sequence to N+1. If the packet's PF2_UNRELATED flag is false, the server MUST discard all call objects with lesser sequence from the </w:t>
      </w:r>
      <w:r>
        <w:rPr>
          <w:b/>
        </w:rPr>
        <w:t>Table of Active Calls per Activity</w:t>
      </w:r>
      <w:r>
        <w:t xml:space="preserve"> for the activity and set the </w:t>
      </w:r>
      <w:r>
        <w:rPr>
          <w:b/>
        </w:rPr>
        <w:t>activity ID</w:t>
      </w:r>
      <w:r>
        <w:t xml:space="preserve"> element's lowest-allowed-sequence to N. The server MUST set the new call's </w:t>
      </w:r>
      <w:r>
        <w:rPr>
          <w:b/>
        </w:rPr>
        <w:t>Call State</w:t>
      </w:r>
      <w:r>
        <w:t xml:space="preserve"> to STATE_INIT.</w:t>
      </w:r>
    </w:p>
    <w:p w:rsidR="000F2369" w:rsidRDefault="00D06027">
      <w:pPr>
        <w:pStyle w:val="ListParagraph"/>
        <w:numPr>
          <w:ilvl w:val="0"/>
          <w:numId w:val="89"/>
        </w:numPr>
      </w:pPr>
      <w:r>
        <w:t xml:space="preserve">If the </w:t>
      </w:r>
      <w:r>
        <w:rPr>
          <w:b/>
        </w:rPr>
        <w:t>activity ID</w:t>
      </w:r>
      <w:r>
        <w:t xml:space="preserve"> is not found in the </w:t>
      </w:r>
      <w:r>
        <w:rPr>
          <w:b/>
        </w:rPr>
        <w:t>Table of Activity IDs</w:t>
      </w:r>
      <w:r>
        <w:t xml:space="preserve">, create a new entry in the </w:t>
      </w:r>
      <w:r>
        <w:rPr>
          <w:b/>
        </w:rPr>
        <w:t>Table of Activity IDs</w:t>
      </w:r>
      <w:r>
        <w:t xml:space="preserve"> and perform the following actions on the new entry:</w:t>
      </w:r>
    </w:p>
    <w:p w:rsidR="000F2369" w:rsidRDefault="00D06027">
      <w:pPr>
        <w:pStyle w:val="ListParagraph"/>
        <w:numPr>
          <w:ilvl w:val="1"/>
          <w:numId w:val="90"/>
        </w:numPr>
      </w:pPr>
      <w:r>
        <w:t>Set the lowest-allowed-sequence counter to N.</w:t>
      </w:r>
    </w:p>
    <w:p w:rsidR="000F2369" w:rsidRDefault="00D06027">
      <w:pPr>
        <w:pStyle w:val="ListParagraph"/>
        <w:numPr>
          <w:ilvl w:val="1"/>
          <w:numId w:val="90"/>
        </w:numPr>
      </w:pPr>
      <w:r>
        <w:t>Set the lowest-unused-sequence counter to N.</w:t>
      </w:r>
    </w:p>
    <w:p w:rsidR="000F2369" w:rsidRDefault="00D06027">
      <w:pPr>
        <w:pStyle w:val="ListParagraph"/>
        <w:numPr>
          <w:ilvl w:val="1"/>
          <w:numId w:val="90"/>
        </w:numPr>
      </w:pPr>
      <w:r>
        <w:t>Initialize the CAS UUID to NULL.</w:t>
      </w:r>
    </w:p>
    <w:p w:rsidR="000F2369" w:rsidRDefault="00D06027">
      <w:pPr>
        <w:pStyle w:val="ListParagraph"/>
        <w:numPr>
          <w:ilvl w:val="1"/>
          <w:numId w:val="90"/>
        </w:numPr>
      </w:pPr>
      <w:r>
        <w:t xml:space="preserve">Set the </w:t>
      </w:r>
      <w:r>
        <w:rPr>
          <w:b/>
        </w:rPr>
        <w:t>Last Use Timestamp</w:t>
      </w:r>
      <w:r>
        <w:t xml:space="preserve"> to the current machine time.</w:t>
      </w:r>
    </w:p>
    <w:p w:rsidR="000F2369" w:rsidRDefault="00D06027">
      <w:pPr>
        <w:pStyle w:val="ListParagraph"/>
        <w:numPr>
          <w:ilvl w:val="1"/>
          <w:numId w:val="90"/>
        </w:numPr>
      </w:pPr>
      <w:r>
        <w:t xml:space="preserve">Create a new </w:t>
      </w:r>
      <w:r>
        <w:rPr>
          <w:b/>
        </w:rPr>
        <w:t>call</w:t>
      </w:r>
      <w:r>
        <w:t xml:space="preserve"> object with </w:t>
      </w:r>
      <w:r>
        <w:rPr>
          <w:b/>
        </w:rPr>
        <w:t>Sequence Number</w:t>
      </w:r>
      <w:r>
        <w:t xml:space="preserve"> equal to N and add it to the </w:t>
      </w:r>
      <w:r>
        <w:rPr>
          <w:b/>
        </w:rPr>
        <w:t>Table of Active Calls per Activity</w:t>
      </w:r>
      <w:r>
        <w:t xml:space="preserve"> for the activity. The server MUST set the </w:t>
      </w:r>
      <w:r>
        <w:rPr>
          <w:b/>
        </w:rPr>
        <w:t>activity ID</w:t>
      </w:r>
      <w:r>
        <w:t xml:space="preserve"> element's lowest-unused-sequence to N+1. If the packet's PF2_UNRELATED flag is set, the server MUST set the </w:t>
      </w:r>
      <w:r>
        <w:rPr>
          <w:b/>
        </w:rPr>
        <w:t>activity ID</w:t>
      </w:r>
      <w:r>
        <w:t xml:space="preserve"> element's lowest-allowed-sequence to N. The server MUST set the new </w:t>
      </w:r>
      <w:r>
        <w:rPr>
          <w:b/>
        </w:rPr>
        <w:t>Call State</w:t>
      </w:r>
      <w:r>
        <w:t xml:space="preserve"> to STATE_INIT.</w:t>
      </w:r>
    </w:p>
    <w:p w:rsidR="000F2369" w:rsidRDefault="00D06027">
      <w:pPr>
        <w:pStyle w:val="ListParagraph"/>
        <w:numPr>
          <w:ilvl w:val="0"/>
          <w:numId w:val="89"/>
        </w:numPr>
      </w:pPr>
      <w:r>
        <w:t xml:space="preserve">If the message was not discarded, the server MUST process the message according to the current state of the call object kept in </w:t>
      </w:r>
      <w:r>
        <w:rPr>
          <w:b/>
        </w:rPr>
        <w:t>Call State</w:t>
      </w:r>
      <w:r>
        <w:t xml:space="preserve">, as described in sections </w:t>
      </w:r>
      <w:hyperlink w:anchor="Section_b1b8ed67cc724e7fbbc93793ca54c5a2" w:history="1">
        <w:r>
          <w:rPr>
            <w:rStyle w:val="Hyperlink"/>
          </w:rPr>
          <w:t>3.2.3.5.4.1</w:t>
        </w:r>
      </w:hyperlink>
      <w:r>
        <w:t xml:space="preserve"> through </w:t>
      </w:r>
      <w:hyperlink w:anchor="Section_db87ef6f6a534f3f88bb939752f8b0f3" w:history="1">
        <w:r>
          <w:rPr>
            <w:rStyle w:val="Hyperlink"/>
          </w:rPr>
          <w:t>3.2.3.5.4.4</w:t>
        </w:r>
      </w:hyperlink>
      <w:r>
        <w:t>.</w:t>
      </w:r>
    </w:p>
    <w:p w:rsidR="000F2369" w:rsidRDefault="00D06027">
      <w:pPr>
        <w:pStyle w:val="Heading6"/>
      </w:pPr>
      <w:bookmarkStart w:id="762" w:name="section_b1b8ed67cc724e7fbbc93793ca54c5a2"/>
      <w:bookmarkStart w:id="763" w:name="_Toc423366118"/>
      <w:r>
        <w:t>STATE_INIT</w:t>
      </w:r>
      <w:bookmarkEnd w:id="762"/>
      <w:bookmarkEnd w:id="763"/>
    </w:p>
    <w:p w:rsidR="000F2369" w:rsidRDefault="00D06027">
      <w:r>
        <w:t xml:space="preserve">The server MUST clear the </w:t>
      </w:r>
      <w:r>
        <w:rPr>
          <w:b/>
        </w:rPr>
        <w:t>Sent Fragment List</w:t>
      </w:r>
      <w:r>
        <w:t xml:space="preserve"> and </w:t>
      </w:r>
      <w:r>
        <w:rPr>
          <w:b/>
        </w:rPr>
        <w:t>Received Fragment List</w:t>
      </w:r>
      <w:r>
        <w:t xml:space="preserve"> and reset the </w:t>
      </w:r>
      <w:r>
        <w:rPr>
          <w:b/>
        </w:rPr>
        <w:t>Receive Fragment Base</w:t>
      </w:r>
      <w:r>
        <w:t xml:space="preserve"> to zero. The server MUST set the </w:t>
      </w:r>
      <w:r>
        <w:rPr>
          <w:b/>
        </w:rPr>
        <w:t>Call State</w:t>
      </w:r>
      <w:r>
        <w:t xml:space="preserve"> to STATE_RECEIVE_FRAGS and continue with processing for that state.</w:t>
      </w:r>
    </w:p>
    <w:p w:rsidR="000F2369" w:rsidRDefault="00D06027">
      <w:pPr>
        <w:pStyle w:val="Heading6"/>
      </w:pPr>
      <w:bookmarkStart w:id="764" w:name="section_9684ccb2f8fa4f54b35853e09037a934"/>
      <w:bookmarkStart w:id="765" w:name="_Toc423366119"/>
      <w:r>
        <w:t>STATE_RECEIVE_FRAGS</w:t>
      </w:r>
      <w:bookmarkEnd w:id="764"/>
      <w:bookmarkEnd w:id="765"/>
    </w:p>
    <w:p w:rsidR="000F2369" w:rsidRDefault="00D06027">
      <w:r>
        <w:t>The server MUST take the following actions for every fragment received:</w:t>
      </w:r>
    </w:p>
    <w:p w:rsidR="000F2369" w:rsidRDefault="00D06027">
      <w:pPr>
        <w:pStyle w:val="ListParagraph"/>
        <w:numPr>
          <w:ilvl w:val="0"/>
          <w:numId w:val="91"/>
        </w:numPr>
      </w:pPr>
      <w:r>
        <w:t xml:space="preserve">If the packet is undersized (less than the size of the Connectionless PDU header as defined in </w:t>
      </w:r>
      <w:hyperlink r:id="rId404">
        <w:r>
          <w:rPr>
            <w:rStyle w:val="Hyperlink"/>
          </w:rPr>
          <w:t>[C706]</w:t>
        </w:r>
      </w:hyperlink>
      <w:r>
        <w:t xml:space="preserve"> section 12.5.1), the server MUST drop it. No further processing is required.</w:t>
      </w:r>
    </w:p>
    <w:p w:rsidR="000F2369" w:rsidRDefault="00D06027">
      <w:pPr>
        <w:pStyle w:val="ListParagraph"/>
        <w:numPr>
          <w:ilvl w:val="0"/>
          <w:numId w:val="91"/>
        </w:numPr>
      </w:pPr>
      <w:r>
        <w:t xml:space="preserve">If the packet is oversized, the server MUST drop it and send a FACK-with-body PDU indicating to the client the current limit of the server buffer (implementation specific) using the </w:t>
      </w:r>
      <w:r>
        <w:rPr>
          <w:b/>
        </w:rPr>
        <w:t>window_size</w:t>
      </w:r>
      <w:r>
        <w:t xml:space="preserve"> field of the FACK PDU body as described in section 12.5.3.4 of [C706]. No further processing is required.</w:t>
      </w:r>
    </w:p>
    <w:p w:rsidR="000F2369" w:rsidRDefault="00D06027">
      <w:pPr>
        <w:pStyle w:val="ListParagraph"/>
        <w:numPr>
          <w:ilvl w:val="0"/>
          <w:numId w:val="91"/>
        </w:numPr>
      </w:pPr>
      <w:r>
        <w:t xml:space="preserve">Update the </w:t>
      </w:r>
      <w:r>
        <w:rPr>
          <w:b/>
        </w:rPr>
        <w:t>Received Fragment List</w:t>
      </w:r>
      <w:r>
        <w:t xml:space="preserve">. </w:t>
      </w:r>
    </w:p>
    <w:p w:rsidR="000F2369" w:rsidRDefault="00D06027">
      <w:pPr>
        <w:pStyle w:val="ListParagraph"/>
        <w:numPr>
          <w:ilvl w:val="0"/>
          <w:numId w:val="91"/>
        </w:numPr>
      </w:pPr>
      <w:r>
        <w:t xml:space="preserve">Update the </w:t>
      </w:r>
      <w:r>
        <w:rPr>
          <w:b/>
        </w:rPr>
        <w:t>Last Fragment Received Timestamp</w:t>
      </w:r>
      <w:r>
        <w:t xml:space="preserve"> of the call.</w:t>
      </w:r>
    </w:p>
    <w:p w:rsidR="000F2369" w:rsidRDefault="00D06027">
      <w:pPr>
        <w:pStyle w:val="ListParagraph"/>
        <w:numPr>
          <w:ilvl w:val="0"/>
          <w:numId w:val="91"/>
        </w:numPr>
      </w:pPr>
      <w:r>
        <w:t xml:space="preserve">If a Callback State is false, check whether a conversation callback is required. If the call is not secure, is non-idempotent, and has an unknown </w:t>
      </w:r>
      <w:r>
        <w:rPr>
          <w:b/>
        </w:rPr>
        <w:t>CAS UUID</w:t>
      </w:r>
      <w:r>
        <w:t xml:space="preserve"> (determined by searching the </w:t>
      </w:r>
      <w:r>
        <w:rPr>
          <w:b/>
        </w:rPr>
        <w:t>Table of Client Address Spaces</w:t>
      </w:r>
      <w:r>
        <w:t xml:space="preserve">), begin a </w:t>
      </w:r>
      <w:r>
        <w:rPr>
          <w:b/>
        </w:rPr>
        <w:t>conv_who_are_you2</w:t>
      </w:r>
      <w:r>
        <w:t xml:space="preserve">. When the callback completes, set the </w:t>
      </w:r>
      <w:r>
        <w:rPr>
          <w:b/>
        </w:rPr>
        <w:t>Table of Activity IDs</w:t>
      </w:r>
      <w:r>
        <w:t xml:space="preserve"> entry </w:t>
      </w:r>
      <w:r>
        <w:rPr>
          <w:b/>
        </w:rPr>
        <w:t>CAS UUID</w:t>
      </w:r>
      <w:r>
        <w:t xml:space="preserve"> to the value returned by the client. If the </w:t>
      </w:r>
      <w:r>
        <w:rPr>
          <w:b/>
        </w:rPr>
        <w:t>CAS UUID</w:t>
      </w:r>
      <w:r>
        <w:t xml:space="preserve"> is not represented in the </w:t>
      </w:r>
      <w:r>
        <w:rPr>
          <w:b/>
        </w:rPr>
        <w:t>Table of Client Address Spaces</w:t>
      </w:r>
      <w:r>
        <w:t xml:space="preserve">, create a new entry in the </w:t>
      </w:r>
      <w:r>
        <w:rPr>
          <w:b/>
        </w:rPr>
        <w:t>Table of Client Address Spaces</w:t>
      </w:r>
      <w:r>
        <w:t xml:space="preserve"> and set the new entry's </w:t>
      </w:r>
      <w:r>
        <w:rPr>
          <w:b/>
        </w:rPr>
        <w:t>CAS Context Handle List</w:t>
      </w:r>
      <w:r>
        <w:t xml:space="preserve"> to NULL</w:t>
      </w:r>
    </w:p>
    <w:p w:rsidR="000F2369" w:rsidRDefault="00D06027">
      <w:pPr>
        <w:pStyle w:val="ListParagraph"/>
        <w:numPr>
          <w:ilvl w:val="0"/>
          <w:numId w:val="91"/>
        </w:numPr>
      </w:pPr>
      <w:r>
        <w:t xml:space="preserve">If the call is secure and the server does not have a security context in the activity's </w:t>
      </w:r>
      <w:r>
        <w:rPr>
          <w:b/>
        </w:rPr>
        <w:t>Table of Security Contexts</w:t>
      </w:r>
      <w:r>
        <w:t xml:space="preserve"> that matches the key_vers_num in the packet's security trailer, begin a </w:t>
      </w:r>
      <w:r>
        <w:rPr>
          <w:b/>
        </w:rPr>
        <w:t>conv_who_are_you_auth</w:t>
      </w:r>
      <w:r>
        <w:t xml:space="preserve"> and set Callback State to true. See section </w:t>
      </w:r>
      <w:hyperlink w:anchor="Section_2ffe75ab9d7d400c9161095c17af356c" w:history="1">
        <w:r>
          <w:rPr>
            <w:rStyle w:val="Hyperlink"/>
          </w:rPr>
          <w:t>3.2.1.4.1</w:t>
        </w:r>
      </w:hyperlink>
      <w:r>
        <w:t xml:space="preserve"> for more information on how the callback generates a security context. If the server has no credentials matching the packet's </w:t>
      </w:r>
      <w:r>
        <w:rPr>
          <w:b/>
        </w:rPr>
        <w:t>auth_proto</w:t>
      </w:r>
      <w:r>
        <w:t xml:space="preserve"> field, fail the conversation callback with status 0x000006D3. </w:t>
      </w:r>
    </w:p>
    <w:p w:rsidR="000F2369" w:rsidRDefault="00D06027">
      <w:pPr>
        <w:pStyle w:val="ListParagraph"/>
        <w:numPr>
          <w:ilvl w:val="1"/>
          <w:numId w:val="92"/>
        </w:numPr>
      </w:pPr>
      <w:r>
        <w:t xml:space="preserve">If the conversation callback fails, send a </w:t>
      </w:r>
      <w:hyperlink w:anchor="Section_0a3bbfc4c33b4adc95360040bc565a42" w:history="1">
        <w:r>
          <w:rPr>
            <w:rStyle w:val="Hyperlink"/>
          </w:rPr>
          <w:t>REJECT</w:t>
        </w:r>
      </w:hyperlink>
      <w:r>
        <w:t xml:space="preserve"> to the client, change the call state to STATE_COMPLETE, remove the call from the </w:t>
      </w:r>
      <w:r>
        <w:rPr>
          <w:b/>
        </w:rPr>
        <w:t>Table of Active Calls per Activity</w:t>
      </w:r>
      <w:r>
        <w:t xml:space="preserve">, and update the </w:t>
      </w:r>
      <w:r>
        <w:rPr>
          <w:b/>
        </w:rPr>
        <w:t>Lowest-Allowed-Sequence Counter</w:t>
      </w:r>
      <w:r>
        <w:t xml:space="preserve"> of the activity. End Processing.</w:t>
      </w:r>
    </w:p>
    <w:p w:rsidR="000F2369" w:rsidRDefault="00D06027">
      <w:pPr>
        <w:pStyle w:val="ListParagraph"/>
        <w:numPr>
          <w:ilvl w:val="1"/>
          <w:numId w:val="92"/>
        </w:numPr>
      </w:pPr>
      <w:r>
        <w:t xml:space="preserve">If the conversation callback (for the purpose of establishing a security context) succeeds, add the resulting </w:t>
      </w:r>
      <w:r>
        <w:rPr>
          <w:b/>
        </w:rPr>
        <w:t>Security Context Handle</w:t>
      </w:r>
      <w:r>
        <w:t xml:space="preserve"> to the activity's </w:t>
      </w:r>
      <w:r>
        <w:rPr>
          <w:b/>
        </w:rPr>
        <w:t>Table of Security Contexts</w:t>
      </w:r>
      <w:r>
        <w:t>.</w:t>
      </w:r>
    </w:p>
    <w:p w:rsidR="000F2369" w:rsidRDefault="00D06027">
      <w:pPr>
        <w:pStyle w:val="ListParagraph"/>
        <w:numPr>
          <w:ilvl w:val="0"/>
          <w:numId w:val="91"/>
        </w:numPr>
      </w:pPr>
      <w:r>
        <w:t>Send a FACK PDU with a body (as specified in [C706] section 12.5.3.4) and version field value set to 1, to the client.</w:t>
      </w:r>
    </w:p>
    <w:p w:rsidR="000F2369" w:rsidRDefault="00D06027">
      <w:pPr>
        <w:pStyle w:val="ListParagraph"/>
        <w:numPr>
          <w:ilvl w:val="0"/>
          <w:numId w:val="91"/>
        </w:numPr>
      </w:pPr>
      <w:r>
        <w:t xml:space="preserve">Update the </w:t>
      </w:r>
      <w:r>
        <w:rPr>
          <w:b/>
        </w:rPr>
        <w:t>Last Use Timestamp</w:t>
      </w:r>
      <w:r>
        <w:t xml:space="preserve"> value in the </w:t>
      </w:r>
      <w:r>
        <w:rPr>
          <w:b/>
        </w:rPr>
        <w:t>Table of Activity IDs</w:t>
      </w:r>
      <w:r>
        <w:t xml:space="preserve"> activity entry.</w:t>
      </w:r>
    </w:p>
    <w:p w:rsidR="000F2369" w:rsidRDefault="00D06027">
      <w:pPr>
        <w:pStyle w:val="ListParagraph"/>
        <w:numPr>
          <w:ilvl w:val="0"/>
          <w:numId w:val="91"/>
        </w:numPr>
      </w:pPr>
      <w:r>
        <w:t xml:space="preserve">If all receive fragments are present in the </w:t>
      </w:r>
      <w:r>
        <w:rPr>
          <w:b/>
        </w:rPr>
        <w:t>Received Fragment List</w:t>
      </w:r>
      <w:r>
        <w:t xml:space="preserve">, or if the call uses DCE pipes, and the server has received all the [in] arguments that are not marked with the </w:t>
      </w:r>
      <w:hyperlink r:id="rId405">
        <w:r>
          <w:rPr>
            <w:rStyle w:val="Hyperlink"/>
          </w:rPr>
          <w:t>[PIPE]</w:t>
        </w:r>
      </w:hyperlink>
      <w:r>
        <w:t xml:space="preserve"> attribute in the IDL file, set </w:t>
      </w:r>
      <w:r>
        <w:rPr>
          <w:b/>
        </w:rPr>
        <w:t>Call State</w:t>
      </w:r>
      <w:r>
        <w:t xml:space="preserve"> to STATE_WORKING and dispatch to the application stub. For information about how the [in] arguments that are marked with the [PIPE] attribute in the IDL file are received in an application stub through the pull procedure, refer to [C706] section 5.1.4.</w:t>
      </w:r>
    </w:p>
    <w:p w:rsidR="000F2369" w:rsidRDefault="00D06027">
      <w:pPr>
        <w:pStyle w:val="ListParagraph"/>
        <w:numPr>
          <w:ilvl w:val="0"/>
          <w:numId w:val="91"/>
        </w:numPr>
      </w:pPr>
      <w:r>
        <w:t xml:space="preserve">If the received packet has the PF2_UNRELATED flag set, set </w:t>
      </w:r>
      <w:r>
        <w:rPr>
          <w:b/>
        </w:rPr>
        <w:t>Overlapped</w:t>
      </w:r>
      <w:r>
        <w:t xml:space="preserve"> in the server call to TRUE, otherwise, set it to FALSE. </w:t>
      </w:r>
    </w:p>
    <w:p w:rsidR="000F2369" w:rsidRDefault="00D06027">
      <w:pPr>
        <w:pStyle w:val="Heading6"/>
      </w:pPr>
      <w:bookmarkStart w:id="766" w:name="section_6ef4b65bf5db4a59b993df5992efa2c8"/>
      <w:bookmarkStart w:id="767" w:name="_Toc423366120"/>
      <w:r>
        <w:t>STATE_WORKING</w:t>
      </w:r>
      <w:bookmarkEnd w:id="766"/>
      <w:bookmarkEnd w:id="767"/>
    </w:p>
    <w:p w:rsidR="000F2369" w:rsidRDefault="00D06027">
      <w:r>
        <w:t xml:space="preserve">If all request fragments are received, the server MUST reply with a </w:t>
      </w:r>
      <w:hyperlink w:anchor="Section_015152f379244ebc99aa67b9ee81844b" w:history="1">
        <w:r>
          <w:rPr>
            <w:rStyle w:val="Hyperlink"/>
          </w:rPr>
          <w:t>WORKING</w:t>
        </w:r>
      </w:hyperlink>
      <w:r>
        <w:t xml:space="preserve"> packet. No further processing is required.</w:t>
      </w:r>
    </w:p>
    <w:p w:rsidR="000F2369" w:rsidRDefault="00D06027">
      <w:r>
        <w:t>When a call is dispatched:</w:t>
      </w:r>
    </w:p>
    <w:p w:rsidR="000F2369" w:rsidRDefault="00D06027">
      <w:pPr>
        <w:pStyle w:val="ListParagraph"/>
        <w:numPr>
          <w:ilvl w:val="0"/>
          <w:numId w:val="93"/>
        </w:numPr>
      </w:pPr>
      <w:r>
        <w:t xml:space="preserve">If the call is secure, ask the security provider to verify or decrypt the received packets, as appropriate, follow the processing information specified in section </w:t>
      </w:r>
      <w:hyperlink w:anchor="Section_6b733b953fd94ad5ba4f28e548db1c24" w:history="1">
        <w:r>
          <w:rPr>
            <w:rStyle w:val="Hyperlink"/>
          </w:rPr>
          <w:t>3.2.1.4.1.1</w:t>
        </w:r>
      </w:hyperlink>
      <w:r>
        <w:t xml:space="preserve">. If an error occurs, send a </w:t>
      </w:r>
      <w:hyperlink w:anchor="Section_0a3bbfc4c33b4adc95360040bc565a42" w:history="1">
        <w:r>
          <w:rPr>
            <w:rStyle w:val="Hyperlink"/>
          </w:rPr>
          <w:t>REJECT</w:t>
        </w:r>
      </w:hyperlink>
      <w:r>
        <w:t xml:space="preserve"> to the client, change the call state to STATE_COMPLETE, remove the call from the activity, and update the lowest-allowed-sequence of the activity. The call is finished.</w:t>
      </w:r>
    </w:p>
    <w:p w:rsidR="000F2369" w:rsidRDefault="00D06027">
      <w:pPr>
        <w:pStyle w:val="ListParagraph"/>
        <w:numPr>
          <w:ilvl w:val="0"/>
          <w:numId w:val="93"/>
        </w:numPr>
      </w:pPr>
      <w:r>
        <w:t xml:space="preserve">Dispatch to the application stub. </w:t>
      </w:r>
    </w:p>
    <w:p w:rsidR="000F2369" w:rsidRDefault="00D06027">
      <w:pPr>
        <w:pStyle w:val="ListParagraph"/>
        <w:numPr>
          <w:ilvl w:val="0"/>
          <w:numId w:val="93"/>
        </w:numPr>
      </w:pPr>
      <w:r>
        <w:t xml:space="preserve">After the application stub completes successfully, check whether a later call sequence has already been dispatched on this activity. If so, and </w:t>
      </w:r>
      <w:r>
        <w:rPr>
          <w:b/>
        </w:rPr>
        <w:t>Overlapped</w:t>
      </w:r>
      <w:r>
        <w:t xml:space="preserve"> in the server call is false, skip further processing of this sequence.</w:t>
      </w:r>
    </w:p>
    <w:p w:rsidR="000F2369" w:rsidRDefault="00D06027">
      <w:pPr>
        <w:pStyle w:val="ListParagraph"/>
        <w:numPr>
          <w:ilvl w:val="0"/>
          <w:numId w:val="93"/>
        </w:numPr>
      </w:pPr>
      <w:r>
        <w:t xml:space="preserve">If the [maybe] flag (as defined in </w:t>
      </w:r>
      <w:hyperlink r:id="rId406">
        <w:r>
          <w:rPr>
            <w:rStyle w:val="Hyperlink"/>
          </w:rPr>
          <w:t>[C706]</w:t>
        </w:r>
      </w:hyperlink>
      <w:r>
        <w:t xml:space="preserve"> sections 12.5.2 and 12.5.3.9) is set, no reply is needed. Change the </w:t>
      </w:r>
      <w:r>
        <w:rPr>
          <w:b/>
        </w:rPr>
        <w:t>Call State</w:t>
      </w:r>
      <w:r>
        <w:t xml:space="preserve"> to STATE_COMPLETE, remove the call from the activity, and update the lowest-allowed-sequence of the activity. The call is finished.</w:t>
      </w:r>
    </w:p>
    <w:p w:rsidR="000F2369" w:rsidRDefault="00D06027">
      <w:pPr>
        <w:pStyle w:val="ListParagraph"/>
        <w:numPr>
          <w:ilvl w:val="0"/>
          <w:numId w:val="93"/>
        </w:numPr>
      </w:pPr>
      <w:r>
        <w:t xml:space="preserve">Set the </w:t>
      </w:r>
      <w:r>
        <w:rPr>
          <w:b/>
        </w:rPr>
        <w:t>Call State</w:t>
      </w:r>
      <w:r>
        <w:t xml:space="preserve"> to STATE_SEND_FRAGS, and send one or more response fragments to the client.</w:t>
      </w:r>
    </w:p>
    <w:p w:rsidR="000F2369" w:rsidRDefault="00D06027">
      <w:pPr>
        <w:pStyle w:val="Heading6"/>
      </w:pPr>
      <w:bookmarkStart w:id="768" w:name="section_db87ef6f6a534f3f88bb939752f8b0f3"/>
      <w:bookmarkStart w:id="769" w:name="_Toc423366121"/>
      <w:r>
        <w:t>STATE_SEND_FRAGS</w:t>
      </w:r>
      <w:bookmarkEnd w:id="768"/>
      <w:bookmarkEnd w:id="769"/>
    </w:p>
    <w:p w:rsidR="000F2369" w:rsidRDefault="00D06027">
      <w:r>
        <w:t xml:space="preserve">The server MUST send a burst of </w:t>
      </w:r>
      <w:hyperlink w:anchor="Section_c29d63ae60bf4e4caa12cc05db6211e7" w:history="1">
        <w:r>
          <w:rPr>
            <w:rStyle w:val="Hyperlink"/>
          </w:rPr>
          <w:t>RESPONSE</w:t>
        </w:r>
      </w:hyperlink>
      <w:r>
        <w:t xml:space="preserve"> fragments and update the Sent Fragment List. The sliding window algorithm for RESPONSE fragments is implementation-specific. For more information, see section </w:t>
      </w:r>
      <w:hyperlink w:anchor="Section_e83cdd26cc114bbebdbca6cd503f080a" w:history="1">
        <w:r>
          <w:rPr>
            <w:rStyle w:val="Hyperlink"/>
          </w:rPr>
          <w:t>3.2.1.1.1</w:t>
        </w:r>
      </w:hyperlink>
      <w:r>
        <w:t>.</w:t>
      </w:r>
    </w:p>
    <w:p w:rsidR="000F2369" w:rsidRDefault="00D06027">
      <w:r>
        <w:t xml:space="preserve">The </w:t>
      </w:r>
      <w:r>
        <w:rPr>
          <w:b/>
        </w:rPr>
        <w:t>Call State</w:t>
      </w:r>
      <w:r>
        <w:t xml:space="preserve"> changes to </w:t>
      </w:r>
      <w:r>
        <w:rPr>
          <w:b/>
        </w:rPr>
        <w:t>STATE_COMPLETE</w:t>
      </w:r>
      <w:r>
        <w:t xml:space="preserve"> (see section </w:t>
      </w:r>
      <w:hyperlink w:anchor="Section_284fcbdd89364472b8f70354d365acbd" w:history="1">
        <w:r>
          <w:rPr>
            <w:rStyle w:val="Hyperlink"/>
          </w:rPr>
          <w:t>3.2.2.1.10</w:t>
        </w:r>
      </w:hyperlink>
      <w:r>
        <w:t>) in one of the following conditions:</w:t>
      </w:r>
    </w:p>
    <w:p w:rsidR="000F2369" w:rsidRDefault="00D06027">
      <w:pPr>
        <w:pStyle w:val="ListParagraph"/>
        <w:numPr>
          <w:ilvl w:val="0"/>
          <w:numId w:val="94"/>
        </w:numPr>
      </w:pPr>
      <w:r>
        <w:t>If a request is received with the PF2_UNRELATED flag cleared and a sequence number greater than the activity's previous call.</w:t>
      </w:r>
    </w:p>
    <w:p w:rsidR="000F2369" w:rsidRDefault="00D06027">
      <w:pPr>
        <w:pStyle w:val="ListParagraph"/>
        <w:numPr>
          <w:ilvl w:val="0"/>
          <w:numId w:val="94"/>
        </w:numPr>
      </w:pPr>
      <w:r>
        <w:t>If the response fragments are acknowledged by the client, with respect to the packet's Header.Flags.Nofack flag, as specified in section 3.2.2.5.3.</w:t>
      </w:r>
    </w:p>
    <w:p w:rsidR="000F2369" w:rsidRDefault="00D06027">
      <w:pPr>
        <w:pStyle w:val="Heading5"/>
      </w:pPr>
      <w:bookmarkStart w:id="770" w:name="section_7225051b05f641aa88578514f65924e9"/>
      <w:bookmarkStart w:id="771" w:name="_Toc423366122"/>
      <w:r>
        <w:t>PING</w:t>
      </w:r>
      <w:bookmarkEnd w:id="770"/>
      <w:bookmarkEnd w:id="771"/>
    </w:p>
    <w:p w:rsidR="000F2369" w:rsidRDefault="00D06027">
      <w:r>
        <w:t xml:space="preserve">If the packet sequence is higher than all of the activity's active calls, the server MUST reply with a </w:t>
      </w:r>
      <w:hyperlink w:anchor="Section_c818318ab2494343b53cb4804782cb0c" w:history="1">
        <w:r>
          <w:rPr>
            <w:rStyle w:val="Hyperlink"/>
          </w:rPr>
          <w:t>NOCALL</w:t>
        </w:r>
      </w:hyperlink>
      <w:r>
        <w:t xml:space="preserve"> without body data. Otherwise, if the activity contains no active call for the packet sequence, discard the packet. </w:t>
      </w:r>
    </w:p>
    <w:p w:rsidR="000F2369" w:rsidRDefault="00D06027">
      <w:r>
        <w:t>Otherwise, the packet matches an active call. Because client packets may be duplicated and reordered in transit, the server MAY ignore the packet using implementation-specific criteria in order to avoid redundant responses.</w:t>
      </w:r>
      <w:bookmarkStart w:id="772" w:name="Appendix_A_Target_93"/>
      <w:r>
        <w:fldChar w:fldCharType="begin"/>
      </w:r>
      <w:r>
        <w:instrText xml:space="preserve"> HYPERLINK \l "Appendix_A_93" \h </w:instrText>
      </w:r>
      <w:r>
        <w:fldChar w:fldCharType="separate"/>
      </w:r>
      <w:r>
        <w:rPr>
          <w:rStyle w:val="Hyperlink"/>
        </w:rPr>
        <w:t>&lt;93&gt;</w:t>
      </w:r>
      <w:r>
        <w:rPr>
          <w:rStyle w:val="Hyperlink"/>
        </w:rPr>
        <w:fldChar w:fldCharType="end"/>
      </w:r>
      <w:bookmarkEnd w:id="772"/>
      <w:r>
        <w:t xml:space="preserve"> If not, the server MUST check the </w:t>
      </w:r>
      <w:r>
        <w:rPr>
          <w:b/>
        </w:rPr>
        <w:t>Call State</w:t>
      </w:r>
      <w:r>
        <w:t>, as specified in the sections that follow.</w:t>
      </w:r>
    </w:p>
    <w:p w:rsidR="000F2369" w:rsidRDefault="00D06027">
      <w:pPr>
        <w:pStyle w:val="Heading6"/>
      </w:pPr>
      <w:bookmarkStart w:id="773" w:name="section_ab31e28358a9498a9835259457e2d320"/>
      <w:bookmarkStart w:id="774" w:name="_Toc423366123"/>
      <w:r>
        <w:t>STATE_INIT</w:t>
      </w:r>
      <w:bookmarkEnd w:id="773"/>
      <w:bookmarkEnd w:id="774"/>
    </w:p>
    <w:p w:rsidR="000F2369" w:rsidRDefault="00D06027">
      <w:r>
        <w:t xml:space="preserve">The server MUST reply with </w:t>
      </w:r>
      <w:r>
        <w:rPr>
          <w:b/>
        </w:rPr>
        <w:t>NOCALL-with-body</w:t>
      </w:r>
      <w:r>
        <w:t>.</w:t>
      </w:r>
    </w:p>
    <w:p w:rsidR="000F2369" w:rsidRDefault="00D06027">
      <w:pPr>
        <w:pStyle w:val="Heading6"/>
      </w:pPr>
      <w:bookmarkStart w:id="775" w:name="section_ec6ef9e85e7b489092f51588293fa9e0"/>
      <w:bookmarkStart w:id="776" w:name="_Toc423366124"/>
      <w:r>
        <w:t>STATE_RECEIVE_FRAGS</w:t>
      </w:r>
      <w:bookmarkEnd w:id="775"/>
      <w:bookmarkEnd w:id="776"/>
    </w:p>
    <w:p w:rsidR="000F2369" w:rsidRDefault="00D06027">
      <w:r>
        <w:t xml:space="preserve">If all request fragments for the call have been received and the state is in transition to STATE_WORKING, the server MUST reply with </w:t>
      </w:r>
      <w:hyperlink w:anchor="Section_015152f379244ebc99aa67b9ee81844b" w:history="1">
        <w:r>
          <w:rPr>
            <w:rStyle w:val="Hyperlink"/>
          </w:rPr>
          <w:t>WORKING</w:t>
        </w:r>
      </w:hyperlink>
      <w:r>
        <w:t xml:space="preserve">. Otherwise, the server MUST reply with </w:t>
      </w:r>
      <w:r>
        <w:rPr>
          <w:b/>
        </w:rPr>
        <w:t>FACK-with-body</w:t>
      </w:r>
      <w:r>
        <w:t>.</w:t>
      </w:r>
    </w:p>
    <w:p w:rsidR="000F2369" w:rsidRDefault="00D06027">
      <w:pPr>
        <w:pStyle w:val="Heading6"/>
      </w:pPr>
      <w:bookmarkStart w:id="777" w:name="section_0a563f9cdb004da0aeab774b5043dced"/>
      <w:bookmarkStart w:id="778" w:name="_Toc423366125"/>
      <w:r>
        <w:t>STATE_WORKING</w:t>
      </w:r>
      <w:bookmarkEnd w:id="777"/>
      <w:bookmarkEnd w:id="778"/>
    </w:p>
    <w:p w:rsidR="000F2369" w:rsidRDefault="00D06027">
      <w:r>
        <w:t xml:space="preserve">The server MUST reply with </w:t>
      </w:r>
      <w:hyperlink w:anchor="Section_015152f379244ebc99aa67b9ee81844b" w:history="1">
        <w:r>
          <w:rPr>
            <w:rStyle w:val="Hyperlink"/>
          </w:rPr>
          <w:t>WORKING</w:t>
        </w:r>
      </w:hyperlink>
      <w:r>
        <w:t>.</w:t>
      </w:r>
    </w:p>
    <w:p w:rsidR="000F2369" w:rsidRDefault="00D06027">
      <w:pPr>
        <w:pStyle w:val="Heading6"/>
      </w:pPr>
      <w:bookmarkStart w:id="779" w:name="section_e1a24f93d566484393cf82b2f278a2e4"/>
      <w:bookmarkStart w:id="780" w:name="_Toc423366126"/>
      <w:r>
        <w:t>STATE_SEND_FRAGS</w:t>
      </w:r>
      <w:bookmarkEnd w:id="779"/>
      <w:bookmarkEnd w:id="780"/>
    </w:p>
    <w:p w:rsidR="000F2369" w:rsidRDefault="00D06027">
      <w:r>
        <w:t xml:space="preserve">The server MUST send a burst of </w:t>
      </w:r>
      <w:hyperlink w:anchor="Section_c29d63ae60bf4e4caa12cc05db6211e7" w:history="1">
        <w:r>
          <w:rPr>
            <w:rStyle w:val="Hyperlink"/>
          </w:rPr>
          <w:t>RESPONSE</w:t>
        </w:r>
      </w:hyperlink>
      <w:r>
        <w:t xml:space="preserve"> fragments.</w:t>
      </w:r>
    </w:p>
    <w:p w:rsidR="000F2369" w:rsidRDefault="00D06027">
      <w:pPr>
        <w:pStyle w:val="Heading5"/>
      </w:pPr>
      <w:bookmarkStart w:id="781" w:name="section_f2f6ea97496f4947b184fcac85527a3a"/>
      <w:bookmarkStart w:id="782" w:name="_Toc423366127"/>
      <w:r>
        <w:t>FACK</w:t>
      </w:r>
      <w:bookmarkEnd w:id="781"/>
      <w:bookmarkEnd w:id="782"/>
    </w:p>
    <w:p w:rsidR="000F2369" w:rsidRDefault="00D06027">
      <w:r>
        <w:t xml:space="preserve">If the </w:t>
      </w:r>
      <w:r>
        <w:rPr>
          <w:b/>
        </w:rPr>
        <w:t>Call State</w:t>
      </w:r>
      <w:r>
        <w:t xml:space="preserve"> is not </w:t>
      </w:r>
      <w:hyperlink w:anchor="Section_e1a24f93d566484393cf82b2f278a2e4" w:history="1">
        <w:r>
          <w:rPr>
            <w:rStyle w:val="Hyperlink"/>
          </w:rPr>
          <w:t>STATE_SEND_FRAGS</w:t>
        </w:r>
      </w:hyperlink>
      <w:r>
        <w:t xml:space="preserve">, discard the packet. Otherwise, update the </w:t>
      </w:r>
      <w:r>
        <w:rPr>
          <w:b/>
        </w:rPr>
        <w:t>Sent Fragment List</w:t>
      </w:r>
      <w:r>
        <w:t xml:space="preserve"> and send a burst of </w:t>
      </w:r>
      <w:hyperlink w:anchor="Section_c29d63ae60bf4e4caa12cc05db6211e7" w:history="1">
        <w:r>
          <w:rPr>
            <w:rStyle w:val="Hyperlink"/>
          </w:rPr>
          <w:t>RESPONSE</w:t>
        </w:r>
      </w:hyperlink>
      <w:r>
        <w:t xml:space="preserve"> fragments.</w:t>
      </w:r>
    </w:p>
    <w:p w:rsidR="000F2369" w:rsidRDefault="00D06027">
      <w:pPr>
        <w:pStyle w:val="Heading5"/>
      </w:pPr>
      <w:bookmarkStart w:id="783" w:name="section_741ee040934248c8bef88bc747e90034"/>
      <w:bookmarkStart w:id="784" w:name="_Toc423366128"/>
      <w:r>
        <w:t>QUIT</w:t>
      </w:r>
      <w:bookmarkEnd w:id="783"/>
      <w:bookmarkEnd w:id="784"/>
    </w:p>
    <w:p w:rsidR="000F2369" w:rsidRDefault="00D06027">
      <w:r>
        <w:t xml:space="preserve">If the packet's event ID is greater than the call's </w:t>
      </w:r>
      <w:r>
        <w:rPr>
          <w:b/>
        </w:rPr>
        <w:t>CANCEL_EVENT_ID</w:t>
      </w:r>
      <w:r>
        <w:t xml:space="preserve"> field, set the call's </w:t>
      </w:r>
      <w:r>
        <w:rPr>
          <w:b/>
        </w:rPr>
        <w:t>CANCEL_EVENT_ID</w:t>
      </w:r>
      <w:r>
        <w:t xml:space="preserve"> to the packet's event ID, remove the call from the </w:t>
      </w:r>
      <w:r>
        <w:rPr>
          <w:b/>
        </w:rPr>
        <w:t>Table of Active Calls per Activity</w:t>
      </w:r>
      <w:r>
        <w:t xml:space="preserve"> and send a </w:t>
      </w:r>
      <w:hyperlink w:anchor="Section_e8160053529c4682b01bbe46e5ce02bf" w:history="1">
        <w:r>
          <w:rPr>
            <w:rStyle w:val="Hyperlink"/>
          </w:rPr>
          <w:t>QUACK</w:t>
        </w:r>
      </w:hyperlink>
      <w:r>
        <w:t>.</w:t>
      </w:r>
    </w:p>
    <w:p w:rsidR="000F2369" w:rsidRDefault="00D06027">
      <w:r>
        <w:t xml:space="preserve">If the packet's event ID is equal to the call's </w:t>
      </w:r>
      <w:r>
        <w:rPr>
          <w:b/>
        </w:rPr>
        <w:t>CANCEL_EVENT_ID</w:t>
      </w:r>
      <w:r>
        <w:t>, reply with a QUACK.</w:t>
      </w:r>
    </w:p>
    <w:p w:rsidR="000F2369" w:rsidRDefault="00D06027">
      <w:r>
        <w:t xml:space="preserve"> If the packet's event ID is less than the call's </w:t>
      </w:r>
      <w:r>
        <w:rPr>
          <w:b/>
        </w:rPr>
        <w:t>CANCEL_EVENT_ID</w:t>
      </w:r>
      <w:r>
        <w:t xml:space="preserve">, discard the packet. </w:t>
      </w:r>
    </w:p>
    <w:p w:rsidR="000F2369" w:rsidRDefault="00D06027">
      <w:pPr>
        <w:pStyle w:val="Heading5"/>
      </w:pPr>
      <w:bookmarkStart w:id="785" w:name="section_01fc8a7d535b463ea374922ce483be44"/>
      <w:bookmarkStart w:id="786" w:name="_Toc423366129"/>
      <w:r>
        <w:t>ACK</w:t>
      </w:r>
      <w:bookmarkEnd w:id="785"/>
      <w:bookmarkEnd w:id="786"/>
    </w:p>
    <w:p w:rsidR="000F2369" w:rsidRDefault="00D06027">
      <w:r>
        <w:t xml:space="preserve">If the </w:t>
      </w:r>
      <w:r>
        <w:rPr>
          <w:b/>
        </w:rPr>
        <w:t>Call State</w:t>
      </w:r>
      <w:r>
        <w:t xml:space="preserve"> is not </w:t>
      </w:r>
      <w:hyperlink w:anchor="Section_e1a24f93d566484393cf82b2f278a2e4" w:history="1">
        <w:r>
          <w:rPr>
            <w:rStyle w:val="Hyperlink"/>
          </w:rPr>
          <w:t>STATE_SEND_FRAGS</w:t>
        </w:r>
      </w:hyperlink>
      <w:r>
        <w:t xml:space="preserve">, discard the packet. Otherwise, change the </w:t>
      </w:r>
      <w:r>
        <w:rPr>
          <w:b/>
        </w:rPr>
        <w:t>Call State</w:t>
      </w:r>
      <w:r>
        <w:t xml:space="preserve"> to </w:t>
      </w:r>
      <w:r>
        <w:rPr>
          <w:b/>
        </w:rPr>
        <w:t>STATE_COMPLETE</w:t>
      </w:r>
      <w:r>
        <w:t xml:space="preserve">, remove the call from the </w:t>
      </w:r>
      <w:r>
        <w:rPr>
          <w:b/>
        </w:rPr>
        <w:t>Table of Active Calls per Activity</w:t>
      </w:r>
      <w:r>
        <w:t>, and update the lowest-allowed-sequence of the activity. The call is finished.</w:t>
      </w:r>
    </w:p>
    <w:p w:rsidR="000F2369" w:rsidRDefault="00D06027">
      <w:pPr>
        <w:pStyle w:val="Heading4"/>
      </w:pPr>
      <w:bookmarkStart w:id="787" w:name="section_d0a0f550ab2c4286a8b1ec375162bf24"/>
      <w:bookmarkStart w:id="788" w:name="_Toc423366130"/>
      <w:r>
        <w:t>Timer Events</w:t>
      </w:r>
      <w:bookmarkEnd w:id="787"/>
      <w:bookmarkEnd w:id="788"/>
      <w:r>
        <w:fldChar w:fldCharType="begin"/>
      </w:r>
      <w:r>
        <w:instrText xml:space="preserve"> XE "Timer events:server - connectionless RPC"</w:instrText>
      </w:r>
      <w:r>
        <w:fldChar w:fldCharType="end"/>
      </w:r>
      <w:r>
        <w:fldChar w:fldCharType="begin"/>
      </w:r>
      <w:r>
        <w:instrText xml:space="preserve"> XE "Server - connectionless RPC:timer events"</w:instrText>
      </w:r>
      <w:r>
        <w:fldChar w:fldCharType="end"/>
      </w:r>
    </w:p>
    <w:p w:rsidR="000F2369" w:rsidRDefault="00D06027">
      <w:r>
        <w:t xml:space="preserve">For more information on timers, see section </w:t>
      </w:r>
      <w:hyperlink w:anchor="Section_e5b047c1ab7b470fb4c4c7f51a6667cd" w:history="1">
        <w:r>
          <w:rPr>
            <w:rStyle w:val="Hyperlink"/>
          </w:rPr>
          <w:t>3.2.3.2</w:t>
        </w:r>
      </w:hyperlink>
      <w:r>
        <w:t>.</w:t>
      </w:r>
    </w:p>
    <w:p w:rsidR="000F2369" w:rsidRDefault="00D06027">
      <w:pPr>
        <w:pStyle w:val="Heading5"/>
      </w:pPr>
      <w:bookmarkStart w:id="789" w:name="section_cb4e13bf336b478b8a70f6f0515111a9"/>
      <w:bookmarkStart w:id="790" w:name="_Toc423366131"/>
      <w:r>
        <w:t>Idle Scavenger Timer Expiry</w:t>
      </w:r>
      <w:bookmarkEnd w:id="789"/>
      <w:bookmarkEnd w:id="790"/>
    </w:p>
    <w:p w:rsidR="000F2369" w:rsidRDefault="00D06027">
      <w:r>
        <w:t xml:space="preserve">When the Idle Scavenger Timer expires, the server MUST scan all activities and remove idle calls and activities. After processing the following rules, the </w:t>
      </w:r>
      <w:r>
        <w:rPr>
          <w:b/>
        </w:rPr>
        <w:t>idle scavenger timer</w:t>
      </w:r>
      <w:r>
        <w:t xml:space="preserve"> is reset to an implementation-specific interval.</w:t>
      </w:r>
      <w:bookmarkStart w:id="791" w:name="Appendix_A_Target_94"/>
      <w:r>
        <w:fldChar w:fldCharType="begin"/>
      </w:r>
      <w:r>
        <w:instrText xml:space="preserve"> HYPERLINK \l "Appendix_A_94" \h </w:instrText>
      </w:r>
      <w:r>
        <w:fldChar w:fldCharType="separate"/>
      </w:r>
      <w:r>
        <w:rPr>
          <w:rStyle w:val="Hyperlink"/>
        </w:rPr>
        <w:t>&lt;94&gt;</w:t>
      </w:r>
      <w:r>
        <w:rPr>
          <w:rStyle w:val="Hyperlink"/>
        </w:rPr>
        <w:fldChar w:fldCharType="end"/>
      </w:r>
      <w:bookmarkEnd w:id="791"/>
    </w:p>
    <w:p w:rsidR="000F2369" w:rsidRDefault="00D06027">
      <w:r>
        <w:t xml:space="preserve">See product behavior note </w:t>
      </w:r>
      <w:bookmarkStart w:id="792" w:name="Appendix_A_Target_95"/>
      <w:r>
        <w:fldChar w:fldCharType="begin"/>
      </w:r>
      <w:r>
        <w:instrText xml:space="preserve"> HYPERLINK \l "Appendix_A_95" \h </w:instrText>
      </w:r>
      <w:r>
        <w:fldChar w:fldCharType="separate"/>
      </w:r>
      <w:r>
        <w:rPr>
          <w:rStyle w:val="Hyperlink"/>
        </w:rPr>
        <w:t>&lt;95&gt;</w:t>
      </w:r>
      <w:r>
        <w:rPr>
          <w:rStyle w:val="Hyperlink"/>
        </w:rPr>
        <w:fldChar w:fldCharType="end"/>
      </w:r>
      <w:bookmarkEnd w:id="792"/>
      <w:r>
        <w:t>for additional information.</w:t>
      </w:r>
    </w:p>
    <w:p w:rsidR="000F2369" w:rsidRDefault="00D06027">
      <w:pPr>
        <w:pStyle w:val="Definition-Field"/>
      </w:pPr>
      <w:r>
        <w:rPr>
          <w:b/>
        </w:rPr>
        <w:t>Idle Call Processing</w:t>
      </w:r>
      <w:r>
        <w:t xml:space="preserve">: For each call in the </w:t>
      </w:r>
      <w:r>
        <w:rPr>
          <w:b/>
        </w:rPr>
        <w:t>Table of Active Calls per Activity</w:t>
      </w:r>
      <w:r>
        <w:t xml:space="preserve">, the server examines the </w:t>
      </w:r>
      <w:r>
        <w:rPr>
          <w:b/>
        </w:rPr>
        <w:t>Last Fragment Received</w:t>
      </w:r>
      <w:r>
        <w:t xml:space="preserve"> timestamp value and compares it with the current time. If the interval is longer than an implementation specific value </w:t>
      </w:r>
      <w:bookmarkStart w:id="793" w:name="Appendix_A_Target_96"/>
      <w:r>
        <w:fldChar w:fldCharType="begin"/>
      </w:r>
      <w:r>
        <w:instrText xml:space="preserve"> HYPERLINK \l "Appendix_A_96" \h </w:instrText>
      </w:r>
      <w:r>
        <w:fldChar w:fldCharType="separate"/>
      </w:r>
      <w:r>
        <w:rPr>
          <w:rStyle w:val="Hyperlink"/>
        </w:rPr>
        <w:t>&lt;96&gt;</w:t>
      </w:r>
      <w:r>
        <w:rPr>
          <w:rStyle w:val="Hyperlink"/>
        </w:rPr>
        <w:fldChar w:fldCharType="end"/>
      </w:r>
      <w:bookmarkEnd w:id="793"/>
      <w:r>
        <w:t xml:space="preserve">, the call is determined to be idle and is removed from the </w:t>
      </w:r>
      <w:r>
        <w:rPr>
          <w:b/>
        </w:rPr>
        <w:t>Table of Active Calls per Activity</w:t>
      </w:r>
      <w:r>
        <w:t>.</w:t>
      </w:r>
    </w:p>
    <w:p w:rsidR="000F2369" w:rsidRDefault="00D06027">
      <w:pPr>
        <w:pStyle w:val="Definition-Field"/>
      </w:pPr>
      <w:r>
        <w:rPr>
          <w:b/>
        </w:rPr>
        <w:t>Idle Activity Processing</w:t>
      </w:r>
      <w:r>
        <w:t xml:space="preserve">: For each activity in the </w:t>
      </w:r>
      <w:r>
        <w:rPr>
          <w:b/>
        </w:rPr>
        <w:t>Table of Activity IDs</w:t>
      </w:r>
      <w:r>
        <w:t xml:space="preserve">, the server examines the activities </w:t>
      </w:r>
      <w:r>
        <w:rPr>
          <w:b/>
        </w:rPr>
        <w:t>Last Use Timestamp</w:t>
      </w:r>
      <w:r>
        <w:t xml:space="preserve"> and compares it with the current time. If the interval is longer than a period of TIMEOUT_IDLE as specified in </w:t>
      </w:r>
      <w:hyperlink r:id="rId407">
        <w:r>
          <w:rPr>
            <w:rStyle w:val="Hyperlink"/>
          </w:rPr>
          <w:t>[C706]</w:t>
        </w:r>
      </w:hyperlink>
      <w:r>
        <w:t xml:space="preserve"> Section 10.2.6, the activity is determined to be idle and is deleted from the </w:t>
      </w:r>
      <w:r>
        <w:rPr>
          <w:b/>
        </w:rPr>
        <w:t>Table of Activity IDs</w:t>
      </w:r>
      <w:r>
        <w:t>.</w:t>
      </w:r>
    </w:p>
    <w:p w:rsidR="000F2369" w:rsidRDefault="00D06027">
      <w:pPr>
        <w:pStyle w:val="Definition-Field2"/>
      </w:pPr>
      <w:r>
        <w:t>When an activity is deleted, the server MUST perform the following:</w:t>
      </w:r>
    </w:p>
    <w:p w:rsidR="000F2369" w:rsidRDefault="00D06027">
      <w:pPr>
        <w:pStyle w:val="ListParagraph"/>
        <w:numPr>
          <w:ilvl w:val="0"/>
          <w:numId w:val="95"/>
        </w:numPr>
        <w:ind w:left="720"/>
      </w:pPr>
      <w:r>
        <w:t xml:space="preserve">Delete all security contexts associated with the activity's </w:t>
      </w:r>
      <w:r>
        <w:rPr>
          <w:b/>
        </w:rPr>
        <w:t>Table of Security Contexts</w:t>
      </w:r>
      <w:r>
        <w:t>.</w:t>
      </w:r>
    </w:p>
    <w:p w:rsidR="000F2369" w:rsidRDefault="00D06027">
      <w:pPr>
        <w:pStyle w:val="ListParagraph"/>
        <w:numPr>
          <w:ilvl w:val="0"/>
          <w:numId w:val="95"/>
        </w:numPr>
        <w:ind w:left="720"/>
      </w:pPr>
      <w:r>
        <w:t xml:space="preserve">Using the activity's CAS UUID, lookup the appropriate CAS in the </w:t>
      </w:r>
      <w:r>
        <w:rPr>
          <w:b/>
        </w:rPr>
        <w:t>Table of Client Address Spaces</w:t>
      </w:r>
      <w:r>
        <w:t xml:space="preserve">, delete the Client Address Space and its </w:t>
      </w:r>
      <w:r>
        <w:rPr>
          <w:b/>
        </w:rPr>
        <w:t>CAS Context Handle List</w:t>
      </w:r>
      <w:r>
        <w:t>.</w:t>
      </w:r>
    </w:p>
    <w:p w:rsidR="000F2369" w:rsidRDefault="00D06027">
      <w:pPr>
        <w:pStyle w:val="Heading4"/>
      </w:pPr>
      <w:bookmarkStart w:id="794" w:name="section_e815e3a182e24f72aabf8cdf39ed4296"/>
      <w:bookmarkStart w:id="795" w:name="_Toc423366132"/>
      <w:r>
        <w:t>Other Local Events</w:t>
      </w:r>
      <w:bookmarkEnd w:id="794"/>
      <w:bookmarkEnd w:id="795"/>
      <w:r>
        <w:fldChar w:fldCharType="begin"/>
      </w:r>
      <w:r>
        <w:instrText xml:space="preserve"> XE "Local events:server - connectionless RPC"</w:instrText>
      </w:r>
      <w:r>
        <w:fldChar w:fldCharType="end"/>
      </w:r>
      <w:r>
        <w:fldChar w:fldCharType="begin"/>
      </w:r>
      <w:r>
        <w:instrText xml:space="preserve"> XE "Server - connectionless RPC:local events"</w:instrText>
      </w:r>
      <w:r>
        <w:fldChar w:fldCharType="end"/>
      </w:r>
    </w:p>
    <w:p w:rsidR="000F2369" w:rsidRDefault="00D06027">
      <w:r>
        <w:t>No local events are specified for implementations of connectionless RPC servers.</w:t>
      </w:r>
    </w:p>
    <w:p w:rsidR="000F2369" w:rsidRDefault="00D06027">
      <w:pPr>
        <w:pStyle w:val="Heading2"/>
      </w:pPr>
      <w:bookmarkStart w:id="796" w:name="section_c6855bd2469741d68a548edbfc0a36a3"/>
      <w:bookmarkStart w:id="797" w:name="_Toc423366133"/>
      <w:r>
        <w:t>Connection-Oriented RPC Protocol Details</w:t>
      </w:r>
      <w:bookmarkEnd w:id="796"/>
      <w:bookmarkEnd w:id="797"/>
    </w:p>
    <w:p w:rsidR="000F2369" w:rsidRDefault="00D06027">
      <w:pPr>
        <w:pStyle w:val="Heading3"/>
      </w:pPr>
      <w:bookmarkStart w:id="798" w:name="section_c3756be74be04caf9facf47d5061cc6f"/>
      <w:bookmarkStart w:id="799" w:name="_Toc423366134"/>
      <w:r>
        <w:t>Common Details</w:t>
      </w:r>
      <w:bookmarkEnd w:id="798"/>
      <w:bookmarkEnd w:id="799"/>
    </w:p>
    <w:p w:rsidR="000F2369" w:rsidRDefault="00D06027">
      <w:r>
        <w:t>This section defines the protocol details that are common between a connection-oriented RPC server and a connection-oriented RPC client.</w:t>
      </w:r>
    </w:p>
    <w:p w:rsidR="000F2369" w:rsidRDefault="00D06027">
      <w:pPr>
        <w:pStyle w:val="Heading4"/>
      </w:pPr>
      <w:bookmarkStart w:id="800" w:name="section_5f9200875c024fdaa47352130d67b1f0"/>
      <w:bookmarkStart w:id="801" w:name="_Toc423366135"/>
      <w:r>
        <w:t>Abstract Data Model</w:t>
      </w:r>
      <w:bookmarkEnd w:id="800"/>
      <w:bookmarkEnd w:id="801"/>
      <w:r>
        <w:fldChar w:fldCharType="begin"/>
      </w:r>
      <w:r>
        <w:instrText xml:space="preserve"> XE "Data model - abstract:client - connection-oriented RPC"</w:instrText>
      </w:r>
      <w:r>
        <w:fldChar w:fldCharType="end"/>
      </w:r>
      <w:r>
        <w:fldChar w:fldCharType="begin"/>
      </w:r>
      <w:r>
        <w:instrText xml:space="preserve"> XE "Data model - abstract:server - connection-oriented RPC"</w:instrText>
      </w:r>
      <w:r>
        <w:fldChar w:fldCharType="end"/>
      </w:r>
      <w:r>
        <w:fldChar w:fldCharType="begin"/>
      </w:r>
      <w:r>
        <w:instrText xml:space="preserve"> XE "Abstract data model:client - connection-oriented RPC"</w:instrText>
      </w:r>
      <w:r>
        <w:fldChar w:fldCharType="end"/>
      </w:r>
      <w:r>
        <w:fldChar w:fldCharType="begin"/>
      </w:r>
      <w:r>
        <w:instrText xml:space="preserve"> XE "Abstract data model:server - connection-oriented RPC"</w:instrText>
      </w:r>
      <w:r>
        <w:fldChar w:fldCharType="end"/>
      </w:r>
      <w:r>
        <w:fldChar w:fldCharType="begin"/>
      </w:r>
      <w:r>
        <w:instrText xml:space="preserve"> XE "Client - connection-oriented RPC:abstract data model"</w:instrText>
      </w:r>
      <w:r>
        <w:fldChar w:fldCharType="end"/>
      </w:r>
      <w:r>
        <w:fldChar w:fldCharType="begin"/>
      </w:r>
      <w:r>
        <w:instrText xml:space="preserve"> XE "Server - connection-oriented RPC:abstract data model"</w:instrText>
      </w:r>
      <w:r>
        <w:fldChar w:fldCharType="end"/>
      </w:r>
    </w:p>
    <w:p w:rsidR="000F2369" w:rsidRDefault="00D06027">
      <w:r>
        <w:t>This section specifies a conceptual model of possible data organization that an implementation maintains to participate in this protocol. The specified organization is provided to facilitate the explanation of how the protocol behaves. This document does not mandate that implementations adhere to this model as long as their external behavior is consistent with that described in this document.</w:t>
      </w:r>
    </w:p>
    <w:p w:rsidR="000F2369" w:rsidRDefault="00D06027">
      <w:pPr>
        <w:pStyle w:val="Heading5"/>
      </w:pPr>
      <w:bookmarkStart w:id="802" w:name="section_f00c447afddd4fd0a164e9d47509d577"/>
      <w:bookmarkStart w:id="803" w:name="_Toc423366136"/>
      <w:r>
        <w:t>Association</w:t>
      </w:r>
      <w:bookmarkEnd w:id="802"/>
      <w:bookmarkEnd w:id="803"/>
    </w:p>
    <w:p w:rsidR="000F2369" w:rsidRDefault="00D06027">
      <w:r>
        <w:rPr>
          <w:b/>
        </w:rPr>
        <w:t>Association</w:t>
      </w:r>
      <w:r>
        <w:t xml:space="preserve">: An </w:t>
      </w:r>
      <w:r>
        <w:rPr>
          <w:b/>
        </w:rPr>
        <w:t>association</w:t>
      </w:r>
      <w:r>
        <w:t xml:space="preserve"> is a set of RPC transport connections between a client process and a server endpoint. On the abstract level, the </w:t>
      </w:r>
      <w:r>
        <w:rPr>
          <w:b/>
        </w:rPr>
        <w:t>association</w:t>
      </w:r>
      <w:r>
        <w:t xml:space="preserve"> can have any number of connections in it, although memory constraints and limitations of the RPC transport that establishes these connections mean that, in practice, the number of connections in an </w:t>
      </w:r>
      <w:r>
        <w:rPr>
          <w:b/>
        </w:rPr>
        <w:t>association</w:t>
      </w:r>
      <w:r>
        <w:t xml:space="preserve"> is much more limited. All RPC transport connections in a given </w:t>
      </w:r>
      <w:r>
        <w:rPr>
          <w:b/>
        </w:rPr>
        <w:t>association</w:t>
      </w:r>
      <w:r>
        <w:t xml:space="preserve"> are explicitly joined to an </w:t>
      </w:r>
      <w:r>
        <w:rPr>
          <w:b/>
        </w:rPr>
        <w:t>association</w:t>
      </w:r>
      <w:r>
        <w:t xml:space="preserve">, as specified in section </w:t>
      </w:r>
      <w:hyperlink w:anchor="Section_f93a75e7f40e4e8e8c7472f6412e4a3c" w:history="1">
        <w:r>
          <w:rPr>
            <w:rStyle w:val="Hyperlink"/>
          </w:rPr>
          <w:t>3.3.1.5.7</w:t>
        </w:r>
      </w:hyperlink>
      <w:r>
        <w:t xml:space="preserve">. Both the client and server have an abstraction for </w:t>
      </w:r>
      <w:r>
        <w:rPr>
          <w:b/>
        </w:rPr>
        <w:t>association</w:t>
      </w:r>
      <w:r>
        <w:t>.</w:t>
      </w:r>
    </w:p>
    <w:p w:rsidR="000F2369" w:rsidRDefault="00FB6FEA">
      <w:hyperlink r:id="rId408">
        <w:r w:rsidR="00D06027">
          <w:rPr>
            <w:rStyle w:val="Hyperlink"/>
          </w:rPr>
          <w:t>[C706]</w:t>
        </w:r>
      </w:hyperlink>
      <w:r w:rsidR="00D06027">
        <w:t xml:space="preserve"> uses the phrase association group for what this specification refers to as an </w:t>
      </w:r>
      <w:r w:rsidR="00D06027">
        <w:rPr>
          <w:b/>
        </w:rPr>
        <w:t>association</w:t>
      </w:r>
      <w:r w:rsidR="00D06027">
        <w:t>.</w:t>
      </w:r>
    </w:p>
    <w:p w:rsidR="000F2369" w:rsidRDefault="00D06027">
      <w:r>
        <w:t xml:space="preserve">Each </w:t>
      </w:r>
      <w:r>
        <w:rPr>
          <w:b/>
        </w:rPr>
        <w:t>association</w:t>
      </w:r>
      <w:r>
        <w:t xml:space="preserve"> contains the following properties: </w:t>
      </w:r>
    </w:p>
    <w:p w:rsidR="000F2369" w:rsidRDefault="00D06027">
      <w:pPr>
        <w:pStyle w:val="ListParagraph"/>
        <w:numPr>
          <w:ilvl w:val="0"/>
          <w:numId w:val="96"/>
        </w:numPr>
      </w:pPr>
      <w:r>
        <w:t>Binding handle as specified in [C706] section 6.2.1</w:t>
      </w:r>
    </w:p>
    <w:p w:rsidR="000F2369" w:rsidRDefault="00D06027">
      <w:pPr>
        <w:pStyle w:val="ListParagraph"/>
        <w:numPr>
          <w:ilvl w:val="0"/>
          <w:numId w:val="96"/>
        </w:numPr>
      </w:pPr>
      <w:r>
        <w:rPr>
          <w:b/>
        </w:rPr>
        <w:t>List of Connections</w:t>
      </w:r>
      <w:r>
        <w:t xml:space="preserve">: All </w:t>
      </w:r>
      <w:r>
        <w:rPr>
          <w:b/>
        </w:rPr>
        <w:t>connection</w:t>
      </w:r>
      <w:r>
        <w:t xml:space="preserve"> elements bound to this </w:t>
      </w:r>
      <w:r>
        <w:rPr>
          <w:b/>
        </w:rPr>
        <w:t>association</w:t>
      </w:r>
      <w:r>
        <w:t>.</w:t>
      </w:r>
    </w:p>
    <w:p w:rsidR="000F2369" w:rsidRDefault="00D06027">
      <w:pPr>
        <w:pStyle w:val="ListParagraph"/>
        <w:numPr>
          <w:ilvl w:val="0"/>
          <w:numId w:val="96"/>
        </w:numPr>
      </w:pPr>
      <w:r>
        <w:rPr>
          <w:b/>
        </w:rPr>
        <w:t>Bind Features Bitmask</w:t>
      </w:r>
      <w:r>
        <w:t xml:space="preserve">: An octet bitmask that stores the result of Bind Time Feature Negotiation as defined in section </w:t>
      </w:r>
      <w:hyperlink w:anchor="Section_87964b3c17854aaea993734999441ed3" w:history="1">
        <w:r>
          <w:rPr>
            <w:rStyle w:val="Hyperlink"/>
          </w:rPr>
          <w:t>3.3.1.5.3</w:t>
        </w:r>
      </w:hyperlink>
      <w:r>
        <w:t xml:space="preserve">. When features are successfully negotiated, the bits are set as defined in BindTimeFeatureNegotiationBitmask section </w:t>
      </w:r>
      <w:hyperlink w:anchor="Section_cef529cc77b5479485dc91e1467e80f0" w:history="1">
        <w:r>
          <w:rPr>
            <w:rStyle w:val="Hyperlink"/>
          </w:rPr>
          <w:t>2.2.2.14</w:t>
        </w:r>
      </w:hyperlink>
      <w:r>
        <w:t xml:space="preserve">. When these bits are set in the client and server, they indicate that the corresponding features are supported for this association. </w:t>
      </w:r>
    </w:p>
    <w:p w:rsidR="000F2369" w:rsidRDefault="00D06027">
      <w:pPr>
        <w:pStyle w:val="ListParagraph"/>
        <w:numPr>
          <w:ilvl w:val="0"/>
          <w:numId w:val="96"/>
        </w:numPr>
      </w:pPr>
      <w:r>
        <w:rPr>
          <w:b/>
        </w:rPr>
        <w:t>List of Supported Transfer Syntaxes</w:t>
      </w:r>
      <w:r>
        <w:t>: The list of all transfer syntaxes supported by the association.  The content of this list is implementation-specific, and is discussed in [C706] Appendix I.</w:t>
      </w:r>
    </w:p>
    <w:p w:rsidR="000F2369" w:rsidRDefault="00D06027">
      <w:pPr>
        <w:pStyle w:val="ListParagraph"/>
        <w:numPr>
          <w:ilvl w:val="0"/>
          <w:numId w:val="96"/>
        </w:numPr>
      </w:pPr>
      <w:r>
        <w:rPr>
          <w:b/>
        </w:rPr>
        <w:t>Table of Presentation Contexts</w:t>
      </w:r>
      <w:r>
        <w:t xml:space="preserve">: A table of presentation contexts that have been negotiated by one or more </w:t>
      </w:r>
      <w:r>
        <w:rPr>
          <w:b/>
        </w:rPr>
        <w:t>connections</w:t>
      </w:r>
      <w:r>
        <w:t xml:space="preserve"> bound to this </w:t>
      </w:r>
      <w:r>
        <w:rPr>
          <w:b/>
        </w:rPr>
        <w:t>association</w:t>
      </w:r>
      <w:r>
        <w:t>.</w:t>
      </w:r>
    </w:p>
    <w:p w:rsidR="000F2369" w:rsidRDefault="00D06027">
      <w:pPr>
        <w:pStyle w:val="Heading5"/>
      </w:pPr>
      <w:bookmarkStart w:id="804" w:name="section_cf89ab7e661245f5b13eb9fcbbcb2e16"/>
      <w:bookmarkStart w:id="805" w:name="_Toc423366137"/>
      <w:r>
        <w:t>Connection</w:t>
      </w:r>
      <w:bookmarkEnd w:id="804"/>
      <w:bookmarkEnd w:id="805"/>
    </w:p>
    <w:p w:rsidR="000F2369" w:rsidRDefault="00D06027">
      <w:r>
        <w:rPr>
          <w:b/>
        </w:rPr>
        <w:t>Connection</w:t>
      </w:r>
      <w:r>
        <w:t xml:space="preserve">: A </w:t>
      </w:r>
      <w:r>
        <w:rPr>
          <w:b/>
        </w:rPr>
        <w:t>connection</w:t>
      </w:r>
      <w:r>
        <w:t xml:space="preserve"> is an RPC-level abstraction that denotes the data structures associated with a given RPC transport connection. There is a 1:1 relationship between an RPC transport connection and an RPC connection. The RPC runtime on both the client and server maintains an abstract data handle that is a reference for each TCP/IP connection if the RPC transport is TCP/IP. Each connection MUST belong to exactly one association. Once a </w:t>
      </w:r>
      <w:r>
        <w:rPr>
          <w:b/>
        </w:rPr>
        <w:t>connection</w:t>
      </w:r>
      <w:r>
        <w:t xml:space="preserve"> is tied to an </w:t>
      </w:r>
      <w:r>
        <w:rPr>
          <w:b/>
        </w:rPr>
        <w:t>association</w:t>
      </w:r>
      <w:r>
        <w:t xml:space="preserve">, a </w:t>
      </w:r>
      <w:r>
        <w:rPr>
          <w:b/>
        </w:rPr>
        <w:t>connection</w:t>
      </w:r>
      <w:r>
        <w:t xml:space="preserve"> cannot change the association that it belongs to. If the transport is NCACN_NP the server maintains a reference to an </w:t>
      </w:r>
      <w:r>
        <w:rPr>
          <w:b/>
        </w:rPr>
        <w:t>RPCServerGenericNamedPipeOpen</w:t>
      </w:r>
      <w:r>
        <w:t xml:space="preserve"> (see </w:t>
      </w:r>
      <w:hyperlink r:id="rId409">
        <w:r>
          <w:rPr>
            <w:rStyle w:val="Hyperlink"/>
          </w:rPr>
          <w:t>[MS-CIFS]</w:t>
        </w:r>
      </w:hyperlink>
      <w:r>
        <w:t xml:space="preserve"> section 3.5.4.1)</w:t>
      </w:r>
    </w:p>
    <w:p w:rsidR="000F2369" w:rsidRDefault="00FB6FEA">
      <w:hyperlink r:id="rId410">
        <w:r w:rsidR="00D06027">
          <w:rPr>
            <w:rStyle w:val="Hyperlink"/>
          </w:rPr>
          <w:t>[C706]</w:t>
        </w:r>
      </w:hyperlink>
      <w:r w:rsidR="00D06027">
        <w:t xml:space="preserve"> uses the term association for what this document refers to as a connection.</w:t>
      </w:r>
    </w:p>
    <w:p w:rsidR="000F2369" w:rsidRDefault="00D06027">
      <w:r>
        <w:t xml:space="preserve">The </w:t>
      </w:r>
      <w:r>
        <w:rPr>
          <w:b/>
        </w:rPr>
        <w:t>connection</w:t>
      </w:r>
      <w:r>
        <w:t xml:space="preserve"> ADM element contains the following properties:</w:t>
      </w:r>
    </w:p>
    <w:p w:rsidR="000F2369" w:rsidRDefault="00D06027">
      <w:pPr>
        <w:pStyle w:val="ListParagraph"/>
        <w:numPr>
          <w:ilvl w:val="0"/>
          <w:numId w:val="97"/>
        </w:numPr>
      </w:pPr>
      <w:r>
        <w:t xml:space="preserve">A list of associated </w:t>
      </w:r>
      <w:r>
        <w:rPr>
          <w:b/>
        </w:rPr>
        <w:t>Server Call</w:t>
      </w:r>
      <w:r>
        <w:t xml:space="preserve"> or </w:t>
      </w:r>
      <w:r>
        <w:rPr>
          <w:b/>
        </w:rPr>
        <w:t>Client Call</w:t>
      </w:r>
      <w:r>
        <w:t xml:space="preserve"> elements.</w:t>
      </w:r>
    </w:p>
    <w:p w:rsidR="000F2369" w:rsidRDefault="00D06027">
      <w:pPr>
        <w:pStyle w:val="ListParagraph"/>
        <w:numPr>
          <w:ilvl w:val="0"/>
          <w:numId w:val="97"/>
        </w:numPr>
      </w:pPr>
      <w:r>
        <w:rPr>
          <w:b/>
        </w:rPr>
        <w:t>Table of Security Context Handles</w:t>
      </w:r>
      <w:r>
        <w:t xml:space="preserve">: A table that contains all of the </w:t>
      </w:r>
      <w:r>
        <w:rPr>
          <w:b/>
        </w:rPr>
        <w:t>security context handles</w:t>
      </w:r>
      <w:r>
        <w:t xml:space="preserve">  that have been negotiated with the remote client or server and indexed by the security context identifiers currently in use. Lookups in the table are permitted using the </w:t>
      </w:r>
      <w:r>
        <w:rPr>
          <w:b/>
        </w:rPr>
        <w:t>auth_context_id</w:t>
      </w:r>
      <w:r>
        <w:t xml:space="preserve"> field in the sec_trailer (section </w:t>
      </w:r>
      <w:hyperlink w:anchor="Section_ab45c6a5951a4096b8057347674dc6ab" w:history="1">
        <w:r>
          <w:rPr>
            <w:rStyle w:val="Hyperlink"/>
          </w:rPr>
          <w:t>2.2.2.11</w:t>
        </w:r>
      </w:hyperlink>
      <w:r>
        <w:t xml:space="preserve">) data structure of the incoming PDU. If Security Context Multiplexing has not been negotiated, as described in section </w:t>
      </w:r>
      <w:hyperlink w:anchor="Section_c8b3c80fb2ba4a78bf36dabba4278194" w:history="1">
        <w:r>
          <w:rPr>
            <w:rStyle w:val="Hyperlink"/>
          </w:rPr>
          <w:t>3.3.1.5.4</w:t>
        </w:r>
      </w:hyperlink>
      <w:r>
        <w:t xml:space="preserve">, the list will contain only a single </w:t>
      </w:r>
      <w:r>
        <w:rPr>
          <w:b/>
        </w:rPr>
        <w:t>security context handle</w:t>
      </w:r>
      <w:r>
        <w:t>.</w:t>
      </w:r>
    </w:p>
    <w:p w:rsidR="000F2369" w:rsidRDefault="00D06027">
      <w:pPr>
        <w:pStyle w:val="Definition-Field2"/>
      </w:pPr>
      <w:r>
        <w:t xml:space="preserve">Packet integrity verification and/or encryption/decryption is performed, as described in section </w:t>
      </w:r>
      <w:hyperlink w:anchor="Section_6074370972274eff88a6f2565ff2ab0e" w:history="1">
        <w:r>
          <w:rPr>
            <w:rStyle w:val="Hyperlink"/>
          </w:rPr>
          <w:t>3.3.1.5.2.2</w:t>
        </w:r>
      </w:hyperlink>
      <w:r>
        <w:t>, using the security context handle value that is contained in each security context row.</w:t>
      </w:r>
    </w:p>
    <w:p w:rsidR="000F2369" w:rsidRDefault="00D06027">
      <w:pPr>
        <w:pStyle w:val="Definition-Field2"/>
      </w:pPr>
      <w:r>
        <w:t>A new row is added to the table when a new security context is built.</w:t>
      </w:r>
    </w:p>
    <w:p w:rsidR="000F2369" w:rsidRDefault="00D06027">
      <w:pPr>
        <w:pStyle w:val="ListParagraph"/>
        <w:numPr>
          <w:ilvl w:val="0"/>
          <w:numId w:val="97"/>
        </w:numPr>
      </w:pPr>
      <w:r>
        <w:rPr>
          <w:b/>
        </w:rPr>
        <w:t>Connection Multiplex Flag</w:t>
      </w:r>
    </w:p>
    <w:p w:rsidR="000F2369" w:rsidRDefault="00D06027">
      <w:pPr>
        <w:pStyle w:val="ListParagraph"/>
        <w:numPr>
          <w:ilvl w:val="0"/>
          <w:numId w:val="97"/>
        </w:numPr>
      </w:pPr>
      <w:r>
        <w:rPr>
          <w:b/>
        </w:rPr>
        <w:t>Supports Header Signing Flag</w:t>
      </w:r>
      <w:r>
        <w:t>: Both the client and server maintain a Boolean value flag that indicates whether the remote party supports header signing as described in section 3.3.1.5.2.2. The default value is FALSE.</w:t>
      </w:r>
    </w:p>
    <w:p w:rsidR="000F2369" w:rsidRDefault="00D06027">
      <w:pPr>
        <w:pStyle w:val="ListParagraph"/>
        <w:numPr>
          <w:ilvl w:val="0"/>
          <w:numId w:val="97"/>
        </w:numPr>
      </w:pPr>
      <w:r>
        <w:rPr>
          <w:b/>
        </w:rPr>
        <w:t>Transport Handle</w:t>
      </w:r>
      <w:r>
        <w:t xml:space="preserve">: The client and server MUST maintain an abstract reference to an underlying transport mechanism instance. </w:t>
      </w:r>
    </w:p>
    <w:p w:rsidR="000F2369" w:rsidRDefault="00D06027">
      <w:pPr>
        <w:pStyle w:val="ListParagraph"/>
        <w:numPr>
          <w:ilvl w:val="0"/>
          <w:numId w:val="97"/>
        </w:numPr>
      </w:pPr>
      <w:r>
        <w:rPr>
          <w:b/>
        </w:rPr>
        <w:t>Association</w:t>
      </w:r>
      <w:r>
        <w:t xml:space="preserve">: The client and server MUST maintain a reference to the </w:t>
      </w:r>
      <w:r>
        <w:rPr>
          <w:b/>
        </w:rPr>
        <w:t>association</w:t>
      </w:r>
      <w:r>
        <w:t xml:space="preserve"> to which the </w:t>
      </w:r>
      <w:r>
        <w:rPr>
          <w:b/>
        </w:rPr>
        <w:t>connection</w:t>
      </w:r>
      <w:r>
        <w:t xml:space="preserve"> is tied.</w:t>
      </w:r>
    </w:p>
    <w:p w:rsidR="000F2369" w:rsidRDefault="00D06027">
      <w:pPr>
        <w:pStyle w:val="ListParagraph"/>
        <w:numPr>
          <w:ilvl w:val="0"/>
          <w:numId w:val="97"/>
        </w:numPr>
      </w:pPr>
      <w:r>
        <w:rPr>
          <w:b/>
        </w:rPr>
        <w:t>List of Negotiated Presentation Contexts</w:t>
      </w:r>
      <w:r>
        <w:t xml:space="preserve">: The list of presentation contexts that have been negotiated for this connection. See sections </w:t>
      </w:r>
      <w:hyperlink w:anchor="Section_ca4d355246474f40830bfd2090adec8f" w:history="1">
        <w:r>
          <w:rPr>
            <w:rStyle w:val="Hyperlink"/>
          </w:rPr>
          <w:t>3.3.1.5.6</w:t>
        </w:r>
      </w:hyperlink>
      <w:r>
        <w:t xml:space="preserve"> and </w:t>
      </w:r>
      <w:hyperlink w:anchor="Section_25a4d146cc9046239769898d81c2250b" w:history="1">
        <w:r>
          <w:rPr>
            <w:rStyle w:val="Hyperlink"/>
          </w:rPr>
          <w:t>3.3.2.4.1.3</w:t>
        </w:r>
      </w:hyperlink>
      <w:r>
        <w:t xml:space="preserve"> for how elements are added to this list.</w:t>
      </w:r>
    </w:p>
    <w:p w:rsidR="000F2369" w:rsidRDefault="00D06027">
      <w:pPr>
        <w:pStyle w:val="ListParagraph"/>
        <w:numPr>
          <w:ilvl w:val="0"/>
          <w:numId w:val="97"/>
        </w:numPr>
      </w:pPr>
      <w:r>
        <w:rPr>
          <w:b/>
        </w:rPr>
        <w:t>NamedPipe</w:t>
      </w:r>
      <w:r>
        <w:t xml:space="preserve">: An </w:t>
      </w:r>
      <w:r>
        <w:rPr>
          <w:b/>
        </w:rPr>
        <w:t>RPCServerGenericNamedPipeOpen</w:t>
      </w:r>
      <w:r>
        <w:t xml:space="preserve"> structure, see [MS-CIFS] section 3.5.4.1.</w:t>
      </w:r>
    </w:p>
    <w:p w:rsidR="000F2369" w:rsidRDefault="00D06027">
      <w:pPr>
        <w:pStyle w:val="Heading5"/>
      </w:pPr>
      <w:bookmarkStart w:id="806" w:name="section_ee36b815856948bd9b2e6743d3708621"/>
      <w:bookmarkStart w:id="807" w:name="_Toc423366138"/>
      <w:r>
        <w:t>Connection Multiplex Flag</w:t>
      </w:r>
      <w:bookmarkEnd w:id="806"/>
      <w:bookmarkEnd w:id="807"/>
    </w:p>
    <w:p w:rsidR="000F2369" w:rsidRDefault="00D06027">
      <w:r>
        <w:rPr>
          <w:b/>
        </w:rPr>
        <w:t>Connection Multiplex Flag:</w:t>
      </w:r>
      <w:r>
        <w:t xml:space="preserve"> A value that SHOULD be maintained for each connection on both the client and server that indicates whether the connection supports concurrent multiplexing. The flag has 3 possible values: Unknown, Yes, and No. The default value is Unknown. The mechanism used to express these values is implementation-specific.</w:t>
      </w:r>
    </w:p>
    <w:p w:rsidR="000F2369" w:rsidRDefault="00D06027">
      <w:pPr>
        <w:pStyle w:val="Heading5"/>
      </w:pPr>
      <w:bookmarkStart w:id="808" w:name="section_b09d0316fc5147808b05f28e93c28548"/>
      <w:bookmarkStart w:id="809" w:name="_Toc423366139"/>
      <w:r>
        <w:t>List of Connections</w:t>
      </w:r>
      <w:bookmarkEnd w:id="808"/>
      <w:bookmarkEnd w:id="809"/>
    </w:p>
    <w:p w:rsidR="000F2369" w:rsidRDefault="00D06027">
      <w:r>
        <w:rPr>
          <w:b/>
        </w:rPr>
        <w:t>List of Connections</w:t>
      </w:r>
      <w:r>
        <w:t xml:space="preserve">: The client and server MUST implement an abstraction of a list of </w:t>
      </w:r>
      <w:r>
        <w:rPr>
          <w:b/>
        </w:rPr>
        <w:t>connection</w:t>
      </w:r>
      <w:r>
        <w:t xml:space="preserve"> elements which are bound to a given association. The list need not be ordered or indexed by any value specific to a particular connection.</w:t>
      </w:r>
    </w:p>
    <w:p w:rsidR="000F2369" w:rsidRDefault="00D06027">
      <w:pPr>
        <w:pStyle w:val="Heading5"/>
      </w:pPr>
      <w:bookmarkStart w:id="810" w:name="section_2ef12299691043cc85143e5b743c361c"/>
      <w:bookmarkStart w:id="811" w:name="_Toc423366140"/>
      <w:r>
        <w:t>Table of Associations</w:t>
      </w:r>
      <w:bookmarkEnd w:id="810"/>
      <w:bookmarkEnd w:id="811"/>
    </w:p>
    <w:p w:rsidR="000F2369" w:rsidRDefault="00D06027">
      <w:r>
        <w:rPr>
          <w:b/>
        </w:rPr>
        <w:t>Table of Associations</w:t>
      </w:r>
      <w:r>
        <w:t xml:space="preserve">: The client and server SHOULD maintain a list of all associations. The </w:t>
      </w:r>
      <w:r>
        <w:rPr>
          <w:b/>
        </w:rPr>
        <w:t>Table of Associations</w:t>
      </w:r>
      <w:r>
        <w:t xml:space="preserve"> is initialized when the client and server applications are started and are initially empty. Whenever a new </w:t>
      </w:r>
      <w:r>
        <w:rPr>
          <w:b/>
        </w:rPr>
        <w:t>association</w:t>
      </w:r>
      <w:r>
        <w:t xml:space="preserve"> is created (as specified in </w:t>
      </w:r>
      <w:hyperlink r:id="rId411">
        <w:r>
          <w:rPr>
            <w:rStyle w:val="Hyperlink"/>
          </w:rPr>
          <w:t>[C706]</w:t>
        </w:r>
      </w:hyperlink>
      <w:r>
        <w:t xml:space="preserve"> section 9.3.3), it is added to the table. Whenever the last connection in an association is closed, the association is removed from the table and destroyed.</w:t>
      </w:r>
    </w:p>
    <w:p w:rsidR="000F2369" w:rsidRDefault="00D06027">
      <w:pPr>
        <w:pStyle w:val="Heading5"/>
      </w:pPr>
      <w:bookmarkStart w:id="812" w:name="section_22dff19d21514700aff6b68ef0e2aa43"/>
      <w:bookmarkStart w:id="813" w:name="_Toc423366141"/>
      <w:r>
        <w:t>Table of Security Provider Info</w:t>
      </w:r>
      <w:bookmarkEnd w:id="812"/>
      <w:bookmarkEnd w:id="813"/>
    </w:p>
    <w:p w:rsidR="000F2369" w:rsidRDefault="00D06027">
      <w:r>
        <w:rPr>
          <w:b/>
        </w:rPr>
        <w:t>Table of Security Provider Info</w:t>
      </w:r>
      <w:r>
        <w:t xml:space="preserve">: The client and server SHOULD maintain a table indexed by the Security Provider ID value (for example,  </w:t>
      </w:r>
      <w:r>
        <w:rPr>
          <w:b/>
        </w:rPr>
        <w:t>RPC_C_AUTHN_GSS_KERBEROS</w:t>
      </w:r>
      <w:r>
        <w:t xml:space="preserve">) that defines the number of legs required to negotiate a security context. See section </w:t>
      </w:r>
      <w:hyperlink w:anchor="Section_d4097450c62f484b872fddf59a7a0d36" w:history="1">
        <w:r>
          <w:rPr>
            <w:rStyle w:val="Hyperlink"/>
          </w:rPr>
          <w:t>2.2.1.1.7</w:t>
        </w:r>
      </w:hyperlink>
      <w:r>
        <w:t xml:space="preserve"> for more information on security providers and section </w:t>
      </w:r>
      <w:hyperlink w:anchor="Section_52d5d6758d9c4e02b3fc7c0eacf41838" w:history="1">
        <w:r>
          <w:rPr>
            <w:rStyle w:val="Hyperlink"/>
          </w:rPr>
          <w:t>3.3.1.5.2.1</w:t>
        </w:r>
      </w:hyperlink>
      <w:r>
        <w:t xml:space="preserve"> for usage details.</w:t>
      </w:r>
    </w:p>
    <w:p w:rsidR="000F2369" w:rsidRDefault="00D06027">
      <w:pPr>
        <w:pStyle w:val="Heading4"/>
      </w:pPr>
      <w:bookmarkStart w:id="814" w:name="section_a81565f8e53d4332a2d237cce11a8494"/>
      <w:bookmarkStart w:id="815" w:name="_Toc423366142"/>
      <w:r>
        <w:t>Timers</w:t>
      </w:r>
      <w:bookmarkEnd w:id="814"/>
      <w:bookmarkEnd w:id="815"/>
      <w:r>
        <w:fldChar w:fldCharType="begin"/>
      </w:r>
      <w:r>
        <w:instrText xml:space="preserve"> XE "Timers:client - connection-oriented RPC"</w:instrText>
      </w:r>
      <w:r>
        <w:fldChar w:fldCharType="end"/>
      </w:r>
      <w:r>
        <w:fldChar w:fldCharType="begin"/>
      </w:r>
      <w:r>
        <w:instrText xml:space="preserve"> XE "Timers:server - connection-oriented RPC"</w:instrText>
      </w:r>
      <w:r>
        <w:fldChar w:fldCharType="end"/>
      </w:r>
      <w:r>
        <w:fldChar w:fldCharType="begin"/>
      </w:r>
      <w:r>
        <w:instrText xml:space="preserve"> XE "Client - connection-oriented RPC:timers"</w:instrText>
      </w:r>
      <w:r>
        <w:fldChar w:fldCharType="end"/>
      </w:r>
      <w:r>
        <w:fldChar w:fldCharType="begin"/>
      </w:r>
      <w:r>
        <w:instrText xml:space="preserve"> XE "Server - connection-oriented RPC:timers"</w:instrText>
      </w:r>
      <w:r>
        <w:fldChar w:fldCharType="end"/>
      </w:r>
    </w:p>
    <w:p w:rsidR="000F2369" w:rsidRDefault="00D06027">
      <w:r>
        <w:t>There are no timers that are common between a connection-oriented client and a connection-oriented server.</w:t>
      </w:r>
    </w:p>
    <w:p w:rsidR="000F2369" w:rsidRDefault="00D06027">
      <w:pPr>
        <w:pStyle w:val="Heading4"/>
      </w:pPr>
      <w:bookmarkStart w:id="816" w:name="section_f3f81d04372c4074938caf18e772c929"/>
      <w:bookmarkStart w:id="817" w:name="_Toc423366143"/>
      <w:r>
        <w:t>Initialization</w:t>
      </w:r>
      <w:bookmarkEnd w:id="816"/>
      <w:bookmarkEnd w:id="817"/>
      <w:r>
        <w:fldChar w:fldCharType="begin"/>
      </w:r>
      <w:r>
        <w:instrText xml:space="preserve"> XE "Initialization:client - connection-oriented RPC"</w:instrText>
      </w:r>
      <w:r>
        <w:fldChar w:fldCharType="end"/>
      </w:r>
      <w:r>
        <w:fldChar w:fldCharType="begin"/>
      </w:r>
      <w:r>
        <w:instrText xml:space="preserve"> XE "Initialization:server - connection-oriented RPC"</w:instrText>
      </w:r>
      <w:r>
        <w:fldChar w:fldCharType="end"/>
      </w:r>
      <w:r>
        <w:fldChar w:fldCharType="begin"/>
      </w:r>
      <w:r>
        <w:instrText xml:space="preserve"> XE "Client - connection-oriented RPC:initialization"</w:instrText>
      </w:r>
      <w:r>
        <w:fldChar w:fldCharType="end"/>
      </w:r>
      <w:r>
        <w:fldChar w:fldCharType="begin"/>
      </w:r>
      <w:r>
        <w:instrText xml:space="preserve"> XE "Server - connection-oriented RPC:initialization"</w:instrText>
      </w:r>
      <w:r>
        <w:fldChar w:fldCharType="end"/>
      </w:r>
    </w:p>
    <w:p w:rsidR="000F2369" w:rsidRDefault="00D06027">
      <w:r>
        <w:t>There is no initialization that is common between a connection-oriented client and a connection-oriented server.</w:t>
      </w:r>
    </w:p>
    <w:p w:rsidR="000F2369" w:rsidRDefault="00D06027">
      <w:pPr>
        <w:pStyle w:val="Heading4"/>
      </w:pPr>
      <w:bookmarkStart w:id="818" w:name="section_4ad65e9b7aac4d9daa8587900879fe59"/>
      <w:bookmarkStart w:id="819" w:name="_Toc423366144"/>
      <w:r>
        <w:t>Higher-Layer Triggered Events</w:t>
      </w:r>
      <w:bookmarkEnd w:id="818"/>
      <w:bookmarkEnd w:id="819"/>
    </w:p>
    <w:p w:rsidR="000F2369" w:rsidRDefault="00D06027">
      <w:pPr>
        <w:pStyle w:val="Heading5"/>
      </w:pPr>
      <w:bookmarkStart w:id="820" w:name="section_feaac9d7b3054df6b726a5fcb7f6b3ba"/>
      <w:bookmarkStart w:id="821" w:name="_Toc423366145"/>
      <w:r>
        <w:t>Context Handle Scope</w:t>
      </w:r>
      <w:bookmarkEnd w:id="820"/>
      <w:bookmarkEnd w:id="821"/>
      <w:r>
        <w:fldChar w:fldCharType="begin"/>
      </w:r>
      <w:r>
        <w:instrText xml:space="preserve"> XE "Triggered events - higher-layer:client - connection-oriented RPC:context handle scope"</w:instrText>
      </w:r>
      <w:r>
        <w:fldChar w:fldCharType="end"/>
      </w:r>
      <w:r>
        <w:fldChar w:fldCharType="begin"/>
      </w:r>
      <w:r>
        <w:instrText xml:space="preserve"> XE "Triggered events - higher-layer:server - connection-oriented RPC:context handle scope"</w:instrText>
      </w:r>
      <w:r>
        <w:fldChar w:fldCharType="end"/>
      </w:r>
      <w:r>
        <w:fldChar w:fldCharType="begin"/>
      </w:r>
      <w:r>
        <w:instrText xml:space="preserve"> XE "Higher-layer triggered events:client - connection-oriented RPC:context handle scope"</w:instrText>
      </w:r>
      <w:r>
        <w:fldChar w:fldCharType="end"/>
      </w:r>
      <w:r>
        <w:fldChar w:fldCharType="begin"/>
      </w:r>
      <w:r>
        <w:instrText xml:space="preserve"> XE "Higher-layer triggered events:server - connection-oriented RPC:context handle scope"</w:instrText>
      </w:r>
      <w:r>
        <w:fldChar w:fldCharType="end"/>
      </w:r>
      <w:r>
        <w:fldChar w:fldCharType="begin"/>
      </w:r>
      <w:r>
        <w:instrText xml:space="preserve"> XE "Client - connection-oriented RPC:higher-layer triggered events:context handle scope"</w:instrText>
      </w:r>
      <w:r>
        <w:fldChar w:fldCharType="end"/>
      </w:r>
      <w:r>
        <w:fldChar w:fldCharType="begin"/>
      </w:r>
      <w:r>
        <w:instrText xml:space="preserve"> XE "Server - connection-oriented RPC:higher-layer triggered events:context handle scope"</w:instrText>
      </w:r>
      <w:r>
        <w:fldChar w:fldCharType="end"/>
      </w:r>
    </w:p>
    <w:p w:rsidR="000F2369" w:rsidRDefault="00D06027">
      <w:r>
        <w:t xml:space="preserve">The operations on a context handle are as specified in </w:t>
      </w:r>
      <w:hyperlink r:id="rId412">
        <w:r>
          <w:rPr>
            <w:rStyle w:val="Hyperlink"/>
          </w:rPr>
          <w:t>[C706]</w:t>
        </w:r>
      </w:hyperlink>
      <w:r>
        <w:t xml:space="preserve"> section 5.1.6. This section clarifies the scope of the context handle as interpreted by these extensions. As specified in [C706] section 5.1.6, the context handle is created by the client sending a null context handle in a method call, and by the server returning a nonnull context handle in the stub data in the response to the same method call. The RPC transport connection on which the request and response are transmitted belongs to an association, as specified in sections </w:t>
      </w:r>
      <w:hyperlink w:anchor="Section_f00c447afddd4fd0a164e9d47509d577" w:history="1">
        <w:r>
          <w:rPr>
            <w:rStyle w:val="Hyperlink"/>
          </w:rPr>
          <w:t>3.3.1.1.1</w:t>
        </w:r>
      </w:hyperlink>
      <w:r>
        <w:t xml:space="preserve"> and </w:t>
      </w:r>
      <w:hyperlink w:anchor="Section_cf89ab7e661245f5b13eb9fcbbcb2e16" w:history="1">
        <w:r>
          <w:rPr>
            <w:rStyle w:val="Hyperlink"/>
          </w:rPr>
          <w:t>3.3.1.1.2</w:t>
        </w:r>
      </w:hyperlink>
      <w:r>
        <w:t>. The scope of a context handle is this association. If a request/response exchange on one association leads to the creation of a context handle, and this context handle is passed to a different association, the server SHOULD reject the request.</w:t>
      </w:r>
    </w:p>
    <w:p w:rsidR="000F2369" w:rsidRDefault="00D06027">
      <w:pPr>
        <w:pStyle w:val="Heading4"/>
      </w:pPr>
      <w:bookmarkStart w:id="822" w:name="section_8cbe820942a047ea83d504c959132715"/>
      <w:bookmarkStart w:id="823" w:name="_Toc423366146"/>
      <w:r>
        <w:t>Message Processing Events and Sequencing Rules</w:t>
      </w:r>
      <w:bookmarkEnd w:id="822"/>
      <w:bookmarkEnd w:id="823"/>
      <w:r>
        <w:fldChar w:fldCharType="begin"/>
      </w:r>
      <w:r>
        <w:instrText xml:space="preserve"> XE "Sequencing rules:client - connection-oriented RPC"</w:instrText>
      </w:r>
      <w:r>
        <w:fldChar w:fldCharType="end"/>
      </w:r>
      <w:r>
        <w:fldChar w:fldCharType="begin"/>
      </w:r>
      <w:r>
        <w:instrText xml:space="preserve"> XE "Sequencing rules:server - connection-oriented RPC"</w:instrText>
      </w:r>
      <w:r>
        <w:fldChar w:fldCharType="end"/>
      </w:r>
      <w:r>
        <w:fldChar w:fldCharType="begin"/>
      </w:r>
      <w:r>
        <w:instrText xml:space="preserve"> XE "Client - connection-oriented RPC:sequencing rules"</w:instrText>
      </w:r>
      <w:r>
        <w:fldChar w:fldCharType="end"/>
      </w:r>
      <w:r>
        <w:fldChar w:fldCharType="begin"/>
      </w:r>
      <w:r>
        <w:instrText xml:space="preserve"> XE "Server - connection-oriented RPC:sequencing rules"</w:instrText>
      </w:r>
      <w:r>
        <w:fldChar w:fldCharType="end"/>
      </w:r>
      <w:r>
        <w:fldChar w:fldCharType="begin"/>
      </w:r>
      <w:r>
        <w:instrText xml:space="preserve"> XE "Message processing:client - connection-oriented RPC"</w:instrText>
      </w:r>
      <w:r>
        <w:fldChar w:fldCharType="end"/>
      </w:r>
      <w:r>
        <w:fldChar w:fldCharType="begin"/>
      </w:r>
      <w:r>
        <w:instrText xml:space="preserve"> XE "Message processing:server - connection-oriented RPC"</w:instrText>
      </w:r>
      <w:r>
        <w:fldChar w:fldCharType="end"/>
      </w:r>
      <w:r>
        <w:fldChar w:fldCharType="begin"/>
      </w:r>
      <w:r>
        <w:instrText xml:space="preserve"> XE "Client - connection-oriented RPC:message processing"</w:instrText>
      </w:r>
      <w:r>
        <w:fldChar w:fldCharType="end"/>
      </w:r>
      <w:r>
        <w:fldChar w:fldCharType="begin"/>
      </w:r>
      <w:r>
        <w:instrText xml:space="preserve"> XE "Server - connection-oriented RPC:message processing"</w:instrText>
      </w:r>
      <w:r>
        <w:fldChar w:fldCharType="end"/>
      </w:r>
    </w:p>
    <w:p w:rsidR="000F2369" w:rsidRDefault="00D06027">
      <w:pPr>
        <w:pStyle w:val="Heading5"/>
      </w:pPr>
      <w:bookmarkStart w:id="824" w:name="section_f48684e4c1b64c91addb07e0f2bb2e42"/>
      <w:bookmarkStart w:id="825" w:name="_Toc423366147"/>
      <w:r>
        <w:t>Protocol Version Number</w:t>
      </w:r>
      <w:bookmarkEnd w:id="824"/>
      <w:bookmarkEnd w:id="825"/>
    </w:p>
    <w:p w:rsidR="000F2369" w:rsidRDefault="00D06027">
      <w:r>
        <w:t xml:space="preserve">These extensions constrain the protocol version numbers that are used in PDUs, as specified in </w:t>
      </w:r>
      <w:hyperlink r:id="rId413">
        <w:r>
          <w:rPr>
            <w:rStyle w:val="Hyperlink"/>
          </w:rPr>
          <w:t>[C706]</w:t>
        </w:r>
      </w:hyperlink>
      <w:r>
        <w:t xml:space="preserve"> section 12. These extensions recognize only major version 5 and minor version 0. If a PDU with a different major or minor version is sent to a client or server, the client or server SHOULD return an error.</w:t>
      </w:r>
      <w:bookmarkStart w:id="826" w:name="Appendix_A_Target_97"/>
      <w:r>
        <w:fldChar w:fldCharType="begin"/>
      </w:r>
      <w:r>
        <w:instrText xml:space="preserve"> HYPERLINK \l "Appendix_A_97" \h </w:instrText>
      </w:r>
      <w:r>
        <w:fldChar w:fldCharType="separate"/>
      </w:r>
      <w:r>
        <w:rPr>
          <w:rStyle w:val="Hyperlink"/>
        </w:rPr>
        <w:t>&lt;97&gt;</w:t>
      </w:r>
      <w:r>
        <w:rPr>
          <w:rStyle w:val="Hyperlink"/>
        </w:rPr>
        <w:fldChar w:fldCharType="end"/>
      </w:r>
      <w:bookmarkEnd w:id="826"/>
      <w:r>
        <w:t xml:space="preserve"> </w:t>
      </w:r>
    </w:p>
    <w:p w:rsidR="000F2369" w:rsidRDefault="00D06027">
      <w:pPr>
        <w:pStyle w:val="Heading5"/>
      </w:pPr>
      <w:bookmarkStart w:id="827" w:name="section_dc0b2fa42d1d49c78d9343736725b55b"/>
      <w:bookmarkStart w:id="828" w:name="_Toc423366148"/>
      <w:r>
        <w:t>Building and Using a Security Context</w:t>
      </w:r>
      <w:bookmarkEnd w:id="827"/>
      <w:bookmarkEnd w:id="828"/>
    </w:p>
    <w:p w:rsidR="000F2369" w:rsidRDefault="00D06027">
      <w:pPr>
        <w:pStyle w:val="Heading6"/>
      </w:pPr>
      <w:bookmarkStart w:id="829" w:name="section_52d5d6758d9c4e02b3fc7c0eacf41838"/>
      <w:bookmarkStart w:id="830" w:name="_Toc423366149"/>
      <w:r>
        <w:t>Building a Security Context</w:t>
      </w:r>
      <w:bookmarkEnd w:id="829"/>
      <w:bookmarkEnd w:id="830"/>
    </w:p>
    <w:p w:rsidR="000F2369" w:rsidRDefault="00D06027">
      <w:r>
        <w:t>To make a secure call, a security context needs to be created before it can be used. The process of creation involves exchanging one or more messages between the client and server implementations of a security provider. This process is also called building a security context.</w:t>
      </w:r>
    </w:p>
    <w:p w:rsidR="000F2369" w:rsidRDefault="00D06027">
      <w:r>
        <w:t>During the process of building a security context, a security provider may optionally exchange messages with an entity other than the client or server (for example, a KDC).</w:t>
      </w:r>
    </w:p>
    <w:p w:rsidR="000F2369" w:rsidRDefault="00D06027">
      <w:r>
        <w:t xml:space="preserve">The scope of a built security context is the connection. If a client wants to use a security context on a different connection, it MUST totally rebuild it for that different connection. </w:t>
      </w:r>
    </w:p>
    <w:p w:rsidR="000F2369" w:rsidRDefault="00D06027">
      <w:r>
        <w:t>To build a security context, an RPC client and an RPC server exchange a series of bind/bind_ack or alter_context/alter_context_resp PDUs with authentication information. The process MUST start on the client, as follows:</w:t>
      </w:r>
    </w:p>
    <w:p w:rsidR="000F2369" w:rsidRDefault="00D06027">
      <w:pPr>
        <w:pStyle w:val="ListParagraph"/>
        <w:numPr>
          <w:ilvl w:val="0"/>
          <w:numId w:val="98"/>
        </w:numPr>
      </w:pPr>
      <w:r>
        <w:t>If the client has already sent a bind PDU on the connection it wants to build the security context on, it MUST start the sequence of building a security context with an alter_context PDU.</w:t>
      </w:r>
    </w:p>
    <w:p w:rsidR="000F2369" w:rsidRDefault="00D06027">
      <w:pPr>
        <w:pStyle w:val="ListParagraph"/>
        <w:numPr>
          <w:ilvl w:val="0"/>
          <w:numId w:val="98"/>
        </w:numPr>
      </w:pPr>
      <w:r>
        <w:t>If the client has not already sent a bind PDU on that connection, it MUST start the sequence of building a security context with a bind PDU.</w:t>
      </w:r>
    </w:p>
    <w:p w:rsidR="000F2369" w:rsidRDefault="00D06027">
      <w:r>
        <w:t>The process continues on the server as follows:</w:t>
      </w:r>
    </w:p>
    <w:p w:rsidR="000F2369" w:rsidRDefault="00D06027">
      <w:pPr>
        <w:pStyle w:val="ListParagraph"/>
        <w:numPr>
          <w:ilvl w:val="0"/>
          <w:numId w:val="98"/>
        </w:numPr>
      </w:pPr>
      <w:r>
        <w:t>If the server receives a bind PDU, it MUST respond with a bind_ack or bind_nak PDU.</w:t>
      </w:r>
    </w:p>
    <w:p w:rsidR="000F2369" w:rsidRDefault="00D06027">
      <w:pPr>
        <w:pStyle w:val="ListParagraph"/>
        <w:numPr>
          <w:ilvl w:val="0"/>
          <w:numId w:val="98"/>
        </w:numPr>
      </w:pPr>
      <w:r>
        <w:t>If a server receives an alter_context PDU, it MUST respond with an alter_context_resp PDU or, in the case of error, with a fault PDU.</w:t>
      </w:r>
    </w:p>
    <w:p w:rsidR="000F2369" w:rsidRDefault="00D06027">
      <w:r>
        <w:t xml:space="preserve">In case of catastrophic errors (such as an out of memory condition or buffer overrun), a server MAY send a fault PDU or just close the connection. For information on client and server state machines, see sections </w:t>
      </w:r>
      <w:hyperlink w:anchor="Section_e01ff3bcb8a04caa9765c6aa10f4d682" w:history="1">
        <w:r>
          <w:rPr>
            <w:rStyle w:val="Hyperlink"/>
          </w:rPr>
          <w:t>3.3.2</w:t>
        </w:r>
      </w:hyperlink>
      <w:r>
        <w:t xml:space="preserve"> and </w:t>
      </w:r>
      <w:hyperlink w:anchor="Section_03914e99d07d46daaf48eea3642a2628" w:history="1">
        <w:r>
          <w:rPr>
            <w:rStyle w:val="Hyperlink"/>
          </w:rPr>
          <w:t>3.3.3</w:t>
        </w:r>
      </w:hyperlink>
      <w:r>
        <w:t xml:space="preserve">. </w:t>
      </w:r>
    </w:p>
    <w:p w:rsidR="000F2369" w:rsidRDefault="00D06027">
      <w:r>
        <w:t xml:space="preserve">Once a client decides on the type of PDU, it MUST start the sequence by requesting the security provider for an authentication token using an implementation-specific equivalent of the abstract GSS_Init_sec_context call, as specified in </w:t>
      </w:r>
      <w:hyperlink r:id="rId414">
        <w:r>
          <w:rPr>
            <w:rStyle w:val="Hyperlink"/>
          </w:rPr>
          <w:t>[RFC2743]</w:t>
        </w:r>
      </w:hyperlink>
      <w:r>
        <w:t xml:space="preserve">. See </w:t>
      </w:r>
      <w:hyperlink r:id="rId415">
        <w:r>
          <w:rPr>
            <w:rStyle w:val="Hyperlink"/>
          </w:rPr>
          <w:t>[MS-APDS]</w:t>
        </w:r>
      </w:hyperlink>
      <w:r>
        <w:t xml:space="preserve"> section 3.1.5 for NTLM details and see </w:t>
      </w:r>
      <w:hyperlink r:id="rId416">
        <w:r>
          <w:rPr>
            <w:rStyle w:val="Hyperlink"/>
          </w:rPr>
          <w:t>[RFC4121]</w:t>
        </w:r>
      </w:hyperlink>
      <w:r>
        <w:t xml:space="preserve"> and </w:t>
      </w:r>
      <w:hyperlink r:id="rId417">
        <w:r>
          <w:rPr>
            <w:rStyle w:val="Hyperlink"/>
          </w:rPr>
          <w:t>[MS-KILE]</w:t>
        </w:r>
      </w:hyperlink>
      <w:r>
        <w:t xml:space="preserve"> section 3.2.5.2 for Kerberos details. This PDU MUST be sent to the server with authentication information added, as specified in section </w:t>
      </w:r>
      <w:hyperlink w:anchor="Section_ab45c6a5951a4096b8057347674dc6ab" w:history="1">
        <w:r>
          <w:rPr>
            <w:rStyle w:val="Hyperlink"/>
          </w:rPr>
          <w:t>2.2.2.11</w:t>
        </w:r>
      </w:hyperlink>
      <w:r>
        <w:t xml:space="preserve">. </w:t>
      </w:r>
    </w:p>
    <w:p w:rsidR="000F2369" w:rsidRDefault="00D06027">
      <w:r>
        <w:t xml:space="preserve">When authentication information is associated with a connection as specified in section 2.2.2.11 and </w:t>
      </w:r>
      <w:r>
        <w:rPr>
          <w:b/>
        </w:rPr>
        <w:t>auth_length</w:t>
      </w:r>
      <w:r>
        <w:t xml:space="preserve"> is nonzero as specified in </w:t>
      </w:r>
      <w:hyperlink r:id="rId418">
        <w:r>
          <w:rPr>
            <w:rStyle w:val="Hyperlink"/>
          </w:rPr>
          <w:t>[C706]</w:t>
        </w:r>
      </w:hyperlink>
      <w:r>
        <w:t xml:space="preserve"> section 13.2.6, the Security Context contains a token that represents the client identity populated by the security provider. See [MS-APDS] section 3.1.5 "Processing Events and Sequencing Rules" and [MS-KILE] section 3.4.5.3 "Processing Authorization Data" for details of population of the token. See </w:t>
      </w:r>
      <w:hyperlink r:id="rId419">
        <w:r>
          <w:rPr>
            <w:rStyle w:val="Hyperlink"/>
          </w:rPr>
          <w:t>[MS-DTYP]</w:t>
        </w:r>
      </w:hyperlink>
      <w:r>
        <w:t xml:space="preserve"> section 2.5.2 "Token/Authorization Context" for details of the members of tokens.</w:t>
      </w:r>
    </w:p>
    <w:p w:rsidR="000F2369" w:rsidRDefault="00D06027">
      <w:r>
        <w:t xml:space="preserve">If no authentication information is obtainable as specified in section 2.2.2.11 and the transport protocol is NCACN_NP, the security context is obtained as described in </w:t>
      </w:r>
      <w:hyperlink r:id="rId420">
        <w:r>
          <w:rPr>
            <w:rStyle w:val="Hyperlink"/>
          </w:rPr>
          <w:t>[MS-CIFS]</w:t>
        </w:r>
      </w:hyperlink>
      <w:r>
        <w:t xml:space="preserve"> section 3.5.4.3 supplying the </w:t>
      </w:r>
      <w:r>
        <w:rPr>
          <w:b/>
        </w:rPr>
        <w:t>Connection NamedPipe</w:t>
      </w:r>
      <w:r>
        <w:t xml:space="preserve"> ADM element as a parameter.</w:t>
      </w:r>
    </w:p>
    <w:p w:rsidR="000F2369" w:rsidRDefault="00D06027">
      <w:r>
        <w:t xml:space="preserve">The client MUST choose a value for the </w:t>
      </w:r>
      <w:r>
        <w:rPr>
          <w:b/>
        </w:rPr>
        <w:t>auth_context_id</w:t>
      </w:r>
      <w:r>
        <w:t xml:space="preserve"> of the sec_trailer structure such that it is unique within the scope of the given connection. Each message with an authentication token sent to the other party is also called a security leg. Thus, the first message from the client to the server is also called the first leg of the security context creation. The server MUST retrieve the authentication token and hand it off to the security provider indicated by the </w:t>
      </w:r>
      <w:r>
        <w:rPr>
          <w:b/>
        </w:rPr>
        <w:t>auth_type</w:t>
      </w:r>
      <w:r>
        <w:t xml:space="preserve"> field. </w:t>
      </w:r>
    </w:p>
    <w:p w:rsidR="000F2369" w:rsidRDefault="00D06027">
      <w:r>
        <w:t xml:space="preserve">The interaction between these extensions and the security provider on the server MUST happen through an implementation-specific equivalent of the abstract GSS_Accept_sec_context call, as specified in [RFC2743]. Upon receiving and processing an authentication token at any leg of the authentication on either the client or server, the security provider MUST indicate to RPC runtime one of three abstract results from the processing: an error, a success, or a request for further security legs, as specified in [RFC2743]: </w:t>
      </w:r>
    </w:p>
    <w:p w:rsidR="000F2369" w:rsidRDefault="00D06027">
      <w:pPr>
        <w:pStyle w:val="ListParagraph"/>
        <w:numPr>
          <w:ilvl w:val="0"/>
          <w:numId w:val="98"/>
        </w:numPr>
      </w:pPr>
      <w:r>
        <w:t xml:space="preserve">If the security provider indicates an error, the RPC runtime MUST take recovery action depending on whether this is the client or server. </w:t>
      </w:r>
    </w:p>
    <w:p w:rsidR="000F2369" w:rsidRDefault="00D06027">
      <w:pPr>
        <w:pStyle w:val="ListParagraph"/>
        <w:numPr>
          <w:ilvl w:val="1"/>
          <w:numId w:val="98"/>
        </w:numPr>
      </w:pPr>
      <w:r>
        <w:t xml:space="preserve">If this is the client, the RPC runtime discards the security context and MUST NOT send any further PDUs on that connection. It SHOULD close the connection unless it is expecting responses on a multiplexed connection, as specified in section </w:t>
      </w:r>
      <w:hyperlink w:anchor="Section_d7183082dc464949954e16575642b879" w:history="1">
        <w:r>
          <w:rPr>
            <w:rStyle w:val="Hyperlink"/>
          </w:rPr>
          <w:t>3.3.1.5.8</w:t>
        </w:r>
      </w:hyperlink>
      <w:r>
        <w:t xml:space="preserve">, in which case it SHOULD set the Activity's </w:t>
      </w:r>
      <w:r>
        <w:rPr>
          <w:b/>
        </w:rPr>
        <w:t>Discard</w:t>
      </w:r>
      <w:r>
        <w:t xml:space="preserve"> flag to TRUE. If it does not wait for all responses on a multiplexed connection, it MUST provide indication in an implementation-specific way to upper layers that the outstanding calls have failed. </w:t>
      </w:r>
    </w:p>
    <w:p w:rsidR="000F2369" w:rsidRDefault="00D06027">
      <w:pPr>
        <w:pStyle w:val="ListParagraph"/>
        <w:numPr>
          <w:ilvl w:val="1"/>
          <w:numId w:val="98"/>
        </w:numPr>
      </w:pPr>
      <w:r>
        <w:t>If the security provider returns an error on the server, the server MUST respond with a bind_nak or a fault PDU, depending on the PDU that the client sent, as specified earlier. The server SHOULD also discard the security context in this case.</w:t>
      </w:r>
    </w:p>
    <w:p w:rsidR="000F2369" w:rsidRDefault="00D06027">
      <w:pPr>
        <w:pStyle w:val="ListParagraph"/>
        <w:numPr>
          <w:ilvl w:val="0"/>
          <w:numId w:val="98"/>
        </w:numPr>
      </w:pPr>
      <w:r>
        <w:t xml:space="preserve">If the security provider returns a success from processing the authentication token, the security context is successfully created. If the security provider returns a success on the client, the client is ready to use this security context. If the security provider on the server returns a success, the server MUST still respond with a bind_ack or alter_context_resp PDU, as specified earlier. In this case, it SHOULD return an empty (zero-length) authentication token to the client. </w:t>
      </w:r>
    </w:p>
    <w:p w:rsidR="000F2369" w:rsidRDefault="00D06027">
      <w:pPr>
        <w:pStyle w:val="ListParagraph"/>
        <w:numPr>
          <w:ilvl w:val="0"/>
          <w:numId w:val="98"/>
        </w:numPr>
      </w:pPr>
      <w:r>
        <w:t xml:space="preserve">If the security provider indicates to the RPC runtime a request for further security legs, it MUST always produce another authentication token along with the request for further security legs. In this case, the RPC runtime MUST send another leg of the security context creation by using that authentication token. If this happens on the client, the client MUST send an alter_context PDU. The p_context_elem structure of the alter_context PDU SHOULD be the same as the content of the PDU sent in the previous leg from the client. If this happens on the server, it MUST respond with a bind_ack or an alter_context_resp PDU, except when a security provider has an odd number of legs as specified in the following section, using the authentication token produced by the security provider. </w:t>
      </w:r>
    </w:p>
    <w:p w:rsidR="000F2369" w:rsidRDefault="00D06027">
      <w:r>
        <w:t xml:space="preserve">If a client has implemented a Table of Security Provider Info, then it has the knowledge of how many legs different security providers use . If the client determines during lookup in this table that a given security provider has an odd number of legs, the client SHOULD use an </w:t>
      </w:r>
      <w:hyperlink w:anchor="Section_a6b7b03c4ac54c258c52f2bec872ac97" w:history="1">
        <w:r>
          <w:rPr>
            <w:rStyle w:val="Hyperlink"/>
          </w:rPr>
          <w:t>rpc_auth_3 PDU</w:t>
        </w:r>
      </w:hyperlink>
      <w:r>
        <w:t xml:space="preserve"> instead of an alter_context PDU for the last leg. The client MUST NOT use an rpc_auth_3 PDU unless it is certain that the current leg is the last leg of exchange. The server MUST NOT respond to an rpc_auth_3 PDU. If the processing of the authentication token from an rpc_auth_3 PDU results in an error, the RPC runtime on the server SHOULD return a fault PDU on the first request that uses this security context with the status field set to the </w:t>
      </w:r>
      <w:r>
        <w:rPr>
          <w:b/>
        </w:rPr>
        <w:t>security context handle</w:t>
      </w:r>
      <w:r>
        <w:t xml:space="preserve"> </w:t>
      </w:r>
      <w:r>
        <w:rPr>
          <w:b/>
        </w:rPr>
        <w:t>Error Value</w:t>
      </w:r>
      <w:r>
        <w:t>.</w:t>
      </w:r>
    </w:p>
    <w:p w:rsidR="000F2369" w:rsidRDefault="00D06027">
      <w:r>
        <w:t>If a client is not sure how many legs a given security provider uses, it MUST assume that the number of legs is even.</w:t>
      </w:r>
      <w:bookmarkStart w:id="831" w:name="Appendix_A_Target_98"/>
      <w:r>
        <w:fldChar w:fldCharType="begin"/>
      </w:r>
      <w:r>
        <w:instrText xml:space="preserve"> HYPERLINK \l "Appendix_A_98" \h </w:instrText>
      </w:r>
      <w:r>
        <w:fldChar w:fldCharType="separate"/>
      </w:r>
      <w:r>
        <w:rPr>
          <w:rStyle w:val="Hyperlink"/>
        </w:rPr>
        <w:t>&lt;98&gt;</w:t>
      </w:r>
      <w:r>
        <w:rPr>
          <w:rStyle w:val="Hyperlink"/>
        </w:rPr>
        <w:fldChar w:fldCharType="end"/>
      </w:r>
      <w:bookmarkEnd w:id="831"/>
    </w:p>
    <w:p w:rsidR="000F2369" w:rsidRDefault="00D06027">
      <w:r>
        <w:t xml:space="preserve">Once negotiated, the client and server add the resultant </w:t>
      </w:r>
      <w:r>
        <w:rPr>
          <w:b/>
        </w:rPr>
        <w:t>security context handle</w:t>
      </w:r>
      <w:r>
        <w:t xml:space="preserve"> to the </w:t>
      </w:r>
      <w:r>
        <w:rPr>
          <w:b/>
        </w:rPr>
        <w:t>connection's</w:t>
      </w:r>
      <w:r>
        <w:t xml:space="preserve"> </w:t>
      </w:r>
      <w:r>
        <w:rPr>
          <w:b/>
        </w:rPr>
        <w:t>Table of Security Context Handles</w:t>
      </w:r>
      <w:r>
        <w:t>.</w:t>
      </w:r>
    </w:p>
    <w:p w:rsidR="000F2369" w:rsidRDefault="00D06027">
      <w:pPr>
        <w:pStyle w:val="Heading6"/>
      </w:pPr>
      <w:bookmarkStart w:id="832" w:name="section_6074370972274eff88a6f2565ff2ab0e"/>
      <w:bookmarkStart w:id="833" w:name="_Toc423366150"/>
      <w:r>
        <w:t>Using a Security Context</w:t>
      </w:r>
      <w:bookmarkEnd w:id="832"/>
      <w:bookmarkEnd w:id="833"/>
    </w:p>
    <w:p w:rsidR="000F2369" w:rsidRDefault="00D06027">
      <w:r>
        <w:t xml:space="preserve">After a security context is built, the security context can be used by the RPC runtime and higher-level protocols to perform authorization decisions. Besides using the security context for authorization decisions, the RPC runtime can also use the security context to create a logical stream of data that is protected from tampering and information disclosure on the network. </w:t>
      </w:r>
    </w:p>
    <w:p w:rsidR="000F2369" w:rsidRDefault="00D06027">
      <w:r>
        <w:t xml:space="preserve">The amount of protection applied depends on the authentication level for the security context requested by the client when the security context is created. The authentication level is applied in two dimensions: </w:t>
      </w:r>
    </w:p>
    <w:p w:rsidR="000F2369" w:rsidRDefault="00D06027">
      <w:pPr>
        <w:pStyle w:val="ListParagraph"/>
        <w:numPr>
          <w:ilvl w:val="0"/>
          <w:numId w:val="99"/>
        </w:numPr>
      </w:pPr>
      <w:r>
        <w:t xml:space="preserve">In the first dimension, it controls what capabilities the RPC runtime MUST request from the security provider when the security context is being built, as detailed in the first table that follows. It is possible for a security provider to not be able to provide a certain capability. In this case, the lack of the capability MUST be considered by the RPC runtime as equivalent to the security provider returning an error and MUST be handled as specified in the previous section. </w:t>
      </w:r>
    </w:p>
    <w:p w:rsidR="000F2369" w:rsidRDefault="00D06027">
      <w:pPr>
        <w:pStyle w:val="ListParagraph"/>
        <w:numPr>
          <w:ilvl w:val="0"/>
          <w:numId w:val="99"/>
        </w:numPr>
      </w:pPr>
      <w:r>
        <w:t>In the second dimension, the authentication level controls how the security provider runtime MUST perform PDU protection on the different PDU segments using the security context, as detailed in the second table that follows.</w:t>
      </w:r>
    </w:p>
    <w:p w:rsidR="000F2369" w:rsidRDefault="00D06027">
      <w:r>
        <w:t xml:space="preserve">The following table specifies the abstract capability that the RPC runtime MUST request from the security provider when the security context is being created. The capabilities in the following table are further specified in </w:t>
      </w:r>
      <w:hyperlink r:id="rId421">
        <w:r>
          <w:rPr>
            <w:rStyle w:val="Hyperlink"/>
          </w:rPr>
          <w:t>[RFC2743]</w:t>
        </w:r>
      </w:hyperlink>
      <w:r>
        <w:t xml:space="preserve"> section 1.2.1.2. The capabilities requested at each level include the ones requested at the previous level.</w:t>
      </w:r>
    </w:p>
    <w:tbl>
      <w:tblPr>
        <w:tblStyle w:val="Table-ShadedHeader"/>
        <w:tblW w:w="0" w:type="auto"/>
        <w:tblLook w:val="04A0" w:firstRow="1" w:lastRow="0" w:firstColumn="1" w:lastColumn="0" w:noHBand="0" w:noVBand="1"/>
      </w:tblPr>
      <w:tblGrid>
        <w:gridCol w:w="3418"/>
        <w:gridCol w:w="2379"/>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Authentication level </w:t>
            </w:r>
          </w:p>
        </w:tc>
        <w:tc>
          <w:tcPr>
            <w:tcW w:w="0" w:type="auto"/>
          </w:tcPr>
          <w:p w:rsidR="000F2369" w:rsidRDefault="00D06027">
            <w:pPr>
              <w:pStyle w:val="TableHeaderText"/>
            </w:pPr>
            <w:r>
              <w:t xml:space="preserve"> Capability requested </w:t>
            </w:r>
          </w:p>
        </w:tc>
      </w:tr>
      <w:tr w:rsidR="000F2369" w:rsidTr="000F2369">
        <w:tc>
          <w:tcPr>
            <w:tcW w:w="0" w:type="auto"/>
          </w:tcPr>
          <w:p w:rsidR="000F2369" w:rsidRDefault="00D06027">
            <w:pPr>
              <w:pStyle w:val="TableBodyText"/>
            </w:pPr>
            <w:r>
              <w:t>RPC_C_AUTHN_LEVEL_CONNECT</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w:t>
            </w:r>
          </w:p>
        </w:tc>
        <w:tc>
          <w:tcPr>
            <w:tcW w:w="0" w:type="auto"/>
          </w:tcPr>
          <w:p w:rsidR="000F2369" w:rsidRDefault="00D06027">
            <w:pPr>
              <w:pStyle w:val="TableBodyText"/>
            </w:pPr>
            <w:r>
              <w:t>Replay Detect</w:t>
            </w:r>
          </w:p>
        </w:tc>
      </w:tr>
      <w:tr w:rsidR="000F2369" w:rsidTr="000F2369">
        <w:tc>
          <w:tcPr>
            <w:tcW w:w="0" w:type="auto"/>
          </w:tcPr>
          <w:p w:rsidR="000F2369" w:rsidRDefault="00D06027">
            <w:pPr>
              <w:pStyle w:val="TableBodyText"/>
            </w:pPr>
            <w:r>
              <w:t>RPC_C_AUTHN_LEVEL_PKT_INTEGRITY</w:t>
            </w:r>
          </w:p>
        </w:tc>
        <w:tc>
          <w:tcPr>
            <w:tcW w:w="0" w:type="auto"/>
          </w:tcPr>
          <w:p w:rsidR="000F2369" w:rsidRDefault="00D06027">
            <w:pPr>
              <w:pStyle w:val="TableBodyText"/>
            </w:pPr>
            <w:r>
              <w:t>Sequence Detect, integrity</w:t>
            </w:r>
          </w:p>
        </w:tc>
      </w:tr>
      <w:tr w:rsidR="000F2369" w:rsidTr="000F2369">
        <w:tc>
          <w:tcPr>
            <w:tcW w:w="0" w:type="auto"/>
          </w:tcPr>
          <w:p w:rsidR="000F2369" w:rsidRDefault="00D06027">
            <w:pPr>
              <w:pStyle w:val="TableBodyText"/>
            </w:pPr>
            <w:r>
              <w:t>RPC_C_AUTHN_LEVEL_PKT_PRIVACY</w:t>
            </w:r>
          </w:p>
        </w:tc>
        <w:tc>
          <w:tcPr>
            <w:tcW w:w="0" w:type="auto"/>
          </w:tcPr>
          <w:p w:rsidR="000F2369" w:rsidRDefault="00D06027">
            <w:pPr>
              <w:pStyle w:val="TableBodyText"/>
            </w:pPr>
            <w:r>
              <w:t>Confidentiality</w:t>
            </w:r>
          </w:p>
        </w:tc>
      </w:tr>
    </w:tbl>
    <w:p w:rsidR="000F2369" w:rsidRDefault="00D06027">
      <w:r>
        <w:t>As specified earlier, once the security context is built, the RPC runtime MUST also use the authentication level to control how the security context is used to protect request and response PDUs sent to the other side.</w:t>
      </w:r>
    </w:p>
    <w:p w:rsidR="000F2369" w:rsidRDefault="00D06027">
      <w:r>
        <w:t xml:space="preserve">One of the first decisions that needs to be negotiated is whether the security provider on each side supports what this specification calls header signing. Header signing is an operation in which a security provider can provide integrity protection to a segment of the PDU such that the integrity protection does not modify the content of that segment. The segments of the PDU are specified in section </w:t>
      </w:r>
      <w:hyperlink w:anchor="Section_666182ac54614bf18982c3f8fe96c1a1" w:history="1">
        <w:r>
          <w:rPr>
            <w:rStyle w:val="Hyperlink"/>
          </w:rPr>
          <w:t>2.2.2.1</w:t>
        </w:r>
      </w:hyperlink>
      <w:r>
        <w:t xml:space="preserve">. The RPC runtime on the client determines in an implementation-specific way if the security provider on the client supports header signing. If it does, the first bind or alter_context PDU that the client sends on a connection that carries authentication information and whose authentication level is integrity or higher MUST have its PFC_SUPPORT_HEADER_SIGN bit set. The RPC runtime on the server also determines in an implementation-specific way whether the security provider on the server supports header signing, and, if it does not, it MUST respond to the client with a PDU whose PFC_SUPPORT_HEADER_SIGN bit is cleared. If it does support header signing, it MUST respond to the client with a PDU whose PFC_SUPPORT_HEADER_SIGN bit is set. </w:t>
      </w:r>
    </w:p>
    <w:p w:rsidR="000F2369" w:rsidRDefault="00D06027">
      <w:r>
        <w:t xml:space="preserve">Using this mechanism, the client and server agree if header signing should be done for this connection. If both the client and server support header signing, both set the connection's </w:t>
      </w:r>
      <w:r>
        <w:rPr>
          <w:b/>
        </w:rPr>
        <w:t>Supports Header Signing Flag</w:t>
      </w:r>
      <w:r>
        <w:t xml:space="preserve"> to TRUE. Once agreed, the client and server apply protection to request and response PDUs in the same way.</w:t>
      </w:r>
    </w:p>
    <w:p w:rsidR="000F2369" w:rsidRDefault="00D06027">
      <w:r>
        <w:t xml:space="preserve">If the client and server </w:t>
      </w:r>
      <w:r>
        <w:rPr>
          <w:b/>
        </w:rPr>
        <w:t>Supports Header Signing Flag</w:t>
      </w:r>
      <w:r>
        <w:t xml:space="preserve"> is TRUE, the party that sends the PDU asks the security provider to apply the following protection to the different PDU segments.</w:t>
      </w:r>
    </w:p>
    <w:tbl>
      <w:tblPr>
        <w:tblStyle w:val="Table-ShadedHeader"/>
        <w:tblW w:w="0" w:type="auto"/>
        <w:tblLook w:val="04A0" w:firstRow="1" w:lastRow="0" w:firstColumn="1" w:lastColumn="0" w:noHBand="0" w:noVBand="1"/>
      </w:tblPr>
      <w:tblGrid>
        <w:gridCol w:w="3418"/>
        <w:gridCol w:w="1345"/>
        <w:gridCol w:w="1386"/>
        <w:gridCol w:w="1249"/>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Authentication level </w:t>
            </w:r>
          </w:p>
        </w:tc>
        <w:tc>
          <w:tcPr>
            <w:tcW w:w="0" w:type="auto"/>
          </w:tcPr>
          <w:p w:rsidR="000F2369" w:rsidRDefault="00D06027">
            <w:pPr>
              <w:pStyle w:val="TableHeaderText"/>
            </w:pPr>
            <w:r>
              <w:t xml:space="preserve"> PDU header </w:t>
            </w:r>
          </w:p>
        </w:tc>
        <w:tc>
          <w:tcPr>
            <w:tcW w:w="0" w:type="auto"/>
          </w:tcPr>
          <w:p w:rsidR="000F2369" w:rsidRDefault="00D06027">
            <w:pPr>
              <w:pStyle w:val="TableHeaderText"/>
            </w:pPr>
            <w:r>
              <w:t xml:space="preserve"> PDU body </w:t>
            </w:r>
          </w:p>
        </w:tc>
        <w:tc>
          <w:tcPr>
            <w:tcW w:w="0" w:type="auto"/>
          </w:tcPr>
          <w:p w:rsidR="000F2369" w:rsidRDefault="00D06027">
            <w:pPr>
              <w:pStyle w:val="TableHeaderText"/>
            </w:pPr>
            <w:r>
              <w:t xml:space="preserve"> sec_trailer </w:t>
            </w:r>
          </w:p>
        </w:tc>
      </w:tr>
      <w:tr w:rsidR="000F2369" w:rsidTr="000F2369">
        <w:tc>
          <w:tcPr>
            <w:tcW w:w="0" w:type="auto"/>
          </w:tcPr>
          <w:p w:rsidR="000F2369" w:rsidRDefault="00D06027">
            <w:pPr>
              <w:pStyle w:val="TableBodyText"/>
            </w:pPr>
            <w:r>
              <w:t>RPC_C_AUTHN_LEVEL_CONNECT</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RPC_C_AUTHN_LEVEL_PKT_INTEGRITY</w:t>
            </w:r>
          </w:p>
        </w:tc>
        <w:tc>
          <w:tcPr>
            <w:tcW w:w="0" w:type="auto"/>
          </w:tcPr>
          <w:p w:rsidR="000F2369" w:rsidRDefault="00D06027">
            <w:pPr>
              <w:pStyle w:val="TableBodyText"/>
            </w:pPr>
            <w:r>
              <w:t>Integrity</w:t>
            </w:r>
          </w:p>
        </w:tc>
        <w:tc>
          <w:tcPr>
            <w:tcW w:w="0" w:type="auto"/>
          </w:tcPr>
          <w:p w:rsidR="000F2369" w:rsidRDefault="00D06027">
            <w:pPr>
              <w:pStyle w:val="TableBodyText"/>
            </w:pPr>
            <w:r>
              <w:t>Integrity</w:t>
            </w:r>
          </w:p>
        </w:tc>
        <w:tc>
          <w:tcPr>
            <w:tcW w:w="0" w:type="auto"/>
          </w:tcPr>
          <w:p w:rsidR="000F2369" w:rsidRDefault="00D06027">
            <w:pPr>
              <w:pStyle w:val="TableBodyText"/>
            </w:pPr>
            <w:r>
              <w:t>Integrity</w:t>
            </w:r>
          </w:p>
        </w:tc>
      </w:tr>
      <w:tr w:rsidR="000F2369" w:rsidTr="000F2369">
        <w:tc>
          <w:tcPr>
            <w:tcW w:w="0" w:type="auto"/>
          </w:tcPr>
          <w:p w:rsidR="000F2369" w:rsidRDefault="00D06027">
            <w:pPr>
              <w:pStyle w:val="TableBodyText"/>
            </w:pPr>
            <w:r>
              <w:t>RPC_C_AUTHN_LEVEL_PKT_PRIVACY</w:t>
            </w:r>
          </w:p>
        </w:tc>
        <w:tc>
          <w:tcPr>
            <w:tcW w:w="0" w:type="auto"/>
          </w:tcPr>
          <w:p w:rsidR="000F2369" w:rsidRDefault="00D06027">
            <w:pPr>
              <w:pStyle w:val="TableBodyText"/>
            </w:pPr>
            <w:r>
              <w:t>Integrity</w:t>
            </w:r>
          </w:p>
        </w:tc>
        <w:tc>
          <w:tcPr>
            <w:tcW w:w="0" w:type="auto"/>
          </w:tcPr>
          <w:p w:rsidR="000F2369" w:rsidRDefault="00D06027">
            <w:pPr>
              <w:pStyle w:val="TableBodyText"/>
            </w:pPr>
            <w:r>
              <w:t>Confidentiality</w:t>
            </w:r>
          </w:p>
        </w:tc>
        <w:tc>
          <w:tcPr>
            <w:tcW w:w="0" w:type="auto"/>
          </w:tcPr>
          <w:p w:rsidR="000F2369" w:rsidRDefault="00D06027">
            <w:pPr>
              <w:pStyle w:val="TableBodyText"/>
            </w:pPr>
            <w:r>
              <w:t>Integrity</w:t>
            </w:r>
          </w:p>
        </w:tc>
      </w:tr>
    </w:tbl>
    <w:p w:rsidR="000F2369" w:rsidRDefault="00D06027">
      <w:r>
        <w:t xml:space="preserve">If either the client or server </w:t>
      </w:r>
      <w:r>
        <w:rPr>
          <w:b/>
        </w:rPr>
        <w:t>Supports Header Signing Flag</w:t>
      </w:r>
      <w:r>
        <w:t xml:space="preserve"> is FALSE, the RPC runtime on the sending side asks the security provider to apply the following protection to the different PDU segments.</w:t>
      </w:r>
    </w:p>
    <w:tbl>
      <w:tblPr>
        <w:tblStyle w:val="Table-ShadedHeader"/>
        <w:tblW w:w="0" w:type="auto"/>
        <w:tblLook w:val="04A0" w:firstRow="1" w:lastRow="0" w:firstColumn="1" w:lastColumn="0" w:noHBand="0" w:noVBand="1"/>
      </w:tblPr>
      <w:tblGrid>
        <w:gridCol w:w="3418"/>
        <w:gridCol w:w="1345"/>
        <w:gridCol w:w="1386"/>
        <w:gridCol w:w="1249"/>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Authentication level </w:t>
            </w:r>
          </w:p>
        </w:tc>
        <w:tc>
          <w:tcPr>
            <w:tcW w:w="0" w:type="auto"/>
          </w:tcPr>
          <w:p w:rsidR="000F2369" w:rsidRDefault="00D06027">
            <w:pPr>
              <w:pStyle w:val="TableHeaderText"/>
            </w:pPr>
            <w:r>
              <w:t xml:space="preserve"> PDU header </w:t>
            </w:r>
          </w:p>
        </w:tc>
        <w:tc>
          <w:tcPr>
            <w:tcW w:w="0" w:type="auto"/>
          </w:tcPr>
          <w:p w:rsidR="000F2369" w:rsidRDefault="00D06027">
            <w:pPr>
              <w:pStyle w:val="TableHeaderText"/>
            </w:pPr>
            <w:r>
              <w:t xml:space="preserve"> PDU body </w:t>
            </w:r>
          </w:p>
        </w:tc>
        <w:tc>
          <w:tcPr>
            <w:tcW w:w="0" w:type="auto"/>
          </w:tcPr>
          <w:p w:rsidR="000F2369" w:rsidRDefault="00D06027">
            <w:pPr>
              <w:pStyle w:val="TableHeaderText"/>
            </w:pPr>
            <w:r>
              <w:t xml:space="preserve"> sec_trailer </w:t>
            </w:r>
          </w:p>
        </w:tc>
      </w:tr>
      <w:tr w:rsidR="000F2369" w:rsidTr="000F2369">
        <w:tc>
          <w:tcPr>
            <w:tcW w:w="0" w:type="auto"/>
          </w:tcPr>
          <w:p w:rsidR="000F2369" w:rsidRDefault="00D06027">
            <w:pPr>
              <w:pStyle w:val="TableBodyText"/>
            </w:pPr>
            <w:r>
              <w:t>RPC_C_AUTHN_LEVEL_CONNECT</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RPC_C_AUTHN_LEVEL_CALL</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RPC_C_AUTHN_LEVEL_PKT_INTEGRITY</w:t>
            </w:r>
          </w:p>
        </w:tc>
        <w:tc>
          <w:tcPr>
            <w:tcW w:w="0" w:type="auto"/>
          </w:tcPr>
          <w:p w:rsidR="000F2369" w:rsidRDefault="00D06027">
            <w:pPr>
              <w:pStyle w:val="TableBodyText"/>
            </w:pPr>
            <w:r>
              <w:t>None</w:t>
            </w:r>
          </w:p>
        </w:tc>
        <w:tc>
          <w:tcPr>
            <w:tcW w:w="0" w:type="auto"/>
          </w:tcPr>
          <w:p w:rsidR="000F2369" w:rsidRDefault="00D06027">
            <w:pPr>
              <w:pStyle w:val="TableBodyText"/>
            </w:pPr>
            <w:r>
              <w:t>Integrity</w:t>
            </w:r>
          </w:p>
        </w:tc>
        <w:tc>
          <w:tcPr>
            <w:tcW w:w="0" w:type="auto"/>
          </w:tcPr>
          <w:p w:rsidR="000F2369" w:rsidRDefault="00D06027">
            <w:pPr>
              <w:pStyle w:val="TableBodyText"/>
            </w:pPr>
            <w:r>
              <w:t>None</w:t>
            </w:r>
          </w:p>
        </w:tc>
      </w:tr>
      <w:tr w:rsidR="000F2369" w:rsidTr="000F2369">
        <w:tc>
          <w:tcPr>
            <w:tcW w:w="0" w:type="auto"/>
          </w:tcPr>
          <w:p w:rsidR="000F2369" w:rsidRDefault="00D06027">
            <w:pPr>
              <w:pStyle w:val="TableBodyText"/>
            </w:pPr>
            <w:r>
              <w:t>RPC_C_AUTHN_LEVEL_PKT_PRIVACY</w:t>
            </w:r>
          </w:p>
        </w:tc>
        <w:tc>
          <w:tcPr>
            <w:tcW w:w="0" w:type="auto"/>
          </w:tcPr>
          <w:p w:rsidR="000F2369" w:rsidRDefault="00D06027">
            <w:pPr>
              <w:pStyle w:val="TableBodyText"/>
            </w:pPr>
            <w:r>
              <w:t>None</w:t>
            </w:r>
          </w:p>
        </w:tc>
        <w:tc>
          <w:tcPr>
            <w:tcW w:w="0" w:type="auto"/>
          </w:tcPr>
          <w:p w:rsidR="000F2369" w:rsidRDefault="00D06027">
            <w:pPr>
              <w:pStyle w:val="TableBodyText"/>
            </w:pPr>
            <w:r>
              <w:t>Confidentiality</w:t>
            </w:r>
          </w:p>
        </w:tc>
        <w:tc>
          <w:tcPr>
            <w:tcW w:w="0" w:type="auto"/>
          </w:tcPr>
          <w:p w:rsidR="000F2369" w:rsidRDefault="00D06027">
            <w:pPr>
              <w:pStyle w:val="TableBodyText"/>
            </w:pPr>
            <w:r>
              <w:t>None</w:t>
            </w:r>
          </w:p>
        </w:tc>
      </w:tr>
    </w:tbl>
    <w:p w:rsidR="000F2369" w:rsidRDefault="00D06027">
      <w:r>
        <w:t>In the preceding tables, "None" means no protection, "Integrity" means an integrity check per [RFC2743] section 2.3.1 MUST be applied, and "Confidentiality" means that the segment MUST be encrypted.</w:t>
      </w:r>
    </w:p>
    <w:p w:rsidR="000F2369" w:rsidRDefault="00D06027">
      <w:r>
        <w:t xml:space="preserve">The PDU header, PDU body, and sec_trailer MUST be passed in the input message, in this order, to GSS_WrapEx, GSS_UnwrapEx, GSS_GetMICEx, and GSS_VerifyMICEx. For integrity protection the sign flag for that PDU segment MUST be set to TRUE, else it MUST be set to FALSE. For confidentiality protection, the </w:t>
      </w:r>
      <w:r>
        <w:rPr>
          <w:b/>
        </w:rPr>
        <w:t>conf_req_flag</w:t>
      </w:r>
      <w:r>
        <w:t xml:space="preserve"> for that PDU segment MUST be set to TRUE, else it MUST be set to FALSE. </w:t>
      </w:r>
    </w:p>
    <w:p w:rsidR="000F2369" w:rsidRDefault="00D06027">
      <w:r>
        <w:t xml:space="preserve">The PDU header, PDU body, and sec_trailer from the output message of GSS_WrapEx and GSS_VerifyMICEx MUST be sent to the other side (client or server) as part of the request or response PDU, and the signature output MUST be sent to the other side (client or server) as the authentication token as specified in section </w:t>
      </w:r>
      <w:hyperlink w:anchor="Section_0ab77b0b0d774264b457cf3041b6fd96" w:history="1">
        <w:r>
          <w:rPr>
            <w:rStyle w:val="Hyperlink"/>
          </w:rPr>
          <w:t>2.2.2.12</w:t>
        </w:r>
      </w:hyperlink>
      <w:r>
        <w:t xml:space="preserve">. </w:t>
      </w:r>
    </w:p>
    <w:p w:rsidR="000F2369" w:rsidRDefault="00D06027">
      <w:r>
        <w:t>If the authentication level is RPC_C_AUTHN_LEVEL_PKT_PRIVACY, the PDU body will be encrypted. The PDU body from the output message of GSS_UnwrapEx represents the plain text version of the PDU body. The PDU header and sec_trailer output from the output message SHOULD be ignored. Similarly the signature output SHOULD be ignored.</w:t>
      </w:r>
    </w:p>
    <w:p w:rsidR="000F2369" w:rsidRDefault="00D06027">
      <w:r>
        <w:t xml:space="preserve">For further details on GSS_WrapEx, see </w:t>
      </w:r>
      <w:hyperlink r:id="rId422">
        <w:r>
          <w:rPr>
            <w:rStyle w:val="Hyperlink"/>
          </w:rPr>
          <w:t>[MS-NLMP]</w:t>
        </w:r>
      </w:hyperlink>
      <w:r>
        <w:t xml:space="preserve"> section 3.4.6 , </w:t>
      </w:r>
      <w:hyperlink r:id="rId423">
        <w:r>
          <w:rPr>
            <w:rStyle w:val="Hyperlink"/>
          </w:rPr>
          <w:t>[MS-KILE]</w:t>
        </w:r>
      </w:hyperlink>
      <w:r>
        <w:t xml:space="preserve"> section 3.4.5.4 and </w:t>
      </w:r>
      <w:hyperlink r:id="rId424">
        <w:r>
          <w:rPr>
            <w:rStyle w:val="Hyperlink"/>
          </w:rPr>
          <w:t>[MS-TLSP]</w:t>
        </w:r>
      </w:hyperlink>
      <w:r>
        <w:t xml:space="preserve"> section 3.1.5.1.</w:t>
      </w:r>
    </w:p>
    <w:p w:rsidR="000F2369" w:rsidRDefault="00D06027">
      <w:r>
        <w:t>For details on GSS_UnwrapEx, see [MS-NLMP] section 3.4.7 , [MS-KILE] section 3.4.5.5 and [MS-TLSP] section 3.1.5.2.</w:t>
      </w:r>
    </w:p>
    <w:p w:rsidR="000F2369" w:rsidRDefault="00D06027">
      <w:r>
        <w:t>For further details on GSS_GetMICEx, see [MS-NLMP] section 3.4.8 and [MS-KILE] section 3.4.5.6.</w:t>
      </w:r>
    </w:p>
    <w:p w:rsidR="000F2369" w:rsidRDefault="00D06027">
      <w:r>
        <w:t>For further details on GSS_VerifyMICEx, see [MS-NLMP] section 3.4.9 and [MS-KILE] section 3.4.5.7.</w:t>
      </w:r>
    </w:p>
    <w:p w:rsidR="000F2369" w:rsidRDefault="00D06027">
      <w:r>
        <w:t xml:space="preserve">If the authentication level is connect, the security provider MUST use for request and response PDUs an authentication token that is optional and that does not need to be transmitted to the other side. </w:t>
      </w:r>
    </w:p>
    <w:p w:rsidR="000F2369" w:rsidRDefault="00D06027">
      <w:r>
        <w:t>This protocol does not specify whether the authentication token itself is protected from tampering by the security provider. It also does not specify how the security provider applies integrity or confidentiality protection to a PDU segment. The algorithms for doing so are specific to the security provider. For details about a security provider, see the documentation for that security provider.</w:t>
      </w:r>
    </w:p>
    <w:p w:rsidR="000F2369" w:rsidRDefault="00D06027">
      <w:pPr>
        <w:pStyle w:val="Heading5"/>
      </w:pPr>
      <w:bookmarkStart w:id="834" w:name="section_87964b3c17854aaea993734999441ed3"/>
      <w:bookmarkStart w:id="835" w:name="_Toc423366151"/>
      <w:r>
        <w:t>Bind Time Feature Negotiation</w:t>
      </w:r>
      <w:bookmarkEnd w:id="834"/>
      <w:bookmarkEnd w:id="835"/>
    </w:p>
    <w:p w:rsidR="000F2369" w:rsidRDefault="00D06027">
      <w:r>
        <w:t xml:space="preserve">These extensions introduce additional rules about how a bind PDU SHOULD be composed by the client and processed by the server, and how the response bind_ack PDU SHOULD be composed by the server and processed by the client. </w:t>
      </w:r>
      <w:hyperlink r:id="rId425">
        <w:r>
          <w:rPr>
            <w:rStyle w:val="Hyperlink"/>
          </w:rPr>
          <w:t>[C706]</w:t>
        </w:r>
      </w:hyperlink>
      <w:r>
        <w:t xml:space="preserve"> sections 12.6.4.3 and 12.6.4.4 specify a bind PDU and a bind_ack PDU. When sending a bind PDU, a client SHOULD add an element in the </w:t>
      </w:r>
      <w:r>
        <w:rPr>
          <w:b/>
        </w:rPr>
        <w:t>p_cont_elem</w:t>
      </w:r>
      <w:r>
        <w:t xml:space="preserve"> array that has the same value for the </w:t>
      </w:r>
      <w:r>
        <w:rPr>
          <w:b/>
        </w:rPr>
        <w:t>abstract_syntax</w:t>
      </w:r>
      <w:r>
        <w:t xml:space="preserve"> field as the previous element in the </w:t>
      </w:r>
      <w:r>
        <w:rPr>
          <w:b/>
        </w:rPr>
        <w:t>p_cont_elem</w:t>
      </w:r>
      <w:r>
        <w:t xml:space="preserve"> array, but that MUST have exactly one element in the </w:t>
      </w:r>
      <w:r>
        <w:rPr>
          <w:b/>
        </w:rPr>
        <w:t>transfer_syntaxes</w:t>
      </w:r>
      <w:r>
        <w:t xml:space="preserve"> array; also, its </w:t>
      </w:r>
      <w:r>
        <w:rPr>
          <w:b/>
        </w:rPr>
        <w:t>if_uuid</w:t>
      </w:r>
      <w:r>
        <w:t xml:space="preserve"> field MUST have the following prefix: 6CB71C2C-9812-4540 and a version number of 1.0. If a client does so, it is said to have indicated support for bind time feature negotiation. A client MUST have, at most, one element in the </w:t>
      </w:r>
      <w:r>
        <w:rPr>
          <w:b/>
        </w:rPr>
        <w:t>p_cont_elem</w:t>
      </w:r>
      <w:r>
        <w:t xml:space="preserve"> array that has an </w:t>
      </w:r>
      <w:r>
        <w:rPr>
          <w:b/>
        </w:rPr>
        <w:t>if_uuid</w:t>
      </w:r>
      <w:r>
        <w:t xml:space="preserve"> with that prefix in the </w:t>
      </w:r>
      <w:r>
        <w:rPr>
          <w:b/>
        </w:rPr>
        <w:t>transfer_syntaxes</w:t>
      </w:r>
      <w:r>
        <w:t xml:space="preserve"> array. If a client has indicated support for bind time feature negotiation, the message processing rule in this section SHOULD be applied by the server implementation to all messages for this connection. If a client has not indicated support for bind time feature negotiation, the message processing rules in this section do not apply to this connection.</w:t>
      </w:r>
      <w:bookmarkStart w:id="836" w:name="Appendix_A_Target_99"/>
      <w:r>
        <w:fldChar w:fldCharType="begin"/>
      </w:r>
      <w:r>
        <w:instrText xml:space="preserve"> HYPERLINK \l "Appendix_A_99" \h </w:instrText>
      </w:r>
      <w:r>
        <w:fldChar w:fldCharType="separate"/>
      </w:r>
      <w:r>
        <w:rPr>
          <w:rStyle w:val="Hyperlink"/>
        </w:rPr>
        <w:t>&lt;99&gt;</w:t>
      </w:r>
      <w:r>
        <w:rPr>
          <w:rStyle w:val="Hyperlink"/>
        </w:rPr>
        <w:fldChar w:fldCharType="end"/>
      </w:r>
      <w:bookmarkEnd w:id="836"/>
    </w:p>
    <w:p w:rsidR="000F2369" w:rsidRDefault="00D06027">
      <w:r>
        <w:t xml:space="preserve">If a client has indicated support for bind time feature negotiation, the eight octets immediately after the prefix are interpreted as BindTimeFeatureNegotiationBitmask, as specified in section </w:t>
      </w:r>
      <w:hyperlink w:anchor="Section_cef529cc77b5479485dc91e1467e80f0" w:history="1">
        <w:r>
          <w:rPr>
            <w:rStyle w:val="Hyperlink"/>
          </w:rPr>
          <w:t>2.2.2.14</w:t>
        </w:r>
      </w:hyperlink>
      <w:r>
        <w:t xml:space="preserve">. If the </w:t>
      </w:r>
      <w:r>
        <w:rPr>
          <w:b/>
        </w:rPr>
        <w:t>SecurityContextMultiplexingSupported</w:t>
      </w:r>
      <w:r>
        <w:t xml:space="preserve"> bit is set, this means the client supports security context multiplexing, as specified in section </w:t>
      </w:r>
      <w:hyperlink w:anchor="Section_c8b3c80fb2ba4a78bf36dabba4278194" w:history="1">
        <w:r>
          <w:rPr>
            <w:rStyle w:val="Hyperlink"/>
          </w:rPr>
          <w:t>3.3.1.5.4</w:t>
        </w:r>
      </w:hyperlink>
      <w:r>
        <w:t xml:space="preserve">. If the KeepConnectionOnOrphan bit is set, this means the client supports keeping the connection open after an orphaned PDU is sent, as specified in section </w:t>
      </w:r>
      <w:hyperlink w:anchor="Section_44d6f02e55f34814973ecf0bc3287c44" w:history="1">
        <w:r>
          <w:rPr>
            <w:rStyle w:val="Hyperlink"/>
          </w:rPr>
          <w:t>3.3.1.5.10</w:t>
        </w:r>
      </w:hyperlink>
      <w:r>
        <w:t xml:space="preserve">. </w:t>
      </w:r>
    </w:p>
    <w:p w:rsidR="000F2369" w:rsidRDefault="00D06027">
      <w:r>
        <w:t xml:space="preserve">As specified in [C706], section 12.6.3.1, the </w:t>
      </w:r>
      <w:r>
        <w:rPr>
          <w:b/>
        </w:rPr>
        <w:t>bind_ack</w:t>
      </w:r>
      <w:r>
        <w:t xml:space="preserve"> PDU MUST contain the same number of &lt;p_result_t&gt; elements in &lt;p_result_list&gt; as the number of elements in </w:t>
      </w:r>
      <w:r>
        <w:rPr>
          <w:b/>
        </w:rPr>
        <w:t>p_cont_array</w:t>
      </w:r>
      <w:r>
        <w:t xml:space="preserve"> in the bind PDU. Each &lt;p_result_t&gt; element represents the response from the server for each element in the </w:t>
      </w:r>
      <w:r>
        <w:rPr>
          <w:b/>
        </w:rPr>
        <w:t>p_cont_array</w:t>
      </w:r>
      <w:r>
        <w:t xml:space="preserve">. Thus the elements in the &lt;p_result_list&gt; MUST be in the same order as the elements in the </w:t>
      </w:r>
      <w:r>
        <w:rPr>
          <w:b/>
        </w:rPr>
        <w:t>p_cont_array</w:t>
      </w:r>
      <w:r>
        <w:t>.</w:t>
      </w:r>
    </w:p>
    <w:p w:rsidR="000F2369" w:rsidRDefault="00D06027">
      <w:r>
        <w:t xml:space="preserve">The server MUST set the corresponding </w:t>
      </w:r>
      <w:r>
        <w:rPr>
          <w:b/>
        </w:rPr>
        <w:t>p_result_t</w:t>
      </w:r>
      <w:r>
        <w:t xml:space="preserve"> element in the </w:t>
      </w:r>
      <w:r>
        <w:rPr>
          <w:b/>
        </w:rPr>
        <w:t>p_result_list</w:t>
      </w:r>
      <w:r>
        <w:t xml:space="preserve"> in the bind_ack PDU described as follows. If the server supports bind time feature negotiation, it MUST reply with the result field in the p_result_t structure of the bind_ack PDU equal to negotiate_ack, and it MUST use the reason field of the </w:t>
      </w:r>
      <w:r>
        <w:rPr>
          <w:b/>
        </w:rPr>
        <w:t>p_result_t</w:t>
      </w:r>
      <w:r>
        <w:t xml:space="preserve"> structure as a BindTimeFeatureNegotiationResponseBitmask structure. The server MUST set the </w:t>
      </w:r>
      <w:r>
        <w:rPr>
          <w:b/>
        </w:rPr>
        <w:t>transfer_syntax</w:t>
      </w:r>
      <w:r>
        <w:t xml:space="preserve"> element in the </w:t>
      </w:r>
      <w:r>
        <w:rPr>
          <w:b/>
        </w:rPr>
        <w:t>p_result_t</w:t>
      </w:r>
      <w:r>
        <w:t xml:space="preserve"> structure to zero.</w:t>
      </w:r>
    </w:p>
    <w:p w:rsidR="000F2369" w:rsidRDefault="00D06027">
      <w:r>
        <w:t xml:space="preserve">If a client has set the </w:t>
      </w:r>
      <w:r>
        <w:rPr>
          <w:b/>
        </w:rPr>
        <w:t>SecurityContextMultiplexingSupported</w:t>
      </w:r>
      <w:r>
        <w:t xml:space="preserve"> bit in the BindTimeFeatureNegotiationResponseBitmask structure, and the server supports security context multiplexing, the server SHOULD set the </w:t>
      </w:r>
      <w:r>
        <w:rPr>
          <w:b/>
        </w:rPr>
        <w:t>SecurityContextMultiplexingSupported</w:t>
      </w:r>
      <w:r>
        <w:t xml:space="preserve"> bit of the BindTimeFeatureNegotiationResponseBitmask structure. </w:t>
      </w:r>
    </w:p>
    <w:p w:rsidR="000F2369" w:rsidRDefault="00D06027">
      <w:r>
        <w:t xml:space="preserve">If the server does not support security context multiplexing, the server MUST clear the </w:t>
      </w:r>
      <w:r>
        <w:rPr>
          <w:b/>
        </w:rPr>
        <w:t>SecurityContextMultiplexingSupported</w:t>
      </w:r>
      <w:r>
        <w:t xml:space="preserve"> bit of the BindTimeFeatureNegotiationResponseBitmask structure. If the </w:t>
      </w:r>
      <w:r>
        <w:rPr>
          <w:b/>
        </w:rPr>
        <w:t>SecurityContextMultiplexingSupported</w:t>
      </w:r>
      <w:r>
        <w:t xml:space="preserve"> bit in the BindTimeFeatureNegotiationResponseBitmask structure is set, and if the client supports security context multiplexing, then security context multiplexing SHOULD be used on this connection, as specified in section 3.3.1.5.4.</w:t>
      </w:r>
      <w:bookmarkStart w:id="837" w:name="Appendix_A_Target_100"/>
      <w:r>
        <w:fldChar w:fldCharType="begin"/>
      </w:r>
      <w:r>
        <w:instrText xml:space="preserve"> HYPERLINK \l "Appendix_A_100" \h </w:instrText>
      </w:r>
      <w:r>
        <w:fldChar w:fldCharType="separate"/>
      </w:r>
      <w:r>
        <w:rPr>
          <w:rStyle w:val="Hyperlink"/>
        </w:rPr>
        <w:t>&lt;100&gt;</w:t>
      </w:r>
      <w:r>
        <w:rPr>
          <w:rStyle w:val="Hyperlink"/>
        </w:rPr>
        <w:fldChar w:fldCharType="end"/>
      </w:r>
      <w:bookmarkEnd w:id="837"/>
    </w:p>
    <w:p w:rsidR="000F2369" w:rsidRDefault="00D06027">
      <w:r>
        <w:t>If a client has set the KeepConnectionOnOrphanSupported bit in the BindTimeFeatureNegotiationBitmask structure and the server supports keeping the connection open after an orphaned PDU is received, the server SHOULD set the KeepConnectionOnOrphanSupported bit in the BindTimeFeatureNegotiationResponseBitmask structure.</w:t>
      </w:r>
    </w:p>
    <w:p w:rsidR="000F2369" w:rsidRDefault="00D06027">
      <w:r>
        <w:t>If the server does not support keeping the connection open after an orphaned PDU is received, the server MUST clear the KeepConnectionOnOrphanSupported bit in the BindTimeFeatureNegotiationResponseBitmask. If the KeepConnectionOnOrphanSupported bit in the BindTimeFeatureNegotiationResponseBitmask is set and the client supports keeping the connection open after an orphaned PDU is sent, the client SHOULD start keeping the connection open after sending an orphaned PDU on the connection, as specified in Keeping Connections Open After Client Sends an Orphaned PDU (section 3.3.1.5.10).</w:t>
      </w:r>
      <w:bookmarkStart w:id="838" w:name="Appendix_A_Target_101"/>
      <w:r>
        <w:fldChar w:fldCharType="begin"/>
      </w:r>
      <w:r>
        <w:instrText xml:space="preserve"> HYPERLINK \l "Appendix_A_101" \h </w:instrText>
      </w:r>
      <w:r>
        <w:fldChar w:fldCharType="separate"/>
      </w:r>
      <w:r>
        <w:rPr>
          <w:rStyle w:val="Hyperlink"/>
        </w:rPr>
        <w:t>&lt;101&gt;</w:t>
      </w:r>
      <w:r>
        <w:rPr>
          <w:rStyle w:val="Hyperlink"/>
        </w:rPr>
        <w:fldChar w:fldCharType="end"/>
      </w:r>
      <w:bookmarkEnd w:id="838"/>
    </w:p>
    <w:p w:rsidR="000F2369" w:rsidRDefault="00D06027">
      <w:r>
        <w:t>For future extensibility, these rules MUST be applied by the server and the client to all reserved bits in the BindTimeFeatureNegotiationResponseBitmask and BindTimeFeatureNegotiationResponseBitmask structures:</w:t>
      </w:r>
    </w:p>
    <w:p w:rsidR="000F2369" w:rsidRDefault="00D06027">
      <w:pPr>
        <w:pStyle w:val="ListParagraph"/>
        <w:numPr>
          <w:ilvl w:val="0"/>
          <w:numId w:val="100"/>
        </w:numPr>
      </w:pPr>
      <w:r>
        <w:t xml:space="preserve">If a client supports a given feature, the client MUST set the bit (or set of bits) associated with this feature. </w:t>
      </w:r>
    </w:p>
    <w:p w:rsidR="000F2369" w:rsidRDefault="00D06027">
      <w:pPr>
        <w:pStyle w:val="ListParagraph"/>
        <w:numPr>
          <w:ilvl w:val="0"/>
          <w:numId w:val="100"/>
        </w:numPr>
      </w:pPr>
      <w:r>
        <w:t xml:space="preserve">If a bit (or set of bits) used to communicate that a client supports a given feature is not set, the server MUST assume that the client does not support this feature. </w:t>
      </w:r>
    </w:p>
    <w:p w:rsidR="000F2369" w:rsidRDefault="00D06027">
      <w:pPr>
        <w:pStyle w:val="ListParagraph"/>
        <w:numPr>
          <w:ilvl w:val="0"/>
          <w:numId w:val="100"/>
        </w:numPr>
      </w:pPr>
      <w:r>
        <w:t>If a server does support the feature, the server MUST set the bits associated with that feature in the BindTimeFeatureNegotiationResponseBitmask bitmask.</w:t>
      </w:r>
    </w:p>
    <w:p w:rsidR="000F2369" w:rsidRDefault="00D06027">
      <w:pPr>
        <w:pStyle w:val="ListParagraph"/>
        <w:numPr>
          <w:ilvl w:val="0"/>
          <w:numId w:val="100"/>
        </w:numPr>
      </w:pPr>
      <w:r>
        <w:t>A server MUST clear all bits in the BindTimeFeatureNegotiationResponseBitmask bitmask that it interprets are reserved.</w:t>
      </w:r>
    </w:p>
    <w:p w:rsidR="000F2369" w:rsidRDefault="00D06027">
      <w:r>
        <w:t xml:space="preserve">Any bind time features that are successfully negotiated are stored in the client and server's </w:t>
      </w:r>
      <w:r>
        <w:rPr>
          <w:b/>
        </w:rPr>
        <w:t>Association's</w:t>
      </w:r>
      <w:r>
        <w:t xml:space="preserve"> </w:t>
      </w:r>
      <w:r>
        <w:rPr>
          <w:b/>
        </w:rPr>
        <w:t>Bind Features Bitmask</w:t>
      </w:r>
      <w:r>
        <w:t>.</w:t>
      </w:r>
    </w:p>
    <w:p w:rsidR="000F2369" w:rsidRDefault="00D06027">
      <w:pPr>
        <w:pStyle w:val="Heading5"/>
      </w:pPr>
      <w:bookmarkStart w:id="839" w:name="section_c8b3c80fb2ba4a78bf36dabba4278194"/>
      <w:bookmarkStart w:id="840" w:name="_Toc423366152"/>
      <w:r>
        <w:t>Security Context Multiplexing</w:t>
      </w:r>
      <w:bookmarkEnd w:id="839"/>
      <w:bookmarkEnd w:id="840"/>
    </w:p>
    <w:p w:rsidR="000F2369" w:rsidRDefault="00D06027">
      <w:r>
        <w:t xml:space="preserve">These extensions allow for a client implementation to use more than one security context per connection. A client implementation MUST NOT do security context multiplexing unless the </w:t>
      </w:r>
      <w:r>
        <w:rPr>
          <w:b/>
        </w:rPr>
        <w:t>Association's</w:t>
      </w:r>
      <w:r>
        <w:t xml:space="preserve"> </w:t>
      </w:r>
      <w:r>
        <w:rPr>
          <w:b/>
        </w:rPr>
        <w:t>Bind Feature Bitmask</w:t>
      </w:r>
      <w:r>
        <w:t xml:space="preserve"> has the </w:t>
      </w:r>
      <w:r>
        <w:rPr>
          <w:b/>
        </w:rPr>
        <w:t>SecurityContextMultiplexingSupported</w:t>
      </w:r>
      <w:r>
        <w:t xml:space="preserve"> bit set. When security context multiplexing has been negotiated, if a client needs to negotiate a new security context, it is allowed to do so on an existing connection subject to the constraints in the server state machine. These extensions also introduce some constraints and conventions along with this capability. If there is only one security context on a given connection, and this security context has the authentication level connect, a client and a server MAY choose not to send authentication information for that security context. In such a case, the server MUST treat request PDUs without authentication information as if they had Connect level authentication information, and all other security context attributes are picked from the only security context negotiated on the connection.</w:t>
      </w:r>
      <w:bookmarkStart w:id="841" w:name="Appendix_A_Target_102"/>
      <w:r>
        <w:fldChar w:fldCharType="begin"/>
      </w:r>
      <w:r>
        <w:instrText xml:space="preserve"> HYPERLINK \l "Appendix_A_102" \h </w:instrText>
      </w:r>
      <w:r>
        <w:fldChar w:fldCharType="separate"/>
      </w:r>
      <w:r>
        <w:rPr>
          <w:rStyle w:val="Hyperlink"/>
        </w:rPr>
        <w:t>&lt;102&gt;</w:t>
      </w:r>
      <w:r>
        <w:rPr>
          <w:rStyle w:val="Hyperlink"/>
        </w:rPr>
        <w:fldChar w:fldCharType="end"/>
      </w:r>
      <w:bookmarkEnd w:id="841"/>
    </w:p>
    <w:p w:rsidR="000F2369" w:rsidRDefault="00D06027">
      <w:r>
        <w:t xml:space="preserve">A client MUST send authentication information for all request PDUs if the higher-level protocol on the client has asked for the connect authentication level and there is more than one security context negotiated for the connection. </w:t>
      </w:r>
    </w:p>
    <w:p w:rsidR="000F2369" w:rsidRDefault="00D06027">
      <w:r>
        <w:t>A client MUST NOT build more than 2,000 security contexts per connection, but it MAY choose to impose an even lower limit on the number of security contexts that can be built on a connection.</w:t>
      </w:r>
      <w:bookmarkStart w:id="842" w:name="Appendix_A_Target_103"/>
      <w:r>
        <w:fldChar w:fldCharType="begin"/>
      </w:r>
      <w:r>
        <w:instrText xml:space="preserve"> HYPERLINK \l "Appendix_A_103" \h </w:instrText>
      </w:r>
      <w:r>
        <w:fldChar w:fldCharType="separate"/>
      </w:r>
      <w:r>
        <w:rPr>
          <w:rStyle w:val="Hyperlink"/>
        </w:rPr>
        <w:t>&lt;103&gt;</w:t>
      </w:r>
      <w:r>
        <w:rPr>
          <w:rStyle w:val="Hyperlink"/>
        </w:rPr>
        <w:fldChar w:fldCharType="end"/>
      </w:r>
      <w:bookmarkEnd w:id="842"/>
    </w:p>
    <w:p w:rsidR="000F2369" w:rsidRDefault="00D06027">
      <w:r>
        <w:t>The server MAY enforce a limit in the number of security contexts that can be associated with a single connection.</w:t>
      </w:r>
    </w:p>
    <w:p w:rsidR="000F2369" w:rsidRDefault="00D06027">
      <w:r>
        <w:t>If a server receives a request to associate a security context with an existing connection, the server SHOULD check that such limit has not been reached.</w:t>
      </w:r>
      <w:bookmarkStart w:id="843" w:name="Appendix_A_Target_104"/>
      <w:r>
        <w:fldChar w:fldCharType="begin"/>
      </w:r>
      <w:r>
        <w:instrText xml:space="preserve"> HYPERLINK \l "Appendix_A_104" \h </w:instrText>
      </w:r>
      <w:r>
        <w:fldChar w:fldCharType="separate"/>
      </w:r>
      <w:r>
        <w:rPr>
          <w:rStyle w:val="Hyperlink"/>
        </w:rPr>
        <w:t>&lt;104&gt;</w:t>
      </w:r>
      <w:r>
        <w:rPr>
          <w:rStyle w:val="Hyperlink"/>
        </w:rPr>
        <w:fldChar w:fldCharType="end"/>
      </w:r>
      <w:bookmarkEnd w:id="843"/>
      <w:r>
        <w:t xml:space="preserve"> </w:t>
      </w:r>
    </w:p>
    <w:p w:rsidR="000F2369" w:rsidRDefault="00D06027">
      <w:r>
        <w:t>If the new security context exceeds the server's limit, the server MUST send to the client an rpc_fault packet with the RPC_S_PROTOCOL_ERROR error code.</w:t>
      </w:r>
    </w:p>
    <w:p w:rsidR="000F2369" w:rsidRDefault="00D06027">
      <w:r>
        <w:t>If the new association would make the limit be exceeded, the server MUST send to the client an rpc_fault packet with the RPC_S_PROTOCOL_ERROR error code.</w:t>
      </w:r>
    </w:p>
    <w:p w:rsidR="000F2369" w:rsidRDefault="00D06027">
      <w:pPr>
        <w:pStyle w:val="Heading5"/>
      </w:pPr>
      <w:bookmarkStart w:id="844" w:name="section_b8de4a44197f4e879ddf810b75237a0e"/>
      <w:bookmarkStart w:id="845" w:name="_Toc423366153"/>
      <w:r>
        <w:t>Primary and Secondary Endpoint Address</w:t>
      </w:r>
      <w:bookmarkEnd w:id="844"/>
      <w:bookmarkEnd w:id="845"/>
    </w:p>
    <w:p w:rsidR="000F2369" w:rsidRDefault="00D06027">
      <w:r>
        <w:t>Primary and Secondary Endpoint Addresses (</w:t>
      </w:r>
      <w:hyperlink r:id="rId426">
        <w:r>
          <w:rPr>
            <w:rStyle w:val="Hyperlink"/>
          </w:rPr>
          <w:t>[C706]</w:t>
        </w:r>
      </w:hyperlink>
      <w:r>
        <w:t xml:space="preserve"> section 9.3.3.2) allows a server to have a primary and secondary endpoint address. These extensions recognize the syntactic rules associated with a primary and secondary endpoint address, but they discard all semantic meaning of a primary and secondary endpoint address. Servers that implement these extensions SHOULD return a secondary endpoint address that is the same as the primary endpoint address. Clients that implement these extensions SHOULD ignore the secondary endpoint address. Implementations of this protocol MUST conform to [C706] with respect to transmitting, storing, and failure handling of the secondary endpoint. Clients SHOULD ignore secondary endpoints that the server returns.</w:t>
      </w:r>
    </w:p>
    <w:p w:rsidR="000F2369" w:rsidRDefault="00D06027">
      <w:pPr>
        <w:pStyle w:val="Heading5"/>
      </w:pPr>
      <w:bookmarkStart w:id="846" w:name="section_ca4d355246474f40830bfd2090adec8f"/>
      <w:bookmarkStart w:id="847" w:name="_Toc423366154"/>
      <w:r>
        <w:t>Presentation Context and Transfer Syntax Negotiation</w:t>
      </w:r>
      <w:bookmarkEnd w:id="846"/>
      <w:bookmarkEnd w:id="847"/>
    </w:p>
    <w:p w:rsidR="000F2369" w:rsidRDefault="00D06027">
      <w:r>
        <w:t xml:space="preserve">These extensions extend and augment the message processing rules for presentation context and transfer syntax negotiation, as specified in </w:t>
      </w:r>
      <w:hyperlink r:id="rId427">
        <w:r>
          <w:rPr>
            <w:rStyle w:val="Hyperlink"/>
          </w:rPr>
          <w:t>[C706]</w:t>
        </w:r>
      </w:hyperlink>
      <w:r>
        <w:t xml:space="preserve"> section 12.6. The scope of a presentation context in these extensions is a connection.</w:t>
      </w:r>
    </w:p>
    <w:p w:rsidR="000F2369" w:rsidRDefault="00D06027">
      <w:r>
        <w:t>The basic model for the negotiation process is that the client enumerates all transfer syntaxes it supports, and the server chooses one of them. A detailed description of the processing rules follows.</w:t>
      </w:r>
    </w:p>
    <w:p w:rsidR="000F2369" w:rsidRDefault="00D06027">
      <w:r>
        <w:t xml:space="preserve">If a client supports multiple transfer syntaxes, as listed in the </w:t>
      </w:r>
      <w:r>
        <w:rPr>
          <w:b/>
        </w:rPr>
        <w:t>List of Supported Transfer Syntaxes</w:t>
      </w:r>
      <w:r>
        <w:t xml:space="preserve"> in the </w:t>
      </w:r>
      <w:r>
        <w:rPr>
          <w:b/>
        </w:rPr>
        <w:t>association</w:t>
      </w:r>
      <w:r>
        <w:t xml:space="preserve">, the client SHOULD send multiple elements in the </w:t>
      </w:r>
      <w:r>
        <w:rPr>
          <w:b/>
        </w:rPr>
        <w:t>p_cont_elem</w:t>
      </w:r>
      <w:r>
        <w:t xml:space="preserve"> array of the p_cont_elem_t structure, as specified in [C706] section 12. The </w:t>
      </w:r>
      <w:r>
        <w:rPr>
          <w:b/>
        </w:rPr>
        <w:t>abstract_syntax</w:t>
      </w:r>
      <w:r>
        <w:t xml:space="preserve"> field in each element of the array SHOULD contain the same </w:t>
      </w:r>
      <w:r>
        <w:rPr>
          <w:b/>
        </w:rPr>
        <w:t>if_uuid</w:t>
      </w:r>
      <w:r>
        <w:t xml:space="preserve"> and </w:t>
      </w:r>
      <w:r>
        <w:rPr>
          <w:b/>
        </w:rPr>
        <w:t>if_version</w:t>
      </w:r>
      <w:r>
        <w:t xml:space="preserve">, and the </w:t>
      </w:r>
      <w:r>
        <w:rPr>
          <w:b/>
        </w:rPr>
        <w:t>transfer_syntaxes</w:t>
      </w:r>
      <w:r>
        <w:t xml:space="preserve"> array of each element SHOULD have one element only. The </w:t>
      </w:r>
      <w:r>
        <w:rPr>
          <w:b/>
        </w:rPr>
        <w:t>if_uuid</w:t>
      </w:r>
      <w:r>
        <w:t xml:space="preserve"> and </w:t>
      </w:r>
      <w:r>
        <w:rPr>
          <w:b/>
        </w:rPr>
        <w:t>if_version</w:t>
      </w:r>
      <w:r>
        <w:t xml:space="preserve"> of the element in the </w:t>
      </w:r>
      <w:r>
        <w:rPr>
          <w:b/>
        </w:rPr>
        <w:t>transfer_syntaxes</w:t>
      </w:r>
      <w:r>
        <w:t xml:space="preserve"> array MUST contain the transfer syntax UUID and version number for the transfer syntax the client is proposing. </w:t>
      </w:r>
    </w:p>
    <w:p w:rsidR="000F2369" w:rsidRDefault="00D06027">
      <w:r>
        <w:t xml:space="preserve">The server responds with a bind_ack or alter_context_resp PDU depending on what PDU the client sent to it. The server SHOULD accept, at most, one of the transfer syntaxes. Selection of a transfer syntax is based on the following criteria: </w:t>
      </w:r>
    </w:p>
    <w:p w:rsidR="000F2369" w:rsidRDefault="00D06027">
      <w:pPr>
        <w:pStyle w:val="ListParagraph"/>
        <w:numPr>
          <w:ilvl w:val="0"/>
          <w:numId w:val="101"/>
        </w:numPr>
      </w:pPr>
      <w:r>
        <w:t>If one of the client proposed transfer syntaxes matches the server's preferred transfer syntax, then that transfer syntax is accepted.</w:t>
      </w:r>
    </w:p>
    <w:p w:rsidR="000F2369" w:rsidRDefault="00D06027">
      <w:pPr>
        <w:pStyle w:val="ListParagraph"/>
        <w:numPr>
          <w:ilvl w:val="0"/>
          <w:numId w:val="101"/>
        </w:numPr>
      </w:pPr>
      <w:r>
        <w:t>If the client does not propose a transfer syntax that matches the server's preferred transfer syntax, the first transfer syntax in the client's list of proposed syntaxes which is also supported by the server is accepted.</w:t>
      </w:r>
    </w:p>
    <w:p w:rsidR="000F2369" w:rsidRDefault="00D06027">
      <w:pPr>
        <w:pStyle w:val="ListParagraph"/>
        <w:numPr>
          <w:ilvl w:val="0"/>
          <w:numId w:val="101"/>
        </w:numPr>
      </w:pPr>
      <w:r>
        <w:t xml:space="preserve">If none of the proposed transfer syntaxes are supported, the server MUST send a </w:t>
      </w:r>
      <w:r>
        <w:rPr>
          <w:b/>
        </w:rPr>
        <w:t>bind_ack</w:t>
      </w:r>
      <w:r>
        <w:t xml:space="preserve"> with all transfer syntaxes rejected.</w:t>
      </w:r>
    </w:p>
    <w:p w:rsidR="000F2369" w:rsidRDefault="00D06027">
      <w:r>
        <w:t xml:space="preserve">The response of the server is a p_result_list_t structure that MUST have the same number of elements as the p_cont_elem_t structure the client sent to it. Each array element in the p_result_list_t structure is interpreted to correspond to the array element in the p_cont_elem_t structure in the same position of the array. For example, the first array element in the p_result_list_t structure is interpreted to correspond to the first array element in the p_cont_elem_t structure. If the server does not recognize the </w:t>
      </w:r>
      <w:r>
        <w:rPr>
          <w:b/>
        </w:rPr>
        <w:t>abstract_syntax</w:t>
      </w:r>
      <w:r>
        <w:t xml:space="preserve"> field in an array element in the p_cont_elem_t structure, it MUST set the result field in the p_result_list_t structure corresponding to that array element to </w:t>
      </w:r>
      <w:r>
        <w:rPr>
          <w:b/>
        </w:rPr>
        <w:t>abstract_syntax_not_supported</w:t>
      </w:r>
      <w:r>
        <w:t xml:space="preserve">. If the server recognizes the </w:t>
      </w:r>
      <w:r>
        <w:rPr>
          <w:b/>
        </w:rPr>
        <w:t>abstract_syntax</w:t>
      </w:r>
      <w:r>
        <w:t xml:space="preserve"> field, the server MUST set the result field corresponding to the transfer syntax it prefers to use to the "acceptance" value and the result field corresponding to all other transfer syntaxes to the "provider_rejection" value. Both of these values are as specified in [C706] section 12.6.</w:t>
      </w:r>
    </w:p>
    <w:p w:rsidR="000F2369" w:rsidRDefault="00D06027">
      <w:r>
        <w:t>The client SHOULD NOT interpret the rejection of a transfer syntax as an indication that the server will not accept this transfer syntax at a future date but instead SHOULD interpret the rejection as an indication that the server prefers the transfer syntax it accepted over the other transfer syntaxes proposed by the client. A client is allowed to propose a rejected transfer syntax at a later time, but if it has a choice, the client SHOULD use the transfer syntax that the server accepted instead of trying to renegotiate a transfer syntax that was rejected earlier by the server.</w:t>
      </w:r>
    </w:p>
    <w:p w:rsidR="000F2369" w:rsidRDefault="00D06027">
      <w:r>
        <w:t xml:space="preserve">If the client receives a </w:t>
      </w:r>
      <w:r>
        <w:rPr>
          <w:b/>
        </w:rPr>
        <w:t>bind_ack</w:t>
      </w:r>
      <w:r>
        <w:t xml:space="preserve"> with no accepted transfer syntax, the client MUST fail the call.</w:t>
      </w:r>
      <w:bookmarkStart w:id="848" w:name="Appendix_A_Target_105"/>
      <w:r>
        <w:fldChar w:fldCharType="begin"/>
      </w:r>
      <w:r>
        <w:instrText xml:space="preserve"> HYPERLINK \l "Appendix_A_105" \h </w:instrText>
      </w:r>
      <w:r>
        <w:fldChar w:fldCharType="separate"/>
      </w:r>
      <w:r>
        <w:rPr>
          <w:rStyle w:val="Hyperlink"/>
        </w:rPr>
        <w:t>&lt;105&gt;</w:t>
      </w:r>
      <w:r>
        <w:rPr>
          <w:rStyle w:val="Hyperlink"/>
        </w:rPr>
        <w:fldChar w:fldCharType="end"/>
      </w:r>
      <w:bookmarkEnd w:id="848"/>
    </w:p>
    <w:p w:rsidR="000F2369" w:rsidRDefault="00D06027">
      <w:r>
        <w:t xml:space="preserve">If the client attempts to negotiate a presentation context when the server already has 4000 X </w:t>
      </w:r>
      <w:r>
        <w:rPr>
          <w:b/>
        </w:rPr>
        <w:t>NumberOfRegisteredInterfaces</w:t>
      </w:r>
      <w:r>
        <w:t xml:space="preserve"> or greater presentation contexts, the server MUST fail negotiation of a presentation context with </w:t>
      </w:r>
      <w:r>
        <w:rPr>
          <w:b/>
        </w:rPr>
        <w:t>bind_nak</w:t>
      </w:r>
      <w:r>
        <w:t xml:space="preserve"> packet. The client behavior when receiving the bind_nak packet is as described in [C706] section 11.1.3 (CO_CLIENT Events, RCV_BIND_NAK event).</w:t>
      </w:r>
    </w:p>
    <w:p w:rsidR="000F2369" w:rsidRDefault="00D06027">
      <w:r>
        <w:t xml:space="preserve">Once negotiated, a presentation context SHOULD be maintained by both the client and server implementations for the lifetime of the connection it was negotiated on by adding it to the </w:t>
      </w:r>
      <w:r>
        <w:rPr>
          <w:b/>
        </w:rPr>
        <w:t>Table of Presentation Contexts</w:t>
      </w:r>
      <w:r>
        <w:t xml:space="preserve"> in the </w:t>
      </w:r>
      <w:r>
        <w:rPr>
          <w:b/>
        </w:rPr>
        <w:t>association</w:t>
      </w:r>
      <w:r>
        <w:t xml:space="preserve"> and to the </w:t>
      </w:r>
      <w:r>
        <w:rPr>
          <w:b/>
        </w:rPr>
        <w:t>List of Negotiated Presentation Contexts</w:t>
      </w:r>
      <w:r>
        <w:t xml:space="preserve"> in the </w:t>
      </w:r>
      <w:r>
        <w:rPr>
          <w:b/>
        </w:rPr>
        <w:t>connection</w:t>
      </w:r>
      <w:r>
        <w:t>.</w:t>
      </w:r>
    </w:p>
    <w:p w:rsidR="000F2369" w:rsidRDefault="00D06027">
      <w:r>
        <w:t>Servers SHOULD implement at least transfer syntax NDR, as defined in this document, to allow for a fallback transfer syntax if another transfer syntax cannot be negotiated.</w:t>
      </w:r>
      <w:bookmarkStart w:id="849" w:name="Appendix_A_Target_106"/>
      <w:r>
        <w:fldChar w:fldCharType="begin"/>
      </w:r>
      <w:r>
        <w:instrText xml:space="preserve"> HYPERLINK \l "Appendix_A_106" \h </w:instrText>
      </w:r>
      <w:r>
        <w:fldChar w:fldCharType="separate"/>
      </w:r>
      <w:r>
        <w:rPr>
          <w:rStyle w:val="Hyperlink"/>
        </w:rPr>
        <w:t>&lt;106&gt;</w:t>
      </w:r>
      <w:r>
        <w:rPr>
          <w:rStyle w:val="Hyperlink"/>
        </w:rPr>
        <w:fldChar w:fldCharType="end"/>
      </w:r>
      <w:bookmarkEnd w:id="849"/>
    </w:p>
    <w:p w:rsidR="000F2369" w:rsidRDefault="00D06027">
      <w:pPr>
        <w:pStyle w:val="Heading5"/>
      </w:pPr>
      <w:bookmarkStart w:id="850" w:name="section_f93a75e7f40e4e8e8c7472f6412e4a3c"/>
      <w:bookmarkStart w:id="851" w:name="_Toc423366155"/>
      <w:r>
        <w:t>Adding a New RPC Transport Connection to an Association</w:t>
      </w:r>
      <w:bookmarkEnd w:id="850"/>
      <w:bookmarkEnd w:id="851"/>
    </w:p>
    <w:p w:rsidR="000F2369" w:rsidRDefault="00D06027">
      <w:r>
        <w:t xml:space="preserve">The </w:t>
      </w:r>
      <w:r>
        <w:rPr>
          <w:b/>
        </w:rPr>
        <w:t>assoc_group_id</w:t>
      </w:r>
      <w:r>
        <w:t xml:space="preserve"> field in the bind PDU is as specified in </w:t>
      </w:r>
      <w:hyperlink r:id="rId428">
        <w:r>
          <w:rPr>
            <w:rStyle w:val="Hyperlink"/>
          </w:rPr>
          <w:t>[C706]</w:t>
        </w:r>
      </w:hyperlink>
      <w:r>
        <w:t xml:space="preserve"> section 12.6.4.3. These extensions add some constraints to the protocol specified in [C706]. If a new connection tries to join an existing association by setting the </w:t>
      </w:r>
      <w:r>
        <w:rPr>
          <w:b/>
        </w:rPr>
        <w:t>assoc_group_id</w:t>
      </w:r>
      <w:r>
        <w:t xml:space="preserve"> field to the value of an existing association, the server SHOULD establish from the RPC transport whether the connection comes from the same machine as the connection that created the association. If yes, it MUST allow the connection to join the association. If no, it SHOULD NOT allow the connection to join the association. The only transports capable of determining this conclusively are RPC over TCP, RPC over HTTP and RPC over Named Pipes.  For other transports this checks SHOULD be omitted. </w:t>
      </w:r>
    </w:p>
    <w:p w:rsidR="000F2369" w:rsidRDefault="00D06027">
      <w:r>
        <w:t>Determining the identity of the client machine is performed in a transport-specific manner. For RPC over TCP, an implementation of this protocol MUST use the client's IP address. For RPC over HTTP, an implementation of this protocol MUST use the Association Group ID of the client. For RPC over Named Pipes, an implementation of this protocol MUST use the client machine name.</w:t>
      </w:r>
    </w:p>
    <w:p w:rsidR="000F2369" w:rsidRDefault="00D06027">
      <w:pPr>
        <w:pStyle w:val="Heading5"/>
      </w:pPr>
      <w:bookmarkStart w:id="852" w:name="section_d7183082dc464949954e16575642b879"/>
      <w:bookmarkStart w:id="853" w:name="_Toc423366156"/>
      <w:r>
        <w:t>Multiplexed Connections</w:t>
      </w:r>
      <w:bookmarkEnd w:id="852"/>
      <w:bookmarkEnd w:id="853"/>
    </w:p>
    <w:p w:rsidR="000F2369" w:rsidRDefault="00D06027">
      <w:r>
        <w:t>A client SHOULD</w:t>
      </w:r>
      <w:bookmarkStart w:id="854" w:name="Appendix_A_Target_107"/>
      <w:r>
        <w:fldChar w:fldCharType="begin"/>
      </w:r>
      <w:r>
        <w:instrText xml:space="preserve"> HYPERLINK \l "Appendix_A_107" \h </w:instrText>
      </w:r>
      <w:r>
        <w:fldChar w:fldCharType="separate"/>
      </w:r>
      <w:r>
        <w:rPr>
          <w:rStyle w:val="Hyperlink"/>
        </w:rPr>
        <w:t>&lt;107&gt;</w:t>
      </w:r>
      <w:r>
        <w:rPr>
          <w:rStyle w:val="Hyperlink"/>
        </w:rPr>
        <w:fldChar w:fldCharType="end"/>
      </w:r>
      <w:bookmarkEnd w:id="854"/>
      <w:r>
        <w:t xml:space="preserve"> support concurrent multiplexing on a connection.</w:t>
      </w:r>
    </w:p>
    <w:p w:rsidR="000F2369" w:rsidRDefault="00D06027">
      <w:r>
        <w:t xml:space="preserve">A client can indicate to the server that it wants to do concurrent multiplexing on a connection. It does that by setting the PFC_CONC_MPX bit, as specified in </w:t>
      </w:r>
      <w:hyperlink r:id="rId429">
        <w:r>
          <w:rPr>
            <w:rStyle w:val="Hyperlink"/>
          </w:rPr>
          <w:t>[C706]</w:t>
        </w:r>
      </w:hyperlink>
      <w:r>
        <w:t xml:space="preserve"> section 12. If the server also supports this capability, it responds with a PDU that also has the same bit set. At this point both the client and server MUST set the </w:t>
      </w:r>
      <w:r>
        <w:rPr>
          <w:b/>
        </w:rPr>
        <w:t>Connection Multiplex Flag</w:t>
      </w:r>
      <w:r>
        <w:t xml:space="preserve"> to Yes. Once concurrent multiplexing on a connection is negotiated, a client is allowed to send another request on a connection before it receives a response on a previous request, provided that the server is in CONTEXT_NEGOTIATED or Dispatched state. A client still MUST send all request PDUs for a fragmented request before it can move on to the next. Each request on the connection MUST abide by the same rule.</w:t>
      </w:r>
    </w:p>
    <w:p w:rsidR="000F2369" w:rsidRDefault="00D06027">
      <w:r>
        <w:t>If a client negotiates a connection that does not support concurrent multiplexing (also called an exclusive connection), a client MUST wait for all PDUs of a response to arrive before it can send a request PDU for the next call.</w:t>
      </w:r>
    </w:p>
    <w:p w:rsidR="000F2369" w:rsidRDefault="00D06027">
      <w:pPr>
        <w:pStyle w:val="Heading5"/>
      </w:pPr>
      <w:bookmarkStart w:id="855" w:name="section_4edfcaffb03f4e99b1d0029b755b4059"/>
      <w:bookmarkStart w:id="856" w:name="_Toc423366157"/>
      <w:r>
        <w:t>Handling of Callbacks</w:t>
      </w:r>
      <w:bookmarkEnd w:id="855"/>
      <w:bookmarkEnd w:id="856"/>
    </w:p>
    <w:p w:rsidR="000F2369" w:rsidRDefault="00D06027">
      <w:r>
        <w:t xml:space="preserve">Method calls declared as callbacks have some additional rules for handling on the network compared to calls without this attribute. A callback on the network is represented as a regular RPC except that the direction of the PDUs is reversed. The server sends one or more request PDUs, and the client responds with one or more response PDUs. The server MUST NOT send request PDUs while in any state other than the Dispatch state, and a client SHOULD NOT accept callbacks in any state other than the Wait For Response state. </w:t>
      </w:r>
    </w:p>
    <w:p w:rsidR="000F2369" w:rsidRDefault="00D06027">
      <w:r>
        <w:t xml:space="preserve">Callbacks are allowed recourse to any level that the implementation is willing to support. That is, if a client gets a callback, it SHOULD initiate another RPC method call by sending more request PDUs instead of replying to the previous request. This same rule applies for the server. For the server, if it sends one or more request PDUs during the Dispatch state, the call that is in the Dispatch state is called a nesting or outer call. The callback call that the request PDUs sent from the server is called a nested or inner call. For the client, if it sends one or more request PDUs during the Wait For Response state, the call that is in the Wait For Response state is called a nesting or outer call. The callback call that the request PDUs sent from the client is called a nested or inner call. Callback calls by definition use the presentation and security context of the nesting call and MUST NOT send bind or alter_context PDUs. </w:t>
      </w:r>
    </w:p>
    <w:p w:rsidR="000F2369" w:rsidRDefault="00D06027">
      <w:r>
        <w:t xml:space="preserve">The </w:t>
      </w:r>
      <w:r>
        <w:rPr>
          <w:b/>
        </w:rPr>
        <w:t>call_id</w:t>
      </w:r>
      <w:r>
        <w:t xml:space="preserve"> field for all request and response PDUs of a nested callback MUST be the same as the </w:t>
      </w:r>
      <w:r>
        <w:rPr>
          <w:b/>
        </w:rPr>
        <w:t>call_id</w:t>
      </w:r>
      <w:r>
        <w:t xml:space="preserve"> of the request/response PDUs of the nesting callback. </w:t>
      </w:r>
    </w:p>
    <w:p w:rsidR="000F2369" w:rsidRDefault="00D06027">
      <w:pPr>
        <w:pStyle w:val="Heading5"/>
      </w:pPr>
      <w:bookmarkStart w:id="857" w:name="section_44d6f02e55f34814973ecf0bc3287c44"/>
      <w:bookmarkStart w:id="858" w:name="_Toc423366158"/>
      <w:r>
        <w:t>Keeping Connections Open After Client Sends an Orphaned PDU</w:t>
      </w:r>
      <w:bookmarkEnd w:id="857"/>
      <w:bookmarkEnd w:id="858"/>
    </w:p>
    <w:p w:rsidR="000F2369" w:rsidRDefault="00D06027">
      <w:r>
        <w:t xml:space="preserve">A client implementation MUST NOT keep the connection open after sending the orphaned PDU unless the </w:t>
      </w:r>
      <w:r>
        <w:rPr>
          <w:b/>
        </w:rPr>
        <w:t>Association's</w:t>
      </w:r>
      <w:r>
        <w:t xml:space="preserve"> </w:t>
      </w:r>
      <w:r>
        <w:rPr>
          <w:b/>
        </w:rPr>
        <w:t>Bind Feature Bitmask</w:t>
      </w:r>
      <w:r>
        <w:t xml:space="preserve"> has the </w:t>
      </w:r>
      <w:r>
        <w:rPr>
          <w:b/>
        </w:rPr>
        <w:t>KeepConnectionOnOrphanSupported</w:t>
      </w:r>
      <w:r>
        <w:t xml:space="preserve"> bit set.</w:t>
      </w:r>
    </w:p>
    <w:p w:rsidR="000F2369" w:rsidRDefault="00D06027">
      <w:pPr>
        <w:pStyle w:val="Heading4"/>
      </w:pPr>
      <w:bookmarkStart w:id="859" w:name="section_6a18dfe3db8149a8b945af1a94d76fb8"/>
      <w:bookmarkStart w:id="860" w:name="_Toc423366159"/>
      <w:r>
        <w:t>Timer Events</w:t>
      </w:r>
      <w:bookmarkEnd w:id="859"/>
      <w:bookmarkEnd w:id="860"/>
      <w:r>
        <w:fldChar w:fldCharType="begin"/>
      </w:r>
      <w:r>
        <w:instrText xml:space="preserve"> XE "Timer events:client - connection-oriented RPC"</w:instrText>
      </w:r>
      <w:r>
        <w:fldChar w:fldCharType="end"/>
      </w:r>
      <w:r>
        <w:fldChar w:fldCharType="begin"/>
      </w:r>
      <w:r>
        <w:instrText xml:space="preserve"> XE "Timer events:server - connection-oriented RPC"</w:instrText>
      </w:r>
      <w:r>
        <w:fldChar w:fldCharType="end"/>
      </w:r>
      <w:r>
        <w:fldChar w:fldCharType="begin"/>
      </w:r>
      <w:r>
        <w:instrText xml:space="preserve"> XE "Client - connection-oriented RPC:timer events"</w:instrText>
      </w:r>
      <w:r>
        <w:fldChar w:fldCharType="end"/>
      </w:r>
      <w:r>
        <w:fldChar w:fldCharType="begin"/>
      </w:r>
      <w:r>
        <w:instrText xml:space="preserve"> XE "Server - connection-oriented RPC:timer events"</w:instrText>
      </w:r>
      <w:r>
        <w:fldChar w:fldCharType="end"/>
      </w:r>
    </w:p>
    <w:p w:rsidR="000F2369" w:rsidRDefault="00D06027">
      <w:r>
        <w:t>There are no timer events that are common between a connection-oriented client and a connection-oriented server.</w:t>
      </w:r>
    </w:p>
    <w:p w:rsidR="000F2369" w:rsidRDefault="00D06027">
      <w:pPr>
        <w:pStyle w:val="Heading4"/>
      </w:pPr>
      <w:bookmarkStart w:id="861" w:name="section_9c15797def4b4d178e55a545eb5b8fe4"/>
      <w:bookmarkStart w:id="862" w:name="_Toc423366160"/>
      <w:r>
        <w:t>Other Local Events</w:t>
      </w:r>
      <w:bookmarkEnd w:id="861"/>
      <w:bookmarkEnd w:id="862"/>
      <w:r>
        <w:fldChar w:fldCharType="begin"/>
      </w:r>
      <w:r>
        <w:instrText xml:space="preserve"> XE "Local events:client - connection-oriented RPC"</w:instrText>
      </w:r>
      <w:r>
        <w:fldChar w:fldCharType="end"/>
      </w:r>
      <w:r>
        <w:fldChar w:fldCharType="begin"/>
      </w:r>
      <w:r>
        <w:instrText xml:space="preserve"> XE "Local events:server - connection-oriented RPC"</w:instrText>
      </w:r>
      <w:r>
        <w:fldChar w:fldCharType="end"/>
      </w:r>
      <w:r>
        <w:fldChar w:fldCharType="begin"/>
      </w:r>
      <w:r>
        <w:instrText xml:space="preserve"> XE "Client - connection-oriented RPC:local events"</w:instrText>
      </w:r>
      <w:r>
        <w:fldChar w:fldCharType="end"/>
      </w:r>
      <w:r>
        <w:fldChar w:fldCharType="begin"/>
      </w:r>
      <w:r>
        <w:instrText xml:space="preserve"> XE "Server - connection-oriented RPC:local events"</w:instrText>
      </w:r>
      <w:r>
        <w:fldChar w:fldCharType="end"/>
      </w:r>
    </w:p>
    <w:p w:rsidR="000F2369" w:rsidRDefault="00D06027">
      <w:r>
        <w:t>There are no other local events that are common between a connection-oriented client and a connection-oriented server.</w:t>
      </w:r>
    </w:p>
    <w:p w:rsidR="000F2369" w:rsidRDefault="00D06027">
      <w:pPr>
        <w:pStyle w:val="Heading3"/>
      </w:pPr>
      <w:bookmarkStart w:id="863" w:name="section_e01ff3bcb8a04caa9765c6aa10f4d682"/>
      <w:bookmarkStart w:id="864" w:name="_Toc423366161"/>
      <w:r>
        <w:t>Client Details</w:t>
      </w:r>
      <w:bookmarkEnd w:id="863"/>
      <w:bookmarkEnd w:id="864"/>
      <w:r>
        <w:fldChar w:fldCharType="begin"/>
      </w:r>
      <w:r>
        <w:instrText xml:space="preserve"> XE "Client - connection-oriented RPC:overview"</w:instrText>
      </w:r>
      <w:r>
        <w:fldChar w:fldCharType="end"/>
      </w:r>
    </w:p>
    <w:p w:rsidR="000F2369" w:rsidRDefault="00D06027">
      <w:r>
        <w:t>The following diagram defines the client state machine.</w:t>
      </w:r>
    </w:p>
    <w:p w:rsidR="000F2369" w:rsidRDefault="00D06027">
      <w:r>
        <w:rPr>
          <w:noProof/>
          <w:lang w:eastAsia="zh-CN"/>
        </w:rPr>
        <w:drawing>
          <wp:inline distT="0" distB="0" distL="0" distR="0" wp14:anchorId="180AABEC" wp14:editId="6C723800">
            <wp:extent cx="5076825" cy="4838700"/>
            <wp:effectExtent l="19050" t="0" r="9525" b="0"/>
            <wp:docPr id="5589" name="MS-RPCE_pict381f4176-e7bc-bddc-d5b1-a9ffe52002f0.png" descr="MS-RPCE_pict381f4176-e7bc-bddc-d5b1-a9ffe52002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RPCE_pict381f4176-e7bc-bddc-d5b1-a9ffe52002f0.png" descr="MS-RPCE_pict381f4176-e7bc-bddc-d5b1-a9ffe52002f0.png"/>
                    <pic:cNvPicPr>
                      <a:picLocks noChangeAspect="1" noChangeArrowheads="1"/>
                    </pic:cNvPicPr>
                  </pic:nvPicPr>
                  <pic:blipFill>
                    <a:blip r:embed="rId430" cstate="print"/>
                    <a:srcRect/>
                    <a:stretch>
                      <a:fillRect/>
                    </a:stretch>
                  </pic:blipFill>
                  <pic:spPr bwMode="auto">
                    <a:xfrm>
                      <a:off x="0" y="0"/>
                      <a:ext cx="5076825" cy="4838700"/>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18</w:t>
        </w:r>
      </w:fldSimple>
      <w:r>
        <w:t>: Client state machine</w:t>
      </w:r>
    </w:p>
    <w:tbl>
      <w:tblPr>
        <w:tblStyle w:val="Table-ShadedHeader"/>
        <w:tblW w:w="0" w:type="auto"/>
        <w:tblLook w:val="04A0" w:firstRow="1" w:lastRow="0" w:firstColumn="1" w:lastColumn="0" w:noHBand="0" w:noVBand="1"/>
      </w:tblPr>
      <w:tblGrid>
        <w:gridCol w:w="3278"/>
        <w:gridCol w:w="6197"/>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State</w:t>
            </w:r>
          </w:p>
        </w:tc>
        <w:tc>
          <w:tcPr>
            <w:tcW w:w="0" w:type="auto"/>
          </w:tcPr>
          <w:p w:rsidR="000F2369" w:rsidRDefault="00D06027">
            <w:pPr>
              <w:pStyle w:val="TableHeaderText"/>
            </w:pPr>
            <w:r>
              <w:t>Description</w:t>
            </w:r>
          </w:p>
        </w:tc>
      </w:tr>
      <w:tr w:rsidR="000F2369" w:rsidTr="000F2369">
        <w:tc>
          <w:tcPr>
            <w:tcW w:w="0" w:type="auto"/>
          </w:tcPr>
          <w:p w:rsidR="000F2369" w:rsidRDefault="00D06027">
            <w:pPr>
              <w:pStyle w:val="TableBodyText"/>
            </w:pPr>
            <w:r>
              <w:t>ESTABLISHED</w:t>
            </w:r>
          </w:p>
        </w:tc>
        <w:tc>
          <w:tcPr>
            <w:tcW w:w="0" w:type="auto"/>
          </w:tcPr>
          <w:p w:rsidR="000F2369" w:rsidRDefault="00D06027">
            <w:pPr>
              <w:pStyle w:val="TableBodyText"/>
            </w:pPr>
            <w:r>
              <w:t>The client has received a transport connect complete indicating that a new transport connection has been established.</w:t>
            </w:r>
          </w:p>
        </w:tc>
      </w:tr>
      <w:tr w:rsidR="000F2369" w:rsidTr="000F2369">
        <w:tc>
          <w:tcPr>
            <w:tcW w:w="0" w:type="auto"/>
          </w:tcPr>
          <w:p w:rsidR="000F2369" w:rsidRDefault="00D06027">
            <w:pPr>
              <w:pStyle w:val="TableBodyText"/>
            </w:pPr>
            <w:r>
              <w:t>WAIT for UNSECURE_BIND_ACK</w:t>
            </w:r>
          </w:p>
        </w:tc>
        <w:tc>
          <w:tcPr>
            <w:tcW w:w="0" w:type="auto"/>
          </w:tcPr>
          <w:p w:rsidR="000F2369" w:rsidRDefault="00D06027">
            <w:pPr>
              <w:pStyle w:val="TableBodyText"/>
            </w:pPr>
            <w:r>
              <w:t>The client has sent the bind PDU, in case of an unsecure call.</w:t>
            </w:r>
          </w:p>
        </w:tc>
      </w:tr>
      <w:tr w:rsidR="000F2369" w:rsidTr="000F2369">
        <w:tc>
          <w:tcPr>
            <w:tcW w:w="0" w:type="auto"/>
          </w:tcPr>
          <w:p w:rsidR="000F2369" w:rsidRDefault="00D06027">
            <w:pPr>
              <w:pStyle w:val="TableBodyText"/>
            </w:pPr>
            <w:r>
              <w:t>CONTEXT_NEGOTIATED</w:t>
            </w:r>
          </w:p>
        </w:tc>
        <w:tc>
          <w:tcPr>
            <w:tcW w:w="0" w:type="auto"/>
          </w:tcPr>
          <w:p w:rsidR="000F2369" w:rsidRDefault="00D06027">
            <w:pPr>
              <w:pStyle w:val="TableBodyText"/>
            </w:pPr>
            <w:r>
              <w:t>The client is ready to send the request PDU.</w:t>
            </w:r>
          </w:p>
        </w:tc>
      </w:tr>
      <w:tr w:rsidR="000F2369" w:rsidTr="000F2369">
        <w:tc>
          <w:tcPr>
            <w:tcW w:w="0" w:type="auto"/>
          </w:tcPr>
          <w:p w:rsidR="000F2369" w:rsidRDefault="00D06027">
            <w:pPr>
              <w:pStyle w:val="TableBodyText"/>
            </w:pPr>
            <w:r>
              <w:t>WAIT for SECURE_BIND_ACK</w:t>
            </w:r>
          </w:p>
        </w:tc>
        <w:tc>
          <w:tcPr>
            <w:tcW w:w="0" w:type="auto"/>
          </w:tcPr>
          <w:p w:rsidR="000F2369" w:rsidRDefault="00D06027">
            <w:pPr>
              <w:pStyle w:val="TableBodyText"/>
            </w:pPr>
            <w:r>
              <w:t>The client has sent a bind PDU, in case of a secure call.</w:t>
            </w:r>
          </w:p>
        </w:tc>
      </w:tr>
      <w:tr w:rsidR="000F2369" w:rsidTr="000F2369">
        <w:tc>
          <w:tcPr>
            <w:tcW w:w="0" w:type="auto"/>
          </w:tcPr>
          <w:p w:rsidR="000F2369" w:rsidRDefault="00D06027">
            <w:pPr>
              <w:pStyle w:val="TableBodyText"/>
            </w:pPr>
            <w:r>
              <w:t>WAIT for SECURE_ALTER_CONTEXT_RESP</w:t>
            </w:r>
          </w:p>
        </w:tc>
        <w:tc>
          <w:tcPr>
            <w:tcW w:w="0" w:type="auto"/>
          </w:tcPr>
          <w:p w:rsidR="000F2369" w:rsidRDefault="00D06027">
            <w:pPr>
              <w:pStyle w:val="TableBodyText"/>
            </w:pPr>
            <w:r>
              <w:t>The client has sent a SECURE_ALTER_CONTEXT  PDU and is waiting for an answer.</w:t>
            </w:r>
          </w:p>
        </w:tc>
      </w:tr>
      <w:tr w:rsidR="000F2369" w:rsidTr="000F2369">
        <w:tc>
          <w:tcPr>
            <w:tcW w:w="0" w:type="auto"/>
          </w:tcPr>
          <w:p w:rsidR="000F2369" w:rsidRDefault="00D06027">
            <w:pPr>
              <w:pStyle w:val="TableBodyText"/>
            </w:pPr>
            <w:r>
              <w:t>WAIT_RSP</w:t>
            </w:r>
          </w:p>
        </w:tc>
        <w:tc>
          <w:tcPr>
            <w:tcW w:w="0" w:type="auto"/>
          </w:tcPr>
          <w:p w:rsidR="000F2369" w:rsidRDefault="00D06027">
            <w:pPr>
              <w:pStyle w:val="TableBodyText"/>
            </w:pPr>
            <w:r>
              <w:t>The client is waiting for a response PDU.</w:t>
            </w:r>
          </w:p>
        </w:tc>
      </w:tr>
    </w:tbl>
    <w:p w:rsidR="000F2369" w:rsidRDefault="00D06027">
      <w:r>
        <w:t>Notes on this state machine:</w:t>
      </w:r>
    </w:p>
    <w:p w:rsidR="000F2369" w:rsidRDefault="00D06027">
      <w:r>
        <w:t>When a state does not show an error transition, these extensions handle the error from this state by closing the connection.</w:t>
      </w:r>
    </w:p>
    <w:p w:rsidR="000F2369" w:rsidRDefault="00D06027">
      <w:r>
        <w:t>When concurrent multiplexing is used on a connection, as soon as an independent logical thread of execution makes a transition from CONTEXT_NEGOTIATED to WAIT_RSP state, another independent logical thread of execution can make the transition from CONTEXT_NEGOTIATED to WAIT_RSP. Only one logical thread of execution is allowed to make this transition at a given time, but multiple logical threads of execution can be in the WAIT_RSP state. A client MUST NOT send any request PDU for request N+1 before it sends all request PDUs for request N.</w:t>
      </w:r>
    </w:p>
    <w:p w:rsidR="000F2369" w:rsidRDefault="00D06027">
      <w:r>
        <w:t>If concurrent multiplexing on a connection is not enabled, a client MUST NOT send any request PDU for request N+1 before it receives all the response PDUs for request N.</w:t>
      </w:r>
    </w:p>
    <w:p w:rsidR="000F2369" w:rsidRDefault="00D06027">
      <w:pPr>
        <w:pStyle w:val="Heading4"/>
      </w:pPr>
      <w:bookmarkStart w:id="865" w:name="section_7e5026d6b27341a98cbf35677457d9af"/>
      <w:bookmarkStart w:id="866" w:name="_Toc423366162"/>
      <w:r>
        <w:t>Abstract Data Model</w:t>
      </w:r>
      <w:bookmarkEnd w:id="865"/>
      <w:bookmarkEnd w:id="866"/>
      <w:r>
        <w:fldChar w:fldCharType="begin"/>
      </w:r>
      <w:r>
        <w:instrText xml:space="preserve"> XE "Data model - abstract:client - connection-oriented RPC"</w:instrText>
      </w:r>
      <w:r>
        <w:fldChar w:fldCharType="end"/>
      </w:r>
      <w:r>
        <w:fldChar w:fldCharType="begin"/>
      </w:r>
      <w:r>
        <w:instrText xml:space="preserve"> XE "Abstract data model:client - connection-oriented RPC"</w:instrText>
      </w:r>
      <w:r>
        <w:fldChar w:fldCharType="end"/>
      </w:r>
      <w:r>
        <w:fldChar w:fldCharType="begin"/>
      </w:r>
      <w:r>
        <w:instrText xml:space="preserve"> XE "Client - connection-oriented RPC:abstract data model"</w:instrText>
      </w:r>
      <w:r>
        <w:fldChar w:fldCharType="end"/>
      </w:r>
    </w:p>
    <w:p w:rsidR="000F2369" w:rsidRDefault="00D06027">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0F2369" w:rsidRDefault="00D06027">
      <w:r>
        <w:rPr>
          <w:b/>
        </w:rPr>
        <w:t>Note</w:t>
      </w:r>
      <w:r>
        <w:t>  The conceptual data can be implemented by using a variety of techniques.</w:t>
      </w:r>
    </w:p>
    <w:p w:rsidR="000F2369" w:rsidRDefault="00D06027">
      <w:pPr>
        <w:pStyle w:val="Heading5"/>
      </w:pPr>
      <w:bookmarkStart w:id="867" w:name="section_95ee0bbdb3c042e090dacd003c62eb80"/>
      <w:bookmarkStart w:id="868" w:name="_Toc423366163"/>
      <w:r>
        <w:t>Idle Connection Cleanup Enabled</w:t>
      </w:r>
      <w:bookmarkEnd w:id="867"/>
      <w:bookmarkEnd w:id="868"/>
    </w:p>
    <w:p w:rsidR="000F2369" w:rsidRDefault="00D06027">
      <w:pPr>
        <w:pStyle w:val="Definition-Field"/>
      </w:pPr>
      <w:r>
        <w:rPr>
          <w:b/>
        </w:rPr>
        <w:t>Idle Connection Cleanup Enabled:</w:t>
      </w:r>
      <w:r>
        <w:t xml:space="preserve"> A flag that, if set, indicates that cleaning up idle connections is enabled. It MUST be clear by default.</w:t>
      </w:r>
    </w:p>
    <w:p w:rsidR="000F2369" w:rsidRDefault="00D06027">
      <w:pPr>
        <w:pStyle w:val="Heading5"/>
      </w:pPr>
      <w:bookmarkStart w:id="869" w:name="section_ae3f708e5cd54629b62e359c184c3395"/>
      <w:bookmarkStart w:id="870" w:name="_Toc423366164"/>
      <w:r>
        <w:t>Association Active Context Handle Count</w:t>
      </w:r>
      <w:bookmarkEnd w:id="869"/>
      <w:bookmarkEnd w:id="870"/>
    </w:p>
    <w:p w:rsidR="000F2369" w:rsidRDefault="00D06027">
      <w:r>
        <w:rPr>
          <w:b/>
        </w:rPr>
        <w:t>Association Active Context Handle Count</w:t>
      </w:r>
      <w:r>
        <w:t xml:space="preserve">: The client version of the </w:t>
      </w:r>
      <w:r>
        <w:rPr>
          <w:b/>
        </w:rPr>
        <w:t>Association</w:t>
      </w:r>
      <w:r>
        <w:t xml:space="preserve"> ADM element, as described in section </w:t>
      </w:r>
      <w:hyperlink w:anchor="Section_f00c447afddd4fd0a164e9d47509d577" w:history="1">
        <w:r>
          <w:rPr>
            <w:rStyle w:val="Hyperlink"/>
          </w:rPr>
          <w:t>3.3.1.1.1</w:t>
        </w:r>
      </w:hyperlink>
      <w:r>
        <w:t xml:space="preserve">, includes a count of active context handles, stored in a 32-bit unsigned integer. When a new </w:t>
      </w:r>
      <w:r>
        <w:rPr>
          <w:b/>
        </w:rPr>
        <w:t>association</w:t>
      </w:r>
      <w:r>
        <w:t xml:space="preserve"> is created, the count is zero. The </w:t>
      </w:r>
      <w:r>
        <w:rPr>
          <w:b/>
        </w:rPr>
        <w:t>Association Active Context Handle Count</w:t>
      </w:r>
      <w:r>
        <w:t xml:space="preserve"> is incremented when context handles are created for an </w:t>
      </w:r>
      <w:r>
        <w:rPr>
          <w:b/>
        </w:rPr>
        <w:t>association</w:t>
      </w:r>
      <w:r>
        <w:t xml:space="preserve"> according to the mechanisms described in </w:t>
      </w:r>
      <w:hyperlink r:id="rId431">
        <w:r>
          <w:rPr>
            <w:rStyle w:val="Hyperlink"/>
          </w:rPr>
          <w:t>[C706]</w:t>
        </w:r>
      </w:hyperlink>
      <w:r>
        <w:t xml:space="preserve">. Likewise, the </w:t>
      </w:r>
      <w:r>
        <w:rPr>
          <w:b/>
        </w:rPr>
        <w:t>Association Active Context Handle Count</w:t>
      </w:r>
      <w:r>
        <w:t xml:space="preserve"> is decremented when context handles are released. The client SHOULD not allow the count of context handles to overflow the data type, although the chance of doing so without exceeding the server's resource limits is very minimal.</w:t>
      </w:r>
    </w:p>
    <w:p w:rsidR="000F2369" w:rsidRDefault="00D06027">
      <w:pPr>
        <w:pStyle w:val="Heading5"/>
      </w:pPr>
      <w:bookmarkStart w:id="871" w:name="section_07f163908e3d41cc9c810e83ce2ac0e1"/>
      <w:bookmarkStart w:id="872" w:name="_Toc423366165"/>
      <w:r>
        <w:t>Client Call</w:t>
      </w:r>
      <w:bookmarkEnd w:id="871"/>
      <w:bookmarkEnd w:id="872"/>
    </w:p>
    <w:p w:rsidR="000F2369" w:rsidRDefault="00D06027">
      <w:r>
        <w:t xml:space="preserve">The </w:t>
      </w:r>
      <w:r>
        <w:rPr>
          <w:b/>
        </w:rPr>
        <w:t>client call</w:t>
      </w:r>
      <w:r>
        <w:t xml:space="preserve"> is a data element that encapsulates the state associated with a </w:t>
      </w:r>
      <w:r>
        <w:rPr>
          <w:b/>
        </w:rPr>
        <w:t>client call</w:t>
      </w:r>
      <w:r>
        <w:t xml:space="preserve">. The </w:t>
      </w:r>
      <w:r>
        <w:rPr>
          <w:b/>
        </w:rPr>
        <w:t>client call</w:t>
      </w:r>
      <w:r>
        <w:t xml:space="preserve"> is specified by a state machine with the following states.</w:t>
      </w:r>
    </w:p>
    <w:tbl>
      <w:tblPr>
        <w:tblStyle w:val="Table-ShadedHeader"/>
        <w:tblW w:w="0" w:type="auto"/>
        <w:tblLook w:val="04A0" w:firstRow="1" w:lastRow="0" w:firstColumn="1" w:lastColumn="0" w:noHBand="0" w:noVBand="1"/>
      </w:tblPr>
      <w:tblGrid>
        <w:gridCol w:w="1991"/>
        <w:gridCol w:w="7484"/>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State</w:t>
            </w:r>
          </w:p>
        </w:tc>
        <w:tc>
          <w:tcPr>
            <w:tcW w:w="0" w:type="auto"/>
          </w:tcPr>
          <w:p w:rsidR="000F2369" w:rsidRDefault="00D06027">
            <w:pPr>
              <w:pStyle w:val="TableHeaderText"/>
            </w:pPr>
            <w:r>
              <w:t>Description</w:t>
            </w:r>
          </w:p>
        </w:tc>
      </w:tr>
      <w:tr w:rsidR="000F2369" w:rsidTr="000F2369">
        <w:tc>
          <w:tcPr>
            <w:tcW w:w="0" w:type="auto"/>
          </w:tcPr>
          <w:p w:rsidR="000F2369" w:rsidRDefault="00D06027">
            <w:pPr>
              <w:pStyle w:val="TableBodyText"/>
            </w:pPr>
            <w:r>
              <w:t>STATE_SEND_PDUS</w:t>
            </w:r>
          </w:p>
        </w:tc>
        <w:tc>
          <w:tcPr>
            <w:tcW w:w="0" w:type="auto"/>
          </w:tcPr>
          <w:p w:rsidR="000F2369" w:rsidRDefault="00D06027">
            <w:pPr>
              <w:pStyle w:val="TableBodyText"/>
            </w:pPr>
            <w:r>
              <w:t>The client is sending request PDUs of the call's [in] parameters to the server. This is the call's initial state.</w:t>
            </w:r>
          </w:p>
        </w:tc>
      </w:tr>
      <w:tr w:rsidR="000F2369" w:rsidTr="000F2369">
        <w:tc>
          <w:tcPr>
            <w:tcW w:w="0" w:type="auto"/>
          </w:tcPr>
          <w:p w:rsidR="000F2369" w:rsidRDefault="00D06027">
            <w:pPr>
              <w:pStyle w:val="TableBodyText"/>
            </w:pPr>
            <w:r>
              <w:t>STATE_DISPATCHED</w:t>
            </w:r>
          </w:p>
        </w:tc>
        <w:tc>
          <w:tcPr>
            <w:tcW w:w="0" w:type="auto"/>
          </w:tcPr>
          <w:p w:rsidR="000F2369" w:rsidRDefault="00D06027">
            <w:pPr>
              <w:pStyle w:val="TableBodyText"/>
            </w:pPr>
            <w:r>
              <w:t>The server has received all Request PDUs and is processing the request.</w:t>
            </w:r>
          </w:p>
        </w:tc>
      </w:tr>
      <w:tr w:rsidR="000F2369" w:rsidTr="000F2369">
        <w:tc>
          <w:tcPr>
            <w:tcW w:w="0" w:type="auto"/>
          </w:tcPr>
          <w:p w:rsidR="000F2369" w:rsidRDefault="00D06027">
            <w:pPr>
              <w:pStyle w:val="TableBodyText"/>
            </w:pPr>
            <w:r>
              <w:t>STATE_RECEIVE_PDU</w:t>
            </w:r>
          </w:p>
        </w:tc>
        <w:tc>
          <w:tcPr>
            <w:tcW w:w="0" w:type="auto"/>
          </w:tcPr>
          <w:p w:rsidR="000F2369" w:rsidRDefault="00D06027">
            <w:pPr>
              <w:pStyle w:val="TableBodyText"/>
            </w:pPr>
            <w:r>
              <w:t>The server is sending reply PDUs of the call's [out] parameters to the client.</w:t>
            </w:r>
          </w:p>
        </w:tc>
      </w:tr>
      <w:tr w:rsidR="000F2369" w:rsidTr="000F2369">
        <w:tc>
          <w:tcPr>
            <w:tcW w:w="0" w:type="auto"/>
          </w:tcPr>
          <w:p w:rsidR="000F2369" w:rsidRDefault="00D06027">
            <w:pPr>
              <w:pStyle w:val="TableBodyText"/>
            </w:pPr>
            <w:r>
              <w:t>STATE_COMPLETE</w:t>
            </w:r>
          </w:p>
        </w:tc>
        <w:tc>
          <w:tcPr>
            <w:tcW w:w="0" w:type="auto"/>
          </w:tcPr>
          <w:p w:rsidR="000F2369" w:rsidRDefault="00D06027">
            <w:pPr>
              <w:pStyle w:val="TableBodyText"/>
            </w:pPr>
            <w:r>
              <w:t>The call completed successfully. This is a terminal state.</w:t>
            </w:r>
          </w:p>
        </w:tc>
      </w:tr>
      <w:tr w:rsidR="000F2369" w:rsidTr="000F2369">
        <w:tc>
          <w:tcPr>
            <w:tcW w:w="0" w:type="auto"/>
          </w:tcPr>
          <w:p w:rsidR="000F2369" w:rsidRDefault="00D06027">
            <w:pPr>
              <w:pStyle w:val="TableBodyText"/>
            </w:pPr>
            <w:r>
              <w:t>STATE_FAULT</w:t>
            </w:r>
          </w:p>
        </w:tc>
        <w:tc>
          <w:tcPr>
            <w:tcW w:w="0" w:type="auto"/>
          </w:tcPr>
          <w:p w:rsidR="000F2369" w:rsidRDefault="00D06027">
            <w:pPr>
              <w:pStyle w:val="TableBodyText"/>
            </w:pPr>
            <w:r>
              <w:t>The call failed. This is a terminal state.</w:t>
            </w:r>
          </w:p>
        </w:tc>
      </w:tr>
    </w:tbl>
    <w:p w:rsidR="000F2369" w:rsidRDefault="00D06027">
      <w:r>
        <w:t>The client call states are depicted in the following diagram:</w:t>
      </w:r>
    </w:p>
    <w:p w:rsidR="000F2369" w:rsidRDefault="00D06027">
      <w:r>
        <w:rPr>
          <w:noProof/>
          <w:lang w:eastAsia="zh-CN"/>
        </w:rPr>
        <w:drawing>
          <wp:inline distT="0" distB="0" distL="0" distR="0" wp14:anchorId="74DB4BD6" wp14:editId="1BF94A0E">
            <wp:extent cx="4772025" cy="6353175"/>
            <wp:effectExtent l="19050" t="0" r="9525" b="0"/>
            <wp:docPr id="5591" name="MS-RPCE_pict94ea3364-40c2-885b-15d8-c0988fb4f487.png" descr="MS-RPCE_pict94ea3364-40c2-885b-15d8-c0988fb4f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RPCE_pict94ea3364-40c2-885b-15d8-c0988fb4f487.png" descr="MS-RPCE_pict94ea3364-40c2-885b-15d8-c0988fb4f487.png"/>
                    <pic:cNvPicPr>
                      <a:picLocks noChangeAspect="1" noChangeArrowheads="1"/>
                    </pic:cNvPicPr>
                  </pic:nvPicPr>
                  <pic:blipFill>
                    <a:blip r:embed="rId432" cstate="print"/>
                    <a:srcRect/>
                    <a:stretch>
                      <a:fillRect/>
                    </a:stretch>
                  </pic:blipFill>
                  <pic:spPr bwMode="auto">
                    <a:xfrm>
                      <a:off x="0" y="0"/>
                      <a:ext cx="4772025" cy="635317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19</w:t>
        </w:r>
      </w:fldSimple>
      <w:r>
        <w:t>: Client Call State Diagram</w:t>
      </w:r>
    </w:p>
    <w:p w:rsidR="000F2369" w:rsidRDefault="00D06027">
      <w:r>
        <w:rPr>
          <w:b/>
        </w:rPr>
        <w:t>Client Call</w:t>
      </w:r>
      <w:r>
        <w:t xml:space="preserve">: The </w:t>
      </w:r>
      <w:r>
        <w:rPr>
          <w:b/>
        </w:rPr>
        <w:t>client call</w:t>
      </w:r>
      <w:r>
        <w:t xml:space="preserve"> data structure maintains state and property information relating to a </w:t>
      </w:r>
      <w:r>
        <w:rPr>
          <w:b/>
        </w:rPr>
        <w:t>client call</w:t>
      </w:r>
      <w:r>
        <w:t xml:space="preserve">, as specified in </w:t>
      </w:r>
      <w:hyperlink r:id="rId433">
        <w:r>
          <w:rPr>
            <w:rStyle w:val="Hyperlink"/>
          </w:rPr>
          <w:t>[C706]</w:t>
        </w:r>
      </w:hyperlink>
      <w:r>
        <w:t xml:space="preserve"> section 9.3.4. Each </w:t>
      </w:r>
      <w:r>
        <w:rPr>
          <w:b/>
        </w:rPr>
        <w:t>client call</w:t>
      </w:r>
      <w:r>
        <w:t xml:space="preserve"> contains the following properties:</w:t>
      </w:r>
    </w:p>
    <w:p w:rsidR="000F2369" w:rsidRDefault="00D06027">
      <w:pPr>
        <w:pStyle w:val="ListParagraph"/>
        <w:numPr>
          <w:ilvl w:val="0"/>
          <w:numId w:val="102"/>
        </w:numPr>
      </w:pPr>
      <w:r>
        <w:rPr>
          <w:b/>
        </w:rPr>
        <w:t>Connection</w:t>
      </w:r>
      <w:r>
        <w:t xml:space="preserve">: As specified in section </w:t>
      </w:r>
      <w:hyperlink w:anchor="Section_b8de4a44197f4e879ddf810b75237a0e" w:history="1">
        <w:r>
          <w:rPr>
            <w:rStyle w:val="Hyperlink"/>
          </w:rPr>
          <w:t>3.3.1.5.5</w:t>
        </w:r>
      </w:hyperlink>
      <w:r>
        <w:t xml:space="preserve">, each call MUST establish and maintain an affinity for a single </w:t>
      </w:r>
      <w:r>
        <w:rPr>
          <w:b/>
        </w:rPr>
        <w:t>connection</w:t>
      </w:r>
      <w:r>
        <w:t xml:space="preserve">. The mechanism of linking a call to a </w:t>
      </w:r>
      <w:r>
        <w:rPr>
          <w:b/>
        </w:rPr>
        <w:t>connection</w:t>
      </w:r>
      <w:r>
        <w:t xml:space="preserve"> is implementation-dependent. The process for determining an appropriate </w:t>
      </w:r>
      <w:r>
        <w:rPr>
          <w:b/>
        </w:rPr>
        <w:t>connection</w:t>
      </w:r>
      <w:r>
        <w:t xml:space="preserve"> is described in section </w:t>
      </w:r>
      <w:hyperlink w:anchor="Section_d32b12d6821e4ff79649002a3bef907c" w:history="1">
        <w:r>
          <w:rPr>
            <w:rStyle w:val="Hyperlink"/>
          </w:rPr>
          <w:t>3.3.2.4.1.2</w:t>
        </w:r>
      </w:hyperlink>
      <w:r>
        <w:t>.</w:t>
      </w:r>
    </w:p>
    <w:p w:rsidR="000F2369" w:rsidRDefault="00D06027">
      <w:pPr>
        <w:pStyle w:val="ListParagraph"/>
        <w:numPr>
          <w:ilvl w:val="0"/>
          <w:numId w:val="102"/>
        </w:numPr>
      </w:pPr>
      <w:r>
        <w:rPr>
          <w:b/>
        </w:rPr>
        <w:t>Call_id</w:t>
      </w:r>
      <w:r>
        <w:t>: An unsigned 32-bit integer identifying the call, as defined in [C706] section 12.6.3.5.</w:t>
      </w:r>
    </w:p>
    <w:p w:rsidR="000F2369" w:rsidRDefault="00D06027">
      <w:pPr>
        <w:pStyle w:val="ListParagraph"/>
        <w:numPr>
          <w:ilvl w:val="0"/>
          <w:numId w:val="102"/>
        </w:numPr>
      </w:pPr>
      <w:r>
        <w:rPr>
          <w:b/>
        </w:rPr>
        <w:t>Communication Time-out Value</w:t>
      </w:r>
      <w:r>
        <w:t>: A 32-bit integer value that specifies a time-out period in milliseconds for PDU transmission. This value is set by higher-level protocol in an implementation specific manner</w:t>
      </w:r>
      <w:bookmarkStart w:id="873" w:name="Appendix_A_Target_108"/>
      <w:r>
        <w:fldChar w:fldCharType="begin"/>
      </w:r>
      <w:r>
        <w:instrText xml:space="preserve"> HYPERLINK \l "Appendix_A_108" \h </w:instrText>
      </w:r>
      <w:r>
        <w:fldChar w:fldCharType="separate"/>
      </w:r>
      <w:r>
        <w:rPr>
          <w:rStyle w:val="Hyperlink"/>
        </w:rPr>
        <w:t>&lt;108&gt;</w:t>
      </w:r>
      <w:r>
        <w:rPr>
          <w:rStyle w:val="Hyperlink"/>
        </w:rPr>
        <w:fldChar w:fldCharType="end"/>
      </w:r>
      <w:bookmarkEnd w:id="873"/>
      <w:r>
        <w:t xml:space="preserve"> prior to making a call. See section </w:t>
      </w:r>
      <w:hyperlink w:anchor="Section_2a476f0a08f0432482dbcf22f6e03dea" w:history="1">
        <w:r>
          <w:rPr>
            <w:rStyle w:val="Hyperlink"/>
          </w:rPr>
          <w:t>3.3.2.2.2</w:t>
        </w:r>
      </w:hyperlink>
      <w:r>
        <w:t xml:space="preserve"> for more information on how this affects PDU transmission. If not specified by the higher-layer protocol, the default value is MAX_INT.</w:t>
      </w:r>
    </w:p>
    <w:p w:rsidR="000F2369" w:rsidRDefault="00D06027">
      <w:pPr>
        <w:pStyle w:val="ListParagraph"/>
        <w:numPr>
          <w:ilvl w:val="0"/>
          <w:numId w:val="102"/>
        </w:numPr>
      </w:pPr>
      <w:r>
        <w:rPr>
          <w:b/>
        </w:rPr>
        <w:t>Call State</w:t>
      </w:r>
      <w:r>
        <w:t>: An implementation-specific value that represents the call state from the preceding table.</w:t>
      </w:r>
    </w:p>
    <w:p w:rsidR="000F2369" w:rsidRDefault="00D06027">
      <w:pPr>
        <w:pStyle w:val="Heading5"/>
      </w:pPr>
      <w:bookmarkStart w:id="874" w:name="section_7b597e3b299d4c15a6b78cf05e798362"/>
      <w:bookmarkStart w:id="875" w:name="_Toc423366166"/>
      <w:r>
        <w:t>Client Connection</w:t>
      </w:r>
      <w:bookmarkEnd w:id="874"/>
      <w:bookmarkEnd w:id="875"/>
    </w:p>
    <w:p w:rsidR="000F2369" w:rsidRDefault="00D06027">
      <w:r>
        <w:rPr>
          <w:b/>
        </w:rPr>
        <w:t>Client Connection</w:t>
      </w:r>
      <w:r>
        <w:t xml:space="preserve">: The </w:t>
      </w:r>
      <w:r>
        <w:rPr>
          <w:b/>
        </w:rPr>
        <w:t>client connection</w:t>
      </w:r>
      <w:r>
        <w:t xml:space="preserve"> data structure maintains state and property information relating to a client connection. The client connection includes all of the properties of the </w:t>
      </w:r>
      <w:hyperlink w:anchor="Section_cf89ab7e661245f5b13eb9fcbbcb2e16" w:history="1">
        <w:r>
          <w:rPr>
            <w:rStyle w:val="Hyperlink"/>
          </w:rPr>
          <w:t>connection</w:t>
        </w:r>
      </w:hyperlink>
      <w:r>
        <w:t xml:space="preserve"> element and has the following additional properties:</w:t>
      </w:r>
    </w:p>
    <w:p w:rsidR="000F2369" w:rsidRDefault="00D06027">
      <w:pPr>
        <w:pStyle w:val="ListParagraph"/>
        <w:numPr>
          <w:ilvl w:val="0"/>
          <w:numId w:val="103"/>
        </w:numPr>
      </w:pPr>
      <w:r>
        <w:rPr>
          <w:b/>
        </w:rPr>
        <w:t>Last Use Time</w:t>
      </w:r>
      <w:r>
        <w:t>: A value that indicates the last time the client connection handled a response PDU.</w:t>
      </w:r>
    </w:p>
    <w:p w:rsidR="000F2369" w:rsidRDefault="00D06027">
      <w:pPr>
        <w:pStyle w:val="ListParagraph"/>
        <w:numPr>
          <w:ilvl w:val="0"/>
          <w:numId w:val="103"/>
        </w:numPr>
      </w:pPr>
      <w:r>
        <w:rPr>
          <w:b/>
        </w:rPr>
        <w:t>Discard</w:t>
      </w:r>
      <w:r>
        <w:t xml:space="preserve">: A Boolean flag indicating that the </w:t>
      </w:r>
      <w:r>
        <w:rPr>
          <w:b/>
        </w:rPr>
        <w:t>Client Connection</w:t>
      </w:r>
      <w:r>
        <w:t xml:space="preserve"> should not be used for new </w:t>
      </w:r>
      <w:r>
        <w:rPr>
          <w:b/>
        </w:rPr>
        <w:t>Call</w:t>
      </w:r>
      <w:r>
        <w:t xml:space="preserve">s. This flag is set to FALSE when the activity is allocated. It is set to TRUE to prevent new calls from using the activity. </w:t>
      </w:r>
    </w:p>
    <w:p w:rsidR="000F2369" w:rsidRDefault="00D06027">
      <w:pPr>
        <w:pStyle w:val="Heading5"/>
      </w:pPr>
      <w:bookmarkStart w:id="876" w:name="section_d598800016ef44c8a06ed6cf728c76ec"/>
      <w:bookmarkStart w:id="877" w:name="_Toc423366167"/>
      <w:r>
        <w:t>Server Binding Handle</w:t>
      </w:r>
      <w:bookmarkEnd w:id="876"/>
      <w:bookmarkEnd w:id="877"/>
    </w:p>
    <w:p w:rsidR="000F2369" w:rsidRDefault="00D06027">
      <w:r>
        <w:rPr>
          <w:b/>
        </w:rPr>
        <w:t>Server Binding Handle</w:t>
      </w:r>
      <w:r>
        <w:t xml:space="preserve">: An implementation MAY extend the </w:t>
      </w:r>
      <w:hyperlink r:id="rId434">
        <w:r>
          <w:rPr>
            <w:rStyle w:val="Hyperlink"/>
          </w:rPr>
          <w:t>[C706]</w:t>
        </w:r>
      </w:hyperlink>
      <w:r>
        <w:t xml:space="preserve"> definition of a Binding Handle to include additional properties.</w:t>
      </w:r>
    </w:p>
    <w:p w:rsidR="000F2369" w:rsidRDefault="00D06027">
      <w:r>
        <w:t>The clients Server Binding Handle contains the following properties:</w:t>
      </w:r>
    </w:p>
    <w:p w:rsidR="000F2369" w:rsidRDefault="00D06027">
      <w:pPr>
        <w:pStyle w:val="ListParagraph"/>
        <w:numPr>
          <w:ilvl w:val="0"/>
          <w:numId w:val="104"/>
        </w:numPr>
      </w:pPr>
      <w:r>
        <w:rPr>
          <w:b/>
        </w:rPr>
        <w:t>Communication Time-Out Value</w:t>
      </w:r>
      <w:r>
        <w:t>: A 32-bit integer value that specifies a time-out period in milliseconds for any PDU transmission using this binding handle. The default value is 15 minutes (900,000 milliseconds). This value is set by higher-level protocol at bind time in an implementation-specific manner.</w:t>
      </w:r>
      <w:bookmarkStart w:id="878" w:name="Appendix_A_Target_109"/>
      <w:r>
        <w:fldChar w:fldCharType="begin"/>
      </w:r>
      <w:r>
        <w:instrText xml:space="preserve"> HYPERLINK \l "Appendix_A_109" \h </w:instrText>
      </w:r>
      <w:r>
        <w:fldChar w:fldCharType="separate"/>
      </w:r>
      <w:r>
        <w:rPr>
          <w:rStyle w:val="Hyperlink"/>
        </w:rPr>
        <w:t>&lt;109&gt;</w:t>
      </w:r>
      <w:r>
        <w:rPr>
          <w:rStyle w:val="Hyperlink"/>
        </w:rPr>
        <w:fldChar w:fldCharType="end"/>
      </w:r>
      <w:bookmarkEnd w:id="878"/>
      <w:r>
        <w:t xml:space="preserve"> See section </w:t>
      </w:r>
      <w:hyperlink w:anchor="Section_2a476f0a08f0432482dbcf22f6e03dea" w:history="1">
        <w:r>
          <w:rPr>
            <w:rStyle w:val="Hyperlink"/>
          </w:rPr>
          <w:t>3.3.2.2.2</w:t>
        </w:r>
      </w:hyperlink>
      <w:r>
        <w:t xml:space="preserve"> for more information on how this affects PDU transmission.</w:t>
      </w:r>
    </w:p>
    <w:p w:rsidR="000F2369" w:rsidRDefault="00D06027">
      <w:pPr>
        <w:pStyle w:val="Heading4"/>
      </w:pPr>
      <w:bookmarkStart w:id="879" w:name="section_d47c30b72985434e9ade79d0292b8a4b"/>
      <w:bookmarkStart w:id="880" w:name="_Toc423366168"/>
      <w:r>
        <w:t>Timers</w:t>
      </w:r>
      <w:bookmarkEnd w:id="879"/>
      <w:bookmarkEnd w:id="880"/>
      <w:r>
        <w:fldChar w:fldCharType="begin"/>
      </w:r>
      <w:r>
        <w:instrText xml:space="preserve"> XE "Timers:client - connection-oriented RPC"</w:instrText>
      </w:r>
      <w:r>
        <w:fldChar w:fldCharType="end"/>
      </w:r>
      <w:r>
        <w:fldChar w:fldCharType="begin"/>
      </w:r>
      <w:r>
        <w:instrText xml:space="preserve"> XE "Client - connection-oriented RPC:timers"</w:instrText>
      </w:r>
      <w:r>
        <w:fldChar w:fldCharType="end"/>
      </w:r>
    </w:p>
    <w:p w:rsidR="000F2369" w:rsidRDefault="00D06027">
      <w:pPr>
        <w:pStyle w:val="Heading5"/>
      </w:pPr>
      <w:bookmarkStart w:id="881" w:name="section_b026351ac82d4e8896a45d120fe64722"/>
      <w:bookmarkStart w:id="882" w:name="_Toc423366169"/>
      <w:r>
        <w:t>Connection Time-Out Timer</w:t>
      </w:r>
      <w:bookmarkEnd w:id="881"/>
      <w:bookmarkEnd w:id="882"/>
    </w:p>
    <w:p w:rsidR="000F2369" w:rsidRDefault="00D06027">
      <w:r>
        <w:rPr>
          <w:b/>
        </w:rPr>
        <w:t>Connection Time-Out Timer</w:t>
      </w:r>
      <w:r>
        <w:t>: Whenever a method call is pending, a higher-layer protocol or application can instruct the RPC transport to monitor the state of the connection in an implementation-dependent</w:t>
      </w:r>
      <w:bookmarkStart w:id="883" w:name="Appendix_A_Target_110"/>
      <w:r>
        <w:fldChar w:fldCharType="begin"/>
      </w:r>
      <w:r>
        <w:instrText xml:space="preserve"> HYPERLINK \l "Appendix_A_110" \h </w:instrText>
      </w:r>
      <w:r>
        <w:fldChar w:fldCharType="separate"/>
      </w:r>
      <w:r>
        <w:rPr>
          <w:rStyle w:val="Hyperlink"/>
        </w:rPr>
        <w:t>&lt;110&gt;</w:t>
      </w:r>
      <w:r>
        <w:rPr>
          <w:rStyle w:val="Hyperlink"/>
        </w:rPr>
        <w:fldChar w:fldCharType="end"/>
      </w:r>
      <w:bookmarkEnd w:id="883"/>
      <w:r>
        <w:t xml:space="preserve"> manner, above and beyond the monitoring provided by default by the RPC transport, so that if the server crashes or loses network connectivity to the client, the client can take recovery action. A method is considered pending on the server from a client perspective if all fragments of request have been sent and no replies have started arriving. Depending on the protocol sequence for the method call, the establishment of the timer acts only as advice to the RPC runtime system. </w:t>
      </w:r>
    </w:p>
    <w:p w:rsidR="000F2369" w:rsidRDefault="00D06027">
      <w:r>
        <w:t xml:space="preserve">When this timer expires, the expiry is not noticed at the RPC protocol level but is noticed at the TCP/IP protocol level and shows as a local event, as specified in section </w:t>
      </w:r>
      <w:hyperlink w:anchor="Section_2e5118829db94e40af63d52d045bd39f" w:history="1">
        <w:r>
          <w:rPr>
            <w:rStyle w:val="Hyperlink"/>
          </w:rPr>
          <w:t>3.3.2.7.1</w:t>
        </w:r>
      </w:hyperlink>
      <w:r>
        <w:t>.</w:t>
      </w:r>
    </w:p>
    <w:p w:rsidR="000F2369" w:rsidRDefault="00D06027">
      <w:pPr>
        <w:pStyle w:val="Heading5"/>
      </w:pPr>
      <w:bookmarkStart w:id="884" w:name="section_2a476f0a08f0432482dbcf22f6e03dea"/>
      <w:bookmarkStart w:id="885" w:name="_Toc423366170"/>
      <w:r>
        <w:t>Communication Time-Out Timer</w:t>
      </w:r>
      <w:bookmarkEnd w:id="884"/>
      <w:bookmarkEnd w:id="885"/>
    </w:p>
    <w:p w:rsidR="000F2369" w:rsidRDefault="00D06027">
      <w:r>
        <w:rPr>
          <w:b/>
        </w:rPr>
        <w:t>Communication Time-Out Timer:</w:t>
      </w:r>
      <w:r>
        <w:t xml:space="preserve"> The RPC runtime on the client allows a higher-level protocol to instruct it to set up a timer that expires if the send of a PDU has not completed within the prescribed time interval, or no response PDU is received within the prescribed time interval after the request PDU has been sent. The timeout value for this timer is supplied to the RPC runtime by a higher-level protocol. The Communication Time-Out Timer is started as soon as a PDU is sent. It is canceled when the corresponding response PDU is received. If a </w:t>
      </w:r>
      <w:r>
        <w:rPr>
          <w:b/>
        </w:rPr>
        <w:t>Server Binding Handle</w:t>
      </w:r>
      <w:r>
        <w:t xml:space="preserve"> </w:t>
      </w:r>
      <w:r>
        <w:rPr>
          <w:b/>
        </w:rPr>
        <w:t>Communication Time-Out Value</w:t>
      </w:r>
      <w:r>
        <w:t xml:space="preserve"> and a client </w:t>
      </w:r>
      <w:r>
        <w:rPr>
          <w:b/>
        </w:rPr>
        <w:t>Call Communication Time-Out Value</w:t>
      </w:r>
      <w:r>
        <w:t xml:space="preserve"> are both specified, the lower of the two time-out values MUST be used. The higher-level protocol can set the communication time-out value at any time. It is usually done when the binding handle created prior to call start is configured, and applies to all calls using the binding handle. Once the timer is started, it can only be canceled by the reception of the corresponding response PDU.</w:t>
      </w:r>
    </w:p>
    <w:p w:rsidR="000F2369" w:rsidRDefault="00D06027">
      <w:pPr>
        <w:pStyle w:val="Heading5"/>
      </w:pPr>
      <w:bookmarkStart w:id="886" w:name="section_e957b2b9108c4a9cb11b47928bd1bb08"/>
      <w:bookmarkStart w:id="887" w:name="_Toc423366171"/>
      <w:r>
        <w:t>Idle Connection Cleanup Timer</w:t>
      </w:r>
      <w:bookmarkEnd w:id="886"/>
      <w:bookmarkEnd w:id="887"/>
    </w:p>
    <w:p w:rsidR="000F2369" w:rsidRDefault="00D06027">
      <w:r>
        <w:t xml:space="preserve">When the </w:t>
      </w:r>
      <w:r>
        <w:rPr>
          <w:b/>
        </w:rPr>
        <w:t>Idle Connection Cleanup Enabled</w:t>
      </w:r>
      <w:r>
        <w:t xml:space="preserve"> flag is set to true, the client MUST enable a global timer for checking whether connections are idle. This global timer is named the </w:t>
      </w:r>
      <w:r>
        <w:rPr>
          <w:b/>
        </w:rPr>
        <w:t>Idle Connection Cleanup Timer</w:t>
      </w:r>
      <w:r>
        <w:t>, and its period is set to an implementation-specific value between 1 and 40 seconds inclusive.</w:t>
      </w:r>
    </w:p>
    <w:p w:rsidR="000F2369" w:rsidRDefault="00D06027">
      <w:r>
        <w:t>On expiration of this global timer, the Idle Connection Cleanup Timer Expiry event is fired.</w:t>
      </w:r>
    </w:p>
    <w:p w:rsidR="000F2369" w:rsidRDefault="00D06027">
      <w:pPr>
        <w:pStyle w:val="Heading4"/>
      </w:pPr>
      <w:bookmarkStart w:id="888" w:name="section_0986e047731d4db8bae593c7e4e2c2d2"/>
      <w:bookmarkStart w:id="889" w:name="_Toc423366172"/>
      <w:r>
        <w:t>Initialization</w:t>
      </w:r>
      <w:bookmarkEnd w:id="888"/>
      <w:bookmarkEnd w:id="889"/>
      <w:r>
        <w:fldChar w:fldCharType="begin"/>
      </w:r>
      <w:r>
        <w:instrText xml:space="preserve"> XE "Initialization:client - connection-oriented RPC"</w:instrText>
      </w:r>
      <w:r>
        <w:fldChar w:fldCharType="end"/>
      </w:r>
      <w:r>
        <w:fldChar w:fldCharType="begin"/>
      </w:r>
      <w:r>
        <w:instrText xml:space="preserve"> XE "Client - connection-oriented RPC:initialization"</w:instrText>
      </w:r>
      <w:r>
        <w:fldChar w:fldCharType="end"/>
      </w:r>
    </w:p>
    <w:p w:rsidR="000F2369" w:rsidRDefault="00D06027">
      <w:r>
        <w:t xml:space="preserve">A client is initialized when a higher-level protocol supplies to the client-side implementation of the RPC runtime sufficient information to start making RPCs, including the information required to create a binding handle (see section </w:t>
      </w:r>
      <w:hyperlink w:anchor="Section_01c80e523c02427096c66db539d7ea26" w:history="1">
        <w:r>
          <w:rPr>
            <w:rStyle w:val="Hyperlink"/>
          </w:rPr>
          <w:t>3.3.2.3.1</w:t>
        </w:r>
      </w:hyperlink>
      <w:r>
        <w:t xml:space="preserve">) and, optionally, security setting preferences (see section </w:t>
      </w:r>
      <w:hyperlink w:anchor="Section_098bbc8409ca4a20acc1860ba8757226" w:history="1">
        <w:r>
          <w:rPr>
            <w:rStyle w:val="Hyperlink"/>
          </w:rPr>
          <w:t>3.3.2.3.2</w:t>
        </w:r>
      </w:hyperlink>
      <w:r>
        <w:t>).</w:t>
      </w:r>
    </w:p>
    <w:p w:rsidR="000F2369" w:rsidRDefault="00D06027">
      <w:pPr>
        <w:pStyle w:val="Heading5"/>
      </w:pPr>
      <w:bookmarkStart w:id="890" w:name="section_01c80e523c02427096c66db539d7ea26"/>
      <w:bookmarkStart w:id="891" w:name="_Toc423366173"/>
      <w:r>
        <w:t>Create a Binding Handle</w:t>
      </w:r>
      <w:bookmarkEnd w:id="890"/>
      <w:bookmarkEnd w:id="891"/>
    </w:p>
    <w:p w:rsidR="000F2369" w:rsidRDefault="00D06027">
      <w:r>
        <w:t xml:space="preserve">The information needed to create a binding handle is as specified in </w:t>
      </w:r>
      <w:hyperlink r:id="rId435">
        <w:r>
          <w:rPr>
            <w:rStyle w:val="Hyperlink"/>
          </w:rPr>
          <w:t>[C706]</w:t>
        </w:r>
      </w:hyperlink>
      <w:r>
        <w:t xml:space="preserve"> section 2.</w:t>
      </w:r>
    </w:p>
    <w:p w:rsidR="000F2369" w:rsidRDefault="00D06027">
      <w:pPr>
        <w:pStyle w:val="Heading5"/>
      </w:pPr>
      <w:bookmarkStart w:id="892" w:name="section_098bbc8409ca4a20acc1860ba8757226"/>
      <w:bookmarkStart w:id="893" w:name="_Toc423366174"/>
      <w:r>
        <w:t>Specify Security Settings</w:t>
      </w:r>
      <w:bookmarkEnd w:id="892"/>
      <w:bookmarkEnd w:id="893"/>
    </w:p>
    <w:p w:rsidR="000F2369" w:rsidRDefault="00D06027">
      <w:r>
        <w:t xml:space="preserve">If a higher-level protocol wants to use security for its remote procedure method calls, it MUST supply to the client-side implementation of the RPC runtime information on the following: </w:t>
      </w:r>
    </w:p>
    <w:p w:rsidR="000F2369" w:rsidRDefault="00D06027">
      <w:pPr>
        <w:pStyle w:val="ListParagraph"/>
        <w:numPr>
          <w:ilvl w:val="0"/>
          <w:numId w:val="105"/>
        </w:numPr>
      </w:pPr>
      <w:r>
        <w:t>What security provider to use.</w:t>
      </w:r>
    </w:p>
    <w:p w:rsidR="000F2369" w:rsidRDefault="00D06027">
      <w:pPr>
        <w:pStyle w:val="ListParagraph"/>
        <w:numPr>
          <w:ilvl w:val="0"/>
          <w:numId w:val="105"/>
        </w:numPr>
      </w:pPr>
      <w:r>
        <w:t>What authentication level to use.</w:t>
      </w:r>
    </w:p>
    <w:p w:rsidR="000F2369" w:rsidRDefault="00D06027">
      <w:pPr>
        <w:pStyle w:val="ListParagraph"/>
        <w:numPr>
          <w:ilvl w:val="0"/>
          <w:numId w:val="105"/>
        </w:numPr>
      </w:pPr>
      <w:r>
        <w:t>Any other security provider–specific information necessary for the security provider to function.</w:t>
      </w:r>
    </w:p>
    <w:p w:rsidR="000F2369" w:rsidRDefault="00D06027">
      <w:pPr>
        <w:pStyle w:val="Heading4"/>
      </w:pPr>
      <w:bookmarkStart w:id="894" w:name="section_326c93a80bce4f6891bb43286d4df16d"/>
      <w:bookmarkStart w:id="895" w:name="_Toc423366175"/>
      <w:r>
        <w:t>Higher-Layer Triggered Events</w:t>
      </w:r>
      <w:bookmarkEnd w:id="894"/>
      <w:bookmarkEnd w:id="895"/>
    </w:p>
    <w:p w:rsidR="000F2369" w:rsidRDefault="00D06027">
      <w:pPr>
        <w:pStyle w:val="Heading5"/>
      </w:pPr>
      <w:bookmarkStart w:id="896" w:name="section_3b48cb5b2b294f6fb062de1a9be3cfb4"/>
      <w:bookmarkStart w:id="897" w:name="_Toc423366176"/>
      <w:r>
        <w:t>Make a Remote Procedure Method Call</w:t>
      </w:r>
      <w:bookmarkEnd w:id="896"/>
      <w:bookmarkEnd w:id="897"/>
      <w:r>
        <w:fldChar w:fldCharType="begin"/>
      </w:r>
      <w:r>
        <w:instrText xml:space="preserve"> XE "Triggered events - higher-layer:client - connection-oriented RPC:make remote procedure method call"</w:instrText>
      </w:r>
      <w:r>
        <w:fldChar w:fldCharType="end"/>
      </w:r>
      <w:r>
        <w:fldChar w:fldCharType="begin"/>
      </w:r>
      <w:r>
        <w:instrText xml:space="preserve"> XE "Higher-layer triggered events:client - connection-oriented RPC:make remote procedure method call"</w:instrText>
      </w:r>
      <w:r>
        <w:fldChar w:fldCharType="end"/>
      </w:r>
      <w:r>
        <w:fldChar w:fldCharType="begin"/>
      </w:r>
      <w:r>
        <w:instrText xml:space="preserve"> XE "Client - connection-oriented RPC:higher-layer triggered events:make remote procedure method call"</w:instrText>
      </w:r>
      <w:r>
        <w:fldChar w:fldCharType="end"/>
      </w:r>
    </w:p>
    <w:p w:rsidR="000F2369" w:rsidRDefault="00D06027">
      <w:r>
        <w:t>When a higher-level protocol on the client makes a remote procedure method call, the client makes a number of choices that determine what actions are triggered.</w:t>
      </w:r>
    </w:p>
    <w:p w:rsidR="000F2369" w:rsidRDefault="00D06027">
      <w:pPr>
        <w:pStyle w:val="Heading6"/>
      </w:pPr>
      <w:bookmarkStart w:id="898" w:name="section_a67b45050c7e4c76be037bf912b53cf2"/>
      <w:bookmarkStart w:id="899" w:name="_Toc423366177"/>
      <w:r>
        <w:t>Resolve the Binding Handle</w:t>
      </w:r>
      <w:bookmarkEnd w:id="898"/>
      <w:bookmarkEnd w:id="899"/>
    </w:p>
    <w:p w:rsidR="000F2369" w:rsidRDefault="00D06027">
      <w:r>
        <w:t xml:space="preserve">As a first step, a client MUST ensure that the binding handle is a fully bound binding handle, and, if not, it MUST resolve it. In this stage, these extensions conform to those specified in </w:t>
      </w:r>
      <w:hyperlink r:id="rId436">
        <w:r>
          <w:rPr>
            <w:rStyle w:val="Hyperlink"/>
          </w:rPr>
          <w:t>[C706]</w:t>
        </w:r>
      </w:hyperlink>
      <w:r>
        <w:t xml:space="preserve"> section 6.2.2. This specification also refers to a fully bound binding handle as a resolved binding handle.</w:t>
      </w:r>
    </w:p>
    <w:p w:rsidR="000F2369" w:rsidRDefault="00D06027">
      <w:pPr>
        <w:pStyle w:val="Heading6"/>
      </w:pPr>
      <w:bookmarkStart w:id="900" w:name="section_d32b12d6821e4ff79649002a3bef907c"/>
      <w:bookmarkStart w:id="901" w:name="_Toc423366178"/>
      <w:r>
        <w:t>Find an Association and a Connection</w:t>
      </w:r>
      <w:bookmarkEnd w:id="900"/>
      <w:bookmarkEnd w:id="901"/>
    </w:p>
    <w:p w:rsidR="000F2369" w:rsidRDefault="00D06027">
      <w:r>
        <w:t xml:space="preserve">When a binding handle is fully bound, the client MUST find or create an association for this call. If an association cannot be found, the client MUST attempt to create a new one, as specified in </w:t>
      </w:r>
      <w:hyperlink r:id="rId437">
        <w:r>
          <w:rPr>
            <w:rStyle w:val="Hyperlink"/>
          </w:rPr>
          <w:t>[C706]</w:t>
        </w:r>
      </w:hyperlink>
      <w:r>
        <w:t xml:space="preserve"> section 9.3. If the client has an existing association to the same server, identified by comparing the server name, endpoint, and protocol in the Binding handle element of the association (section </w:t>
      </w:r>
      <w:hyperlink w:anchor="Section_f00c447afddd4fd0a164e9d47509d577" w:history="1">
        <w:r>
          <w:rPr>
            <w:rStyle w:val="Hyperlink"/>
          </w:rPr>
          <w:t>3.3.1.1.1</w:t>
        </w:r>
      </w:hyperlink>
      <w:r>
        <w:t xml:space="preserve">), then the client SHOULD reuse that association, provided that the constraints as specified in section </w:t>
      </w:r>
      <w:hyperlink w:anchor="Section_feaac9d7b3054df6b726a5fcb7f6b3ba" w:history="1">
        <w:r>
          <w:rPr>
            <w:rStyle w:val="Hyperlink"/>
          </w:rPr>
          <w:t>3.3.1.4.1</w:t>
        </w:r>
      </w:hyperlink>
      <w:r>
        <w:t xml:space="preserve"> are kept. Within an existing association, a client can choose to use an existing </w:t>
      </w:r>
      <w:r>
        <w:rPr>
          <w:b/>
        </w:rPr>
        <w:t>connection</w:t>
      </w:r>
      <w:r>
        <w:t xml:space="preserve"> or create a new </w:t>
      </w:r>
      <w:r>
        <w:rPr>
          <w:b/>
        </w:rPr>
        <w:t>connection</w:t>
      </w:r>
      <w:r>
        <w:t xml:space="preserve">. A client is free to use any </w:t>
      </w:r>
      <w:r>
        <w:rPr>
          <w:b/>
        </w:rPr>
        <w:t>connection</w:t>
      </w:r>
      <w:r>
        <w:t xml:space="preserve"> that meets the requirements specified in this document. For any two causally ordered calls N and N+1, a client MUST choose the same </w:t>
      </w:r>
      <w:r>
        <w:rPr>
          <w:b/>
        </w:rPr>
        <w:t>connection</w:t>
      </w:r>
      <w:r>
        <w:t xml:space="preserve"> for N+1 that it chose for N. The client MUST not select a connection with the </w:t>
      </w:r>
      <w:r>
        <w:rPr>
          <w:b/>
        </w:rPr>
        <w:t>Discard</w:t>
      </w:r>
      <w:r>
        <w:t xml:space="preserve"> flag set.</w:t>
      </w:r>
    </w:p>
    <w:p w:rsidR="000F2369" w:rsidRDefault="00D06027">
      <w:r>
        <w:t xml:space="preserve">If the client creates a new </w:t>
      </w:r>
      <w:r>
        <w:rPr>
          <w:b/>
        </w:rPr>
        <w:t>connection</w:t>
      </w:r>
      <w:r>
        <w:t xml:space="preserve"> in an existing association, the new </w:t>
      </w:r>
      <w:r>
        <w:rPr>
          <w:b/>
        </w:rPr>
        <w:t>connection</w:t>
      </w:r>
      <w:r>
        <w:t xml:space="preserve"> is added to the association's </w:t>
      </w:r>
      <w:r>
        <w:rPr>
          <w:b/>
        </w:rPr>
        <w:t>List of Connections</w:t>
      </w:r>
      <w:r>
        <w:t xml:space="preserve">. If a new association and </w:t>
      </w:r>
      <w:r>
        <w:rPr>
          <w:b/>
        </w:rPr>
        <w:t>connection</w:t>
      </w:r>
      <w:r>
        <w:t xml:space="preserve"> are created, the new </w:t>
      </w:r>
      <w:r>
        <w:rPr>
          <w:b/>
        </w:rPr>
        <w:t>connection</w:t>
      </w:r>
      <w:r>
        <w:t xml:space="preserve"> is used to initialize the association's </w:t>
      </w:r>
      <w:r>
        <w:rPr>
          <w:b/>
        </w:rPr>
        <w:t>List of Connections</w:t>
      </w:r>
      <w:r>
        <w:t>.</w:t>
      </w:r>
    </w:p>
    <w:p w:rsidR="000F2369" w:rsidRDefault="00D06027">
      <w:r>
        <w:t xml:space="preserve">When a </w:t>
      </w:r>
      <w:r>
        <w:rPr>
          <w:b/>
        </w:rPr>
        <w:t>connection</w:t>
      </w:r>
      <w:r>
        <w:t xml:space="preserve"> is found or created, the </w:t>
      </w:r>
      <w:r>
        <w:rPr>
          <w:b/>
        </w:rPr>
        <w:t>Client Call</w:t>
      </w:r>
      <w:r>
        <w:t xml:space="preserve"> connection property is set to the </w:t>
      </w:r>
      <w:r>
        <w:rPr>
          <w:b/>
        </w:rPr>
        <w:t>connection</w:t>
      </w:r>
      <w:r>
        <w:t>.</w:t>
      </w:r>
    </w:p>
    <w:p w:rsidR="000F2369" w:rsidRDefault="00D06027">
      <w:pPr>
        <w:pStyle w:val="Heading6"/>
      </w:pPr>
      <w:bookmarkStart w:id="902" w:name="section_25a4d146cc9046239769898d81c2250b"/>
      <w:bookmarkStart w:id="903" w:name="_Toc423366179"/>
      <w:r>
        <w:t>Build Security/Presentation Context</w:t>
      </w:r>
      <w:bookmarkEnd w:id="902"/>
      <w:bookmarkEnd w:id="903"/>
    </w:p>
    <w:p w:rsidR="000F2369" w:rsidRDefault="00D06027">
      <w:r>
        <w:t xml:space="preserve">A client cannot execute a remote procedure method call on a connection if there is no presentation context for the interface and transfer syntaxes used by the call in the </w:t>
      </w:r>
      <w:r>
        <w:rPr>
          <w:b/>
        </w:rPr>
        <w:t>List of Negotiated Presentation Contexts</w:t>
      </w:r>
      <w:r>
        <w:t xml:space="preserve">. If such a presentation context already exists, the client can use it. If not, the client follows the steps specified in section </w:t>
      </w:r>
      <w:hyperlink w:anchor="Section_ca4d355246474f40830bfd2090adec8f" w:history="1">
        <w:r>
          <w:rPr>
            <w:rStyle w:val="Hyperlink"/>
          </w:rPr>
          <w:t>3.3.1.5.6</w:t>
        </w:r>
      </w:hyperlink>
      <w:r>
        <w:t xml:space="preserve"> and in </w:t>
      </w:r>
      <w:hyperlink r:id="rId438">
        <w:r>
          <w:rPr>
            <w:rStyle w:val="Hyperlink"/>
          </w:rPr>
          <w:t>[C706]</w:t>
        </w:r>
      </w:hyperlink>
      <w:r>
        <w:t xml:space="preserve"> sections 9, 11, and 12 to create a presentation context.</w:t>
      </w:r>
    </w:p>
    <w:p w:rsidR="000F2369" w:rsidRDefault="00D06027">
      <w:r>
        <w:t xml:space="preserve">If the remote procedure method call uses security, the client MUST attempt to find or create a security context for that call. The steps to create a security context are specified in section </w:t>
      </w:r>
      <w:hyperlink w:anchor="Section_dc0b2fa42d1d49c78d9343736725b55b" w:history="1">
        <w:r>
          <w:rPr>
            <w:rStyle w:val="Hyperlink"/>
          </w:rPr>
          <w:t>3.3.1.5.2</w:t>
        </w:r>
      </w:hyperlink>
      <w:r>
        <w:t>.</w:t>
      </w:r>
      <w:bookmarkStart w:id="904" w:name="Appendix_A_Target_111"/>
      <w:r>
        <w:fldChar w:fldCharType="begin"/>
      </w:r>
      <w:r>
        <w:instrText xml:space="preserve"> HYPERLINK \l "Appendix_A_111" \h </w:instrText>
      </w:r>
      <w:r>
        <w:fldChar w:fldCharType="separate"/>
      </w:r>
      <w:r>
        <w:rPr>
          <w:rStyle w:val="Hyperlink"/>
        </w:rPr>
        <w:t>&lt;111&gt;</w:t>
      </w:r>
      <w:r>
        <w:rPr>
          <w:rStyle w:val="Hyperlink"/>
        </w:rPr>
        <w:fldChar w:fldCharType="end"/>
      </w:r>
      <w:bookmarkEnd w:id="904"/>
    </w:p>
    <w:p w:rsidR="000F2369" w:rsidRDefault="00D06027">
      <w:r>
        <w:t xml:space="preserve">The client SHOULD try to reuse existing presentation contexts and security contexts that are present on the connection. If the client needs to negotiate both a new presentation context and a new security context on the connection, the client also SHOULD do so with a single exchange of bind/bind_ack or alter_context/alter_context_resp, which may take multiple PDUs, where the PDUs carry both information necessary for building the security context and information necessary for building the presentation context. The new presentation context SHOULD be added to the </w:t>
      </w:r>
      <w:r>
        <w:rPr>
          <w:b/>
        </w:rPr>
        <w:t>List of Negotiated Presentation Contexts</w:t>
      </w:r>
      <w:r>
        <w:t xml:space="preserve"> in the </w:t>
      </w:r>
      <w:r>
        <w:rPr>
          <w:b/>
        </w:rPr>
        <w:t>connection</w:t>
      </w:r>
      <w:r>
        <w:t xml:space="preserve">, and, if not there already, to the </w:t>
      </w:r>
      <w:r>
        <w:rPr>
          <w:b/>
        </w:rPr>
        <w:t>Table of Presentation Contexts</w:t>
      </w:r>
      <w:r>
        <w:t xml:space="preserve"> in the </w:t>
      </w:r>
      <w:r>
        <w:rPr>
          <w:b/>
        </w:rPr>
        <w:t>association</w:t>
      </w:r>
      <w:r>
        <w:t xml:space="preserve"> to which the connection is bound.</w:t>
      </w:r>
    </w:p>
    <w:p w:rsidR="000F2369" w:rsidRDefault="00D06027">
      <w:pPr>
        <w:pStyle w:val="Heading6"/>
      </w:pPr>
      <w:bookmarkStart w:id="905" w:name="section_59717a40ec37412d8a03a30fc183c493"/>
      <w:bookmarkStart w:id="906" w:name="_Toc423366180"/>
      <w:r>
        <w:t>Enable Idle Connection Timeout</w:t>
      </w:r>
      <w:bookmarkEnd w:id="905"/>
      <w:bookmarkEnd w:id="906"/>
    </w:p>
    <w:p w:rsidR="000F2369" w:rsidRDefault="00D06027">
      <w:r>
        <w:t xml:space="preserve">When a higher layer protocol requests that idle connection timeout be enabled, the client MUST set the </w:t>
      </w:r>
      <w:r>
        <w:rPr>
          <w:b/>
        </w:rPr>
        <w:t>Idle Connection Cleanup Enabled</w:t>
      </w:r>
      <w:r>
        <w:t xml:space="preserve"> flag. This enables the </w:t>
      </w:r>
      <w:hyperlink w:anchor="Section_e957b2b9108c4a9cb11b47928bd1bb08" w:history="1">
        <w:r>
          <w:rPr>
            <w:rStyle w:val="Hyperlink"/>
          </w:rPr>
          <w:t>Idle Connection Cleanup Timer</w:t>
        </w:r>
      </w:hyperlink>
      <w:r>
        <w:t>.</w:t>
      </w:r>
    </w:p>
    <w:p w:rsidR="000F2369" w:rsidRDefault="00D06027">
      <w:r>
        <w:t xml:space="preserve">The Idle Connection Cleanup Enabled flag remains enabled until cleared. </w:t>
      </w:r>
    </w:p>
    <w:p w:rsidR="000F2369" w:rsidRDefault="00D06027">
      <w:r>
        <w:t>When a higher-layer protocol requests that idle connection timeout be disabled, the client MUST clear the Idle Connection Cleanup Enabled flag. This disables the Idle Connection Cleanup Timer.</w:t>
      </w:r>
    </w:p>
    <w:p w:rsidR="000F2369" w:rsidRDefault="00D06027">
      <w:r>
        <w:t xml:space="preserve">The mechanism to set the </w:t>
      </w:r>
      <w:r>
        <w:rPr>
          <w:b/>
        </w:rPr>
        <w:t>Idle Connection Cleanup Enabled</w:t>
      </w:r>
      <w:r>
        <w:t xml:space="preserve"> flag is implementation-specific. </w:t>
      </w:r>
      <w:bookmarkStart w:id="907" w:name="Appendix_A_Target_112"/>
      <w:r>
        <w:fldChar w:fldCharType="begin"/>
      </w:r>
      <w:r>
        <w:instrText xml:space="preserve"> HYPERLINK \l "Appendix_A_112" \h </w:instrText>
      </w:r>
      <w:r>
        <w:fldChar w:fldCharType="separate"/>
      </w:r>
      <w:r>
        <w:rPr>
          <w:rStyle w:val="Hyperlink"/>
        </w:rPr>
        <w:t>&lt;112&gt;</w:t>
      </w:r>
      <w:r>
        <w:rPr>
          <w:rStyle w:val="Hyperlink"/>
        </w:rPr>
        <w:fldChar w:fldCharType="end"/>
      </w:r>
      <w:bookmarkEnd w:id="907"/>
    </w:p>
    <w:p w:rsidR="000F2369" w:rsidRDefault="00D06027">
      <w:pPr>
        <w:pStyle w:val="Heading5"/>
      </w:pPr>
      <w:bookmarkStart w:id="908" w:name="section_a27d913055b048c5963f95173465877d"/>
      <w:bookmarkStart w:id="909" w:name="_Toc423366181"/>
      <w:r>
        <w:t>Release Context Handle</w:t>
      </w:r>
      <w:bookmarkEnd w:id="908"/>
      <w:bookmarkEnd w:id="909"/>
      <w:r>
        <w:fldChar w:fldCharType="begin"/>
      </w:r>
      <w:r>
        <w:instrText xml:space="preserve"> XE "Triggered events - higher-layer:client - connection-oriented RPC:release context handle"</w:instrText>
      </w:r>
      <w:r>
        <w:fldChar w:fldCharType="end"/>
      </w:r>
      <w:r>
        <w:fldChar w:fldCharType="begin"/>
      </w:r>
      <w:r>
        <w:instrText xml:space="preserve"> XE "Higher-layer triggered events:client - connection-oriented RPC:release context handle"</w:instrText>
      </w:r>
      <w:r>
        <w:fldChar w:fldCharType="end"/>
      </w:r>
      <w:r>
        <w:fldChar w:fldCharType="begin"/>
      </w:r>
      <w:r>
        <w:instrText xml:space="preserve"> XE "Client - connection-oriented RPC:higher-layer triggered events:release context handle"</w:instrText>
      </w:r>
      <w:r>
        <w:fldChar w:fldCharType="end"/>
      </w:r>
    </w:p>
    <w:p w:rsidR="000F2369" w:rsidRDefault="00D06027">
      <w:r>
        <w:t xml:space="preserve">When a higher-layer protocol requests that a context handle be released using the implementation-specific version of the abstract API </w:t>
      </w:r>
      <w:r>
        <w:rPr>
          <w:b/>
        </w:rPr>
        <w:t>rpc_sm_destroy_client_context( )</w:t>
      </w:r>
      <w:r>
        <w:t xml:space="preserve"> as described in </w:t>
      </w:r>
      <w:hyperlink r:id="rId439">
        <w:r>
          <w:rPr>
            <w:rStyle w:val="Hyperlink"/>
          </w:rPr>
          <w:t>[C706]</w:t>
        </w:r>
      </w:hyperlink>
      <w:r>
        <w:t xml:space="preserve">, this extension requires that the related </w:t>
      </w:r>
      <w:r>
        <w:rPr>
          <w:b/>
        </w:rPr>
        <w:t>Association Active Context Handle Count</w:t>
      </w:r>
      <w:r>
        <w:t xml:space="preserve"> MUST be decremented.</w:t>
      </w:r>
    </w:p>
    <w:p w:rsidR="000F2369" w:rsidRDefault="00D06027">
      <w:pPr>
        <w:pStyle w:val="Heading4"/>
      </w:pPr>
      <w:bookmarkStart w:id="910" w:name="section_16da9ec1ce5d4dccbba05d964640e924"/>
      <w:bookmarkStart w:id="911" w:name="_Toc423366182"/>
      <w:r>
        <w:t>Message Processing Events and Sequencing Rules</w:t>
      </w:r>
      <w:bookmarkEnd w:id="910"/>
      <w:bookmarkEnd w:id="911"/>
      <w:r>
        <w:fldChar w:fldCharType="begin"/>
      </w:r>
      <w:r>
        <w:instrText xml:space="preserve"> XE "Sequencing rules:client - connection-oriented RPC"</w:instrText>
      </w:r>
      <w:r>
        <w:fldChar w:fldCharType="end"/>
      </w:r>
      <w:r>
        <w:fldChar w:fldCharType="begin"/>
      </w:r>
      <w:r>
        <w:instrText xml:space="preserve"> XE "Client - connection-oriented RPC:sequencing rules"</w:instrText>
      </w:r>
      <w:r>
        <w:fldChar w:fldCharType="end"/>
      </w:r>
      <w:r>
        <w:fldChar w:fldCharType="begin"/>
      </w:r>
      <w:r>
        <w:instrText xml:space="preserve"> XE "Message processing:client - connection-oriented RPC"</w:instrText>
      </w:r>
      <w:r>
        <w:fldChar w:fldCharType="end"/>
      </w:r>
      <w:r>
        <w:fldChar w:fldCharType="begin"/>
      </w:r>
      <w:r>
        <w:instrText xml:space="preserve"> XE "Client - connection-oriented RPC:message processing"</w:instrText>
      </w:r>
      <w:r>
        <w:fldChar w:fldCharType="end"/>
      </w:r>
    </w:p>
    <w:p w:rsidR="000F2369" w:rsidRDefault="00D06027">
      <w:pPr>
        <w:pStyle w:val="Heading5"/>
      </w:pPr>
      <w:bookmarkStart w:id="912" w:name="section_79ed7f00546a4f40ab3bf32f0d2d11ab"/>
      <w:bookmarkStart w:id="913" w:name="_Toc423366183"/>
      <w:r>
        <w:t>rpc_fault PDU Processing Rules</w:t>
      </w:r>
      <w:bookmarkEnd w:id="912"/>
      <w:bookmarkEnd w:id="913"/>
    </w:p>
    <w:p w:rsidR="000F2369" w:rsidRDefault="00D06027">
      <w:r>
        <w:t xml:space="preserve">If a client receives an </w:t>
      </w:r>
      <w:hyperlink w:anchor="Section_e3ed245845b14d9aacec9e2c4cd894e6" w:history="1">
        <w:r>
          <w:rPr>
            <w:rStyle w:val="Hyperlink"/>
          </w:rPr>
          <w:t>rpc_fault</w:t>
        </w:r>
      </w:hyperlink>
      <w:r>
        <w:t xml:space="preserve"> PDU where the status field is one of the error codes specified in section </w:t>
      </w:r>
      <w:hyperlink w:anchor="Section_8bf7f401baf840379f6eeab81724b832" w:history="1">
        <w:r>
          <w:rPr>
            <w:rStyle w:val="Hyperlink"/>
          </w:rPr>
          <w:t>3.3.3.5.1</w:t>
        </w:r>
      </w:hyperlink>
      <w:r>
        <w:t>, it SHOULD treat this as a protocol error and SHOULD return an error code to the client application indicative of a protocol error.</w:t>
      </w:r>
      <w:bookmarkStart w:id="914" w:name="Appendix_A_Target_113"/>
      <w:r>
        <w:fldChar w:fldCharType="begin"/>
      </w:r>
      <w:r>
        <w:instrText xml:space="preserve"> HYPERLINK \l "Appendix_A_113" \h </w:instrText>
      </w:r>
      <w:r>
        <w:fldChar w:fldCharType="separate"/>
      </w:r>
      <w:r>
        <w:rPr>
          <w:rStyle w:val="Hyperlink"/>
        </w:rPr>
        <w:t>&lt;113&gt;</w:t>
      </w:r>
      <w:r>
        <w:rPr>
          <w:rStyle w:val="Hyperlink"/>
        </w:rPr>
        <w:fldChar w:fldCharType="end"/>
      </w:r>
      <w:bookmarkEnd w:id="914"/>
      <w:r>
        <w:t xml:space="preserve">  </w:t>
      </w:r>
    </w:p>
    <w:p w:rsidR="000F2369" w:rsidRDefault="00D06027">
      <w:pPr>
        <w:pStyle w:val="Heading5"/>
      </w:pPr>
      <w:bookmarkStart w:id="915" w:name="section_44ddfcfaabb648d6b0f723bb3f5beb41"/>
      <w:bookmarkStart w:id="916" w:name="_Toc423366184"/>
      <w:r>
        <w:t>Handling Responses</w:t>
      </w:r>
      <w:bookmarkEnd w:id="915"/>
      <w:bookmarkEnd w:id="916"/>
    </w:p>
    <w:p w:rsidR="000F2369" w:rsidRDefault="00D06027">
      <w:r>
        <w:t xml:space="preserve">If connection concurrent multiplexing is used, a client may receive response PDUs for many requests concurrently. The client MUST use the </w:t>
      </w:r>
      <w:r>
        <w:rPr>
          <w:b/>
        </w:rPr>
        <w:t>call_id</w:t>
      </w:r>
      <w:r>
        <w:t xml:space="preserve"> field of the response PDU to determine what response belongs to what remote procedure method call.</w:t>
      </w:r>
    </w:p>
    <w:p w:rsidR="000F2369" w:rsidRDefault="00D06027">
      <w:r>
        <w:t>An implementation of these extensions on the client SHOULD enforce a limit on the alloc_hint it receives in the response PDU to be no more than 2</w:t>
      </w:r>
      <w:r>
        <w:rPr>
          <w:vertAlign w:val="superscript"/>
        </w:rPr>
        <w:t>31</w:t>
      </w:r>
      <w:r>
        <w:t>-1.</w:t>
      </w:r>
    </w:p>
    <w:p w:rsidR="000F2369" w:rsidRDefault="00D06027">
      <w:r>
        <w:t xml:space="preserve">When a response PDU is received, the client MUST update the </w:t>
      </w:r>
      <w:r>
        <w:rPr>
          <w:b/>
        </w:rPr>
        <w:t>Last Use Time</w:t>
      </w:r>
      <w:r>
        <w:t xml:space="preserve"> on the connection time to the current time.</w:t>
      </w:r>
    </w:p>
    <w:p w:rsidR="000F2369" w:rsidRDefault="00D06027">
      <w:pPr>
        <w:pStyle w:val="Heading4"/>
      </w:pPr>
      <w:bookmarkStart w:id="917" w:name="section_37a54ef0e94c4df18e45e5b13bc06f5d"/>
      <w:bookmarkStart w:id="918" w:name="_Toc423366185"/>
      <w:r>
        <w:t>Timer Events</w:t>
      </w:r>
      <w:bookmarkEnd w:id="917"/>
      <w:bookmarkEnd w:id="918"/>
      <w:r>
        <w:fldChar w:fldCharType="begin"/>
      </w:r>
      <w:r>
        <w:instrText xml:space="preserve"> XE "Timer events:client - connection-oriented RPC"</w:instrText>
      </w:r>
      <w:r>
        <w:fldChar w:fldCharType="end"/>
      </w:r>
      <w:r>
        <w:fldChar w:fldCharType="begin"/>
      </w:r>
      <w:r>
        <w:instrText xml:space="preserve"> XE "Client - connection-oriented RPC:timer events"</w:instrText>
      </w:r>
      <w:r>
        <w:fldChar w:fldCharType="end"/>
      </w:r>
    </w:p>
    <w:p w:rsidR="000F2369" w:rsidRDefault="00D06027">
      <w:pPr>
        <w:pStyle w:val="Heading5"/>
      </w:pPr>
      <w:bookmarkStart w:id="919" w:name="section_3a4acd1d58c44a1bba943bd59be3c622"/>
      <w:bookmarkStart w:id="920" w:name="_Toc423366186"/>
      <w:r>
        <w:t>Communication Time-Out Timer</w:t>
      </w:r>
      <w:bookmarkEnd w:id="919"/>
      <w:bookmarkEnd w:id="920"/>
    </w:p>
    <w:p w:rsidR="000F2369" w:rsidRDefault="00D06027">
      <w:r>
        <w:t xml:space="preserve">If the Communication Time-Out Timer for any PDU expires, the </w:t>
      </w:r>
      <w:r>
        <w:rPr>
          <w:b/>
        </w:rPr>
        <w:t>Client Call</w:t>
      </w:r>
      <w:r>
        <w:t xml:space="preserve"> associated with the PDU MUST be considered canceled. The client SHOULD send a </w:t>
      </w:r>
      <w:r>
        <w:rPr>
          <w:b/>
        </w:rPr>
        <w:t>QUIT PDU</w:t>
      </w:r>
      <w:r>
        <w:t xml:space="preserve"> and transition the call state to STATE_FAULT. </w:t>
      </w:r>
    </w:p>
    <w:p w:rsidR="000F2369" w:rsidRDefault="00D06027">
      <w:pPr>
        <w:pStyle w:val="Heading5"/>
      </w:pPr>
      <w:bookmarkStart w:id="921" w:name="section_d07a5ca454cc40ab99e5f158b84bf80a"/>
      <w:bookmarkStart w:id="922" w:name="_Toc423366187"/>
      <w:r>
        <w:t>Idle Connection Cleanup Timer Expiry</w:t>
      </w:r>
      <w:bookmarkEnd w:id="921"/>
      <w:bookmarkEnd w:id="922"/>
    </w:p>
    <w:p w:rsidR="000F2369" w:rsidRDefault="00D06027">
      <w:r>
        <w:t xml:space="preserve">When the </w:t>
      </w:r>
      <w:r>
        <w:rPr>
          <w:b/>
        </w:rPr>
        <w:t>Idle Connection Cleanup Timer</w:t>
      </w:r>
      <w:r>
        <w:t xml:space="preserve"> expires, the client MUST enumerate all connections, using the client's </w:t>
      </w:r>
      <w:r>
        <w:rPr>
          <w:b/>
        </w:rPr>
        <w:t>Table of Associations</w:t>
      </w:r>
      <w:r>
        <w:t>, and consider each connection eligible for cleanup.</w:t>
      </w:r>
    </w:p>
    <w:p w:rsidR="000F2369" w:rsidRDefault="00D06027">
      <w:r>
        <w:t xml:space="preserve">The client MUST determine that a connection is eligible for cleanup if its </w:t>
      </w:r>
      <w:r>
        <w:rPr>
          <w:b/>
        </w:rPr>
        <w:t>Last Use Time</w:t>
      </w:r>
      <w:r>
        <w:t xml:space="preserve"> is greater than 10 seconds from the current time.</w:t>
      </w:r>
    </w:p>
    <w:p w:rsidR="000F2369" w:rsidRDefault="00D06027">
      <w:r>
        <w:t xml:space="preserve">However, if the number of connections in all associations, counting the number of </w:t>
      </w:r>
      <w:r>
        <w:rPr>
          <w:b/>
        </w:rPr>
        <w:t>connection</w:t>
      </w:r>
      <w:r>
        <w:t xml:space="preserve"> elements in each </w:t>
      </w:r>
      <w:r>
        <w:rPr>
          <w:b/>
        </w:rPr>
        <w:t>association</w:t>
      </w:r>
      <w:r>
        <w:t xml:space="preserve"> from the </w:t>
      </w:r>
      <w:r>
        <w:rPr>
          <w:b/>
        </w:rPr>
        <w:t>Table of Associations</w:t>
      </w:r>
      <w:r>
        <w:t>,  is more than a defined threshold of connections,</w:t>
      </w:r>
      <w:bookmarkStart w:id="923" w:name="Appendix_A_Target_114"/>
      <w:r>
        <w:fldChar w:fldCharType="begin"/>
      </w:r>
      <w:r>
        <w:instrText xml:space="preserve"> HYPERLINK \l "Appendix_A_114" \h </w:instrText>
      </w:r>
      <w:r>
        <w:fldChar w:fldCharType="separate"/>
      </w:r>
      <w:r>
        <w:rPr>
          <w:rStyle w:val="Hyperlink"/>
        </w:rPr>
        <w:t>&lt;114&gt;</w:t>
      </w:r>
      <w:r>
        <w:rPr>
          <w:rStyle w:val="Hyperlink"/>
        </w:rPr>
        <w:fldChar w:fldCharType="end"/>
      </w:r>
      <w:bookmarkEnd w:id="923"/>
      <w:r>
        <w:t xml:space="preserve"> or the sum of the number of </w:t>
      </w:r>
      <w:r>
        <w:rPr>
          <w:b/>
        </w:rPr>
        <w:t>security context handles</w:t>
      </w:r>
      <w:r>
        <w:t xml:space="preserve"> in all connections in an </w:t>
      </w:r>
      <w:r>
        <w:rPr>
          <w:b/>
        </w:rPr>
        <w:t>association</w:t>
      </w:r>
      <w:r>
        <w:t xml:space="preserve"> is more than the defined threshold of existing </w:t>
      </w:r>
      <w:r>
        <w:rPr>
          <w:b/>
        </w:rPr>
        <w:t>security context handles</w:t>
      </w:r>
      <w:r>
        <w:t>,</w:t>
      </w:r>
      <w:bookmarkStart w:id="924" w:name="Appendix_A_Target_115"/>
      <w:r>
        <w:fldChar w:fldCharType="begin"/>
      </w:r>
      <w:r>
        <w:instrText xml:space="preserve"> HYPERLINK \l "Appendix_A_115" \h </w:instrText>
      </w:r>
      <w:r>
        <w:fldChar w:fldCharType="separate"/>
      </w:r>
      <w:r>
        <w:rPr>
          <w:rStyle w:val="Hyperlink"/>
        </w:rPr>
        <w:t>&lt;115&gt;</w:t>
      </w:r>
      <w:r>
        <w:rPr>
          <w:rStyle w:val="Hyperlink"/>
        </w:rPr>
        <w:fldChar w:fldCharType="end"/>
      </w:r>
      <w:bookmarkEnd w:id="924"/>
      <w:r>
        <w:t xml:space="preserve"> the client MUST determine a connection is eligible for cleanup, if its </w:t>
      </w:r>
      <w:r>
        <w:rPr>
          <w:b/>
        </w:rPr>
        <w:t>Last Use Time</w:t>
      </w:r>
      <w:r>
        <w:t xml:space="preserve"> is greater than 5 seconds from the current time. </w:t>
      </w:r>
    </w:p>
    <w:p w:rsidR="000F2369" w:rsidRDefault="00D06027">
      <w:r>
        <w:t xml:space="preserve">When the client considers the connection is eligible for cleanup, the connection MUST be closed, unless it is the only connection for an association to the server and there is at least one active context handle on the association as determined by examining the association's  </w:t>
      </w:r>
      <w:hyperlink w:anchor="Section_ae3f708e5cd54629b62e359c184c3395" w:history="1">
        <w:r>
          <w:rPr>
            <w:rStyle w:val="Hyperlink"/>
          </w:rPr>
          <w:t>Association Active Context Handle Count</w:t>
        </w:r>
      </w:hyperlink>
      <w:r>
        <w:t>.</w:t>
      </w:r>
    </w:p>
    <w:p w:rsidR="000F2369" w:rsidRDefault="00D06027">
      <w:r>
        <w:t xml:space="preserve">The </w:t>
      </w:r>
      <w:r>
        <w:rPr>
          <w:b/>
        </w:rPr>
        <w:t>Idle Connection Cleanup Timer</w:t>
      </w:r>
      <w:r>
        <w:t xml:space="preserve"> is restarted as soon as the processing is completed.</w:t>
      </w:r>
    </w:p>
    <w:p w:rsidR="000F2369" w:rsidRDefault="00D06027">
      <w:pPr>
        <w:pStyle w:val="Heading5"/>
      </w:pPr>
      <w:bookmarkStart w:id="925" w:name="section_2937e64150b2448986b9897ce3686ac3"/>
      <w:bookmarkStart w:id="926" w:name="_Toc423366188"/>
      <w:r>
        <w:t>Endpoint Mapper Requests Security Information</w:t>
      </w:r>
      <w:bookmarkEnd w:id="925"/>
      <w:bookmarkEnd w:id="926"/>
    </w:p>
    <w:p w:rsidR="000F2369" w:rsidRDefault="00D06027">
      <w:r>
        <w:t xml:space="preserve">As specified, </w:t>
      </w:r>
      <w:hyperlink r:id="rId440">
        <w:r>
          <w:rPr>
            <w:rStyle w:val="Hyperlink"/>
          </w:rPr>
          <w:t>[C706]</w:t>
        </w:r>
      </w:hyperlink>
      <w:r>
        <w:t xml:space="preserve"> does not make it explicit what security information needs to be applied to requests from the client to the endpoint mapper to resolve the endpoint for an interface. These extensions prescribe that clients MAY use security for making requests to the endpoint mapper. If they do, the authentication type SHOULD be the same as the authentication type for the partial binding handle that the client is trying to resolve and SHOULD have the integrity authentication level. </w:t>
      </w:r>
    </w:p>
    <w:p w:rsidR="000F2369" w:rsidRDefault="00D06027">
      <w:r>
        <w:t>If a security provider uses an authentication type that is not specified here, and this authentication type requires other parameters for the authentication, an implementation SHOULD choose values for these parameters that maximize interoperability while making the endpoint mapper requests safe from tampering when in transit on the network.</w:t>
      </w:r>
      <w:bookmarkStart w:id="927" w:name="Appendix_A_Target_116"/>
      <w:r>
        <w:fldChar w:fldCharType="begin"/>
      </w:r>
      <w:r>
        <w:instrText xml:space="preserve"> HYPERLINK \l "Appendix_A_116" \h </w:instrText>
      </w:r>
      <w:r>
        <w:fldChar w:fldCharType="separate"/>
      </w:r>
      <w:r>
        <w:rPr>
          <w:rStyle w:val="Hyperlink"/>
        </w:rPr>
        <w:t>&lt;116&gt;</w:t>
      </w:r>
      <w:r>
        <w:rPr>
          <w:rStyle w:val="Hyperlink"/>
        </w:rPr>
        <w:fldChar w:fldCharType="end"/>
      </w:r>
      <w:bookmarkEnd w:id="927"/>
      <w:r>
        <w:t xml:space="preserve"> </w:t>
      </w:r>
    </w:p>
    <w:p w:rsidR="000F2369" w:rsidRDefault="00D06027">
      <w:pPr>
        <w:pStyle w:val="Heading4"/>
      </w:pPr>
      <w:bookmarkStart w:id="928" w:name="section_39e6b789ef5242af9a9bef078887a7e9"/>
      <w:bookmarkStart w:id="929" w:name="_Toc423366189"/>
      <w:r>
        <w:t>Other Local Events</w:t>
      </w:r>
      <w:bookmarkEnd w:id="928"/>
      <w:bookmarkEnd w:id="929"/>
      <w:r>
        <w:fldChar w:fldCharType="begin"/>
      </w:r>
      <w:r>
        <w:instrText xml:space="preserve"> XE "Local events:client - connection-oriented RPC"</w:instrText>
      </w:r>
      <w:r>
        <w:fldChar w:fldCharType="end"/>
      </w:r>
      <w:r>
        <w:fldChar w:fldCharType="begin"/>
      </w:r>
      <w:r>
        <w:instrText xml:space="preserve"> XE "Client - connection-oriented RPC:local events"</w:instrText>
      </w:r>
      <w:r>
        <w:fldChar w:fldCharType="end"/>
      </w:r>
    </w:p>
    <w:p w:rsidR="000F2369" w:rsidRDefault="00D06027">
      <w:pPr>
        <w:pStyle w:val="Heading5"/>
      </w:pPr>
      <w:bookmarkStart w:id="930" w:name="section_2e5118829db94e40af63d52d045bd39f"/>
      <w:bookmarkStart w:id="931" w:name="_Toc423366190"/>
      <w:r>
        <w:t>Transport Connection Time-Out</w:t>
      </w:r>
      <w:bookmarkEnd w:id="930"/>
      <w:bookmarkEnd w:id="931"/>
    </w:p>
    <w:p w:rsidR="000F2369" w:rsidRDefault="00D06027">
      <w:r>
        <w:t xml:space="preserve">This event is triggered when the RPC transport indicates to RPC that the connection has timed out. Different RPC transports interpret this differently. Connections using NCACN_IP_TCP as the transport time-out when the </w:t>
      </w:r>
      <w:r>
        <w:rPr>
          <w:b/>
        </w:rPr>
        <w:t>Connection Time-Out Timer</w:t>
      </w:r>
      <w:r>
        <w:t xml:space="preserve"> expires. For information on how a given RPC transport times out connections, see the documentation for the respective transport. When this event occurs on a connection, all security and presentation contexts are considered invalid. All calls that are in progress on this connection are considered failed, and an implementation-specific error is returned to the higher-layer protocol. A call is considered in progress on a connection if at least one PDU has been sent for that call and not all PDUs from the server have been received for that call.</w:t>
      </w:r>
    </w:p>
    <w:p w:rsidR="000F2369" w:rsidRDefault="00D06027">
      <w:pPr>
        <w:pStyle w:val="Heading3"/>
      </w:pPr>
      <w:bookmarkStart w:id="932" w:name="section_03914e99d07d46daaf48eea3642a2628"/>
      <w:bookmarkStart w:id="933" w:name="_Toc423366191"/>
      <w:r>
        <w:t>Server Details</w:t>
      </w:r>
      <w:bookmarkEnd w:id="932"/>
      <w:bookmarkEnd w:id="933"/>
      <w:r>
        <w:fldChar w:fldCharType="begin"/>
      </w:r>
      <w:r>
        <w:instrText xml:space="preserve"> XE "Server - connection-oriented RPC:overview"</w:instrText>
      </w:r>
      <w:r>
        <w:fldChar w:fldCharType="end"/>
      </w:r>
    </w:p>
    <w:p w:rsidR="000F2369" w:rsidRDefault="00D06027">
      <w:r>
        <w:t xml:space="preserve">The following diagram illustrates the state machine for an RPC connection. The transitions in the following diagram represents received PDUs. </w:t>
      </w:r>
    </w:p>
    <w:p w:rsidR="000F2369" w:rsidRDefault="00D06027">
      <w:r>
        <w:rPr>
          <w:noProof/>
          <w:lang w:eastAsia="zh-CN"/>
        </w:rPr>
        <w:drawing>
          <wp:inline distT="0" distB="0" distL="0" distR="0" wp14:anchorId="459AB18F" wp14:editId="5A9A96CF">
            <wp:extent cx="5076825" cy="3209925"/>
            <wp:effectExtent l="19050" t="0" r="9525" b="0"/>
            <wp:docPr id="5593" name="MS-RPCE_pict85aeca76-f838-2e22-1345-8bd788cd9f85.png" descr="MS-RPCE_pict85aeca76-f838-2e22-1345-8bd788cd9f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RPCE_pict85aeca76-f838-2e22-1345-8bd788cd9f85.png" descr="MS-RPCE_pict85aeca76-f838-2e22-1345-8bd788cd9f85.png"/>
                    <pic:cNvPicPr>
                      <a:picLocks noChangeAspect="1" noChangeArrowheads="1"/>
                    </pic:cNvPicPr>
                  </pic:nvPicPr>
                  <pic:blipFill>
                    <a:blip r:embed="rId441" cstate="print"/>
                    <a:srcRect/>
                    <a:stretch>
                      <a:fillRect/>
                    </a:stretch>
                  </pic:blipFill>
                  <pic:spPr bwMode="auto">
                    <a:xfrm>
                      <a:off x="0" y="0"/>
                      <a:ext cx="5076825" cy="32099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20</w:t>
        </w:r>
      </w:fldSimple>
      <w:r>
        <w:t>: State machine for an RPC connection</w:t>
      </w:r>
    </w:p>
    <w:tbl>
      <w:tblPr>
        <w:tblStyle w:val="Table-ShadedHeader"/>
        <w:tblW w:w="0" w:type="auto"/>
        <w:tblLook w:val="04A0" w:firstRow="1" w:lastRow="0" w:firstColumn="1" w:lastColumn="0" w:noHBand="0" w:noVBand="1"/>
      </w:tblPr>
      <w:tblGrid>
        <w:gridCol w:w="2512"/>
        <w:gridCol w:w="6963"/>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State</w:t>
            </w:r>
          </w:p>
        </w:tc>
        <w:tc>
          <w:tcPr>
            <w:tcW w:w="0" w:type="auto"/>
          </w:tcPr>
          <w:p w:rsidR="000F2369" w:rsidRDefault="00D06027">
            <w:pPr>
              <w:pStyle w:val="TableHeaderText"/>
            </w:pPr>
            <w:r>
              <w:t>Description</w:t>
            </w:r>
          </w:p>
        </w:tc>
      </w:tr>
      <w:tr w:rsidR="000F2369" w:rsidTr="000F2369">
        <w:tc>
          <w:tcPr>
            <w:tcW w:w="0" w:type="auto"/>
          </w:tcPr>
          <w:p w:rsidR="000F2369" w:rsidRDefault="00D06027">
            <w:pPr>
              <w:pStyle w:val="TableBodyText"/>
            </w:pPr>
            <w:r>
              <w:t>ESTABLISHED</w:t>
            </w:r>
          </w:p>
        </w:tc>
        <w:tc>
          <w:tcPr>
            <w:tcW w:w="0" w:type="auto"/>
          </w:tcPr>
          <w:p w:rsidR="000F2369" w:rsidRDefault="00D06027">
            <w:pPr>
              <w:pStyle w:val="TableBodyText"/>
            </w:pPr>
            <w:r>
              <w:t>The server has accepted an incoming transport connection.</w:t>
            </w:r>
          </w:p>
        </w:tc>
      </w:tr>
      <w:tr w:rsidR="000F2369" w:rsidTr="000F2369">
        <w:tc>
          <w:tcPr>
            <w:tcW w:w="0" w:type="auto"/>
          </w:tcPr>
          <w:p w:rsidR="000F2369" w:rsidRDefault="00D06027">
            <w:pPr>
              <w:pStyle w:val="TableBodyText"/>
            </w:pPr>
            <w:r>
              <w:t>Wait for SECURE_ALTER_CONTEXT</w:t>
            </w:r>
          </w:p>
        </w:tc>
        <w:tc>
          <w:tcPr>
            <w:tcW w:w="0" w:type="auto"/>
          </w:tcPr>
          <w:p w:rsidR="000F2369" w:rsidRDefault="00D06027">
            <w:pPr>
              <w:pStyle w:val="TableBodyText"/>
            </w:pPr>
            <w:r>
              <w:t>The server has received a SECURE_BIND_PDU and replied with SECURE_BIND_ACK_PDU. It is ready to receive the SECURE_ALTER_CONTEXT PDUs. On receiving, the server sends back a SECURE_ALTER_CONTEXT_PDU_RESP PDU to the client.</w:t>
            </w:r>
          </w:p>
        </w:tc>
      </w:tr>
      <w:tr w:rsidR="000F2369" w:rsidTr="000F2369">
        <w:tc>
          <w:tcPr>
            <w:tcW w:w="0" w:type="auto"/>
          </w:tcPr>
          <w:p w:rsidR="000F2369" w:rsidRDefault="00D06027">
            <w:pPr>
              <w:pStyle w:val="TableBodyText"/>
            </w:pPr>
            <w:r>
              <w:t>CONTEXT_NEGOTIATED</w:t>
            </w:r>
          </w:p>
        </w:tc>
        <w:tc>
          <w:tcPr>
            <w:tcW w:w="0" w:type="auto"/>
          </w:tcPr>
          <w:p w:rsidR="000F2369" w:rsidRDefault="00D06027">
            <w:pPr>
              <w:pStyle w:val="TableBodyText"/>
            </w:pPr>
            <w:r>
              <w:t>The server received the last SECURE_ALTER_CONTEXT PDU and replied with the last SECURE_ALTER_CONTEXT PDU response. The server is ready to start receiving REQUEST PDUs or ALTER_CONTEXT PDUs (secure or unsecure) from the client.</w:t>
            </w:r>
          </w:p>
        </w:tc>
      </w:tr>
      <w:tr w:rsidR="000F2369" w:rsidTr="000F2369">
        <w:tc>
          <w:tcPr>
            <w:tcW w:w="0" w:type="auto"/>
          </w:tcPr>
          <w:p w:rsidR="000F2369" w:rsidRDefault="00D06027">
            <w:pPr>
              <w:pStyle w:val="TableBodyText"/>
            </w:pPr>
            <w:r>
              <w:t>Negotiating Security</w:t>
            </w:r>
          </w:p>
        </w:tc>
        <w:tc>
          <w:tcPr>
            <w:tcW w:w="0" w:type="auto"/>
          </w:tcPr>
          <w:p w:rsidR="000F2369" w:rsidRDefault="00D06027">
            <w:pPr>
              <w:pStyle w:val="TableBodyText"/>
            </w:pPr>
            <w:r>
              <w:t>The server has received a SECURE_ALTER_CONTEXT from the client and replied with a SECURE_ALTER_CONTEXT_RESP.</w:t>
            </w:r>
          </w:p>
        </w:tc>
      </w:tr>
      <w:tr w:rsidR="000F2369" w:rsidTr="000F2369">
        <w:tc>
          <w:tcPr>
            <w:tcW w:w="0" w:type="auto"/>
          </w:tcPr>
          <w:p w:rsidR="000F2369" w:rsidRDefault="00D06027">
            <w:pPr>
              <w:pStyle w:val="TableBodyText"/>
            </w:pPr>
            <w:r>
              <w:t>RECV_PDU</w:t>
            </w:r>
          </w:p>
        </w:tc>
        <w:tc>
          <w:tcPr>
            <w:tcW w:w="0" w:type="auto"/>
          </w:tcPr>
          <w:p w:rsidR="000F2369" w:rsidRDefault="00D06027">
            <w:pPr>
              <w:pStyle w:val="TableBodyText"/>
            </w:pPr>
            <w:r>
              <w:t>The server has received a request PDU.</w:t>
            </w:r>
          </w:p>
        </w:tc>
      </w:tr>
      <w:tr w:rsidR="000F2369" w:rsidTr="000F2369">
        <w:tc>
          <w:tcPr>
            <w:tcW w:w="0" w:type="auto"/>
          </w:tcPr>
          <w:p w:rsidR="000F2369" w:rsidRDefault="00D06027">
            <w:pPr>
              <w:pStyle w:val="TableBodyText"/>
            </w:pPr>
            <w:r>
              <w:t>DISPATCH</w:t>
            </w:r>
          </w:p>
        </w:tc>
        <w:tc>
          <w:tcPr>
            <w:tcW w:w="0" w:type="auto"/>
          </w:tcPr>
          <w:p w:rsidR="000F2369" w:rsidRDefault="00D06027">
            <w:pPr>
              <w:pStyle w:val="TableBodyText"/>
            </w:pPr>
            <w:r>
              <w:t>The server is ready to send the response to the client.</w:t>
            </w:r>
          </w:p>
        </w:tc>
      </w:tr>
    </w:tbl>
    <w:p w:rsidR="000F2369" w:rsidRDefault="00D06027">
      <w:r>
        <w:t>Notes on this state machine:</w:t>
      </w:r>
    </w:p>
    <w:p w:rsidR="000F2369" w:rsidRDefault="00D06027">
      <w:r>
        <w:t xml:space="preserve">When a state does not show an error transition, these extensions handle errors from this state by closing the connection or sending a bind_nak/fault PDU, as specified in sections </w:t>
      </w:r>
      <w:hyperlink w:anchor="Section_dc0b2fa42d1d49c78d9343736725b55b" w:history="1">
        <w:r>
          <w:rPr>
            <w:rStyle w:val="Hyperlink"/>
          </w:rPr>
          <w:t>3.3.1.5.2</w:t>
        </w:r>
      </w:hyperlink>
      <w:r>
        <w:t xml:space="preserve">, </w:t>
      </w:r>
      <w:hyperlink w:anchor="Section_ca4d355246474f40830bfd2090adec8f" w:history="1">
        <w:r>
          <w:rPr>
            <w:rStyle w:val="Hyperlink"/>
          </w:rPr>
          <w:t>3.3.1.5.6</w:t>
        </w:r>
      </w:hyperlink>
      <w:r>
        <w:t xml:space="preserve">, and </w:t>
      </w:r>
      <w:hyperlink w:anchor="Section_8170eb8730c7438fb1c33bfe54455dfd" w:history="1">
        <w:r>
          <w:rPr>
            <w:rStyle w:val="Hyperlink"/>
          </w:rPr>
          <w:t>3.3.3.5.7</w:t>
        </w:r>
      </w:hyperlink>
      <w:r>
        <w:t>.</w:t>
      </w:r>
    </w:p>
    <w:p w:rsidR="000F2369" w:rsidRDefault="00D06027">
      <w:r>
        <w:t>When concurrent multiplexing is used on a connection, as soon as an independent logical thread of execution makes a transition from RECV_PDU state to DISPATCH, another independent logical thread of execution can make the transition from CONTEXT_NEGOTIATED to RECV_PDU. Only one logical thread of execution is allowed to reside in the RECV_PDU state, but multiple logical threads of execution can be in the DISPATCH state. A client MUST NOT send any request PDU for request N+1 before it sends all request PDUs for request N.</w:t>
      </w:r>
    </w:p>
    <w:p w:rsidR="000F2369" w:rsidRDefault="00D06027">
      <w:r>
        <w:t>If concurrent multiplexing on a connection is not enabled, a client MUST NOT send any request PDU for request N+1 before it receives all the response PDUs for request N.</w:t>
      </w:r>
    </w:p>
    <w:p w:rsidR="000F2369" w:rsidRDefault="00D06027">
      <w:pPr>
        <w:pStyle w:val="Heading4"/>
      </w:pPr>
      <w:bookmarkStart w:id="934" w:name="section_0c851bf9520b4e48b98973341e82c4ea"/>
      <w:bookmarkStart w:id="935" w:name="_Toc423366192"/>
      <w:r>
        <w:t>Abstract Data Model</w:t>
      </w:r>
      <w:bookmarkEnd w:id="934"/>
      <w:bookmarkEnd w:id="935"/>
      <w:r>
        <w:fldChar w:fldCharType="begin"/>
      </w:r>
      <w:r>
        <w:instrText xml:space="preserve"> XE "Data model - abstract:server - connection-oriented RPC"</w:instrText>
      </w:r>
      <w:r>
        <w:fldChar w:fldCharType="end"/>
      </w:r>
      <w:r>
        <w:fldChar w:fldCharType="begin"/>
      </w:r>
      <w:r>
        <w:instrText xml:space="preserve"> XE "Abstract data model:server - connection-oriented RPC"</w:instrText>
      </w:r>
      <w:r>
        <w:fldChar w:fldCharType="end"/>
      </w:r>
      <w:r>
        <w:fldChar w:fldCharType="begin"/>
      </w:r>
      <w:r>
        <w:instrText xml:space="preserve"> XE "Server - connection-oriented RPC:abstract data model"</w:instrText>
      </w:r>
      <w:r>
        <w:fldChar w:fldCharType="end"/>
      </w:r>
    </w:p>
    <w:p w:rsidR="000F2369" w:rsidRDefault="00D06027">
      <w:r>
        <w:t>This section specifies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0F2369" w:rsidRDefault="00D06027">
      <w:pPr>
        <w:pStyle w:val="Heading5"/>
      </w:pPr>
      <w:bookmarkStart w:id="936" w:name="section_e12f97f0ffaa4197b1ee2c9c34c4f170"/>
      <w:bookmarkStart w:id="937" w:name="_Toc423366193"/>
      <w:r>
        <w:t>Server Connection</w:t>
      </w:r>
      <w:bookmarkEnd w:id="936"/>
      <w:bookmarkEnd w:id="937"/>
    </w:p>
    <w:p w:rsidR="000F2369" w:rsidRDefault="00D06027">
      <w:r>
        <w:rPr>
          <w:b/>
        </w:rPr>
        <w:t>Server Connection</w:t>
      </w:r>
      <w:r>
        <w:t xml:space="preserve">: The </w:t>
      </w:r>
      <w:r>
        <w:rPr>
          <w:b/>
        </w:rPr>
        <w:t>Server Connection</w:t>
      </w:r>
      <w:r>
        <w:t xml:space="preserve"> data structure maintains state and property information relating to a server connection. The </w:t>
      </w:r>
      <w:r>
        <w:rPr>
          <w:b/>
        </w:rPr>
        <w:t>Server Connection</w:t>
      </w:r>
      <w:r>
        <w:t xml:space="preserve"> includes all of the properties of the </w:t>
      </w:r>
      <w:hyperlink w:anchor="Section_cf89ab7e661245f5b13eb9fcbbcb2e16" w:history="1">
        <w:r>
          <w:rPr>
            <w:rStyle w:val="Hyperlink"/>
          </w:rPr>
          <w:t>connection</w:t>
        </w:r>
      </w:hyperlink>
      <w:r>
        <w:t xml:space="preserve"> element and has the following additional properties:</w:t>
      </w:r>
    </w:p>
    <w:p w:rsidR="000F2369" w:rsidRDefault="00D06027">
      <w:pPr>
        <w:pStyle w:val="ListParagraph"/>
        <w:numPr>
          <w:ilvl w:val="0"/>
          <w:numId w:val="106"/>
        </w:numPr>
      </w:pPr>
      <w:r>
        <w:rPr>
          <w:b/>
        </w:rPr>
        <w:t>Current call_id</w:t>
      </w:r>
      <w:r>
        <w:t xml:space="preserve">: The server maintains a </w:t>
      </w:r>
      <w:r>
        <w:rPr>
          <w:b/>
        </w:rPr>
        <w:t>Current call_id</w:t>
      </w:r>
      <w:r>
        <w:t xml:space="preserve"> for each connection. The </w:t>
      </w:r>
      <w:r>
        <w:rPr>
          <w:b/>
        </w:rPr>
        <w:t>Current call_id</w:t>
      </w:r>
      <w:r>
        <w:t xml:space="preserve"> is the highest </w:t>
      </w:r>
      <w:r>
        <w:rPr>
          <w:b/>
        </w:rPr>
        <w:t>call_id</w:t>
      </w:r>
      <w:r>
        <w:t xml:space="preserve"> that the server has received on this connection.</w:t>
      </w:r>
    </w:p>
    <w:p w:rsidR="000F2369" w:rsidRDefault="00D06027">
      <w:pPr>
        <w:pStyle w:val="ListParagraph"/>
        <w:numPr>
          <w:ilvl w:val="0"/>
          <w:numId w:val="106"/>
        </w:numPr>
      </w:pPr>
      <w:r>
        <w:rPr>
          <w:b/>
        </w:rPr>
        <w:t>Table of Presentation Contexts:</w:t>
      </w:r>
      <w:r>
        <w:t xml:space="preserve"> A table of presentation contexts indexed by the presentation context ID (which is same as the value of the </w:t>
      </w:r>
      <w:r>
        <w:rPr>
          <w:b/>
        </w:rPr>
        <w:t>p_cont_id</w:t>
      </w:r>
      <w:r>
        <w:t xml:space="preserve"> field in the request PDU header, as specified in </w:t>
      </w:r>
      <w:hyperlink r:id="rId442">
        <w:r>
          <w:rPr>
            <w:rStyle w:val="Hyperlink"/>
          </w:rPr>
          <w:t>[C706]</w:t>
        </w:r>
      </w:hyperlink>
      <w:r>
        <w:t xml:space="preserve"> section 12.6.4.9). An incoming request PDU with a given presentation context ID MUST be routed to the interface retrieved from the table row with the same presentation context ID. A new row is added to the table when a new presentation context is negotiated.</w:t>
      </w:r>
    </w:p>
    <w:p w:rsidR="000F2369" w:rsidRDefault="00D06027">
      <w:pPr>
        <w:pStyle w:val="Heading5"/>
      </w:pPr>
      <w:bookmarkStart w:id="938" w:name="section_fc6e7f67260e4cfbbf1847828137a635"/>
      <w:bookmarkStart w:id="939" w:name="_Toc423366194"/>
      <w:r>
        <w:t>Number of Registered Interfaces</w:t>
      </w:r>
      <w:bookmarkEnd w:id="938"/>
      <w:bookmarkEnd w:id="939"/>
    </w:p>
    <w:p w:rsidR="000F2369" w:rsidRDefault="00D06027">
      <w:r>
        <w:rPr>
          <w:b/>
        </w:rPr>
        <w:t>NumberOfRegisteredInterfaces</w:t>
      </w:r>
      <w:r>
        <w:t xml:space="preserve">: The RPC server maintains a global value which is the total number of registered interfaces named </w:t>
      </w:r>
      <w:r>
        <w:rPr>
          <w:b/>
        </w:rPr>
        <w:t>NumberOfRegisteredInterfaces</w:t>
      </w:r>
      <w:r>
        <w:t>.</w:t>
      </w:r>
    </w:p>
    <w:p w:rsidR="000F2369" w:rsidRDefault="00D06027">
      <w:pPr>
        <w:pStyle w:val="Heading5"/>
      </w:pPr>
      <w:bookmarkStart w:id="940" w:name="section_0e5b0e1c0ba54342bc3630c66a9d07fd"/>
      <w:bookmarkStart w:id="941" w:name="_Toc423366195"/>
      <w:r>
        <w:t>Preferred Transfer Syntax</w:t>
      </w:r>
      <w:bookmarkEnd w:id="940"/>
      <w:bookmarkEnd w:id="941"/>
    </w:p>
    <w:p w:rsidR="000F2369" w:rsidRDefault="00D06027">
      <w:r>
        <w:rPr>
          <w:b/>
        </w:rPr>
        <w:t>Preferred Transfer Syntax</w:t>
      </w:r>
      <w:r>
        <w:t xml:space="preserve">: Each RPC interface registered on the server MAY contain a </w:t>
      </w:r>
      <w:r>
        <w:rPr>
          <w:b/>
        </w:rPr>
        <w:t>UUID_type_id</w:t>
      </w:r>
      <w:r>
        <w:t xml:space="preserve">entifier that specifies preferred transfer syntax. The Preferred Transfer Syntax should be initialized to match one of the </w:t>
      </w:r>
      <w:r>
        <w:rPr>
          <w:b/>
        </w:rPr>
        <w:t>UUID_type_identifier</w:t>
      </w:r>
      <w:r>
        <w:t xml:space="preserve">s in the list of Supported Transfer Syntaxes.  If present, this Preferred Transfer Syntax should be processed as specified in </w:t>
      </w:r>
      <w:hyperlink w:anchor="Section_ca4d355246474f40830bfd2090adec8f" w:history="1">
        <w:r>
          <w:rPr>
            <w:rStyle w:val="Hyperlink"/>
          </w:rPr>
          <w:t>3.3.1.5.6</w:t>
        </w:r>
      </w:hyperlink>
      <w:r>
        <w:t>.</w:t>
      </w:r>
    </w:p>
    <w:p w:rsidR="000F2369" w:rsidRDefault="00D06027">
      <w:pPr>
        <w:pStyle w:val="Heading5"/>
      </w:pPr>
      <w:bookmarkStart w:id="942" w:name="section_7272dca44c2a48529b54ddd3efc156db"/>
      <w:bookmarkStart w:id="943" w:name="_Toc423366196"/>
      <w:r>
        <w:t>Supported Transfer Syntaxes</w:t>
      </w:r>
      <w:bookmarkEnd w:id="942"/>
      <w:bookmarkEnd w:id="943"/>
    </w:p>
    <w:p w:rsidR="000F2369" w:rsidRDefault="00D06027">
      <w:r>
        <w:rPr>
          <w:b/>
        </w:rPr>
        <w:t>Supported Transfer Syntaxes</w:t>
      </w:r>
      <w:r>
        <w:t xml:space="preserve">: Each RPC interface registered on the server MAY contain an array of </w:t>
      </w:r>
      <w:r>
        <w:rPr>
          <w:b/>
        </w:rPr>
        <w:t>UUID_type_identifi</w:t>
      </w:r>
      <w:r>
        <w:t>e</w:t>
      </w:r>
      <w:r>
        <w:rPr>
          <w:b/>
        </w:rPr>
        <w:t>rs</w:t>
      </w:r>
      <w:r>
        <w:t xml:space="preserve"> that specifies the supported transfer syntaxes for the interface.</w:t>
      </w:r>
    </w:p>
    <w:p w:rsidR="000F2369" w:rsidRDefault="00D06027">
      <w:pPr>
        <w:pStyle w:val="Heading5"/>
      </w:pPr>
      <w:bookmarkStart w:id="944" w:name="section_14d02d83f75d40c8a12dd968a7310bea"/>
      <w:bookmarkStart w:id="945" w:name="_Toc423366197"/>
      <w:r>
        <w:t>Server Call</w:t>
      </w:r>
      <w:bookmarkEnd w:id="944"/>
      <w:bookmarkEnd w:id="945"/>
    </w:p>
    <w:p w:rsidR="000F2369" w:rsidRDefault="00D06027">
      <w:r>
        <w:t xml:space="preserve">The </w:t>
      </w:r>
      <w:r>
        <w:rPr>
          <w:b/>
        </w:rPr>
        <w:t>server call</w:t>
      </w:r>
      <w:r>
        <w:t xml:space="preserve"> is a data element that encapsulates the state associated with a server call. The </w:t>
      </w:r>
      <w:r>
        <w:rPr>
          <w:b/>
        </w:rPr>
        <w:t>server call</w:t>
      </w:r>
      <w:r>
        <w:t xml:space="preserve"> is specified by a state machine with the following states.</w:t>
      </w:r>
    </w:p>
    <w:tbl>
      <w:tblPr>
        <w:tblStyle w:val="Table-ShadedHeader"/>
        <w:tblW w:w="0" w:type="auto"/>
        <w:tblLook w:val="04A0" w:firstRow="1" w:lastRow="0" w:firstColumn="1" w:lastColumn="0" w:noHBand="0" w:noVBand="1"/>
      </w:tblPr>
      <w:tblGrid>
        <w:gridCol w:w="1991"/>
        <w:gridCol w:w="7484"/>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State</w:t>
            </w:r>
          </w:p>
        </w:tc>
        <w:tc>
          <w:tcPr>
            <w:tcW w:w="0" w:type="auto"/>
          </w:tcPr>
          <w:p w:rsidR="000F2369" w:rsidRDefault="00D06027">
            <w:pPr>
              <w:pStyle w:val="TableHeaderText"/>
            </w:pPr>
            <w:r>
              <w:t>Description</w:t>
            </w:r>
          </w:p>
        </w:tc>
      </w:tr>
      <w:tr w:rsidR="000F2369" w:rsidTr="000F2369">
        <w:tc>
          <w:tcPr>
            <w:tcW w:w="0" w:type="auto"/>
          </w:tcPr>
          <w:p w:rsidR="000F2369" w:rsidRDefault="00D06027">
            <w:pPr>
              <w:pStyle w:val="TableBodyText"/>
            </w:pPr>
            <w:r>
              <w:t>STATE_RECEIVE_PDU</w:t>
            </w:r>
          </w:p>
        </w:tc>
        <w:tc>
          <w:tcPr>
            <w:tcW w:w="0" w:type="auto"/>
          </w:tcPr>
          <w:p w:rsidR="000F2369" w:rsidRDefault="00D06027">
            <w:pPr>
              <w:pStyle w:val="TableBodyText"/>
            </w:pPr>
            <w:r>
              <w:t>The server is receiving request PDUs of the call's [in] parameters from the client. This is the server's initial state.</w:t>
            </w:r>
          </w:p>
        </w:tc>
      </w:tr>
      <w:tr w:rsidR="000F2369" w:rsidTr="000F2369">
        <w:tc>
          <w:tcPr>
            <w:tcW w:w="0" w:type="auto"/>
          </w:tcPr>
          <w:p w:rsidR="000F2369" w:rsidRDefault="00D06027">
            <w:pPr>
              <w:pStyle w:val="TableBodyText"/>
            </w:pPr>
            <w:r>
              <w:t>STATE_DISPATCHED</w:t>
            </w:r>
          </w:p>
        </w:tc>
        <w:tc>
          <w:tcPr>
            <w:tcW w:w="0" w:type="auto"/>
          </w:tcPr>
          <w:p w:rsidR="000F2369" w:rsidRDefault="00D06027">
            <w:pPr>
              <w:pStyle w:val="TableBodyText"/>
            </w:pPr>
            <w:r>
              <w:t>The server has received all Request PDUs and is processing the request.</w:t>
            </w:r>
          </w:p>
        </w:tc>
      </w:tr>
      <w:tr w:rsidR="000F2369" w:rsidTr="000F2369">
        <w:tc>
          <w:tcPr>
            <w:tcW w:w="0" w:type="auto"/>
          </w:tcPr>
          <w:p w:rsidR="000F2369" w:rsidRDefault="00D06027">
            <w:pPr>
              <w:pStyle w:val="TableBodyText"/>
            </w:pPr>
            <w:r>
              <w:t>STATE_SEND_PDU</w:t>
            </w:r>
          </w:p>
        </w:tc>
        <w:tc>
          <w:tcPr>
            <w:tcW w:w="0" w:type="auto"/>
          </w:tcPr>
          <w:p w:rsidR="000F2369" w:rsidRDefault="00D06027">
            <w:pPr>
              <w:pStyle w:val="TableBodyText"/>
            </w:pPr>
            <w:r>
              <w:t>The server is sending reply PDUs of the call's [out] parameters to the client.</w:t>
            </w:r>
          </w:p>
        </w:tc>
      </w:tr>
      <w:tr w:rsidR="000F2369" w:rsidTr="000F2369">
        <w:tc>
          <w:tcPr>
            <w:tcW w:w="0" w:type="auto"/>
          </w:tcPr>
          <w:p w:rsidR="000F2369" w:rsidRDefault="00D06027">
            <w:pPr>
              <w:pStyle w:val="TableBodyText"/>
            </w:pPr>
            <w:r>
              <w:t>STATE_COMPLETE</w:t>
            </w:r>
          </w:p>
        </w:tc>
        <w:tc>
          <w:tcPr>
            <w:tcW w:w="0" w:type="auto"/>
          </w:tcPr>
          <w:p w:rsidR="000F2369" w:rsidRDefault="00D06027">
            <w:pPr>
              <w:pStyle w:val="TableBodyText"/>
            </w:pPr>
            <w:r>
              <w:t>The call completed. This is a terminal state.</w:t>
            </w:r>
          </w:p>
        </w:tc>
      </w:tr>
    </w:tbl>
    <w:p w:rsidR="000F2369" w:rsidRDefault="00D06027">
      <w:r>
        <w:t xml:space="preserve">The </w:t>
      </w:r>
      <w:r>
        <w:rPr>
          <w:b/>
        </w:rPr>
        <w:t>server call</w:t>
      </w:r>
      <w:r>
        <w:t xml:space="preserve"> states are depicted in the following diagram.</w:t>
      </w:r>
    </w:p>
    <w:p w:rsidR="000F2369" w:rsidRDefault="00D06027">
      <w:r>
        <w:rPr>
          <w:noProof/>
          <w:lang w:eastAsia="zh-CN"/>
        </w:rPr>
        <w:drawing>
          <wp:inline distT="0" distB="0" distL="0" distR="0" wp14:anchorId="7798778F" wp14:editId="2F2FAC86">
            <wp:extent cx="4638675" cy="6353175"/>
            <wp:effectExtent l="19050" t="0" r="9525" b="0"/>
            <wp:docPr id="5595" name="MS-RPCE_pictbec3e44a-3ab6-6cca-afc7-77f0790d6745.png" descr="MS-RPCE_pictbec3e44a-3ab6-6cca-afc7-77f0790d6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RPCE_pictbec3e44a-3ab6-6cca-afc7-77f0790d6745.png" descr="MS-RPCE_pictbec3e44a-3ab6-6cca-afc7-77f0790d6745.png"/>
                    <pic:cNvPicPr>
                      <a:picLocks noChangeAspect="1" noChangeArrowheads="1"/>
                    </pic:cNvPicPr>
                  </pic:nvPicPr>
                  <pic:blipFill>
                    <a:blip r:embed="rId443" cstate="print"/>
                    <a:srcRect/>
                    <a:stretch>
                      <a:fillRect/>
                    </a:stretch>
                  </pic:blipFill>
                  <pic:spPr bwMode="auto">
                    <a:xfrm>
                      <a:off x="0" y="0"/>
                      <a:ext cx="4638675" cy="635317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21</w:t>
        </w:r>
      </w:fldSimple>
      <w:r>
        <w:t>: Server call state</w:t>
      </w:r>
    </w:p>
    <w:p w:rsidR="000F2369" w:rsidRDefault="00D06027">
      <w:r>
        <w:rPr>
          <w:b/>
        </w:rPr>
        <w:t>Server Call</w:t>
      </w:r>
      <w:r>
        <w:t xml:space="preserve">: The </w:t>
      </w:r>
      <w:r>
        <w:rPr>
          <w:b/>
        </w:rPr>
        <w:t>server call</w:t>
      </w:r>
      <w:r>
        <w:t xml:space="preserve"> data structure maintains state and property information relating to a </w:t>
      </w:r>
      <w:r>
        <w:rPr>
          <w:b/>
        </w:rPr>
        <w:t>server call</w:t>
      </w:r>
      <w:r>
        <w:t xml:space="preserve">, as specified in </w:t>
      </w:r>
      <w:hyperlink r:id="rId444">
        <w:r>
          <w:rPr>
            <w:rStyle w:val="Hyperlink"/>
          </w:rPr>
          <w:t>[C706]</w:t>
        </w:r>
      </w:hyperlink>
      <w:r>
        <w:t xml:space="preserve"> section 9.3.4. [C706] section 2.3.3.1 specifies a client binding handle. For these extensions, a client binding handle gives access to the </w:t>
      </w:r>
      <w:r>
        <w:rPr>
          <w:b/>
        </w:rPr>
        <w:t>Server Call</w:t>
      </w:r>
      <w:r>
        <w:t xml:space="preserve"> object and the associated Security Context. Each </w:t>
      </w:r>
      <w:r>
        <w:rPr>
          <w:b/>
        </w:rPr>
        <w:t>server call</w:t>
      </w:r>
      <w:r>
        <w:t xml:space="preserve"> contains the following properties:</w:t>
      </w:r>
    </w:p>
    <w:p w:rsidR="000F2369" w:rsidRDefault="00D06027">
      <w:pPr>
        <w:pStyle w:val="ListParagraph"/>
        <w:numPr>
          <w:ilvl w:val="0"/>
          <w:numId w:val="107"/>
        </w:numPr>
      </w:pPr>
      <w:r>
        <w:rPr>
          <w:b/>
        </w:rPr>
        <w:t>Connection</w:t>
      </w:r>
      <w:r>
        <w:t xml:space="preserve">: As specified in section </w:t>
      </w:r>
      <w:hyperlink w:anchor="Section_b8de4a44197f4e879ddf810b75237a0e" w:history="1">
        <w:r>
          <w:rPr>
            <w:rStyle w:val="Hyperlink"/>
          </w:rPr>
          <w:t>3.3.1.5.5</w:t>
        </w:r>
      </w:hyperlink>
      <w:r>
        <w:t xml:space="preserve">, each call MUST establish and maintain an affinity for a single </w:t>
      </w:r>
      <w:r>
        <w:rPr>
          <w:b/>
        </w:rPr>
        <w:t>connection</w:t>
      </w:r>
      <w:r>
        <w:t xml:space="preserve">. The mechanism of linking a call to a </w:t>
      </w:r>
      <w:r>
        <w:rPr>
          <w:b/>
        </w:rPr>
        <w:t>connection</w:t>
      </w:r>
      <w:r>
        <w:t xml:space="preserve"> is implementation-dependent.</w:t>
      </w:r>
    </w:p>
    <w:p w:rsidR="000F2369" w:rsidRDefault="00D06027">
      <w:pPr>
        <w:pStyle w:val="ListParagraph"/>
        <w:numPr>
          <w:ilvl w:val="0"/>
          <w:numId w:val="107"/>
        </w:numPr>
      </w:pPr>
      <w:r>
        <w:rPr>
          <w:b/>
        </w:rPr>
        <w:t>Call_id</w:t>
      </w:r>
      <w:r>
        <w:t>: An unsigned 32-bit integer identifying the call, as defined in [C706] section 12.6.3.5.</w:t>
      </w:r>
    </w:p>
    <w:p w:rsidR="000F2369" w:rsidRDefault="00D06027">
      <w:pPr>
        <w:pStyle w:val="ListParagraph"/>
        <w:numPr>
          <w:ilvl w:val="0"/>
          <w:numId w:val="107"/>
        </w:numPr>
      </w:pPr>
      <w:r>
        <w:rPr>
          <w:b/>
        </w:rPr>
        <w:t>Call State</w:t>
      </w:r>
      <w:r>
        <w:t>: An implementation-specific value that represents the call state from the preceding table.</w:t>
      </w:r>
    </w:p>
    <w:p w:rsidR="000F2369" w:rsidRDefault="00D06027">
      <w:pPr>
        <w:pStyle w:val="Heading4"/>
      </w:pPr>
      <w:bookmarkStart w:id="946" w:name="section_bb0a5da7634a4748a09b827c2e5f1601"/>
      <w:bookmarkStart w:id="947" w:name="_Toc423366198"/>
      <w:r>
        <w:t>Timers</w:t>
      </w:r>
      <w:bookmarkEnd w:id="946"/>
      <w:bookmarkEnd w:id="947"/>
      <w:r>
        <w:fldChar w:fldCharType="begin"/>
      </w:r>
      <w:r>
        <w:instrText xml:space="preserve"> XE "Timers:server - connection-oriented RPC"</w:instrText>
      </w:r>
      <w:r>
        <w:fldChar w:fldCharType="end"/>
      </w:r>
      <w:r>
        <w:fldChar w:fldCharType="begin"/>
      </w:r>
      <w:r>
        <w:instrText xml:space="preserve"> XE "Server - connection-oriented RPC:timers"</w:instrText>
      </w:r>
      <w:r>
        <w:fldChar w:fldCharType="end"/>
      </w:r>
    </w:p>
    <w:p w:rsidR="000F2369" w:rsidRDefault="00D06027">
      <w:pPr>
        <w:pStyle w:val="Heading5"/>
      </w:pPr>
      <w:bookmarkStart w:id="948" w:name="section_678e42350a3b4b8199fb86ae3ac357f3"/>
      <w:bookmarkStart w:id="949" w:name="_Toc423366199"/>
      <w:r>
        <w:t>Connection Time-Out</w:t>
      </w:r>
      <w:bookmarkEnd w:id="948"/>
      <w:bookmarkEnd w:id="949"/>
    </w:p>
    <w:p w:rsidR="000F2369" w:rsidRDefault="00D06027">
      <w:r>
        <w:t>A higher-level protocol on the server can instruct the RPC runtime to monitor the state of the connection in an implementation-dependent</w:t>
      </w:r>
      <w:bookmarkStart w:id="950" w:name="Appendix_A_Target_117"/>
      <w:r>
        <w:fldChar w:fldCharType="begin"/>
      </w:r>
      <w:r>
        <w:instrText xml:space="preserve"> HYPERLINK \l "Appendix_A_117" \h </w:instrText>
      </w:r>
      <w:r>
        <w:fldChar w:fldCharType="separate"/>
      </w:r>
      <w:r>
        <w:rPr>
          <w:rStyle w:val="Hyperlink"/>
        </w:rPr>
        <w:t>&lt;117&gt;</w:t>
      </w:r>
      <w:r>
        <w:rPr>
          <w:rStyle w:val="Hyperlink"/>
        </w:rPr>
        <w:fldChar w:fldCharType="end"/>
      </w:r>
      <w:bookmarkEnd w:id="950"/>
      <w:r>
        <w:t xml:space="preserve"> manner above and beyond the monitoring provided by default by the RPC transport, so that if the client crashes or loses network connectivity to the server, the server can take recovery action. In the common case, the recovery action is a context handle rundown. Depending on the protocol sequence for the method call, the establishment of the timer acts only as advice to the RPC runtime system.</w:t>
      </w:r>
    </w:p>
    <w:p w:rsidR="000F2369" w:rsidRDefault="00D06027">
      <w:r>
        <w:t xml:space="preserve">When this timer expires, the expiry is not noticed at the RPC protocol level, but it is noticed at the TCP/IP protocol level and shows as a local event, as specified in section </w:t>
      </w:r>
      <w:hyperlink w:anchor="Section_69d017b3375c4c728e8b8942631d01f1" w:history="1">
        <w:r>
          <w:rPr>
            <w:rStyle w:val="Hyperlink"/>
          </w:rPr>
          <w:t>3.3.3.7.1</w:t>
        </w:r>
      </w:hyperlink>
      <w:r>
        <w:t>.</w:t>
      </w:r>
    </w:p>
    <w:p w:rsidR="000F2369" w:rsidRDefault="00D06027">
      <w:pPr>
        <w:pStyle w:val="Heading4"/>
      </w:pPr>
      <w:bookmarkStart w:id="951" w:name="section_f44640cf45564e5cbcc72b746b172007"/>
      <w:bookmarkStart w:id="952" w:name="_Toc423366200"/>
      <w:r>
        <w:t>Initialization</w:t>
      </w:r>
      <w:bookmarkEnd w:id="951"/>
      <w:bookmarkEnd w:id="952"/>
      <w:r>
        <w:fldChar w:fldCharType="begin"/>
      </w:r>
      <w:r>
        <w:instrText xml:space="preserve"> XE "Initialization:server - connection-oriented RPC"</w:instrText>
      </w:r>
      <w:r>
        <w:fldChar w:fldCharType="end"/>
      </w:r>
      <w:r>
        <w:fldChar w:fldCharType="begin"/>
      </w:r>
      <w:r>
        <w:instrText xml:space="preserve"> XE "Server - connection-oriented RPC:initialization"</w:instrText>
      </w:r>
      <w:r>
        <w:fldChar w:fldCharType="end"/>
      </w:r>
    </w:p>
    <w:p w:rsidR="000F2369" w:rsidRDefault="00D06027">
      <w:pPr>
        <w:pStyle w:val="Heading5"/>
      </w:pPr>
      <w:bookmarkStart w:id="953" w:name="section_d1d2b65c24044f559de1f0eeb51dd5cc"/>
      <w:bookmarkStart w:id="954" w:name="_Toc423366201"/>
      <w:r>
        <w:t>Server-Side Initialization</w:t>
      </w:r>
      <w:bookmarkEnd w:id="953"/>
      <w:bookmarkEnd w:id="954"/>
    </w:p>
    <w:p w:rsidR="000F2369" w:rsidRDefault="00D06027">
      <w:r>
        <w:t xml:space="preserve">These extensions are initialized by performing the actions as specified in the following topics. </w:t>
      </w:r>
    </w:p>
    <w:p w:rsidR="000F2369" w:rsidRDefault="00D06027">
      <w:r>
        <w:t xml:space="preserve">The ADM element </w:t>
      </w:r>
      <w:hyperlink w:anchor="Section_fc6e7f67260e4cfbbf1847828137a635" w:history="1">
        <w:r>
          <w:rPr>
            <w:rStyle w:val="Hyperlink"/>
          </w:rPr>
          <w:t>NumberOfRegisteredInterfaces</w:t>
        </w:r>
      </w:hyperlink>
      <w:r>
        <w:t xml:space="preserve"> is initialized to 0. </w:t>
      </w:r>
    </w:p>
    <w:p w:rsidR="000F2369" w:rsidRDefault="00D06027">
      <w:pPr>
        <w:pStyle w:val="Heading6"/>
      </w:pPr>
      <w:bookmarkStart w:id="955" w:name="section_4224b1d4e6c24fb98226f110e56c283f"/>
      <w:bookmarkStart w:id="956" w:name="_Toc423366202"/>
      <w:r>
        <w:t>Registering a Protocol Sequence by a Higher-Level Protocol</w:t>
      </w:r>
      <w:bookmarkEnd w:id="955"/>
      <w:bookmarkEnd w:id="956"/>
    </w:p>
    <w:p w:rsidR="000F2369" w:rsidRDefault="00D06027">
      <w:r>
        <w:t>A higher-level protocol MUST register a protocol sequence. Without an RPC transport to deliver the messages, these extensions cannot work.</w:t>
      </w:r>
    </w:p>
    <w:p w:rsidR="000F2369" w:rsidRDefault="00D06027">
      <w:pPr>
        <w:pStyle w:val="Heading6"/>
      </w:pPr>
      <w:bookmarkStart w:id="957" w:name="section_8c1e0bf47ed54ebf8dbd8d88bc92b1b1"/>
      <w:bookmarkStart w:id="958" w:name="_Toc423366203"/>
      <w:r>
        <w:t>Registering an Interface by a Higher-Level Protocol</w:t>
      </w:r>
      <w:bookmarkEnd w:id="957"/>
      <w:bookmarkEnd w:id="958"/>
    </w:p>
    <w:p w:rsidR="000F2369" w:rsidRDefault="00D06027">
      <w:r>
        <w:t xml:space="preserve">A higher-level protocol MUST register an interface for these extensions to be useful. Even without registering an interface, these extensions can function, but they return errors, as specified in section </w:t>
      </w:r>
      <w:hyperlink w:anchor="Section_ca4d355246474f40830bfd2090adec8f" w:history="1">
        <w:r>
          <w:rPr>
            <w:rStyle w:val="Hyperlink"/>
          </w:rPr>
          <w:t>3.3.1.5.6</w:t>
        </w:r>
      </w:hyperlink>
      <w:r>
        <w:t>, for all attempts to negotiate a presentation context, which means that no RPCs can be made.</w:t>
      </w:r>
    </w:p>
    <w:p w:rsidR="000F2369" w:rsidRDefault="00D06027">
      <w:pPr>
        <w:pStyle w:val="Heading6"/>
      </w:pPr>
      <w:bookmarkStart w:id="959" w:name="section_f4bf10b886c34416a997e1b28c8ff314"/>
      <w:bookmarkStart w:id="960" w:name="_Toc423366204"/>
      <w:r>
        <w:t>Registering a Security Provider by a Higher-Level Protocol</w:t>
      </w:r>
      <w:bookmarkEnd w:id="959"/>
      <w:bookmarkEnd w:id="960"/>
    </w:p>
    <w:p w:rsidR="000F2369" w:rsidRDefault="00D06027">
      <w:r>
        <w:t xml:space="preserve">If receiving a secure call is expected, a higher-level protocol MUST indicate to the RPC runtime on the server that it is willing to accept calls that are secured by a given security provider. The higher-level protocol does this by registering with the RPC runtime on the server the information specified in section </w:t>
      </w:r>
      <w:hyperlink w:anchor="Section_ade647cdb0384f7ca2d210be57445367" w:history="1">
        <w:r>
          <w:rPr>
            <w:rStyle w:val="Hyperlink"/>
          </w:rPr>
          <w:t>3.1.3.1.1</w:t>
        </w:r>
      </w:hyperlink>
      <w:r>
        <w:t>.</w:t>
      </w:r>
      <w:bookmarkStart w:id="961" w:name="Appendix_A_Target_118"/>
      <w:r>
        <w:fldChar w:fldCharType="begin"/>
      </w:r>
      <w:r>
        <w:instrText xml:space="preserve"> HYPERLINK \l "Appendix_A_118" \h </w:instrText>
      </w:r>
      <w:r>
        <w:fldChar w:fldCharType="separate"/>
      </w:r>
      <w:r>
        <w:rPr>
          <w:rStyle w:val="Hyperlink"/>
        </w:rPr>
        <w:t>&lt;118&gt;</w:t>
      </w:r>
      <w:r>
        <w:rPr>
          <w:rStyle w:val="Hyperlink"/>
        </w:rPr>
        <w:fldChar w:fldCharType="end"/>
      </w:r>
      <w:bookmarkEnd w:id="961"/>
    </w:p>
    <w:p w:rsidR="000F2369" w:rsidRDefault="00D06027">
      <w:pPr>
        <w:pStyle w:val="Heading6"/>
      </w:pPr>
      <w:bookmarkStart w:id="962" w:name="section_ff7e452a8d7e447faffc67dc43cf7a61"/>
      <w:bookmarkStart w:id="963" w:name="_Toc423366205"/>
      <w:r>
        <w:t>Registering a Dynamic Endpoint with Endpoint Mapper</w:t>
      </w:r>
      <w:bookmarkEnd w:id="962"/>
      <w:bookmarkEnd w:id="963"/>
    </w:p>
    <w:p w:rsidR="000F2369" w:rsidRDefault="00D06027">
      <w:r>
        <w:t>If a server is using a dynamic endpoint, it SHOULD register the list of endpoints that are associated with the given interface UUID/version and object UUID with the local instance of the endpoint mapper. This is done in an implementation-specific way. These extensions do not allow registering on nonlocal instances of the endpoint mapper.</w:t>
      </w:r>
    </w:p>
    <w:p w:rsidR="000F2369" w:rsidRDefault="00D06027">
      <w:r>
        <w:t>If a server uses a well-known endpoint or uses a mechanism specified outside these extensions for discovery of dynamic endpoint, it may skip this step.</w:t>
      </w:r>
    </w:p>
    <w:p w:rsidR="000F2369" w:rsidRDefault="00D06027">
      <w:pPr>
        <w:pStyle w:val="Heading6"/>
      </w:pPr>
      <w:bookmarkStart w:id="964" w:name="section_306f4b9ebded4dac848778aa4e5f242d"/>
      <w:bookmarkStart w:id="965" w:name="_Toc423366206"/>
      <w:r>
        <w:t>Start Listening</w:t>
      </w:r>
      <w:bookmarkEnd w:id="964"/>
      <w:bookmarkEnd w:id="965"/>
    </w:p>
    <w:p w:rsidR="000F2369" w:rsidRDefault="00D06027">
      <w:r>
        <w:t xml:space="preserve">A server MUST instruct its RPC transport to get into </w:t>
      </w:r>
      <w:hyperlink w:anchor="gt_585342e8-0d08-4a25-ac61-025d5ce05ad7">
        <w:r>
          <w:rPr>
            <w:rStyle w:val="HyperlinkGreen"/>
            <w:b/>
          </w:rPr>
          <w:t>listening state</w:t>
        </w:r>
      </w:hyperlink>
      <w:r>
        <w:t>. The definition of a listening state depends on the RPC transport being used. For details on a given RPC transport, see the documentation for that RPC transport.</w:t>
      </w:r>
    </w:p>
    <w:p w:rsidR="000F2369" w:rsidRDefault="00D06027">
      <w:pPr>
        <w:pStyle w:val="Heading4"/>
      </w:pPr>
      <w:bookmarkStart w:id="966" w:name="section_7bcaa9227c004570b3c1f6f5c6c75900"/>
      <w:bookmarkStart w:id="967" w:name="_Toc423366207"/>
      <w:r>
        <w:t>Higher-Layer Triggered Events</w:t>
      </w:r>
      <w:bookmarkEnd w:id="966"/>
      <w:bookmarkEnd w:id="967"/>
    </w:p>
    <w:p w:rsidR="000F2369" w:rsidRDefault="00D06027">
      <w:pPr>
        <w:pStyle w:val="Heading5"/>
      </w:pPr>
      <w:bookmarkStart w:id="968" w:name="section_dbe2f81d289c4c4b9c4607883a4ca680"/>
      <w:bookmarkStart w:id="969" w:name="_Toc423366208"/>
      <w:r>
        <w:t>Failure Semantics</w:t>
      </w:r>
      <w:bookmarkEnd w:id="968"/>
      <w:bookmarkEnd w:id="969"/>
      <w:r>
        <w:fldChar w:fldCharType="begin"/>
      </w:r>
      <w:r>
        <w:instrText xml:space="preserve"> XE "Triggered events - higher-layer:server - connection-oriented RPC:failure semantics"</w:instrText>
      </w:r>
      <w:r>
        <w:fldChar w:fldCharType="end"/>
      </w:r>
      <w:r>
        <w:fldChar w:fldCharType="begin"/>
      </w:r>
      <w:r>
        <w:instrText xml:space="preserve"> XE "Higher-layer triggered events:server - connection-oriented RPC:failure semantics"</w:instrText>
      </w:r>
      <w:r>
        <w:fldChar w:fldCharType="end"/>
      </w:r>
      <w:r>
        <w:fldChar w:fldCharType="begin"/>
      </w:r>
      <w:r>
        <w:instrText xml:space="preserve"> XE "Server - connection-oriented RPC:higher-layer triggered events:failure semantics"</w:instrText>
      </w:r>
      <w:r>
        <w:fldChar w:fldCharType="end"/>
      </w:r>
    </w:p>
    <w:p w:rsidR="000F2369" w:rsidRDefault="00D06027">
      <w:r>
        <w:t xml:space="preserve">A server protocol built on top of these extensions can encounter a failure while executing a method call. It has two options to handle the failure. It can handle the failure either at the application protocol layer or at the RPC protocol layer. </w:t>
      </w:r>
    </w:p>
    <w:p w:rsidR="000F2369" w:rsidRDefault="00D06027">
      <w:r>
        <w:t xml:space="preserve">If it handles the error at the application protocol layer, the interaction appears to be successful from an RPC point of view. The [out] parameters are filled, and the RPC implementation on the server sends a response PDU with the stub data, as specified in </w:t>
      </w:r>
      <w:hyperlink r:id="rId445">
        <w:r>
          <w:rPr>
            <w:rStyle w:val="Hyperlink"/>
          </w:rPr>
          <w:t>[C706]</w:t>
        </w:r>
      </w:hyperlink>
      <w:r>
        <w:t xml:space="preserve"> section 14.4. In this case, the [out] parameters SHOULD indicate the occurrence of an error, although the exact mechanism for doing so is left to the application protocol layer.</w:t>
      </w:r>
    </w:p>
    <w:p w:rsidR="000F2369" w:rsidRDefault="00D06027">
      <w:r>
        <w:t>If the error is handled at the RPC protocol layer, the server implementation of the application protocol layer indicates to the RPC runtime (usually through calling an API) that the method call failed and then supplies a single, unsigned long number that indicates the failure code. In this case, the server SHOULD send back to the client a fault PDU (as specified in [C706] section 12.6.4.7), where the status field of the fault PDU is set to the failure code received from the application protocol layer.</w:t>
      </w:r>
      <w:bookmarkStart w:id="970" w:name="Appendix_A_Target_119"/>
      <w:r>
        <w:fldChar w:fldCharType="begin"/>
      </w:r>
      <w:r>
        <w:instrText xml:space="preserve"> HYPERLINK \l "Appendix_A_119" \h </w:instrText>
      </w:r>
      <w:r>
        <w:fldChar w:fldCharType="separate"/>
      </w:r>
      <w:r>
        <w:rPr>
          <w:rStyle w:val="Hyperlink"/>
        </w:rPr>
        <w:t>&lt;119&gt;</w:t>
      </w:r>
      <w:r>
        <w:rPr>
          <w:rStyle w:val="Hyperlink"/>
        </w:rPr>
        <w:fldChar w:fldCharType="end"/>
      </w:r>
      <w:bookmarkEnd w:id="970"/>
    </w:p>
    <w:p w:rsidR="000F2369" w:rsidRDefault="00D06027">
      <w:pPr>
        <w:pStyle w:val="Heading5"/>
      </w:pPr>
      <w:bookmarkStart w:id="971" w:name="section_7dbb5f9f0a3648bfae3afa7d3f496279"/>
      <w:bookmarkStart w:id="972" w:name="_Toc423366209"/>
      <w:r>
        <w:t>shutdown PDUs</w:t>
      </w:r>
      <w:bookmarkEnd w:id="971"/>
      <w:bookmarkEnd w:id="972"/>
      <w:r>
        <w:fldChar w:fldCharType="begin"/>
      </w:r>
      <w:r>
        <w:instrText xml:space="preserve"> XE "Triggered events - higher-layer:server - connection-oriented RPC:shutdown PDUs"</w:instrText>
      </w:r>
      <w:r>
        <w:fldChar w:fldCharType="end"/>
      </w:r>
      <w:r>
        <w:fldChar w:fldCharType="begin"/>
      </w:r>
      <w:r>
        <w:instrText xml:space="preserve"> XE "Higher-layer triggered events:server - connection-oriented RPC:shutdown PDUs"</w:instrText>
      </w:r>
      <w:r>
        <w:fldChar w:fldCharType="end"/>
      </w:r>
      <w:r>
        <w:fldChar w:fldCharType="begin"/>
      </w:r>
      <w:r>
        <w:instrText xml:space="preserve"> XE "Server - connection-oriented RPC:higher-layer triggered events:shutdown PDUs"</w:instrText>
      </w:r>
      <w:r>
        <w:fldChar w:fldCharType="end"/>
      </w:r>
    </w:p>
    <w:p w:rsidR="000F2369" w:rsidRDefault="00D06027">
      <w:r>
        <w:t xml:space="preserve">Servers MAY send shutdown PDUs, as specified in </w:t>
      </w:r>
      <w:hyperlink r:id="rId446">
        <w:r>
          <w:rPr>
            <w:rStyle w:val="Hyperlink"/>
          </w:rPr>
          <w:t>[C706]</w:t>
        </w:r>
      </w:hyperlink>
      <w:r>
        <w:t xml:space="preserve"> section 12.6.4.11, when they need the client to terminate a connection and free up server resources.</w:t>
      </w:r>
      <w:bookmarkStart w:id="973" w:name="Appendix_A_Target_120"/>
      <w:r>
        <w:fldChar w:fldCharType="begin"/>
      </w:r>
      <w:r>
        <w:instrText xml:space="preserve"> HYPERLINK \l "Appendix_A_120" \h </w:instrText>
      </w:r>
      <w:r>
        <w:fldChar w:fldCharType="separate"/>
      </w:r>
      <w:r>
        <w:rPr>
          <w:rStyle w:val="Hyperlink"/>
        </w:rPr>
        <w:t>&lt;120&gt;</w:t>
      </w:r>
      <w:r>
        <w:rPr>
          <w:rStyle w:val="Hyperlink"/>
        </w:rPr>
        <w:fldChar w:fldCharType="end"/>
      </w:r>
      <w:bookmarkEnd w:id="973"/>
    </w:p>
    <w:p w:rsidR="000F2369" w:rsidRDefault="00D06027">
      <w:pPr>
        <w:pStyle w:val="Heading5"/>
      </w:pPr>
      <w:bookmarkStart w:id="974" w:name="section_29b8217a0bda4fdba3ea48560125ae8d"/>
      <w:bookmarkStart w:id="975" w:name="_Toc423366210"/>
      <w:r>
        <w:t>Retrieve the Client Identity and Authorization Information</w:t>
      </w:r>
      <w:bookmarkEnd w:id="974"/>
      <w:bookmarkEnd w:id="975"/>
      <w:r>
        <w:fldChar w:fldCharType="begin"/>
      </w:r>
      <w:r>
        <w:instrText xml:space="preserve"> XE "Triggered events - higher-layer:server - connection-oriented RPC:retrieve client identity - authorization information"</w:instrText>
      </w:r>
      <w:r>
        <w:fldChar w:fldCharType="end"/>
      </w:r>
      <w:r>
        <w:fldChar w:fldCharType="begin"/>
      </w:r>
      <w:r>
        <w:instrText xml:space="preserve"> XE "Higher-layer triggered events:server - connection-oriented RPC:retrieve client identity - authorization information"</w:instrText>
      </w:r>
      <w:r>
        <w:fldChar w:fldCharType="end"/>
      </w:r>
      <w:r>
        <w:fldChar w:fldCharType="begin"/>
      </w:r>
      <w:r>
        <w:instrText xml:space="preserve"> XE "Server - connection-oriented RPC:higher-layer triggered events:retrieve client identity - authorization information"</w:instrText>
      </w:r>
      <w:r>
        <w:fldChar w:fldCharType="end"/>
      </w:r>
    </w:p>
    <w:p w:rsidR="000F2369" w:rsidRDefault="00D06027">
      <w:r>
        <w:t xml:space="preserve">A higher-layer protocol may call the abstract interface </w:t>
      </w:r>
      <w:r>
        <w:rPr>
          <w:b/>
        </w:rPr>
        <w:t>GetRpcImpersonationAccessToken()</w:t>
      </w:r>
      <w:r>
        <w:t xml:space="preserve">, specified in section </w:t>
      </w:r>
      <w:hyperlink w:anchor="Section_a996aa178e044a25806aa3c724230e12" w:history="1">
        <w:r>
          <w:rPr>
            <w:rStyle w:val="Hyperlink"/>
          </w:rPr>
          <w:t>3.3.3.4.3.1</w:t>
        </w:r>
      </w:hyperlink>
      <w:r>
        <w:t>, to obtain an impersonation token.</w:t>
      </w:r>
    </w:p>
    <w:p w:rsidR="000F2369" w:rsidRDefault="00D06027">
      <w:pPr>
        <w:pStyle w:val="Heading6"/>
      </w:pPr>
      <w:bookmarkStart w:id="976" w:name="section_a996aa178e044a25806aa3c724230e12"/>
      <w:bookmarkStart w:id="977" w:name="_Toc423366211"/>
      <w:r>
        <w:t>Abstract Interface GetRpcImpersonationAccessToken</w:t>
      </w:r>
      <w:bookmarkEnd w:id="976"/>
      <w:bookmarkEnd w:id="977"/>
    </w:p>
    <w:p w:rsidR="000F2369" w:rsidRDefault="00D06027">
      <w:r>
        <w:t xml:space="preserve">These extensions provide the ability for a higher-layer protocol to obtain a "Token/Authorization Context" (as specified in </w:t>
      </w:r>
      <w:hyperlink r:id="rId447">
        <w:r>
          <w:rPr>
            <w:rStyle w:val="Hyperlink"/>
          </w:rPr>
          <w:t>[MS-DTYP]</w:t>
        </w:r>
      </w:hyperlink>
      <w:r>
        <w:t xml:space="preserve"> section 2.5.2) that represents the client making the RPC call.</w:t>
      </w:r>
    </w:p>
    <w:p w:rsidR="000F2369" w:rsidRDefault="00D06027">
      <w:r>
        <w:t>Token/Authorization Context GetRpcImpersonationAccessToken(rpc_binding_handle_t);</w:t>
      </w:r>
    </w:p>
    <w:p w:rsidR="000F2369" w:rsidRDefault="00D06027">
      <w:pPr>
        <w:pStyle w:val="Definition-Field"/>
      </w:pPr>
      <w:r>
        <w:rPr>
          <w:b/>
        </w:rPr>
        <w:t>Input Parameter</w:t>
      </w:r>
      <w:r>
        <w:t xml:space="preserve">: A binding handle on the server that represents a binding to a client, known as "the client binding handle" as described in </w:t>
      </w:r>
      <w:hyperlink r:id="rId448">
        <w:r>
          <w:rPr>
            <w:rStyle w:val="Hyperlink"/>
          </w:rPr>
          <w:t>[C706]</w:t>
        </w:r>
      </w:hyperlink>
      <w:r>
        <w:t xml:space="preserve"> and clarified in section </w:t>
      </w:r>
      <w:hyperlink w:anchor="Section_22dff19d21514700aff6b68ef0e2aa43" w:history="1">
        <w:r>
          <w:rPr>
            <w:rStyle w:val="Hyperlink"/>
          </w:rPr>
          <w:t>3.3.1.1.6</w:t>
        </w:r>
      </w:hyperlink>
      <w:r>
        <w:t xml:space="preserve"> of these extensions. If a non-NULL binding handle argument is provided, then the server MUST interpret it as a pointer or handle to a </w:t>
      </w:r>
      <w:r>
        <w:rPr>
          <w:b/>
        </w:rPr>
        <w:t>Server Call</w:t>
      </w:r>
      <w:r>
        <w:t xml:space="preserve"> object.</w:t>
      </w:r>
    </w:p>
    <w:p w:rsidR="000F2369" w:rsidRDefault="00D06027">
      <w:r>
        <w:t xml:space="preserve">If a NULL binding handle argument is provided then the Security Context of the client making the RPC call is obtained as if by calling </w:t>
      </w:r>
      <w:r>
        <w:rPr>
          <w:b/>
        </w:rPr>
        <w:t>pthread_getspecific</w:t>
      </w:r>
      <w:r>
        <w:t xml:space="preserve"> using CURRENT_CALL_OBJECT_REF_KEY (see section </w:t>
      </w:r>
      <w:hyperlink w:anchor="Section_2b208a77f6664bba8acfee348d970670" w:history="1">
        <w:r>
          <w:rPr>
            <w:rStyle w:val="Hyperlink"/>
          </w:rPr>
          <w:t>3.3.3.7.2</w:t>
        </w:r>
      </w:hyperlink>
      <w:r>
        <w:t xml:space="preserve">) as a thread-specific data key to retrieve a pointer or handle to the </w:t>
      </w:r>
      <w:r>
        <w:rPr>
          <w:b/>
        </w:rPr>
        <w:t>Server Call</w:t>
      </w:r>
      <w:r>
        <w:t xml:space="preserve"> object.</w:t>
      </w:r>
    </w:p>
    <w:p w:rsidR="000F2369" w:rsidRDefault="00D06027">
      <w:r>
        <w:t xml:space="preserve">The </w:t>
      </w:r>
      <w:r>
        <w:rPr>
          <w:b/>
        </w:rPr>
        <w:t>Server Call</w:t>
      </w:r>
      <w:r>
        <w:t xml:space="preserve"> object contains a Security Context Handle. The Security Context Handle identifies the required Token.</w:t>
      </w:r>
    </w:p>
    <w:p w:rsidR="000F2369" w:rsidRDefault="00D06027">
      <w:r>
        <w:t xml:space="preserve">The implementation of the abstract interface </w:t>
      </w:r>
      <w:r>
        <w:rPr>
          <w:b/>
        </w:rPr>
        <w:t>GetRpcImpersonationAccessToken</w:t>
      </w:r>
      <w:r>
        <w:t xml:space="preserve"> then returns as output the </w:t>
      </w:r>
      <w:r>
        <w:rPr>
          <w:b/>
        </w:rPr>
        <w:t>Token/Authorization Context</w:t>
      </w:r>
      <w:r>
        <w:t xml:space="preserve"> from the Security Context referred to by the Security Context Handle that is a member of the </w:t>
      </w:r>
      <w:r>
        <w:rPr>
          <w:b/>
        </w:rPr>
        <w:t>Server Call</w:t>
      </w:r>
      <w:r>
        <w:t xml:space="preserve"> object. The Token is retrieved from the security context by using the implementation-specific equivalent of GSS_Inquire_context as specified in </w:t>
      </w:r>
      <w:hyperlink r:id="rId449">
        <w:r>
          <w:rPr>
            <w:rStyle w:val="Hyperlink"/>
          </w:rPr>
          <w:t>[RFC2743]</w:t>
        </w:r>
      </w:hyperlink>
      <w:r>
        <w:t xml:space="preserve"> section 2.2.6.</w:t>
      </w:r>
      <w:bookmarkStart w:id="978" w:name="Appendix_A_Target_121"/>
      <w:r>
        <w:fldChar w:fldCharType="begin"/>
      </w:r>
      <w:r>
        <w:instrText xml:space="preserve"> HYPERLINK \l "Appendix_A_121" \h </w:instrText>
      </w:r>
      <w:r>
        <w:fldChar w:fldCharType="separate"/>
      </w:r>
      <w:r>
        <w:rPr>
          <w:rStyle w:val="Hyperlink"/>
        </w:rPr>
        <w:t>&lt;121&gt;</w:t>
      </w:r>
      <w:r>
        <w:rPr>
          <w:rStyle w:val="Hyperlink"/>
        </w:rPr>
        <w:fldChar w:fldCharType="end"/>
      </w:r>
      <w:bookmarkEnd w:id="978"/>
    </w:p>
    <w:p w:rsidR="000F2369" w:rsidRDefault="00D06027">
      <w:pPr>
        <w:pStyle w:val="Definition-Field"/>
      </w:pPr>
      <w:r>
        <w:rPr>
          <w:b/>
        </w:rPr>
        <w:t>Output Parameter</w:t>
      </w:r>
      <w:r>
        <w:t>: A Token/Authorization context representing the client making the RPC call. The element is of type Token/Authorization Context specified in [MS-DTYP] section 2.5.2. The Token returned represents the identity of the client currently being served. See (</w:t>
      </w:r>
      <w:r>
        <w:rPr>
          <w:i/>
        </w:rPr>
        <w:t>[Tanenbaum]</w:t>
      </w:r>
      <w:r>
        <w:t xml:space="preserve"> section 11.8, Security in Windows 2000).</w:t>
      </w:r>
    </w:p>
    <w:p w:rsidR="000F2369" w:rsidRDefault="00D06027">
      <w:r>
        <w:t xml:space="preserve">If client Identity is not available in the form of a Token then a NULL is returned. </w:t>
      </w:r>
    </w:p>
    <w:p w:rsidR="000F2369" w:rsidRDefault="00D06027">
      <w:pPr>
        <w:pStyle w:val="Heading6"/>
      </w:pPr>
      <w:bookmarkStart w:id="979" w:name="section_4f90ff3950dc41a89799a1e50cfab17f"/>
      <w:bookmarkStart w:id="980" w:name="_Toc423366212"/>
      <w:r>
        <w:t>Abstract Interface RpcImpersonateClient</w:t>
      </w:r>
      <w:bookmarkEnd w:id="979"/>
      <w:bookmarkEnd w:id="980"/>
    </w:p>
    <w:p w:rsidR="000F2369" w:rsidRDefault="00D06027">
      <w:r>
        <w:t xml:space="preserve">A server thread that is processing a client remote procedure call can call the </w:t>
      </w:r>
      <w:r>
        <w:rPr>
          <w:b/>
        </w:rPr>
        <w:t>RpcImpersonateClient</w:t>
      </w:r>
      <w:r>
        <w:t xml:space="preserve"> abstract interface to impersonate the active client.</w:t>
      </w:r>
    </w:p>
    <w:p w:rsidR="000F2369" w:rsidRDefault="00D06027">
      <w:pPr>
        <w:pStyle w:val="Code"/>
      </w:pPr>
      <w:r>
        <w:t>void RpcImpersonateClient(RPC_BINDING_HANDLE BindingHandle);</w:t>
      </w:r>
    </w:p>
    <w:p w:rsidR="000F2369" w:rsidRDefault="000F2369">
      <w:pPr>
        <w:pStyle w:val="Code"/>
      </w:pPr>
    </w:p>
    <w:p w:rsidR="000F2369" w:rsidRDefault="00D06027">
      <w:r>
        <w:t xml:space="preserve">Binding handle on the server that represents a binding to a client. The server impersonates the client indicated by this handle.  </w:t>
      </w:r>
    </w:p>
    <w:p w:rsidR="000F2369" w:rsidRDefault="00D06027">
      <w:r>
        <w:t xml:space="preserve">If a NULL binding handle argument is provided then the Security Context of the client making the RPC call is obtained as if by calling </w:t>
      </w:r>
      <w:r>
        <w:rPr>
          <w:b/>
        </w:rPr>
        <w:t>pthread_getspecific</w:t>
      </w:r>
      <w:r>
        <w:t xml:space="preserve"> using CURRENT_CALL_OBJECT_REF_KEY (see section </w:t>
      </w:r>
      <w:hyperlink w:anchor="Section_2b208a77f6664bba8acfee348d970670" w:history="1">
        <w:r>
          <w:rPr>
            <w:rStyle w:val="Hyperlink"/>
          </w:rPr>
          <w:t>3.3.3.7.2</w:t>
        </w:r>
      </w:hyperlink>
      <w:r>
        <w:t xml:space="preserve">) as a thread specific data key to retrieve a pointer or handle to the </w:t>
      </w:r>
      <w:r>
        <w:rPr>
          <w:b/>
        </w:rPr>
        <w:t>Server Call</w:t>
      </w:r>
      <w:r>
        <w:t xml:space="preserve"> object.</w:t>
      </w:r>
    </w:p>
    <w:p w:rsidR="000F2369" w:rsidRDefault="00D06027">
      <w:r>
        <w:t xml:space="preserve">The </w:t>
      </w:r>
      <w:r>
        <w:rPr>
          <w:b/>
        </w:rPr>
        <w:t>Server Call</w:t>
      </w:r>
      <w:r>
        <w:t xml:space="preserve"> object contains a Security Context Handle. The Security Context Handle identifies the required Token representative of the active client. The Token is retrieved from the security context using the implementation-specific equivalent of the GSS_Inquire_context as specified in </w:t>
      </w:r>
      <w:hyperlink r:id="rId450">
        <w:r>
          <w:rPr>
            <w:rStyle w:val="Hyperlink"/>
          </w:rPr>
          <w:t>[RFC2743]</w:t>
        </w:r>
      </w:hyperlink>
      <w:r>
        <w:t xml:space="preserve"> section 2.2.6.</w:t>
      </w:r>
      <w:bookmarkStart w:id="981" w:name="Appendix_A_Target_122"/>
      <w:r>
        <w:fldChar w:fldCharType="begin"/>
      </w:r>
      <w:r>
        <w:instrText xml:space="preserve"> HYPERLINK \l "Appendix_A_122" \h </w:instrText>
      </w:r>
      <w:r>
        <w:fldChar w:fldCharType="separate"/>
      </w:r>
      <w:r>
        <w:rPr>
          <w:rStyle w:val="Hyperlink"/>
        </w:rPr>
        <w:t>&lt;122&gt;</w:t>
      </w:r>
      <w:r>
        <w:rPr>
          <w:rStyle w:val="Hyperlink"/>
        </w:rPr>
        <w:fldChar w:fldCharType="end"/>
      </w:r>
      <w:bookmarkEnd w:id="981"/>
    </w:p>
    <w:p w:rsidR="000F2369" w:rsidRDefault="00D06027">
      <w:r>
        <w:t xml:space="preserve">After the token is retrieved it is used by the underlying security infrastructure for access checks on secured objects until either another call to </w:t>
      </w:r>
      <w:r>
        <w:rPr>
          <w:b/>
        </w:rPr>
        <w:t>RpcImpersonateClient</w:t>
      </w:r>
      <w:r>
        <w:t xml:space="preserve"> is made or </w:t>
      </w:r>
      <w:hyperlink w:anchor="Section_53d8f0574e3a4bc49355a1cd781de901" w:history="1">
        <w:r>
          <w:rPr>
            <w:rStyle w:val="Hyperlink"/>
          </w:rPr>
          <w:t>RpcRevertToSelf</w:t>
        </w:r>
      </w:hyperlink>
      <w:r>
        <w:t xml:space="preserve"> is called. This is the equivalent to supplying the retrieved token as the Token parameter to the Access Check Algorithm defined in </w:t>
      </w:r>
      <w:hyperlink r:id="rId451">
        <w:r>
          <w:rPr>
            <w:rStyle w:val="Hyperlink"/>
          </w:rPr>
          <w:t>[MS-DTYP]</w:t>
        </w:r>
      </w:hyperlink>
      <w:r>
        <w:t xml:space="preserve"> section 2.5.3.2 whenever access checks for a secured object are performed.</w:t>
      </w:r>
    </w:p>
    <w:p w:rsidR="000F2369" w:rsidRDefault="00D06027">
      <w:pPr>
        <w:pStyle w:val="Heading6"/>
      </w:pPr>
      <w:bookmarkStart w:id="982" w:name="section_53d8f0574e3a4bc49355a1cd781de901"/>
      <w:bookmarkStart w:id="983" w:name="_Toc423366213"/>
      <w:r>
        <w:t>Abstract Interface RpcRevertToSelf</w:t>
      </w:r>
      <w:bookmarkEnd w:id="982"/>
      <w:bookmarkEnd w:id="983"/>
    </w:p>
    <w:p w:rsidR="000F2369" w:rsidRDefault="00D06027">
      <w:r>
        <w:t xml:space="preserve">The server calls </w:t>
      </w:r>
      <w:r>
        <w:rPr>
          <w:b/>
        </w:rPr>
        <w:t>RpcRevertToSelf</w:t>
      </w:r>
      <w:r>
        <w:t xml:space="preserve"> to end impersonation and to reestablish its own security identity.</w:t>
      </w:r>
    </w:p>
    <w:p w:rsidR="000F2369" w:rsidRDefault="00D06027">
      <w:pPr>
        <w:pStyle w:val="Code"/>
      </w:pPr>
      <w:r>
        <w:t>void RpcRevertToSelf(void);</w:t>
      </w:r>
    </w:p>
    <w:p w:rsidR="000F2369" w:rsidRDefault="000F2369">
      <w:pPr>
        <w:pStyle w:val="Code"/>
      </w:pPr>
    </w:p>
    <w:p w:rsidR="000F2369" w:rsidRDefault="00D06027">
      <w:pPr>
        <w:pStyle w:val="Heading4"/>
      </w:pPr>
      <w:bookmarkStart w:id="984" w:name="section_4da21199079d4784b68a53d0e53fbe9d"/>
      <w:bookmarkStart w:id="985" w:name="_Toc423366214"/>
      <w:r>
        <w:t>Message Processing Events and Sequencing Rules</w:t>
      </w:r>
      <w:bookmarkEnd w:id="984"/>
      <w:bookmarkEnd w:id="985"/>
      <w:r>
        <w:fldChar w:fldCharType="begin"/>
      </w:r>
      <w:r>
        <w:instrText xml:space="preserve"> XE "Sequencing rules:server - connection-oriented RPC"</w:instrText>
      </w:r>
      <w:r>
        <w:fldChar w:fldCharType="end"/>
      </w:r>
      <w:r>
        <w:fldChar w:fldCharType="begin"/>
      </w:r>
      <w:r>
        <w:instrText xml:space="preserve"> XE "Server - connection-oriented RPC:sequencing rules"</w:instrText>
      </w:r>
      <w:r>
        <w:fldChar w:fldCharType="end"/>
      </w:r>
      <w:r>
        <w:fldChar w:fldCharType="begin"/>
      </w:r>
      <w:r>
        <w:instrText xml:space="preserve"> XE "Message processing:server - connection-oriented RPC"</w:instrText>
      </w:r>
      <w:r>
        <w:fldChar w:fldCharType="end"/>
      </w:r>
      <w:r>
        <w:fldChar w:fldCharType="begin"/>
      </w:r>
      <w:r>
        <w:instrText xml:space="preserve"> XE "Server - connection-oriented RPC:message processing"</w:instrText>
      </w:r>
      <w:r>
        <w:fldChar w:fldCharType="end"/>
      </w:r>
    </w:p>
    <w:p w:rsidR="000F2369" w:rsidRDefault="00D06027">
      <w:pPr>
        <w:pStyle w:val="Heading5"/>
      </w:pPr>
      <w:bookmarkStart w:id="986" w:name="section_8bf7f401baf840379f6eeab81724b832"/>
      <w:bookmarkStart w:id="987" w:name="_Toc423366215"/>
      <w:r>
        <w:t>Failure Semantics</w:t>
      </w:r>
      <w:bookmarkEnd w:id="986"/>
      <w:bookmarkEnd w:id="987"/>
    </w:p>
    <w:p w:rsidR="000F2369" w:rsidRDefault="00D06027">
      <w:r>
        <w:t xml:space="preserve">If the server encounters an error during the processing of a method call on the server, it SHOULD send back to the client a fault PDU, as specified in </w:t>
      </w:r>
      <w:hyperlink r:id="rId452">
        <w:r>
          <w:rPr>
            <w:rStyle w:val="Hyperlink"/>
          </w:rPr>
          <w:t>[C706]</w:t>
        </w:r>
      </w:hyperlink>
      <w:r>
        <w:t xml:space="preserve"> section 12.6.4.7, where the status field of the fault PDU is set to a descriptive status code. If the server is unable to send a fault PDU as specified here, it MUST close the transport connection. The exact protocol primitive used for closing a transport connection depends on the RPC transport and is documented in the normative reference for that transport.</w:t>
      </w:r>
    </w:p>
    <w:p w:rsidR="000F2369" w:rsidRDefault="00D06027">
      <w:r>
        <w:t>Servers can send any status code in the status field of a fault PDU except the following status codes, which a server MUST NOT send to the client. These status codes have special significance, and their presence in the status field MAY be flagged as a protocol error by the client.</w:t>
      </w:r>
    </w:p>
    <w:tbl>
      <w:tblPr>
        <w:tblStyle w:val="Table-ShadedHeader"/>
        <w:tblW w:w="0" w:type="auto"/>
        <w:tblLook w:val="04A0" w:firstRow="1" w:lastRow="0" w:firstColumn="1" w:lastColumn="0" w:noHBand="0" w:noVBand="1"/>
      </w:tblPr>
      <w:tblGrid>
        <w:gridCol w:w="4912"/>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Status codes that MUST NOT be sent by RPC servers</w:t>
            </w:r>
          </w:p>
        </w:tc>
      </w:tr>
      <w:tr w:rsidR="000F2369" w:rsidTr="000F2369">
        <w:tc>
          <w:tcPr>
            <w:tcW w:w="0" w:type="auto"/>
          </w:tcPr>
          <w:p w:rsidR="000F2369" w:rsidRDefault="00D06027">
            <w:pPr>
              <w:pStyle w:val="TableBodyText"/>
            </w:pPr>
            <w:r>
              <w:t>ERROR_SUCCESS (0x00000000)</w:t>
            </w:r>
          </w:p>
        </w:tc>
      </w:tr>
      <w:tr w:rsidR="000F2369" w:rsidTr="000F2369">
        <w:tc>
          <w:tcPr>
            <w:tcW w:w="0" w:type="auto"/>
          </w:tcPr>
          <w:p w:rsidR="000F2369" w:rsidRDefault="00D06027">
            <w:pPr>
              <w:pStyle w:val="TableBodyText"/>
            </w:pPr>
            <w:r>
              <w:t>STATUS_GUARD_PAGE_VIOLATION (0x80000001)</w:t>
            </w:r>
          </w:p>
        </w:tc>
      </w:tr>
      <w:tr w:rsidR="000F2369" w:rsidTr="000F2369">
        <w:tc>
          <w:tcPr>
            <w:tcW w:w="0" w:type="auto"/>
          </w:tcPr>
          <w:p w:rsidR="000F2369" w:rsidRDefault="00D06027">
            <w:pPr>
              <w:pStyle w:val="TableBodyText"/>
            </w:pPr>
            <w:r>
              <w:t>STATUS_DATATYPE_MISALIGNMENT (0x80000002)</w:t>
            </w:r>
          </w:p>
        </w:tc>
      </w:tr>
      <w:tr w:rsidR="000F2369" w:rsidTr="000F2369">
        <w:tc>
          <w:tcPr>
            <w:tcW w:w="0" w:type="auto"/>
          </w:tcPr>
          <w:p w:rsidR="000F2369" w:rsidRDefault="00D06027">
            <w:pPr>
              <w:pStyle w:val="TableBodyText"/>
            </w:pPr>
            <w:r>
              <w:t>STATUS_BREAKPOINT (0x80000003)</w:t>
            </w:r>
          </w:p>
        </w:tc>
      </w:tr>
      <w:tr w:rsidR="000F2369" w:rsidTr="000F2369">
        <w:tc>
          <w:tcPr>
            <w:tcW w:w="0" w:type="auto"/>
          </w:tcPr>
          <w:p w:rsidR="000F2369" w:rsidRDefault="00D06027">
            <w:pPr>
              <w:pStyle w:val="TableBodyText"/>
            </w:pPr>
            <w:r>
              <w:t>STATUS_ACCESS_VIOLATION (0xC0000005)</w:t>
            </w:r>
          </w:p>
        </w:tc>
      </w:tr>
      <w:tr w:rsidR="000F2369" w:rsidTr="000F2369">
        <w:tc>
          <w:tcPr>
            <w:tcW w:w="0" w:type="auto"/>
          </w:tcPr>
          <w:p w:rsidR="000F2369" w:rsidRDefault="00D06027">
            <w:pPr>
              <w:pStyle w:val="TableBodyText"/>
            </w:pPr>
            <w:r>
              <w:t>STATUS_IN_PAGE_ERROR (0xC0000006)</w:t>
            </w:r>
          </w:p>
        </w:tc>
      </w:tr>
      <w:tr w:rsidR="000F2369" w:rsidTr="000F2369">
        <w:tc>
          <w:tcPr>
            <w:tcW w:w="0" w:type="auto"/>
          </w:tcPr>
          <w:p w:rsidR="000F2369" w:rsidRDefault="00D06027">
            <w:pPr>
              <w:pStyle w:val="TableBodyText"/>
            </w:pPr>
            <w:r>
              <w:t>STATUS_ILLEGAL_INSTRUCTION (0xC000001D)</w:t>
            </w:r>
          </w:p>
        </w:tc>
      </w:tr>
      <w:tr w:rsidR="000F2369" w:rsidTr="000F2369">
        <w:tc>
          <w:tcPr>
            <w:tcW w:w="0" w:type="auto"/>
          </w:tcPr>
          <w:p w:rsidR="000F2369" w:rsidRDefault="00D06027">
            <w:pPr>
              <w:pStyle w:val="TableBodyText"/>
            </w:pPr>
            <w:r>
              <w:t>STATUS_PRIVILEGED_INSTRUCTION (0xC0000096)</w:t>
            </w:r>
          </w:p>
        </w:tc>
      </w:tr>
      <w:tr w:rsidR="000F2369" w:rsidTr="000F2369">
        <w:tc>
          <w:tcPr>
            <w:tcW w:w="0" w:type="auto"/>
          </w:tcPr>
          <w:p w:rsidR="000F2369" w:rsidRDefault="00D06027">
            <w:pPr>
              <w:pStyle w:val="TableBodyText"/>
            </w:pPr>
            <w:r>
              <w:t>STATUS_INSTRUCTION_MISALIGNMENT (0xC00000AA)</w:t>
            </w:r>
          </w:p>
        </w:tc>
      </w:tr>
      <w:tr w:rsidR="000F2369" w:rsidTr="000F2369">
        <w:tc>
          <w:tcPr>
            <w:tcW w:w="0" w:type="auto"/>
          </w:tcPr>
          <w:p w:rsidR="000F2369" w:rsidRDefault="00D06027">
            <w:pPr>
              <w:pStyle w:val="TableBodyText"/>
            </w:pPr>
            <w:r>
              <w:t>STATUS_STACK_OVERFLOW (0xC00000FD)</w:t>
            </w:r>
          </w:p>
        </w:tc>
      </w:tr>
      <w:tr w:rsidR="000F2369" w:rsidTr="000F2369">
        <w:tc>
          <w:tcPr>
            <w:tcW w:w="0" w:type="auto"/>
          </w:tcPr>
          <w:p w:rsidR="000F2369" w:rsidRDefault="00D06027">
            <w:pPr>
              <w:pStyle w:val="TableBodyText"/>
            </w:pPr>
            <w:r>
              <w:t>STATUS_POSSIBLE_DEADLOCK (0xC0000194)</w:t>
            </w:r>
          </w:p>
        </w:tc>
      </w:tr>
      <w:tr w:rsidR="000F2369" w:rsidTr="000F2369">
        <w:tc>
          <w:tcPr>
            <w:tcW w:w="0" w:type="auto"/>
          </w:tcPr>
          <w:p w:rsidR="000F2369" w:rsidRDefault="00D06027">
            <w:pPr>
              <w:pStyle w:val="TableBodyText"/>
            </w:pPr>
            <w:r>
              <w:t>STATUS_HANDLE_NOT_CLOSABLE (0xC0000235)</w:t>
            </w:r>
          </w:p>
        </w:tc>
      </w:tr>
      <w:tr w:rsidR="000F2369" w:rsidTr="000F2369">
        <w:tc>
          <w:tcPr>
            <w:tcW w:w="0" w:type="auto"/>
          </w:tcPr>
          <w:p w:rsidR="000F2369" w:rsidRDefault="00D06027">
            <w:pPr>
              <w:pStyle w:val="TableBodyText"/>
            </w:pPr>
            <w:r>
              <w:t>STATUS_STACK_BUFFER_OVERRUN (0xC0000409)</w:t>
            </w:r>
          </w:p>
        </w:tc>
      </w:tr>
      <w:tr w:rsidR="000F2369" w:rsidTr="000F2369">
        <w:tc>
          <w:tcPr>
            <w:tcW w:w="0" w:type="auto"/>
          </w:tcPr>
          <w:p w:rsidR="000F2369" w:rsidRDefault="00D06027">
            <w:pPr>
              <w:pStyle w:val="TableBodyText"/>
            </w:pPr>
            <w:r>
              <w:t>STATUS_ASSERTION_FAILURE (0xC0000420)</w:t>
            </w:r>
          </w:p>
        </w:tc>
      </w:tr>
    </w:tbl>
    <w:p w:rsidR="000F2369" w:rsidRDefault="000F2369"/>
    <w:p w:rsidR="000F2369" w:rsidRDefault="00D06027">
      <w:pPr>
        <w:pStyle w:val="Heading5"/>
      </w:pPr>
      <w:bookmarkStart w:id="988" w:name="section_4b1ef9f8eb2c461a85c609f4d0e30bd0"/>
      <w:bookmarkStart w:id="989" w:name="_Toc423366216"/>
      <w:r>
        <w:t>call_id Field Must Increase Monotonically</w:t>
      </w:r>
      <w:bookmarkEnd w:id="988"/>
      <w:bookmarkEnd w:id="989"/>
    </w:p>
    <w:p w:rsidR="000F2369" w:rsidRDefault="00D06027">
      <w:r>
        <w:t xml:space="preserve">The </w:t>
      </w:r>
      <w:r>
        <w:rPr>
          <w:b/>
        </w:rPr>
        <w:t>call_id</w:t>
      </w:r>
      <w:r>
        <w:t xml:space="preserve"> field of any request that arrives on the server MUST monotonically increase. All PDUs of a fragmented request MUST have the same value in the </w:t>
      </w:r>
      <w:r>
        <w:rPr>
          <w:b/>
        </w:rPr>
        <w:t>call_id</w:t>
      </w:r>
      <w:r>
        <w:t xml:space="preserve"> field. An implementation SHOULD reject PDUs that violate this rule, as specified in section </w:t>
      </w:r>
      <w:hyperlink w:anchor="Section_8170eb8730c7438fb1c33bfe54455dfd" w:history="1">
        <w:r>
          <w:rPr>
            <w:rStyle w:val="Hyperlink"/>
          </w:rPr>
          <w:t>3.3.3.5.7</w:t>
        </w:r>
      </w:hyperlink>
      <w:r>
        <w:t>.</w:t>
      </w:r>
      <w:bookmarkStart w:id="990" w:name="Appendix_A_Target_123"/>
      <w:r>
        <w:fldChar w:fldCharType="begin"/>
      </w:r>
      <w:r>
        <w:instrText xml:space="preserve"> HYPERLINK \l "Appendix_A_123" \h </w:instrText>
      </w:r>
      <w:r>
        <w:fldChar w:fldCharType="separate"/>
      </w:r>
      <w:r>
        <w:rPr>
          <w:rStyle w:val="Hyperlink"/>
        </w:rPr>
        <w:t>&lt;123&gt;</w:t>
      </w:r>
      <w:r>
        <w:rPr>
          <w:rStyle w:val="Hyperlink"/>
        </w:rPr>
        <w:fldChar w:fldCharType="end"/>
      </w:r>
      <w:bookmarkEnd w:id="990"/>
    </w:p>
    <w:p w:rsidR="000F2369" w:rsidRDefault="00D06027">
      <w:pPr>
        <w:pStyle w:val="Heading5"/>
      </w:pPr>
      <w:bookmarkStart w:id="991" w:name="section_b83ed00a8f4e437aaf595b0041dbfd5a"/>
      <w:bookmarkStart w:id="992" w:name="_Toc423366217"/>
      <w:r>
        <w:t>Unknown Security Provider</w:t>
      </w:r>
      <w:bookmarkEnd w:id="991"/>
      <w:bookmarkEnd w:id="992"/>
    </w:p>
    <w:p w:rsidR="000F2369" w:rsidRDefault="00D06027">
      <w:r>
        <w:t xml:space="preserve">If a bind or alter_context PDU arrives on the server with an </w:t>
      </w:r>
      <w:r>
        <w:rPr>
          <w:b/>
        </w:rPr>
        <w:t>auth_type</w:t>
      </w:r>
      <w:r>
        <w:t xml:space="preserve"> field set to a security provider that is not present in the abstract table specified in section </w:t>
      </w:r>
      <w:hyperlink w:anchor="Section_ade647cdb0384f7ca2d210be57445367" w:history="1">
        <w:r>
          <w:rPr>
            <w:rStyle w:val="Hyperlink"/>
          </w:rPr>
          <w:t>3.1.3.1.1</w:t>
        </w:r>
      </w:hyperlink>
      <w:r>
        <w:t xml:space="preserve">, an implementation of these extensions MUST return error </w:t>
      </w:r>
      <w:r>
        <w:rPr>
          <w:b/>
        </w:rPr>
        <w:t>authentication_type_not_recognized</w:t>
      </w:r>
      <w:r>
        <w:t xml:space="preserve"> in the bind_nak or fault PDU.</w:t>
      </w:r>
    </w:p>
    <w:p w:rsidR="000F2369" w:rsidRDefault="00D06027">
      <w:pPr>
        <w:pStyle w:val="Heading5"/>
      </w:pPr>
      <w:bookmarkStart w:id="993" w:name="section_f5a0d94f69844ba3a579d4e526c63c82"/>
      <w:bookmarkStart w:id="994" w:name="_Toc423366218"/>
      <w:r>
        <w:t>Maximum Server Input Data Size</w:t>
      </w:r>
      <w:bookmarkEnd w:id="993"/>
      <w:bookmarkEnd w:id="994"/>
    </w:p>
    <w:p w:rsidR="000F2369" w:rsidRDefault="00D06027">
      <w:r>
        <w:t>The combined length of the stub data for all fragments of a request SHOULD not exceed 4 megabytes. If it exceeds 4 megabytes, the server implementation SHOULD return a fault packet with the status field set to 0x00000005.</w:t>
      </w:r>
      <w:bookmarkStart w:id="995" w:name="Appendix_A_Target_124"/>
      <w:r>
        <w:fldChar w:fldCharType="begin"/>
      </w:r>
      <w:r>
        <w:instrText xml:space="preserve"> HYPERLINK \l "Appendix_A_124" \h </w:instrText>
      </w:r>
      <w:r>
        <w:fldChar w:fldCharType="separate"/>
      </w:r>
      <w:r>
        <w:rPr>
          <w:rStyle w:val="Hyperlink"/>
        </w:rPr>
        <w:t>&lt;124&gt;</w:t>
      </w:r>
      <w:r>
        <w:rPr>
          <w:rStyle w:val="Hyperlink"/>
        </w:rPr>
        <w:fldChar w:fldCharType="end"/>
      </w:r>
      <w:bookmarkEnd w:id="995"/>
    </w:p>
    <w:p w:rsidR="000F2369" w:rsidRDefault="00D06027">
      <w:pPr>
        <w:pStyle w:val="Heading5"/>
      </w:pPr>
      <w:bookmarkStart w:id="996" w:name="section_900b406141a542a794ee27575db2a3fa"/>
      <w:bookmarkStart w:id="997" w:name="_Toc423366219"/>
      <w:r>
        <w:t>Limits of Presentation Contexts Negotiated</w:t>
      </w:r>
      <w:bookmarkEnd w:id="996"/>
      <w:bookmarkEnd w:id="997"/>
    </w:p>
    <w:p w:rsidR="000F2369" w:rsidRDefault="00D06027">
      <w:r>
        <w:t xml:space="preserve">The server MUST restrict the number of presentation contexts to 4,000 * </w:t>
      </w:r>
      <w:hyperlink w:anchor="Section_fc6e7f67260e4cfbbf1847828137a635" w:history="1">
        <w:r>
          <w:rPr>
            <w:rStyle w:val="Hyperlink"/>
          </w:rPr>
          <w:t>NumberOfRegisteredInterfaces</w:t>
        </w:r>
      </w:hyperlink>
      <w:r>
        <w:t>.</w:t>
      </w:r>
    </w:p>
    <w:p w:rsidR="000F2369" w:rsidRDefault="00D06027">
      <w:r>
        <w:t xml:space="preserve">The server MUST update the value of NumberOfRegisteredInterfaces each time a new interface is registered or unregistered. Higher-level protocols can register or unregister a new interface by using the abstract interfaces described in </w:t>
      </w:r>
      <w:hyperlink w:anchor="Section_c0177c8661434024a09e391ea1ff5e16" w:history="1">
        <w:r>
          <w:rPr>
            <w:rStyle w:val="Hyperlink"/>
          </w:rPr>
          <w:t>Appendix C</w:t>
        </w:r>
      </w:hyperlink>
      <w:r>
        <w:t xml:space="preserve">. When running on the Windows RPC implementation, higher-level protocols use the RpcServerRegisterIf (see </w:t>
      </w:r>
      <w:hyperlink r:id="rId453">
        <w:r>
          <w:rPr>
            <w:rStyle w:val="Hyperlink"/>
          </w:rPr>
          <w:t>[MSDN-RpcServerRegisterIf]</w:t>
        </w:r>
      </w:hyperlink>
      <w:r>
        <w:t xml:space="preserve">) and RpcServerUnregisterIf (see </w:t>
      </w:r>
      <w:hyperlink r:id="rId454">
        <w:r>
          <w:rPr>
            <w:rStyle w:val="Hyperlink"/>
          </w:rPr>
          <w:t>[MSDN-RpcServerUnregisterIf]</w:t>
        </w:r>
      </w:hyperlink>
      <w:r>
        <w:t>) APIs.</w:t>
      </w:r>
    </w:p>
    <w:p w:rsidR="000F2369" w:rsidRDefault="00D06027">
      <w:r>
        <w:t xml:space="preserve">If a client attempts to negotiate a presentation context over the limit, the server MUST reject the negotiation and reply with a </w:t>
      </w:r>
      <w:hyperlink w:anchor="Section_92ba49420b1f41aa892469dd6e49b546" w:history="1">
        <w:r>
          <w:rPr>
            <w:rStyle w:val="Hyperlink"/>
          </w:rPr>
          <w:t>bind_nak</w:t>
        </w:r>
      </w:hyperlink>
      <w:r>
        <w:t xml:space="preserve"> with provider_reject_reason set to local_limit_exceeded_reject 2 (0x2).</w:t>
      </w:r>
    </w:p>
    <w:p w:rsidR="000F2369" w:rsidRDefault="00D06027">
      <w:pPr>
        <w:pStyle w:val="Heading5"/>
      </w:pPr>
      <w:bookmarkStart w:id="998" w:name="section_e829c14caf004d54865d5546f5b62adb"/>
      <w:bookmarkStart w:id="999" w:name="_Toc423366220"/>
      <w:r>
        <w:t>Dropping Packets for Old Calls</w:t>
      </w:r>
      <w:bookmarkEnd w:id="998"/>
      <w:bookmarkEnd w:id="999"/>
    </w:p>
    <w:p w:rsidR="000F2369" w:rsidRDefault="00D06027">
      <w:r>
        <w:t xml:space="preserve">If a server implementation receives a request PDU without the PFC_FIRST_FRAG flag and there is no active call for the connection, it SHOULD compare the </w:t>
      </w:r>
      <w:r>
        <w:rPr>
          <w:b/>
        </w:rPr>
        <w:t>call_id</w:t>
      </w:r>
      <w:r>
        <w:t xml:space="preserve"> field from the PDU to the </w:t>
      </w:r>
      <w:r>
        <w:rPr>
          <w:b/>
        </w:rPr>
        <w:t>Current call_id</w:t>
      </w:r>
      <w:r>
        <w:t xml:space="preserve"> on the </w:t>
      </w:r>
      <w:r>
        <w:rPr>
          <w:b/>
        </w:rPr>
        <w:t>Server Connection</w:t>
      </w:r>
      <w:r>
        <w:t xml:space="preserve">. If the </w:t>
      </w:r>
      <w:r>
        <w:rPr>
          <w:b/>
        </w:rPr>
        <w:t>call_id</w:t>
      </w:r>
      <w:r>
        <w:t xml:space="preserve"> field is smaller by less than 150, the server SHOULD ignore the packet. If the </w:t>
      </w:r>
      <w:r>
        <w:rPr>
          <w:b/>
        </w:rPr>
        <w:t>call_id</w:t>
      </w:r>
      <w:r>
        <w:t xml:space="preserve"> field is smaller by 150 or more, the server SHOULD treat this as a protocol error, as specified in section </w:t>
      </w:r>
      <w:hyperlink w:anchor="Section_8170eb8730c7438fb1c33bfe54455dfd" w:history="1">
        <w:r>
          <w:rPr>
            <w:rStyle w:val="Hyperlink"/>
          </w:rPr>
          <w:t>3.3.3.5.7</w:t>
        </w:r>
      </w:hyperlink>
      <w:r>
        <w:t>.</w:t>
      </w:r>
      <w:bookmarkStart w:id="1000" w:name="Appendix_A_Target_125"/>
      <w:r>
        <w:fldChar w:fldCharType="begin"/>
      </w:r>
      <w:r>
        <w:instrText xml:space="preserve"> HYPERLINK \l "Appendix_A_125" \h </w:instrText>
      </w:r>
      <w:r>
        <w:fldChar w:fldCharType="separate"/>
      </w:r>
      <w:r>
        <w:rPr>
          <w:rStyle w:val="Hyperlink"/>
        </w:rPr>
        <w:t>&lt;125&gt;</w:t>
      </w:r>
      <w:r>
        <w:rPr>
          <w:rStyle w:val="Hyperlink"/>
        </w:rPr>
        <w:fldChar w:fldCharType="end"/>
      </w:r>
      <w:bookmarkEnd w:id="1000"/>
    </w:p>
    <w:p w:rsidR="000F2369" w:rsidRDefault="00D06027">
      <w:pPr>
        <w:pStyle w:val="Heading5"/>
      </w:pPr>
      <w:bookmarkStart w:id="1001" w:name="section_8170eb8730c7438fb1c33bfe54455dfd"/>
      <w:bookmarkStart w:id="1002" w:name="_Toc423366221"/>
      <w:r>
        <w:t>Handling Protocol Errors</w:t>
      </w:r>
      <w:bookmarkEnd w:id="1001"/>
      <w:bookmarkEnd w:id="1002"/>
    </w:p>
    <w:p w:rsidR="000F2369" w:rsidRDefault="00D06027">
      <w:r>
        <w:t xml:space="preserve">If a server implementation encounters a condition it interprets to be a protocol error as a result of processing a request PDU, it MUST send back to the client a fault PDU with the status field set to 0x1C01000B. This status value is specified in </w:t>
      </w:r>
      <w:hyperlink r:id="rId455">
        <w:r>
          <w:rPr>
            <w:rStyle w:val="Hyperlink"/>
          </w:rPr>
          <w:t>[C706]</w:t>
        </w:r>
      </w:hyperlink>
      <w:r>
        <w:t xml:space="preserve"> section N.2.</w:t>
      </w:r>
    </w:p>
    <w:p w:rsidR="000F2369" w:rsidRDefault="00D06027">
      <w:pPr>
        <w:pStyle w:val="Heading5"/>
      </w:pPr>
      <w:bookmarkStart w:id="1003" w:name="section_11a00be0d309465984f33d9b69d62d8c"/>
      <w:bookmarkStart w:id="1004" w:name="_Toc423366222"/>
      <w:r>
        <w:t>Sequencing in Case of Errors</w:t>
      </w:r>
      <w:bookmarkEnd w:id="1003"/>
      <w:bookmarkEnd w:id="1004"/>
    </w:p>
    <w:p w:rsidR="000F2369" w:rsidRDefault="00D06027">
      <w:r>
        <w:t xml:space="preserve">In the case of a fragmented request with multiple PDUs and an error found in a nonlast PDU, implementations of these extensions SHOULD return a fault PDU as soon as they have processed the PDU with the error. They SHOULD NOT wait to receive all PDUs of a fragmented request before sending the fault PDU. </w:t>
      </w:r>
    </w:p>
    <w:p w:rsidR="000F2369" w:rsidRDefault="00D06027">
      <w:pPr>
        <w:pStyle w:val="Heading4"/>
      </w:pPr>
      <w:bookmarkStart w:id="1005" w:name="section_f27198beff1541c3b81155489c58b23f"/>
      <w:bookmarkStart w:id="1006" w:name="_Toc423366223"/>
      <w:r>
        <w:t>Timer Events</w:t>
      </w:r>
      <w:bookmarkEnd w:id="1005"/>
      <w:bookmarkEnd w:id="1006"/>
      <w:r>
        <w:fldChar w:fldCharType="begin"/>
      </w:r>
      <w:r>
        <w:instrText xml:space="preserve"> XE "Timer events:server - connection-oriented RPC"</w:instrText>
      </w:r>
      <w:r>
        <w:fldChar w:fldCharType="end"/>
      </w:r>
      <w:r>
        <w:fldChar w:fldCharType="begin"/>
      </w:r>
      <w:r>
        <w:instrText xml:space="preserve"> XE "Server - connection-oriented RPC:timer events"</w:instrText>
      </w:r>
      <w:r>
        <w:fldChar w:fldCharType="end"/>
      </w:r>
    </w:p>
    <w:p w:rsidR="000F2369" w:rsidRDefault="00D06027">
      <w:r>
        <w:t xml:space="preserve">For more information on timer events, see section </w:t>
      </w:r>
      <w:hyperlink w:anchor="Section_678e42350a3b4b8199fb86ae3ac357f3" w:history="1">
        <w:r>
          <w:rPr>
            <w:rStyle w:val="Hyperlink"/>
          </w:rPr>
          <w:t>3.3.3.2.1</w:t>
        </w:r>
      </w:hyperlink>
      <w:r>
        <w:t>.</w:t>
      </w:r>
    </w:p>
    <w:p w:rsidR="000F2369" w:rsidRDefault="00D06027">
      <w:pPr>
        <w:pStyle w:val="Heading4"/>
      </w:pPr>
      <w:bookmarkStart w:id="1007" w:name="section_7af9b96a54e7450ebe8c8131b4d2b905"/>
      <w:bookmarkStart w:id="1008" w:name="_Toc423366224"/>
      <w:r>
        <w:t>Other Local Events</w:t>
      </w:r>
      <w:bookmarkEnd w:id="1007"/>
      <w:bookmarkEnd w:id="1008"/>
      <w:r>
        <w:fldChar w:fldCharType="begin"/>
      </w:r>
      <w:r>
        <w:instrText xml:space="preserve"> XE "Local events:server - connection-oriented RPC"</w:instrText>
      </w:r>
      <w:r>
        <w:fldChar w:fldCharType="end"/>
      </w:r>
      <w:r>
        <w:fldChar w:fldCharType="begin"/>
      </w:r>
      <w:r>
        <w:instrText xml:space="preserve"> XE "Server - connection-oriented RPC:local events"</w:instrText>
      </w:r>
      <w:r>
        <w:fldChar w:fldCharType="end"/>
      </w:r>
    </w:p>
    <w:p w:rsidR="000F2369" w:rsidRDefault="00D06027">
      <w:pPr>
        <w:pStyle w:val="Heading5"/>
      </w:pPr>
      <w:bookmarkStart w:id="1009" w:name="section_69d017b3375c4c728e8b8942631d01f1"/>
      <w:bookmarkStart w:id="1010" w:name="_Toc423366225"/>
      <w:r>
        <w:t>Transport Connection Shutdown</w:t>
      </w:r>
      <w:bookmarkEnd w:id="1009"/>
      <w:bookmarkEnd w:id="1010"/>
    </w:p>
    <w:p w:rsidR="000F2369" w:rsidRDefault="00D06027">
      <w:r>
        <w:t>This event is triggered when the RPC transport indicates to RPC that a connection has timed out. Different RPC transports interpret this differently. For details on how a given RPC transport times out connections, see the documentation for the respective transport. When this event occurs on a connection, all security contexts and presentation contexts are considered invalid. If the connection is the last connection for an association, the context handles belonging to that association are run down.</w:t>
      </w:r>
    </w:p>
    <w:p w:rsidR="000F2369" w:rsidRDefault="00D06027">
      <w:pPr>
        <w:pStyle w:val="Heading5"/>
      </w:pPr>
      <w:bookmarkStart w:id="1011" w:name="section_2b208a77f6664bba8acfee348d970670"/>
      <w:bookmarkStart w:id="1012" w:name="_Toc423366226"/>
      <w:r>
        <w:t>Initialize Server Call Object Reference</w:t>
      </w:r>
      <w:bookmarkEnd w:id="1011"/>
      <w:bookmarkEnd w:id="1012"/>
    </w:p>
    <w:p w:rsidR="000F2369" w:rsidRDefault="00D06027">
      <w:r>
        <w:t>This event is triggered when an RPC call occurs between a client and a server.</w:t>
      </w:r>
    </w:p>
    <w:p w:rsidR="000F2369" w:rsidRDefault="00D06027">
      <w:r>
        <w:t xml:space="preserve">An RPC server associates the </w:t>
      </w:r>
      <w:r>
        <w:rPr>
          <w:b/>
        </w:rPr>
        <w:t>Server Call</w:t>
      </w:r>
      <w:r>
        <w:t xml:space="preserve"> object with a thread of execution by using an implementation-dependent process and MUST behave as if it is using thread-specific data in a POSIX Thread (see </w:t>
      </w:r>
      <w:hyperlink r:id="rId456">
        <w:r>
          <w:rPr>
            <w:rStyle w:val="Hyperlink"/>
          </w:rPr>
          <w:t>[ISO/IEC/IEEE9945-7]</w:t>
        </w:r>
      </w:hyperlink>
      <w:r>
        <w:t xml:space="preserve"> section 1.c) as follows:</w:t>
      </w:r>
    </w:p>
    <w:p w:rsidR="000F2369" w:rsidRDefault="00D06027">
      <w:r>
        <w:t xml:space="preserve">The thread uses a unique key defined as CURRENT_CALL_OBJECT_REF as a thread-specific data key. The thread stores a handle to the </w:t>
      </w:r>
      <w:r>
        <w:rPr>
          <w:b/>
        </w:rPr>
        <w:t>Server Call object</w:t>
      </w:r>
      <w:r>
        <w:t xml:space="preserve"> by using </w:t>
      </w:r>
      <w:r>
        <w:rPr>
          <w:b/>
        </w:rPr>
        <w:t>pthread_setspecific</w:t>
      </w:r>
      <w:r>
        <w:t xml:space="preserve"> using the thread-specific data key (CURRENT_CALL_OBJECT_REF_KEY).</w:t>
      </w:r>
    </w:p>
    <w:p w:rsidR="000F2369" w:rsidRDefault="00D06027">
      <w:pPr>
        <w:pStyle w:val="Code"/>
      </w:pPr>
      <w:r>
        <w:t>pthread_setspecific(CURRENT_CALL_OBJECT_REF_KEY, Server Call object);</w:t>
      </w:r>
    </w:p>
    <w:p w:rsidR="000F2369" w:rsidRDefault="00D06027">
      <w:r>
        <w:rPr>
          <w:b/>
        </w:rPr>
        <w:t>Note</w:t>
      </w:r>
      <w:r>
        <w:t xml:space="preserve">  The </w:t>
      </w:r>
      <w:r>
        <w:rPr>
          <w:b/>
        </w:rPr>
        <w:t>Server Call Object</w:t>
      </w:r>
      <w:r>
        <w:t xml:space="preserve"> handle is stored for later retrieval in the case where the RPC runtime is invoked with a NULL client binding handle (see </w:t>
      </w:r>
      <w:hyperlink r:id="rId457">
        <w:r>
          <w:rPr>
            <w:rStyle w:val="Hyperlink"/>
          </w:rPr>
          <w:t>[C706]</w:t>
        </w:r>
      </w:hyperlink>
      <w:r>
        <w:t xml:space="preserve"> section 2.3.3.1 for a specification of a client binding handle). This allows the RPC runtime to retrieve the current call object.</w:t>
      </w:r>
    </w:p>
    <w:p w:rsidR="000F2369" w:rsidRDefault="00D06027">
      <w:pPr>
        <w:pStyle w:val="Heading1"/>
      </w:pPr>
      <w:bookmarkStart w:id="1013" w:name="section_3b86b2442f3b499ebb0394e3b15105de"/>
      <w:bookmarkStart w:id="1014" w:name="_Toc423366227"/>
      <w:r>
        <w:t>Protocol Examples</w:t>
      </w:r>
      <w:bookmarkEnd w:id="1013"/>
      <w:bookmarkEnd w:id="1014"/>
      <w:r>
        <w:fldChar w:fldCharType="begin"/>
      </w:r>
      <w:r>
        <w:instrText xml:space="preserve"> XE "Examples:overview"</w:instrText>
      </w:r>
      <w:r>
        <w:fldChar w:fldCharType="end"/>
      </w:r>
    </w:p>
    <w:p w:rsidR="000F2369" w:rsidRDefault="00D06027">
      <w:r>
        <w:t>The following sections describe protocol examples for both connection-oriented RPC and connectionless RPC scenarios.</w:t>
      </w:r>
    </w:p>
    <w:p w:rsidR="000F2369" w:rsidRDefault="00D06027">
      <w:pPr>
        <w:pStyle w:val="Heading2"/>
      </w:pPr>
      <w:bookmarkStart w:id="1015" w:name="section_543b0019e8ea4b58b4d5324fd692966d"/>
      <w:bookmarkStart w:id="1016" w:name="_Toc423366228"/>
      <w:r>
        <w:t>Packet Sequence for Secure, Connection-Oriented RPC Using Kerberos as Security Provider</w:t>
      </w:r>
      <w:bookmarkEnd w:id="1015"/>
      <w:bookmarkEnd w:id="1016"/>
      <w:r>
        <w:fldChar w:fldCharType="begin"/>
      </w:r>
      <w:r>
        <w:instrText xml:space="preserve"> XE "Packet sequence for secure connection-oriented RPC using Kerberos as security provider example"</w:instrText>
      </w:r>
      <w:r>
        <w:fldChar w:fldCharType="end"/>
      </w:r>
      <w:r>
        <w:fldChar w:fldCharType="begin"/>
      </w:r>
      <w:r>
        <w:instrText xml:space="preserve"> XE "Examples:packet sequence for secure connection-oriented RPC using Kerberos as security provider example"</w:instrText>
      </w:r>
      <w:r>
        <w:fldChar w:fldCharType="end"/>
      </w:r>
    </w:p>
    <w:p w:rsidR="000F2369" w:rsidRDefault="00D06027">
      <w:r>
        <w:t>The following example shows a packet sequence for a secure, connection-oriented RPC using Kerberos as the security provider.</w:t>
      </w:r>
    </w:p>
    <w:p w:rsidR="000F2369" w:rsidRDefault="00D06027">
      <w:r>
        <w:rPr>
          <w:noProof/>
          <w:lang w:eastAsia="zh-CN"/>
        </w:rPr>
        <w:drawing>
          <wp:inline distT="0" distB="0" distL="0" distR="0" wp14:anchorId="52FA6905" wp14:editId="6B9BC493">
            <wp:extent cx="5076825" cy="5838825"/>
            <wp:effectExtent l="19050" t="0" r="9525" b="0"/>
            <wp:docPr id="5597" name="MS-RPCE_pict51851fd6-5768-35b3-7ca3-09e352d037ea.png" descr="MS-RPCE_pict51851fd6-5768-35b3-7ca3-09e352d037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MS-RPCE_pict51851fd6-5768-35b3-7ca3-09e352d037ea.png" descr="MS-RPCE_pict51851fd6-5768-35b3-7ca3-09e352d037ea.png"/>
                    <pic:cNvPicPr>
                      <a:picLocks noChangeAspect="1" noChangeArrowheads="1"/>
                    </pic:cNvPicPr>
                  </pic:nvPicPr>
                  <pic:blipFill>
                    <a:blip r:embed="rId458" cstate="print"/>
                    <a:srcRect/>
                    <a:stretch>
                      <a:fillRect/>
                    </a:stretch>
                  </pic:blipFill>
                  <pic:spPr bwMode="auto">
                    <a:xfrm>
                      <a:off x="0" y="0"/>
                      <a:ext cx="5076825" cy="58388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22</w:t>
        </w:r>
      </w:fldSimple>
      <w:r>
        <w:t>: Packet sequence</w:t>
      </w:r>
    </w:p>
    <w:p w:rsidR="000F2369" w:rsidRDefault="00D06027">
      <w:r>
        <w:t>Individual packet exchanges are specified in detail.</w:t>
      </w:r>
    </w:p>
    <w:p w:rsidR="000F2369" w:rsidRDefault="00D06027">
      <w:r>
        <w:rPr>
          <w:b/>
        </w:rPr>
        <w:t>SECURE_BIND:</w:t>
      </w:r>
      <w:r>
        <w:t xml:space="preserve"> RPC bind PDU with </w:t>
      </w:r>
      <w:hyperlink w:anchor="Section_ab45c6a5951a4096b8057347674dc6ab" w:history="1">
        <w:r>
          <w:rPr>
            <w:rStyle w:val="Hyperlink"/>
          </w:rPr>
          <w:t>sec_trailer</w:t>
        </w:r>
      </w:hyperlink>
      <w:r>
        <w:t xml:space="preserve"> and auth_token. Auth_token is generated by calling the implementation equivalent of the abstract GSS_Init_sec_context call. Upon receiving this, the server calls the implementation equivalent of the abstract GSS_Accept_sec_context call, which returns an auth_token and continue status in this example. Assume the following:</w:t>
      </w:r>
    </w:p>
    <w:p w:rsidR="000F2369" w:rsidRDefault="00D06027">
      <w:pPr>
        <w:pStyle w:val="ListParagraph"/>
        <w:numPr>
          <w:ilvl w:val="0"/>
          <w:numId w:val="108"/>
        </w:numPr>
      </w:pPr>
      <w:r>
        <w:t xml:space="preserve">The client chooses the </w:t>
      </w:r>
      <w:r>
        <w:rPr>
          <w:b/>
        </w:rPr>
        <w:t>auth_context_id</w:t>
      </w:r>
      <w:r>
        <w:t xml:space="preserve"> field in the sec_trailer sent with this PDU to be 1.</w:t>
      </w:r>
    </w:p>
    <w:p w:rsidR="000F2369" w:rsidRDefault="00D06027">
      <w:pPr>
        <w:pStyle w:val="ListParagraph"/>
        <w:numPr>
          <w:ilvl w:val="0"/>
          <w:numId w:val="108"/>
        </w:numPr>
      </w:pPr>
      <w:r>
        <w:t xml:space="preserve">The client uses the RPC_C_AUTHN_LEVEL_PKT_PRIVACY authentication level, and the Authentication Service (AS) is Kerberos. </w:t>
      </w:r>
    </w:p>
    <w:p w:rsidR="000F2369" w:rsidRDefault="00D06027">
      <w:pPr>
        <w:pStyle w:val="ListParagraph"/>
        <w:numPr>
          <w:ilvl w:val="0"/>
          <w:numId w:val="108"/>
        </w:numPr>
        <w:ind w:left="720"/>
      </w:pPr>
      <w:r>
        <w:t>The client sets the PFC_SUPPORT_HEADER_SIGN flag in the PDU header.</w:t>
      </w:r>
    </w:p>
    <w:p w:rsidR="000F2369" w:rsidRDefault="00D06027">
      <w:r>
        <w:rPr>
          <w:b/>
        </w:rPr>
        <w:t>SECURE_BIND_ACK:</w:t>
      </w:r>
      <w:r>
        <w:t xml:space="preserve"> RPC bind_ack PDU with sec_trailer and auth_token. </w:t>
      </w:r>
      <w:r>
        <w:rPr>
          <w:b/>
        </w:rPr>
        <w:t>PFC_SUPPORT_HEADER_SIGN</w:t>
      </w:r>
      <w:r>
        <w:t xml:space="preserve"> flag in the PDU header is also set in this example. Auth_token is generated by the server in the previous step. Upon receiving that PDU, the client calls the implementation equivalent of the abstract GSS_Init_sec_context call, which returns an auth_token and continue status in this example.</w:t>
      </w:r>
    </w:p>
    <w:p w:rsidR="000F2369" w:rsidRDefault="00D06027">
      <w:r>
        <w:rPr>
          <w:b/>
        </w:rPr>
        <w:t>SECURE_ALTER_CONTEXT:</w:t>
      </w:r>
      <w:r>
        <w:t xml:space="preserve"> An alter_context PDU with the auth_token obtained in the previous step. Upon receiving this PDU, the server calls the implementation equivalent of the abstract GSS_Accept_sec_context call, which returns an auth_token and continue status in this example.</w:t>
      </w:r>
    </w:p>
    <w:p w:rsidR="000F2369" w:rsidRDefault="00D06027">
      <w:r>
        <w:rPr>
          <w:b/>
        </w:rPr>
        <w:t>SECURE_ALTER_CONTEXT_RESP:</w:t>
      </w:r>
      <w:r>
        <w:t xml:space="preserve"> An alter_context_resp PDU with sec_trailer and auth_token. Auth_token is generated by the server in the previous step. Upon receiving that PDU, the client calls the implementation equivalent of the abstract GSS_Init_sec_context call, which returns an auth_token and success status in this example. The client knows the security context is ready to be used.</w:t>
      </w:r>
    </w:p>
    <w:p w:rsidR="000F2369" w:rsidRDefault="00D06027">
      <w:r>
        <w:rPr>
          <w:b/>
        </w:rPr>
        <w:t>REQ_PDU #1:</w:t>
      </w:r>
      <w:r>
        <w:t xml:space="preserve"> Client marshals the application data and prepares a stream of octets with the marshaled stub data. In this example, assume that the stream is larger than one PDU and fits into two PDUs. The client sends a request PDU that contains a header, a message body with as much stub data as it can fit in this PDU, sec_trailer with the </w:t>
      </w:r>
      <w:r>
        <w:rPr>
          <w:b/>
        </w:rPr>
        <w:t>auth_context_id</w:t>
      </w:r>
      <w:r>
        <w:t xml:space="preserve"> field set to 1, and auth_token generated by the implementation-specific equivalent of the abstract GSS_WrapEx. The message body is sealed, and the header is signed by the GSS_WrapEx. Upon receiving this PDU, the server calls the implementation-specific equivalent of the abstract GSS_UnwrapEx call to verify that the packet has not been tampered with.</w:t>
      </w:r>
    </w:p>
    <w:p w:rsidR="000F2369" w:rsidRDefault="00D06027">
      <w:r>
        <w:rPr>
          <w:b/>
        </w:rPr>
        <w:t xml:space="preserve">REQ_PDU #2: </w:t>
      </w:r>
      <w:r>
        <w:t xml:space="preserve">Request PDU that contains a header, a message body with remaining stub data, sec_trailer with the </w:t>
      </w:r>
      <w:r>
        <w:rPr>
          <w:b/>
        </w:rPr>
        <w:t>auth_context_id</w:t>
      </w:r>
      <w:r>
        <w:t xml:space="preserve"> field set to 1, and auth_token generated by the implementation-specific equivalent of the abstract GSS_WrapEx call. The message body is sealed, and the header is signed by the GSS_WrapEx. Upon receiving this PDU, the server calls the implementation-specific equivalent of the abstract GSS_UnwrapEx call to verify that the packet has not been tampered with. The server has the full octet stream with the verified stub data and unmarshals the data, calls the server routine for this method, and waits for it to finish execution. Once this completes, it proceeds to the next step.</w:t>
      </w:r>
    </w:p>
    <w:p w:rsidR="000F2369" w:rsidRDefault="00D06027">
      <w:r>
        <w:rPr>
          <w:b/>
        </w:rPr>
        <w:t>RESP_PDU #1:</w:t>
      </w:r>
      <w:r>
        <w:t xml:space="preserve"> Server marshals the application data into an octet stream with the marshaled stub data. Assume that the marshaled stub data does not fit into a single PDU. The server sends a response PDU that contains a header, a message body with as much stub data as it can fit into this PDU, sec_trailer with the </w:t>
      </w:r>
      <w:r>
        <w:rPr>
          <w:b/>
        </w:rPr>
        <w:t>auth_context_id</w:t>
      </w:r>
      <w:r>
        <w:t xml:space="preserve"> field set to 1, and auth_token generated by the implementation-specific equivalent of the abstract GSS_WrapEx. The message body is sealed, and the header is signed by the GSS_WrapEx. Upon receiving this PDU, the client calls the implementation-specific equivalent of the abstract GSS_UnwrapEx call to verify that the packet has not been tampered with.</w:t>
      </w:r>
    </w:p>
    <w:p w:rsidR="000F2369" w:rsidRDefault="00D06027">
      <w:r>
        <w:rPr>
          <w:b/>
        </w:rPr>
        <w:t>RESP_PDU #2</w:t>
      </w:r>
      <w:r>
        <w:t xml:space="preserve">: Response PDU that contains a header, a message body with remaining stub data, sec_trailer with the </w:t>
      </w:r>
      <w:r>
        <w:rPr>
          <w:b/>
        </w:rPr>
        <w:t>auth_context_id</w:t>
      </w:r>
      <w:r>
        <w:t xml:space="preserve"> field set to 1, and auth_token generated by the implementation-specific equivalent of the abstract GSS_WrapEx call. The message body is sealed, and the header is signed by the GSS_WrapEx. Upon receiving this PDU, the client calls the implementation-specific equivalent of the abstract GSS_UnwrapEx call to verify that the packet has not been tampered with. Then it unmarshals the application data from the octet stream in the stub data and returns the data to the client application.</w:t>
      </w:r>
    </w:p>
    <w:p w:rsidR="000F2369" w:rsidRDefault="00D06027">
      <w:pPr>
        <w:pStyle w:val="Heading2"/>
      </w:pPr>
      <w:bookmarkStart w:id="1017" w:name="section_074feef6d1dd4066843416cc4763dd8b"/>
      <w:bookmarkStart w:id="1018" w:name="_Toc423366229"/>
      <w:r>
        <w:t>Packet Sequence for Secure, Connection-Oriented RPC Using NTLM as Security Provider</w:t>
      </w:r>
      <w:bookmarkEnd w:id="1017"/>
      <w:bookmarkEnd w:id="1018"/>
      <w:r>
        <w:fldChar w:fldCharType="begin"/>
      </w:r>
      <w:r>
        <w:instrText xml:space="preserve"> XE "Packet sequence for secure connection-oriented RPC using NT-LAN manager as security provider example"</w:instrText>
      </w:r>
      <w:r>
        <w:fldChar w:fldCharType="end"/>
      </w:r>
      <w:r>
        <w:fldChar w:fldCharType="begin"/>
      </w:r>
      <w:r>
        <w:instrText xml:space="preserve"> XE "Examples:packet sequence for secure connection-oriented RPC using NT-LAN manager as security provider example"</w:instrText>
      </w:r>
      <w:r>
        <w:fldChar w:fldCharType="end"/>
      </w:r>
    </w:p>
    <w:p w:rsidR="000F2369" w:rsidRDefault="00D06027">
      <w:r>
        <w:t>The following example shows a packet exchange sequence for a secure, connection-oriented RPC using NTLM as the security provider.</w:t>
      </w:r>
    </w:p>
    <w:p w:rsidR="000F2369" w:rsidRDefault="00D06027">
      <w:r>
        <w:rPr>
          <w:noProof/>
          <w:lang w:eastAsia="zh-CN"/>
        </w:rPr>
        <w:drawing>
          <wp:inline distT="0" distB="0" distL="0" distR="0" wp14:anchorId="51D11A7C" wp14:editId="5DF1F437">
            <wp:extent cx="5076825" cy="4276725"/>
            <wp:effectExtent l="19050" t="0" r="9525" b="0"/>
            <wp:docPr id="5599" name="MS-RPCE_pict35b52994-ffea-3bbe-a500-457a916719f8.png" descr="MS-RPCE_pict35b52994-ffea-3bbe-a500-457a916719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 name="MS-RPCE_pict35b52994-ffea-3bbe-a500-457a916719f8.png" descr="MS-RPCE_pict35b52994-ffea-3bbe-a500-457a916719f8.png"/>
                    <pic:cNvPicPr>
                      <a:picLocks noChangeAspect="1" noChangeArrowheads="1"/>
                    </pic:cNvPicPr>
                  </pic:nvPicPr>
                  <pic:blipFill>
                    <a:blip r:embed="rId459" cstate="print"/>
                    <a:srcRect/>
                    <a:stretch>
                      <a:fillRect/>
                    </a:stretch>
                  </pic:blipFill>
                  <pic:spPr bwMode="auto">
                    <a:xfrm>
                      <a:off x="0" y="0"/>
                      <a:ext cx="5076825" cy="42767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23</w:t>
        </w:r>
      </w:fldSimple>
      <w:r>
        <w:t>: Packet exchange sequence</w:t>
      </w:r>
    </w:p>
    <w:p w:rsidR="000F2369" w:rsidRDefault="00D06027">
      <w:r>
        <w:t>Individual packets are specified in detail.</w:t>
      </w:r>
    </w:p>
    <w:p w:rsidR="000F2369" w:rsidRDefault="00D06027">
      <w:r>
        <w:rPr>
          <w:b/>
        </w:rPr>
        <w:t>SECURE_BIND:</w:t>
      </w:r>
      <w:r>
        <w:t xml:space="preserve"> RPC bind PDU with </w:t>
      </w:r>
      <w:hyperlink w:anchor="Section_ab45c6a5951a4096b8057347674dc6ab" w:history="1">
        <w:r>
          <w:rPr>
            <w:rStyle w:val="Hyperlink"/>
          </w:rPr>
          <w:t>sec_trailer</w:t>
        </w:r>
      </w:hyperlink>
      <w:r>
        <w:t xml:space="preserve"> and auth_token. Auth_token is generated by calling the implementation equivalent of the abstract GSS_Init_sec_context call. Upon receiving that, the server calls the implementation equivalent of the abstract GSS_Accept_sec_context call, which returns an auth_token and continue status in this example. Assume the following:</w:t>
      </w:r>
    </w:p>
    <w:p w:rsidR="000F2369" w:rsidRDefault="00D06027">
      <w:pPr>
        <w:pStyle w:val="ListParagraph"/>
        <w:numPr>
          <w:ilvl w:val="0"/>
          <w:numId w:val="109"/>
        </w:numPr>
      </w:pPr>
      <w:r>
        <w:t xml:space="preserve">The client chooses the </w:t>
      </w:r>
      <w:r>
        <w:rPr>
          <w:b/>
        </w:rPr>
        <w:t>auth_context_id</w:t>
      </w:r>
      <w:r>
        <w:t xml:space="preserve"> field in the sec_trailer sent with this PDU to be 1.</w:t>
      </w:r>
    </w:p>
    <w:p w:rsidR="000F2369" w:rsidRDefault="00D06027">
      <w:pPr>
        <w:pStyle w:val="ListParagraph"/>
        <w:numPr>
          <w:ilvl w:val="0"/>
          <w:numId w:val="109"/>
        </w:numPr>
      </w:pPr>
      <w:r>
        <w:t xml:space="preserve">The client uses the RPC_C_AUTHN_LEVEL_PKT_PRIVACY authentication level and the Authentication Service (AS) NTLM. </w:t>
      </w:r>
    </w:p>
    <w:p w:rsidR="000F2369" w:rsidRDefault="00D06027">
      <w:pPr>
        <w:pStyle w:val="ListParagraph"/>
        <w:numPr>
          <w:ilvl w:val="0"/>
          <w:numId w:val="109"/>
        </w:numPr>
      </w:pPr>
      <w:r>
        <w:t xml:space="preserve">The client sets the </w:t>
      </w:r>
      <w:r>
        <w:rPr>
          <w:b/>
        </w:rPr>
        <w:t>PFC_SUPPORT_HEADER_SIGN</w:t>
      </w:r>
      <w:r>
        <w:t xml:space="preserve"> flag in the PDU header.</w:t>
      </w:r>
    </w:p>
    <w:p w:rsidR="000F2369" w:rsidRDefault="00D06027">
      <w:r>
        <w:rPr>
          <w:b/>
        </w:rPr>
        <w:t>SECURE_BIND_ACK:</w:t>
      </w:r>
      <w:r>
        <w:t xml:space="preserve"> RPC bind_ack PDU with sec_trailer and auth_token. The PFC_SUPPORT_HEADER_SIGN flag in the PDU header is also set in this example. Auth_token is generated by the server in the previous step. Upon receiving that PDU, the client calls the implementation equivalent of the abstract GSS_Init_sec_context call, which returns an auth_token and continue status in this example.</w:t>
      </w:r>
    </w:p>
    <w:p w:rsidR="000F2369" w:rsidRDefault="00D06027">
      <w:r>
        <w:rPr>
          <w:b/>
        </w:rPr>
        <w:t>RPC_AUTH_3:</w:t>
      </w:r>
      <w:r>
        <w:t xml:space="preserve"> The client knows that this is an NTLM that uses three legs. It sends an </w:t>
      </w:r>
      <w:hyperlink w:anchor="Section_a6b7b03c4ac54c258c52f2bec872ac97" w:history="1">
        <w:r>
          <w:rPr>
            <w:rStyle w:val="Hyperlink"/>
          </w:rPr>
          <w:t>rpc_auth_3 PDU</w:t>
        </w:r>
      </w:hyperlink>
      <w:r>
        <w:t xml:space="preserve"> with the auth_token obtained in the previous step. Upon receiving this PDU, the server calls the implementation equivalent of the abstract GSS_Accept_sec_context call, which returns success status in this example.</w:t>
      </w:r>
    </w:p>
    <w:p w:rsidR="000F2369" w:rsidRDefault="00D06027">
      <w:r>
        <w:rPr>
          <w:b/>
        </w:rPr>
        <w:t>REQ_PDU #1:</w:t>
      </w:r>
      <w:r>
        <w:t xml:space="preserve"> The client marshals the application data and prepares a stream of octets with the marshaled stub data. In this example, assume that the stream is larger than one PDU and fits into two PDUs. The client sends a request PDU that contains a header, a message body with as much stub data as it can fit in this PDU, sec_trailer with the </w:t>
      </w:r>
      <w:r>
        <w:rPr>
          <w:b/>
        </w:rPr>
        <w:t>auth_context_id</w:t>
      </w:r>
      <w:r>
        <w:t xml:space="preserve"> field set to 1, and auth_token generated by the implementation-specific equivalent of the abstract GSS_WrapEx. The message body is sealed, and the header is signed by the GSS_WrapEx. Upon receiving this PDU, the server calls the implementation-specific equivalent of the abstract GSS_UnwrapEx call to verify that the packet has not been tampered with.</w:t>
      </w:r>
    </w:p>
    <w:p w:rsidR="000F2369" w:rsidRDefault="00D06027">
      <w:r>
        <w:rPr>
          <w:b/>
        </w:rPr>
        <w:t>REQ_PDU #2:</w:t>
      </w:r>
      <w:r>
        <w:t xml:space="preserve"> Request PDU that contains a header, a message body with remaining stub data, sec_trailer with the </w:t>
      </w:r>
      <w:r>
        <w:rPr>
          <w:b/>
        </w:rPr>
        <w:t>auth_context_id</w:t>
      </w:r>
      <w:r>
        <w:t xml:space="preserve"> field set to 1, and auth_token generated by the implementation-specific equivalent of the abstract GSS_WrapEx call. The message body is sealed, and the header is signed by the GSS_WrapEx. Upon receiving this PDU, the server calls the implementation-specific equivalent of the abstract GSS_UnwrapEx call to verify that the packet has not been tampered with. The server has the full octet stream with the verified stub data and unmarshals the data, calls the server routine for this method, and waits for it to finish execution. Once this completes, it proceeds to the next step.</w:t>
      </w:r>
    </w:p>
    <w:p w:rsidR="000F2369" w:rsidRDefault="00D06027">
      <w:r>
        <w:rPr>
          <w:b/>
        </w:rPr>
        <w:t>RESP_PDU #1:</w:t>
      </w:r>
      <w:r>
        <w:t xml:space="preserve"> Server marshals the application data into an octet stream with the marshaled stub data. Assume that the marshaled stub data does not fit into a single PDU. The server sends a response PDU that contains a header, a message body with as much stub data as it can fit into this PDU, sec_trailer with the </w:t>
      </w:r>
      <w:r>
        <w:rPr>
          <w:b/>
        </w:rPr>
        <w:t>auth_context_id</w:t>
      </w:r>
      <w:r>
        <w:t xml:space="preserve"> field set to 1, and auth_token generated by the implementation-specific equivalent of the abstract GSS_WrapEx. The message body is sealed, and the header is signed by the GSS_WrapEx. Upon receiving this PDU, the client calls the implementation-specific equivalent of the abstract GSS_UnwrapEx call to verify that the packet has not been tampered with.</w:t>
      </w:r>
    </w:p>
    <w:p w:rsidR="000F2369" w:rsidRDefault="00D06027">
      <w:r>
        <w:rPr>
          <w:b/>
        </w:rPr>
        <w:t>RESP_PDU #2:</w:t>
      </w:r>
      <w:r>
        <w:t xml:space="preserve"> Response PDU that contains a header, a message body with remaining stub data, sec_trailer with the </w:t>
      </w:r>
      <w:r>
        <w:rPr>
          <w:b/>
        </w:rPr>
        <w:t>auth_context_id</w:t>
      </w:r>
      <w:r>
        <w:t xml:space="preserve"> field set to 1, and auth_token generated by the implementation-specific equivalent of the abstract GSS_WrapEx call. The message body is sealed, and the header is signed by the GSS_Wrap. Upon receiving this PDU, the client calls the implementation-specific equivalent of the abstract GSS_UnwrapEx call to verify that the packet has not been tampered with. Then it unmarshals the application data from the octet stream in the stub data and returns them to the client application.</w:t>
      </w:r>
    </w:p>
    <w:p w:rsidR="000F2369" w:rsidRDefault="00D06027">
      <w:pPr>
        <w:pStyle w:val="Heading2"/>
      </w:pPr>
      <w:bookmarkStart w:id="1019" w:name="section_d12cfe7f987c4f11bd29aa9ef4a5b1f8"/>
      <w:bookmarkStart w:id="1020" w:name="_Toc423366230"/>
      <w:r>
        <w:t>Packet Sequence of the First Non-Idempotent RPCs of a Connectionless Activity</w:t>
      </w:r>
      <w:bookmarkEnd w:id="1019"/>
      <w:bookmarkEnd w:id="1020"/>
      <w:r>
        <w:fldChar w:fldCharType="begin"/>
      </w:r>
      <w:r>
        <w:instrText xml:space="preserve"> XE "Packet sequence first nonidempotent RPC connectionless activity example"</w:instrText>
      </w:r>
      <w:r>
        <w:fldChar w:fldCharType="end"/>
      </w:r>
      <w:r>
        <w:fldChar w:fldCharType="begin"/>
      </w:r>
      <w:r>
        <w:instrText xml:space="preserve"> XE "Examples:packet sequence first nonidempotent RPC connectionless activity example"</w:instrText>
      </w:r>
      <w:r>
        <w:fldChar w:fldCharType="end"/>
      </w:r>
    </w:p>
    <w:p w:rsidR="000F2369" w:rsidRDefault="00D06027">
      <w:r>
        <w:t>The following example shows the packet exchange when a connectionless client makes two sequential non-idempotent RPCs to a server that the client process has not previously contacted. Individual packets are defined here.</w:t>
      </w:r>
    </w:p>
    <w:p w:rsidR="000F2369" w:rsidRDefault="00D06027">
      <w:r>
        <w:rPr>
          <w:noProof/>
          <w:lang w:eastAsia="zh-CN"/>
        </w:rPr>
        <w:drawing>
          <wp:inline distT="0" distB="0" distL="0" distR="0" wp14:anchorId="2632D4C6" wp14:editId="07196DE6">
            <wp:extent cx="5076825" cy="3171825"/>
            <wp:effectExtent l="19050" t="0" r="9525" b="0"/>
            <wp:docPr id="5601" name="MS-RPCE_pict01f5f72d-207d-8b3f-2302-0cd5460b933e.png" descr="MS-RPCE_pict01f5f72d-207d-8b3f-2302-0cd5460b93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 name="MS-RPCE_pict01f5f72d-207d-8b3f-2302-0cd5460b933e.png" descr="MS-RPCE_pict01f5f72d-207d-8b3f-2302-0cd5460b933e.png"/>
                    <pic:cNvPicPr>
                      <a:picLocks noChangeAspect="1" noChangeArrowheads="1"/>
                    </pic:cNvPicPr>
                  </pic:nvPicPr>
                  <pic:blipFill>
                    <a:blip r:embed="rId460" cstate="print"/>
                    <a:srcRect/>
                    <a:stretch>
                      <a:fillRect/>
                    </a:stretch>
                  </pic:blipFill>
                  <pic:spPr bwMode="auto">
                    <a:xfrm>
                      <a:off x="0" y="0"/>
                      <a:ext cx="5076825" cy="31718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24</w:t>
        </w:r>
      </w:fldSimple>
      <w:r>
        <w:t>: Packet exchange</w:t>
      </w:r>
    </w:p>
    <w:p w:rsidR="000F2369" w:rsidRDefault="00D06027">
      <w:pPr>
        <w:pStyle w:val="Definition-Field"/>
      </w:pPr>
      <w:r>
        <w:rPr>
          <w:b/>
        </w:rPr>
        <w:t>REQUEST 0</w:t>
      </w:r>
      <w:r>
        <w:t>: A request PDU for the client's first call. The activity ID in the header is the newly formed client activity ID, and the sequence number is zero. Because the client does not know the server's boot time, the boot time in the packet header is zero.</w:t>
      </w:r>
    </w:p>
    <w:p w:rsidR="000F2369" w:rsidRDefault="00D06027">
      <w:pPr>
        <w:pStyle w:val="Definition-Field"/>
      </w:pPr>
      <w:r>
        <w:rPr>
          <w:b/>
        </w:rPr>
        <w:t>REQ [PF2_UNRELATED]</w:t>
      </w:r>
      <w:r>
        <w:t xml:space="preserve">: A conv_who_are_you2 request. This is a REQUEST PDU. The activity ID is a newly generated </w:t>
      </w:r>
      <w:hyperlink w:anchor="gt_f49694cc-c350-462d-ab8e-816f0103c6c1">
        <w:r>
          <w:rPr>
            <w:rStyle w:val="HyperlinkGreen"/>
            <w:b/>
          </w:rPr>
          <w:t>GUID</w:t>
        </w:r>
      </w:hyperlink>
      <w:r>
        <w:t xml:space="preserve">, and the sequence number is zero because this is the first call from the server process to the client process. </w:t>
      </w:r>
    </w:p>
    <w:p w:rsidR="000F2369" w:rsidRDefault="00D06027">
      <w:pPr>
        <w:pStyle w:val="Definition-Field2"/>
      </w:pPr>
      <w:r>
        <w:t xml:space="preserve">The </w:t>
      </w:r>
      <w:r>
        <w:rPr>
          <w:i/>
        </w:rPr>
        <w:t>actuid</w:t>
      </w:r>
      <w:r>
        <w:t xml:space="preserve"> parameter of the request contains the activity ID of </w:t>
      </w:r>
      <w:r>
        <w:rPr>
          <w:b/>
        </w:rPr>
        <w:t>REQUEST 0</w:t>
      </w:r>
      <w:r>
        <w:t>. The boot time parameter of the request contains the server's nonzero boot time.</w:t>
      </w:r>
    </w:p>
    <w:p w:rsidR="000F2369" w:rsidRDefault="00D06027">
      <w:pPr>
        <w:pStyle w:val="Definition-Field2"/>
      </w:pPr>
      <w:r>
        <w:t>The PF2_UNRELATED flag is set because the server supports this feature.</w:t>
      </w:r>
    </w:p>
    <w:p w:rsidR="000F2369" w:rsidRDefault="00D06027">
      <w:pPr>
        <w:pStyle w:val="Definition-Field"/>
      </w:pPr>
      <w:r>
        <w:rPr>
          <w:b/>
        </w:rPr>
        <w:t>RESPONSE</w:t>
      </w:r>
      <w:r>
        <w:t xml:space="preserve">: A conv_who_are_you2 response. This is a RESPONSE PDU. The activity ID and sequence number in the RPC header match the ones in </w:t>
      </w:r>
      <w:r>
        <w:rPr>
          <w:b/>
        </w:rPr>
        <w:t>REQ [PF2_UNRELATED]</w:t>
      </w:r>
      <w:r>
        <w:t>.</w:t>
      </w:r>
    </w:p>
    <w:p w:rsidR="000F2369" w:rsidRDefault="00D06027">
      <w:pPr>
        <w:pStyle w:val="Definition-Field2"/>
      </w:pPr>
      <w:r>
        <w:t xml:space="preserve">The </w:t>
      </w:r>
      <w:r>
        <w:rPr>
          <w:i/>
        </w:rPr>
        <w:t>seq</w:t>
      </w:r>
      <w:r>
        <w:t xml:space="preserve"> parameter of the response contains zero because the lowest currently active call sequence of </w:t>
      </w:r>
      <w:r>
        <w:rPr>
          <w:i/>
        </w:rPr>
        <w:t>actuid</w:t>
      </w:r>
      <w:r>
        <w:t xml:space="preserve"> is zero.</w:t>
      </w:r>
    </w:p>
    <w:p w:rsidR="000F2369" w:rsidRDefault="00D06027">
      <w:pPr>
        <w:pStyle w:val="Definition-Field2"/>
      </w:pPr>
      <w:r>
        <w:t xml:space="preserve">The </w:t>
      </w:r>
      <w:r>
        <w:rPr>
          <w:i/>
        </w:rPr>
        <w:t>cas_uuid</w:t>
      </w:r>
      <w:r>
        <w:t xml:space="preserve"> parameter of the response contains the client's non-NULL </w:t>
      </w:r>
      <w:r>
        <w:rPr>
          <w:b/>
        </w:rPr>
        <w:t>CAS UUID</w:t>
      </w:r>
      <w:r>
        <w:t>.</w:t>
      </w:r>
    </w:p>
    <w:p w:rsidR="000F2369" w:rsidRDefault="00D06027">
      <w:pPr>
        <w:pStyle w:val="Definition-Field"/>
      </w:pPr>
      <w:r>
        <w:rPr>
          <w:b/>
        </w:rPr>
        <w:t>RESPONSE 0</w:t>
      </w:r>
      <w:r>
        <w:t xml:space="preserve">: A response PDU for the client's first call. The activity ID and sequence number match those in the </w:t>
      </w:r>
      <w:r>
        <w:rPr>
          <w:b/>
        </w:rPr>
        <w:t>REQUEST 0</w:t>
      </w:r>
      <w:r>
        <w:t>.</w:t>
      </w:r>
    </w:p>
    <w:p w:rsidR="000F2369" w:rsidRDefault="00D06027">
      <w:pPr>
        <w:pStyle w:val="Definition-Field2"/>
      </w:pPr>
      <w:r>
        <w:t>The boot time in the packet header is the server's nonzero boot time.</w:t>
      </w:r>
    </w:p>
    <w:p w:rsidR="000F2369" w:rsidRDefault="00D06027">
      <w:pPr>
        <w:pStyle w:val="Definition-Field"/>
      </w:pPr>
      <w:r>
        <w:rPr>
          <w:b/>
        </w:rPr>
        <w:t>REQUEST 1</w:t>
      </w:r>
      <w:r>
        <w:t xml:space="preserve">: A request PDU for the client's second call. The activity ID is the same as in </w:t>
      </w:r>
      <w:r>
        <w:rPr>
          <w:b/>
        </w:rPr>
        <w:t>REQUEST 0</w:t>
      </w:r>
      <w:r>
        <w:t xml:space="preserve">; sequence number is one; boot time is the same as boot_time from </w:t>
      </w:r>
      <w:r>
        <w:rPr>
          <w:b/>
        </w:rPr>
        <w:t>REQ [PF2_UNRELATED]</w:t>
      </w:r>
      <w:r>
        <w:t>.</w:t>
      </w:r>
    </w:p>
    <w:p w:rsidR="000F2369" w:rsidRDefault="00D06027">
      <w:pPr>
        <w:pStyle w:val="Definition-Field"/>
      </w:pPr>
      <w:r>
        <w:rPr>
          <w:b/>
        </w:rPr>
        <w:t>RESPONSE 1</w:t>
      </w:r>
      <w:r>
        <w:t xml:space="preserve">: A response PDU for the client's second call. The activity ID and sequence number match those in </w:t>
      </w:r>
      <w:r>
        <w:rPr>
          <w:b/>
        </w:rPr>
        <w:t>REQUEST 1</w:t>
      </w:r>
      <w:r>
        <w:t>.</w:t>
      </w:r>
    </w:p>
    <w:p w:rsidR="000F2369" w:rsidRDefault="00D06027">
      <w:pPr>
        <w:pStyle w:val="Definition-Field2"/>
      </w:pPr>
      <w:r>
        <w:t>The boot time in the packet header is the server's nonzero boot time.</w:t>
      </w:r>
    </w:p>
    <w:p w:rsidR="000F2369" w:rsidRDefault="00D06027">
      <w:pPr>
        <w:pStyle w:val="Heading2"/>
      </w:pPr>
      <w:bookmarkStart w:id="1021" w:name="section_fc4125a25e9c44e4aa80b8b17e760b4c"/>
      <w:bookmarkStart w:id="1022" w:name="_Toc423366231"/>
      <w:r>
        <w:t>Connectionless RPCs With and Without a Delayed ACK</w:t>
      </w:r>
      <w:bookmarkEnd w:id="1021"/>
      <w:bookmarkEnd w:id="1022"/>
      <w:r>
        <w:fldChar w:fldCharType="begin"/>
      </w:r>
      <w:r>
        <w:instrText xml:space="preserve"> XE "Connectionless RPCs with and without delayed ACK example"</w:instrText>
      </w:r>
      <w:r>
        <w:fldChar w:fldCharType="end"/>
      </w:r>
      <w:r>
        <w:fldChar w:fldCharType="begin"/>
      </w:r>
      <w:r>
        <w:instrText xml:space="preserve"> XE "Examples:connectionless RPCs with and without delayed ACK example"</w:instrText>
      </w:r>
      <w:r>
        <w:fldChar w:fldCharType="end"/>
      </w:r>
    </w:p>
    <w:p w:rsidR="000F2369" w:rsidRDefault="00D06027">
      <w:r>
        <w:t xml:space="preserve">The following example illustrates the client sending an ACK packet. </w:t>
      </w:r>
    </w:p>
    <w:p w:rsidR="000F2369" w:rsidRDefault="00D06027">
      <w:r>
        <w:rPr>
          <w:noProof/>
          <w:lang w:eastAsia="zh-CN"/>
        </w:rPr>
        <w:drawing>
          <wp:inline distT="0" distB="0" distL="0" distR="0" wp14:anchorId="7599CC58" wp14:editId="28414A3A">
            <wp:extent cx="5076825" cy="3171825"/>
            <wp:effectExtent l="19050" t="0" r="9525" b="0"/>
            <wp:docPr id="5603" name="MS-RPCE_pict0d4731bc-4de7-565d-4342-d8b1ba16a992.png" descr="MS-RPCE_pict0d4731bc-4de7-565d-4342-d8b1ba16a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 name="MS-RPCE_pict0d4731bc-4de7-565d-4342-d8b1ba16a992.png" descr="MS-RPCE_pict0d4731bc-4de7-565d-4342-d8b1ba16a992.png"/>
                    <pic:cNvPicPr>
                      <a:picLocks noChangeAspect="1" noChangeArrowheads="1"/>
                    </pic:cNvPicPr>
                  </pic:nvPicPr>
                  <pic:blipFill>
                    <a:blip r:embed="rId461" cstate="print"/>
                    <a:srcRect/>
                    <a:stretch>
                      <a:fillRect/>
                    </a:stretch>
                  </pic:blipFill>
                  <pic:spPr bwMode="auto">
                    <a:xfrm>
                      <a:off x="0" y="0"/>
                      <a:ext cx="5076825" cy="31718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25</w:t>
        </w:r>
      </w:fldSimple>
      <w:r>
        <w:t>: Client sending an ACK packet</w:t>
      </w:r>
    </w:p>
    <w:p w:rsidR="000F2369" w:rsidRDefault="00D06027">
      <w:r>
        <w:t xml:space="preserve">There is no ACK sent between the RPCs with sequence numbers 0 and 1 because less than 2 seconds elapse between RPC 0's last response PDU and RPC 1's first request PDU. </w:t>
      </w:r>
    </w:p>
    <w:p w:rsidR="000F2369" w:rsidRDefault="00D06027">
      <w:r>
        <w:t>The corresponding delay between sequence 1 and sequence 2 is larger than 2 seconds, so 2 seconds after the last response PDU of call 1, the client sends an ACK packet whose sequence number is 1. This does not affect the PDUs for call sequence 2.</w:t>
      </w:r>
    </w:p>
    <w:p w:rsidR="000F2369" w:rsidRDefault="00D06027">
      <w:pPr>
        <w:pStyle w:val="Heading2"/>
      </w:pPr>
      <w:bookmarkStart w:id="1023" w:name="section_bf113c3460d14df5a609714314829a21"/>
      <w:bookmarkStart w:id="1024" w:name="_Toc423366232"/>
      <w:r>
        <w:t>Connectionless Client Communicating with a Dynamic Server Endpoint</w:t>
      </w:r>
      <w:bookmarkEnd w:id="1023"/>
      <w:bookmarkEnd w:id="1024"/>
      <w:r>
        <w:fldChar w:fldCharType="begin"/>
      </w:r>
      <w:r>
        <w:instrText xml:space="preserve"> XE "Connectionless client communicating with dynamic server endpoint example"</w:instrText>
      </w:r>
      <w:r>
        <w:fldChar w:fldCharType="end"/>
      </w:r>
      <w:r>
        <w:fldChar w:fldCharType="begin"/>
      </w:r>
      <w:r>
        <w:instrText xml:space="preserve"> XE "Examples:connectionless client communicating with dynamic server endpoint example"</w:instrText>
      </w:r>
      <w:r>
        <w:fldChar w:fldCharType="end"/>
      </w:r>
    </w:p>
    <w:p w:rsidR="000F2369" w:rsidRDefault="00D06027">
      <w:r>
        <w:t xml:space="preserve">The following example illustrates a connectionless client issuing a sequence of calls to a server that uses a dynamic UDP endpoint. </w:t>
      </w:r>
    </w:p>
    <w:p w:rsidR="000F2369" w:rsidRDefault="00D06027">
      <w:r>
        <w:rPr>
          <w:noProof/>
          <w:lang w:eastAsia="zh-CN"/>
        </w:rPr>
        <w:drawing>
          <wp:inline distT="0" distB="0" distL="0" distR="0" wp14:anchorId="6BC94917" wp14:editId="2405F623">
            <wp:extent cx="5076825" cy="3857625"/>
            <wp:effectExtent l="19050" t="0" r="9525" b="0"/>
            <wp:docPr id="5605" name="MS-RPCE_pict28be8cfc-a6b4-08d4-1724-8ea01bdd9c96.png" descr="MS-RPCE_pict28be8cfc-a6b4-08d4-1724-8ea01bdd9c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6" name="MS-RPCE_pict28be8cfc-a6b4-08d4-1724-8ea01bdd9c96.png" descr="MS-RPCE_pict28be8cfc-a6b4-08d4-1724-8ea01bdd9c96.png"/>
                    <pic:cNvPicPr>
                      <a:picLocks noChangeAspect="1" noChangeArrowheads="1"/>
                    </pic:cNvPicPr>
                  </pic:nvPicPr>
                  <pic:blipFill>
                    <a:blip r:embed="rId462" cstate="print"/>
                    <a:srcRect/>
                    <a:stretch>
                      <a:fillRect/>
                    </a:stretch>
                  </pic:blipFill>
                  <pic:spPr bwMode="auto">
                    <a:xfrm>
                      <a:off x="0" y="0"/>
                      <a:ext cx="5076825" cy="3857625"/>
                    </a:xfrm>
                    <a:prstGeom prst="rect">
                      <a:avLst/>
                    </a:prstGeom>
                    <a:noFill/>
                    <a:ln w="9525">
                      <a:noFill/>
                      <a:miter lim="800000"/>
                      <a:headEnd/>
                      <a:tailEnd/>
                    </a:ln>
                  </pic:spPr>
                </pic:pic>
              </a:graphicData>
            </a:graphic>
          </wp:inline>
        </w:drawing>
      </w:r>
    </w:p>
    <w:p w:rsidR="000F2369" w:rsidRDefault="00D06027">
      <w:pPr>
        <w:pStyle w:val="Caption"/>
      </w:pPr>
      <w:r>
        <w:t xml:space="preserve">Figure </w:t>
      </w:r>
      <w:fldSimple w:instr=" SEQ Figure \* ARABIC ">
        <w:r>
          <w:rPr>
            <w:noProof/>
          </w:rPr>
          <w:t>26</w:t>
        </w:r>
      </w:fldSimple>
      <w:r>
        <w:t>: Connectionless client issuing a sequence of calls</w:t>
      </w:r>
    </w:p>
    <w:p w:rsidR="000F2369" w:rsidRDefault="00D06027">
      <w:r>
        <w:t xml:space="preserve">Initially, the client has no knowledge of the server's actual endpoint, so the first request PDU (packet #1) is sent to the endpoint mapper port for UDP, which is port 135. </w:t>
      </w:r>
    </w:p>
    <w:p w:rsidR="000F2369" w:rsidRDefault="00D06027">
      <w:r>
        <w:t xml:space="preserve">The endpoint mapper forwards the request and the client endpoint to the RPC server in an implementation-dependent way (packet #2). </w:t>
      </w:r>
    </w:p>
    <w:p w:rsidR="000F2369" w:rsidRDefault="00D06027">
      <w:r>
        <w:t>The server processes the request, as usual, and replies directly to the client endpoint (packet #3).</w:t>
      </w:r>
    </w:p>
    <w:p w:rsidR="000F2369" w:rsidRDefault="00D06027">
      <w:r>
        <w:t>While processing the received PDU, the client updates its internal structures (</w:t>
      </w:r>
      <w:r>
        <w:rPr>
          <w:b/>
        </w:rPr>
        <w:t>Client Address Space</w:t>
      </w:r>
      <w:r>
        <w:t>, Server's endpoint) so that further PDUs belonging to this activity are sent directly to the correct server port. After this point, the client communicates directly with the RPC server (request #4 and reply #5).</w:t>
      </w:r>
    </w:p>
    <w:p w:rsidR="000F2369" w:rsidRDefault="00D06027">
      <w:pPr>
        <w:pStyle w:val="Heading2"/>
      </w:pPr>
      <w:bookmarkStart w:id="1025" w:name="section_643d93ecf18644388ba54b5f053ffe27"/>
      <w:bookmarkStart w:id="1026" w:name="_Toc423366233"/>
      <w:r>
        <w:t>Correlation Example</w:t>
      </w:r>
      <w:bookmarkEnd w:id="1025"/>
      <w:bookmarkEnd w:id="1026"/>
      <w:r>
        <w:fldChar w:fldCharType="begin"/>
      </w:r>
      <w:r>
        <w:instrText xml:space="preserve"> XE "Correlation"</w:instrText>
      </w:r>
      <w:r>
        <w:fldChar w:fldCharType="end"/>
      </w:r>
      <w:r>
        <w:fldChar w:fldCharType="begin"/>
      </w:r>
      <w:r>
        <w:instrText xml:space="preserve"> XE "Examples:correlation"</w:instrText>
      </w:r>
      <w:r>
        <w:fldChar w:fldCharType="end"/>
      </w:r>
    </w:p>
    <w:p w:rsidR="000F2369" w:rsidRDefault="00D06027">
      <w:pPr>
        <w:pStyle w:val="Code"/>
      </w:pPr>
      <w:r>
        <w:t>void CorrelatedMethod([in] long Size,</w:t>
      </w:r>
    </w:p>
    <w:p w:rsidR="000F2369" w:rsidRDefault="00D06027">
      <w:pPr>
        <w:pStyle w:val="Code"/>
      </w:pPr>
      <w:r>
        <w:t xml:space="preserve">    [in,size_is(Size)] short * pArray );</w:t>
      </w:r>
    </w:p>
    <w:p w:rsidR="000F2369" w:rsidRDefault="00D06027">
      <w:r>
        <w:t xml:space="preserve">In this method, the value of Size dictates the size of conformant array pArray in octet stream. Parameter Size is correlated to parameter pArray.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1</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2</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3</w:t>
            </w:r>
          </w:p>
          <w:p w:rsidR="000F2369" w:rsidRDefault="00D06027">
            <w:pPr>
              <w:pStyle w:val="Packetdiagramheaderrow"/>
            </w:pPr>
            <w:r>
              <w:t>0</w:t>
            </w:r>
          </w:p>
        </w:tc>
        <w:tc>
          <w:tcPr>
            <w:tcW w:w="270" w:type="dxa"/>
          </w:tcPr>
          <w:p w:rsidR="000F2369" w:rsidRDefault="00D06027">
            <w:pPr>
              <w:pStyle w:val="Packetdiagramheaderrow"/>
            </w:pPr>
            <w:r>
              <w:t>1</w:t>
            </w:r>
          </w:p>
        </w:tc>
      </w:tr>
      <w:tr w:rsidR="000F2369" w:rsidTr="000F2369">
        <w:trPr>
          <w:trHeight w:hRule="exact" w:val="490"/>
        </w:trPr>
        <w:tc>
          <w:tcPr>
            <w:tcW w:w="8640" w:type="dxa"/>
            <w:gridSpan w:val="32"/>
          </w:tcPr>
          <w:p w:rsidR="000F2369" w:rsidRDefault="00D06027">
            <w:pPr>
              <w:pStyle w:val="Packetdiagramtext"/>
            </w:pPr>
            <w:r>
              <w:t>Value of Size</w:t>
            </w:r>
          </w:p>
        </w:tc>
      </w:tr>
      <w:tr w:rsidR="000F2369" w:rsidTr="000F2369">
        <w:trPr>
          <w:trHeight w:hRule="exact" w:val="490"/>
        </w:trPr>
        <w:tc>
          <w:tcPr>
            <w:tcW w:w="8640" w:type="dxa"/>
            <w:gridSpan w:val="32"/>
          </w:tcPr>
          <w:p w:rsidR="000F2369" w:rsidRDefault="00D06027">
            <w:pPr>
              <w:pStyle w:val="Packetdiagramtext"/>
            </w:pPr>
            <w:r>
              <w:t>Maximum Count = Size</w:t>
            </w:r>
          </w:p>
        </w:tc>
      </w:tr>
      <w:tr w:rsidR="000F2369" w:rsidTr="000F2369">
        <w:trPr>
          <w:trHeight w:hRule="exact" w:val="490"/>
        </w:trPr>
        <w:tc>
          <w:tcPr>
            <w:tcW w:w="4320" w:type="dxa"/>
            <w:gridSpan w:val="16"/>
          </w:tcPr>
          <w:p w:rsidR="000F2369" w:rsidRDefault="00D06027">
            <w:pPr>
              <w:pStyle w:val="Packetdiagramtext"/>
            </w:pPr>
            <w:r>
              <w:t>Representation of first element</w:t>
            </w:r>
          </w:p>
        </w:tc>
        <w:tc>
          <w:tcPr>
            <w:tcW w:w="4320" w:type="dxa"/>
            <w:gridSpan w:val="16"/>
          </w:tcPr>
          <w:p w:rsidR="000F2369" w:rsidRDefault="00D06027">
            <w:pPr>
              <w:pStyle w:val="Packetdiagramtext"/>
            </w:pPr>
            <w:r>
              <w:t>Representation of second element</w:t>
            </w:r>
          </w:p>
        </w:tc>
      </w:tr>
      <w:tr w:rsidR="000F2369" w:rsidTr="000F2369">
        <w:trPr>
          <w:trHeight w:hRule="exact" w:val="490"/>
        </w:trPr>
        <w:tc>
          <w:tcPr>
            <w:tcW w:w="4320" w:type="dxa"/>
            <w:gridSpan w:val="16"/>
          </w:tcPr>
          <w:p w:rsidR="000F2369" w:rsidRDefault="00D06027">
            <w:pPr>
              <w:pStyle w:val="Packetdiagramtext"/>
            </w:pPr>
            <w:r>
              <w:t>continued</w:t>
            </w:r>
          </w:p>
        </w:tc>
        <w:tc>
          <w:tcPr>
            <w:tcW w:w="4320" w:type="dxa"/>
            <w:gridSpan w:val="16"/>
          </w:tcPr>
          <w:p w:rsidR="000F2369" w:rsidRDefault="00D06027">
            <w:pPr>
              <w:pStyle w:val="Packetdiagramtext"/>
            </w:pPr>
            <w:r>
              <w:t>continued</w:t>
            </w:r>
          </w:p>
        </w:tc>
      </w:tr>
      <w:tr w:rsidR="000F2369" w:rsidTr="000F2369">
        <w:trPr>
          <w:trHeight w:hRule="exact" w:val="490"/>
        </w:trPr>
        <w:tc>
          <w:tcPr>
            <w:tcW w:w="4320" w:type="dxa"/>
            <w:gridSpan w:val="16"/>
          </w:tcPr>
          <w:p w:rsidR="000F2369" w:rsidRDefault="00D06027">
            <w:pPr>
              <w:pStyle w:val="Packetdiagramtext"/>
            </w:pPr>
            <w:r>
              <w:t>continued</w:t>
            </w:r>
          </w:p>
        </w:tc>
        <w:tc>
          <w:tcPr>
            <w:tcW w:w="4320" w:type="dxa"/>
            <w:gridSpan w:val="16"/>
          </w:tcPr>
          <w:p w:rsidR="000F2369" w:rsidRDefault="00D06027">
            <w:pPr>
              <w:pStyle w:val="Packetdiagramtext"/>
            </w:pPr>
            <w:r>
              <w:t>Representation of the n-th element,</w:t>
            </w:r>
          </w:p>
          <w:p w:rsidR="000F2369" w:rsidRDefault="00D06027">
            <w:pPr>
              <w:pStyle w:val="Packetdiagramtext"/>
            </w:pPr>
            <w:r>
              <w:t xml:space="preserve"> where n=Size</w:t>
            </w:r>
          </w:p>
        </w:tc>
      </w:tr>
    </w:tbl>
    <w:p w:rsidR="000F2369" w:rsidRDefault="00D06027">
      <w:r>
        <w:t>The maximum count of the conformant array is the value of Size. In the example, correlation validation succeeds if the value of Size is equal to the maximum count of the conformant array referred by pArray.</w:t>
      </w:r>
    </w:p>
    <w:p w:rsidR="000F2369" w:rsidRDefault="00D06027">
      <w:pPr>
        <w:pStyle w:val="Heading2"/>
      </w:pPr>
      <w:bookmarkStart w:id="1027" w:name="section_ad703c18564d4238a3718d43cf442f81"/>
      <w:bookmarkStart w:id="1028" w:name="_Toc423366234"/>
      <w:r>
        <w:t>UNICODE_STRING Representation</w:t>
      </w:r>
      <w:bookmarkEnd w:id="1027"/>
      <w:bookmarkEnd w:id="1028"/>
      <w:r>
        <w:fldChar w:fldCharType="begin"/>
      </w:r>
      <w:r>
        <w:instrText xml:space="preserve"> XE "UNICODE_STRING example"</w:instrText>
      </w:r>
      <w:r>
        <w:fldChar w:fldCharType="end"/>
      </w:r>
      <w:r>
        <w:fldChar w:fldCharType="begin"/>
      </w:r>
      <w:r>
        <w:instrText xml:space="preserve"> XE "Examples:UNICODE_STRING example"</w:instrText>
      </w:r>
      <w:r>
        <w:fldChar w:fldCharType="end"/>
      </w:r>
    </w:p>
    <w:p w:rsidR="000F2369" w:rsidRDefault="00D06027">
      <w:r>
        <w:t>The following structure uses expression in both conformance and varying description.</w:t>
      </w:r>
    </w:p>
    <w:p w:rsidR="000F2369" w:rsidRDefault="00D06027">
      <w:pPr>
        <w:pStyle w:val="Code"/>
      </w:pPr>
      <w:r>
        <w:t>typedef _UNICODE_STRING {</w:t>
      </w:r>
    </w:p>
    <w:p w:rsidR="000F2369" w:rsidRDefault="00D06027">
      <w:pPr>
        <w:pStyle w:val="Code"/>
      </w:pPr>
      <w:r>
        <w:t>unsigned short MaximumLength;</w:t>
      </w:r>
    </w:p>
    <w:p w:rsidR="000F2369" w:rsidRDefault="00D06027">
      <w:pPr>
        <w:pStyle w:val="Code"/>
      </w:pPr>
      <w:r>
        <w:t>unsigned short Length;</w:t>
      </w:r>
    </w:p>
    <w:p w:rsidR="000F2369" w:rsidRDefault="00D06027">
      <w:pPr>
        <w:pStyle w:val="Code"/>
      </w:pPr>
      <w:r>
        <w:t xml:space="preserve">[size_is(MaximumLength/2),length_is(Length/2)] </w:t>
      </w:r>
    </w:p>
    <w:p w:rsidR="000F2369" w:rsidRDefault="00D06027">
      <w:pPr>
        <w:pStyle w:val="Code"/>
      </w:pPr>
      <w:r>
        <w:t xml:space="preserve">   unsigned short * pString;</w:t>
      </w:r>
    </w:p>
    <w:p w:rsidR="000F2369" w:rsidRDefault="00D06027">
      <w:pPr>
        <w:pStyle w:val="Code"/>
      </w:pPr>
      <w:r>
        <w:t>} UNICODE_STRING;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2369" w:rsidTr="000F23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1</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2</w:t>
            </w:r>
          </w:p>
          <w:p w:rsidR="000F2369" w:rsidRDefault="00D06027">
            <w:pPr>
              <w:pStyle w:val="Packetdiagramheaderrow"/>
            </w:pPr>
            <w:r>
              <w:t>0</w:t>
            </w:r>
          </w:p>
        </w:tc>
        <w:tc>
          <w:tcPr>
            <w:tcW w:w="270" w:type="dxa"/>
          </w:tcPr>
          <w:p w:rsidR="000F2369" w:rsidRDefault="00D06027">
            <w:pPr>
              <w:pStyle w:val="Packetdiagramheaderrow"/>
            </w:pPr>
            <w:r>
              <w:t>1</w:t>
            </w:r>
          </w:p>
        </w:tc>
        <w:tc>
          <w:tcPr>
            <w:tcW w:w="270" w:type="dxa"/>
          </w:tcPr>
          <w:p w:rsidR="000F2369" w:rsidRDefault="00D06027">
            <w:pPr>
              <w:pStyle w:val="Packetdiagramheaderrow"/>
            </w:pPr>
            <w:r>
              <w:t>2</w:t>
            </w:r>
          </w:p>
        </w:tc>
        <w:tc>
          <w:tcPr>
            <w:tcW w:w="270" w:type="dxa"/>
          </w:tcPr>
          <w:p w:rsidR="000F2369" w:rsidRDefault="00D06027">
            <w:pPr>
              <w:pStyle w:val="Packetdiagramheaderrow"/>
            </w:pPr>
            <w:r>
              <w:t>3</w:t>
            </w:r>
          </w:p>
        </w:tc>
        <w:tc>
          <w:tcPr>
            <w:tcW w:w="270" w:type="dxa"/>
          </w:tcPr>
          <w:p w:rsidR="000F2369" w:rsidRDefault="00D06027">
            <w:pPr>
              <w:pStyle w:val="Packetdiagramheaderrow"/>
            </w:pPr>
            <w:r>
              <w:t>4</w:t>
            </w:r>
          </w:p>
        </w:tc>
        <w:tc>
          <w:tcPr>
            <w:tcW w:w="270" w:type="dxa"/>
          </w:tcPr>
          <w:p w:rsidR="000F2369" w:rsidRDefault="00D06027">
            <w:pPr>
              <w:pStyle w:val="Packetdiagramheaderrow"/>
            </w:pPr>
            <w:r>
              <w:t>5</w:t>
            </w:r>
          </w:p>
        </w:tc>
        <w:tc>
          <w:tcPr>
            <w:tcW w:w="270" w:type="dxa"/>
          </w:tcPr>
          <w:p w:rsidR="000F2369" w:rsidRDefault="00D06027">
            <w:pPr>
              <w:pStyle w:val="Packetdiagramheaderrow"/>
            </w:pPr>
            <w:r>
              <w:t>6</w:t>
            </w:r>
          </w:p>
        </w:tc>
        <w:tc>
          <w:tcPr>
            <w:tcW w:w="270" w:type="dxa"/>
          </w:tcPr>
          <w:p w:rsidR="000F2369" w:rsidRDefault="00D06027">
            <w:pPr>
              <w:pStyle w:val="Packetdiagramheaderrow"/>
            </w:pPr>
            <w:r>
              <w:t>7</w:t>
            </w:r>
          </w:p>
        </w:tc>
        <w:tc>
          <w:tcPr>
            <w:tcW w:w="270" w:type="dxa"/>
          </w:tcPr>
          <w:p w:rsidR="000F2369" w:rsidRDefault="00D06027">
            <w:pPr>
              <w:pStyle w:val="Packetdiagramheaderrow"/>
            </w:pPr>
            <w:r>
              <w:t>8</w:t>
            </w:r>
          </w:p>
        </w:tc>
        <w:tc>
          <w:tcPr>
            <w:tcW w:w="270" w:type="dxa"/>
          </w:tcPr>
          <w:p w:rsidR="000F2369" w:rsidRDefault="00D06027">
            <w:pPr>
              <w:pStyle w:val="Packetdiagramheaderrow"/>
            </w:pPr>
            <w:r>
              <w:t>9</w:t>
            </w:r>
          </w:p>
        </w:tc>
        <w:tc>
          <w:tcPr>
            <w:tcW w:w="270" w:type="dxa"/>
          </w:tcPr>
          <w:p w:rsidR="000F2369" w:rsidRDefault="00D06027">
            <w:pPr>
              <w:pStyle w:val="Packetdiagramheaderrow"/>
            </w:pPr>
            <w:r>
              <w:t>3</w:t>
            </w:r>
          </w:p>
          <w:p w:rsidR="000F2369" w:rsidRDefault="00D06027">
            <w:pPr>
              <w:pStyle w:val="Packetdiagramheaderrow"/>
            </w:pPr>
            <w:r>
              <w:t>0</w:t>
            </w:r>
          </w:p>
        </w:tc>
        <w:tc>
          <w:tcPr>
            <w:tcW w:w="270" w:type="dxa"/>
          </w:tcPr>
          <w:p w:rsidR="000F2369" w:rsidRDefault="00D06027">
            <w:pPr>
              <w:pStyle w:val="Packetdiagramheaderrow"/>
            </w:pPr>
            <w:r>
              <w:t>1</w:t>
            </w:r>
          </w:p>
        </w:tc>
      </w:tr>
      <w:tr w:rsidR="000F2369" w:rsidTr="000F2369">
        <w:trPr>
          <w:trHeight w:hRule="exact" w:val="490"/>
        </w:trPr>
        <w:tc>
          <w:tcPr>
            <w:tcW w:w="4320" w:type="dxa"/>
            <w:gridSpan w:val="16"/>
          </w:tcPr>
          <w:p w:rsidR="000F2369" w:rsidRDefault="00D06027">
            <w:pPr>
              <w:pStyle w:val="Packetdiagramtext"/>
            </w:pPr>
            <w:r>
              <w:t>MaximumLength</w:t>
            </w:r>
          </w:p>
        </w:tc>
        <w:tc>
          <w:tcPr>
            <w:tcW w:w="4320" w:type="dxa"/>
            <w:gridSpan w:val="16"/>
          </w:tcPr>
          <w:p w:rsidR="000F2369" w:rsidRDefault="00D06027">
            <w:pPr>
              <w:pStyle w:val="Packetdiagramtext"/>
            </w:pPr>
            <w:r>
              <w:t>Length</w:t>
            </w:r>
          </w:p>
        </w:tc>
      </w:tr>
      <w:tr w:rsidR="000F2369" w:rsidTr="000F2369">
        <w:trPr>
          <w:trHeight w:hRule="exact" w:val="490"/>
        </w:trPr>
        <w:tc>
          <w:tcPr>
            <w:tcW w:w="8640" w:type="dxa"/>
            <w:gridSpan w:val="32"/>
          </w:tcPr>
          <w:p w:rsidR="000F2369" w:rsidRDefault="00D06027">
            <w:pPr>
              <w:pStyle w:val="Packetdiagramtext"/>
            </w:pPr>
            <w:r>
              <w:t>Pointer Identifier</w:t>
            </w:r>
          </w:p>
        </w:tc>
      </w:tr>
      <w:tr w:rsidR="000F2369" w:rsidTr="000F2369">
        <w:trPr>
          <w:trHeight w:hRule="exact" w:val="490"/>
        </w:trPr>
        <w:tc>
          <w:tcPr>
            <w:tcW w:w="8640" w:type="dxa"/>
            <w:gridSpan w:val="32"/>
          </w:tcPr>
          <w:p w:rsidR="000F2369" w:rsidRDefault="00D06027">
            <w:pPr>
              <w:pStyle w:val="Packetdiagramtext"/>
            </w:pPr>
            <w:r>
              <w:t>Maximum Count = MaximumLength/2</w:t>
            </w:r>
          </w:p>
        </w:tc>
      </w:tr>
      <w:tr w:rsidR="000F2369" w:rsidTr="000F2369">
        <w:trPr>
          <w:trHeight w:hRule="exact" w:val="490"/>
        </w:trPr>
        <w:tc>
          <w:tcPr>
            <w:tcW w:w="8640" w:type="dxa"/>
            <w:gridSpan w:val="32"/>
          </w:tcPr>
          <w:p w:rsidR="000F2369" w:rsidRDefault="00D06027">
            <w:pPr>
              <w:pStyle w:val="Packetdiagramtext"/>
            </w:pPr>
            <w:r>
              <w:t>Offset (0)</w:t>
            </w:r>
          </w:p>
        </w:tc>
      </w:tr>
      <w:tr w:rsidR="000F2369" w:rsidTr="000F2369">
        <w:trPr>
          <w:trHeight w:hRule="exact" w:val="490"/>
        </w:trPr>
        <w:tc>
          <w:tcPr>
            <w:tcW w:w="8640" w:type="dxa"/>
            <w:gridSpan w:val="32"/>
          </w:tcPr>
          <w:p w:rsidR="000F2369" w:rsidRDefault="00D06027">
            <w:pPr>
              <w:pStyle w:val="Packetdiagramtext"/>
            </w:pPr>
            <w:r>
              <w:t>Actual Count = Length/2</w:t>
            </w:r>
          </w:p>
        </w:tc>
      </w:tr>
      <w:tr w:rsidR="000F2369" w:rsidTr="000F2369">
        <w:trPr>
          <w:trHeight w:hRule="exact" w:val="490"/>
        </w:trPr>
        <w:tc>
          <w:tcPr>
            <w:tcW w:w="4320" w:type="dxa"/>
            <w:gridSpan w:val="16"/>
          </w:tcPr>
          <w:p w:rsidR="000F2369" w:rsidRDefault="00D06027">
            <w:pPr>
              <w:pStyle w:val="Packetdiagramtext"/>
            </w:pPr>
            <w:r>
              <w:t>Representation of first element</w:t>
            </w:r>
          </w:p>
        </w:tc>
        <w:tc>
          <w:tcPr>
            <w:tcW w:w="4320" w:type="dxa"/>
            <w:gridSpan w:val="16"/>
          </w:tcPr>
          <w:p w:rsidR="000F2369" w:rsidRDefault="00D06027">
            <w:pPr>
              <w:pStyle w:val="Packetdiagramtext"/>
            </w:pPr>
            <w:r>
              <w:t>continued</w:t>
            </w:r>
          </w:p>
        </w:tc>
      </w:tr>
      <w:tr w:rsidR="000F2369" w:rsidTr="000F2369">
        <w:trPr>
          <w:trHeight w:hRule="exact" w:val="490"/>
        </w:trPr>
        <w:tc>
          <w:tcPr>
            <w:tcW w:w="4320" w:type="dxa"/>
            <w:gridSpan w:val="16"/>
          </w:tcPr>
          <w:p w:rsidR="000F2369" w:rsidRDefault="00D06027">
            <w:pPr>
              <w:pStyle w:val="Packetdiagramtext"/>
            </w:pPr>
            <w:r>
              <w:t>continued</w:t>
            </w:r>
          </w:p>
        </w:tc>
        <w:tc>
          <w:tcPr>
            <w:tcW w:w="4320" w:type="dxa"/>
            <w:gridSpan w:val="16"/>
          </w:tcPr>
          <w:p w:rsidR="000F2369" w:rsidRDefault="00D06027">
            <w:pPr>
              <w:pStyle w:val="Packetdiagramtext"/>
            </w:pPr>
            <w:r>
              <w:t>continued</w:t>
            </w:r>
          </w:p>
        </w:tc>
      </w:tr>
      <w:tr w:rsidR="000F2369" w:rsidTr="000F2369">
        <w:trPr>
          <w:trHeight w:hRule="exact" w:val="490"/>
        </w:trPr>
        <w:tc>
          <w:tcPr>
            <w:tcW w:w="4320" w:type="dxa"/>
            <w:gridSpan w:val="16"/>
          </w:tcPr>
          <w:p w:rsidR="000F2369" w:rsidRDefault="00D06027">
            <w:pPr>
              <w:pStyle w:val="Packetdiagramtext"/>
            </w:pPr>
            <w:r>
              <w:t>continued</w:t>
            </w:r>
          </w:p>
        </w:tc>
        <w:tc>
          <w:tcPr>
            <w:tcW w:w="4320" w:type="dxa"/>
            <w:gridSpan w:val="16"/>
          </w:tcPr>
          <w:p w:rsidR="000F2369" w:rsidRDefault="00D06027">
            <w:pPr>
              <w:pStyle w:val="Packetdiagramtext"/>
            </w:pPr>
            <w:r>
              <w:t>Representation of last element</w:t>
            </w:r>
          </w:p>
        </w:tc>
      </w:tr>
    </w:tbl>
    <w:p w:rsidR="000F2369" w:rsidRDefault="00D06027">
      <w:r>
        <w:t>In this example, in the conformant varying array referred by pString, the maximum count is what the expression (MaximumLength/2) evaluates to, and the actual count is what the expression (Length/2) evaluates to.</w:t>
      </w:r>
    </w:p>
    <w:p w:rsidR="000F2369" w:rsidRDefault="00D06027">
      <w:r>
        <w:t>In the target level 5.0 data consistency check, the implementation validates that the maximum count of the conformant varying array referred by pString is equal to the evaluation result of the expression (MaximumLength/2), and the actual count is equal to the evaluation result of the expression (Length/2).</w:t>
      </w:r>
    </w:p>
    <w:p w:rsidR="000F2369" w:rsidRDefault="00D06027">
      <w:pPr>
        <w:pStyle w:val="Heading2"/>
      </w:pPr>
      <w:bookmarkStart w:id="1029" w:name="section_ae1b022cd0494f21b4781efc320c7224"/>
      <w:bookmarkStart w:id="1030" w:name="_Toc423366235"/>
      <w:r>
        <w:t>Example of Structure with Trailing Gap in NDR64</w:t>
      </w:r>
      <w:bookmarkEnd w:id="1029"/>
      <w:bookmarkEnd w:id="1030"/>
      <w:r>
        <w:fldChar w:fldCharType="begin"/>
      </w:r>
      <w:r>
        <w:instrText xml:space="preserve"> XE "Structure with trailing gap in NDR64 example"</w:instrText>
      </w:r>
      <w:r>
        <w:fldChar w:fldCharType="end"/>
      </w:r>
      <w:r>
        <w:fldChar w:fldCharType="begin"/>
      </w:r>
      <w:r>
        <w:instrText xml:space="preserve"> XE "Examples:structure with trailing gap in NDR64 example"</w:instrText>
      </w:r>
      <w:r>
        <w:fldChar w:fldCharType="end"/>
      </w:r>
    </w:p>
    <w:p w:rsidR="000F2369" w:rsidRDefault="00D06027">
      <w:r>
        <w:t>This example shows a structure with a trailing gap in NDR64.</w:t>
      </w:r>
    </w:p>
    <w:p w:rsidR="000F2369" w:rsidRDefault="00D06027">
      <w:pPr>
        <w:pStyle w:val="Code"/>
      </w:pPr>
      <w:r>
        <w:t>typedef struct _StructWithPad</w:t>
      </w:r>
    </w:p>
    <w:p w:rsidR="000F2369" w:rsidRDefault="00D06027">
      <w:pPr>
        <w:pStyle w:val="Code"/>
      </w:pPr>
      <w:r>
        <w:t>{</w:t>
      </w:r>
    </w:p>
    <w:p w:rsidR="000F2369" w:rsidRDefault="00D06027">
      <w:pPr>
        <w:pStyle w:val="Code"/>
      </w:pPr>
      <w:r>
        <w:t>long l;</w:t>
      </w:r>
    </w:p>
    <w:p w:rsidR="000F2369" w:rsidRDefault="00D06027">
      <w:pPr>
        <w:pStyle w:val="Code"/>
      </w:pPr>
      <w:r>
        <w:t>short s;</w:t>
      </w:r>
    </w:p>
    <w:p w:rsidR="000F2369" w:rsidRDefault="00D06027">
      <w:pPr>
        <w:pStyle w:val="Code"/>
      </w:pPr>
      <w:r>
        <w:t>} StructWithPad;</w:t>
      </w:r>
    </w:p>
    <w:p w:rsidR="000F2369" w:rsidRDefault="00D06027">
      <w:r>
        <w:t xml:space="preserve">The size of the structure in the octet stream MUST contain a 2-byte trailing gap to make its size 8, a multiple of the structure's alignment, 4. </w:t>
      </w:r>
    </w:p>
    <w:p w:rsidR="000F2369" w:rsidRDefault="00D06027">
      <w:pPr>
        <w:pStyle w:val="Heading1"/>
      </w:pPr>
      <w:bookmarkStart w:id="1031" w:name="section_caef6f5053c94aa48bde34170b23e4db"/>
      <w:bookmarkStart w:id="1032" w:name="_Toc423366236"/>
      <w:r>
        <w:t>Security</w:t>
      </w:r>
      <w:bookmarkEnd w:id="1031"/>
      <w:bookmarkEnd w:id="1032"/>
    </w:p>
    <w:p w:rsidR="000F2369" w:rsidRDefault="00D06027">
      <w:pPr>
        <w:pStyle w:val="Heading2"/>
      </w:pPr>
      <w:bookmarkStart w:id="1033" w:name="section_a125536ab0f143a7816a71586c5db9b8"/>
      <w:bookmarkStart w:id="1034" w:name="_Toc423366237"/>
      <w:r>
        <w:t>Security Considerations for Implementers</w:t>
      </w:r>
      <w:bookmarkEnd w:id="1033"/>
      <w:bookmarkEnd w:id="1034"/>
      <w:r>
        <w:fldChar w:fldCharType="begin"/>
      </w:r>
      <w:r>
        <w:instrText xml:space="preserve"> XE "Implementer - security considerations"</w:instrText>
      </w:r>
      <w:r>
        <w:fldChar w:fldCharType="end"/>
      </w:r>
    </w:p>
    <w:p w:rsidR="000F2369" w:rsidRDefault="00D06027">
      <w:pPr>
        <w:pStyle w:val="Heading3"/>
      </w:pPr>
      <w:bookmarkStart w:id="1035" w:name="section_471f2492d81b47bfb818ab96213a4729"/>
      <w:bookmarkStart w:id="1036" w:name="_Toc423366238"/>
      <w:r>
        <w:t>Authentication Levels</w:t>
      </w:r>
      <w:bookmarkEnd w:id="1035"/>
      <w:bookmarkEnd w:id="1036"/>
      <w:r>
        <w:fldChar w:fldCharType="begin"/>
      </w:r>
      <w:r>
        <w:instrText xml:space="preserve"> XE "Authentication levels - implementer - security considerations"</w:instrText>
      </w:r>
      <w:r>
        <w:fldChar w:fldCharType="end"/>
      </w:r>
      <w:r>
        <w:fldChar w:fldCharType="begin"/>
      </w:r>
      <w:r>
        <w:instrText xml:space="preserve"> XE "Authentication levels - security - implementer considerations"</w:instrText>
      </w:r>
      <w:r>
        <w:fldChar w:fldCharType="end"/>
      </w:r>
      <w:r>
        <w:fldChar w:fldCharType="begin"/>
      </w:r>
      <w:r>
        <w:instrText xml:space="preserve"> XE "Implementer - security considerations:authentication levels"</w:instrText>
      </w:r>
      <w:r>
        <w:fldChar w:fldCharType="end"/>
      </w:r>
      <w:r>
        <w:fldChar w:fldCharType="begin"/>
      </w:r>
      <w:r>
        <w:instrText xml:space="preserve"> XE "Security:implementer considerations:authentication levels"</w:instrText>
      </w:r>
      <w:r>
        <w:fldChar w:fldCharType="end"/>
      </w:r>
    </w:p>
    <w:p w:rsidR="000F2369" w:rsidRDefault="00D06027">
      <w:r>
        <w:t xml:space="preserve">Implementations SHOULD create programming interfaces and corresponding documentation for accessing functionality offered by these extensions in a way that encourages higher-level protocols to use authentication levels of RPC_C_AUTHN_LEVEL_PKT_INTEGRITY and RPC_C_AUTHN_LEVEL_PKT_PRIVACY. Lower authentication levels provide weak security only. If integrity or confidentiality protection is requested, it should be provided either by the security provider or by using the verification trailer, as specified in section </w:t>
      </w:r>
      <w:hyperlink w:anchor="Section_0e9fea611bff44789bfea3b6d8b64ac3" w:history="1">
        <w:r>
          <w:rPr>
            <w:rStyle w:val="Hyperlink"/>
          </w:rPr>
          <w:t>2.2.2.13</w:t>
        </w:r>
      </w:hyperlink>
      <w:r>
        <w:t>.</w:t>
      </w:r>
    </w:p>
    <w:p w:rsidR="000F2369" w:rsidRDefault="00D06027">
      <w:pPr>
        <w:pStyle w:val="Heading3"/>
      </w:pPr>
      <w:bookmarkStart w:id="1037" w:name="section_2d3b338604b34a73bde9112e521cf9ee"/>
      <w:bookmarkStart w:id="1038" w:name="_Toc423366239"/>
      <w:r>
        <w:t>Preferred Security Providers</w:t>
      </w:r>
      <w:bookmarkEnd w:id="1037"/>
      <w:bookmarkEnd w:id="1038"/>
      <w:r>
        <w:fldChar w:fldCharType="begin"/>
      </w:r>
      <w:r>
        <w:instrText xml:space="preserve"> XE "Preferred security providers:implementer - security considerations"</w:instrText>
      </w:r>
      <w:r>
        <w:fldChar w:fldCharType="end"/>
      </w:r>
      <w:r>
        <w:fldChar w:fldCharType="begin"/>
      </w:r>
      <w:r>
        <w:instrText xml:space="preserve"> XE "Preferred security providers:security - implementer considerations"</w:instrText>
      </w:r>
      <w:r>
        <w:fldChar w:fldCharType="end"/>
      </w:r>
      <w:r>
        <w:fldChar w:fldCharType="begin"/>
      </w:r>
      <w:r>
        <w:instrText xml:space="preserve"> XE "Implementer - security considerations:preferred security providers"</w:instrText>
      </w:r>
      <w:r>
        <w:fldChar w:fldCharType="end"/>
      </w:r>
      <w:r>
        <w:fldChar w:fldCharType="begin"/>
      </w:r>
      <w:r>
        <w:instrText xml:space="preserve"> XE "Security:implementer considerations:preferred security providers"</w:instrText>
      </w:r>
      <w:r>
        <w:fldChar w:fldCharType="end"/>
      </w:r>
    </w:p>
    <w:p w:rsidR="000F2369" w:rsidRDefault="00D06027">
      <w:r>
        <w:t>Implementations SHOULD create programming interfacesand corresponding documentation for accessing functionality offered by these extensions in a way that encourages higher-level protocols to not use NTLM as the security provider. SPNEGO and Kerberos offer stronger security.</w:t>
      </w:r>
    </w:p>
    <w:p w:rsidR="000F2369" w:rsidRDefault="00D06027">
      <w:pPr>
        <w:pStyle w:val="Heading3"/>
      </w:pPr>
      <w:bookmarkStart w:id="1039" w:name="section_4eca2711e2614eb4a91b0a79c182ab0d"/>
      <w:bookmarkStart w:id="1040" w:name="_Toc423366240"/>
      <w:r>
        <w:t>Impersonation Levels</w:t>
      </w:r>
      <w:bookmarkEnd w:id="1039"/>
      <w:bookmarkEnd w:id="1040"/>
      <w:r>
        <w:fldChar w:fldCharType="begin"/>
      </w:r>
      <w:r>
        <w:instrText xml:space="preserve"> XE "Impersonation levels - implementer - security considerations"</w:instrText>
      </w:r>
      <w:r>
        <w:fldChar w:fldCharType="end"/>
      </w:r>
      <w:r>
        <w:fldChar w:fldCharType="begin"/>
      </w:r>
      <w:r>
        <w:instrText xml:space="preserve"> XE "Impersonation levels - security - implementer considerations"</w:instrText>
      </w:r>
      <w:r>
        <w:fldChar w:fldCharType="end"/>
      </w:r>
      <w:r>
        <w:fldChar w:fldCharType="begin"/>
      </w:r>
      <w:r>
        <w:instrText xml:space="preserve"> XE "Implementer - security considerations:impersonation levels"</w:instrText>
      </w:r>
      <w:r>
        <w:fldChar w:fldCharType="end"/>
      </w:r>
      <w:r>
        <w:fldChar w:fldCharType="begin"/>
      </w:r>
      <w:r>
        <w:instrText xml:space="preserve"> XE "Security:implementer considerations:impersonation levels"</w:instrText>
      </w:r>
      <w:r>
        <w:fldChar w:fldCharType="end"/>
      </w:r>
    </w:p>
    <w:p w:rsidR="000F2369" w:rsidRDefault="00D06027">
      <w:r>
        <w:t>Implementers should create programming interfaces and corresponding documentation for accessing functionality offered by these extensions in a way that encourages higher-level protocols to use the principle of least privilege. Because the default impersonation level is RPC_C_IMPL_LEVEL_IMPERSONATE, higher-level protocols should use RPC_C_IMPL_LEVEL_IDENTITY if possible.</w:t>
      </w:r>
    </w:p>
    <w:p w:rsidR="000F2369" w:rsidRDefault="00D06027">
      <w:pPr>
        <w:pStyle w:val="Heading2"/>
      </w:pPr>
      <w:bookmarkStart w:id="1041" w:name="section_7886b07f229540e6922b6d793a295951"/>
      <w:bookmarkStart w:id="1042" w:name="_Toc423366241"/>
      <w:r>
        <w:t>Index of Security Parameters</w:t>
      </w:r>
      <w:bookmarkEnd w:id="1041"/>
      <w:bookmarkEnd w:id="10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972"/>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 Security parameter </w:t>
            </w:r>
          </w:p>
        </w:tc>
        <w:tc>
          <w:tcPr>
            <w:tcW w:w="0" w:type="auto"/>
          </w:tcPr>
          <w:p w:rsidR="000F2369" w:rsidRDefault="00D06027">
            <w:pPr>
              <w:pStyle w:val="TableHeaderText"/>
            </w:pPr>
            <w:r>
              <w:t xml:space="preserve"> Section </w:t>
            </w:r>
          </w:p>
        </w:tc>
      </w:tr>
      <w:tr w:rsidR="000F2369" w:rsidTr="000F2369">
        <w:tc>
          <w:tcPr>
            <w:tcW w:w="0" w:type="auto"/>
          </w:tcPr>
          <w:p w:rsidR="000F2369" w:rsidRDefault="00D06027">
            <w:pPr>
              <w:pStyle w:val="TableBodyText"/>
            </w:pPr>
            <w:r>
              <w:t>Security provider</w:t>
            </w:r>
          </w:p>
        </w:tc>
        <w:tc>
          <w:tcPr>
            <w:tcW w:w="0" w:type="auto"/>
          </w:tcPr>
          <w:p w:rsidR="000F2369" w:rsidRDefault="00FB6FEA">
            <w:pPr>
              <w:pStyle w:val="TableBodyText"/>
            </w:pPr>
            <w:hyperlink w:anchor="Section_d4097450c62f484b872fddf59a7a0d36" w:history="1">
              <w:r w:rsidR="00D06027">
                <w:rPr>
                  <w:rStyle w:val="Hyperlink"/>
                </w:rPr>
                <w:t>2.2.1.1.7</w:t>
              </w:r>
            </w:hyperlink>
          </w:p>
        </w:tc>
      </w:tr>
      <w:tr w:rsidR="000F2369" w:rsidTr="000F2369">
        <w:tc>
          <w:tcPr>
            <w:tcW w:w="0" w:type="auto"/>
          </w:tcPr>
          <w:p w:rsidR="000F2369" w:rsidRDefault="00D06027">
            <w:pPr>
              <w:pStyle w:val="TableBodyText"/>
            </w:pPr>
            <w:r>
              <w:t>Authentication level</w:t>
            </w:r>
          </w:p>
        </w:tc>
        <w:tc>
          <w:tcPr>
            <w:tcW w:w="0" w:type="auto"/>
          </w:tcPr>
          <w:p w:rsidR="000F2369" w:rsidRDefault="00FB6FEA">
            <w:pPr>
              <w:pStyle w:val="TableBodyText"/>
            </w:pPr>
            <w:hyperlink w:anchor="Section_425a7c53c33a48688e5b2a850d40dc73" w:history="1">
              <w:r w:rsidR="00D06027">
                <w:rPr>
                  <w:rStyle w:val="Hyperlink"/>
                </w:rPr>
                <w:t>2.2.1.1.8</w:t>
              </w:r>
            </w:hyperlink>
          </w:p>
        </w:tc>
      </w:tr>
      <w:tr w:rsidR="000F2369" w:rsidTr="000F2369">
        <w:tc>
          <w:tcPr>
            <w:tcW w:w="0" w:type="auto"/>
          </w:tcPr>
          <w:p w:rsidR="000F2369" w:rsidRDefault="00D06027">
            <w:pPr>
              <w:pStyle w:val="TableBodyText"/>
            </w:pPr>
            <w:r>
              <w:t>Impersonation level</w:t>
            </w:r>
          </w:p>
        </w:tc>
        <w:tc>
          <w:tcPr>
            <w:tcW w:w="0" w:type="auto"/>
          </w:tcPr>
          <w:p w:rsidR="000F2369" w:rsidRDefault="00FB6FEA">
            <w:pPr>
              <w:pStyle w:val="TableBodyText"/>
            </w:pPr>
            <w:hyperlink w:anchor="Section_fd5d5c6e80f449b5887f4ce844cc62c4" w:history="1">
              <w:r w:rsidR="00D06027">
                <w:rPr>
                  <w:rStyle w:val="Hyperlink"/>
                </w:rPr>
                <w:t>2.2.1.1.9</w:t>
              </w:r>
            </w:hyperlink>
          </w:p>
        </w:tc>
      </w:tr>
    </w:tbl>
    <w:p w:rsidR="000F2369" w:rsidRDefault="000F2369"/>
    <w:p w:rsidR="000F2369" w:rsidRDefault="00D06027">
      <w:pPr>
        <w:pStyle w:val="Heading1"/>
      </w:pPr>
      <w:bookmarkStart w:id="1043" w:name="section_a92323c8696a4d6187c3bd29e5ef5365"/>
      <w:bookmarkStart w:id="1044" w:name="_Toc423366242"/>
      <w:r>
        <w:t>Appendix A: Full Remote Procedure Call Extensions IDL</w:t>
      </w:r>
      <w:bookmarkEnd w:id="1043"/>
      <w:bookmarkEnd w:id="1044"/>
      <w:r>
        <w:fldChar w:fldCharType="begin"/>
      </w:r>
      <w:r>
        <w:instrText xml:space="preserve"> XE "Full IDL"</w:instrText>
      </w:r>
      <w:r>
        <w:fldChar w:fldCharType="end"/>
      </w:r>
      <w:r>
        <w:fldChar w:fldCharType="begin"/>
      </w:r>
      <w:r>
        <w:instrText xml:space="preserve"> XE "RPC call extensions IDL"</w:instrText>
      </w:r>
      <w:r>
        <w:fldChar w:fldCharType="end"/>
      </w:r>
      <w:r>
        <w:fldChar w:fldCharType="begin"/>
      </w:r>
      <w:r>
        <w:instrText xml:space="preserve"> XE "IDL - full RPC call extensions"</w:instrText>
      </w:r>
      <w:r>
        <w:fldChar w:fldCharType="end"/>
      </w:r>
      <w:r>
        <w:fldChar w:fldCharType="begin"/>
      </w:r>
      <w:r>
        <w:instrText xml:space="preserve"> XE "Full RPC call extensions IDL"</w:instrText>
      </w:r>
      <w:r>
        <w:fldChar w:fldCharType="end"/>
      </w:r>
    </w:p>
    <w:p w:rsidR="000F2369" w:rsidRDefault="00D06027">
      <w:r>
        <w:t>For ease of implementation, the full RPC extensions IDL interface is provided.</w:t>
      </w:r>
    </w:p>
    <w:p w:rsidR="000F2369" w:rsidRDefault="00D06027">
      <w:pPr>
        <w:pStyle w:val="Code"/>
      </w:pPr>
      <w:r>
        <w:t>typedef struct _GUID</w:t>
      </w:r>
    </w:p>
    <w:p w:rsidR="000F2369" w:rsidRDefault="00D06027">
      <w:pPr>
        <w:pStyle w:val="Code"/>
      </w:pPr>
      <w:r>
        <w:t>{</w:t>
      </w:r>
    </w:p>
    <w:p w:rsidR="000F2369" w:rsidRDefault="00D06027">
      <w:pPr>
        <w:pStyle w:val="Code"/>
      </w:pPr>
      <w:r>
        <w:t xml:space="preserve">    unsigned long  Data1;</w:t>
      </w:r>
    </w:p>
    <w:p w:rsidR="000F2369" w:rsidRDefault="00D06027">
      <w:pPr>
        <w:pStyle w:val="Code"/>
      </w:pPr>
      <w:r>
        <w:t xml:space="preserve">    unsigned short Data2;</w:t>
      </w:r>
    </w:p>
    <w:p w:rsidR="000F2369" w:rsidRDefault="00D06027">
      <w:pPr>
        <w:pStyle w:val="Code"/>
      </w:pPr>
      <w:r>
        <w:t xml:space="preserve">    unsigned short Data3;</w:t>
      </w:r>
    </w:p>
    <w:p w:rsidR="000F2369" w:rsidRDefault="00D06027">
      <w:pPr>
        <w:pStyle w:val="Code"/>
      </w:pPr>
      <w:r>
        <w:t xml:space="preserve">    byte           Data4[8];</w:t>
      </w:r>
    </w:p>
    <w:p w:rsidR="000F2369" w:rsidRDefault="00D06027">
      <w:pPr>
        <w:pStyle w:val="Code"/>
      </w:pPr>
      <w:r>
        <w:t>} GUID;</w:t>
      </w:r>
    </w:p>
    <w:p w:rsidR="000F2369" w:rsidRDefault="000F2369">
      <w:pPr>
        <w:pStyle w:val="Code"/>
      </w:pPr>
    </w:p>
    <w:p w:rsidR="000F2369" w:rsidRDefault="00D06027">
      <w:pPr>
        <w:pStyle w:val="Code"/>
      </w:pPr>
      <w:r>
        <w:t>typedef GUID UUID;</w:t>
      </w:r>
    </w:p>
    <w:p w:rsidR="000F2369" w:rsidRDefault="000F2369">
      <w:pPr>
        <w:pStyle w:val="Code"/>
      </w:pPr>
    </w:p>
    <w:p w:rsidR="000F2369" w:rsidRDefault="00D06027">
      <w:pPr>
        <w:pStyle w:val="Code"/>
      </w:pPr>
      <w:r>
        <w:t>typedef struct _FILETIME</w:t>
      </w:r>
    </w:p>
    <w:p w:rsidR="000F2369" w:rsidRDefault="00D06027">
      <w:pPr>
        <w:pStyle w:val="Code"/>
      </w:pPr>
      <w:r>
        <w:t>{</w:t>
      </w:r>
    </w:p>
    <w:p w:rsidR="000F2369" w:rsidRDefault="00D06027">
      <w:pPr>
        <w:pStyle w:val="Code"/>
      </w:pPr>
      <w:r>
        <w:t xml:space="preserve">    unsigned long dwLowDateTime;</w:t>
      </w:r>
    </w:p>
    <w:p w:rsidR="000F2369" w:rsidRDefault="00D06027">
      <w:pPr>
        <w:pStyle w:val="Code"/>
      </w:pPr>
      <w:r>
        <w:t xml:space="preserve">    unsigned long dwHighDateTime;</w:t>
      </w:r>
    </w:p>
    <w:p w:rsidR="000F2369" w:rsidRDefault="00D06027">
      <w:pPr>
        <w:pStyle w:val="Code"/>
      </w:pPr>
      <w:r>
        <w:t>} FILETIME;</w:t>
      </w:r>
    </w:p>
    <w:p w:rsidR="000F2369" w:rsidRDefault="000F2369">
      <w:pPr>
        <w:pStyle w:val="Code"/>
      </w:pPr>
    </w:p>
    <w:p w:rsidR="000F2369" w:rsidRDefault="00D06027">
      <w:pPr>
        <w:pStyle w:val="Code"/>
      </w:pPr>
      <w:r>
        <w:t xml:space="preserve">typedef struct _LARGE_INTEGER </w:t>
      </w:r>
    </w:p>
    <w:p w:rsidR="000F2369" w:rsidRDefault="00D06027">
      <w:pPr>
        <w:pStyle w:val="Code"/>
      </w:pPr>
      <w:r>
        <w:t>{</w:t>
      </w:r>
    </w:p>
    <w:p w:rsidR="000F2369" w:rsidRDefault="00D06027">
      <w:pPr>
        <w:pStyle w:val="Code"/>
      </w:pPr>
      <w:r>
        <w:t xml:space="preserve">    __int64 QuadPart;</w:t>
      </w:r>
    </w:p>
    <w:p w:rsidR="000F2369" w:rsidRDefault="00D06027">
      <w:pPr>
        <w:pStyle w:val="Code"/>
      </w:pPr>
      <w:r>
        <w:t>} LARGE_INTEGER;</w:t>
      </w:r>
    </w:p>
    <w:p w:rsidR="000F2369" w:rsidRDefault="000F2369">
      <w:pPr>
        <w:pStyle w:val="Code"/>
      </w:pPr>
    </w:p>
    <w:p w:rsidR="000F2369" w:rsidRDefault="00D06027">
      <w:pPr>
        <w:pStyle w:val="Code"/>
      </w:pPr>
      <w:r>
        <w:t>typedef __int64 LONGLONG;</w:t>
      </w:r>
    </w:p>
    <w:p w:rsidR="000F2369" w:rsidRDefault="00D06027">
      <w:pPr>
        <w:pStyle w:val="Code"/>
      </w:pPr>
      <w:r>
        <w:t>typedef unsigned __int64 ULONGLONG;</w:t>
      </w:r>
    </w:p>
    <w:p w:rsidR="000F2369" w:rsidRDefault="00D06027">
      <w:pPr>
        <w:pStyle w:val="Code"/>
      </w:pPr>
      <w:r>
        <w:t>typedef long NTSTATUS;</w:t>
      </w:r>
    </w:p>
    <w:p w:rsidR="000F2369" w:rsidRDefault="000F2369">
      <w:pPr>
        <w:pStyle w:val="Code"/>
      </w:pPr>
    </w:p>
    <w:p w:rsidR="000F2369" w:rsidRDefault="00D06027">
      <w:pPr>
        <w:pStyle w:val="Code"/>
      </w:pPr>
      <w:r>
        <w:t>typedef unsigned long DWORD;</w:t>
      </w:r>
    </w:p>
    <w:p w:rsidR="000F2369" w:rsidRDefault="00D06027">
      <w:pPr>
        <w:pStyle w:val="Heading1"/>
      </w:pPr>
      <w:bookmarkStart w:id="1045" w:name="section_9039a59f30754680951719239bebf155"/>
      <w:bookmarkStart w:id="1046" w:name="_Toc423366243"/>
      <w:r>
        <w:t>Appendix B: Product Behavior</w:t>
      </w:r>
      <w:bookmarkEnd w:id="1045"/>
      <w:bookmarkEnd w:id="1046"/>
      <w:r>
        <w:fldChar w:fldCharType="begin"/>
      </w:r>
      <w:r>
        <w:instrText xml:space="preserve"> XE "Product behavior" </w:instrText>
      </w:r>
      <w:r>
        <w:fldChar w:fldCharType="end"/>
      </w:r>
    </w:p>
    <w:p w:rsidR="000F2369" w:rsidRDefault="00D06027">
      <w:r>
        <w:t>The information in this specification is applicable to the following Microsoft products or supplemental software. References to product versions include released service packs.</w:t>
      </w:r>
    </w:p>
    <w:p w:rsidR="000F2369" w:rsidRDefault="00D06027">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0F2369" w:rsidRDefault="00D06027">
      <w:pPr>
        <w:pStyle w:val="ListParagraph"/>
        <w:numPr>
          <w:ilvl w:val="0"/>
          <w:numId w:val="110"/>
        </w:numPr>
      </w:pPr>
      <w:r>
        <w:t>Windows NT operating system</w:t>
      </w:r>
    </w:p>
    <w:p w:rsidR="000F2369" w:rsidRDefault="00D06027">
      <w:pPr>
        <w:pStyle w:val="ListParagraph"/>
        <w:numPr>
          <w:ilvl w:val="0"/>
          <w:numId w:val="110"/>
        </w:numPr>
      </w:pPr>
      <w:r>
        <w:t>Windows 2000 operating system</w:t>
      </w:r>
    </w:p>
    <w:p w:rsidR="000F2369" w:rsidRDefault="00D06027">
      <w:pPr>
        <w:pStyle w:val="ListParagraph"/>
        <w:numPr>
          <w:ilvl w:val="0"/>
          <w:numId w:val="110"/>
        </w:numPr>
      </w:pPr>
      <w:r>
        <w:t>Windows XP operating system</w:t>
      </w:r>
    </w:p>
    <w:p w:rsidR="000F2369" w:rsidRDefault="00D06027">
      <w:pPr>
        <w:pStyle w:val="ListParagraph"/>
        <w:numPr>
          <w:ilvl w:val="0"/>
          <w:numId w:val="110"/>
        </w:numPr>
      </w:pPr>
      <w:r>
        <w:t>Windows Server 2003 operating system</w:t>
      </w:r>
    </w:p>
    <w:p w:rsidR="000F2369" w:rsidRDefault="00D06027">
      <w:pPr>
        <w:pStyle w:val="ListParagraph"/>
        <w:numPr>
          <w:ilvl w:val="0"/>
          <w:numId w:val="110"/>
        </w:numPr>
      </w:pPr>
      <w:r>
        <w:t>Windows Vista operating system</w:t>
      </w:r>
    </w:p>
    <w:p w:rsidR="000F2369" w:rsidRDefault="00D06027">
      <w:pPr>
        <w:pStyle w:val="ListParagraph"/>
        <w:numPr>
          <w:ilvl w:val="0"/>
          <w:numId w:val="110"/>
        </w:numPr>
      </w:pPr>
      <w:r>
        <w:t>Windows Server 2008 operating system</w:t>
      </w:r>
    </w:p>
    <w:p w:rsidR="000F2369" w:rsidRDefault="00D06027">
      <w:pPr>
        <w:pStyle w:val="ListParagraph"/>
        <w:numPr>
          <w:ilvl w:val="0"/>
          <w:numId w:val="110"/>
        </w:numPr>
      </w:pPr>
      <w:r>
        <w:t>Windows 7 operating system</w:t>
      </w:r>
    </w:p>
    <w:p w:rsidR="000F2369" w:rsidRDefault="00D06027">
      <w:pPr>
        <w:pStyle w:val="ListParagraph"/>
        <w:numPr>
          <w:ilvl w:val="0"/>
          <w:numId w:val="110"/>
        </w:numPr>
      </w:pPr>
      <w:r>
        <w:t>Windows Server 2008 R2 operating system</w:t>
      </w:r>
    </w:p>
    <w:p w:rsidR="000F2369" w:rsidRDefault="00D06027">
      <w:pPr>
        <w:pStyle w:val="ListParagraph"/>
        <w:numPr>
          <w:ilvl w:val="0"/>
          <w:numId w:val="110"/>
        </w:numPr>
      </w:pPr>
      <w:r>
        <w:t>Windows 8 operating system</w:t>
      </w:r>
    </w:p>
    <w:p w:rsidR="000F2369" w:rsidRDefault="00D06027">
      <w:pPr>
        <w:pStyle w:val="ListParagraph"/>
        <w:numPr>
          <w:ilvl w:val="0"/>
          <w:numId w:val="110"/>
        </w:numPr>
      </w:pPr>
      <w:r>
        <w:t>Windows Server 2012 operating system</w:t>
      </w:r>
    </w:p>
    <w:p w:rsidR="000F2369" w:rsidRDefault="00D06027">
      <w:pPr>
        <w:pStyle w:val="ListParagraph"/>
        <w:numPr>
          <w:ilvl w:val="0"/>
          <w:numId w:val="110"/>
        </w:numPr>
      </w:pPr>
      <w:r>
        <w:t>Windows 8.1 operating system</w:t>
      </w:r>
    </w:p>
    <w:p w:rsidR="000F2369" w:rsidRDefault="00D06027">
      <w:pPr>
        <w:pStyle w:val="ListParagraph"/>
        <w:numPr>
          <w:ilvl w:val="0"/>
          <w:numId w:val="110"/>
        </w:numPr>
      </w:pPr>
      <w:r>
        <w:t>Windows Server 2012 R2 operating system</w:t>
      </w:r>
    </w:p>
    <w:p w:rsidR="000F2369" w:rsidRDefault="00D06027">
      <w:pPr>
        <w:pStyle w:val="ListParagraph"/>
        <w:numPr>
          <w:ilvl w:val="0"/>
          <w:numId w:val="110"/>
        </w:numPr>
      </w:pPr>
      <w:r>
        <w:t>Windows 10 operating system</w:t>
      </w:r>
    </w:p>
    <w:p w:rsidR="000F2369" w:rsidRDefault="00D06027">
      <w:pPr>
        <w:pStyle w:val="ListParagraph"/>
        <w:numPr>
          <w:ilvl w:val="0"/>
          <w:numId w:val="110"/>
        </w:numPr>
      </w:pPr>
      <w:r>
        <w:t>Windows Server 2016 Technical Preview operating system</w:t>
      </w:r>
    </w:p>
    <w:p w:rsidR="000F2369" w:rsidRDefault="00D06027">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0F2369" w:rsidRDefault="00D0602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047" w:name="Appendix_A_1"/>
    <w:p w:rsidR="000F2369" w:rsidRDefault="00D06027">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047"/>
      <w:r>
        <w:fldChar w:fldCharType="begin"/>
      </w:r>
      <w:r>
        <w:instrText xml:space="preserve"> HYPERLINK \l "gt_580590c7-4e89-4c2e-8425-7bcddd8e9fad" \h </w:instrText>
      </w:r>
      <w:r>
        <w:fldChar w:fldCharType="separate"/>
      </w:r>
      <w:r>
        <w:rPr>
          <w:rStyle w:val="HyperlinkGreen"/>
          <w:b/>
        </w:rPr>
        <w:t>Protocol towers</w:t>
      </w:r>
      <w:r>
        <w:rPr>
          <w:rStyle w:val="HyperlinkGreen"/>
          <w:b/>
        </w:rPr>
        <w:fldChar w:fldCharType="end"/>
      </w:r>
      <w:r>
        <w:t xml:space="preserve"> based on Banyan Vines, DECnet, and Microsoft Message Queuing (MSMQ) are deprecated and are only supported on Windows NT and Windows 2000. Except for those, all protocol towers that Microsoft supports or previously supported on Windows 2000, Windows XP, Windows Server 2003, Windows Vista, Windows Server 2008, Windows 7, Windows Server 2008 R2 operating system, Windows 8, Windows Server 2012, Windows 8.1 and Windows Server 2012 R2 are specified in this document and its normative references.</w:t>
      </w:r>
    </w:p>
    <w:bookmarkStart w:id="1048" w:name="Appendix_A_2"/>
    <w:p w:rsidR="000F2369" w:rsidRDefault="00D06027">
      <w:r>
        <w:fldChar w:fldCharType="begin"/>
      </w:r>
      <w:r>
        <w:instrText xml:space="preserve"> HYPERLINK \l "Appendix_A_Target_2" \h </w:instrText>
      </w:r>
      <w:r>
        <w:fldChar w:fldCharType="separate"/>
      </w:r>
      <w:r>
        <w:rPr>
          <w:rStyle w:val="Hyperlink"/>
        </w:rPr>
        <w:t>&lt;2&gt; Section 2.1.1.1</w:t>
      </w:r>
      <w:r>
        <w:rPr>
          <w:rStyle w:val="Hyperlink"/>
        </w:rPr>
        <w:fldChar w:fldCharType="end"/>
      </w:r>
      <w:r>
        <w:t xml:space="preserve">: </w:t>
      </w:r>
      <w:bookmarkEnd w:id="1048"/>
      <w:r>
        <w:t>In Windows NT and Windows 2000, IPv6 addresses are not supported.</w:t>
      </w:r>
    </w:p>
    <w:bookmarkStart w:id="1049" w:name="Appendix_A_3"/>
    <w:p w:rsidR="000F2369" w:rsidRDefault="00D06027">
      <w:r>
        <w:fldChar w:fldCharType="begin"/>
      </w:r>
      <w:r>
        <w:instrText xml:space="preserve"> HYPERLINK \l "Appendix_A_Target_3" \h </w:instrText>
      </w:r>
      <w:r>
        <w:fldChar w:fldCharType="separate"/>
      </w:r>
      <w:r>
        <w:rPr>
          <w:rStyle w:val="Hyperlink"/>
        </w:rPr>
        <w:t>&lt;3&gt; Section 2.1.1.2</w:t>
      </w:r>
      <w:r>
        <w:rPr>
          <w:rStyle w:val="Hyperlink"/>
        </w:rPr>
        <w:fldChar w:fldCharType="end"/>
      </w:r>
      <w:r>
        <w:t xml:space="preserve">: </w:t>
      </w:r>
      <w:bookmarkEnd w:id="1049"/>
      <w:r>
        <w:t>In Windows NT and Windows 2000 IPv6 addresses are not supported.</w:t>
      </w:r>
    </w:p>
    <w:bookmarkStart w:id="1050" w:name="Appendix_A_4"/>
    <w:p w:rsidR="000F2369" w:rsidRDefault="00D06027">
      <w:r>
        <w:fldChar w:fldCharType="begin"/>
      </w:r>
      <w:r>
        <w:instrText xml:space="preserve"> HYPERLINK \l "Appendix_A_Target_4" \h </w:instrText>
      </w:r>
      <w:r>
        <w:fldChar w:fldCharType="separate"/>
      </w:r>
      <w:r>
        <w:rPr>
          <w:rStyle w:val="Hyperlink"/>
        </w:rPr>
        <w:t>&lt;4&gt; Section 2.1.1.2</w:t>
      </w:r>
      <w:r>
        <w:rPr>
          <w:rStyle w:val="Hyperlink"/>
        </w:rPr>
        <w:fldChar w:fldCharType="end"/>
      </w:r>
      <w:r>
        <w:t xml:space="preserve">: </w:t>
      </w:r>
      <w:bookmarkEnd w:id="1050"/>
      <w:r>
        <w:t>This protocol identifier was implemented by legacy versions of Windows for historical reasons and is preserved by current versions for backward compatibility.</w:t>
      </w:r>
    </w:p>
    <w:bookmarkStart w:id="1051" w:name="Appendix_A_5"/>
    <w:p w:rsidR="000F2369" w:rsidRDefault="00D06027">
      <w:r>
        <w:fldChar w:fldCharType="begin"/>
      </w:r>
      <w:r>
        <w:instrText xml:space="preserve"> HYPERLINK \l "Appendix_A_Target_5" \h </w:instrText>
      </w:r>
      <w:r>
        <w:fldChar w:fldCharType="separate"/>
      </w:r>
      <w:r>
        <w:rPr>
          <w:rStyle w:val="Hyperlink"/>
        </w:rPr>
        <w:t>&lt;5&gt; Section 2.1.1.2</w:t>
      </w:r>
      <w:r>
        <w:rPr>
          <w:rStyle w:val="Hyperlink"/>
        </w:rPr>
        <w:fldChar w:fldCharType="end"/>
      </w:r>
      <w:r>
        <w:t xml:space="preserve">: </w:t>
      </w:r>
      <w:bookmarkEnd w:id="1051"/>
      <w:r>
        <w:t>Windows always asks the Server Message Block implementation to execute a transaction over the named pipe encompassing the write of the last PDU and the read of the first PDU on the client for synchronous RPCs.</w:t>
      </w:r>
    </w:p>
    <w:bookmarkStart w:id="1052" w:name="Appendix_A_6"/>
    <w:p w:rsidR="000F2369" w:rsidRDefault="00D06027">
      <w:r>
        <w:fldChar w:fldCharType="begin"/>
      </w:r>
      <w:r>
        <w:instrText xml:space="preserve"> HYPERLINK \l "Appendix_A_Target_6" \h </w:instrText>
      </w:r>
      <w:r>
        <w:fldChar w:fldCharType="separate"/>
      </w:r>
      <w:r>
        <w:rPr>
          <w:rStyle w:val="Hyperlink"/>
        </w:rPr>
        <w:t>&lt;6&gt; Section 2.1.1.3</w:t>
      </w:r>
      <w:r>
        <w:rPr>
          <w:rStyle w:val="Hyperlink"/>
        </w:rPr>
        <w:fldChar w:fldCharType="end"/>
      </w:r>
      <w:r>
        <w:t xml:space="preserve">: </w:t>
      </w:r>
      <w:bookmarkEnd w:id="1052"/>
      <w:r>
        <w:t xml:space="preserve"> Windows NT, Windows 2000, Windows XP and  Windows Server 2003 supports this protocol sequence.</w:t>
      </w:r>
    </w:p>
    <w:bookmarkStart w:id="1053" w:name="Appendix_A_7"/>
    <w:p w:rsidR="000F2369" w:rsidRDefault="00D06027">
      <w:r>
        <w:fldChar w:fldCharType="begin"/>
      </w:r>
      <w:r>
        <w:instrText xml:space="preserve"> HYPERLINK \l "Appendix_A_Target_7" \h </w:instrText>
      </w:r>
      <w:r>
        <w:fldChar w:fldCharType="separate"/>
      </w:r>
      <w:r>
        <w:rPr>
          <w:rStyle w:val="Hyperlink"/>
        </w:rPr>
        <w:t>&lt;7&gt; Section 2.1.1.4</w:t>
      </w:r>
      <w:r>
        <w:rPr>
          <w:rStyle w:val="Hyperlink"/>
        </w:rPr>
        <w:fldChar w:fldCharType="end"/>
      </w:r>
      <w:r>
        <w:t xml:space="preserve">: </w:t>
      </w:r>
      <w:bookmarkEnd w:id="1053"/>
      <w:r>
        <w:t xml:space="preserve"> Windows NT and Windows 2000 support this protocol sequence.</w:t>
      </w:r>
    </w:p>
    <w:bookmarkStart w:id="1054" w:name="Appendix_A_8"/>
    <w:p w:rsidR="000F2369" w:rsidRDefault="00D06027">
      <w:r>
        <w:fldChar w:fldCharType="begin"/>
      </w:r>
      <w:r>
        <w:instrText xml:space="preserve"> HYPERLINK \l "Appendix_A_Target_8" \h </w:instrText>
      </w:r>
      <w:r>
        <w:fldChar w:fldCharType="separate"/>
      </w:r>
      <w:r>
        <w:rPr>
          <w:rStyle w:val="Hyperlink"/>
        </w:rPr>
        <w:t>&lt;8&gt; Section 2.1.1.4</w:t>
      </w:r>
      <w:r>
        <w:rPr>
          <w:rStyle w:val="Hyperlink"/>
        </w:rPr>
        <w:fldChar w:fldCharType="end"/>
      </w:r>
      <w:r>
        <w:t xml:space="preserve">: </w:t>
      </w:r>
      <w:bookmarkEnd w:id="1054"/>
      <w:r>
        <w:t>Windows implementations of NetBIOS require processes to listen on a specific network interface device, and they have no provisions for routing messages between network interfaces that are not directly attached to the same link. For a Windows RPC client and RPC server to communicate, the server must be listening on a network interface that the client can reach.</w:t>
      </w:r>
    </w:p>
    <w:bookmarkStart w:id="1055" w:name="Appendix_A_9"/>
    <w:p w:rsidR="000F2369" w:rsidRDefault="00D06027">
      <w:r>
        <w:fldChar w:fldCharType="begin"/>
      </w:r>
      <w:r>
        <w:instrText xml:space="preserve"> HYPERLINK \l "Appendix_A_Target_9" \h </w:instrText>
      </w:r>
      <w:r>
        <w:fldChar w:fldCharType="separate"/>
      </w:r>
      <w:r>
        <w:rPr>
          <w:rStyle w:val="Hyperlink"/>
        </w:rPr>
        <w:t>&lt;9&gt; Section 2.1.1.4</w:t>
      </w:r>
      <w:r>
        <w:rPr>
          <w:rStyle w:val="Hyperlink"/>
        </w:rPr>
        <w:fldChar w:fldCharType="end"/>
      </w:r>
      <w:r>
        <w:t xml:space="preserve">: </w:t>
      </w:r>
      <w:bookmarkEnd w:id="1055"/>
      <w:r>
        <w:t>This protocol identifier was implemented by legacy versions of Windows for historical reasons and is preserved by current versions for backward compatibility.</w:t>
      </w:r>
    </w:p>
    <w:bookmarkStart w:id="1056" w:name="Appendix_A_10"/>
    <w:p w:rsidR="000F2369" w:rsidRDefault="00D06027">
      <w:r>
        <w:fldChar w:fldCharType="begin"/>
      </w:r>
      <w:r>
        <w:instrText xml:space="preserve"> HYPERLINK \l "Appendix_A_Target_10" \h </w:instrText>
      </w:r>
      <w:r>
        <w:fldChar w:fldCharType="separate"/>
      </w:r>
      <w:r>
        <w:rPr>
          <w:rStyle w:val="Hyperlink"/>
        </w:rPr>
        <w:t>&lt;10&gt; Section 2.1.1.5</w:t>
      </w:r>
      <w:r>
        <w:rPr>
          <w:rStyle w:val="Hyperlink"/>
        </w:rPr>
        <w:fldChar w:fldCharType="end"/>
      </w:r>
      <w:r>
        <w:t xml:space="preserve">: </w:t>
      </w:r>
      <w:bookmarkEnd w:id="1056"/>
      <w:r>
        <w:t>This protocol identifier was implemented by legacy versions of Windows for historical reasons and is preserved by current versions for backward compatibility.</w:t>
      </w:r>
    </w:p>
    <w:bookmarkStart w:id="1057" w:name="Appendix_A_11"/>
    <w:p w:rsidR="000F2369" w:rsidRDefault="00D06027">
      <w:r>
        <w:fldChar w:fldCharType="begin"/>
      </w:r>
      <w:r>
        <w:instrText xml:space="preserve"> HYPERLINK \l "Appendix_A_Target_11" \h </w:instrText>
      </w:r>
      <w:r>
        <w:fldChar w:fldCharType="separate"/>
      </w:r>
      <w:r>
        <w:rPr>
          <w:rStyle w:val="Hyperlink"/>
        </w:rPr>
        <w:t>&lt;11&gt; Section 2.1.1.5</w:t>
      </w:r>
      <w:r>
        <w:rPr>
          <w:rStyle w:val="Hyperlink"/>
        </w:rPr>
        <w:fldChar w:fldCharType="end"/>
      </w:r>
      <w:r>
        <w:t xml:space="preserve">: </w:t>
      </w:r>
      <w:bookmarkEnd w:id="1057"/>
      <w:r>
        <w:t>Windows implementations of NetBIOS require processes to listen on a specific network interface device, and they have no provisions for routing messages between network interfaces that are not directly attached to the same link. For a Windows RPC client and RPC server to communicate, the server must be listening on a network interface that the client can reach.</w:t>
      </w:r>
    </w:p>
    <w:bookmarkStart w:id="1058" w:name="Appendix_A_12"/>
    <w:p w:rsidR="000F2369" w:rsidRDefault="00D06027">
      <w:r>
        <w:fldChar w:fldCharType="begin"/>
      </w:r>
      <w:r>
        <w:instrText xml:space="preserve"> HYPERLINK \l "Appendix_A_Target_12" \h </w:instrText>
      </w:r>
      <w:r>
        <w:fldChar w:fldCharType="separate"/>
      </w:r>
      <w:r>
        <w:rPr>
          <w:rStyle w:val="Hyperlink"/>
        </w:rPr>
        <w:t>&lt;12&gt; Section 2.1.1.5</w:t>
      </w:r>
      <w:r>
        <w:rPr>
          <w:rStyle w:val="Hyperlink"/>
        </w:rPr>
        <w:fldChar w:fldCharType="end"/>
      </w:r>
      <w:r>
        <w:t xml:space="preserve">: </w:t>
      </w:r>
      <w:bookmarkEnd w:id="1058"/>
      <w:r>
        <w:t>Windows NT and Windows 2000 support this protocol sequence.</w:t>
      </w:r>
    </w:p>
    <w:bookmarkStart w:id="1059" w:name="Appendix_A_13"/>
    <w:p w:rsidR="000F2369" w:rsidRDefault="00D06027">
      <w:r>
        <w:fldChar w:fldCharType="begin"/>
      </w:r>
      <w:r>
        <w:instrText xml:space="preserve"> HYPERLINK \l "Appendix_A_Target_13" \h </w:instrText>
      </w:r>
      <w:r>
        <w:fldChar w:fldCharType="separate"/>
      </w:r>
      <w:r>
        <w:rPr>
          <w:rStyle w:val="Hyperlink"/>
        </w:rPr>
        <w:t>&lt;13&gt; Section 2.1.1.6</w:t>
      </w:r>
      <w:r>
        <w:rPr>
          <w:rStyle w:val="Hyperlink"/>
        </w:rPr>
        <w:fldChar w:fldCharType="end"/>
      </w:r>
      <w:r>
        <w:t xml:space="preserve">: </w:t>
      </w:r>
      <w:bookmarkEnd w:id="1059"/>
      <w:r>
        <w:t>Windows implementations of NetBIOS require processes to listen on a specific network interface device, and they have no provisions for routing messages between network interfaces that are not directly attached to the same link. For a Windows RPC client and RPC server to communicate, the server must be listening on a network interface that the client can reach.</w:t>
      </w:r>
    </w:p>
    <w:bookmarkStart w:id="1060" w:name="Appendix_A_14"/>
    <w:p w:rsidR="000F2369" w:rsidRDefault="00D06027">
      <w:r>
        <w:fldChar w:fldCharType="begin"/>
      </w:r>
      <w:r>
        <w:instrText xml:space="preserve"> HYPERLINK \l "Appendix_A_Target_14" \h </w:instrText>
      </w:r>
      <w:r>
        <w:fldChar w:fldCharType="separate"/>
      </w:r>
      <w:r>
        <w:rPr>
          <w:rStyle w:val="Hyperlink"/>
        </w:rPr>
        <w:t>&lt;14&gt; Section 2.1.1.6</w:t>
      </w:r>
      <w:r>
        <w:rPr>
          <w:rStyle w:val="Hyperlink"/>
        </w:rPr>
        <w:fldChar w:fldCharType="end"/>
      </w:r>
      <w:r>
        <w:t xml:space="preserve">: </w:t>
      </w:r>
      <w:bookmarkEnd w:id="1060"/>
      <w:r>
        <w:t>Windows NT and Windows 2000 support this protocol sequence.</w:t>
      </w:r>
    </w:p>
    <w:bookmarkStart w:id="1061" w:name="Appendix_A_15"/>
    <w:p w:rsidR="000F2369" w:rsidRDefault="00D06027">
      <w:r>
        <w:fldChar w:fldCharType="begin"/>
      </w:r>
      <w:r>
        <w:instrText xml:space="preserve"> HYPERLINK \l "Appendix_A_Target_15" \h </w:instrText>
      </w:r>
      <w:r>
        <w:fldChar w:fldCharType="separate"/>
      </w:r>
      <w:r>
        <w:rPr>
          <w:rStyle w:val="Hyperlink"/>
        </w:rPr>
        <w:t>&lt;15&gt; Section 2.1.1.7</w:t>
      </w:r>
      <w:r>
        <w:rPr>
          <w:rStyle w:val="Hyperlink"/>
        </w:rPr>
        <w:fldChar w:fldCharType="end"/>
      </w:r>
      <w:r>
        <w:t xml:space="preserve">: </w:t>
      </w:r>
      <w:bookmarkEnd w:id="1061"/>
      <w:r>
        <w:t>Windows NT and Windows 2000 support this protocol sequence.</w:t>
      </w:r>
    </w:p>
    <w:bookmarkStart w:id="1062" w:name="Appendix_A_16"/>
    <w:p w:rsidR="000F2369" w:rsidRDefault="00D06027">
      <w:r>
        <w:fldChar w:fldCharType="begin"/>
      </w:r>
      <w:r>
        <w:instrText xml:space="preserve"> HYPERLINK \l "Appendix_A_Target_16" \h </w:instrText>
      </w:r>
      <w:r>
        <w:fldChar w:fldCharType="separate"/>
      </w:r>
      <w:r>
        <w:rPr>
          <w:rStyle w:val="Hyperlink"/>
        </w:rPr>
        <w:t>&lt;16&gt; Section 2.1.2</w:t>
      </w:r>
      <w:r>
        <w:rPr>
          <w:rStyle w:val="Hyperlink"/>
        </w:rPr>
        <w:fldChar w:fldCharType="end"/>
      </w:r>
      <w:r>
        <w:t xml:space="preserve">: </w:t>
      </w:r>
      <w:bookmarkEnd w:id="1062"/>
      <w:r>
        <w:t>Windows NT, Windows 2000, Windows XP and Windows Server 2003 supports connectionless RPC exchanges and connectionless RPC transports.</w:t>
      </w:r>
    </w:p>
    <w:bookmarkStart w:id="1063" w:name="Appendix_A_17"/>
    <w:p w:rsidR="000F2369" w:rsidRDefault="00D06027">
      <w:r>
        <w:fldChar w:fldCharType="begin"/>
      </w:r>
      <w:r>
        <w:instrText xml:space="preserve"> HYPERLINK \l "Appendix_A_Target_17" \h </w:instrText>
      </w:r>
      <w:r>
        <w:fldChar w:fldCharType="separate"/>
      </w:r>
      <w:r>
        <w:rPr>
          <w:rStyle w:val="Hyperlink"/>
        </w:rPr>
        <w:t>&lt;17&gt; Section 2.1.2.1</w:t>
      </w:r>
      <w:r>
        <w:rPr>
          <w:rStyle w:val="Hyperlink"/>
        </w:rPr>
        <w:fldChar w:fldCharType="end"/>
      </w:r>
      <w:r>
        <w:t xml:space="preserve">: </w:t>
      </w:r>
      <w:bookmarkEnd w:id="1063"/>
      <w:r>
        <w:t xml:space="preserve">When a connectionless RPC server or RPC client runs over UDP on Windows NT 4.0 operating system, the maximum size of a PDU is 1,024 bytes. Details on PDU length and fragmentation of request and response buffers are as specified in </w:t>
      </w:r>
      <w:hyperlink r:id="rId463">
        <w:r>
          <w:rPr>
            <w:rStyle w:val="Hyperlink"/>
          </w:rPr>
          <w:t>[C706]</w:t>
        </w:r>
      </w:hyperlink>
      <w:r>
        <w:t xml:space="preserve"> section 12.5.1. When a connectionless RPC server or RPC client runs over UDP on all other versions of Windows, the maximum size of a PDU is 4,096 bytes. Details on PDU length and fragmentation of request and response buffers are as specified in [C706] section 12.5.3.</w:t>
      </w:r>
    </w:p>
    <w:bookmarkStart w:id="1064" w:name="Appendix_A_18"/>
    <w:p w:rsidR="000F2369" w:rsidRDefault="00D06027">
      <w:r>
        <w:fldChar w:fldCharType="begin"/>
      </w:r>
      <w:r>
        <w:instrText xml:space="preserve"> HYPERLINK \l "Appendix_A_Target_18" \h </w:instrText>
      </w:r>
      <w:r>
        <w:fldChar w:fldCharType="separate"/>
      </w:r>
      <w:r>
        <w:rPr>
          <w:rStyle w:val="Hyperlink"/>
        </w:rPr>
        <w:t>&lt;18&gt; Section 2.1.2.2</w:t>
      </w:r>
      <w:r>
        <w:rPr>
          <w:rStyle w:val="Hyperlink"/>
        </w:rPr>
        <w:fldChar w:fldCharType="end"/>
      </w:r>
      <w:r>
        <w:t xml:space="preserve">: </w:t>
      </w:r>
      <w:bookmarkEnd w:id="1064"/>
      <w:r>
        <w:t>When connectionless RPC exchange occurs over IPX on Windows NT 4.0, the maximum size of a PDU is 1,024 bytes. For details about PDU length and fragmentation of request and response buffers, see [C706] section 12.5.1. When connectionless RPC exchange occurs over IPX on all other versions of Windows, the maximum size of a PDU is 1,464 bytes. For details about PDU length and fragmentation of request and response buffers, see [C706] section 12.5.3.</w:t>
      </w:r>
    </w:p>
    <w:bookmarkStart w:id="1065" w:name="Appendix_A_19"/>
    <w:p w:rsidR="000F2369" w:rsidRDefault="00D06027">
      <w:r>
        <w:fldChar w:fldCharType="begin"/>
      </w:r>
      <w:r>
        <w:instrText xml:space="preserve"> HYPERLINK \l "Appendix_A_Target_19" \h </w:instrText>
      </w:r>
      <w:r>
        <w:fldChar w:fldCharType="separate"/>
      </w:r>
      <w:r>
        <w:rPr>
          <w:rStyle w:val="Hyperlink"/>
        </w:rPr>
        <w:t>&lt;19&gt; Section 2.1.2.2</w:t>
      </w:r>
      <w:r>
        <w:rPr>
          <w:rStyle w:val="Hyperlink"/>
        </w:rPr>
        <w:fldChar w:fldCharType="end"/>
      </w:r>
      <w:r>
        <w:t xml:space="preserve">: </w:t>
      </w:r>
      <w:bookmarkEnd w:id="1065"/>
      <w:r>
        <w:t xml:space="preserve"> Windows NT and Windows 2000 support this protocol sequence.</w:t>
      </w:r>
    </w:p>
    <w:bookmarkStart w:id="1066" w:name="Appendix_A_20"/>
    <w:p w:rsidR="000F2369" w:rsidRDefault="00D06027">
      <w:r>
        <w:fldChar w:fldCharType="begin"/>
      </w:r>
      <w:r>
        <w:instrText xml:space="preserve"> HYPERLINK \l "Appendix_A_Target_20" \h </w:instrText>
      </w:r>
      <w:r>
        <w:fldChar w:fldCharType="separate"/>
      </w:r>
      <w:r>
        <w:rPr>
          <w:rStyle w:val="Hyperlink"/>
        </w:rPr>
        <w:t>&lt;20&gt; Section 2.2.1.1.3</w:t>
      </w:r>
      <w:r>
        <w:rPr>
          <w:rStyle w:val="Hyperlink"/>
        </w:rPr>
        <w:fldChar w:fldCharType="end"/>
      </w:r>
      <w:r>
        <w:t xml:space="preserve">: </w:t>
      </w:r>
      <w:bookmarkEnd w:id="1066"/>
      <w:r>
        <w:t xml:space="preserve">Windows uses the algorithm specified in </w:t>
      </w:r>
      <w:hyperlink r:id="rId464">
        <w:r>
          <w:rPr>
            <w:rStyle w:val="Hyperlink"/>
          </w:rPr>
          <w:t>[RFC4122]</w:t>
        </w:r>
      </w:hyperlink>
      <w:r>
        <w:t xml:space="preserve"> to generate the UUID.</w:t>
      </w:r>
    </w:p>
    <w:bookmarkStart w:id="1067" w:name="Appendix_A_21"/>
    <w:p w:rsidR="000F2369" w:rsidRDefault="00D06027">
      <w:r>
        <w:fldChar w:fldCharType="begin"/>
      </w:r>
      <w:r>
        <w:instrText xml:space="preserve"> HYPERLINK \l "Appendix_A_Target_21" \h </w:instrText>
      </w:r>
      <w:r>
        <w:fldChar w:fldCharType="separate"/>
      </w:r>
      <w:r>
        <w:rPr>
          <w:rStyle w:val="Hyperlink"/>
        </w:rPr>
        <w:t>&lt;21&gt; Section 2.2.1.1.4</w:t>
      </w:r>
      <w:r>
        <w:rPr>
          <w:rStyle w:val="Hyperlink"/>
        </w:rPr>
        <w:fldChar w:fldCharType="end"/>
      </w:r>
      <w:r>
        <w:t xml:space="preserve">: </w:t>
      </w:r>
      <w:bookmarkEnd w:id="1067"/>
      <w:r>
        <w:t xml:space="preserve">Windows–based servers set the </w:t>
      </w:r>
      <w:r>
        <w:rPr>
          <w:b/>
        </w:rPr>
        <w:t>context_handle_attributes</w:t>
      </w:r>
      <w:r>
        <w:t xml:space="preserve"> field to zero.</w:t>
      </w:r>
    </w:p>
    <w:bookmarkStart w:id="1068" w:name="Appendix_A_22"/>
    <w:p w:rsidR="000F2369" w:rsidRDefault="00D06027">
      <w:r>
        <w:fldChar w:fldCharType="begin"/>
      </w:r>
      <w:r>
        <w:instrText xml:space="preserve"> HYPERLINK \l "Appendix_A_Target_22" \h </w:instrText>
      </w:r>
      <w:r>
        <w:fldChar w:fldCharType="separate"/>
      </w:r>
      <w:r>
        <w:rPr>
          <w:rStyle w:val="Hyperlink"/>
        </w:rPr>
        <w:t>&lt;22&gt; Section 2.2.1.1.7</w:t>
      </w:r>
      <w:r>
        <w:rPr>
          <w:rStyle w:val="Hyperlink"/>
        </w:rPr>
        <w:fldChar w:fldCharType="end"/>
      </w:r>
      <w:r>
        <w:t xml:space="preserve">: </w:t>
      </w:r>
      <w:bookmarkEnd w:id="1068"/>
      <w:r>
        <w:t>Without the installation of additional software, Windows supports the following authentication types:</w:t>
      </w:r>
    </w:p>
    <w:p w:rsidR="000F2369" w:rsidRDefault="00D06027">
      <w:r>
        <w:t>Security Provider</w:t>
      </w:r>
    </w:p>
    <w:p w:rsidR="000F2369" w:rsidRDefault="00D06027">
      <w:pPr>
        <w:pStyle w:val="ListParagraph"/>
        <w:numPr>
          <w:ilvl w:val="0"/>
          <w:numId w:val="51"/>
        </w:numPr>
      </w:pPr>
      <w:r>
        <w:t>Security Provider Simple and Protected GSS-API Negotiation Mechanism (SPNEGO)</w:t>
      </w:r>
    </w:p>
    <w:p w:rsidR="000F2369" w:rsidRDefault="00D06027">
      <w:pPr>
        <w:pStyle w:val="ListParagraph"/>
        <w:numPr>
          <w:ilvl w:val="0"/>
          <w:numId w:val="51"/>
        </w:numPr>
      </w:pPr>
      <w:r>
        <w:t>NT LAN Manager (NTLM)</w:t>
      </w:r>
    </w:p>
    <w:p w:rsidR="000F2369" w:rsidRDefault="00D06027">
      <w:pPr>
        <w:pStyle w:val="ListParagraph"/>
        <w:numPr>
          <w:ilvl w:val="0"/>
          <w:numId w:val="51"/>
        </w:numPr>
      </w:pPr>
      <w:r>
        <w:t>Kerberos</w:t>
      </w:r>
    </w:p>
    <w:p w:rsidR="000F2369" w:rsidRDefault="00D06027">
      <w:pPr>
        <w:pStyle w:val="ListParagraph"/>
        <w:numPr>
          <w:ilvl w:val="0"/>
          <w:numId w:val="51"/>
        </w:numPr>
      </w:pPr>
      <w:r>
        <w:t>Netlogon</w:t>
      </w:r>
    </w:p>
    <w:bookmarkStart w:id="1069" w:name="Appendix_A_23"/>
    <w:p w:rsidR="000F2369" w:rsidRDefault="00D06027">
      <w:r>
        <w:fldChar w:fldCharType="begin"/>
      </w:r>
      <w:r>
        <w:instrText xml:space="preserve"> HYPERLINK \l "Appendix_A_Target_23" \h </w:instrText>
      </w:r>
      <w:r>
        <w:fldChar w:fldCharType="separate"/>
      </w:r>
      <w:r>
        <w:rPr>
          <w:rStyle w:val="Hyperlink"/>
        </w:rPr>
        <w:t>&lt;23&gt; Section 2.2.1.1.10</w:t>
      </w:r>
      <w:r>
        <w:rPr>
          <w:rStyle w:val="Hyperlink"/>
        </w:rPr>
        <w:fldChar w:fldCharType="end"/>
      </w:r>
      <w:r>
        <w:t xml:space="preserve">: </w:t>
      </w:r>
      <w:bookmarkEnd w:id="1069"/>
      <w:r>
        <w:t>The Windows implementation of SMB server operations do not implement SECURITY_DELEGATION functionality.</w:t>
      </w:r>
    </w:p>
    <w:bookmarkStart w:id="1070" w:name="Appendix_A_24"/>
    <w:p w:rsidR="000F2369" w:rsidRDefault="00D06027">
      <w:r>
        <w:fldChar w:fldCharType="begin"/>
      </w:r>
      <w:r>
        <w:instrText xml:space="preserve"> HYPERLINK \l "Appendix_A_Target_24" \h </w:instrText>
      </w:r>
      <w:r>
        <w:fldChar w:fldCharType="separate"/>
      </w:r>
      <w:r>
        <w:rPr>
          <w:rStyle w:val="Hyperlink"/>
        </w:rPr>
        <w:t>&lt;24&gt; Section 2.2.1.2.2</w:t>
      </w:r>
      <w:r>
        <w:rPr>
          <w:rStyle w:val="Hyperlink"/>
        </w:rPr>
        <w:fldChar w:fldCharType="end"/>
      </w:r>
      <w:r>
        <w:t xml:space="preserve">: </w:t>
      </w:r>
      <w:bookmarkEnd w:id="1070"/>
      <w:r>
        <w:t>Windows NT, Windows 2000 and Windows XP use the same definition of the structure as what is specified in [C706] Appendix L.</w:t>
      </w:r>
    </w:p>
    <w:bookmarkStart w:id="1071" w:name="Appendix_A_25"/>
    <w:p w:rsidR="000F2369" w:rsidRDefault="00D06027">
      <w:r>
        <w:fldChar w:fldCharType="begin"/>
      </w:r>
      <w:r>
        <w:instrText xml:space="preserve"> HYPERLINK \l "Appendix_A_Target_25" \h </w:instrText>
      </w:r>
      <w:r>
        <w:fldChar w:fldCharType="separate"/>
      </w:r>
      <w:r>
        <w:rPr>
          <w:rStyle w:val="Hyperlink"/>
        </w:rPr>
        <w:t>&lt;25&gt; Section 2.2.1.2.4</w:t>
      </w:r>
      <w:r>
        <w:rPr>
          <w:rStyle w:val="Hyperlink"/>
        </w:rPr>
        <w:fldChar w:fldCharType="end"/>
      </w:r>
      <w:r>
        <w:t xml:space="preserve">: </w:t>
      </w:r>
      <w:bookmarkEnd w:id="1071"/>
      <w:r>
        <w:t>Windows treats any value other than the listed possible values as 0x00000000.</w:t>
      </w:r>
    </w:p>
    <w:bookmarkStart w:id="1072" w:name="Appendix_A_26"/>
    <w:p w:rsidR="000F2369" w:rsidRDefault="00D06027">
      <w:r>
        <w:fldChar w:fldCharType="begin"/>
      </w:r>
      <w:r>
        <w:instrText xml:space="preserve"> HYPERLINK \l "Appendix_A_Target_26" \h </w:instrText>
      </w:r>
      <w:r>
        <w:fldChar w:fldCharType="separate"/>
      </w:r>
      <w:r>
        <w:rPr>
          <w:rStyle w:val="Hyperlink"/>
        </w:rPr>
        <w:t>&lt;26&gt; Section 2.2.1.2.4</w:t>
      </w:r>
      <w:r>
        <w:rPr>
          <w:rStyle w:val="Hyperlink"/>
        </w:rPr>
        <w:fldChar w:fldCharType="end"/>
      </w:r>
      <w:r>
        <w:t xml:space="preserve">: </w:t>
      </w:r>
      <w:bookmarkEnd w:id="1072"/>
      <w:r>
        <w:t>Windows NT, Windows 2000 and Windows XP redefine the same method by:</w:t>
      </w:r>
    </w:p>
    <w:p w:rsidR="000F2369" w:rsidRDefault="00D06027">
      <w:pPr>
        <w:pStyle w:val="ListParagraph"/>
        <w:numPr>
          <w:ilvl w:val="0"/>
          <w:numId w:val="52"/>
        </w:numPr>
      </w:pPr>
      <w:r>
        <w:t xml:space="preserve">Adding the </w:t>
      </w:r>
      <w:r>
        <w:rPr>
          <w:b/>
        </w:rPr>
        <w:t>ptr</w:t>
      </w:r>
      <w:r>
        <w:t xml:space="preserve"> attribute to the </w:t>
      </w:r>
      <w:r>
        <w:rPr>
          <w:i/>
        </w:rPr>
        <w:t>object</w:t>
      </w:r>
      <w:r>
        <w:t xml:space="preserve"> and </w:t>
      </w:r>
      <w:r>
        <w:rPr>
          <w:i/>
        </w:rPr>
        <w:t>Ifid</w:t>
      </w:r>
      <w:r>
        <w:t xml:space="preserve"> parameters.</w:t>
      </w:r>
    </w:p>
    <w:p w:rsidR="000F2369" w:rsidRDefault="00D06027">
      <w:pPr>
        <w:pStyle w:val="ListParagraph"/>
        <w:numPr>
          <w:ilvl w:val="0"/>
          <w:numId w:val="52"/>
        </w:numPr>
      </w:pPr>
      <w:r>
        <w:t xml:space="preserve">Removing the </w:t>
      </w:r>
      <w:r>
        <w:rPr>
          <w:b/>
        </w:rPr>
        <w:t>[idempotent]</w:t>
      </w:r>
      <w:r>
        <w:t xml:space="preserve"> method attribute.</w:t>
      </w:r>
    </w:p>
    <w:p w:rsidR="000F2369" w:rsidRDefault="00D06027">
      <w:r>
        <w:t>The redefined method is as follows.</w:t>
      </w:r>
    </w:p>
    <w:p w:rsidR="000F2369" w:rsidRDefault="00D06027">
      <w:pPr>
        <w:pStyle w:val="Code"/>
      </w:pPr>
      <w:r>
        <w:t>void</w:t>
      </w:r>
    </w:p>
    <w:p w:rsidR="000F2369" w:rsidRDefault="00D06027">
      <w:pPr>
        <w:pStyle w:val="Code"/>
      </w:pPr>
      <w:r>
        <w:t>ept_lookup (</w:t>
      </w:r>
    </w:p>
    <w:p w:rsidR="000F2369" w:rsidRDefault="00D06027">
      <w:pPr>
        <w:pStyle w:val="Code"/>
      </w:pPr>
      <w:r>
        <w:t xml:space="preserve">        [in] handle_t hEpMapper,</w:t>
      </w:r>
    </w:p>
    <w:p w:rsidR="000F2369" w:rsidRDefault="00D06027">
      <w:pPr>
        <w:pStyle w:val="Code"/>
      </w:pPr>
      <w:r>
        <w:t xml:space="preserve">        [in] unsigned long inquiry_type,</w:t>
      </w:r>
    </w:p>
    <w:p w:rsidR="000F2369" w:rsidRDefault="00D06027">
      <w:pPr>
        <w:pStyle w:val="Code"/>
      </w:pPr>
      <w:r>
        <w:t xml:space="preserve">        [in, ptr] UUID   * object,</w:t>
      </w:r>
    </w:p>
    <w:p w:rsidR="000F2369" w:rsidRDefault="00D06027">
      <w:pPr>
        <w:pStyle w:val="Code"/>
      </w:pPr>
      <w:r>
        <w:t xml:space="preserve">        [in, ptr] RPC_IF_ID * Ifid,</w:t>
      </w:r>
    </w:p>
    <w:p w:rsidR="000F2369" w:rsidRDefault="00D06027">
      <w:pPr>
        <w:pStyle w:val="Code"/>
      </w:pPr>
      <w:r>
        <w:t xml:space="preserve">        [in] unsigned long vers_option,</w:t>
      </w:r>
    </w:p>
    <w:p w:rsidR="000F2369" w:rsidRDefault="00D06027">
      <w:pPr>
        <w:pStyle w:val="Code"/>
      </w:pPr>
      <w:r>
        <w:t xml:space="preserve">        [in, out] ept_lookup_handle_t *entry_handle,</w:t>
      </w:r>
    </w:p>
    <w:p w:rsidR="000F2369" w:rsidRDefault="00D06027">
      <w:pPr>
        <w:pStyle w:val="Code"/>
      </w:pPr>
      <w:r>
        <w:t xml:space="preserve">        [in, range(0, 500)] unsigned long max_ents,</w:t>
      </w:r>
    </w:p>
    <w:p w:rsidR="000F2369" w:rsidRDefault="00D06027">
      <w:pPr>
        <w:pStyle w:val="Code"/>
      </w:pPr>
      <w:r>
        <w:t xml:space="preserve">        [out] unsigned long *num_ents,</w:t>
      </w:r>
    </w:p>
    <w:p w:rsidR="000F2369" w:rsidRDefault="00D06027">
      <w:pPr>
        <w:pStyle w:val="Code"/>
      </w:pPr>
      <w:r>
        <w:t xml:space="preserve">        [out, length_is(*num_ents), size_is(max_ents)]</w:t>
      </w:r>
    </w:p>
    <w:p w:rsidR="000F2369" w:rsidRDefault="00D06027">
      <w:pPr>
        <w:pStyle w:val="Code"/>
      </w:pPr>
      <w:r>
        <w:t xml:space="preserve">              ept_entry_t entries[],</w:t>
      </w:r>
    </w:p>
    <w:p w:rsidR="000F2369" w:rsidRDefault="00D06027">
      <w:pPr>
        <w:pStyle w:val="Code"/>
      </w:pPr>
      <w:r>
        <w:t xml:space="preserve">        [out] error_status *status</w:t>
      </w:r>
    </w:p>
    <w:p w:rsidR="000F2369" w:rsidRDefault="00D06027">
      <w:pPr>
        <w:pStyle w:val="Code"/>
      </w:pPr>
      <w:r>
        <w:t xml:space="preserve">        );</w:t>
      </w:r>
    </w:p>
    <w:p w:rsidR="000F2369" w:rsidRDefault="000F2369">
      <w:pPr>
        <w:pStyle w:val="Code"/>
      </w:pPr>
    </w:p>
    <w:p w:rsidR="000F2369" w:rsidRDefault="00D06027">
      <w:r>
        <w:t>Everything else about this method remains as specified in [C706] Appendix O.</w:t>
      </w:r>
    </w:p>
    <w:bookmarkStart w:id="1073" w:name="Appendix_A_27"/>
    <w:p w:rsidR="000F2369" w:rsidRDefault="00D06027">
      <w:r>
        <w:fldChar w:fldCharType="begin"/>
      </w:r>
      <w:r>
        <w:instrText xml:space="preserve"> HYPERLINK \l "Appendix_A_Target_27" \h </w:instrText>
      </w:r>
      <w:r>
        <w:fldChar w:fldCharType="separate"/>
      </w:r>
      <w:r>
        <w:rPr>
          <w:rStyle w:val="Hyperlink"/>
        </w:rPr>
        <w:t>&lt;27&gt; Section 2.2.1.2.5</w:t>
      </w:r>
      <w:r>
        <w:rPr>
          <w:rStyle w:val="Hyperlink"/>
        </w:rPr>
        <w:fldChar w:fldCharType="end"/>
      </w:r>
      <w:r>
        <w:t xml:space="preserve">: </w:t>
      </w:r>
      <w:bookmarkEnd w:id="1073"/>
      <w:r>
        <w:t>Windows NT, Windows 2000 and Windows XP redefine the method by:</w:t>
      </w:r>
    </w:p>
    <w:p w:rsidR="000F2369" w:rsidRDefault="00D06027">
      <w:pPr>
        <w:pStyle w:val="ListParagraph"/>
        <w:numPr>
          <w:ilvl w:val="0"/>
          <w:numId w:val="53"/>
        </w:numPr>
      </w:pPr>
      <w:r>
        <w:t xml:space="preserve">Adding the </w:t>
      </w:r>
      <w:r>
        <w:rPr>
          <w:b/>
        </w:rPr>
        <w:t>ptr</w:t>
      </w:r>
      <w:r>
        <w:t xml:space="preserve"> attribute to the </w:t>
      </w:r>
      <w:r>
        <w:rPr>
          <w:i/>
        </w:rPr>
        <w:t>obj</w:t>
      </w:r>
      <w:r>
        <w:t xml:space="preserve"> and </w:t>
      </w:r>
      <w:r>
        <w:rPr>
          <w:i/>
        </w:rPr>
        <w:t>map_tower</w:t>
      </w:r>
      <w:r>
        <w:t xml:space="preserve"> parameters.</w:t>
      </w:r>
    </w:p>
    <w:p w:rsidR="000F2369" w:rsidRDefault="00D06027">
      <w:pPr>
        <w:pStyle w:val="ListParagraph"/>
        <w:numPr>
          <w:ilvl w:val="0"/>
          <w:numId w:val="53"/>
        </w:numPr>
      </w:pPr>
      <w:r>
        <w:t xml:space="preserve">Removing the </w:t>
      </w:r>
      <w:r>
        <w:rPr>
          <w:b/>
        </w:rPr>
        <w:t>[idempotent]</w:t>
      </w:r>
      <w:r>
        <w:t xml:space="preserve"> method attribute.</w:t>
      </w:r>
    </w:p>
    <w:p w:rsidR="000F2369" w:rsidRDefault="00D06027">
      <w:r>
        <w:t>The redefined method is as follows.</w:t>
      </w:r>
    </w:p>
    <w:p w:rsidR="000F2369" w:rsidRDefault="00D06027">
      <w:pPr>
        <w:pStyle w:val="Code"/>
      </w:pPr>
      <w:r>
        <w:t>void __RPC_FAR</w:t>
      </w:r>
    </w:p>
    <w:p w:rsidR="000F2369" w:rsidRDefault="00D06027">
      <w:pPr>
        <w:pStyle w:val="Code"/>
      </w:pPr>
      <w:r>
        <w:t>ept_map (</w:t>
      </w:r>
    </w:p>
    <w:p w:rsidR="000F2369" w:rsidRDefault="00D06027">
      <w:pPr>
        <w:pStyle w:val="Code"/>
      </w:pPr>
      <w:r>
        <w:t xml:space="preserve">    [in] handle_t hEpMapper,</w:t>
      </w:r>
    </w:p>
    <w:p w:rsidR="000F2369" w:rsidRDefault="00D06027">
      <w:pPr>
        <w:pStyle w:val="Code"/>
      </w:pPr>
      <w:r>
        <w:t xml:space="preserve">    [in, ptr] UUID * obj,</w:t>
      </w:r>
    </w:p>
    <w:p w:rsidR="000F2369" w:rsidRDefault="00D06027">
      <w:pPr>
        <w:pStyle w:val="Code"/>
      </w:pPr>
      <w:r>
        <w:t xml:space="preserve">    [in, ptr] twr_p_t</w:t>
      </w:r>
    </w:p>
    <w:p w:rsidR="000F2369" w:rsidRDefault="00D06027">
      <w:pPr>
        <w:pStyle w:val="Code"/>
      </w:pPr>
      <w:r>
        <w:t xml:space="preserve"> map_tower,</w:t>
      </w:r>
    </w:p>
    <w:p w:rsidR="000F2369" w:rsidRDefault="00D06027">
      <w:pPr>
        <w:pStyle w:val="Code"/>
      </w:pPr>
      <w:r>
        <w:t xml:space="preserve">    [in, out] ept_lookup_handle_t  *entry_handle,</w:t>
      </w:r>
    </w:p>
    <w:p w:rsidR="000F2369" w:rsidRDefault="00D06027">
      <w:pPr>
        <w:pStyle w:val="Code"/>
      </w:pPr>
      <w:r>
        <w:t xml:space="preserve">    [in] unsigned long max_towers,</w:t>
      </w:r>
    </w:p>
    <w:p w:rsidR="000F2369" w:rsidRDefault="00D06027">
      <w:pPr>
        <w:pStyle w:val="Code"/>
      </w:pPr>
      <w:r>
        <w:t xml:space="preserve">    [out] unsigned long *num_towers,</w:t>
      </w:r>
    </w:p>
    <w:p w:rsidR="000F2369" w:rsidRDefault="00D06027">
      <w:pPr>
        <w:pStyle w:val="Code"/>
      </w:pPr>
      <w:r>
        <w:t xml:space="preserve">    [out, ptr, size_is(max_towers),length_is(*num_towers)] </w:t>
      </w:r>
    </w:p>
    <w:p w:rsidR="000F2369" w:rsidRDefault="00D06027">
      <w:pPr>
        <w:pStyle w:val="Code"/>
      </w:pPr>
      <w:r>
        <w:t xml:space="preserve">          twr_p_t *ITowers,</w:t>
      </w:r>
    </w:p>
    <w:p w:rsidR="000F2369" w:rsidRDefault="00D06027">
      <w:pPr>
        <w:pStyle w:val="Code"/>
      </w:pPr>
      <w:r>
        <w:t xml:space="preserve">    [out] error_status *status</w:t>
      </w:r>
    </w:p>
    <w:p w:rsidR="000F2369" w:rsidRDefault="00D06027">
      <w:pPr>
        <w:pStyle w:val="Code"/>
      </w:pPr>
      <w:r>
        <w:t xml:space="preserve">    );</w:t>
      </w:r>
    </w:p>
    <w:p w:rsidR="000F2369" w:rsidRDefault="000F2369">
      <w:pPr>
        <w:pStyle w:val="Code"/>
      </w:pPr>
    </w:p>
    <w:p w:rsidR="000F2369" w:rsidRDefault="00D06027">
      <w:r>
        <w:t>Everything else about this method remains as specified in [C706] Appendix O. Note that this redefinition has no wire impact, and therefore, it is interoperable with the [C706] implementation.</w:t>
      </w:r>
    </w:p>
    <w:bookmarkStart w:id="1074" w:name="Appendix_A_28"/>
    <w:p w:rsidR="000F2369" w:rsidRDefault="00D06027">
      <w:r>
        <w:fldChar w:fldCharType="begin"/>
      </w:r>
      <w:r>
        <w:instrText xml:space="preserve"> HYPERLINK \l "Appendix_A_Target_28" \h </w:instrText>
      </w:r>
      <w:r>
        <w:fldChar w:fldCharType="separate"/>
      </w:r>
      <w:r>
        <w:rPr>
          <w:rStyle w:val="Hyperlink"/>
        </w:rPr>
        <w:t>&lt;28&gt; Section 2.2.1.2.6</w:t>
      </w:r>
      <w:r>
        <w:rPr>
          <w:rStyle w:val="Hyperlink"/>
        </w:rPr>
        <w:fldChar w:fldCharType="end"/>
      </w:r>
      <w:r>
        <w:t xml:space="preserve">: </w:t>
      </w:r>
      <w:bookmarkEnd w:id="1074"/>
      <w:r>
        <w:t xml:space="preserve">Windows NT 4.0 supports this method. The definition of the method for Windows NT 4.0 operating system Option Pack for Windows NT Server is as specified in [C706] Appendix O. Windows 2000, Windows XP, and Windows Server 2003 preserve the Windows NT 4.0 definition of the method. However, the method performs no operation, returning </w:t>
      </w:r>
      <w:r>
        <w:rPr>
          <w:b/>
        </w:rPr>
        <w:t>EPT_S_CANT_PERFORM_OP</w:t>
      </w:r>
      <w:r>
        <w:t xml:space="preserve"> in the status field.</w:t>
      </w:r>
    </w:p>
    <w:p w:rsidR="000F2369" w:rsidRDefault="00D06027">
      <w:r>
        <w:t xml:space="preserve">The Windows Vista, Windows Server 2008, Windows 7, Windows Server 2008 R2, Windows 8, Windows Server 2012, Windows 8.1, and Windows Server 2012 R2 versions of the operating system redefine the method by removing all parameters to the method. The resulting definition is as follows. </w:t>
      </w:r>
    </w:p>
    <w:p w:rsidR="000F2369" w:rsidRDefault="00D06027">
      <w:pPr>
        <w:pStyle w:val="Code"/>
      </w:pPr>
      <w:r>
        <w:t>void   ept_insert(void);</w:t>
      </w:r>
    </w:p>
    <w:p w:rsidR="000F2369" w:rsidRDefault="00D06027">
      <w:r>
        <w:t xml:space="preserve">This method performs no operation. However, instead of returning </w:t>
      </w:r>
      <w:r>
        <w:rPr>
          <w:b/>
        </w:rPr>
        <w:t>EPT_S_CANT_PERFORM_OP</w:t>
      </w:r>
      <w:r>
        <w:t xml:space="preserve"> in the status field, the method raises an </w:t>
      </w:r>
      <w:r>
        <w:rPr>
          <w:b/>
        </w:rPr>
        <w:t>EPT_S_CANT_PERFORM_OP</w:t>
      </w:r>
      <w:r>
        <w:t xml:space="preserve"> exception.</w:t>
      </w:r>
    </w:p>
    <w:bookmarkStart w:id="1075" w:name="Appendix_A_29"/>
    <w:p w:rsidR="000F2369" w:rsidRDefault="00D06027">
      <w:r>
        <w:fldChar w:fldCharType="begin"/>
      </w:r>
      <w:r>
        <w:instrText xml:space="preserve"> HYPERLINK \l "Appendix_A_Target_29" \h </w:instrText>
      </w:r>
      <w:r>
        <w:fldChar w:fldCharType="separate"/>
      </w:r>
      <w:r>
        <w:rPr>
          <w:rStyle w:val="Hyperlink"/>
        </w:rPr>
        <w:t>&lt;29&gt; Section 2.2.1.2.7</w:t>
      </w:r>
      <w:r>
        <w:rPr>
          <w:rStyle w:val="Hyperlink"/>
        </w:rPr>
        <w:fldChar w:fldCharType="end"/>
      </w:r>
      <w:r>
        <w:t xml:space="preserve">: </w:t>
      </w:r>
      <w:bookmarkEnd w:id="1075"/>
      <w:r>
        <w:t xml:space="preserve">Windows NT 4.0 supports this method. The definition of the method for Windows NT 4.0 is as specified in [C706] Appendix O. Windows 2000, Windows XP, and Windows Server 2003 preserve the Windows NT 4.0 definition of the method. However, the method performs no operation, returning </w:t>
      </w:r>
      <w:r>
        <w:rPr>
          <w:b/>
        </w:rPr>
        <w:t>EPT_S_CANT_PERFORM_OP</w:t>
      </w:r>
      <w:r>
        <w:t xml:space="preserve"> in the status field.</w:t>
      </w:r>
    </w:p>
    <w:p w:rsidR="000F2369" w:rsidRDefault="00D06027">
      <w:r>
        <w:t>The Windows Vista, Windows Server 2008, Windows 7, Windows Server 2008 R2, Windows 8, Windows Server 2012, Windows 8.1, and Windows Server 2012 R2 versions of the operating system redefine the method by removing all parameters to the method. The resulting definition is as follows.</w:t>
      </w:r>
    </w:p>
    <w:p w:rsidR="000F2369" w:rsidRDefault="00D06027">
      <w:pPr>
        <w:pStyle w:val="Code"/>
      </w:pPr>
      <w:r>
        <w:t>void</w:t>
      </w:r>
    </w:p>
    <w:p w:rsidR="000F2369" w:rsidRDefault="00D06027">
      <w:pPr>
        <w:pStyle w:val="Code"/>
      </w:pPr>
      <w:r>
        <w:t>ept_delete(</w:t>
      </w:r>
    </w:p>
    <w:p w:rsidR="000F2369" w:rsidRDefault="00D06027">
      <w:pPr>
        <w:pStyle w:val="Code"/>
      </w:pPr>
      <w:r>
        <w:t xml:space="preserve">   void</w:t>
      </w:r>
    </w:p>
    <w:p w:rsidR="000F2369" w:rsidRDefault="00D06027">
      <w:pPr>
        <w:pStyle w:val="Code"/>
      </w:pPr>
      <w:r>
        <w:t>);</w:t>
      </w:r>
    </w:p>
    <w:p w:rsidR="000F2369" w:rsidRDefault="000F2369">
      <w:pPr>
        <w:pStyle w:val="Code"/>
      </w:pPr>
    </w:p>
    <w:p w:rsidR="000F2369" w:rsidRDefault="00D06027">
      <w:r>
        <w:t xml:space="preserve"> This method performs no operation. However, instead of returning </w:t>
      </w:r>
      <w:r>
        <w:rPr>
          <w:b/>
        </w:rPr>
        <w:t>EPT_S_CANT_PERFORM_OP</w:t>
      </w:r>
      <w:r>
        <w:t xml:space="preserve"> in the status field, the method raises an </w:t>
      </w:r>
      <w:r>
        <w:rPr>
          <w:b/>
        </w:rPr>
        <w:t>EPT_S_CANT_PERFORM_OP</w:t>
      </w:r>
      <w:r>
        <w:t xml:space="preserve"> exception. </w:t>
      </w:r>
    </w:p>
    <w:bookmarkStart w:id="1076" w:name="Appendix_A_30"/>
    <w:p w:rsidR="000F2369" w:rsidRDefault="00D06027">
      <w:r>
        <w:fldChar w:fldCharType="begin"/>
      </w:r>
      <w:r>
        <w:instrText xml:space="preserve"> HYPERLINK \l "Appendix_A_Target_30" \h </w:instrText>
      </w:r>
      <w:r>
        <w:fldChar w:fldCharType="separate"/>
      </w:r>
      <w:r>
        <w:rPr>
          <w:rStyle w:val="Hyperlink"/>
        </w:rPr>
        <w:t>&lt;30&gt; Section 2.2.1.2.9</w:t>
      </w:r>
      <w:r>
        <w:rPr>
          <w:rStyle w:val="Hyperlink"/>
        </w:rPr>
        <w:fldChar w:fldCharType="end"/>
      </w:r>
      <w:r>
        <w:t xml:space="preserve">: </w:t>
      </w:r>
      <w:bookmarkEnd w:id="1076"/>
      <w:r>
        <w:t>On Windows NT 4.0, Windows 2000, Windows XP, and Windows Server 2003, this method performs no operation, returning EPT_S_CANT_PERFORM_OP in the status field. On these versions of the operating system, this method is defined as follows.</w:t>
      </w:r>
    </w:p>
    <w:p w:rsidR="000F2369" w:rsidRDefault="00D06027">
      <w:pPr>
        <w:pStyle w:val="Code"/>
      </w:pPr>
      <w:r>
        <w:t>void</w:t>
      </w:r>
    </w:p>
    <w:p w:rsidR="000F2369" w:rsidRDefault="00D06027">
      <w:pPr>
        <w:pStyle w:val="Code"/>
      </w:pPr>
      <w:r>
        <w:t>ept_inq_object (</w:t>
      </w:r>
    </w:p>
    <w:p w:rsidR="000F2369" w:rsidRDefault="00D06027">
      <w:pPr>
        <w:pStyle w:val="Code"/>
      </w:pPr>
      <w:r>
        <w:t xml:space="preserve">   [in] handle_t hEpMapper,</w:t>
      </w:r>
    </w:p>
    <w:p w:rsidR="000F2369" w:rsidRDefault="00D06027">
      <w:pPr>
        <w:pStyle w:val="Code"/>
      </w:pPr>
      <w:r>
        <w:t xml:space="preserve">   [in] UUID * object,</w:t>
      </w:r>
    </w:p>
    <w:p w:rsidR="000F2369" w:rsidRDefault="00D06027">
      <w:pPr>
        <w:pStyle w:val="Code"/>
      </w:pPr>
      <w:r>
        <w:t xml:space="preserve">   [out] error_status *status</w:t>
      </w:r>
    </w:p>
    <w:p w:rsidR="000F2369" w:rsidRDefault="00D06027">
      <w:pPr>
        <w:pStyle w:val="Code"/>
      </w:pPr>
      <w:r>
        <w:t>);</w:t>
      </w:r>
    </w:p>
    <w:p w:rsidR="000F2369" w:rsidRDefault="00D06027">
      <w:r>
        <w:t>Windows Vista, Windows Server 2008, Windows 7, Windows Server 2008 R2, Windows 8, Windows Server 2012, Windows 8.1, and Windows Server 2012 R2 versions of the operating system redefine the method by removing all parameters to the method. The redefined method is as follows.</w:t>
      </w:r>
    </w:p>
    <w:p w:rsidR="000F2369" w:rsidRDefault="00D06027">
      <w:pPr>
        <w:pStyle w:val="Code"/>
      </w:pPr>
      <w:r>
        <w:t>void</w:t>
      </w:r>
    </w:p>
    <w:p w:rsidR="000F2369" w:rsidRDefault="00D06027">
      <w:pPr>
        <w:pStyle w:val="Code"/>
      </w:pPr>
      <w:r>
        <w:t>ept_inq_object(</w:t>
      </w:r>
    </w:p>
    <w:p w:rsidR="000F2369" w:rsidRDefault="00D06027">
      <w:pPr>
        <w:pStyle w:val="Code"/>
      </w:pPr>
      <w:r>
        <w:t xml:space="preserve">   void</w:t>
      </w:r>
    </w:p>
    <w:p w:rsidR="000F2369" w:rsidRDefault="00D06027">
      <w:pPr>
        <w:pStyle w:val="Code"/>
      </w:pPr>
      <w:r>
        <w:t>);</w:t>
      </w:r>
    </w:p>
    <w:p w:rsidR="000F2369" w:rsidRDefault="00D06027">
      <w:r>
        <w:t xml:space="preserve">This method performs no operation. However, instead of returning </w:t>
      </w:r>
      <w:r>
        <w:rPr>
          <w:b/>
        </w:rPr>
        <w:t>EPT_S_CANT_PERFORM_OP</w:t>
      </w:r>
      <w:r>
        <w:t xml:space="preserve"> in the status field, the method raises an </w:t>
      </w:r>
      <w:r>
        <w:rPr>
          <w:b/>
        </w:rPr>
        <w:t>EPT_S_CANT_PERFORM_OP</w:t>
      </w:r>
      <w:r>
        <w:t xml:space="preserve"> exception. </w:t>
      </w:r>
    </w:p>
    <w:bookmarkStart w:id="1077" w:name="Appendix_A_31"/>
    <w:p w:rsidR="000F2369" w:rsidRDefault="00D06027">
      <w:r>
        <w:fldChar w:fldCharType="begin"/>
      </w:r>
      <w:r>
        <w:instrText xml:space="preserve"> HYPERLINK \l "Appendix_A_Target_31" \h </w:instrText>
      </w:r>
      <w:r>
        <w:fldChar w:fldCharType="separate"/>
      </w:r>
      <w:r>
        <w:rPr>
          <w:rStyle w:val="Hyperlink"/>
        </w:rPr>
        <w:t>&lt;31&gt; Section 2.2.1.2.10</w:t>
      </w:r>
      <w:r>
        <w:rPr>
          <w:rStyle w:val="Hyperlink"/>
        </w:rPr>
        <w:fldChar w:fldCharType="end"/>
      </w:r>
      <w:r>
        <w:t xml:space="preserve">: </w:t>
      </w:r>
      <w:bookmarkEnd w:id="1077"/>
      <w:r>
        <w:t xml:space="preserve">Windows NT 4.0 supports this method. The definition and behavior of the method are as specified in [C706] Appendix O. Windows 2000, Windows XP, and Windows Server 2003 preserve the Windows NT 4.0 definition of the method. However, the method performs no operation, returning </w:t>
      </w:r>
      <w:r>
        <w:rPr>
          <w:b/>
        </w:rPr>
        <w:t>EPT_S_CANT_PERFORM_OP</w:t>
      </w:r>
      <w:r>
        <w:t xml:space="preserve"> in the status field.</w:t>
      </w:r>
    </w:p>
    <w:p w:rsidR="000F2369" w:rsidRDefault="00D06027">
      <w:r>
        <w:t>Windows Vista, Windows Server 2008, Windows 7, Windows Server 2008 R2, Windows 8, Windows Server 2012, Windows 8.1, and Windows Server 2012 R2 versions of the operating system redefine the method by removing all parameters to the method. The redefined method is as follows.</w:t>
      </w:r>
    </w:p>
    <w:p w:rsidR="000F2369" w:rsidRDefault="00D06027">
      <w:pPr>
        <w:pStyle w:val="Code"/>
      </w:pPr>
      <w:r>
        <w:t>void</w:t>
      </w:r>
    </w:p>
    <w:p w:rsidR="000F2369" w:rsidRDefault="00D06027">
      <w:pPr>
        <w:pStyle w:val="Code"/>
      </w:pPr>
      <w:r>
        <w:t>ept_mgmt_delete(</w:t>
      </w:r>
    </w:p>
    <w:p w:rsidR="000F2369" w:rsidRDefault="00D06027">
      <w:pPr>
        <w:pStyle w:val="Code"/>
      </w:pPr>
      <w:r>
        <w:t xml:space="preserve">   void</w:t>
      </w:r>
    </w:p>
    <w:p w:rsidR="000F2369" w:rsidRDefault="00D06027">
      <w:pPr>
        <w:pStyle w:val="Code"/>
      </w:pPr>
      <w:r>
        <w:t>);</w:t>
      </w:r>
    </w:p>
    <w:p w:rsidR="000F2369" w:rsidRDefault="000F2369">
      <w:pPr>
        <w:pStyle w:val="Code"/>
      </w:pPr>
    </w:p>
    <w:p w:rsidR="000F2369" w:rsidRDefault="00D06027">
      <w:r>
        <w:t xml:space="preserve">This method performs no operation. However, instead of returning </w:t>
      </w:r>
      <w:r>
        <w:rPr>
          <w:b/>
        </w:rPr>
        <w:t>EPT_S_CANT_PERFORM_OP</w:t>
      </w:r>
      <w:r>
        <w:t xml:space="preserve"> in the status field, the method raises an </w:t>
      </w:r>
      <w:r>
        <w:rPr>
          <w:b/>
        </w:rPr>
        <w:t>EPT_S_CANT_PERFORM_OP</w:t>
      </w:r>
      <w:r>
        <w:t xml:space="preserve"> exception. </w:t>
      </w:r>
    </w:p>
    <w:bookmarkStart w:id="1078" w:name="Appendix_A_32"/>
    <w:p w:rsidR="000F2369" w:rsidRDefault="00D06027">
      <w:r>
        <w:fldChar w:fldCharType="begin"/>
      </w:r>
      <w:r>
        <w:instrText xml:space="preserve"> HYPERLINK \l "Appendix_A_Target_32" \h </w:instrText>
      </w:r>
      <w:r>
        <w:fldChar w:fldCharType="separate"/>
      </w:r>
      <w:r>
        <w:rPr>
          <w:rStyle w:val="Hyperlink"/>
        </w:rPr>
        <w:t>&lt;32&gt; Section 2.2.1.3.2</w:t>
      </w:r>
      <w:r>
        <w:rPr>
          <w:rStyle w:val="Hyperlink"/>
        </w:rPr>
        <w:fldChar w:fldCharType="end"/>
      </w:r>
      <w:r>
        <w:t xml:space="preserve">: </w:t>
      </w:r>
      <w:bookmarkEnd w:id="1078"/>
      <w:r>
        <w:t xml:space="preserve">This type is not defined in Windows versions earlier than Windows Server 2003. </w:t>
      </w:r>
    </w:p>
    <w:bookmarkStart w:id="1079" w:name="Appendix_A_33"/>
    <w:p w:rsidR="000F2369" w:rsidRDefault="00D06027">
      <w:r>
        <w:fldChar w:fldCharType="begin"/>
      </w:r>
      <w:r>
        <w:instrText xml:space="preserve"> HYPERLINK \l "Appendix_A_Target_33" \h </w:instrText>
      </w:r>
      <w:r>
        <w:fldChar w:fldCharType="separate"/>
      </w:r>
      <w:r>
        <w:rPr>
          <w:rStyle w:val="Hyperlink"/>
        </w:rPr>
        <w:t>&lt;33&gt; Section 2.2.1.3.3</w:t>
      </w:r>
      <w:r>
        <w:rPr>
          <w:rStyle w:val="Hyperlink"/>
        </w:rPr>
        <w:fldChar w:fldCharType="end"/>
      </w:r>
      <w:r>
        <w:t xml:space="preserve">: </w:t>
      </w:r>
      <w:bookmarkEnd w:id="1079"/>
      <w:r>
        <w:t xml:space="preserve">Windows NT, Windows 2000 and Windows XP use the definition of the method specified in [C706] Appendix Q. </w:t>
      </w:r>
    </w:p>
    <w:bookmarkStart w:id="1080" w:name="Appendix_A_34"/>
    <w:p w:rsidR="000F2369" w:rsidRDefault="00D06027">
      <w:r>
        <w:fldChar w:fldCharType="begin"/>
      </w:r>
      <w:r>
        <w:instrText xml:space="preserve"> HYPERLINK \l "Appendix_A_Target_34" \h </w:instrText>
      </w:r>
      <w:r>
        <w:fldChar w:fldCharType="separate"/>
      </w:r>
      <w:r>
        <w:rPr>
          <w:rStyle w:val="Hyperlink"/>
        </w:rPr>
        <w:t>&lt;34&gt; Section 2.2.1.3.4</w:t>
      </w:r>
      <w:r>
        <w:rPr>
          <w:rStyle w:val="Hyperlink"/>
        </w:rPr>
        <w:fldChar w:fldCharType="end"/>
      </w:r>
      <w:r>
        <w:t xml:space="preserve">: </w:t>
      </w:r>
      <w:bookmarkEnd w:id="1080"/>
      <w:r>
        <w:t>Windows NT, Windows 2000 and Windows XP use the definition of the method specified in [C706] Appendix Q.</w:t>
      </w:r>
    </w:p>
    <w:bookmarkStart w:id="1081" w:name="Appendix_A_35"/>
    <w:p w:rsidR="000F2369" w:rsidRDefault="00D06027">
      <w:r>
        <w:fldChar w:fldCharType="begin"/>
      </w:r>
      <w:r>
        <w:instrText xml:space="preserve"> HYPERLINK \l "Appendix_A_Target_35" \h </w:instrText>
      </w:r>
      <w:r>
        <w:fldChar w:fldCharType="separate"/>
      </w:r>
      <w:r>
        <w:rPr>
          <w:rStyle w:val="Hyperlink"/>
        </w:rPr>
        <w:t>&lt;35&gt; Section 2.2.2.2</w:t>
      </w:r>
      <w:r>
        <w:rPr>
          <w:rStyle w:val="Hyperlink"/>
        </w:rPr>
        <w:fldChar w:fldCharType="end"/>
      </w:r>
      <w:r>
        <w:t xml:space="preserve">: </w:t>
      </w:r>
      <w:bookmarkEnd w:id="1081"/>
      <w:r>
        <w:t>Windows ignores the PFC_MAYBE flag when it is present in a PDU.</w:t>
      </w:r>
    </w:p>
    <w:bookmarkStart w:id="1082" w:name="Appendix_A_36"/>
    <w:p w:rsidR="000F2369" w:rsidRDefault="00D06027">
      <w:r>
        <w:fldChar w:fldCharType="begin"/>
      </w:r>
      <w:r>
        <w:instrText xml:space="preserve"> HYPERLINK \l "Appendix_A_Target_36" \h </w:instrText>
      </w:r>
      <w:r>
        <w:fldChar w:fldCharType="separate"/>
      </w:r>
      <w:r>
        <w:rPr>
          <w:rStyle w:val="Hyperlink"/>
        </w:rPr>
        <w:t>&lt;36&gt; Section 2.2.2.9</w:t>
      </w:r>
      <w:r>
        <w:rPr>
          <w:rStyle w:val="Hyperlink"/>
        </w:rPr>
        <w:fldChar w:fldCharType="end"/>
      </w:r>
      <w:r>
        <w:t xml:space="preserve">: </w:t>
      </w:r>
      <w:bookmarkEnd w:id="1082"/>
      <w:r>
        <w:t>Windows NT and Windows 2000 ignore the RPC extended error information BLOB.</w:t>
      </w:r>
    </w:p>
    <w:bookmarkStart w:id="1083" w:name="Appendix_A_37"/>
    <w:p w:rsidR="000F2369" w:rsidRDefault="00D06027">
      <w:r>
        <w:fldChar w:fldCharType="begin"/>
      </w:r>
      <w:r>
        <w:instrText xml:space="preserve"> HYPERLINK \l "Appendix_A_Target_37" \h </w:instrText>
      </w:r>
      <w:r>
        <w:fldChar w:fldCharType="separate"/>
      </w:r>
      <w:r>
        <w:rPr>
          <w:rStyle w:val="Hyperlink"/>
        </w:rPr>
        <w:t>&lt;37&gt; Section 2.2.2.11</w:t>
      </w:r>
      <w:r>
        <w:rPr>
          <w:rStyle w:val="Hyperlink"/>
        </w:rPr>
        <w:fldChar w:fldCharType="end"/>
      </w:r>
      <w:r>
        <w:t xml:space="preserve">: </w:t>
      </w:r>
      <w:bookmarkEnd w:id="1083"/>
      <w:r>
        <w:t xml:space="preserve">Clients on Windows NT, Windows 2000 and Windows XP prior to SP2 send undefined octets at the end of the authentication token, if the security provider indicates a shorter length of the authentication token than the sender of the data estimated initially. </w:t>
      </w:r>
    </w:p>
    <w:bookmarkStart w:id="1084" w:name="Appendix_A_38"/>
    <w:p w:rsidR="000F2369" w:rsidRDefault="00D06027">
      <w:r>
        <w:fldChar w:fldCharType="begin"/>
      </w:r>
      <w:r>
        <w:instrText xml:space="preserve"> HYPERLINK \l "Appendix_A_Target_38" \h </w:instrText>
      </w:r>
      <w:r>
        <w:fldChar w:fldCharType="separate"/>
      </w:r>
      <w:r>
        <w:rPr>
          <w:rStyle w:val="Hyperlink"/>
        </w:rPr>
        <w:t>&lt;38&gt; Section 2.2.2.13</w:t>
      </w:r>
      <w:r>
        <w:rPr>
          <w:rStyle w:val="Hyperlink"/>
        </w:rPr>
        <w:fldChar w:fldCharType="end"/>
      </w:r>
      <w:r>
        <w:t xml:space="preserve">: </w:t>
      </w:r>
      <w:bookmarkEnd w:id="1084"/>
      <w:r>
        <w:t>On Windows 2000 operating system Service Pack 4 (SP4) and subsequent service packs, Windows XP operating system Service Pack 2 (SP2) and subsequent service packs, and Windows Server 2003 and subsequent service packs, Windows does not send the verification trailer for an RPC with the pipe IDL attribute, as specified in [C706] section 4.2. Windows Vista, Windows Server 2008, Windows 7, Windows Server 2008 R2, Windows 8, Windows Server 2012, Windows 8.1, and Windows Server 2012 R2 send the verification trailer for an RPC with a pipe IDL attribute only if all the parameters with a pipe attribute are [out] only.</w:t>
      </w:r>
    </w:p>
    <w:bookmarkStart w:id="1085" w:name="Appendix_A_39"/>
    <w:p w:rsidR="000F2369" w:rsidRDefault="00D06027">
      <w:r>
        <w:fldChar w:fldCharType="begin"/>
      </w:r>
      <w:r>
        <w:instrText xml:space="preserve"> HYPERLINK \l "Appendix_A_Target_39" \h </w:instrText>
      </w:r>
      <w:r>
        <w:fldChar w:fldCharType="separate"/>
      </w:r>
      <w:r>
        <w:rPr>
          <w:rStyle w:val="Hyperlink"/>
        </w:rPr>
        <w:t>&lt;39&gt; Section 2.2.2.13</w:t>
      </w:r>
      <w:r>
        <w:rPr>
          <w:rStyle w:val="Hyperlink"/>
        </w:rPr>
        <w:fldChar w:fldCharType="end"/>
      </w:r>
      <w:r>
        <w:t xml:space="preserve">: </w:t>
      </w:r>
      <w:bookmarkEnd w:id="1085"/>
      <w:r>
        <w:t>Stub padding octets are sent by Windows 2000 Server operating system Service Pack 4 (SP4) and subsequent service packs, Windows XP SP2 and subsequent service packs, and Windows Server 2003 and subsequent service packs.</w:t>
      </w:r>
    </w:p>
    <w:bookmarkStart w:id="1086" w:name="Appendix_A_40"/>
    <w:p w:rsidR="000F2369" w:rsidRDefault="00D06027">
      <w:r>
        <w:fldChar w:fldCharType="begin"/>
      </w:r>
      <w:r>
        <w:instrText xml:space="preserve"> HYPERLINK \l "Appendix_A_Target_40" \h </w:instrText>
      </w:r>
      <w:r>
        <w:fldChar w:fldCharType="separate"/>
      </w:r>
      <w:r>
        <w:rPr>
          <w:rStyle w:val="Hyperlink"/>
        </w:rPr>
        <w:t>&lt;40&gt; Section 2.2.2.13</w:t>
      </w:r>
      <w:r>
        <w:rPr>
          <w:rStyle w:val="Hyperlink"/>
        </w:rPr>
        <w:fldChar w:fldCharType="end"/>
      </w:r>
      <w:r>
        <w:t xml:space="preserve">: </w:t>
      </w:r>
      <w:bookmarkEnd w:id="1086"/>
      <w:r>
        <w:t xml:space="preserve">Support for verification trailers is present on Windows 2000 Server SP4 and subsequent service packs, Windows XP SP2 and subsequent service packs, and Windows Server 2003, Windows Vista, Windows Server 2008, Windows 7, Windows Server 2008 R2, Windows 8, Windows Server 2012, Windows 8.1, and Windows Server 2012 R2. What part of the verification trailer is used by Windows and when it is used are specified in sections </w:t>
      </w:r>
      <w:hyperlink w:anchor="Section_0a108fbdc84847559e156c4df1c35134" w:history="1">
        <w:r>
          <w:rPr>
            <w:rStyle w:val="Hyperlink"/>
          </w:rPr>
          <w:t>2.2.2.13.3</w:t>
        </w:r>
      </w:hyperlink>
      <w:r>
        <w:t xml:space="preserve"> and </w:t>
      </w:r>
      <w:hyperlink w:anchor="Section_41e3cf7a3b42470c9d27c4e047ac6445" w:history="1">
        <w:r>
          <w:rPr>
            <w:rStyle w:val="Hyperlink"/>
          </w:rPr>
          <w:t>2.2.2.13.4</w:t>
        </w:r>
      </w:hyperlink>
      <w:r>
        <w:t>.</w:t>
      </w:r>
    </w:p>
    <w:bookmarkStart w:id="1087" w:name="Appendix_A_41"/>
    <w:p w:rsidR="000F2369" w:rsidRDefault="00D06027">
      <w:r>
        <w:fldChar w:fldCharType="begin"/>
      </w:r>
      <w:r>
        <w:instrText xml:space="preserve"> HYPERLINK \l "Appendix_A_Target_41" \h </w:instrText>
      </w:r>
      <w:r>
        <w:fldChar w:fldCharType="separate"/>
      </w:r>
      <w:r>
        <w:rPr>
          <w:rStyle w:val="Hyperlink"/>
        </w:rPr>
        <w:t>&lt;41&gt; Section 2.2.2.13.2</w:t>
      </w:r>
      <w:r>
        <w:rPr>
          <w:rStyle w:val="Hyperlink"/>
        </w:rPr>
        <w:fldChar w:fldCharType="end"/>
      </w:r>
      <w:r>
        <w:t xml:space="preserve">: </w:t>
      </w:r>
      <w:bookmarkEnd w:id="1087"/>
      <w:r>
        <w:t>In Windows, this verification trailer command is sent for the first request on a connection only.</w:t>
      </w:r>
    </w:p>
    <w:bookmarkStart w:id="1088" w:name="Appendix_A_42"/>
    <w:p w:rsidR="000F2369" w:rsidRDefault="00D06027">
      <w:r>
        <w:fldChar w:fldCharType="begin"/>
      </w:r>
      <w:r>
        <w:instrText xml:space="preserve"> HYPERLINK \l "Appendix_A_Target_42" \h </w:instrText>
      </w:r>
      <w:r>
        <w:fldChar w:fldCharType="separate"/>
      </w:r>
      <w:r>
        <w:rPr>
          <w:rStyle w:val="Hyperlink"/>
        </w:rPr>
        <w:t>&lt;42&gt; Section 2.2.2.13.3</w:t>
      </w:r>
      <w:r>
        <w:rPr>
          <w:rStyle w:val="Hyperlink"/>
        </w:rPr>
        <w:fldChar w:fldCharType="end"/>
      </w:r>
      <w:r>
        <w:t xml:space="preserve">: </w:t>
      </w:r>
      <w:bookmarkEnd w:id="1088"/>
      <w:r>
        <w:t xml:space="preserve">In Windows, this verification trailer command is sent for every request when the security provider does not support header signing. Windows does not send this verification trailer if the security provider being used is RPC_C_AUTHN_GSS_NEGOTIATE, RPC_C_AUTHN_WINNT, RPC_C_AUTHN_GSS_KERBEROS or RPC_C_AUTHN_NETLOGON. </w:t>
      </w:r>
    </w:p>
    <w:bookmarkStart w:id="1089" w:name="Appendix_A_43"/>
    <w:p w:rsidR="000F2369" w:rsidRDefault="00D06027">
      <w:r>
        <w:fldChar w:fldCharType="begin"/>
      </w:r>
      <w:r>
        <w:instrText xml:space="preserve"> HYPERLINK \l "Appendix_A_Target_43" \h </w:instrText>
      </w:r>
      <w:r>
        <w:fldChar w:fldCharType="separate"/>
      </w:r>
      <w:r>
        <w:rPr>
          <w:rStyle w:val="Hyperlink"/>
        </w:rPr>
        <w:t>&lt;43&gt; Section 2.2.2.13.4</w:t>
      </w:r>
      <w:r>
        <w:rPr>
          <w:rStyle w:val="Hyperlink"/>
        </w:rPr>
        <w:fldChar w:fldCharType="end"/>
      </w:r>
      <w:r>
        <w:t xml:space="preserve">: </w:t>
      </w:r>
      <w:bookmarkEnd w:id="1089"/>
      <w:r>
        <w:t xml:space="preserve"> In Windows, this verification trailer command is sent on the first request PDU that uses an abstract_syntax and transfer_syntax that were previously sent on a bind or alter_context PDU.</w:t>
      </w:r>
    </w:p>
    <w:bookmarkStart w:id="1090" w:name="Appendix_A_44"/>
    <w:p w:rsidR="000F2369" w:rsidRDefault="00D06027">
      <w:r>
        <w:fldChar w:fldCharType="begin"/>
      </w:r>
      <w:r>
        <w:instrText xml:space="preserve"> HYPERLINK \l "Appendix_A_Target_44" \h </w:instrText>
      </w:r>
      <w:r>
        <w:fldChar w:fldCharType="separate"/>
      </w:r>
      <w:r>
        <w:rPr>
          <w:rStyle w:val="Hyperlink"/>
        </w:rPr>
        <w:t>&lt;44&gt; Section 2.2.3</w:t>
      </w:r>
      <w:r>
        <w:rPr>
          <w:rStyle w:val="Hyperlink"/>
        </w:rPr>
        <w:fldChar w:fldCharType="end"/>
      </w:r>
      <w:r>
        <w:t xml:space="preserve">: </w:t>
      </w:r>
      <w:bookmarkEnd w:id="1090"/>
      <w:r>
        <w:t>Windows NT, Windows 2000,  Windows XP and Windows Server 2003 support connectionless RPC messages.</w:t>
      </w:r>
    </w:p>
    <w:bookmarkStart w:id="1091" w:name="Appendix_A_45"/>
    <w:p w:rsidR="000F2369" w:rsidRDefault="00D06027">
      <w:r>
        <w:fldChar w:fldCharType="begin"/>
      </w:r>
      <w:r>
        <w:instrText xml:space="preserve"> HYPERLINK \l "Appendix_A_Target_45" \h </w:instrText>
      </w:r>
      <w:r>
        <w:fldChar w:fldCharType="separate"/>
      </w:r>
      <w:r>
        <w:rPr>
          <w:rStyle w:val="Hyperlink"/>
        </w:rPr>
        <w:t>&lt;45&gt; Section 2.2.3.3</w:t>
      </w:r>
      <w:r>
        <w:rPr>
          <w:rStyle w:val="Hyperlink"/>
        </w:rPr>
        <w:fldChar w:fldCharType="end"/>
      </w:r>
      <w:r>
        <w:t xml:space="preserve">: </w:t>
      </w:r>
      <w:bookmarkEnd w:id="1091"/>
      <w:r>
        <w:fldChar w:fldCharType="begin"/>
      </w:r>
      <w:r>
        <w:instrText xml:space="preserve"> HYPERLINK \l "Section_c9c4cc8292ed4f9f98c6b63878ec3406" </w:instrText>
      </w:r>
      <w:r>
        <w:fldChar w:fldCharType="separate"/>
      </w:r>
      <w:r>
        <w:rPr>
          <w:rStyle w:val="Hyperlink"/>
        </w:rPr>
        <w:t>PF2_UNRELATED</w:t>
      </w:r>
      <w:r>
        <w:rPr>
          <w:rStyle w:val="Hyperlink"/>
        </w:rPr>
        <w:fldChar w:fldCharType="end"/>
      </w:r>
      <w:r>
        <w:t xml:space="preserve"> is not set in Windows NT Server 4.0 operating system. </w:t>
      </w:r>
    </w:p>
    <w:bookmarkStart w:id="1092" w:name="Appendix_A_46"/>
    <w:p w:rsidR="000F2369" w:rsidRDefault="00D06027">
      <w:r>
        <w:fldChar w:fldCharType="begin"/>
      </w:r>
      <w:r>
        <w:instrText xml:space="preserve"> HYPERLINK \l "Appendix_A_Target_46" \h </w:instrText>
      </w:r>
      <w:r>
        <w:fldChar w:fldCharType="separate"/>
      </w:r>
      <w:r>
        <w:rPr>
          <w:rStyle w:val="Hyperlink"/>
        </w:rPr>
        <w:t>&lt;46&gt; Section 2.2.3.5</w:t>
      </w:r>
      <w:r>
        <w:rPr>
          <w:rStyle w:val="Hyperlink"/>
        </w:rPr>
        <w:fldChar w:fldCharType="end"/>
      </w:r>
      <w:r>
        <w:t xml:space="preserve">: </w:t>
      </w:r>
      <w:bookmarkEnd w:id="1092"/>
      <w:r>
        <w:t xml:space="preserve">Clients on Windows NT, Windows 2000 and Windows XP prior to SP2 send undefined octets at the end of the authentication token if the security provider indicates a shorter length of the authentication token than the sender of the data estimated initially. </w:t>
      </w:r>
    </w:p>
    <w:bookmarkStart w:id="1093" w:name="Appendix_A_47"/>
    <w:p w:rsidR="000F2369" w:rsidRDefault="00D06027">
      <w:r>
        <w:fldChar w:fldCharType="begin"/>
      </w:r>
      <w:r>
        <w:instrText xml:space="preserve"> HYPERLINK \l "Appendix_A_Target_47" \h </w:instrText>
      </w:r>
      <w:r>
        <w:fldChar w:fldCharType="separate"/>
      </w:r>
      <w:r>
        <w:rPr>
          <w:rStyle w:val="Hyperlink"/>
        </w:rPr>
        <w:t>&lt;47&gt; Section 2.2.3.5</w:t>
      </w:r>
      <w:r>
        <w:rPr>
          <w:rStyle w:val="Hyperlink"/>
        </w:rPr>
        <w:fldChar w:fldCharType="end"/>
      </w:r>
      <w:r>
        <w:t xml:space="preserve">: </w:t>
      </w:r>
      <w:bookmarkEnd w:id="1093"/>
      <w:r>
        <w:t xml:space="preserve"> These extensions require the model specified in </w:t>
      </w:r>
      <w:hyperlink r:id="rId465">
        <w:r>
          <w:rPr>
            <w:rStyle w:val="Hyperlink"/>
          </w:rPr>
          <w:t>[RFC2743]</w:t>
        </w:r>
      </w:hyperlink>
      <w:r>
        <w:t xml:space="preserve"> for all interactions with all security providers. An implementation instructs the GSS-compatible security provider to operate in a DCE-compatible manner by setting the DCE Style protocol variable. The following table details what PDU type carries (in its token section) the output of the GSS </w:t>
      </w:r>
      <w:hyperlink r:id="rId466">
        <w:r>
          <w:rPr>
            <w:rStyle w:val="Hyperlink"/>
          </w:rPr>
          <w:t>[GSS]</w:t>
        </w:r>
      </w:hyperlink>
      <w:r>
        <w:t xml:space="preserve"> call. Note that the first call to GSS_Init_sec_context generates no token transmitted to the server and that there is no support for a provider requiring more than two calls to GSS_Init_sec_context or GSS_Accept_sec_context.</w:t>
      </w:r>
    </w:p>
    <w:bookmarkStart w:id="1094" w:name="Appendix_A_48"/>
    <w:p w:rsidR="000F2369" w:rsidRDefault="00D06027">
      <w:r>
        <w:fldChar w:fldCharType="begin"/>
      </w:r>
      <w:r>
        <w:instrText xml:space="preserve"> HYPERLINK \l "Appendix_A_Target_48" \h </w:instrText>
      </w:r>
      <w:r>
        <w:fldChar w:fldCharType="separate"/>
      </w:r>
      <w:r>
        <w:rPr>
          <w:rStyle w:val="Hyperlink"/>
        </w:rPr>
        <w:t>&lt;48&gt; Section 2.2.3.6</w:t>
      </w:r>
      <w:r>
        <w:rPr>
          <w:rStyle w:val="Hyperlink"/>
        </w:rPr>
        <w:fldChar w:fldCharType="end"/>
      </w:r>
      <w:r>
        <w:t xml:space="preserve">: </w:t>
      </w:r>
      <w:bookmarkEnd w:id="1094"/>
      <w:r>
        <w:t xml:space="preserve">The Windows implementation always sends the fack  PDU with the </w:t>
      </w:r>
      <w:r>
        <w:rPr>
          <w:b/>
        </w:rPr>
        <w:t>vers</w:t>
      </w:r>
      <w:r>
        <w:t xml:space="preserve"> field set to 1.</w:t>
      </w:r>
    </w:p>
    <w:bookmarkStart w:id="1095" w:name="Appendix_A_49"/>
    <w:p w:rsidR="000F2369" w:rsidRDefault="00D06027">
      <w:r>
        <w:fldChar w:fldCharType="begin"/>
      </w:r>
      <w:r>
        <w:instrText xml:space="preserve"> HYPERLINK \l "Appendix_A_Target_49" \h </w:instrText>
      </w:r>
      <w:r>
        <w:fldChar w:fldCharType="separate"/>
      </w:r>
      <w:r>
        <w:rPr>
          <w:rStyle w:val="Hyperlink"/>
        </w:rPr>
        <w:t>&lt;49&gt; Section 2.2.4.3</w:t>
      </w:r>
      <w:r>
        <w:rPr>
          <w:rStyle w:val="Hyperlink"/>
        </w:rPr>
        <w:fldChar w:fldCharType="end"/>
      </w:r>
      <w:r>
        <w:t xml:space="preserve">: </w:t>
      </w:r>
      <w:bookmarkEnd w:id="1095"/>
      <w:r>
        <w:t>Arrays of context handles are supported only on Windows Vista, Windows Server 2008, Windows 7, Windows Server 2008 R2, Windows 8, Windows Server 2012, Windows 8.1, and Windows Server 2012 R2.</w:t>
      </w:r>
    </w:p>
    <w:bookmarkStart w:id="1096" w:name="Appendix_A_50"/>
    <w:p w:rsidR="000F2369" w:rsidRDefault="00D06027">
      <w:r>
        <w:fldChar w:fldCharType="begin"/>
      </w:r>
      <w:r>
        <w:instrText xml:space="preserve"> HYPERLINK \l "Appendix_A_Target_50" \h </w:instrText>
      </w:r>
      <w:r>
        <w:fldChar w:fldCharType="separate"/>
      </w:r>
      <w:r>
        <w:rPr>
          <w:rStyle w:val="Hyperlink"/>
        </w:rPr>
        <w:t>&lt;50&gt; Section 2.2.4.5</w:t>
      </w:r>
      <w:r>
        <w:rPr>
          <w:rStyle w:val="Hyperlink"/>
        </w:rPr>
        <w:fldChar w:fldCharType="end"/>
      </w:r>
      <w:r>
        <w:t xml:space="preserve">: </w:t>
      </w:r>
      <w:bookmarkEnd w:id="1096"/>
      <w:r>
        <w:t xml:space="preserve">In the Windows version of the Microsoft Interface Definition Language (MIDL), this is accomplished by compiling with the </w:t>
      </w:r>
      <w:hyperlink w:anchor="Section_a9ef776c64c449f0a2edc23703248e90" w:history="1">
        <w:r>
          <w:rPr>
            <w:rStyle w:val="Hyperlink"/>
          </w:rPr>
          <w:t>ms_union</w:t>
        </w:r>
      </w:hyperlink>
      <w:r>
        <w:t xml:space="preserve"> MIDL compiler option on MIDL compilers, starting with version 3.01.75.</w:t>
      </w:r>
    </w:p>
    <w:bookmarkStart w:id="1097" w:name="Appendix_A_51"/>
    <w:p w:rsidR="000F2369" w:rsidRDefault="00D06027">
      <w:r>
        <w:fldChar w:fldCharType="begin"/>
      </w:r>
      <w:r>
        <w:instrText xml:space="preserve"> HYPERLINK \l "Appendix_A_Target_51" \h </w:instrText>
      </w:r>
      <w:r>
        <w:fldChar w:fldCharType="separate"/>
      </w:r>
      <w:r>
        <w:rPr>
          <w:rStyle w:val="Hyperlink"/>
        </w:rPr>
        <w:t>&lt;51&gt; Section 2.2.4.7</w:t>
      </w:r>
      <w:r>
        <w:rPr>
          <w:rStyle w:val="Hyperlink"/>
        </w:rPr>
        <w:fldChar w:fldCharType="end"/>
      </w:r>
      <w:r>
        <w:t xml:space="preserve">: </w:t>
      </w:r>
      <w:bookmarkEnd w:id="1097"/>
      <w:r>
        <w:t>Windows supports a subset of the expressions allowed in C language in both NDR64 transfer syntax and when target level 6.0 strict NDR/NDR64 data consistency check is requested. The subset is the same in both cases.</w:t>
      </w:r>
    </w:p>
    <w:bookmarkStart w:id="1098" w:name="Appendix_A_52"/>
    <w:p w:rsidR="000F2369" w:rsidRDefault="00D06027">
      <w:r>
        <w:fldChar w:fldCharType="begin"/>
      </w:r>
      <w:r>
        <w:instrText xml:space="preserve"> HYPERLINK \l "Appendix_A_Target_52" \h </w:instrText>
      </w:r>
      <w:r>
        <w:fldChar w:fldCharType="separate"/>
      </w:r>
      <w:r>
        <w:rPr>
          <w:rStyle w:val="Hyperlink"/>
        </w:rPr>
        <w:t>&lt;52&gt; Section 2.2.4.13</w:t>
      </w:r>
      <w:r>
        <w:rPr>
          <w:rStyle w:val="Hyperlink"/>
        </w:rPr>
        <w:fldChar w:fldCharType="end"/>
      </w:r>
      <w:r>
        <w:t xml:space="preserve">: </w:t>
      </w:r>
      <w:bookmarkEnd w:id="1098"/>
      <w:r>
        <w:t xml:space="preserve">Windows implementation indicates the octet stream as invalid if the provided byte count is not big enough to contain all the memory needed to unmarshal the pointer indicated by the other pointer parameter. </w:t>
      </w:r>
      <w:hyperlink w:anchor="Section_38b9984f219c48beb2f0423850bd4a6e" w:history="1">
        <w:r>
          <w:rPr>
            <w:rStyle w:val="Hyperlink"/>
          </w:rPr>
          <w:t>byte_count</w:t>
        </w:r>
      </w:hyperlink>
      <w:r>
        <w:t xml:space="preserve"> is not supported in NDR64 transfer syntax.</w:t>
      </w:r>
    </w:p>
    <w:bookmarkStart w:id="1099" w:name="Appendix_A_53"/>
    <w:p w:rsidR="000F2369" w:rsidRDefault="00D06027">
      <w:r>
        <w:fldChar w:fldCharType="begin"/>
      </w:r>
      <w:r>
        <w:instrText xml:space="preserve"> HYPERLINK \l "Appendix_A_Target_53" \h </w:instrText>
      </w:r>
      <w:r>
        <w:fldChar w:fldCharType="separate"/>
      </w:r>
      <w:r>
        <w:rPr>
          <w:rStyle w:val="Hyperlink"/>
        </w:rPr>
        <w:t>&lt;53&gt; Section 2.2.5</w:t>
      </w:r>
      <w:r>
        <w:rPr>
          <w:rStyle w:val="Hyperlink"/>
        </w:rPr>
        <w:fldChar w:fldCharType="end"/>
      </w:r>
      <w:r>
        <w:t xml:space="preserve">: </w:t>
      </w:r>
      <w:bookmarkEnd w:id="1099"/>
      <w:r>
        <w:t>NDR64 is available on the Windows XP-based client running on x64, on 64-bit versions of the Windows Server 2003 family, and on 64-bit versions of Windows Vista, Windows Server 2008, Windows 7, Windows Server 2008 R2, Windows 8, Windows Server 2012, Windows 8.1, and Windows Server 2012 R2. NDR64 is not available for connectionless RPC.</w:t>
      </w:r>
    </w:p>
    <w:bookmarkStart w:id="1100" w:name="Appendix_A_54"/>
    <w:p w:rsidR="000F2369" w:rsidRDefault="00D06027">
      <w:r>
        <w:fldChar w:fldCharType="begin"/>
      </w:r>
      <w:r>
        <w:instrText xml:space="preserve"> HYPERLINK \l "Appendix_A_Target_54" \h </w:instrText>
      </w:r>
      <w:r>
        <w:fldChar w:fldCharType="separate"/>
      </w:r>
      <w:r>
        <w:rPr>
          <w:rStyle w:val="Hyperlink"/>
        </w:rPr>
        <w:t>&lt;54&gt; Section 2.2.5.3.2.1</w:t>
      </w:r>
      <w:r>
        <w:rPr>
          <w:rStyle w:val="Hyperlink"/>
        </w:rPr>
        <w:fldChar w:fldCharType="end"/>
      </w:r>
      <w:r>
        <w:t xml:space="preserve">: </w:t>
      </w:r>
      <w:bookmarkEnd w:id="1100"/>
      <w:r>
        <w:t>A conformant array can contain, at most, 2</w:t>
      </w:r>
      <w:r>
        <w:rPr>
          <w:vertAlign w:val="superscript"/>
        </w:rPr>
        <w:t>31</w:t>
      </w:r>
      <w:r>
        <w:t>-1 elements in Windows.</w:t>
      </w:r>
    </w:p>
    <w:bookmarkStart w:id="1101" w:name="Appendix_A_55"/>
    <w:p w:rsidR="000F2369" w:rsidRDefault="00D06027">
      <w:r>
        <w:fldChar w:fldCharType="begin"/>
      </w:r>
      <w:r>
        <w:instrText xml:space="preserve"> HYPERLINK \l "Appendix_A_Target_55" \h </w:instrText>
      </w:r>
      <w:r>
        <w:fldChar w:fldCharType="separate"/>
      </w:r>
      <w:r>
        <w:rPr>
          <w:rStyle w:val="Hyperlink"/>
        </w:rPr>
        <w:t>&lt;55&gt; Section 2.2.5.3.2.2</w:t>
      </w:r>
      <w:r>
        <w:rPr>
          <w:rStyle w:val="Hyperlink"/>
        </w:rPr>
        <w:fldChar w:fldCharType="end"/>
      </w:r>
      <w:r>
        <w:t xml:space="preserve">: </w:t>
      </w:r>
      <w:bookmarkEnd w:id="1101"/>
      <w:r>
        <w:t xml:space="preserve"> A varying array can contain, at most, 2</w:t>
      </w:r>
      <w:r>
        <w:rPr>
          <w:vertAlign w:val="superscript"/>
        </w:rPr>
        <w:t>31</w:t>
      </w:r>
      <w:r>
        <w:t>-1 elements in Windows.</w:t>
      </w:r>
    </w:p>
    <w:bookmarkStart w:id="1102" w:name="Appendix_A_56"/>
    <w:p w:rsidR="000F2369" w:rsidRDefault="00D06027">
      <w:r>
        <w:fldChar w:fldCharType="begin"/>
      </w:r>
      <w:r>
        <w:instrText xml:space="preserve"> HYPERLINK \l "Appendix_A_Target_56" \h </w:instrText>
      </w:r>
      <w:r>
        <w:fldChar w:fldCharType="separate"/>
      </w:r>
      <w:r>
        <w:rPr>
          <w:rStyle w:val="Hyperlink"/>
        </w:rPr>
        <w:t>&lt;56&gt; Section 2.2.5.3.2.3</w:t>
      </w:r>
      <w:r>
        <w:rPr>
          <w:rStyle w:val="Hyperlink"/>
        </w:rPr>
        <w:fldChar w:fldCharType="end"/>
      </w:r>
      <w:r>
        <w:t xml:space="preserve">: </w:t>
      </w:r>
      <w:bookmarkEnd w:id="1102"/>
      <w:r>
        <w:t xml:space="preserve"> In Windows, a conformant varying array can contain, at most, 2</w:t>
      </w:r>
      <w:r>
        <w:rPr>
          <w:vertAlign w:val="superscript"/>
        </w:rPr>
        <w:t>31</w:t>
      </w:r>
      <w:r>
        <w:t>-1-o elements where o is the offset.</w:t>
      </w:r>
    </w:p>
    <w:bookmarkStart w:id="1103" w:name="Appendix_A_57"/>
    <w:p w:rsidR="000F2369" w:rsidRDefault="00D06027">
      <w:r>
        <w:fldChar w:fldCharType="begin"/>
      </w:r>
      <w:r>
        <w:instrText xml:space="preserve"> HYPERLINK \l "Appendix_A_Target_57" \h </w:instrText>
      </w:r>
      <w:r>
        <w:fldChar w:fldCharType="separate"/>
      </w:r>
      <w:r>
        <w:rPr>
          <w:rStyle w:val="Hyperlink"/>
        </w:rPr>
        <w:t>&lt;57&gt; Section 2.2.6.1</w:t>
      </w:r>
      <w:r>
        <w:rPr>
          <w:rStyle w:val="Hyperlink"/>
        </w:rPr>
        <w:fldChar w:fldCharType="end"/>
      </w:r>
      <w:r>
        <w:t xml:space="preserve">: </w:t>
      </w:r>
      <w:bookmarkEnd w:id="1103"/>
      <w:r>
        <w:t xml:space="preserve">If the endianness is not 0x10 indicating little-endian, Windows assumes big-endian, as specified in section </w:t>
      </w:r>
      <w:hyperlink w:anchor="Section_6d75d40ee2d24420b9e98508a726a9ae" w:history="1">
        <w:r>
          <w:rPr>
            <w:rStyle w:val="Hyperlink"/>
          </w:rPr>
          <w:t>2.2.6.1</w:t>
        </w:r>
      </w:hyperlink>
      <w:r>
        <w:t>.</w:t>
      </w:r>
    </w:p>
    <w:bookmarkStart w:id="1104" w:name="Appendix_A_58"/>
    <w:p w:rsidR="000F2369" w:rsidRDefault="00D06027">
      <w:r>
        <w:fldChar w:fldCharType="begin"/>
      </w:r>
      <w:r>
        <w:instrText xml:space="preserve"> HYPERLINK \l "Appendix_A_Target_58" \h </w:instrText>
      </w:r>
      <w:r>
        <w:fldChar w:fldCharType="separate"/>
      </w:r>
      <w:r>
        <w:rPr>
          <w:rStyle w:val="Hyperlink"/>
        </w:rPr>
        <w:t>&lt;58&gt; Section 2.2.7.1</w:t>
      </w:r>
      <w:r>
        <w:rPr>
          <w:rStyle w:val="Hyperlink"/>
        </w:rPr>
        <w:fldChar w:fldCharType="end"/>
      </w:r>
      <w:r>
        <w:t xml:space="preserve">: </w:t>
      </w:r>
      <w:bookmarkEnd w:id="1104"/>
      <w:r>
        <w:t xml:space="preserve">During unmarshaling, Windows ignores the value of the </w:t>
      </w:r>
      <w:r>
        <w:rPr>
          <w:b/>
        </w:rPr>
        <w:t>InterfaceID</w:t>
      </w:r>
      <w:r>
        <w:t xml:space="preserve"> field.</w:t>
      </w:r>
    </w:p>
    <w:bookmarkStart w:id="1105" w:name="Appendix_A_59"/>
    <w:p w:rsidR="000F2369" w:rsidRDefault="00D06027">
      <w:r>
        <w:fldChar w:fldCharType="begin"/>
      </w:r>
      <w:r>
        <w:instrText xml:space="preserve"> HYPERLINK \l "Appendix_A_Target_59" \h </w:instrText>
      </w:r>
      <w:r>
        <w:fldChar w:fldCharType="separate"/>
      </w:r>
      <w:r>
        <w:rPr>
          <w:rStyle w:val="Hyperlink"/>
        </w:rPr>
        <w:t>&lt;59&gt; Section 3.1.1.1.3</w:t>
      </w:r>
      <w:r>
        <w:rPr>
          <w:rStyle w:val="Hyperlink"/>
        </w:rPr>
        <w:fldChar w:fldCharType="end"/>
      </w:r>
      <w:r>
        <w:t xml:space="preserve">: </w:t>
      </w:r>
      <w:bookmarkEnd w:id="1105"/>
      <w:r>
        <w:t>In Windows, this value is kept in the registry and is set by the administrator of the machine. The value is always used by the server.</w:t>
      </w:r>
    </w:p>
    <w:bookmarkStart w:id="1106" w:name="Appendix_A_60"/>
    <w:p w:rsidR="000F2369" w:rsidRDefault="00D06027">
      <w:r>
        <w:fldChar w:fldCharType="begin"/>
      </w:r>
      <w:r>
        <w:instrText xml:space="preserve"> HYPERLINK \l "Appendix_A_Target_60" \h </w:instrText>
      </w:r>
      <w:r>
        <w:fldChar w:fldCharType="separate"/>
      </w:r>
      <w:r>
        <w:rPr>
          <w:rStyle w:val="Hyperlink"/>
        </w:rPr>
        <w:t>&lt;60&gt; Section 3.1.1.1.3</w:t>
      </w:r>
      <w:r>
        <w:rPr>
          <w:rStyle w:val="Hyperlink"/>
        </w:rPr>
        <w:fldChar w:fldCharType="end"/>
      </w:r>
      <w:r>
        <w:t xml:space="preserve">: </w:t>
      </w:r>
      <w:bookmarkEnd w:id="1106"/>
      <w:r>
        <w:t>In Windows, this value is kept in the registry and is set by the administrator of the machine. The value is always used by the server.</w:t>
      </w:r>
    </w:p>
    <w:bookmarkStart w:id="1107" w:name="Appendix_A_61"/>
    <w:p w:rsidR="000F2369" w:rsidRDefault="00D06027">
      <w:r>
        <w:fldChar w:fldCharType="begin"/>
      </w:r>
      <w:r>
        <w:instrText xml:space="preserve"> HYPERLINK \l "Appendix_A_Target_61" \h </w:instrText>
      </w:r>
      <w:r>
        <w:fldChar w:fldCharType="separate"/>
      </w:r>
      <w:r>
        <w:rPr>
          <w:rStyle w:val="Hyperlink"/>
        </w:rPr>
        <w:t>&lt;61&gt; Section 3.1.1.1.3</w:t>
      </w:r>
      <w:r>
        <w:rPr>
          <w:rStyle w:val="Hyperlink"/>
        </w:rPr>
        <w:fldChar w:fldCharType="end"/>
      </w:r>
      <w:r>
        <w:t xml:space="preserve">: </w:t>
      </w:r>
      <w:bookmarkEnd w:id="1107"/>
      <w:r>
        <w:t>In Windows, this value is kept in the registry and is set by the administrator of the machine. The value is always used by the server.</w:t>
      </w:r>
    </w:p>
    <w:bookmarkStart w:id="1108" w:name="Appendix_A_62"/>
    <w:p w:rsidR="000F2369" w:rsidRDefault="00D06027">
      <w:r>
        <w:fldChar w:fldCharType="begin"/>
      </w:r>
      <w:r>
        <w:instrText xml:space="preserve"> HYPERLINK \l "Appendix_A_Target_62" \h </w:instrText>
      </w:r>
      <w:r>
        <w:fldChar w:fldCharType="separate"/>
      </w:r>
      <w:r>
        <w:rPr>
          <w:rStyle w:val="Hyperlink"/>
        </w:rPr>
        <w:t>&lt;62&gt; Section 3.1.1.1.3</w:t>
      </w:r>
      <w:r>
        <w:rPr>
          <w:rStyle w:val="Hyperlink"/>
        </w:rPr>
        <w:fldChar w:fldCharType="end"/>
      </w:r>
      <w:r>
        <w:t xml:space="preserve">: </w:t>
      </w:r>
      <w:bookmarkEnd w:id="1108"/>
      <w:r>
        <w:t>In Windows, this value is kept in the registry and is set by the administrator of the machine. The value is always used by the server. The default value for Windows 2000, Windows Server 2003, Windows Server 2008, Windows Server 2008 R2, Windows Server 2012, and Windows Server 2012 R2 is 0. The default value for Windows XP, Windows Vista, Windows 7, Windows 8, and Windows 8.1 is 1.</w:t>
      </w:r>
    </w:p>
    <w:bookmarkStart w:id="1109" w:name="Appendix_A_63"/>
    <w:p w:rsidR="000F2369" w:rsidRDefault="00D06027">
      <w:r>
        <w:fldChar w:fldCharType="begin"/>
      </w:r>
      <w:r>
        <w:instrText xml:space="preserve"> HYPERLINK \l "Appendix_A_Target_63" \h </w:instrText>
      </w:r>
      <w:r>
        <w:fldChar w:fldCharType="separate"/>
      </w:r>
      <w:r>
        <w:rPr>
          <w:rStyle w:val="Hyperlink"/>
        </w:rPr>
        <w:t>&lt;63&gt; Section 3.1.1.5.1.1.2</w:t>
      </w:r>
      <w:r>
        <w:rPr>
          <w:rStyle w:val="Hyperlink"/>
        </w:rPr>
        <w:fldChar w:fldCharType="end"/>
      </w:r>
      <w:r>
        <w:t xml:space="preserve">: </w:t>
      </w:r>
      <w:bookmarkEnd w:id="1109"/>
      <w:r>
        <w:t>The Windows system always selects the leftmost [in] handle as the binding handle.</w:t>
      </w:r>
    </w:p>
    <w:bookmarkStart w:id="1110" w:name="Appendix_A_64"/>
    <w:p w:rsidR="000F2369" w:rsidRDefault="00D06027">
      <w:r>
        <w:fldChar w:fldCharType="begin"/>
      </w:r>
      <w:r>
        <w:instrText xml:space="preserve"> HYPERLINK \l "Appendix_A_Target_64" \h </w:instrText>
      </w:r>
      <w:r>
        <w:fldChar w:fldCharType="separate"/>
      </w:r>
      <w:r>
        <w:rPr>
          <w:rStyle w:val="Hyperlink"/>
        </w:rPr>
        <w:t>&lt;64&gt; Section 3.1.1.5.3.2</w:t>
      </w:r>
      <w:r>
        <w:rPr>
          <w:rStyle w:val="Hyperlink"/>
        </w:rPr>
        <w:fldChar w:fldCharType="end"/>
      </w:r>
      <w:r>
        <w:t xml:space="preserve">: </w:t>
      </w:r>
      <w:bookmarkEnd w:id="1110"/>
      <w:r>
        <w:t xml:space="preserve">This level of strict NDR/NDR64 data consistency check is enabled by using target robust compiler option, using a MIDL compiler. Target level 5.0 strict NDR/NDR64 data consistency check is not available in Windows NT. </w:t>
      </w:r>
    </w:p>
    <w:bookmarkStart w:id="1111" w:name="Appendix_A_65"/>
    <w:p w:rsidR="000F2369" w:rsidRDefault="00D06027">
      <w:r>
        <w:fldChar w:fldCharType="begin"/>
      </w:r>
      <w:r>
        <w:instrText xml:space="preserve"> HYPERLINK \l "Appendix_A_Target_65" \h </w:instrText>
      </w:r>
      <w:r>
        <w:fldChar w:fldCharType="separate"/>
      </w:r>
      <w:r>
        <w:rPr>
          <w:rStyle w:val="Hyperlink"/>
        </w:rPr>
        <w:t>&lt;65&gt; Section 3.1.1.5.3.2.2.1</w:t>
      </w:r>
      <w:r>
        <w:rPr>
          <w:rStyle w:val="Hyperlink"/>
        </w:rPr>
        <w:fldChar w:fldCharType="end"/>
      </w:r>
      <w:r>
        <w:t xml:space="preserve">: </w:t>
      </w:r>
      <w:bookmarkEnd w:id="1111"/>
      <w:r>
        <w:t xml:space="preserve"> If the maximum memory size exceeds 2</w:t>
      </w:r>
      <w:r>
        <w:rPr>
          <w:vertAlign w:val="superscript"/>
        </w:rPr>
        <w:t>31</w:t>
      </w:r>
      <w:r>
        <w:t>-1 bytes for a conformant structure, conformant varying structure, conformant array, conformant varying array, or conformant and varying string, the octet stream is indicated as invalid.</w:t>
      </w:r>
    </w:p>
    <w:bookmarkStart w:id="1112" w:name="Appendix_A_66"/>
    <w:p w:rsidR="000F2369" w:rsidRDefault="00D06027">
      <w:r>
        <w:fldChar w:fldCharType="begin"/>
      </w:r>
      <w:r>
        <w:instrText xml:space="preserve"> HYPERLINK \l "Appendix_A_Target_66" \h </w:instrText>
      </w:r>
      <w:r>
        <w:fldChar w:fldCharType="separate"/>
      </w:r>
      <w:r>
        <w:rPr>
          <w:rStyle w:val="Hyperlink"/>
        </w:rPr>
        <w:t>&lt;66&gt; Section 3.1.1.5.3.2.2.5</w:t>
      </w:r>
      <w:r>
        <w:rPr>
          <w:rStyle w:val="Hyperlink"/>
        </w:rPr>
        <w:fldChar w:fldCharType="end"/>
      </w:r>
      <w:r>
        <w:t xml:space="preserve">: </w:t>
      </w:r>
      <w:bookmarkEnd w:id="1112"/>
      <w:r>
        <w:t xml:space="preserve">Interfaces using </w:t>
      </w:r>
      <w:hyperlink w:anchor="Section_6c1f45eb2ac64de28bb3fb1327d00d46" w:history="1">
        <w:r>
          <w:rPr>
            <w:rStyle w:val="Hyperlink"/>
          </w:rPr>
          <w:t>auto_handle</w:t>
        </w:r>
      </w:hyperlink>
      <w:r>
        <w:t xml:space="preserve"> are rejected in this level of consistency check.</w:t>
      </w:r>
    </w:p>
    <w:bookmarkStart w:id="1113" w:name="Appendix_A_67"/>
    <w:p w:rsidR="000F2369" w:rsidRDefault="00D06027">
      <w:r>
        <w:fldChar w:fldCharType="begin"/>
      </w:r>
      <w:r>
        <w:instrText xml:space="preserve"> HYPERLINK \l "Appendix_A_Target_67" \h </w:instrText>
      </w:r>
      <w:r>
        <w:fldChar w:fldCharType="separate"/>
      </w:r>
      <w:r>
        <w:rPr>
          <w:rStyle w:val="Hyperlink"/>
        </w:rPr>
        <w:t>&lt;67&gt; Section 3.1.1.5.3.3</w:t>
      </w:r>
      <w:r>
        <w:rPr>
          <w:rStyle w:val="Hyperlink"/>
        </w:rPr>
        <w:fldChar w:fldCharType="end"/>
      </w:r>
      <w:r>
        <w:t xml:space="preserve">: </w:t>
      </w:r>
      <w:bookmarkEnd w:id="1113"/>
      <w:r>
        <w:t>This level of strict NDR/NDR64 data consistency check is enabled by using the target NT60 compiler option, using a MIDL compiler. Target level 6.0 strict NDR/NDR64 data consistency check is available on Windows Vista, Windows Server 2008, Windows 7, Windows Server 2008 R2, Windows 8, Windows Server 2012, Windows 8.1 and Windows Server 2012 R2.</w:t>
      </w:r>
    </w:p>
    <w:bookmarkStart w:id="1114" w:name="Appendix_A_68"/>
    <w:p w:rsidR="000F2369" w:rsidRDefault="00D06027">
      <w:r>
        <w:fldChar w:fldCharType="begin"/>
      </w:r>
      <w:r>
        <w:instrText xml:space="preserve"> HYPERLINK \l "Appendix_A_Target_68" \h </w:instrText>
      </w:r>
      <w:r>
        <w:fldChar w:fldCharType="separate"/>
      </w:r>
      <w:r>
        <w:rPr>
          <w:rStyle w:val="Hyperlink"/>
        </w:rPr>
        <w:t>&lt;68&gt; Section 3.1.1.5.3.3.1.2</w:t>
      </w:r>
      <w:r>
        <w:rPr>
          <w:rStyle w:val="Hyperlink"/>
        </w:rPr>
        <w:fldChar w:fldCharType="end"/>
      </w:r>
      <w:r>
        <w:t xml:space="preserve">: </w:t>
      </w:r>
      <w:bookmarkEnd w:id="1114"/>
      <w:r>
        <w:t>This behavior is available on Windows Vista, Windows Server 2008, Windows 7, Windows Server 2008 R2, Windows 8, Windows Server 2012, Windows 8.1 and Windows Server 2012 R2 when the IDL file is compiled for target level 6.0 strict NDR/NDR64 data consistency check. This behavior is turned off if the IDL file is compiled with MIDL command option backward_compat maybenull_sizeis.</w:t>
      </w:r>
    </w:p>
    <w:bookmarkStart w:id="1115" w:name="Appendix_A_69"/>
    <w:p w:rsidR="000F2369" w:rsidRDefault="00D06027">
      <w:r>
        <w:fldChar w:fldCharType="begin"/>
      </w:r>
      <w:r>
        <w:instrText xml:space="preserve"> HYPERLINK \l "Appendix_A_Target_69" \h </w:instrText>
      </w:r>
      <w:r>
        <w:fldChar w:fldCharType="separate"/>
      </w:r>
      <w:r>
        <w:rPr>
          <w:rStyle w:val="Hyperlink"/>
        </w:rPr>
        <w:t>&lt;69&gt; Section 3.1.1.5.4</w:t>
      </w:r>
      <w:r>
        <w:rPr>
          <w:rStyle w:val="Hyperlink"/>
        </w:rPr>
        <w:fldChar w:fldCharType="end"/>
      </w:r>
      <w:r>
        <w:t xml:space="preserve">: </w:t>
      </w:r>
      <w:bookmarkEnd w:id="1115"/>
      <w:r>
        <w:t>By default, Windows XP SP2 and subsequent service packs, Windows Vista, Windows 7, Windows Server 2008 R2, Windows 8, Windows Server 2012, Windows 8.1 and Windows Server 2012 R2 do not allow remote anonymous calls.</w:t>
      </w:r>
    </w:p>
    <w:p w:rsidR="000F2369" w:rsidRDefault="00D06027">
      <w:r>
        <w:t>By default, Windows Server 2003, Windows Server 2008 and Windows Server 2008 R2 allow remote anonymous calls.</w:t>
      </w:r>
    </w:p>
    <w:p w:rsidR="000F2369" w:rsidRDefault="00D06027">
      <w:r>
        <w:t xml:space="preserve">For details and how to change this behavior, see </w:t>
      </w:r>
      <w:hyperlink r:id="rId467">
        <w:r>
          <w:rPr>
            <w:rStyle w:val="Hyperlink"/>
          </w:rPr>
          <w:t>[MSFT-RPCIFRESTRICTION]</w:t>
        </w:r>
      </w:hyperlink>
      <w:r>
        <w:t>.</w:t>
      </w:r>
    </w:p>
    <w:bookmarkStart w:id="1116" w:name="Appendix_A_70"/>
    <w:p w:rsidR="000F2369" w:rsidRDefault="00D06027">
      <w:r>
        <w:fldChar w:fldCharType="begin"/>
      </w:r>
      <w:r>
        <w:instrText xml:space="preserve"> HYPERLINK \l "Appendix_A_Target_70" \h </w:instrText>
      </w:r>
      <w:r>
        <w:fldChar w:fldCharType="separate"/>
      </w:r>
      <w:r>
        <w:rPr>
          <w:rStyle w:val="Hyperlink"/>
        </w:rPr>
        <w:t>&lt;70&gt; Section 3.1.2.7.1.6</w:t>
      </w:r>
      <w:r>
        <w:rPr>
          <w:rStyle w:val="Hyperlink"/>
        </w:rPr>
        <w:fldChar w:fldCharType="end"/>
      </w:r>
      <w:r>
        <w:t xml:space="preserve">: </w:t>
      </w:r>
      <w:bookmarkEnd w:id="1116"/>
      <w:r>
        <w:t>These additional client conformant validation checks are available on Windows Vista, Windows Server 2008, Windows 7, Windows Server 2008 R2, Windows 8, Windows Server 2012, Windows 8.1 and Windows Server 2012 R2. Users can disable these validations through registry and/or application compatibility settings. There is no validation support for multiple dimension conformant/varying arrays. A subset of the rules specified in this section are available in Windows Server 2003 operating system with Service Pack 1 (SP1), as listed. These validations can be disabled by Windows registry settings.</w:t>
      </w:r>
    </w:p>
    <w:p w:rsidR="000F2369" w:rsidRDefault="00D06027">
      <w:pPr>
        <w:pStyle w:val="ListParagraph"/>
        <w:numPr>
          <w:ilvl w:val="0"/>
          <w:numId w:val="70"/>
        </w:numPr>
      </w:pPr>
      <w:r>
        <w:t>Validations are available for parameter-level correlation only. There is no support for embedded pointers, arrays, or structures.</w:t>
      </w:r>
    </w:p>
    <w:p w:rsidR="000F2369" w:rsidRDefault="00D06027">
      <w:pPr>
        <w:pStyle w:val="ListParagraph"/>
        <w:numPr>
          <w:ilvl w:val="0"/>
          <w:numId w:val="70"/>
        </w:numPr>
      </w:pPr>
      <w:r>
        <w:t>Validations are available for NDR transfer syntax only. There is no support for NDR64 transfer syntax.</w:t>
      </w:r>
    </w:p>
    <w:p w:rsidR="000F2369" w:rsidRDefault="00D06027">
      <w:pPr>
        <w:pStyle w:val="ListParagraph"/>
        <w:numPr>
          <w:ilvl w:val="0"/>
          <w:numId w:val="70"/>
        </w:numPr>
      </w:pPr>
      <w:r>
        <w:t>Conformant array, conformant varying array, or conformant varying string parameter must be declared earlier in the parameter list before the parameter describing the conformance.</w:t>
      </w:r>
    </w:p>
    <w:p w:rsidR="000F2369" w:rsidRDefault="00D06027">
      <w:pPr>
        <w:pStyle w:val="ListParagraph"/>
        <w:numPr>
          <w:ilvl w:val="0"/>
          <w:numId w:val="70"/>
        </w:numPr>
      </w:pPr>
      <w:r>
        <w:t>Conformance can only be specified by dereference of another parameter, the value of another parameter plus one, the value of another parameter minus one, the value of another parameter multiplied by two, or the value of another parameter divided by two.</w:t>
      </w:r>
    </w:p>
    <w:p w:rsidR="000F2369" w:rsidRDefault="00D06027">
      <w:r>
        <w:t>There is no validation support for a conformant varying string whose maximum count is not specified by another parameter.</w:t>
      </w:r>
    </w:p>
    <w:bookmarkStart w:id="1117" w:name="Appendix_A_71"/>
    <w:p w:rsidR="000F2369" w:rsidRDefault="00D06027">
      <w:r>
        <w:fldChar w:fldCharType="begin"/>
      </w:r>
      <w:r>
        <w:instrText xml:space="preserve"> HYPERLINK \l "Appendix_A_Target_71" \h </w:instrText>
      </w:r>
      <w:r>
        <w:fldChar w:fldCharType="separate"/>
      </w:r>
      <w:r>
        <w:rPr>
          <w:rStyle w:val="Hyperlink"/>
        </w:rPr>
        <w:t>&lt;71&gt; Section 3.1.3.3.1</w:t>
      </w:r>
      <w:r>
        <w:rPr>
          <w:rStyle w:val="Hyperlink"/>
        </w:rPr>
        <w:fldChar w:fldCharType="end"/>
      </w:r>
      <w:r>
        <w:t xml:space="preserve">: </w:t>
      </w:r>
      <w:bookmarkEnd w:id="1117"/>
      <w:r>
        <w:t>On Windows, the endpoint mapper does not listen on a protocol sequence until at least one server using dynamic endpoints on the system starts to listen on that protocol sequence.</w:t>
      </w:r>
    </w:p>
    <w:bookmarkStart w:id="1118" w:name="Appendix_A_72"/>
    <w:p w:rsidR="000F2369" w:rsidRDefault="00D06027">
      <w:r>
        <w:fldChar w:fldCharType="begin"/>
      </w:r>
      <w:r>
        <w:instrText xml:space="preserve"> HYPERLINK \l "Appendix_A_Target_72" \h </w:instrText>
      </w:r>
      <w:r>
        <w:fldChar w:fldCharType="separate"/>
      </w:r>
      <w:r>
        <w:rPr>
          <w:rStyle w:val="Hyperlink"/>
        </w:rPr>
        <w:t>&lt;72&gt; Section 3.1.3.5.1</w:t>
      </w:r>
      <w:r>
        <w:rPr>
          <w:rStyle w:val="Hyperlink"/>
        </w:rPr>
        <w:fldChar w:fldCharType="end"/>
      </w:r>
      <w:r>
        <w:t xml:space="preserve">: </w:t>
      </w:r>
      <w:bookmarkEnd w:id="1118"/>
      <w:r>
        <w:t>Windows provides a configuration setting to limit the size of server stub memory allocation.</w:t>
      </w:r>
    </w:p>
    <w:bookmarkStart w:id="1119" w:name="Appendix_A_73"/>
    <w:p w:rsidR="000F2369" w:rsidRDefault="00D06027">
      <w:r>
        <w:fldChar w:fldCharType="begin"/>
      </w:r>
      <w:r>
        <w:instrText xml:space="preserve"> HYPERLINK \l "Appendix_A_Target_73" \h </w:instrText>
      </w:r>
      <w:r>
        <w:fldChar w:fldCharType="separate"/>
      </w:r>
      <w:r>
        <w:rPr>
          <w:rStyle w:val="Hyperlink"/>
        </w:rPr>
        <w:t>&lt;73&gt; Section 3.2</w:t>
      </w:r>
      <w:r>
        <w:rPr>
          <w:rStyle w:val="Hyperlink"/>
        </w:rPr>
        <w:fldChar w:fldCharType="end"/>
      </w:r>
      <w:r>
        <w:t xml:space="preserve">: </w:t>
      </w:r>
      <w:bookmarkEnd w:id="1119"/>
      <w:r>
        <w:t xml:space="preserve">Windows NT, Windows 2000, Windows XP and Windows Server 2003 support connectionless RPC protocol variants. </w:t>
      </w:r>
    </w:p>
    <w:bookmarkStart w:id="1120" w:name="Appendix_A_74"/>
    <w:p w:rsidR="000F2369" w:rsidRDefault="00D06027">
      <w:r>
        <w:fldChar w:fldCharType="begin"/>
      </w:r>
      <w:r>
        <w:instrText xml:space="preserve"> HYPERLINK \l "Appendix_A_Target_74" \h </w:instrText>
      </w:r>
      <w:r>
        <w:fldChar w:fldCharType="separate"/>
      </w:r>
      <w:r>
        <w:rPr>
          <w:rStyle w:val="Hyperlink"/>
        </w:rPr>
        <w:t>&lt;74&gt; Section 3.2.1.5.1</w:t>
      </w:r>
      <w:r>
        <w:rPr>
          <w:rStyle w:val="Hyperlink"/>
        </w:rPr>
        <w:fldChar w:fldCharType="end"/>
      </w:r>
      <w:r>
        <w:t xml:space="preserve">: </w:t>
      </w:r>
      <w:bookmarkEnd w:id="1120"/>
      <w:r>
        <w:t>Windows NT 4.0 will only interoperate if the response fits into a single unfragmented response. A client can interoperate with a server running on Windows 2000, Windows XP or Windows Server 2003 using multiple fragmented response packets.</w:t>
      </w:r>
    </w:p>
    <w:bookmarkStart w:id="1121" w:name="Appendix_A_75"/>
    <w:p w:rsidR="000F2369" w:rsidRDefault="00D06027">
      <w:r>
        <w:fldChar w:fldCharType="begin"/>
      </w:r>
      <w:r>
        <w:instrText xml:space="preserve"> HYPERLINK \l "Appendix_A_Target_75" \h </w:instrText>
      </w:r>
      <w:r>
        <w:fldChar w:fldCharType="separate"/>
      </w:r>
      <w:r>
        <w:rPr>
          <w:rStyle w:val="Hyperlink"/>
        </w:rPr>
        <w:t>&lt;75&gt; Section 3.2.1.5.1</w:t>
      </w:r>
      <w:r>
        <w:rPr>
          <w:rStyle w:val="Hyperlink"/>
        </w:rPr>
        <w:fldChar w:fldCharType="end"/>
      </w:r>
      <w:r>
        <w:t xml:space="preserve">: </w:t>
      </w:r>
      <w:bookmarkEnd w:id="1121"/>
      <w:r>
        <w:t>Windows NT 4.0 does not have support for Kerberos.</w:t>
      </w:r>
    </w:p>
    <w:bookmarkStart w:id="1122" w:name="Appendix_A_76"/>
    <w:p w:rsidR="000F2369" w:rsidRDefault="00D06027">
      <w:r>
        <w:fldChar w:fldCharType="begin"/>
      </w:r>
      <w:r>
        <w:instrText xml:space="preserve"> HYPERLINK \l "Appendix_A_Target_76" \h </w:instrText>
      </w:r>
      <w:r>
        <w:fldChar w:fldCharType="separate"/>
      </w:r>
      <w:r>
        <w:rPr>
          <w:rStyle w:val="Hyperlink"/>
        </w:rPr>
        <w:t>&lt;76&gt; Section 3.2.1.5.2</w:t>
      </w:r>
      <w:r>
        <w:rPr>
          <w:rStyle w:val="Hyperlink"/>
        </w:rPr>
        <w:fldChar w:fldCharType="end"/>
      </w:r>
      <w:r>
        <w:t xml:space="preserve">: </w:t>
      </w:r>
      <w:bookmarkEnd w:id="1122"/>
      <w:r>
        <w:t xml:space="preserve">In Windows, RPC provides a set of asynchronous call invocation APIs. See section </w:t>
      </w:r>
      <w:hyperlink w:anchor="Section_c898d4cbc22b465f8fe31631669dc30a" w:history="1">
        <w:r>
          <w:rPr>
            <w:rStyle w:val="Hyperlink"/>
          </w:rPr>
          <w:t>8.1</w:t>
        </w:r>
      </w:hyperlink>
      <w:r>
        <w:t xml:space="preserve"> for APIs listing.</w:t>
      </w:r>
    </w:p>
    <w:bookmarkStart w:id="1123" w:name="Appendix_A_77"/>
    <w:p w:rsidR="000F2369" w:rsidRDefault="00D06027">
      <w:r>
        <w:fldChar w:fldCharType="begin"/>
      </w:r>
      <w:r>
        <w:instrText xml:space="preserve"> HYPERLINK \l "Appendix_A_Target_77" \h </w:instrText>
      </w:r>
      <w:r>
        <w:fldChar w:fldCharType="separate"/>
      </w:r>
      <w:r>
        <w:rPr>
          <w:rStyle w:val="Hyperlink"/>
        </w:rPr>
        <w:t>&lt;77&gt; Section 3.2.1.5.2</w:t>
      </w:r>
      <w:r>
        <w:rPr>
          <w:rStyle w:val="Hyperlink"/>
        </w:rPr>
        <w:fldChar w:fldCharType="end"/>
      </w:r>
      <w:r>
        <w:t xml:space="preserve">: </w:t>
      </w:r>
      <w:bookmarkEnd w:id="1123"/>
      <w:r>
        <w:t>Windows NT 4.0 does not support multiple simultaneous active calls in a single activity. Windows 2000, Windows XP, Windows Server 2003, Windows Vista, Windows Server 2008, Windows 7, Windows Server 2008 R2, Windows 8, Windows Server 2012, Windows 8.1 and Windows Server 2012 R2 support multiple simultaneous active calls in a single activity.</w:t>
      </w:r>
    </w:p>
    <w:bookmarkStart w:id="1124" w:name="Appendix_A_78"/>
    <w:p w:rsidR="000F2369" w:rsidRDefault="00D06027">
      <w:r>
        <w:fldChar w:fldCharType="begin"/>
      </w:r>
      <w:r>
        <w:instrText xml:space="preserve"> HYPERLINK \l "Appendix_A_Target_78" \h </w:instrText>
      </w:r>
      <w:r>
        <w:fldChar w:fldCharType="separate"/>
      </w:r>
      <w:r>
        <w:rPr>
          <w:rStyle w:val="Hyperlink"/>
        </w:rPr>
        <w:t>&lt;78&gt; Section 3.2.1.5.3</w:t>
      </w:r>
      <w:r>
        <w:rPr>
          <w:rStyle w:val="Hyperlink"/>
        </w:rPr>
        <w:fldChar w:fldCharType="end"/>
      </w:r>
      <w:r>
        <w:t xml:space="preserve">: </w:t>
      </w:r>
      <w:bookmarkEnd w:id="1124"/>
      <w:r>
        <w:t>The version-specific constant is 0x10000 for RPC servers that run on Windows 2000 Professional operating system, Windows XP, Windows Vista, or Windows 7, and is 0x40000 for RPC servers that run on Windows 2000 Server operating system, Windows Server 2003, Windows Server 2008, or Windows Server 2008 R2. RPC clients use 0x2000.</w:t>
      </w:r>
    </w:p>
    <w:bookmarkStart w:id="1125" w:name="Appendix_A_79"/>
    <w:p w:rsidR="000F2369" w:rsidRDefault="00D06027">
      <w:r>
        <w:fldChar w:fldCharType="begin"/>
      </w:r>
      <w:r>
        <w:instrText xml:space="preserve"> HYPERLINK \l "Appendix_A_Target_79" \h </w:instrText>
      </w:r>
      <w:r>
        <w:fldChar w:fldCharType="separate"/>
      </w:r>
      <w:r>
        <w:rPr>
          <w:rStyle w:val="Hyperlink"/>
        </w:rPr>
        <w:t>&lt;79&gt; Section 3.2.2.1.4</w:t>
      </w:r>
      <w:r>
        <w:rPr>
          <w:rStyle w:val="Hyperlink"/>
        </w:rPr>
        <w:fldChar w:fldCharType="end"/>
      </w:r>
      <w:r>
        <w:t xml:space="preserve">: </w:t>
      </w:r>
      <w:bookmarkEnd w:id="1125"/>
      <w:r>
        <w:t>In all versions of Windows, sequence numbers (and representations including Lowest-Allowed-Sequence Counter and Lowest-Unused-Sequence Counter) will "wrap around" to zero (0) if the next sequence number exceeds the maximum value for an unsigned 32-bit data type.</w:t>
      </w:r>
    </w:p>
    <w:bookmarkStart w:id="1126" w:name="Appendix_A_80"/>
    <w:p w:rsidR="000F2369" w:rsidRDefault="00D06027">
      <w:r>
        <w:fldChar w:fldCharType="begin"/>
      </w:r>
      <w:r>
        <w:instrText xml:space="preserve"> HYPERLINK \l "Appendix_A_Target_80" \h </w:instrText>
      </w:r>
      <w:r>
        <w:fldChar w:fldCharType="separate"/>
      </w:r>
      <w:r>
        <w:rPr>
          <w:rStyle w:val="Hyperlink"/>
        </w:rPr>
        <w:t>&lt;80&gt; Section 3.2.2.2.2</w:t>
      </w:r>
      <w:r>
        <w:rPr>
          <w:rStyle w:val="Hyperlink"/>
        </w:rPr>
        <w:fldChar w:fldCharType="end"/>
      </w:r>
      <w:r>
        <w:t xml:space="preserve">: </w:t>
      </w:r>
      <w:bookmarkEnd w:id="1126"/>
      <w:r>
        <w:t xml:space="preserve">Windows RPC provides the API </w:t>
      </w:r>
      <w:r>
        <w:rPr>
          <w:b/>
        </w:rPr>
        <w:t>RpcAsyncCancelCall</w:t>
      </w:r>
      <w:r>
        <w:t xml:space="preserve"> to set the </w:t>
      </w:r>
      <w:r>
        <w:rPr>
          <w:b/>
        </w:rPr>
        <w:t>F_CANCELED</w:t>
      </w:r>
      <w:r>
        <w:t xml:space="preserve"> flag.</w:t>
      </w:r>
    </w:p>
    <w:bookmarkStart w:id="1127" w:name="Appendix_A_81"/>
    <w:p w:rsidR="000F2369" w:rsidRDefault="00D06027">
      <w:r>
        <w:fldChar w:fldCharType="begin"/>
      </w:r>
      <w:r>
        <w:instrText xml:space="preserve"> HYPERLINK \l "Appendix_A_Target_81" \h </w:instrText>
      </w:r>
      <w:r>
        <w:fldChar w:fldCharType="separate"/>
      </w:r>
      <w:r>
        <w:rPr>
          <w:rStyle w:val="Hyperlink"/>
        </w:rPr>
        <w:t>&lt;81&gt; Section 3.2.2.2.4</w:t>
      </w:r>
      <w:r>
        <w:rPr>
          <w:rStyle w:val="Hyperlink"/>
        </w:rPr>
        <w:fldChar w:fldCharType="end"/>
      </w:r>
      <w:r>
        <w:t xml:space="preserve">: </w:t>
      </w:r>
      <w:bookmarkEnd w:id="1127"/>
      <w:r>
        <w:t>Windows NT 4.0 does not implement this timer.</w:t>
      </w:r>
    </w:p>
    <w:bookmarkStart w:id="1128" w:name="Appendix_A_82"/>
    <w:p w:rsidR="000F2369" w:rsidRDefault="00D06027">
      <w:r>
        <w:fldChar w:fldCharType="begin"/>
      </w:r>
      <w:r>
        <w:instrText xml:space="preserve"> HYPERLINK \l "Appendix_A_Target_82" \h </w:instrText>
      </w:r>
      <w:r>
        <w:fldChar w:fldCharType="separate"/>
      </w:r>
      <w:r>
        <w:rPr>
          <w:rStyle w:val="Hyperlink"/>
        </w:rPr>
        <w:t>&lt;82&gt; Section 3.2.2.4.1.3</w:t>
      </w:r>
      <w:r>
        <w:rPr>
          <w:rStyle w:val="Hyperlink"/>
        </w:rPr>
        <w:fldChar w:fldCharType="end"/>
      </w:r>
      <w:r>
        <w:t xml:space="preserve">: </w:t>
      </w:r>
      <w:bookmarkEnd w:id="1128"/>
      <w:r>
        <w:t>Windows does not check the expiration of the security context.</w:t>
      </w:r>
    </w:p>
    <w:bookmarkStart w:id="1129" w:name="Appendix_A_83"/>
    <w:p w:rsidR="000F2369" w:rsidRDefault="00D06027">
      <w:r>
        <w:fldChar w:fldCharType="begin"/>
      </w:r>
      <w:r>
        <w:instrText xml:space="preserve"> HYPERLINK \l "Appendix_A_Target_83" \h </w:instrText>
      </w:r>
      <w:r>
        <w:fldChar w:fldCharType="separate"/>
      </w:r>
      <w:r>
        <w:rPr>
          <w:rStyle w:val="Hyperlink"/>
        </w:rPr>
        <w:t>&lt;83&gt; Section 3.2.2.5.2</w:t>
      </w:r>
      <w:r>
        <w:rPr>
          <w:rStyle w:val="Hyperlink"/>
        </w:rPr>
        <w:fldChar w:fldCharType="end"/>
      </w:r>
      <w:r>
        <w:t xml:space="preserve">: </w:t>
      </w:r>
      <w:bookmarkEnd w:id="1129"/>
      <w:r>
        <w:t xml:space="preserve">Windows silently discards </w:t>
      </w:r>
      <w:hyperlink w:anchor="Section_e74053693fbc427bb8797ba68c56bead" w:history="1">
        <w:r>
          <w:rPr>
            <w:rStyle w:val="Hyperlink"/>
          </w:rPr>
          <w:t>PING</w:t>
        </w:r>
      </w:hyperlink>
      <w:r>
        <w:t xml:space="preserve"> packets.</w:t>
      </w:r>
    </w:p>
    <w:bookmarkStart w:id="1130" w:name="Appendix_A_84"/>
    <w:p w:rsidR="000F2369" w:rsidRDefault="00D06027">
      <w:r>
        <w:fldChar w:fldCharType="begin"/>
      </w:r>
      <w:r>
        <w:instrText xml:space="preserve"> HYPERLINK \l "Appendix_A_Target_84" \h </w:instrText>
      </w:r>
      <w:r>
        <w:fldChar w:fldCharType="separate"/>
      </w:r>
      <w:r>
        <w:rPr>
          <w:rStyle w:val="Hyperlink"/>
        </w:rPr>
        <w:t>&lt;84&gt; Section 3.2.2.5.6</w:t>
      </w:r>
      <w:r>
        <w:rPr>
          <w:rStyle w:val="Hyperlink"/>
        </w:rPr>
        <w:fldChar w:fldCharType="end"/>
      </w:r>
      <w:r>
        <w:t xml:space="preserve">: </w:t>
      </w:r>
      <w:bookmarkEnd w:id="1130"/>
      <w:r>
        <w:t xml:space="preserve">Windows follows the guidance specified in section </w:t>
      </w:r>
      <w:hyperlink w:anchor="Section_c818318ab2494343b53cb4804782cb0c" w:history="1">
        <w:r>
          <w:rPr>
            <w:rStyle w:val="Hyperlink"/>
          </w:rPr>
          <w:t>3.2.2.5.6</w:t>
        </w:r>
      </w:hyperlink>
      <w:r>
        <w:t xml:space="preserve">. If the client has accepted five consecutive NOCALL packets containing a packet body with a </w:t>
      </w:r>
      <w:r>
        <w:rPr>
          <w:b/>
        </w:rPr>
        <w:t>window_size</w:t>
      </w:r>
      <w:r>
        <w:t xml:space="preserve"> greater than 0, the call state is changed to STATE_FAULT.</w:t>
      </w:r>
    </w:p>
    <w:bookmarkStart w:id="1131" w:name="Appendix_A_85"/>
    <w:p w:rsidR="000F2369" w:rsidRDefault="00D06027">
      <w:r>
        <w:fldChar w:fldCharType="begin"/>
      </w:r>
      <w:r>
        <w:instrText xml:space="preserve"> HYPERLINK \l "Appendix_A_Target_85" \h </w:instrText>
      </w:r>
      <w:r>
        <w:fldChar w:fldCharType="separate"/>
      </w:r>
      <w:r>
        <w:rPr>
          <w:rStyle w:val="Hyperlink"/>
        </w:rPr>
        <w:t>&lt;85&gt; Section 3.2.2.6.1</w:t>
      </w:r>
      <w:r>
        <w:rPr>
          <w:rStyle w:val="Hyperlink"/>
        </w:rPr>
        <w:fldChar w:fldCharType="end"/>
      </w:r>
      <w:r>
        <w:t xml:space="preserve">: </w:t>
      </w:r>
      <w:bookmarkEnd w:id="1131"/>
      <w:r>
        <w:t>In Windows RPC clients, set this interval to a constant value of 120 seconds.</w:t>
      </w:r>
    </w:p>
    <w:bookmarkStart w:id="1132" w:name="Appendix_A_86"/>
    <w:p w:rsidR="000F2369" w:rsidRDefault="00D06027">
      <w:r>
        <w:fldChar w:fldCharType="begin"/>
      </w:r>
      <w:r>
        <w:instrText xml:space="preserve"> HYPERLINK \l "Appendix_A_Target_86" \h </w:instrText>
      </w:r>
      <w:r>
        <w:fldChar w:fldCharType="separate"/>
      </w:r>
      <w:r>
        <w:rPr>
          <w:rStyle w:val="Hyperlink"/>
        </w:rPr>
        <w:t>&lt;86&gt; Section 3.2.2.6.1</w:t>
      </w:r>
      <w:r>
        <w:rPr>
          <w:rStyle w:val="Hyperlink"/>
        </w:rPr>
        <w:fldChar w:fldCharType="end"/>
      </w:r>
      <w:r>
        <w:t xml:space="preserve">: </w:t>
      </w:r>
      <w:bookmarkEnd w:id="1132"/>
      <w:r>
        <w:t>In Windows RPC clients, set this interval to a constant value of 30 seconds.</w:t>
      </w:r>
    </w:p>
    <w:bookmarkStart w:id="1133" w:name="Appendix_A_87"/>
    <w:p w:rsidR="000F2369" w:rsidRDefault="00D06027">
      <w:r>
        <w:fldChar w:fldCharType="begin"/>
      </w:r>
      <w:r>
        <w:instrText xml:space="preserve"> HYPERLINK \l "Appendix_A_Target_87" \h </w:instrText>
      </w:r>
      <w:r>
        <w:fldChar w:fldCharType="separate"/>
      </w:r>
      <w:r>
        <w:rPr>
          <w:rStyle w:val="Hyperlink"/>
        </w:rPr>
        <w:t>&lt;87&gt; Section 3.2.3.1.6</w:t>
      </w:r>
      <w:r>
        <w:rPr>
          <w:rStyle w:val="Hyperlink"/>
        </w:rPr>
        <w:fldChar w:fldCharType="end"/>
      </w:r>
      <w:r>
        <w:t xml:space="preserve">: </w:t>
      </w:r>
      <w:bookmarkEnd w:id="1133"/>
      <w:r>
        <w:t>In Windows NT 4.0, at most, one call can be in progress per activity. When a packet of a higher sequence number is accepted, the call with the lower sequence is canceled, and the higher number becomes the new lowest-allowed-sequence.</w:t>
      </w:r>
    </w:p>
    <w:bookmarkStart w:id="1134" w:name="Appendix_A_88"/>
    <w:p w:rsidR="000F2369" w:rsidRDefault="00D06027">
      <w:r>
        <w:fldChar w:fldCharType="begin"/>
      </w:r>
      <w:r>
        <w:instrText xml:space="preserve"> HYPERLINK \l "Appendix_A_Target_88" \h </w:instrText>
      </w:r>
      <w:r>
        <w:fldChar w:fldCharType="separate"/>
      </w:r>
      <w:r>
        <w:rPr>
          <w:rStyle w:val="Hyperlink"/>
        </w:rPr>
        <w:t>&lt;88&gt; Section 3.2.3.2.1</w:t>
      </w:r>
      <w:r>
        <w:rPr>
          <w:rStyle w:val="Hyperlink"/>
        </w:rPr>
        <w:fldChar w:fldCharType="end"/>
      </w:r>
      <w:r>
        <w:t xml:space="preserve">: </w:t>
      </w:r>
      <w:bookmarkEnd w:id="1134"/>
      <w:r>
        <w:t xml:space="preserve">In Windows NT 4.0, the timer interval is always three seconds. In all other versions of Windows, the interval is effectively infinite: The server sends a burst of packets only in response to a client packet. </w:t>
      </w:r>
    </w:p>
    <w:bookmarkStart w:id="1135" w:name="Appendix_A_89"/>
    <w:p w:rsidR="000F2369" w:rsidRDefault="00D06027">
      <w:r>
        <w:fldChar w:fldCharType="begin"/>
      </w:r>
      <w:r>
        <w:instrText xml:space="preserve"> HYPERLINK \l "Appendix_A_Target_89" \h </w:instrText>
      </w:r>
      <w:r>
        <w:fldChar w:fldCharType="separate"/>
      </w:r>
      <w:r>
        <w:rPr>
          <w:rStyle w:val="Hyperlink"/>
        </w:rPr>
        <w:t>&lt;89&gt; Section 3.2.3.2.2</w:t>
      </w:r>
      <w:r>
        <w:rPr>
          <w:rStyle w:val="Hyperlink"/>
        </w:rPr>
        <w:fldChar w:fldCharType="end"/>
      </w:r>
      <w:r>
        <w:t xml:space="preserve">: </w:t>
      </w:r>
      <w:bookmarkEnd w:id="1135"/>
      <w:r>
        <w:t>In Windows RPC servers, set this interval to a constant value of 30 seconds.</w:t>
      </w:r>
    </w:p>
    <w:bookmarkStart w:id="1136" w:name="Appendix_A_90"/>
    <w:p w:rsidR="000F2369" w:rsidRDefault="00D06027">
      <w:r>
        <w:fldChar w:fldCharType="begin"/>
      </w:r>
      <w:r>
        <w:instrText xml:space="preserve"> HYPERLINK \l "Appendix_A_Target_90" \h </w:instrText>
      </w:r>
      <w:r>
        <w:fldChar w:fldCharType="separate"/>
      </w:r>
      <w:r>
        <w:rPr>
          <w:rStyle w:val="Hyperlink"/>
        </w:rPr>
        <w:t>&lt;90&gt; Section 3.2.3.4.1</w:t>
      </w:r>
      <w:r>
        <w:rPr>
          <w:rStyle w:val="Hyperlink"/>
        </w:rPr>
        <w:fldChar w:fldCharType="end"/>
      </w:r>
      <w:r>
        <w:t xml:space="preserve">: </w:t>
      </w:r>
      <w:bookmarkEnd w:id="1136"/>
      <w:r>
        <w:t>In Windows, the server implementation of the application protocol layer indicates to the RPC runtime that the error should be handled at the RPC protocol layer by raising an exception.</w:t>
      </w:r>
    </w:p>
    <w:bookmarkStart w:id="1137" w:name="Appendix_A_91"/>
    <w:p w:rsidR="000F2369" w:rsidRDefault="00D06027">
      <w:r>
        <w:fldChar w:fldCharType="begin"/>
      </w:r>
      <w:r>
        <w:instrText xml:space="preserve"> HYPERLINK \l "Appendix_A_Target_91" \h </w:instrText>
      </w:r>
      <w:r>
        <w:fldChar w:fldCharType="separate"/>
      </w:r>
      <w:r>
        <w:rPr>
          <w:rStyle w:val="Hyperlink"/>
        </w:rPr>
        <w:t>&lt;91&gt; Section 3.2.3.5.3</w:t>
      </w:r>
      <w:r>
        <w:rPr>
          <w:rStyle w:val="Hyperlink"/>
        </w:rPr>
        <w:fldChar w:fldCharType="end"/>
      </w:r>
      <w:r>
        <w:t xml:space="preserve">: </w:t>
      </w:r>
      <w:bookmarkEnd w:id="1137"/>
      <w:r>
        <w:t xml:space="preserve">Windows servers follow this clause, except that the </w:t>
      </w:r>
      <w:r>
        <w:rPr>
          <w:b/>
        </w:rPr>
        <w:t>dc_rpc_cl_pkt_hdr_t.auth_proto check</w:t>
      </w:r>
      <w:r>
        <w:t xml:space="preserve"> is skipped when the PDU type is PING or the </w:t>
      </w:r>
      <w:r>
        <w:rPr>
          <w:b/>
        </w:rPr>
        <w:t>maybe</w:t>
      </w:r>
      <w:r>
        <w:t xml:space="preserve"> flag is set in the </w:t>
      </w:r>
      <w:r>
        <w:rPr>
          <w:b/>
        </w:rPr>
        <w:t>dc_rpc_cl_pkt_hdr_t.flags1</w:t>
      </w:r>
      <w:r>
        <w:t xml:space="preserve"> field.</w:t>
      </w:r>
    </w:p>
    <w:bookmarkStart w:id="1138" w:name="Appendix_A_92"/>
    <w:p w:rsidR="000F2369" w:rsidRDefault="00D06027">
      <w:r>
        <w:fldChar w:fldCharType="begin"/>
      </w:r>
      <w:r>
        <w:instrText xml:space="preserve"> HYPERLINK \l "Appendix_A_Target_92" \h </w:instrText>
      </w:r>
      <w:r>
        <w:fldChar w:fldCharType="separate"/>
      </w:r>
      <w:r>
        <w:rPr>
          <w:rStyle w:val="Hyperlink"/>
        </w:rPr>
        <w:t>&lt;92&gt; Section 3.2.3.5.4</w:t>
      </w:r>
      <w:r>
        <w:rPr>
          <w:rStyle w:val="Hyperlink"/>
        </w:rPr>
        <w:fldChar w:fldCharType="end"/>
      </w:r>
      <w:r>
        <w:t xml:space="preserve">: </w:t>
      </w:r>
      <w:bookmarkEnd w:id="1138"/>
      <w:r>
        <w:t>Windows NT 4.0 has the following behavior when receiving this packet: Find or create an activity object for the activity ID in the header. If the activity's lowest-allowed-sequence number is higher than the packet sequence number, discard the packet. If no active call exists with the packet sequence, create a call with that sequence in STATE_INIT and add it to the activity. Set the activity's lowest-allowed-sequence to the packet sequence. Process the packet according to the call state.</w:t>
      </w:r>
    </w:p>
    <w:bookmarkStart w:id="1139" w:name="Appendix_A_93"/>
    <w:p w:rsidR="000F2369" w:rsidRDefault="00D06027">
      <w:r>
        <w:fldChar w:fldCharType="begin"/>
      </w:r>
      <w:r>
        <w:instrText xml:space="preserve"> HYPERLINK \l "Appendix_A_Target_93" \h </w:instrText>
      </w:r>
      <w:r>
        <w:fldChar w:fldCharType="separate"/>
      </w:r>
      <w:r>
        <w:rPr>
          <w:rStyle w:val="Hyperlink"/>
        </w:rPr>
        <w:t>&lt;93&gt; Section 3.2.3.5.5</w:t>
      </w:r>
      <w:r>
        <w:rPr>
          <w:rStyle w:val="Hyperlink"/>
        </w:rPr>
        <w:fldChar w:fldCharType="end"/>
      </w:r>
      <w:r>
        <w:t xml:space="preserve">: </w:t>
      </w:r>
      <w:bookmarkEnd w:id="1139"/>
      <w:r>
        <w:t>Windows servers answer the PING only if its serial number is higher than the serial number of any client packet previously seen in this call.</w:t>
      </w:r>
    </w:p>
    <w:bookmarkStart w:id="1140" w:name="Appendix_A_94"/>
    <w:p w:rsidR="000F2369" w:rsidRDefault="00D06027">
      <w:r>
        <w:fldChar w:fldCharType="begin"/>
      </w:r>
      <w:r>
        <w:instrText xml:space="preserve"> HYPERLINK \l "Appendix_A_Target_94" \h </w:instrText>
      </w:r>
      <w:r>
        <w:fldChar w:fldCharType="separate"/>
      </w:r>
      <w:r>
        <w:rPr>
          <w:rStyle w:val="Hyperlink"/>
        </w:rPr>
        <w:t>&lt;94&gt; Section 3.2.3.6.1</w:t>
      </w:r>
      <w:r>
        <w:rPr>
          <w:rStyle w:val="Hyperlink"/>
        </w:rPr>
        <w:fldChar w:fldCharType="end"/>
      </w:r>
      <w:r>
        <w:t xml:space="preserve">: </w:t>
      </w:r>
      <w:bookmarkEnd w:id="1140"/>
      <w:r>
        <w:t>In Windows RPC servers, set this interval to a constant value of 30 seconds.</w:t>
      </w:r>
    </w:p>
    <w:bookmarkStart w:id="1141" w:name="Appendix_A_95"/>
    <w:p w:rsidR="000F2369" w:rsidRDefault="00D06027">
      <w:r>
        <w:fldChar w:fldCharType="begin"/>
      </w:r>
      <w:r>
        <w:instrText xml:space="preserve"> HYPERLINK \l "Appendix_A_Target_95" \h </w:instrText>
      </w:r>
      <w:r>
        <w:fldChar w:fldCharType="separate"/>
      </w:r>
      <w:r>
        <w:rPr>
          <w:rStyle w:val="Hyperlink"/>
        </w:rPr>
        <w:t>&lt;95&gt; Section 3.2.3.6.1</w:t>
      </w:r>
      <w:r>
        <w:rPr>
          <w:rStyle w:val="Hyperlink"/>
        </w:rPr>
        <w:fldChar w:fldCharType="end"/>
      </w:r>
      <w:r>
        <w:t xml:space="preserve">: </w:t>
      </w:r>
      <w:bookmarkEnd w:id="1141"/>
      <w:r>
        <w:t>In Windows RPC servers, implement the idle scavenger timer event as a delayed procedure that is asynchronously called from a thread whose dynamic priority boosting is disabled. As a result, the scan for scavenging idle calls and activities could be delayed. To alleviate this, after receiving a new packet and dispatching to its activity's call, if the idle scavenger timer has already expired, then the server processes idle scavenging.</w:t>
      </w:r>
    </w:p>
    <w:bookmarkStart w:id="1142" w:name="Appendix_A_96"/>
    <w:p w:rsidR="000F2369" w:rsidRDefault="00D06027">
      <w:r>
        <w:fldChar w:fldCharType="begin"/>
      </w:r>
      <w:r>
        <w:instrText xml:space="preserve"> HYPERLINK \l "Appendix_A_Target_96" \h </w:instrText>
      </w:r>
      <w:r>
        <w:fldChar w:fldCharType="separate"/>
      </w:r>
      <w:r>
        <w:rPr>
          <w:rStyle w:val="Hyperlink"/>
        </w:rPr>
        <w:t>&lt;96&gt; Section 3.2.3.6.1</w:t>
      </w:r>
      <w:r>
        <w:rPr>
          <w:rStyle w:val="Hyperlink"/>
        </w:rPr>
        <w:fldChar w:fldCharType="end"/>
      </w:r>
      <w:r>
        <w:t xml:space="preserve">: </w:t>
      </w:r>
      <w:bookmarkEnd w:id="1142"/>
      <w:r>
        <w:t>In Windows RPC servers set this interval to a constant value of 15 seconds.</w:t>
      </w:r>
    </w:p>
    <w:bookmarkStart w:id="1143" w:name="Appendix_A_97"/>
    <w:p w:rsidR="000F2369" w:rsidRDefault="00D06027">
      <w:r>
        <w:fldChar w:fldCharType="begin"/>
      </w:r>
      <w:r>
        <w:instrText xml:space="preserve"> HYPERLINK \l "Appendix_A_Target_97" \h </w:instrText>
      </w:r>
      <w:r>
        <w:fldChar w:fldCharType="separate"/>
      </w:r>
      <w:r>
        <w:rPr>
          <w:rStyle w:val="Hyperlink"/>
        </w:rPr>
        <w:t>&lt;97&gt; Section 3.3.1.5.1</w:t>
      </w:r>
      <w:r>
        <w:rPr>
          <w:rStyle w:val="Hyperlink"/>
        </w:rPr>
        <w:fldChar w:fldCharType="end"/>
      </w:r>
      <w:r>
        <w:t xml:space="preserve">: </w:t>
      </w:r>
      <w:bookmarkEnd w:id="1143"/>
      <w:r>
        <w:t xml:space="preserve">Servers return a PDU indicating an error depending on the received PDU with the invalid version number, as specified in section </w:t>
      </w:r>
      <w:hyperlink w:anchor="Section_8170eb8730c7438fb1c33bfe54455dfd" w:history="1">
        <w:r>
          <w:rPr>
            <w:rStyle w:val="Hyperlink"/>
          </w:rPr>
          <w:t>3.3.3.5.7</w:t>
        </w:r>
      </w:hyperlink>
      <w:r>
        <w:t>.</w:t>
      </w:r>
    </w:p>
    <w:bookmarkStart w:id="1144" w:name="Appendix_A_98"/>
    <w:p w:rsidR="000F2369" w:rsidRDefault="00D06027">
      <w:r>
        <w:fldChar w:fldCharType="begin"/>
      </w:r>
      <w:r>
        <w:instrText xml:space="preserve"> HYPERLINK \l "Appendix_A_Target_98" \h </w:instrText>
      </w:r>
      <w:r>
        <w:fldChar w:fldCharType="separate"/>
      </w:r>
      <w:r>
        <w:rPr>
          <w:rStyle w:val="Hyperlink"/>
        </w:rPr>
        <w:t>&lt;98&gt; Section 3.3.1.5.2.1</w:t>
      </w:r>
      <w:r>
        <w:rPr>
          <w:rStyle w:val="Hyperlink"/>
        </w:rPr>
        <w:fldChar w:fldCharType="end"/>
      </w:r>
      <w:r>
        <w:t xml:space="preserve">: </w:t>
      </w:r>
      <w:bookmarkEnd w:id="1144"/>
      <w:r>
        <w:t xml:space="preserve"> The following list names the security providers that Windows assumes use three legs, as specified in section </w:t>
      </w:r>
      <w:hyperlink w:anchor="Section_52d5d6758d9c4e02b3fc7c0eacf41838" w:history="1">
        <w:r>
          <w:rPr>
            <w:rStyle w:val="Hyperlink"/>
          </w:rPr>
          <w:t>3.3.1.5.2.1</w:t>
        </w:r>
      </w:hyperlink>
      <w:r>
        <w:t>:</w:t>
      </w:r>
    </w:p>
    <w:p w:rsidR="000F2369" w:rsidRDefault="00D06027">
      <w:r>
        <w:t>Security Provider</w:t>
      </w:r>
    </w:p>
    <w:p w:rsidR="000F2369" w:rsidRDefault="00D06027">
      <w:pPr>
        <w:pStyle w:val="ListParagraph"/>
        <w:numPr>
          <w:ilvl w:val="0"/>
          <w:numId w:val="98"/>
        </w:numPr>
      </w:pPr>
      <w:r>
        <w:t>NTLM</w:t>
      </w:r>
    </w:p>
    <w:p w:rsidR="000F2369" w:rsidRDefault="00D06027">
      <w:pPr>
        <w:pStyle w:val="ListParagraph"/>
        <w:numPr>
          <w:ilvl w:val="0"/>
          <w:numId w:val="98"/>
        </w:numPr>
      </w:pPr>
      <w:r>
        <w:t>NetLogon</w:t>
      </w:r>
    </w:p>
    <w:bookmarkStart w:id="1145" w:name="Appendix_A_99"/>
    <w:p w:rsidR="000F2369" w:rsidRDefault="00D06027">
      <w:r>
        <w:fldChar w:fldCharType="begin"/>
      </w:r>
      <w:r>
        <w:instrText xml:space="preserve"> HYPERLINK \l "Appendix_A_Target_99" \h </w:instrText>
      </w:r>
      <w:r>
        <w:fldChar w:fldCharType="separate"/>
      </w:r>
      <w:r>
        <w:rPr>
          <w:rStyle w:val="Hyperlink"/>
        </w:rPr>
        <w:t>&lt;99&gt; Section 3.3.1.5.3</w:t>
      </w:r>
      <w:r>
        <w:rPr>
          <w:rStyle w:val="Hyperlink"/>
        </w:rPr>
        <w:fldChar w:fldCharType="end"/>
      </w:r>
      <w:r>
        <w:t xml:space="preserve">: </w:t>
      </w:r>
      <w:bookmarkEnd w:id="1145"/>
      <w:r>
        <w:t xml:space="preserve">Windows Server 2003 with SP1 and subsequent service packs and Windows Vista, Windows Server 2008, Windows 7, Windows Server 2008 R2, Windows 8, Windows Server 2012, Windows 8.1 and Windows Server 2012 R2 versions of Windows: These versions of Windows have support for bind time feature negotiation. The server uses the message processing rules in this section, and clients always indicate support for bind time feature negotiation and for security context multiplexing. For Windows NT, Windows 2000, Windows XP and Windows Server 2003, the server uses the behavior specified in [C706], and the client does not indicate support for bind time feature negotiation and security context multiplexing. Windows allows a client to disable proposing use of the bind time feature negotiation through configuration. </w:t>
      </w:r>
    </w:p>
    <w:bookmarkStart w:id="1146" w:name="Appendix_A_100"/>
    <w:p w:rsidR="000F2369" w:rsidRDefault="00D06027">
      <w:r>
        <w:fldChar w:fldCharType="begin"/>
      </w:r>
      <w:r>
        <w:instrText xml:space="preserve"> HYPERLINK \l "Appendix_A_Target_100" \h </w:instrText>
      </w:r>
      <w:r>
        <w:fldChar w:fldCharType="separate"/>
      </w:r>
      <w:r>
        <w:rPr>
          <w:rStyle w:val="Hyperlink"/>
        </w:rPr>
        <w:t>&lt;100&gt; Section 3.3.1.5.3</w:t>
      </w:r>
      <w:r>
        <w:rPr>
          <w:rStyle w:val="Hyperlink"/>
        </w:rPr>
        <w:fldChar w:fldCharType="end"/>
      </w:r>
      <w:r>
        <w:t xml:space="preserve">: </w:t>
      </w:r>
      <w:bookmarkEnd w:id="1146"/>
      <w:r>
        <w:t xml:space="preserve">Windows-based clients on Windows NT, Windows 2000, Windows XP and Windows Server 2003 prior to SP1 do not use security context multiplexing on this connection. </w:t>
      </w:r>
    </w:p>
    <w:bookmarkStart w:id="1147" w:name="Appendix_A_101"/>
    <w:p w:rsidR="000F2369" w:rsidRDefault="00D06027">
      <w:r>
        <w:fldChar w:fldCharType="begin"/>
      </w:r>
      <w:r>
        <w:instrText xml:space="preserve"> HYPERLINK \l "Appendix_A_Target_101" \h </w:instrText>
      </w:r>
      <w:r>
        <w:fldChar w:fldCharType="separate"/>
      </w:r>
      <w:r>
        <w:rPr>
          <w:rStyle w:val="Hyperlink"/>
        </w:rPr>
        <w:t>&lt;101&gt; Section 3.3.1.5.3</w:t>
      </w:r>
      <w:r>
        <w:rPr>
          <w:rStyle w:val="Hyperlink"/>
        </w:rPr>
        <w:fldChar w:fldCharType="end"/>
      </w:r>
      <w:r>
        <w:t xml:space="preserve">: </w:t>
      </w:r>
      <w:bookmarkEnd w:id="1147"/>
      <w:r>
        <w:t>Windows-based clients on Windows NT, Windows 2000, Windows XP and Windows Server 2003 do not support keeping the connection open after sending the orphaned PDU. Also, Windows-based servers on Windows NT, Windows 2000, Windows XP and Windows Server 2003 do not support keeping the connection open after receiving the orphaned PDU.</w:t>
      </w:r>
    </w:p>
    <w:bookmarkStart w:id="1148" w:name="Appendix_A_102"/>
    <w:p w:rsidR="000F2369" w:rsidRDefault="00D06027">
      <w:r>
        <w:fldChar w:fldCharType="begin"/>
      </w:r>
      <w:r>
        <w:instrText xml:space="preserve"> HYPERLINK \l "Appendix_A_Target_102" \h </w:instrText>
      </w:r>
      <w:r>
        <w:fldChar w:fldCharType="separate"/>
      </w:r>
      <w:r>
        <w:rPr>
          <w:rStyle w:val="Hyperlink"/>
        </w:rPr>
        <w:t>&lt;102&gt; Section 3.3.1.5.4</w:t>
      </w:r>
      <w:r>
        <w:rPr>
          <w:rStyle w:val="Hyperlink"/>
        </w:rPr>
        <w:fldChar w:fldCharType="end"/>
      </w:r>
      <w:r>
        <w:t xml:space="preserve">: </w:t>
      </w:r>
      <w:bookmarkEnd w:id="1148"/>
      <w:r>
        <w:t>Windows-based clients and servers do not send authentication information in this case.</w:t>
      </w:r>
    </w:p>
    <w:bookmarkStart w:id="1149" w:name="Appendix_A_103"/>
    <w:p w:rsidR="000F2369" w:rsidRDefault="00D06027">
      <w:r>
        <w:fldChar w:fldCharType="begin"/>
      </w:r>
      <w:r>
        <w:instrText xml:space="preserve"> HYPERLINK \l "Appendix_A_Target_103" \h </w:instrText>
      </w:r>
      <w:r>
        <w:fldChar w:fldCharType="separate"/>
      </w:r>
      <w:r>
        <w:rPr>
          <w:rStyle w:val="Hyperlink"/>
        </w:rPr>
        <w:t>&lt;103&gt; Section 3.3.1.5.4</w:t>
      </w:r>
      <w:r>
        <w:rPr>
          <w:rStyle w:val="Hyperlink"/>
        </w:rPr>
        <w:fldChar w:fldCharType="end"/>
      </w:r>
      <w:r>
        <w:t xml:space="preserve">: </w:t>
      </w:r>
      <w:bookmarkEnd w:id="1149"/>
      <w:r>
        <w:t>A Windows-based client that is capable of security context multiplexing does not build more than 1,000 security contexts per connection.</w:t>
      </w:r>
    </w:p>
    <w:bookmarkStart w:id="1150" w:name="Appendix_A_104"/>
    <w:p w:rsidR="000F2369" w:rsidRDefault="00D06027">
      <w:r>
        <w:fldChar w:fldCharType="begin"/>
      </w:r>
      <w:r>
        <w:instrText xml:space="preserve"> HYPERLINK \l "Appendix_A_Target_104" \h </w:instrText>
      </w:r>
      <w:r>
        <w:fldChar w:fldCharType="separate"/>
      </w:r>
      <w:r>
        <w:rPr>
          <w:rStyle w:val="Hyperlink"/>
        </w:rPr>
        <w:t>&lt;104&gt; Section 3.3.1.5.4</w:t>
      </w:r>
      <w:r>
        <w:rPr>
          <w:rStyle w:val="Hyperlink"/>
        </w:rPr>
        <w:fldChar w:fldCharType="end"/>
      </w:r>
      <w:r>
        <w:t xml:space="preserve">: </w:t>
      </w:r>
      <w:bookmarkEnd w:id="1150"/>
      <w:r>
        <w:t>Windows NT 4.0 and Windows 2000 do not enforce a limit of security contexts per connection. Windows XP, Windows Server 2003, Windows Vista, Windows Server 2008, Windows 7, Windows Server 2008 R2, Windows 8, Windows Server 2012, Windows 8.1 and Windows Server 2012 R2 enforce a limit of 2,048 security contexts per connection.</w:t>
      </w:r>
    </w:p>
    <w:bookmarkStart w:id="1151" w:name="Appendix_A_105"/>
    <w:p w:rsidR="000F2369" w:rsidRDefault="00D06027">
      <w:r>
        <w:fldChar w:fldCharType="begin"/>
      </w:r>
      <w:r>
        <w:instrText xml:space="preserve"> HYPERLINK \l "Appendix_A_Target_105" \h </w:instrText>
      </w:r>
      <w:r>
        <w:fldChar w:fldCharType="separate"/>
      </w:r>
      <w:r>
        <w:rPr>
          <w:rStyle w:val="Hyperlink"/>
        </w:rPr>
        <w:t>&lt;105&gt; Section 3.3.1.5.6</w:t>
      </w:r>
      <w:r>
        <w:rPr>
          <w:rStyle w:val="Hyperlink"/>
        </w:rPr>
        <w:fldChar w:fldCharType="end"/>
      </w:r>
      <w:r>
        <w:t xml:space="preserve">: </w:t>
      </w:r>
      <w:bookmarkEnd w:id="1151"/>
      <w:r>
        <w:t xml:space="preserve">Windows-based clients return error  </w:t>
      </w:r>
      <w:r>
        <w:rPr>
          <w:b/>
        </w:rPr>
        <w:t>RPC_S_UNSUPPORTED_TRANS_SYN</w:t>
      </w:r>
      <w:r>
        <w:t>.</w:t>
      </w:r>
    </w:p>
    <w:bookmarkStart w:id="1152" w:name="Appendix_A_106"/>
    <w:p w:rsidR="000F2369" w:rsidRDefault="00D06027">
      <w:r>
        <w:fldChar w:fldCharType="begin"/>
      </w:r>
      <w:r>
        <w:instrText xml:space="preserve"> HYPERLINK \l "Appendix_A_Target_106" \h </w:instrText>
      </w:r>
      <w:r>
        <w:fldChar w:fldCharType="separate"/>
      </w:r>
      <w:r>
        <w:rPr>
          <w:rStyle w:val="Hyperlink"/>
        </w:rPr>
        <w:t>&lt;106&gt; Section 3.3.1.5.6</w:t>
      </w:r>
      <w:r>
        <w:rPr>
          <w:rStyle w:val="Hyperlink"/>
        </w:rPr>
        <w:fldChar w:fldCharType="end"/>
      </w:r>
      <w:r>
        <w:t xml:space="preserve">: </w:t>
      </w:r>
      <w:bookmarkEnd w:id="1152"/>
      <w:r>
        <w:t>Windows-based clients negotiate a transfer syntax in parallel with marshaling data using transfer syntax NDR in cases where an existing connection does not support both the NDR and NDR64 (</w:t>
      </w:r>
      <w:hyperlink w:anchor="Section_b1af93c7f9884a1aac74063179942f32" w:history="1">
        <w:r>
          <w:rPr>
            <w:rStyle w:val="Hyperlink"/>
          </w:rPr>
          <w:t>2.2.5</w:t>
        </w:r>
      </w:hyperlink>
      <w:r>
        <w:t>) transfer syntaxes or there are multiple transfer syntax bindings that are available but no preferred transfer syntax. In such cases, the client always proposes NDR as one of the transfer syntaxes, and, if the server accepts a transfer syntax different from NDR, the client attempts to renegotiate transfer syntax NDR, which is used to send the requests already marshaled. But the server-accepted transfer syntax in the first negotiation is used for requests that have not started transfer syntax negotiation by the time the first negotiation completed.</w:t>
      </w:r>
    </w:p>
    <w:bookmarkStart w:id="1153" w:name="Appendix_A_107"/>
    <w:p w:rsidR="000F2369" w:rsidRDefault="00D06027">
      <w:r>
        <w:fldChar w:fldCharType="begin"/>
      </w:r>
      <w:r>
        <w:instrText xml:space="preserve"> HYPERLINK \l "Appendix_A_Target_107" \h </w:instrText>
      </w:r>
      <w:r>
        <w:fldChar w:fldCharType="separate"/>
      </w:r>
      <w:r>
        <w:rPr>
          <w:rStyle w:val="Hyperlink"/>
        </w:rPr>
        <w:t>&lt;107&gt; Section 3.3.1.5.8</w:t>
      </w:r>
      <w:r>
        <w:rPr>
          <w:rStyle w:val="Hyperlink"/>
        </w:rPr>
        <w:fldChar w:fldCharType="end"/>
      </w:r>
      <w:r>
        <w:t xml:space="preserve">: </w:t>
      </w:r>
      <w:bookmarkEnd w:id="1153"/>
      <w:r>
        <w:t>Windows NTdoes not support concurrent multiplexing on a connection.</w:t>
      </w:r>
    </w:p>
    <w:bookmarkStart w:id="1154" w:name="Appendix_A_108"/>
    <w:p w:rsidR="000F2369" w:rsidRDefault="00D06027">
      <w:r>
        <w:fldChar w:fldCharType="begin"/>
      </w:r>
      <w:r>
        <w:instrText xml:space="preserve"> HYPERLINK \l "Appendix_A_Target_108" \h </w:instrText>
      </w:r>
      <w:r>
        <w:fldChar w:fldCharType="separate"/>
      </w:r>
      <w:r>
        <w:rPr>
          <w:rStyle w:val="Hyperlink"/>
        </w:rPr>
        <w:t>&lt;108&gt; Section 3.3.2.1.3</w:t>
      </w:r>
      <w:r>
        <w:rPr>
          <w:rStyle w:val="Hyperlink"/>
        </w:rPr>
        <w:fldChar w:fldCharType="end"/>
      </w:r>
      <w:r>
        <w:t xml:space="preserve">: </w:t>
      </w:r>
      <w:bookmarkEnd w:id="1154"/>
      <w:r>
        <w:t>The Windows API to set this value is the RpcBindingSetOption() function with Option set to RPC_C_OPT_CALL_TIMEOUT.</w:t>
      </w:r>
    </w:p>
    <w:bookmarkStart w:id="1155" w:name="Appendix_A_109"/>
    <w:p w:rsidR="000F2369" w:rsidRDefault="00D06027">
      <w:r>
        <w:fldChar w:fldCharType="begin"/>
      </w:r>
      <w:r>
        <w:instrText xml:space="preserve"> HYPERLINK \l "Appendix_A_Target_109" \h </w:instrText>
      </w:r>
      <w:r>
        <w:fldChar w:fldCharType="separate"/>
      </w:r>
      <w:r>
        <w:rPr>
          <w:rStyle w:val="Hyperlink"/>
        </w:rPr>
        <w:t>&lt;109&gt; Section 3.3.2.1.5</w:t>
      </w:r>
      <w:r>
        <w:rPr>
          <w:rStyle w:val="Hyperlink"/>
        </w:rPr>
        <w:fldChar w:fldCharType="end"/>
      </w:r>
      <w:r>
        <w:t xml:space="preserve">: </w:t>
      </w:r>
      <w:bookmarkEnd w:id="1155"/>
      <w:r>
        <w:t>Windows NT Server 4.0 does not set the bind time-out value. Windows 2000 Server, Windows 2000 Professional, Windows XP, Windows Server 2003, Windows Vista, Windows Server 2008, Windows 7, Windows Server 2008 R2, Windows 8, Windows Server 2012, Windows 8.1 and Windows Server 2012 R2 implementations use RpcMgmtSetComTimeout API.</w:t>
      </w:r>
    </w:p>
    <w:bookmarkStart w:id="1156" w:name="Appendix_A_110"/>
    <w:p w:rsidR="000F2369" w:rsidRDefault="00D06027">
      <w:r>
        <w:fldChar w:fldCharType="begin"/>
      </w:r>
      <w:r>
        <w:instrText xml:space="preserve"> HYPERLINK \l "Appendix_A_Target_110" \h </w:instrText>
      </w:r>
      <w:r>
        <w:fldChar w:fldCharType="separate"/>
      </w:r>
      <w:r>
        <w:rPr>
          <w:rStyle w:val="Hyperlink"/>
        </w:rPr>
        <w:t>&lt;110&gt; Section 3.3.2.2.1</w:t>
      </w:r>
      <w:r>
        <w:rPr>
          <w:rStyle w:val="Hyperlink"/>
        </w:rPr>
        <w:fldChar w:fldCharType="end"/>
      </w:r>
      <w:r>
        <w:t xml:space="preserve">: </w:t>
      </w:r>
      <w:bookmarkEnd w:id="1156"/>
      <w:r>
        <w:t xml:space="preserve">Only </w:t>
      </w:r>
      <w:hyperlink w:anchor="Section_95fbfb56d67a47df900ce263d6031f22" w:history="1">
        <w:r>
          <w:rPr>
            <w:rStyle w:val="Hyperlink"/>
          </w:rPr>
          <w:t>NCACN_IP_TCP</w:t>
        </w:r>
      </w:hyperlink>
      <w:r>
        <w:t xml:space="preserve"> makes use of this timer. The RPC runtime on the client instructs the TCP/IP stack on the client to use a potentially smaller value than the default for the TCP keep-alives to monitor the state of the connection. The value used for the timer is determined by a higher-level protocol. A higher-level protocol passes a value between 0 and 10, and, on Windows 2000, Windows XP, Windows Server 2003, Windows Vista, Windows Server 2008, Windows 7, Windows Server 2008 R2, Windows 8, Windows Server 2012, Windows 8.1 and Windows Server 2012 R2, the RPC runtime on the client uses these values as an indication of how long it should wait for a response from the server before it turns on keep-alives. The value passed in by a higher-level protocol is interpreted according to the following table.</w:t>
      </w:r>
    </w:p>
    <w:tbl>
      <w:tblPr>
        <w:tblStyle w:val="Table-ShadedHeader"/>
        <w:tblW w:w="0" w:type="auto"/>
        <w:tblLook w:val="04A0" w:firstRow="1" w:lastRow="0" w:firstColumn="1" w:lastColumn="0" w:noHBand="0" w:noVBand="1"/>
      </w:tblPr>
      <w:tblGrid>
        <w:gridCol w:w="3681"/>
        <w:gridCol w:w="5228"/>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Time-out parameter</w:t>
            </w:r>
          </w:p>
        </w:tc>
        <w:tc>
          <w:tcPr>
            <w:tcW w:w="0" w:type="auto"/>
          </w:tcPr>
          <w:p w:rsidR="000F2369" w:rsidRDefault="00D06027">
            <w:pPr>
              <w:pStyle w:val="TableHeaderText"/>
            </w:pPr>
            <w:r>
              <w:t>Actual delay before turning on keep-alives (in seconds)</w:t>
            </w:r>
          </w:p>
        </w:tc>
      </w:tr>
      <w:tr w:rsidR="000F2369" w:rsidTr="000F2369">
        <w:tc>
          <w:tcPr>
            <w:tcW w:w="0" w:type="auto"/>
          </w:tcPr>
          <w:p w:rsidR="000F2369" w:rsidRDefault="00D06027">
            <w:pPr>
              <w:pStyle w:val="TableBodyText"/>
            </w:pPr>
            <w:r>
              <w:t>0 (RPC_C_BINDING_MIN_TIMEOUT)</w:t>
            </w:r>
          </w:p>
        </w:tc>
        <w:tc>
          <w:tcPr>
            <w:tcW w:w="0" w:type="auto"/>
          </w:tcPr>
          <w:p w:rsidR="000F2369" w:rsidRDefault="00D06027">
            <w:pPr>
              <w:pStyle w:val="TableBodyText"/>
            </w:pPr>
            <w:r>
              <w:t>120</w:t>
            </w:r>
          </w:p>
        </w:tc>
      </w:tr>
      <w:tr w:rsidR="000F2369" w:rsidTr="000F2369">
        <w:tc>
          <w:tcPr>
            <w:tcW w:w="0" w:type="auto"/>
          </w:tcPr>
          <w:p w:rsidR="000F2369" w:rsidRDefault="00D06027">
            <w:pPr>
              <w:pStyle w:val="TableBodyText"/>
            </w:pPr>
            <w:r>
              <w:t>1</w:t>
            </w:r>
          </w:p>
        </w:tc>
        <w:tc>
          <w:tcPr>
            <w:tcW w:w="0" w:type="auto"/>
          </w:tcPr>
          <w:p w:rsidR="000F2369" w:rsidRDefault="00D06027">
            <w:pPr>
              <w:pStyle w:val="TableBodyText"/>
            </w:pPr>
            <w:r>
              <w:t>240</w:t>
            </w:r>
          </w:p>
        </w:tc>
      </w:tr>
      <w:tr w:rsidR="000F2369" w:rsidTr="000F2369">
        <w:tc>
          <w:tcPr>
            <w:tcW w:w="0" w:type="auto"/>
          </w:tcPr>
          <w:p w:rsidR="000F2369" w:rsidRDefault="00D06027">
            <w:pPr>
              <w:pStyle w:val="TableBodyText"/>
            </w:pPr>
            <w:r>
              <w:t>2</w:t>
            </w:r>
          </w:p>
        </w:tc>
        <w:tc>
          <w:tcPr>
            <w:tcW w:w="0" w:type="auto"/>
          </w:tcPr>
          <w:p w:rsidR="000F2369" w:rsidRDefault="00D06027">
            <w:pPr>
              <w:pStyle w:val="TableBodyText"/>
            </w:pPr>
            <w:r>
              <w:t>360</w:t>
            </w:r>
          </w:p>
        </w:tc>
      </w:tr>
      <w:tr w:rsidR="000F2369" w:rsidTr="000F2369">
        <w:tc>
          <w:tcPr>
            <w:tcW w:w="0" w:type="auto"/>
          </w:tcPr>
          <w:p w:rsidR="000F2369" w:rsidRDefault="00D06027">
            <w:pPr>
              <w:pStyle w:val="TableBodyText"/>
            </w:pPr>
            <w:r>
              <w:t>3</w:t>
            </w:r>
          </w:p>
        </w:tc>
        <w:tc>
          <w:tcPr>
            <w:tcW w:w="0" w:type="auto"/>
          </w:tcPr>
          <w:p w:rsidR="000F2369" w:rsidRDefault="00D06027">
            <w:pPr>
              <w:pStyle w:val="TableBodyText"/>
            </w:pPr>
            <w:r>
              <w:t>480</w:t>
            </w:r>
          </w:p>
        </w:tc>
      </w:tr>
      <w:tr w:rsidR="000F2369" w:rsidTr="000F2369">
        <w:tc>
          <w:tcPr>
            <w:tcW w:w="0" w:type="auto"/>
          </w:tcPr>
          <w:p w:rsidR="000F2369" w:rsidRDefault="00D06027">
            <w:pPr>
              <w:pStyle w:val="TableBodyText"/>
            </w:pPr>
            <w:r>
              <w:t>4</w:t>
            </w:r>
          </w:p>
        </w:tc>
        <w:tc>
          <w:tcPr>
            <w:tcW w:w="0" w:type="auto"/>
          </w:tcPr>
          <w:p w:rsidR="000F2369" w:rsidRDefault="00D06027">
            <w:pPr>
              <w:pStyle w:val="TableBodyText"/>
            </w:pPr>
            <w:r>
              <w:t>600</w:t>
            </w:r>
          </w:p>
        </w:tc>
      </w:tr>
      <w:tr w:rsidR="000F2369" w:rsidTr="000F2369">
        <w:tc>
          <w:tcPr>
            <w:tcW w:w="0" w:type="auto"/>
          </w:tcPr>
          <w:p w:rsidR="000F2369" w:rsidRDefault="00D06027">
            <w:pPr>
              <w:pStyle w:val="TableBodyText"/>
            </w:pPr>
            <w:r>
              <w:t>5(RPC_C_BINDING_DEFAULT_TIMEOUT)</w:t>
            </w:r>
          </w:p>
        </w:tc>
        <w:tc>
          <w:tcPr>
            <w:tcW w:w="0" w:type="auto"/>
          </w:tcPr>
          <w:p w:rsidR="000F2369" w:rsidRDefault="00D06027">
            <w:pPr>
              <w:pStyle w:val="TableBodyText"/>
            </w:pPr>
            <w:r>
              <w:t>720</w:t>
            </w:r>
          </w:p>
        </w:tc>
      </w:tr>
      <w:tr w:rsidR="000F2369" w:rsidTr="000F2369">
        <w:tc>
          <w:tcPr>
            <w:tcW w:w="0" w:type="auto"/>
          </w:tcPr>
          <w:p w:rsidR="000F2369" w:rsidRDefault="00D06027">
            <w:pPr>
              <w:pStyle w:val="TableBodyText"/>
            </w:pPr>
            <w:r>
              <w:t>6</w:t>
            </w:r>
          </w:p>
        </w:tc>
        <w:tc>
          <w:tcPr>
            <w:tcW w:w="0" w:type="auto"/>
          </w:tcPr>
          <w:p w:rsidR="000F2369" w:rsidRDefault="00D06027">
            <w:pPr>
              <w:pStyle w:val="TableBodyText"/>
            </w:pPr>
            <w:r>
              <w:t>840</w:t>
            </w:r>
          </w:p>
        </w:tc>
      </w:tr>
      <w:tr w:rsidR="000F2369" w:rsidTr="000F2369">
        <w:tc>
          <w:tcPr>
            <w:tcW w:w="0" w:type="auto"/>
          </w:tcPr>
          <w:p w:rsidR="000F2369" w:rsidRDefault="00D06027">
            <w:pPr>
              <w:pStyle w:val="TableBodyText"/>
            </w:pPr>
            <w:r>
              <w:t>7</w:t>
            </w:r>
          </w:p>
        </w:tc>
        <w:tc>
          <w:tcPr>
            <w:tcW w:w="0" w:type="auto"/>
          </w:tcPr>
          <w:p w:rsidR="000F2369" w:rsidRDefault="00D06027">
            <w:pPr>
              <w:pStyle w:val="TableBodyText"/>
            </w:pPr>
            <w:r>
              <w:t>960</w:t>
            </w:r>
          </w:p>
        </w:tc>
      </w:tr>
      <w:tr w:rsidR="000F2369" w:rsidTr="000F2369">
        <w:tc>
          <w:tcPr>
            <w:tcW w:w="0" w:type="auto"/>
          </w:tcPr>
          <w:p w:rsidR="000F2369" w:rsidRDefault="00D06027">
            <w:pPr>
              <w:pStyle w:val="TableBodyText"/>
            </w:pPr>
            <w:r>
              <w:t>8</w:t>
            </w:r>
          </w:p>
        </w:tc>
        <w:tc>
          <w:tcPr>
            <w:tcW w:w="0" w:type="auto"/>
          </w:tcPr>
          <w:p w:rsidR="000F2369" w:rsidRDefault="00D06027">
            <w:pPr>
              <w:pStyle w:val="TableBodyText"/>
            </w:pPr>
            <w:r>
              <w:t>1,080</w:t>
            </w:r>
          </w:p>
        </w:tc>
      </w:tr>
      <w:tr w:rsidR="000F2369" w:rsidTr="000F2369">
        <w:tc>
          <w:tcPr>
            <w:tcW w:w="0" w:type="auto"/>
          </w:tcPr>
          <w:p w:rsidR="000F2369" w:rsidRDefault="00D06027">
            <w:pPr>
              <w:pStyle w:val="TableBodyText"/>
            </w:pPr>
            <w:r>
              <w:t>9 (RPC_C_BINDING_MAX_TIMEOUT)</w:t>
            </w:r>
          </w:p>
        </w:tc>
        <w:tc>
          <w:tcPr>
            <w:tcW w:w="0" w:type="auto"/>
          </w:tcPr>
          <w:p w:rsidR="000F2369" w:rsidRDefault="00D06027">
            <w:pPr>
              <w:pStyle w:val="TableBodyText"/>
            </w:pPr>
            <w:r>
              <w:t>1,200</w:t>
            </w:r>
          </w:p>
        </w:tc>
      </w:tr>
      <w:tr w:rsidR="000F2369" w:rsidTr="000F2369">
        <w:tc>
          <w:tcPr>
            <w:tcW w:w="0" w:type="auto"/>
          </w:tcPr>
          <w:p w:rsidR="000F2369" w:rsidRDefault="00D06027">
            <w:pPr>
              <w:pStyle w:val="TableBodyText"/>
            </w:pPr>
            <w:r>
              <w:t>10 (RPC_C_BINDING_INFINITE_TIMEOUT)</w:t>
            </w:r>
          </w:p>
        </w:tc>
        <w:tc>
          <w:tcPr>
            <w:tcW w:w="0" w:type="auto"/>
          </w:tcPr>
          <w:p w:rsidR="000F2369" w:rsidRDefault="00D06027">
            <w:pPr>
              <w:pStyle w:val="TableBodyText"/>
            </w:pPr>
            <w:r>
              <w:t>Never</w:t>
            </w:r>
          </w:p>
        </w:tc>
      </w:tr>
    </w:tbl>
    <w:p w:rsidR="000F2369" w:rsidRDefault="00D06027">
      <w:r>
        <w:t xml:space="preserve"> The default is time-out parameter 5. Once the keep-alives are turned on, the implementation of these extensions instruct the TCP/IP stack to send one keep-alive packet every second. </w:t>
      </w:r>
    </w:p>
    <w:bookmarkStart w:id="1157" w:name="Appendix_A_111"/>
    <w:p w:rsidR="000F2369" w:rsidRDefault="00D06027">
      <w:r>
        <w:fldChar w:fldCharType="begin"/>
      </w:r>
      <w:r>
        <w:instrText xml:space="preserve"> HYPERLINK \l "Appendix_A_Target_111" \h </w:instrText>
      </w:r>
      <w:r>
        <w:fldChar w:fldCharType="separate"/>
      </w:r>
      <w:r>
        <w:rPr>
          <w:rStyle w:val="Hyperlink"/>
        </w:rPr>
        <w:t>&lt;111&gt; Section 3.3.2.4.1.3</w:t>
      </w:r>
      <w:r>
        <w:rPr>
          <w:rStyle w:val="Hyperlink"/>
        </w:rPr>
        <w:fldChar w:fldCharType="end"/>
      </w:r>
      <w:r>
        <w:t xml:space="preserve">: </w:t>
      </w:r>
      <w:bookmarkEnd w:id="1157"/>
      <w:r>
        <w:t>The RPC runtime on the Windows client can obtain the credentials from a higher-level protocol that can supply a user name/domain/password, or it can use the implicit credentials of the logon session that is attached to the thread on which the call is made.</w:t>
      </w:r>
    </w:p>
    <w:bookmarkStart w:id="1158" w:name="Appendix_A_112"/>
    <w:p w:rsidR="000F2369" w:rsidRDefault="00D06027">
      <w:r>
        <w:fldChar w:fldCharType="begin"/>
      </w:r>
      <w:r>
        <w:instrText xml:space="preserve"> HYPERLINK \l "Appendix_A_Target_112" \h </w:instrText>
      </w:r>
      <w:r>
        <w:fldChar w:fldCharType="separate"/>
      </w:r>
      <w:r>
        <w:rPr>
          <w:rStyle w:val="Hyperlink"/>
        </w:rPr>
        <w:t>&lt;112&gt; Section 3.3.2.4.1.4</w:t>
      </w:r>
      <w:r>
        <w:rPr>
          <w:rStyle w:val="Hyperlink"/>
        </w:rPr>
        <w:fldChar w:fldCharType="end"/>
      </w:r>
      <w:r>
        <w:t xml:space="preserve">: </w:t>
      </w:r>
      <w:bookmarkEnd w:id="1158"/>
      <w:r>
        <w:t xml:space="preserve">In Windows the higher layer protocol may use the </w:t>
      </w:r>
      <w:r>
        <w:rPr>
          <w:b/>
        </w:rPr>
        <w:t>RpcMgmtEnableIdleCleanup</w:t>
      </w:r>
      <w:r>
        <w:t xml:space="preserve"> function.</w:t>
      </w:r>
    </w:p>
    <w:bookmarkStart w:id="1159" w:name="Appendix_A_113"/>
    <w:p w:rsidR="000F2369" w:rsidRDefault="00D06027">
      <w:r>
        <w:fldChar w:fldCharType="begin"/>
      </w:r>
      <w:r>
        <w:instrText xml:space="preserve"> HYPERLINK \l "Appendix_A_Target_113" \h </w:instrText>
      </w:r>
      <w:r>
        <w:fldChar w:fldCharType="separate"/>
      </w:r>
      <w:r>
        <w:rPr>
          <w:rStyle w:val="Hyperlink"/>
        </w:rPr>
        <w:t>&lt;113&gt; Section 3.3.2.5.1</w:t>
      </w:r>
      <w:r>
        <w:rPr>
          <w:rStyle w:val="Hyperlink"/>
        </w:rPr>
        <w:fldChar w:fldCharType="end"/>
      </w:r>
      <w:r>
        <w:t xml:space="preserve">: </w:t>
      </w:r>
      <w:bookmarkEnd w:id="1159"/>
      <w:r>
        <w:t>Windows-based clients return error code 0x6c0 (</w:t>
      </w:r>
      <w:r>
        <w:rPr>
          <w:b/>
        </w:rPr>
        <w:t>RPC_S_PROTOCOL_ERROR</w:t>
      </w:r>
      <w:r>
        <w:t xml:space="preserve">) to the client application in this case. </w:t>
      </w:r>
    </w:p>
    <w:bookmarkStart w:id="1160" w:name="Appendix_A_114"/>
    <w:p w:rsidR="000F2369" w:rsidRDefault="00D06027">
      <w:r>
        <w:fldChar w:fldCharType="begin"/>
      </w:r>
      <w:r>
        <w:instrText xml:space="preserve"> HYPERLINK \l "Appendix_A_Target_114" \h </w:instrText>
      </w:r>
      <w:r>
        <w:fldChar w:fldCharType="separate"/>
      </w:r>
      <w:r>
        <w:rPr>
          <w:rStyle w:val="Hyperlink"/>
        </w:rPr>
        <w:t>&lt;114&gt; Section 3.3.2.6.2</w:t>
      </w:r>
      <w:r>
        <w:rPr>
          <w:rStyle w:val="Hyperlink"/>
        </w:rPr>
        <w:fldChar w:fldCharType="end"/>
      </w:r>
      <w:r>
        <w:t xml:space="preserve">: </w:t>
      </w:r>
      <w:bookmarkEnd w:id="1160"/>
      <w:r>
        <w:t>Windows defines a threshold of existing connections above which the system will apply a more aggressive timeout. This value is fixed to 500.</w:t>
      </w:r>
    </w:p>
    <w:bookmarkStart w:id="1161" w:name="Appendix_A_115"/>
    <w:p w:rsidR="000F2369" w:rsidRDefault="00D06027">
      <w:r>
        <w:fldChar w:fldCharType="begin"/>
      </w:r>
      <w:r>
        <w:instrText xml:space="preserve"> HYPERLINK \l "Appendix_A_Target_115" \h </w:instrText>
      </w:r>
      <w:r>
        <w:fldChar w:fldCharType="separate"/>
      </w:r>
      <w:r>
        <w:rPr>
          <w:rStyle w:val="Hyperlink"/>
        </w:rPr>
        <w:t>&lt;115&gt; Section 3.3.2.6.2</w:t>
      </w:r>
      <w:r>
        <w:rPr>
          <w:rStyle w:val="Hyperlink"/>
        </w:rPr>
        <w:fldChar w:fldCharType="end"/>
      </w:r>
      <w:r>
        <w:t xml:space="preserve">: </w:t>
      </w:r>
      <w:bookmarkEnd w:id="1161"/>
      <w:r>
        <w:t>Windows defines a threshold of existing security contexts above which the system will apply a more aggressive timeout. This value is fixed to 500.</w:t>
      </w:r>
    </w:p>
    <w:bookmarkStart w:id="1162" w:name="Appendix_A_116"/>
    <w:p w:rsidR="000F2369" w:rsidRDefault="00D06027">
      <w:r>
        <w:fldChar w:fldCharType="begin"/>
      </w:r>
      <w:r>
        <w:instrText xml:space="preserve"> HYPERLINK \l "Appendix_A_Target_116" \h </w:instrText>
      </w:r>
      <w:r>
        <w:fldChar w:fldCharType="separate"/>
      </w:r>
      <w:r>
        <w:rPr>
          <w:rStyle w:val="Hyperlink"/>
        </w:rPr>
        <w:t>&lt;116&gt; Section 3.3.2.6.3</w:t>
      </w:r>
      <w:r>
        <w:rPr>
          <w:rStyle w:val="Hyperlink"/>
        </w:rPr>
        <w:fldChar w:fldCharType="end"/>
      </w:r>
      <w:r>
        <w:t xml:space="preserve">: </w:t>
      </w:r>
      <w:bookmarkEnd w:id="1162"/>
      <w:r>
        <w:t xml:space="preserve"> The following table lists the Windows behavior for the various security providers:</w:t>
      </w:r>
    </w:p>
    <w:tbl>
      <w:tblPr>
        <w:tblStyle w:val="Table-ShadedHeader"/>
        <w:tblW w:w="0" w:type="auto"/>
        <w:tblLook w:val="04A0" w:firstRow="1" w:lastRow="0" w:firstColumn="1" w:lastColumn="0" w:noHBand="0" w:noVBand="1"/>
      </w:tblPr>
      <w:tblGrid>
        <w:gridCol w:w="4318"/>
        <w:gridCol w:w="5157"/>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Security provider</w:t>
            </w:r>
          </w:p>
        </w:tc>
        <w:tc>
          <w:tcPr>
            <w:tcW w:w="0" w:type="auto"/>
          </w:tcPr>
          <w:p w:rsidR="000F2369" w:rsidRDefault="00D06027">
            <w:pPr>
              <w:pStyle w:val="TableHeaderText"/>
            </w:pPr>
            <w:r>
              <w:t>Security information applied for endpoint mapper requests</w:t>
            </w:r>
          </w:p>
        </w:tc>
      </w:tr>
      <w:tr w:rsidR="000F2369" w:rsidTr="000F2369">
        <w:tc>
          <w:tcPr>
            <w:tcW w:w="0" w:type="auto"/>
          </w:tcPr>
          <w:p w:rsidR="000F2369" w:rsidRDefault="00D06027">
            <w:pPr>
              <w:pStyle w:val="TableBodyText"/>
            </w:pPr>
            <w:r>
              <w:t>Kerberos</w:t>
            </w:r>
          </w:p>
        </w:tc>
        <w:tc>
          <w:tcPr>
            <w:tcW w:w="0" w:type="auto"/>
          </w:tcPr>
          <w:p w:rsidR="000F2369" w:rsidRDefault="00D06027">
            <w:pPr>
              <w:pStyle w:val="TableBodyText"/>
            </w:pPr>
            <w:r>
              <w:t>NTLM</w:t>
            </w:r>
          </w:p>
        </w:tc>
      </w:tr>
      <w:tr w:rsidR="000F2369" w:rsidTr="000F2369">
        <w:tc>
          <w:tcPr>
            <w:tcW w:w="0" w:type="auto"/>
          </w:tcPr>
          <w:p w:rsidR="000F2369" w:rsidRDefault="00D06027">
            <w:pPr>
              <w:pStyle w:val="TableBodyText"/>
            </w:pPr>
            <w:r>
              <w:t>NTLM</w:t>
            </w:r>
          </w:p>
        </w:tc>
        <w:tc>
          <w:tcPr>
            <w:tcW w:w="0" w:type="auto"/>
          </w:tcPr>
          <w:p w:rsidR="000F2369" w:rsidRDefault="00D06027">
            <w:pPr>
              <w:pStyle w:val="TableBodyText"/>
            </w:pPr>
            <w:r>
              <w:t>NTLM</w:t>
            </w:r>
          </w:p>
        </w:tc>
      </w:tr>
      <w:tr w:rsidR="000F2369" w:rsidTr="000F2369">
        <w:tc>
          <w:tcPr>
            <w:tcW w:w="0" w:type="auto"/>
          </w:tcPr>
          <w:p w:rsidR="000F2369" w:rsidRDefault="00D06027">
            <w:pPr>
              <w:pStyle w:val="TableBodyText"/>
            </w:pPr>
            <w:r>
              <w:t>Simple and Protected GSS-API Negotiation Mechanism</w:t>
            </w:r>
          </w:p>
        </w:tc>
        <w:tc>
          <w:tcPr>
            <w:tcW w:w="0" w:type="auto"/>
          </w:tcPr>
          <w:p w:rsidR="000F2369" w:rsidRDefault="00D06027">
            <w:pPr>
              <w:pStyle w:val="TableBodyText"/>
            </w:pPr>
            <w:r>
              <w:t>NTLM</w:t>
            </w:r>
          </w:p>
        </w:tc>
      </w:tr>
      <w:tr w:rsidR="000F2369" w:rsidTr="000F2369">
        <w:tc>
          <w:tcPr>
            <w:tcW w:w="0" w:type="auto"/>
          </w:tcPr>
          <w:p w:rsidR="000F2369" w:rsidRDefault="00D06027">
            <w:pPr>
              <w:pStyle w:val="TableBodyText"/>
            </w:pPr>
            <w:r>
              <w:t>Netlogon</w:t>
            </w:r>
          </w:p>
        </w:tc>
        <w:tc>
          <w:tcPr>
            <w:tcW w:w="0" w:type="auto"/>
          </w:tcPr>
          <w:p w:rsidR="000F2369" w:rsidRDefault="00D06027">
            <w:pPr>
              <w:pStyle w:val="TableBodyText"/>
            </w:pPr>
            <w:r>
              <w:t>None</w:t>
            </w:r>
          </w:p>
        </w:tc>
      </w:tr>
    </w:tbl>
    <w:p w:rsidR="000F2369" w:rsidRDefault="00D06027">
      <w:r>
        <w:t xml:space="preserve">In Windows, the application of this protection is triggered through configuration or APIs available to higher layers. </w:t>
      </w:r>
    </w:p>
    <w:bookmarkStart w:id="1163" w:name="Appendix_A_117"/>
    <w:p w:rsidR="000F2369" w:rsidRDefault="00D06027">
      <w:r>
        <w:fldChar w:fldCharType="begin"/>
      </w:r>
      <w:r>
        <w:instrText xml:space="preserve"> HYPERLINK \l "Appendix_A_Target_117" \h </w:instrText>
      </w:r>
      <w:r>
        <w:fldChar w:fldCharType="separate"/>
      </w:r>
      <w:r>
        <w:rPr>
          <w:rStyle w:val="Hyperlink"/>
        </w:rPr>
        <w:t>&lt;117&gt; Section 3.3.3.2.1</w:t>
      </w:r>
      <w:r>
        <w:rPr>
          <w:rStyle w:val="Hyperlink"/>
        </w:rPr>
        <w:fldChar w:fldCharType="end"/>
      </w:r>
      <w:r>
        <w:t xml:space="preserve">: </w:t>
      </w:r>
      <w:bookmarkEnd w:id="1163"/>
      <w:r>
        <w:t xml:space="preserve">Only NCACN_IP_TCP makes use of this timer. The RPC runtime on the server instructs the TCP/IP stack on the server to use a potentially smaller value than the default for the TCP keep-alives to monitor the state of the connection. The value used for the timer is determined by a higher-level protocol. A higher-level protocol passes a value between 0 and 10, and, on Windows Server 2003, Windows Vista, Windows Server 2008, Windows 7, Windows Server 2008 R2, Windows 8, Windows Server 2012, Windows 8.1 and Windows Server 2012 R2, the RPC runtime on the server uses these values as an indication of how long it should wait for a packet from the client before it turns on keep-alives. The value passed in by a higher-level protocol is interpreted according to the same table that is specified in section </w:t>
      </w:r>
      <w:hyperlink w:anchor="Section_b026351ac82d4e8896a45d120fe64722" w:history="1">
        <w:r>
          <w:rPr>
            <w:rStyle w:val="Hyperlink"/>
          </w:rPr>
          <w:t>3.3.2.2.1</w:t>
        </w:r>
      </w:hyperlink>
      <w:r>
        <w:t>. The default is parameter value 5. Once the keep-alives are turned on, the implementation of these extensions instruct the TCP/IP stack to send one keep-alive packet every second.</w:t>
      </w:r>
    </w:p>
    <w:bookmarkStart w:id="1164" w:name="Appendix_A_118"/>
    <w:p w:rsidR="000F2369" w:rsidRDefault="00D06027">
      <w:r>
        <w:fldChar w:fldCharType="begin"/>
      </w:r>
      <w:r>
        <w:instrText xml:space="preserve"> HYPERLINK \l "Appendix_A_Target_118" \h </w:instrText>
      </w:r>
      <w:r>
        <w:fldChar w:fldCharType="separate"/>
      </w:r>
      <w:r>
        <w:rPr>
          <w:rStyle w:val="Hyperlink"/>
        </w:rPr>
        <w:t>&lt;118&gt; Section 3.3.3.3.1.3</w:t>
      </w:r>
      <w:r>
        <w:rPr>
          <w:rStyle w:val="Hyperlink"/>
        </w:rPr>
        <w:fldChar w:fldCharType="end"/>
      </w:r>
      <w:r>
        <w:t xml:space="preserve">: </w:t>
      </w:r>
      <w:bookmarkEnd w:id="1164"/>
      <w:r>
        <w:t xml:space="preserve"> In Windows, the name of the security provider module is retrieved from the registry by using the authentication_type constant supplied by the higher-level protocol.</w:t>
      </w:r>
    </w:p>
    <w:bookmarkStart w:id="1165" w:name="Appendix_A_119"/>
    <w:p w:rsidR="000F2369" w:rsidRDefault="00D06027">
      <w:r>
        <w:fldChar w:fldCharType="begin"/>
      </w:r>
      <w:r>
        <w:instrText xml:space="preserve"> HYPERLINK \l "Appendix_A_Target_119" \h </w:instrText>
      </w:r>
      <w:r>
        <w:fldChar w:fldCharType="separate"/>
      </w:r>
      <w:r>
        <w:rPr>
          <w:rStyle w:val="Hyperlink"/>
        </w:rPr>
        <w:t>&lt;119&gt; Section 3.3.3.4.1</w:t>
      </w:r>
      <w:r>
        <w:rPr>
          <w:rStyle w:val="Hyperlink"/>
        </w:rPr>
        <w:fldChar w:fldCharType="end"/>
      </w:r>
      <w:r>
        <w:t xml:space="preserve">: </w:t>
      </w:r>
      <w:bookmarkEnd w:id="1165"/>
      <w:r>
        <w:t>In Windows, the server implementation of the application protocol layer indicates to the RPC runtime that the error should be handled at the RPC protocol layer by raising an exception.</w:t>
      </w:r>
    </w:p>
    <w:bookmarkStart w:id="1166" w:name="Appendix_A_120"/>
    <w:p w:rsidR="000F2369" w:rsidRDefault="00D06027">
      <w:r>
        <w:fldChar w:fldCharType="begin"/>
      </w:r>
      <w:r>
        <w:instrText xml:space="preserve"> HYPERLINK \l "Appendix_A_Target_120" \h </w:instrText>
      </w:r>
      <w:r>
        <w:fldChar w:fldCharType="separate"/>
      </w:r>
      <w:r>
        <w:rPr>
          <w:rStyle w:val="Hyperlink"/>
        </w:rPr>
        <w:t>&lt;120&gt; Section 3.3.3.4.2</w:t>
      </w:r>
      <w:r>
        <w:rPr>
          <w:rStyle w:val="Hyperlink"/>
        </w:rPr>
        <w:fldChar w:fldCharType="end"/>
      </w:r>
      <w:r>
        <w:t xml:space="preserve">: </w:t>
      </w:r>
      <w:bookmarkEnd w:id="1166"/>
      <w:r>
        <w:t>Windows-based servers never send shutdown packets.</w:t>
      </w:r>
    </w:p>
    <w:bookmarkStart w:id="1167" w:name="Appendix_A_121"/>
    <w:p w:rsidR="000F2369" w:rsidRDefault="00D06027">
      <w:r>
        <w:fldChar w:fldCharType="begin"/>
      </w:r>
      <w:r>
        <w:instrText xml:space="preserve"> HYPERLINK \l "Appendix_A_Target_121" \h </w:instrText>
      </w:r>
      <w:r>
        <w:fldChar w:fldCharType="separate"/>
      </w:r>
      <w:r>
        <w:rPr>
          <w:rStyle w:val="Hyperlink"/>
        </w:rPr>
        <w:t>&lt;121&gt; Section 3.3.3.4.3.1</w:t>
      </w:r>
      <w:r>
        <w:rPr>
          <w:rStyle w:val="Hyperlink"/>
        </w:rPr>
        <w:fldChar w:fldCharType="end"/>
      </w:r>
      <w:r>
        <w:t xml:space="preserve">: </w:t>
      </w:r>
      <w:bookmarkEnd w:id="1167"/>
      <w:r>
        <w:t xml:space="preserve">The Windows equivalent of GSS_Inquire_context is known as QueryContextAttributes (Negotiate), the access token is retrieved by specifying SECPKG_ATTR_ACCESS_TOKEN as the attribute of the context to be returned. (See </w:t>
      </w:r>
      <w:hyperlink r:id="rId468">
        <w:r>
          <w:rPr>
            <w:rStyle w:val="Hyperlink"/>
          </w:rPr>
          <w:t>[MSDN-QueryContextAttributes]</w:t>
        </w:r>
      </w:hyperlink>
      <w:r>
        <w:t>).</w:t>
      </w:r>
    </w:p>
    <w:bookmarkStart w:id="1168" w:name="Appendix_A_122"/>
    <w:p w:rsidR="000F2369" w:rsidRDefault="00D06027">
      <w:r>
        <w:fldChar w:fldCharType="begin"/>
      </w:r>
      <w:r>
        <w:instrText xml:space="preserve"> HYPERLINK \l "Appendix_A_Target_122" \h </w:instrText>
      </w:r>
      <w:r>
        <w:fldChar w:fldCharType="separate"/>
      </w:r>
      <w:r>
        <w:rPr>
          <w:rStyle w:val="Hyperlink"/>
        </w:rPr>
        <w:t>&lt;122&gt; Section 3.3.3.4.3.2</w:t>
      </w:r>
      <w:r>
        <w:rPr>
          <w:rStyle w:val="Hyperlink"/>
        </w:rPr>
        <w:fldChar w:fldCharType="end"/>
      </w:r>
      <w:r>
        <w:t xml:space="preserve">: </w:t>
      </w:r>
      <w:bookmarkEnd w:id="1168"/>
      <w:r>
        <w:t>The Windows equivalent of GSS_Inquire_context is known as QueryContextAttributes (Negotiate), the token is retrieved by specifying SECPKG_ATTR_ACCESS_TOKEN as the attribute of the context to be returned. (See [MSDN-QueryContextAttributes].)</w:t>
      </w:r>
    </w:p>
    <w:bookmarkStart w:id="1169" w:name="Appendix_A_123"/>
    <w:p w:rsidR="000F2369" w:rsidRDefault="00D06027">
      <w:r>
        <w:fldChar w:fldCharType="begin"/>
      </w:r>
      <w:r>
        <w:instrText xml:space="preserve"> HYPERLINK \l "Appendix_A_Target_123" \h </w:instrText>
      </w:r>
      <w:r>
        <w:fldChar w:fldCharType="separate"/>
      </w:r>
      <w:r>
        <w:rPr>
          <w:rStyle w:val="Hyperlink"/>
        </w:rPr>
        <w:t>&lt;123&gt; Section 3.3.3.5.2</w:t>
      </w:r>
      <w:r>
        <w:rPr>
          <w:rStyle w:val="Hyperlink"/>
        </w:rPr>
        <w:fldChar w:fldCharType="end"/>
      </w:r>
      <w:r>
        <w:t xml:space="preserve">: </w:t>
      </w:r>
      <w:bookmarkEnd w:id="1169"/>
      <w:r>
        <w:t xml:space="preserve">Windows systems reject </w:t>
      </w:r>
      <w:r>
        <w:rPr>
          <w:b/>
        </w:rPr>
        <w:t>call_id</w:t>
      </w:r>
      <w:r>
        <w:t xml:space="preserve"> values greater than 0x7FFFFFFF and do not allow </w:t>
      </w:r>
      <w:r>
        <w:rPr>
          <w:b/>
        </w:rPr>
        <w:t>call_id</w:t>
      </w:r>
      <w:r>
        <w:t xml:space="preserve"> rollover.</w:t>
      </w:r>
    </w:p>
    <w:bookmarkStart w:id="1170" w:name="Appendix_A_124"/>
    <w:p w:rsidR="000F2369" w:rsidRDefault="00D06027">
      <w:r>
        <w:fldChar w:fldCharType="begin"/>
      </w:r>
      <w:r>
        <w:instrText xml:space="preserve"> HYPERLINK \l "Appendix_A_Target_124" \h </w:instrText>
      </w:r>
      <w:r>
        <w:fldChar w:fldCharType="separate"/>
      </w:r>
      <w:r>
        <w:rPr>
          <w:rStyle w:val="Hyperlink"/>
        </w:rPr>
        <w:t>&lt;124&gt; Section 3.3.3.5.4</w:t>
      </w:r>
      <w:r>
        <w:rPr>
          <w:rStyle w:val="Hyperlink"/>
        </w:rPr>
        <w:fldChar w:fldCharType="end"/>
      </w:r>
      <w:r>
        <w:t xml:space="preserve">: </w:t>
      </w:r>
      <w:bookmarkEnd w:id="1170"/>
      <w:r>
        <w:t xml:space="preserve">This behavior can be turned off by higher-level protocols or machine configuration. Note that the limit on Windows 2000 is 1 megabyte; Windows NT 4.0 does not implement such a limit. </w:t>
      </w:r>
    </w:p>
    <w:bookmarkStart w:id="1171" w:name="Appendix_A_125"/>
    <w:p w:rsidR="000F2369" w:rsidRDefault="00D06027">
      <w:r>
        <w:fldChar w:fldCharType="begin"/>
      </w:r>
      <w:r>
        <w:instrText xml:space="preserve"> HYPERLINK \l "Appendix_A_Target_125" \h </w:instrText>
      </w:r>
      <w:r>
        <w:fldChar w:fldCharType="separate"/>
      </w:r>
      <w:r>
        <w:rPr>
          <w:rStyle w:val="Hyperlink"/>
        </w:rPr>
        <w:t>&lt;125&gt; Section 3.3.3.5.6</w:t>
      </w:r>
      <w:r>
        <w:rPr>
          <w:rStyle w:val="Hyperlink"/>
        </w:rPr>
        <w:fldChar w:fldCharType="end"/>
      </w:r>
      <w:r>
        <w:t xml:space="preserve">: </w:t>
      </w:r>
      <w:bookmarkEnd w:id="1171"/>
      <w:r>
        <w:t>This message handling is not present on Windows NT 4.0, Windows 2000, and Windows XP versions earlier than Service Pack 2.</w:t>
      </w:r>
    </w:p>
    <w:p w:rsidR="000F2369" w:rsidRDefault="00D06027">
      <w:pPr>
        <w:pStyle w:val="Heading1"/>
      </w:pPr>
      <w:bookmarkStart w:id="1172" w:name="section_c0177c8661434024a09e391ea1ff5e16"/>
      <w:bookmarkStart w:id="1173" w:name="_Toc423366244"/>
      <w:r>
        <w:t>Appendix C: RPC Extensions Conformance to [C706] Requirements</w:t>
      </w:r>
      <w:bookmarkEnd w:id="1172"/>
      <w:bookmarkEnd w:id="1173"/>
      <w:r>
        <w:fldChar w:fldCharType="begin"/>
      </w:r>
      <w:r>
        <w:instrText xml:space="preserve"> XE "[C706] requirements - RPC extensions conformance to:overview"</w:instrText>
      </w:r>
      <w:r>
        <w:fldChar w:fldCharType="end"/>
      </w:r>
      <w:r>
        <w:fldChar w:fldCharType="begin"/>
      </w:r>
      <w:r>
        <w:instrText xml:space="preserve"> XE "RPC extensions conformance to [C706] requirements:overview"</w:instrText>
      </w:r>
      <w:r>
        <w:fldChar w:fldCharType="end"/>
      </w:r>
    </w:p>
    <w:p w:rsidR="000F2369" w:rsidRDefault="00D06027">
      <w:r>
        <w:t xml:space="preserve">The following table documents the conformance of RPC extensions to the </w:t>
      </w:r>
      <w:hyperlink r:id="rId469">
        <w:r>
          <w:rPr>
            <w:rStyle w:val="Hyperlink"/>
          </w:rPr>
          <w:t>[C706]</w:t>
        </w:r>
      </w:hyperlink>
      <w:r>
        <w:t xml:space="preserve"> specification against the list of conformance requirements specified in [C706] section 1.3, except for any portion that relates to name services. The Windows implementation of name services is detailed in Remote Procedure Call Location Services Protocol </w:t>
      </w:r>
      <w:hyperlink r:id="rId470">
        <w:r>
          <w:rPr>
            <w:rStyle w:val="Hyperlink"/>
          </w:rPr>
          <w:t>[MS-RPCL]</w:t>
        </w:r>
      </w:hyperlink>
      <w:r>
        <w:t xml:space="preserve"> (This is a legacy protocol that has been deprecated). In cases where these extensions do not conform to [C706], specific section references are provided only where the conformance failure is specified explicitly by an individual section. Conformance failures specified across numerous sections are not accompanied by lists of those sections.</w:t>
      </w:r>
    </w:p>
    <w:tbl>
      <w:tblPr>
        <w:tblStyle w:val="Table-ShadedHeader"/>
        <w:tblW w:w="0" w:type="auto"/>
        <w:tblLook w:val="04A0" w:firstRow="1" w:lastRow="0" w:firstColumn="1" w:lastColumn="0" w:noHBand="0" w:noVBand="1"/>
      </w:tblPr>
      <w:tblGrid>
        <w:gridCol w:w="3777"/>
        <w:gridCol w:w="5698"/>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 xml:space="preserve">Conformance requirements from [C706] section 1.3 </w:t>
            </w:r>
          </w:p>
        </w:tc>
        <w:tc>
          <w:tcPr>
            <w:tcW w:w="0" w:type="auto"/>
          </w:tcPr>
          <w:p w:rsidR="000F2369" w:rsidRDefault="00D06027">
            <w:pPr>
              <w:pStyle w:val="TableHeaderText"/>
            </w:pPr>
            <w:r>
              <w:t>Status of this specification</w:t>
            </w:r>
          </w:p>
        </w:tc>
      </w:tr>
      <w:tr w:rsidR="000F2369" w:rsidTr="000F2369">
        <w:tc>
          <w:tcPr>
            <w:tcW w:w="0" w:type="auto"/>
          </w:tcPr>
          <w:p w:rsidR="000F2369" w:rsidRDefault="00D06027">
            <w:pPr>
              <w:pStyle w:val="TableBodyText"/>
            </w:pPr>
            <w:r>
              <w:t>Implementations must support the API naming, syntax, and semantics, as defined in chapter 3. Implementations may extend the set of status codes documented in chapter 3.</w:t>
            </w:r>
          </w:p>
        </w:tc>
        <w:tc>
          <w:tcPr>
            <w:tcW w:w="0" w:type="auto"/>
          </w:tcPr>
          <w:p w:rsidR="000F2369" w:rsidRDefault="00D06027">
            <w:pPr>
              <w:pStyle w:val="TableBodyText"/>
            </w:pPr>
            <w:r>
              <w:t>The API differences between [C706] and RPC extensions are documented in Appendix C.</w:t>
            </w:r>
          </w:p>
        </w:tc>
      </w:tr>
      <w:tr w:rsidR="000F2369" w:rsidTr="000F2369">
        <w:tc>
          <w:tcPr>
            <w:tcW w:w="0" w:type="auto"/>
          </w:tcPr>
          <w:p w:rsidR="000F2369" w:rsidRDefault="00D06027">
            <w:pPr>
              <w:pStyle w:val="TableBodyText"/>
            </w:pPr>
            <w:r>
              <w:t>Implementations must support the naming, syntax, and semantics for IDL, as specified in chapter 4.</w:t>
            </w:r>
          </w:p>
        </w:tc>
        <w:tc>
          <w:tcPr>
            <w:tcW w:w="0" w:type="auto"/>
          </w:tcPr>
          <w:p w:rsidR="000F2369" w:rsidRDefault="00D06027">
            <w:pPr>
              <w:pStyle w:val="TableBodyText"/>
            </w:pPr>
            <w:r>
              <w:t xml:space="preserve">Conforms to aspects that affect the protocol and interoperability except where noted in this specification in sections </w:t>
            </w:r>
            <w:hyperlink w:anchor="Section_5e8b61095122450c8c004b98f3cdb435" w:history="1">
              <w:r>
                <w:rPr>
                  <w:rStyle w:val="Hyperlink"/>
                </w:rPr>
                <w:t>2.2.4</w:t>
              </w:r>
            </w:hyperlink>
            <w:r>
              <w:t xml:space="preserve"> through </w:t>
            </w:r>
            <w:hyperlink w:anchor="Section_d0d94cf5003c4b2c82b712cc3b6d4abb" w:history="1">
              <w:r>
                <w:rPr>
                  <w:rStyle w:val="Hyperlink"/>
                </w:rPr>
                <w:t>2.2.7</w:t>
              </w:r>
            </w:hyperlink>
            <w:r>
              <w:t xml:space="preserve"> and </w:t>
            </w:r>
            <w:hyperlink w:anchor="Section_827fc38410f2420ab4f57ae9862e8972" w:history="1">
              <w:r>
                <w:rPr>
                  <w:rStyle w:val="Hyperlink"/>
                </w:rPr>
                <w:t>3.1.1.5</w:t>
              </w:r>
            </w:hyperlink>
            <w:r>
              <w:t>.</w:t>
            </w:r>
          </w:p>
        </w:tc>
      </w:tr>
      <w:tr w:rsidR="000F2369" w:rsidTr="000F2369">
        <w:tc>
          <w:tcPr>
            <w:tcW w:w="0" w:type="auto"/>
          </w:tcPr>
          <w:p w:rsidR="000F2369" w:rsidRDefault="00D06027">
            <w:pPr>
              <w:pStyle w:val="TableBodyText"/>
            </w:pPr>
            <w:r>
              <w:t>Implementations must support the naming, syntax, and semantics for stubs, as specified in chapter 5.</w:t>
            </w:r>
          </w:p>
        </w:tc>
        <w:tc>
          <w:tcPr>
            <w:tcW w:w="0" w:type="auto"/>
          </w:tcPr>
          <w:p w:rsidR="000F2369" w:rsidRDefault="00D06027">
            <w:pPr>
              <w:pStyle w:val="TableBodyText"/>
            </w:pPr>
            <w:r>
              <w:t xml:space="preserve">Conforms except where noted in this specification in sections 2.2.4 through 2.2.7, 3.1.1.5, and </w:t>
            </w:r>
            <w:hyperlink w:anchor="Section_db9d9b1602ab4eaa949a4d994b847763" w:history="1">
              <w:r>
                <w:rPr>
                  <w:rStyle w:val="Hyperlink"/>
                </w:rPr>
                <w:t>3.1.2.5.1</w:t>
              </w:r>
            </w:hyperlink>
            <w:r>
              <w:t>.</w:t>
            </w:r>
          </w:p>
        </w:tc>
      </w:tr>
      <w:tr w:rsidR="000F2369" w:rsidTr="000F2369">
        <w:tc>
          <w:tcPr>
            <w:tcW w:w="0" w:type="auto"/>
          </w:tcPr>
          <w:p w:rsidR="000F2369" w:rsidRDefault="00D06027">
            <w:pPr>
              <w:pStyle w:val="TableBodyText"/>
            </w:pPr>
            <w:r>
              <w:t>Implementations must support the semantics specified in chapter 6.</w:t>
            </w:r>
          </w:p>
        </w:tc>
        <w:tc>
          <w:tcPr>
            <w:tcW w:w="0" w:type="auto"/>
          </w:tcPr>
          <w:p w:rsidR="000F2369" w:rsidRDefault="00D06027">
            <w:pPr>
              <w:pStyle w:val="TableBodyText"/>
            </w:pPr>
            <w:r>
              <w:t>Conforms, except that Microsoft support for NSI interface and associated extensions to name service are detailed in [MS-RPCL] have been deprecated.</w:t>
            </w:r>
          </w:p>
        </w:tc>
      </w:tr>
      <w:tr w:rsidR="000F2369" w:rsidTr="000F2369">
        <w:tc>
          <w:tcPr>
            <w:tcW w:w="0" w:type="auto"/>
          </w:tcPr>
          <w:p w:rsidR="000F2369" w:rsidRDefault="00D06027">
            <w:pPr>
              <w:pStyle w:val="TableBodyText"/>
            </w:pPr>
            <w:r>
              <w:t>Implementations must support the service semantics specified in chapter 7.</w:t>
            </w:r>
          </w:p>
        </w:tc>
        <w:tc>
          <w:tcPr>
            <w:tcW w:w="0" w:type="auto"/>
          </w:tcPr>
          <w:p w:rsidR="000F2369" w:rsidRDefault="00D06027">
            <w:pPr>
              <w:pStyle w:val="TableBodyText"/>
            </w:pPr>
            <w:r>
              <w:t xml:space="preserve">Conforms. </w:t>
            </w:r>
          </w:p>
        </w:tc>
      </w:tr>
      <w:tr w:rsidR="000F2369" w:rsidTr="000F2369">
        <w:tc>
          <w:tcPr>
            <w:tcW w:w="0" w:type="auto"/>
          </w:tcPr>
          <w:p w:rsidR="000F2369" w:rsidRDefault="00D06027">
            <w:pPr>
              <w:pStyle w:val="TableBodyText"/>
            </w:pPr>
            <w:r>
              <w:t>Implementations must follow the conformance rules specified in chapter 9.</w:t>
            </w:r>
          </w:p>
        </w:tc>
        <w:tc>
          <w:tcPr>
            <w:tcW w:w="0" w:type="auto"/>
          </w:tcPr>
          <w:p w:rsidR="000F2369" w:rsidRDefault="00D06027">
            <w:pPr>
              <w:pStyle w:val="TableBodyText"/>
            </w:pPr>
            <w:r>
              <w:t xml:space="preserve">This specification redefines the state machines of [C706] in sections </w:t>
            </w:r>
            <w:hyperlink w:anchor="Section_e83cdd26cc114bbebdbca6cd503f080a" w:history="1">
              <w:r>
                <w:rPr>
                  <w:rStyle w:val="Hyperlink"/>
                </w:rPr>
                <w:t>3.2.1.1.1</w:t>
              </w:r>
            </w:hyperlink>
            <w:r>
              <w:t xml:space="preserve">, </w:t>
            </w:r>
            <w:hyperlink w:anchor="Section_a01de5c8e96b456f887f5f983fba505a" w:history="1">
              <w:r>
                <w:rPr>
                  <w:rStyle w:val="Hyperlink"/>
                </w:rPr>
                <w:t>3.2.2.1</w:t>
              </w:r>
            </w:hyperlink>
            <w:r>
              <w:t xml:space="preserve">, </w:t>
            </w:r>
            <w:hyperlink w:anchor="Section_04fa87465eb1497ebdffbf6fa17b1cb7" w:history="1">
              <w:r>
                <w:rPr>
                  <w:rStyle w:val="Hyperlink"/>
                </w:rPr>
                <w:t>3.2.3.1</w:t>
              </w:r>
            </w:hyperlink>
            <w:r>
              <w:t xml:space="preserve">, </w:t>
            </w:r>
            <w:hyperlink w:anchor="Section_e01ff3bcb8a04caa9765c6aa10f4d682" w:history="1">
              <w:r>
                <w:rPr>
                  <w:rStyle w:val="Hyperlink"/>
                </w:rPr>
                <w:t>3.3.2</w:t>
              </w:r>
            </w:hyperlink>
            <w:r>
              <w:t xml:space="preserve">, and </w:t>
            </w:r>
            <w:hyperlink w:anchor="Section_03914e99d07d46daaf48eea3642a2628" w:history="1">
              <w:r>
                <w:rPr>
                  <w:rStyle w:val="Hyperlink"/>
                </w:rPr>
                <w:t>3.3.3</w:t>
              </w:r>
            </w:hyperlink>
            <w:r>
              <w:t>.</w:t>
            </w:r>
          </w:p>
        </w:tc>
      </w:tr>
      <w:tr w:rsidR="000F2369" w:rsidTr="000F2369">
        <w:tc>
          <w:tcPr>
            <w:tcW w:w="0" w:type="auto"/>
          </w:tcPr>
          <w:p w:rsidR="000F2369" w:rsidRDefault="00D06027">
            <w:pPr>
              <w:pStyle w:val="TableBodyText"/>
            </w:pPr>
            <w:r>
              <w:t>Implementations must support the syntax of the PDU encodings in chapter 12.</w:t>
            </w:r>
          </w:p>
        </w:tc>
        <w:tc>
          <w:tcPr>
            <w:tcW w:w="0" w:type="auto"/>
          </w:tcPr>
          <w:p w:rsidR="000F2369" w:rsidRDefault="00D06027">
            <w:pPr>
              <w:pStyle w:val="TableBodyText"/>
            </w:pPr>
            <w:r>
              <w:t xml:space="preserve">Conforms except where noted in this specification in sections </w:t>
            </w:r>
            <w:hyperlink w:anchor="Section_c3e0b88ea41c45a58a9eec8d6ae4dd44" w:history="1">
              <w:r>
                <w:rPr>
                  <w:rStyle w:val="Hyperlink"/>
                </w:rPr>
                <w:t>2.2.2</w:t>
              </w:r>
            </w:hyperlink>
            <w:r>
              <w:t xml:space="preserve"> and </w:t>
            </w:r>
            <w:hyperlink w:anchor="Section_b9b2d7e961b444b695f112f546721d0f" w:history="1">
              <w:r>
                <w:rPr>
                  <w:rStyle w:val="Hyperlink"/>
                </w:rPr>
                <w:t>2.2.3</w:t>
              </w:r>
            </w:hyperlink>
            <w:r>
              <w:t>.</w:t>
            </w:r>
          </w:p>
        </w:tc>
      </w:tr>
      <w:tr w:rsidR="000F2369" w:rsidTr="000F2369">
        <w:tc>
          <w:tcPr>
            <w:tcW w:w="0" w:type="auto"/>
          </w:tcPr>
          <w:p w:rsidR="000F2369" w:rsidRDefault="00D06027">
            <w:pPr>
              <w:pStyle w:val="TableBodyText"/>
            </w:pPr>
            <w:r>
              <w:t>Implementations must support the Authentication Verifier encodings, as specified in chapter 13.</w:t>
            </w:r>
          </w:p>
        </w:tc>
        <w:tc>
          <w:tcPr>
            <w:tcW w:w="0" w:type="auto"/>
          </w:tcPr>
          <w:p w:rsidR="000F2369" w:rsidRDefault="00D06027">
            <w:pPr>
              <w:pStyle w:val="TableBodyText"/>
            </w:pPr>
            <w:r>
              <w:t xml:space="preserve">Conforms except as noted in section </w:t>
            </w:r>
            <w:hyperlink w:anchor="Section_ab45c6a5951a4096b8057347674dc6ab" w:history="1">
              <w:r>
                <w:rPr>
                  <w:rStyle w:val="Hyperlink"/>
                </w:rPr>
                <w:t>2.2.2.11</w:t>
              </w:r>
            </w:hyperlink>
            <w:r>
              <w:t>.</w:t>
            </w:r>
          </w:p>
        </w:tc>
      </w:tr>
      <w:tr w:rsidR="000F2369" w:rsidTr="000F2369">
        <w:tc>
          <w:tcPr>
            <w:tcW w:w="0" w:type="auto"/>
          </w:tcPr>
          <w:p w:rsidR="000F2369" w:rsidRDefault="00D06027">
            <w:pPr>
              <w:pStyle w:val="TableBodyText"/>
            </w:pPr>
            <w:r>
              <w:t>Implementations must support the rules and encodings for NDR, as specified in chapter 14.</w:t>
            </w:r>
          </w:p>
        </w:tc>
        <w:tc>
          <w:tcPr>
            <w:tcW w:w="0" w:type="auto"/>
          </w:tcPr>
          <w:p w:rsidR="000F2369" w:rsidRDefault="00D06027">
            <w:pPr>
              <w:pStyle w:val="TableBodyText"/>
            </w:pPr>
            <w:r>
              <w:t xml:space="preserve">Conforms except where noted in this specification in sections 2.2.4 through 2.2.7, 3.1.1.5, 3.1.2.5.1, </w:t>
            </w:r>
            <w:hyperlink w:anchor="Section_686eea6dec5a4d62b5bec658b4e094cc" w:history="1">
              <w:r>
                <w:rPr>
                  <w:rStyle w:val="Hyperlink"/>
                </w:rPr>
                <w:t>3.1.2.7.1</w:t>
              </w:r>
            </w:hyperlink>
            <w:r>
              <w:t xml:space="preserve">, and </w:t>
            </w:r>
            <w:hyperlink w:anchor="Section_9b9297bf4a794da09528472204aaf184" w:history="1">
              <w:r>
                <w:rPr>
                  <w:rStyle w:val="Hyperlink"/>
                </w:rPr>
                <w:t>3.1.3.5</w:t>
              </w:r>
            </w:hyperlink>
            <w:r>
              <w:t>.</w:t>
            </w:r>
          </w:p>
        </w:tc>
      </w:tr>
      <w:tr w:rsidR="000F2369" w:rsidTr="000F2369">
        <w:tc>
          <w:tcPr>
            <w:tcW w:w="0" w:type="auto"/>
          </w:tcPr>
          <w:p w:rsidR="000F2369" w:rsidRDefault="00D06027">
            <w:pPr>
              <w:pStyle w:val="TableBodyText"/>
            </w:pPr>
            <w:r>
              <w:t>Implementations must support the syntax, semantics, and encoding for UUIDs, as specified in appendix A.</w:t>
            </w:r>
          </w:p>
        </w:tc>
        <w:tc>
          <w:tcPr>
            <w:tcW w:w="0" w:type="auto"/>
          </w:tcPr>
          <w:p w:rsidR="000F2369" w:rsidRDefault="00D06027">
            <w:pPr>
              <w:pStyle w:val="TableBodyText"/>
            </w:pPr>
            <w:r>
              <w:t xml:space="preserve">Conforms except where noted in this specification in section </w:t>
            </w:r>
            <w:hyperlink w:anchor="Section_634a6227bea54890a2a3bdce7cde5a03" w:history="1">
              <w:r>
                <w:rPr>
                  <w:rStyle w:val="Hyperlink"/>
                </w:rPr>
                <w:t>2.2.1.1.3</w:t>
              </w:r>
            </w:hyperlink>
            <w:r>
              <w:t>.</w:t>
            </w:r>
          </w:p>
        </w:tc>
      </w:tr>
      <w:tr w:rsidR="000F2369" w:rsidTr="000F2369">
        <w:tc>
          <w:tcPr>
            <w:tcW w:w="0" w:type="auto"/>
          </w:tcPr>
          <w:p w:rsidR="000F2369" w:rsidRDefault="00D06027">
            <w:pPr>
              <w:pStyle w:val="TableBodyText"/>
            </w:pPr>
            <w:r>
              <w:t>Implementations must support the naming and semantics for protocol sequence strings, as specified in appendix B.</w:t>
            </w:r>
          </w:p>
        </w:tc>
        <w:tc>
          <w:tcPr>
            <w:tcW w:w="0" w:type="auto"/>
          </w:tcPr>
          <w:p w:rsidR="000F2369" w:rsidRDefault="00D06027">
            <w:pPr>
              <w:pStyle w:val="TableBodyText"/>
            </w:pPr>
            <w:r>
              <w:t xml:space="preserve">Conforms except where noted in this specification in section </w:t>
            </w:r>
            <w:hyperlink w:anchor="Section_472083a956f14d81a208d18aef68c101" w:history="1">
              <w:r>
                <w:rPr>
                  <w:rStyle w:val="Hyperlink"/>
                </w:rPr>
                <w:t>2.1</w:t>
              </w:r>
            </w:hyperlink>
            <w:r>
              <w:t>.</w:t>
            </w:r>
          </w:p>
        </w:tc>
      </w:tr>
      <w:tr w:rsidR="000F2369" w:rsidTr="000F2369">
        <w:tc>
          <w:tcPr>
            <w:tcW w:w="0" w:type="auto"/>
          </w:tcPr>
          <w:p w:rsidR="000F2369" w:rsidRDefault="00D06027">
            <w:pPr>
              <w:pStyle w:val="TableBodyText"/>
            </w:pPr>
            <w:r>
              <w:t>Implementations must support the naming and semantics for the name_syntax arguments, as specified in appendix C.</w:t>
            </w:r>
          </w:p>
        </w:tc>
        <w:tc>
          <w:tcPr>
            <w:tcW w:w="0" w:type="auto"/>
          </w:tcPr>
          <w:p w:rsidR="000F2369" w:rsidRDefault="00D06027">
            <w:pPr>
              <w:pStyle w:val="TableBodyText"/>
            </w:pPr>
            <w:r>
              <w:t>Extensions to name services are documented in [MS-RPCL].</w:t>
            </w:r>
          </w:p>
        </w:tc>
      </w:tr>
      <w:tr w:rsidR="000F2369" w:rsidTr="000F2369">
        <w:tc>
          <w:tcPr>
            <w:tcW w:w="0" w:type="auto"/>
          </w:tcPr>
          <w:p w:rsidR="000F2369" w:rsidRDefault="00D06027">
            <w:pPr>
              <w:pStyle w:val="TableBodyText"/>
            </w:pPr>
            <w:r>
              <w:t>Implementations must support the naming and semantics for security parameters, as specified in appendix D.</w:t>
            </w:r>
          </w:p>
        </w:tc>
        <w:tc>
          <w:tcPr>
            <w:tcW w:w="0" w:type="auto"/>
          </w:tcPr>
          <w:p w:rsidR="000F2369" w:rsidRDefault="00D06027">
            <w:pPr>
              <w:pStyle w:val="TableBodyText"/>
            </w:pPr>
            <w:r>
              <w:t xml:space="preserve">Remote Procedure Call extensions does not implement the authentication scheme specified in Appendix D of [C706]. Remote Procedure Call extensions security and authentication is specified in section </w:t>
            </w:r>
            <w:hyperlink w:anchor="Section_caef6f5053c94aa48bde34170b23e4db" w:history="1">
              <w:r>
                <w:rPr>
                  <w:rStyle w:val="Hyperlink"/>
                </w:rPr>
                <w:t>5</w:t>
              </w:r>
            </w:hyperlink>
            <w:r>
              <w:t xml:space="preserve">, with additional security provider details in section </w:t>
            </w:r>
            <w:hyperlink w:anchor="Section_d4097450c62f484b872fddf59a7a0d36" w:history="1">
              <w:r>
                <w:rPr>
                  <w:rStyle w:val="Hyperlink"/>
                </w:rPr>
                <w:t>2.2.1.1.7</w:t>
              </w:r>
            </w:hyperlink>
            <w:r>
              <w:t xml:space="preserve"> and modifications to rpc_c_authn_dce_secret in section </w:t>
            </w:r>
            <w:hyperlink w:anchor="Section_9d38508ffe384b8981227f5a7bcdb98e" w:history="1">
              <w:r>
                <w:rPr>
                  <w:rStyle w:val="Hyperlink"/>
                </w:rPr>
                <w:t>3.2.1.5.1</w:t>
              </w:r>
            </w:hyperlink>
            <w:r>
              <w:t>.</w:t>
            </w:r>
          </w:p>
        </w:tc>
      </w:tr>
      <w:tr w:rsidR="000F2369" w:rsidTr="000F2369">
        <w:tc>
          <w:tcPr>
            <w:tcW w:w="0" w:type="auto"/>
          </w:tcPr>
          <w:p w:rsidR="000F2369" w:rsidRDefault="00D06027">
            <w:pPr>
              <w:pStyle w:val="TableBodyText"/>
            </w:pPr>
            <w:r>
              <w:t>Implementations must support the naming and encodings for comm_status and fault_status, as specified in appendix E.</w:t>
            </w:r>
          </w:p>
        </w:tc>
        <w:tc>
          <w:tcPr>
            <w:tcW w:w="0" w:type="auto"/>
          </w:tcPr>
          <w:p w:rsidR="000F2369" w:rsidRDefault="00D06027">
            <w:pPr>
              <w:pStyle w:val="TableBodyText"/>
            </w:pPr>
            <w:r>
              <w:t xml:space="preserve">Conformant with respect to status codes sent between network nodes, but not conformant with respect to status codes returned to the higher-layer protocol. The status codes returned to the higher-layer protocol are specified in section </w:t>
            </w:r>
            <w:hyperlink w:anchor="Section_b5e81729f3564776920cc39031d48205" w:history="1">
              <w:r>
                <w:rPr>
                  <w:rStyle w:val="Hyperlink"/>
                </w:rPr>
                <w:t>3.1.1.5.5</w:t>
              </w:r>
            </w:hyperlink>
            <w:r>
              <w:t>.</w:t>
            </w:r>
          </w:p>
        </w:tc>
      </w:tr>
      <w:tr w:rsidR="000F2369" w:rsidTr="000F2369">
        <w:tc>
          <w:tcPr>
            <w:tcW w:w="0" w:type="auto"/>
          </w:tcPr>
          <w:p w:rsidR="000F2369" w:rsidRDefault="00D06027">
            <w:pPr>
              <w:pStyle w:val="TableBodyText"/>
            </w:pPr>
            <w:r>
              <w:t>Implementations must support the mapping from IDL types to NDR types, and from NDR types to defined International Organization for Standardization (ISO) C types, as specified in appendix F.</w:t>
            </w:r>
          </w:p>
        </w:tc>
        <w:tc>
          <w:tcPr>
            <w:tcW w:w="0" w:type="auto"/>
          </w:tcPr>
          <w:p w:rsidR="000F2369" w:rsidRDefault="00D06027">
            <w:pPr>
              <w:pStyle w:val="TableBodyText"/>
            </w:pPr>
            <w:r>
              <w:t xml:space="preserve">Conforms IDL to NDR mappings conform with [C706] except where noted in section </w:t>
            </w:r>
            <w:hyperlink w:anchor="Section_e202fcc0bde544b58a1610255084623e" w:history="1">
              <w:r>
                <w:rPr>
                  <w:rStyle w:val="Hyperlink"/>
                </w:rPr>
                <w:t>2.2.4.1</w:t>
              </w:r>
            </w:hyperlink>
            <w:r>
              <w:t xml:space="preserve">, where Remote Procedure Call extensions extends the specification with new types. </w:t>
            </w:r>
          </w:p>
        </w:tc>
      </w:tr>
      <w:tr w:rsidR="000F2369" w:rsidTr="000F2369">
        <w:tc>
          <w:tcPr>
            <w:tcW w:w="0" w:type="auto"/>
          </w:tcPr>
          <w:p w:rsidR="000F2369" w:rsidRDefault="00D06027">
            <w:pPr>
              <w:pStyle w:val="TableBodyText"/>
            </w:pPr>
            <w:r>
              <w:t>Implementations must support the portable character set, as specified in appendix G.</w:t>
            </w:r>
          </w:p>
        </w:tc>
        <w:tc>
          <w:tcPr>
            <w:tcW w:w="0" w:type="auto"/>
          </w:tcPr>
          <w:p w:rsidR="000F2369" w:rsidRDefault="00D06027">
            <w:pPr>
              <w:pStyle w:val="TableBodyText"/>
            </w:pPr>
            <w:r>
              <w:t>Conforms.</w:t>
            </w:r>
          </w:p>
        </w:tc>
      </w:tr>
      <w:tr w:rsidR="000F2369" w:rsidTr="000F2369">
        <w:tc>
          <w:tcPr>
            <w:tcW w:w="0" w:type="auto"/>
          </w:tcPr>
          <w:p w:rsidR="000F2369" w:rsidRDefault="00D06027">
            <w:pPr>
              <w:pStyle w:val="TableBodyText"/>
            </w:pPr>
            <w:r>
              <w:t>Implementations must use the endpoint mapper ports, as specified in appendix H, for the corresponding protocols.</w:t>
            </w:r>
          </w:p>
        </w:tc>
        <w:tc>
          <w:tcPr>
            <w:tcW w:w="0" w:type="auto"/>
          </w:tcPr>
          <w:p w:rsidR="000F2369" w:rsidRDefault="00D06027">
            <w:pPr>
              <w:pStyle w:val="TableBodyText"/>
            </w:pPr>
            <w:r>
              <w:t>Conforms for TCP/IP and UPD transports (NCACN_IP_TCP and NCADG_IP_UDP). Other transports use other ports as specified in section 2.1.</w:t>
            </w:r>
          </w:p>
        </w:tc>
      </w:tr>
      <w:tr w:rsidR="000F2369" w:rsidTr="000F2369">
        <w:tc>
          <w:tcPr>
            <w:tcW w:w="0" w:type="auto"/>
          </w:tcPr>
          <w:p w:rsidR="000F2369" w:rsidRDefault="00D06027">
            <w:pPr>
              <w:pStyle w:val="TableBodyText"/>
            </w:pPr>
            <w:r>
              <w:t>Implementations must adhere to the rules for protocol identifier assignment, as specified in appendix I.</w:t>
            </w:r>
          </w:p>
        </w:tc>
        <w:tc>
          <w:tcPr>
            <w:tcW w:w="0" w:type="auto"/>
          </w:tcPr>
          <w:p w:rsidR="000F2369" w:rsidRDefault="00D06027">
            <w:pPr>
              <w:pStyle w:val="TableBodyText"/>
            </w:pPr>
            <w:r>
              <w:t>Not conformant, as specified in this specification in section 2.1.</w:t>
            </w:r>
          </w:p>
        </w:tc>
      </w:tr>
      <w:tr w:rsidR="000F2369" w:rsidTr="000F2369">
        <w:tc>
          <w:tcPr>
            <w:tcW w:w="0" w:type="auto"/>
          </w:tcPr>
          <w:p w:rsidR="000F2369" w:rsidRDefault="00D06027">
            <w:pPr>
              <w:pStyle w:val="TableBodyText"/>
            </w:pPr>
            <w:r>
              <w:t>Implementations must adhere to the mappings for directory service attributes, as specified in the DCE: Directory Services specification.</w:t>
            </w:r>
          </w:p>
        </w:tc>
        <w:tc>
          <w:tcPr>
            <w:tcW w:w="0" w:type="auto"/>
          </w:tcPr>
          <w:p w:rsidR="000F2369" w:rsidRDefault="00D06027">
            <w:pPr>
              <w:pStyle w:val="TableBodyText"/>
            </w:pPr>
            <w:r>
              <w:t>Remote Procedure Call extensions is not an implementation or extension of DCE: Directory Services.</w:t>
            </w:r>
          </w:p>
        </w:tc>
      </w:tr>
      <w:tr w:rsidR="000F2369" w:rsidTr="000F2369">
        <w:tc>
          <w:tcPr>
            <w:tcW w:w="0" w:type="auto"/>
          </w:tcPr>
          <w:p w:rsidR="000F2369" w:rsidRDefault="00D06027">
            <w:pPr>
              <w:pStyle w:val="TableBodyText"/>
            </w:pPr>
            <w:r>
              <w:t>Implementations must provide defaults for the protocol machine values specified in appendix K.</w:t>
            </w:r>
          </w:p>
        </w:tc>
        <w:tc>
          <w:tcPr>
            <w:tcW w:w="0" w:type="auto"/>
          </w:tcPr>
          <w:p w:rsidR="000F2369" w:rsidRDefault="00D06027">
            <w:pPr>
              <w:pStyle w:val="TableBodyText"/>
            </w:pPr>
            <w:r>
              <w:t>This specification redefines the protocol state machines that are specified in [C706], in sections 3.2.1.1.1, 3.2.2.1, 3.2.3.1, 3.3.2, and 3.3.3. Some specific values from appendix K are used in this specification where noted.</w:t>
            </w:r>
          </w:p>
        </w:tc>
      </w:tr>
      <w:tr w:rsidR="000F2369" w:rsidTr="000F2369">
        <w:tc>
          <w:tcPr>
            <w:tcW w:w="0" w:type="auto"/>
          </w:tcPr>
          <w:p w:rsidR="000F2369" w:rsidRDefault="00D06027">
            <w:pPr>
              <w:pStyle w:val="TableBodyText"/>
            </w:pPr>
            <w:r>
              <w:t>Implementations must obey the special protocol tower encoding rules specified in appendix L.</w:t>
            </w:r>
          </w:p>
        </w:tc>
        <w:tc>
          <w:tcPr>
            <w:tcW w:w="0" w:type="auto"/>
          </w:tcPr>
          <w:p w:rsidR="000F2369" w:rsidRDefault="00D06027">
            <w:pPr>
              <w:pStyle w:val="TableBodyText"/>
            </w:pPr>
            <w:r>
              <w:t>Conforms.</w:t>
            </w:r>
          </w:p>
        </w:tc>
      </w:tr>
      <w:tr w:rsidR="000F2369" w:rsidTr="000F2369">
        <w:tc>
          <w:tcPr>
            <w:tcW w:w="0" w:type="auto"/>
          </w:tcPr>
          <w:p w:rsidR="000F2369" w:rsidRDefault="00D06027">
            <w:pPr>
              <w:pStyle w:val="TableBodyText"/>
            </w:pPr>
            <w:r>
              <w:t>Implementations must support the syntax and semantics of the dce_error_inq_text routine specified in appendix M.</w:t>
            </w:r>
          </w:p>
        </w:tc>
        <w:tc>
          <w:tcPr>
            <w:tcW w:w="0" w:type="auto"/>
          </w:tcPr>
          <w:p w:rsidR="000F2369" w:rsidRDefault="00D06027">
            <w:pPr>
              <w:pStyle w:val="TableBodyText"/>
            </w:pPr>
            <w:r>
              <w:t>Conforms.</w:t>
            </w:r>
          </w:p>
        </w:tc>
      </w:tr>
      <w:tr w:rsidR="000F2369" w:rsidTr="000F2369">
        <w:tc>
          <w:tcPr>
            <w:tcW w:w="0" w:type="auto"/>
          </w:tcPr>
          <w:p w:rsidR="000F2369" w:rsidRDefault="00D06027">
            <w:pPr>
              <w:pStyle w:val="TableBodyText"/>
            </w:pPr>
            <w:r>
              <w:t>Implementations must adhere to the mappings for transfer syntax UUIDs, as specified in appendix N.</w:t>
            </w:r>
          </w:p>
        </w:tc>
        <w:tc>
          <w:tcPr>
            <w:tcW w:w="0" w:type="auto"/>
          </w:tcPr>
          <w:p w:rsidR="000F2369" w:rsidRDefault="00D06027">
            <w:pPr>
              <w:pStyle w:val="TableBodyText"/>
            </w:pPr>
            <w:r>
              <w:t xml:space="preserve">Conforms except where noted in this specification in section </w:t>
            </w:r>
            <w:hyperlink w:anchor="Section_87964b3c17854aaea993734999441ed3" w:history="1">
              <w:r>
                <w:rPr>
                  <w:rStyle w:val="Hyperlink"/>
                </w:rPr>
                <w:t>3.3.1.5.3</w:t>
              </w:r>
            </w:hyperlink>
            <w:r>
              <w:t xml:space="preserve"> and </w:t>
            </w:r>
            <w:hyperlink w:anchor="Section_dca648a542d3432c99272f22e50fa266" w:history="1">
              <w:r>
                <w:rPr>
                  <w:rStyle w:val="Hyperlink"/>
                </w:rPr>
                <w:t>2.2.5.1</w:t>
              </w:r>
            </w:hyperlink>
            <w:r>
              <w:t>. Remote Procedure Call extensions uses an NDR64 transfer syntax UUID (section 2.2.5.1) which modifies section 2.3 of [C706] "Binding" and adds addition UUID_type_identifiers to the list specified in Appendix I.</w:t>
            </w:r>
          </w:p>
        </w:tc>
      </w:tr>
      <w:tr w:rsidR="000F2369" w:rsidTr="000F2369">
        <w:tc>
          <w:tcPr>
            <w:tcW w:w="0" w:type="auto"/>
          </w:tcPr>
          <w:p w:rsidR="000F2369" w:rsidRDefault="00D06027">
            <w:pPr>
              <w:pStyle w:val="TableBodyText"/>
            </w:pPr>
            <w:r>
              <w:t>Implementations must support the endpoint mapper semantics, as specified in appendix O.</w:t>
            </w:r>
          </w:p>
        </w:tc>
        <w:tc>
          <w:tcPr>
            <w:tcW w:w="0" w:type="auto"/>
          </w:tcPr>
          <w:p w:rsidR="000F2369" w:rsidRDefault="00D06027">
            <w:pPr>
              <w:pStyle w:val="TableBodyText"/>
            </w:pPr>
            <w:r>
              <w:t xml:space="preserve">Conforms except where noted in this specification in section </w:t>
            </w:r>
            <w:hyperlink w:anchor="Section_695cd09e271748a8b6b5e414ae2fcaad" w:history="1">
              <w:r>
                <w:rPr>
                  <w:rStyle w:val="Hyperlink"/>
                </w:rPr>
                <w:t>2.2.1.2</w:t>
              </w:r>
            </w:hyperlink>
            <w:r>
              <w:t>.</w:t>
            </w:r>
          </w:p>
        </w:tc>
      </w:tr>
      <w:tr w:rsidR="000F2369" w:rsidTr="000F2369">
        <w:tc>
          <w:tcPr>
            <w:tcW w:w="0" w:type="auto"/>
          </w:tcPr>
          <w:p w:rsidR="000F2369" w:rsidRDefault="00D06027">
            <w:pPr>
              <w:pStyle w:val="TableBodyText"/>
            </w:pPr>
            <w:r>
              <w:t>Implementations must support the conversation manager semantics, as specified in appendix P.</w:t>
            </w:r>
          </w:p>
        </w:tc>
        <w:tc>
          <w:tcPr>
            <w:tcW w:w="0" w:type="auto"/>
          </w:tcPr>
          <w:p w:rsidR="000F2369" w:rsidRDefault="00D06027">
            <w:pPr>
              <w:pStyle w:val="TableBodyText"/>
            </w:pPr>
            <w:r>
              <w:t xml:space="preserve">Conforms except where noted in this specification in section </w:t>
            </w:r>
            <w:hyperlink w:anchor="Section_fc040ff5dc2c4684bc6162d64153cce0" w:history="1">
              <w:r>
                <w:rPr>
                  <w:rStyle w:val="Hyperlink"/>
                </w:rPr>
                <w:t>3.2</w:t>
              </w:r>
            </w:hyperlink>
            <w:r>
              <w:t>.</w:t>
            </w:r>
          </w:p>
        </w:tc>
      </w:tr>
      <w:tr w:rsidR="000F2369" w:rsidTr="000F2369">
        <w:tc>
          <w:tcPr>
            <w:tcW w:w="0" w:type="auto"/>
          </w:tcPr>
          <w:p w:rsidR="000F2369" w:rsidRDefault="00D06027">
            <w:pPr>
              <w:pStyle w:val="TableBodyText"/>
            </w:pPr>
            <w:r>
              <w:t>Implementations must support the remote management semantics, as specified in appendix Q.</w:t>
            </w:r>
          </w:p>
        </w:tc>
        <w:tc>
          <w:tcPr>
            <w:tcW w:w="0" w:type="auto"/>
          </w:tcPr>
          <w:p w:rsidR="000F2369" w:rsidRDefault="00D06027">
            <w:pPr>
              <w:pStyle w:val="TableBodyText"/>
            </w:pPr>
            <w:r>
              <w:t xml:space="preserve">Conforms except where noted in this specification in section </w:t>
            </w:r>
            <w:hyperlink w:anchor="Section_3165f378ede348a8b871be1183e1b7fb" w:history="1">
              <w:r>
                <w:rPr>
                  <w:rStyle w:val="Hyperlink"/>
                </w:rPr>
                <w:t>2.2.1.3</w:t>
              </w:r>
            </w:hyperlink>
            <w:r>
              <w:t>.</w:t>
            </w:r>
          </w:p>
        </w:tc>
      </w:tr>
      <w:tr w:rsidR="000F2369" w:rsidTr="000F2369">
        <w:tc>
          <w:tcPr>
            <w:tcW w:w="0" w:type="auto"/>
          </w:tcPr>
          <w:p w:rsidR="000F2369" w:rsidRDefault="00D06027">
            <w:pPr>
              <w:pStyle w:val="TableBodyText"/>
            </w:pPr>
            <w:r>
              <w:t>Implementations must register all protocol sequences with the Open Software Foundation (OSF), as specified in [C706] appendix B.</w:t>
            </w:r>
          </w:p>
        </w:tc>
        <w:tc>
          <w:tcPr>
            <w:tcW w:w="0" w:type="auto"/>
          </w:tcPr>
          <w:p w:rsidR="000F2369" w:rsidRDefault="00D06027">
            <w:pPr>
              <w:pStyle w:val="TableBodyText"/>
            </w:pPr>
            <w:r>
              <w:t>The protocol sequence strings listed in section 2.1 that are not already specified in [C706] appendix B have not been registered with OSF.</w:t>
            </w:r>
          </w:p>
        </w:tc>
      </w:tr>
    </w:tbl>
    <w:p w:rsidR="000F2369" w:rsidRDefault="000F2369"/>
    <w:p w:rsidR="000F2369" w:rsidRDefault="00D06027">
      <w:pPr>
        <w:pStyle w:val="Heading2"/>
      </w:pPr>
      <w:bookmarkStart w:id="1174" w:name="section_c898d4cbc22b465f8fe31631669dc30a"/>
      <w:bookmarkStart w:id="1175" w:name="_Toc423366245"/>
      <w:r>
        <w:t>Local Interfaces</w:t>
      </w:r>
      <w:bookmarkEnd w:id="1174"/>
      <w:bookmarkEnd w:id="1175"/>
      <w:r>
        <w:fldChar w:fldCharType="begin"/>
      </w:r>
      <w:r>
        <w:instrText xml:space="preserve"> XE "[C706] requirements - RPC extensions conformance to:local interfaces"</w:instrText>
      </w:r>
      <w:r>
        <w:fldChar w:fldCharType="end"/>
      </w:r>
      <w:r>
        <w:fldChar w:fldCharType="begin"/>
      </w:r>
      <w:r>
        <w:instrText xml:space="preserve"> XE "RPC extensions conformance to [C706] requirements:local interfaces"</w:instrText>
      </w:r>
      <w:r>
        <w:fldChar w:fldCharType="end"/>
      </w:r>
    </w:p>
    <w:p w:rsidR="000F2369" w:rsidRDefault="00D06027">
      <w:r>
        <w:t xml:space="preserve">Provides local interfaces for RPC server implementations that in some instances differ from those local interfaces specified in </w:t>
      </w:r>
      <w:hyperlink r:id="rId471">
        <w:r>
          <w:rPr>
            <w:rStyle w:val="Hyperlink"/>
          </w:rPr>
          <w:t>[C706]</w:t>
        </w:r>
      </w:hyperlink>
      <w:r>
        <w:t>. The tables below detail the differences, additions, and exceptions.</w:t>
      </w:r>
    </w:p>
    <w:p w:rsidR="000F2369" w:rsidRDefault="00D06027">
      <w:r>
        <w:t>Additions:</w:t>
      </w:r>
    </w:p>
    <w:p w:rsidR="000F2369" w:rsidRDefault="00D06027">
      <w:r>
        <w:t>The following APIs are not defined in [C706] and are additions in the Remote Procedure Call extensions implementation. The definition for each API is located on MSDN and is identified in the following table.</w:t>
      </w:r>
    </w:p>
    <w:tbl>
      <w:tblPr>
        <w:tblStyle w:val="Table-ShadedHeader"/>
        <w:tblW w:w="0" w:type="auto"/>
        <w:tblLook w:val="04A0" w:firstRow="1" w:lastRow="0" w:firstColumn="1" w:lastColumn="0" w:noHBand="0" w:noVBand="1"/>
      </w:tblPr>
      <w:tblGrid>
        <w:gridCol w:w="3220"/>
        <w:gridCol w:w="3206"/>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Windows RPC API</w:t>
            </w:r>
          </w:p>
        </w:tc>
        <w:tc>
          <w:tcPr>
            <w:tcW w:w="0" w:type="auto"/>
          </w:tcPr>
          <w:p w:rsidR="000F2369" w:rsidRDefault="00D06027">
            <w:pPr>
              <w:pStyle w:val="TableHeaderText"/>
            </w:pPr>
            <w:r>
              <w:t>Reference</w:t>
            </w:r>
          </w:p>
        </w:tc>
      </w:tr>
      <w:tr w:rsidR="000F2369" w:rsidTr="000F2369">
        <w:tc>
          <w:tcPr>
            <w:tcW w:w="0" w:type="auto"/>
          </w:tcPr>
          <w:p w:rsidR="000F2369" w:rsidRDefault="00D06027">
            <w:pPr>
              <w:pStyle w:val="TableBodyText"/>
            </w:pPr>
            <w:r>
              <w:t>I_RpcBindingInqLocalClientPID</w:t>
            </w:r>
          </w:p>
        </w:tc>
        <w:tc>
          <w:tcPr>
            <w:tcW w:w="0" w:type="auto"/>
          </w:tcPr>
          <w:p w:rsidR="000F2369" w:rsidRDefault="00FB6FEA">
            <w:pPr>
              <w:pStyle w:val="TableBodyText"/>
            </w:pPr>
            <w:hyperlink r:id="rId472">
              <w:r w:rsidR="00D06027">
                <w:rPr>
                  <w:rStyle w:val="Hyperlink"/>
                </w:rPr>
                <w:t>[PRA-I_RpcBindInqLocalCltPID]</w:t>
              </w:r>
            </w:hyperlink>
          </w:p>
        </w:tc>
      </w:tr>
      <w:tr w:rsidR="000F2369" w:rsidTr="000F2369">
        <w:tc>
          <w:tcPr>
            <w:tcW w:w="0" w:type="auto"/>
          </w:tcPr>
          <w:p w:rsidR="000F2369" w:rsidRDefault="00D06027">
            <w:pPr>
              <w:pStyle w:val="TableBodyText"/>
            </w:pPr>
            <w:r>
              <w:t>MesBufferHandleReset</w:t>
            </w:r>
          </w:p>
        </w:tc>
        <w:tc>
          <w:tcPr>
            <w:tcW w:w="0" w:type="auto"/>
          </w:tcPr>
          <w:p w:rsidR="000F2369" w:rsidRDefault="00FB6FEA">
            <w:pPr>
              <w:pStyle w:val="TableBodyText"/>
            </w:pPr>
            <w:hyperlink r:id="rId473">
              <w:r w:rsidR="00D06027">
                <w:rPr>
                  <w:rStyle w:val="Hyperlink"/>
                </w:rPr>
                <w:t>[PRA-MesBufferHandleReset]</w:t>
              </w:r>
            </w:hyperlink>
          </w:p>
        </w:tc>
      </w:tr>
      <w:tr w:rsidR="000F2369" w:rsidTr="000F2369">
        <w:tc>
          <w:tcPr>
            <w:tcW w:w="0" w:type="auto"/>
          </w:tcPr>
          <w:p w:rsidR="000F2369" w:rsidRDefault="00D06027">
            <w:pPr>
              <w:pStyle w:val="TableBodyText"/>
            </w:pPr>
            <w:r>
              <w:t>MesDecodeBufferHandleCreate</w:t>
            </w:r>
          </w:p>
        </w:tc>
        <w:tc>
          <w:tcPr>
            <w:tcW w:w="0" w:type="auto"/>
          </w:tcPr>
          <w:p w:rsidR="000F2369" w:rsidRDefault="00FB6FEA">
            <w:pPr>
              <w:pStyle w:val="TableBodyText"/>
            </w:pPr>
            <w:hyperlink r:id="rId474">
              <w:r w:rsidR="00D06027">
                <w:rPr>
                  <w:rStyle w:val="Hyperlink"/>
                </w:rPr>
                <w:t>[PRA-MesDecodeBufHandleCreate]</w:t>
              </w:r>
            </w:hyperlink>
          </w:p>
        </w:tc>
      </w:tr>
      <w:tr w:rsidR="000F2369" w:rsidTr="000F2369">
        <w:tc>
          <w:tcPr>
            <w:tcW w:w="0" w:type="auto"/>
          </w:tcPr>
          <w:p w:rsidR="000F2369" w:rsidRDefault="00D06027">
            <w:pPr>
              <w:pStyle w:val="TableBodyText"/>
            </w:pPr>
            <w:r>
              <w:t>MesDecodeIncrementalHandleCreate</w:t>
            </w:r>
          </w:p>
        </w:tc>
        <w:tc>
          <w:tcPr>
            <w:tcW w:w="0" w:type="auto"/>
          </w:tcPr>
          <w:p w:rsidR="000F2369" w:rsidRDefault="00FB6FEA">
            <w:pPr>
              <w:pStyle w:val="TableBodyText"/>
            </w:pPr>
            <w:hyperlink r:id="rId475">
              <w:r w:rsidR="00D06027">
                <w:rPr>
                  <w:rStyle w:val="Hyperlink"/>
                </w:rPr>
                <w:t>[PRA-MesDecodeIncremtHdlCreate]</w:t>
              </w:r>
            </w:hyperlink>
          </w:p>
        </w:tc>
      </w:tr>
      <w:tr w:rsidR="000F2369" w:rsidTr="000F2369">
        <w:tc>
          <w:tcPr>
            <w:tcW w:w="0" w:type="auto"/>
          </w:tcPr>
          <w:p w:rsidR="000F2369" w:rsidRDefault="00D06027">
            <w:pPr>
              <w:pStyle w:val="TableBodyText"/>
            </w:pPr>
            <w:r>
              <w:t>MesEncodeDynBufferHandleCreate</w:t>
            </w:r>
          </w:p>
        </w:tc>
        <w:tc>
          <w:tcPr>
            <w:tcW w:w="0" w:type="auto"/>
          </w:tcPr>
          <w:p w:rsidR="000F2369" w:rsidRDefault="00FB6FEA">
            <w:pPr>
              <w:pStyle w:val="TableBodyText"/>
            </w:pPr>
            <w:hyperlink r:id="rId476">
              <w:r w:rsidR="00D06027">
                <w:rPr>
                  <w:rStyle w:val="Hyperlink"/>
                </w:rPr>
                <w:t>[PRA-MesEncodeDynBufHdlCreate]</w:t>
              </w:r>
            </w:hyperlink>
          </w:p>
        </w:tc>
      </w:tr>
      <w:tr w:rsidR="000F2369" w:rsidTr="000F2369">
        <w:tc>
          <w:tcPr>
            <w:tcW w:w="0" w:type="auto"/>
          </w:tcPr>
          <w:p w:rsidR="000F2369" w:rsidRDefault="00D06027">
            <w:pPr>
              <w:pStyle w:val="TableBodyText"/>
            </w:pPr>
            <w:r>
              <w:t>MesEncodeFixedBufferHandleCreate</w:t>
            </w:r>
          </w:p>
        </w:tc>
        <w:tc>
          <w:tcPr>
            <w:tcW w:w="0" w:type="auto"/>
          </w:tcPr>
          <w:p w:rsidR="000F2369" w:rsidRDefault="00FB6FEA">
            <w:pPr>
              <w:pStyle w:val="TableBodyText"/>
            </w:pPr>
            <w:hyperlink r:id="rId477">
              <w:r w:rsidR="00D06027">
                <w:rPr>
                  <w:rStyle w:val="Hyperlink"/>
                </w:rPr>
                <w:t>[PRA-MesEncodeFixBufHdlCreate]</w:t>
              </w:r>
            </w:hyperlink>
          </w:p>
        </w:tc>
      </w:tr>
      <w:tr w:rsidR="000F2369" w:rsidTr="000F2369">
        <w:tc>
          <w:tcPr>
            <w:tcW w:w="0" w:type="auto"/>
          </w:tcPr>
          <w:p w:rsidR="000F2369" w:rsidRDefault="00D06027">
            <w:pPr>
              <w:pStyle w:val="TableBodyText"/>
            </w:pPr>
            <w:r>
              <w:t>MesEncodeIncrementalHandleCreate</w:t>
            </w:r>
          </w:p>
        </w:tc>
        <w:tc>
          <w:tcPr>
            <w:tcW w:w="0" w:type="auto"/>
          </w:tcPr>
          <w:p w:rsidR="000F2369" w:rsidRDefault="00FB6FEA">
            <w:pPr>
              <w:pStyle w:val="TableBodyText"/>
            </w:pPr>
            <w:hyperlink r:id="rId478">
              <w:r w:rsidR="00D06027">
                <w:rPr>
                  <w:rStyle w:val="Hyperlink"/>
                </w:rPr>
                <w:t>[PRA-MesEncodeIncremtHdlCreate]</w:t>
              </w:r>
            </w:hyperlink>
          </w:p>
        </w:tc>
      </w:tr>
      <w:tr w:rsidR="000F2369" w:rsidTr="000F2369">
        <w:tc>
          <w:tcPr>
            <w:tcW w:w="0" w:type="auto"/>
          </w:tcPr>
          <w:p w:rsidR="000F2369" w:rsidRDefault="00D06027">
            <w:pPr>
              <w:pStyle w:val="TableBodyText"/>
            </w:pPr>
            <w:r>
              <w:t>MesHandleFree</w:t>
            </w:r>
          </w:p>
        </w:tc>
        <w:tc>
          <w:tcPr>
            <w:tcW w:w="0" w:type="auto"/>
          </w:tcPr>
          <w:p w:rsidR="000F2369" w:rsidRDefault="00FB6FEA">
            <w:pPr>
              <w:pStyle w:val="TableBodyText"/>
            </w:pPr>
            <w:hyperlink r:id="rId479">
              <w:r w:rsidR="00D06027">
                <w:rPr>
                  <w:rStyle w:val="Hyperlink"/>
                </w:rPr>
                <w:t>[PRA-MesHandleFree]</w:t>
              </w:r>
            </w:hyperlink>
          </w:p>
        </w:tc>
      </w:tr>
      <w:tr w:rsidR="000F2369" w:rsidTr="000F2369">
        <w:tc>
          <w:tcPr>
            <w:tcW w:w="0" w:type="auto"/>
          </w:tcPr>
          <w:p w:rsidR="000F2369" w:rsidRDefault="00D06027">
            <w:pPr>
              <w:pStyle w:val="TableBodyText"/>
            </w:pPr>
            <w:r>
              <w:t>MesIncrementalHandleReset</w:t>
            </w:r>
          </w:p>
        </w:tc>
        <w:tc>
          <w:tcPr>
            <w:tcW w:w="0" w:type="auto"/>
          </w:tcPr>
          <w:p w:rsidR="000F2369" w:rsidRDefault="00FB6FEA">
            <w:pPr>
              <w:pStyle w:val="TableBodyText"/>
            </w:pPr>
            <w:hyperlink r:id="rId480">
              <w:r w:rsidR="00D06027">
                <w:rPr>
                  <w:rStyle w:val="Hyperlink"/>
                </w:rPr>
                <w:t>[PRA-MesIncrementalHandleReset]</w:t>
              </w:r>
            </w:hyperlink>
          </w:p>
        </w:tc>
      </w:tr>
      <w:tr w:rsidR="000F2369" w:rsidTr="000F2369">
        <w:tc>
          <w:tcPr>
            <w:tcW w:w="0" w:type="auto"/>
          </w:tcPr>
          <w:p w:rsidR="000F2369" w:rsidRDefault="00D06027">
            <w:pPr>
              <w:pStyle w:val="TableBodyText"/>
            </w:pPr>
            <w:r>
              <w:t>MesInqProcEncodingId</w:t>
            </w:r>
          </w:p>
        </w:tc>
        <w:tc>
          <w:tcPr>
            <w:tcW w:w="0" w:type="auto"/>
          </w:tcPr>
          <w:p w:rsidR="000F2369" w:rsidRDefault="00FB6FEA">
            <w:pPr>
              <w:pStyle w:val="TableBodyText"/>
            </w:pPr>
            <w:hyperlink r:id="rId481">
              <w:r w:rsidR="00D06027">
                <w:rPr>
                  <w:rStyle w:val="Hyperlink"/>
                </w:rPr>
                <w:t>[PRA-MesInqProcEncodingId]</w:t>
              </w:r>
            </w:hyperlink>
          </w:p>
        </w:tc>
      </w:tr>
      <w:tr w:rsidR="000F2369" w:rsidTr="000F2369">
        <w:tc>
          <w:tcPr>
            <w:tcW w:w="0" w:type="auto"/>
          </w:tcPr>
          <w:p w:rsidR="000F2369" w:rsidRDefault="00D06027">
            <w:pPr>
              <w:pStyle w:val="TableBodyText"/>
            </w:pPr>
            <w:r>
              <w:t>RpcAsyncAbortCall</w:t>
            </w:r>
          </w:p>
        </w:tc>
        <w:tc>
          <w:tcPr>
            <w:tcW w:w="0" w:type="auto"/>
          </w:tcPr>
          <w:p w:rsidR="000F2369" w:rsidRDefault="00FB6FEA">
            <w:pPr>
              <w:pStyle w:val="TableBodyText"/>
            </w:pPr>
            <w:hyperlink r:id="rId482">
              <w:r w:rsidR="00D06027">
                <w:rPr>
                  <w:rStyle w:val="Hyperlink"/>
                </w:rPr>
                <w:t>[PRA-RpcAsyncAbortCall]</w:t>
              </w:r>
            </w:hyperlink>
          </w:p>
        </w:tc>
      </w:tr>
      <w:tr w:rsidR="000F2369" w:rsidTr="000F2369">
        <w:tc>
          <w:tcPr>
            <w:tcW w:w="0" w:type="auto"/>
          </w:tcPr>
          <w:p w:rsidR="000F2369" w:rsidRDefault="00D06027">
            <w:pPr>
              <w:pStyle w:val="TableBodyText"/>
            </w:pPr>
            <w:r>
              <w:t>RpcAsyncCancelCall</w:t>
            </w:r>
          </w:p>
        </w:tc>
        <w:tc>
          <w:tcPr>
            <w:tcW w:w="0" w:type="auto"/>
          </w:tcPr>
          <w:p w:rsidR="000F2369" w:rsidRDefault="00FB6FEA">
            <w:pPr>
              <w:pStyle w:val="TableBodyText"/>
            </w:pPr>
            <w:hyperlink r:id="rId483">
              <w:r w:rsidR="00D06027">
                <w:rPr>
                  <w:rStyle w:val="Hyperlink"/>
                </w:rPr>
                <w:t>[PRA-RpcAsyncCancelCall]</w:t>
              </w:r>
            </w:hyperlink>
          </w:p>
        </w:tc>
      </w:tr>
      <w:tr w:rsidR="000F2369" w:rsidTr="000F2369">
        <w:tc>
          <w:tcPr>
            <w:tcW w:w="0" w:type="auto"/>
          </w:tcPr>
          <w:p w:rsidR="000F2369" w:rsidRDefault="00D06027">
            <w:pPr>
              <w:pStyle w:val="TableBodyText"/>
            </w:pPr>
            <w:r>
              <w:t>RpcAsyncCompleteCall</w:t>
            </w:r>
          </w:p>
        </w:tc>
        <w:tc>
          <w:tcPr>
            <w:tcW w:w="0" w:type="auto"/>
          </w:tcPr>
          <w:p w:rsidR="000F2369" w:rsidRDefault="00FB6FEA">
            <w:pPr>
              <w:pStyle w:val="TableBodyText"/>
            </w:pPr>
            <w:hyperlink r:id="rId484">
              <w:r w:rsidR="00D06027">
                <w:rPr>
                  <w:rStyle w:val="Hyperlink"/>
                </w:rPr>
                <w:t>[PRA-RpcAsyncCompleteCall]</w:t>
              </w:r>
            </w:hyperlink>
          </w:p>
        </w:tc>
      </w:tr>
      <w:tr w:rsidR="000F2369" w:rsidTr="000F2369">
        <w:tc>
          <w:tcPr>
            <w:tcW w:w="0" w:type="auto"/>
          </w:tcPr>
          <w:p w:rsidR="000F2369" w:rsidRDefault="00D06027">
            <w:pPr>
              <w:pStyle w:val="TableBodyText"/>
            </w:pPr>
            <w:r>
              <w:t>RpcAsyncGetCallStatus</w:t>
            </w:r>
          </w:p>
        </w:tc>
        <w:tc>
          <w:tcPr>
            <w:tcW w:w="0" w:type="auto"/>
          </w:tcPr>
          <w:p w:rsidR="000F2369" w:rsidRDefault="00FB6FEA">
            <w:pPr>
              <w:pStyle w:val="TableBodyText"/>
            </w:pPr>
            <w:hyperlink r:id="rId485">
              <w:r w:rsidR="00D06027">
                <w:rPr>
                  <w:rStyle w:val="Hyperlink"/>
                </w:rPr>
                <w:t>[PRA-RpcAsyncGetCallStatus]</w:t>
              </w:r>
            </w:hyperlink>
          </w:p>
        </w:tc>
      </w:tr>
      <w:tr w:rsidR="000F2369" w:rsidTr="000F2369">
        <w:tc>
          <w:tcPr>
            <w:tcW w:w="0" w:type="auto"/>
          </w:tcPr>
          <w:p w:rsidR="000F2369" w:rsidRDefault="00D06027">
            <w:pPr>
              <w:pStyle w:val="TableBodyText"/>
            </w:pPr>
            <w:r>
              <w:t>RpcAsyncInitializeHandle</w:t>
            </w:r>
          </w:p>
        </w:tc>
        <w:tc>
          <w:tcPr>
            <w:tcW w:w="0" w:type="auto"/>
          </w:tcPr>
          <w:p w:rsidR="000F2369" w:rsidRDefault="00FB6FEA">
            <w:pPr>
              <w:pStyle w:val="TableBodyText"/>
            </w:pPr>
            <w:hyperlink r:id="rId486">
              <w:r w:rsidR="00D06027">
                <w:rPr>
                  <w:rStyle w:val="Hyperlink"/>
                </w:rPr>
                <w:t>[PRA-RpcAsyncInitializeHandle]</w:t>
              </w:r>
            </w:hyperlink>
          </w:p>
        </w:tc>
      </w:tr>
      <w:tr w:rsidR="000F2369" w:rsidTr="000F2369">
        <w:tc>
          <w:tcPr>
            <w:tcW w:w="0" w:type="auto"/>
          </w:tcPr>
          <w:p w:rsidR="000F2369" w:rsidRDefault="00D06027">
            <w:pPr>
              <w:pStyle w:val="TableBodyText"/>
            </w:pPr>
            <w:r>
              <w:t>RpcAsyncRegisterInfo</w:t>
            </w:r>
          </w:p>
        </w:tc>
        <w:tc>
          <w:tcPr>
            <w:tcW w:w="0" w:type="auto"/>
          </w:tcPr>
          <w:p w:rsidR="000F2369" w:rsidRDefault="00FB6FEA">
            <w:pPr>
              <w:pStyle w:val="TableBodyText"/>
            </w:pPr>
            <w:hyperlink r:id="rId487">
              <w:r w:rsidR="00D06027">
                <w:rPr>
                  <w:rStyle w:val="Hyperlink"/>
                </w:rPr>
                <w:t>[PRA-RpcAsyncRegisterInfo]</w:t>
              </w:r>
            </w:hyperlink>
          </w:p>
        </w:tc>
      </w:tr>
      <w:tr w:rsidR="000F2369" w:rsidTr="000F2369">
        <w:tc>
          <w:tcPr>
            <w:tcW w:w="0" w:type="auto"/>
          </w:tcPr>
          <w:p w:rsidR="000F2369" w:rsidRDefault="00D06027">
            <w:pPr>
              <w:pStyle w:val="TableBodyText"/>
            </w:pPr>
            <w:r>
              <w:t>RpcBindingBind</w:t>
            </w:r>
          </w:p>
        </w:tc>
        <w:tc>
          <w:tcPr>
            <w:tcW w:w="0" w:type="auto"/>
          </w:tcPr>
          <w:p w:rsidR="000F2369" w:rsidRDefault="00FB6FEA">
            <w:pPr>
              <w:pStyle w:val="TableBodyText"/>
            </w:pPr>
            <w:hyperlink r:id="rId488">
              <w:r w:rsidR="00D06027">
                <w:rPr>
                  <w:rStyle w:val="Hyperlink"/>
                </w:rPr>
                <w:t>[PRA-RpcBindingBind]</w:t>
              </w:r>
            </w:hyperlink>
          </w:p>
        </w:tc>
      </w:tr>
      <w:tr w:rsidR="000F2369" w:rsidTr="000F2369">
        <w:tc>
          <w:tcPr>
            <w:tcW w:w="0" w:type="auto"/>
          </w:tcPr>
          <w:p w:rsidR="000F2369" w:rsidRDefault="00D06027">
            <w:pPr>
              <w:pStyle w:val="TableBodyText"/>
            </w:pPr>
            <w:r>
              <w:t>RpcBindingCreate</w:t>
            </w:r>
          </w:p>
        </w:tc>
        <w:tc>
          <w:tcPr>
            <w:tcW w:w="0" w:type="auto"/>
          </w:tcPr>
          <w:p w:rsidR="000F2369" w:rsidRDefault="00FB6FEA">
            <w:pPr>
              <w:pStyle w:val="TableBodyText"/>
            </w:pPr>
            <w:hyperlink r:id="rId489">
              <w:r w:rsidR="00D06027">
                <w:rPr>
                  <w:rStyle w:val="Hyperlink"/>
                </w:rPr>
                <w:t>[PRA-RpcBindingCreate]</w:t>
              </w:r>
            </w:hyperlink>
          </w:p>
        </w:tc>
      </w:tr>
      <w:tr w:rsidR="000F2369" w:rsidTr="000F2369">
        <w:tc>
          <w:tcPr>
            <w:tcW w:w="0" w:type="auto"/>
          </w:tcPr>
          <w:p w:rsidR="000F2369" w:rsidRDefault="00D06027">
            <w:pPr>
              <w:pStyle w:val="TableBodyText"/>
            </w:pPr>
            <w:r>
              <w:t>RpcBindingInqAuthClientEx</w:t>
            </w:r>
          </w:p>
        </w:tc>
        <w:tc>
          <w:tcPr>
            <w:tcW w:w="0" w:type="auto"/>
          </w:tcPr>
          <w:p w:rsidR="000F2369" w:rsidRDefault="00FB6FEA">
            <w:pPr>
              <w:pStyle w:val="TableBodyText"/>
            </w:pPr>
            <w:hyperlink r:id="rId490">
              <w:r w:rsidR="00D06027">
                <w:rPr>
                  <w:rStyle w:val="Hyperlink"/>
                </w:rPr>
                <w:t>[PRA-RpcBindingInqAuthClientEx]</w:t>
              </w:r>
            </w:hyperlink>
          </w:p>
        </w:tc>
      </w:tr>
      <w:tr w:rsidR="000F2369" w:rsidTr="000F2369">
        <w:tc>
          <w:tcPr>
            <w:tcW w:w="0" w:type="auto"/>
          </w:tcPr>
          <w:p w:rsidR="000F2369" w:rsidRDefault="00D06027">
            <w:pPr>
              <w:pStyle w:val="TableBodyText"/>
            </w:pPr>
            <w:r>
              <w:t>RpcBindingInqAuthInfoEx</w:t>
            </w:r>
          </w:p>
        </w:tc>
        <w:tc>
          <w:tcPr>
            <w:tcW w:w="0" w:type="auto"/>
          </w:tcPr>
          <w:p w:rsidR="000F2369" w:rsidRDefault="00FB6FEA">
            <w:pPr>
              <w:pStyle w:val="TableBodyText"/>
            </w:pPr>
            <w:hyperlink r:id="rId491">
              <w:r w:rsidR="00D06027">
                <w:rPr>
                  <w:rStyle w:val="Hyperlink"/>
                </w:rPr>
                <w:t>[PRA-RpcBindingInqAuthInfoEx]</w:t>
              </w:r>
            </w:hyperlink>
          </w:p>
        </w:tc>
      </w:tr>
      <w:tr w:rsidR="000F2369" w:rsidTr="000F2369">
        <w:tc>
          <w:tcPr>
            <w:tcW w:w="0" w:type="auto"/>
          </w:tcPr>
          <w:p w:rsidR="000F2369" w:rsidRDefault="00D06027">
            <w:pPr>
              <w:pStyle w:val="TableBodyText"/>
            </w:pPr>
            <w:r>
              <w:t>RpcBindingInqOption</w:t>
            </w:r>
          </w:p>
        </w:tc>
        <w:tc>
          <w:tcPr>
            <w:tcW w:w="0" w:type="auto"/>
          </w:tcPr>
          <w:p w:rsidR="000F2369" w:rsidRDefault="00FB6FEA">
            <w:pPr>
              <w:pStyle w:val="TableBodyText"/>
            </w:pPr>
            <w:hyperlink r:id="rId492">
              <w:r w:rsidR="00D06027">
                <w:rPr>
                  <w:rStyle w:val="Hyperlink"/>
                </w:rPr>
                <w:t>[PRA-RpcBindingInqOption]</w:t>
              </w:r>
            </w:hyperlink>
          </w:p>
        </w:tc>
      </w:tr>
      <w:tr w:rsidR="000F2369" w:rsidTr="000F2369">
        <w:tc>
          <w:tcPr>
            <w:tcW w:w="0" w:type="auto"/>
          </w:tcPr>
          <w:p w:rsidR="000F2369" w:rsidRDefault="00D06027">
            <w:pPr>
              <w:pStyle w:val="TableBodyText"/>
            </w:pPr>
            <w:r>
              <w:t>RpcBindingSetAuthInfoEx</w:t>
            </w:r>
          </w:p>
        </w:tc>
        <w:tc>
          <w:tcPr>
            <w:tcW w:w="0" w:type="auto"/>
          </w:tcPr>
          <w:p w:rsidR="000F2369" w:rsidRDefault="00FB6FEA">
            <w:pPr>
              <w:pStyle w:val="TableBodyText"/>
            </w:pPr>
            <w:hyperlink r:id="rId493">
              <w:r w:rsidR="00D06027">
                <w:rPr>
                  <w:rStyle w:val="Hyperlink"/>
                </w:rPr>
                <w:t>[PRA-RpcBindingSetAuthInfoEx]</w:t>
              </w:r>
            </w:hyperlink>
          </w:p>
        </w:tc>
      </w:tr>
      <w:tr w:rsidR="000F2369" w:rsidTr="000F2369">
        <w:tc>
          <w:tcPr>
            <w:tcW w:w="0" w:type="auto"/>
          </w:tcPr>
          <w:p w:rsidR="000F2369" w:rsidRDefault="00D06027">
            <w:pPr>
              <w:pStyle w:val="TableBodyText"/>
            </w:pPr>
            <w:r>
              <w:t>RpcBindingSetOption</w:t>
            </w:r>
          </w:p>
        </w:tc>
        <w:tc>
          <w:tcPr>
            <w:tcW w:w="0" w:type="auto"/>
          </w:tcPr>
          <w:p w:rsidR="000F2369" w:rsidRDefault="00FB6FEA">
            <w:pPr>
              <w:pStyle w:val="TableBodyText"/>
            </w:pPr>
            <w:hyperlink r:id="rId494">
              <w:r w:rsidR="00D06027">
                <w:rPr>
                  <w:rStyle w:val="Hyperlink"/>
                </w:rPr>
                <w:t>[PRA-RpcBindingSetOption]</w:t>
              </w:r>
            </w:hyperlink>
          </w:p>
        </w:tc>
      </w:tr>
      <w:tr w:rsidR="000F2369" w:rsidTr="000F2369">
        <w:tc>
          <w:tcPr>
            <w:tcW w:w="0" w:type="auto"/>
          </w:tcPr>
          <w:p w:rsidR="000F2369" w:rsidRDefault="00D06027">
            <w:pPr>
              <w:pStyle w:val="TableBodyText"/>
            </w:pPr>
            <w:r>
              <w:t>RpcBindingUnbind</w:t>
            </w:r>
          </w:p>
        </w:tc>
        <w:tc>
          <w:tcPr>
            <w:tcW w:w="0" w:type="auto"/>
          </w:tcPr>
          <w:p w:rsidR="000F2369" w:rsidRDefault="00FB6FEA">
            <w:pPr>
              <w:pStyle w:val="TableBodyText"/>
            </w:pPr>
            <w:hyperlink r:id="rId495">
              <w:r w:rsidR="00D06027">
                <w:rPr>
                  <w:rStyle w:val="Hyperlink"/>
                </w:rPr>
                <w:t>[PRA-RpcBindingUnbind]</w:t>
              </w:r>
            </w:hyperlink>
          </w:p>
        </w:tc>
      </w:tr>
      <w:tr w:rsidR="000F2369" w:rsidTr="000F2369">
        <w:tc>
          <w:tcPr>
            <w:tcW w:w="0" w:type="auto"/>
          </w:tcPr>
          <w:p w:rsidR="000F2369" w:rsidRDefault="00D06027">
            <w:pPr>
              <w:pStyle w:val="TableBodyText"/>
            </w:pPr>
            <w:r>
              <w:t>RpcCancelThread</w:t>
            </w:r>
          </w:p>
        </w:tc>
        <w:tc>
          <w:tcPr>
            <w:tcW w:w="0" w:type="auto"/>
          </w:tcPr>
          <w:p w:rsidR="000F2369" w:rsidRDefault="00FB6FEA">
            <w:pPr>
              <w:pStyle w:val="TableBodyText"/>
            </w:pPr>
            <w:hyperlink r:id="rId496">
              <w:r w:rsidR="00D06027">
                <w:rPr>
                  <w:rStyle w:val="Hyperlink"/>
                </w:rPr>
                <w:t>[PRA-RpcCancelThread]</w:t>
              </w:r>
            </w:hyperlink>
          </w:p>
        </w:tc>
      </w:tr>
      <w:tr w:rsidR="000F2369" w:rsidTr="000F2369">
        <w:tc>
          <w:tcPr>
            <w:tcW w:w="0" w:type="auto"/>
          </w:tcPr>
          <w:p w:rsidR="000F2369" w:rsidRDefault="00D06027">
            <w:pPr>
              <w:pStyle w:val="TableBodyText"/>
            </w:pPr>
            <w:r>
              <w:t>RpcCancelThreadEx</w:t>
            </w:r>
          </w:p>
        </w:tc>
        <w:tc>
          <w:tcPr>
            <w:tcW w:w="0" w:type="auto"/>
          </w:tcPr>
          <w:p w:rsidR="000F2369" w:rsidRDefault="00FB6FEA">
            <w:pPr>
              <w:pStyle w:val="TableBodyText"/>
            </w:pPr>
            <w:hyperlink r:id="rId497">
              <w:r w:rsidR="00D06027">
                <w:rPr>
                  <w:rStyle w:val="Hyperlink"/>
                </w:rPr>
                <w:t>[PRA-RpcCancelThreadEx]</w:t>
              </w:r>
            </w:hyperlink>
          </w:p>
        </w:tc>
      </w:tr>
      <w:tr w:rsidR="000F2369" w:rsidTr="000F2369">
        <w:tc>
          <w:tcPr>
            <w:tcW w:w="0" w:type="auto"/>
          </w:tcPr>
          <w:p w:rsidR="000F2369" w:rsidRDefault="00D06027">
            <w:pPr>
              <w:pStyle w:val="TableBodyText"/>
            </w:pPr>
            <w:r>
              <w:t>RpcCertGeneratePrincipalName</w:t>
            </w:r>
          </w:p>
        </w:tc>
        <w:tc>
          <w:tcPr>
            <w:tcW w:w="0" w:type="auto"/>
          </w:tcPr>
          <w:p w:rsidR="000F2369" w:rsidRDefault="00FB6FEA">
            <w:pPr>
              <w:pStyle w:val="TableBodyText"/>
            </w:pPr>
            <w:hyperlink r:id="rId498">
              <w:r w:rsidR="00D06027">
                <w:rPr>
                  <w:rStyle w:val="Hyperlink"/>
                </w:rPr>
                <w:t>[PRA-RpcCertGenPrincipalName]</w:t>
              </w:r>
            </w:hyperlink>
          </w:p>
        </w:tc>
      </w:tr>
      <w:tr w:rsidR="000F2369" w:rsidTr="000F2369">
        <w:tc>
          <w:tcPr>
            <w:tcW w:w="0" w:type="auto"/>
          </w:tcPr>
          <w:p w:rsidR="000F2369" w:rsidRDefault="00D06027">
            <w:pPr>
              <w:pStyle w:val="TableBodyText"/>
            </w:pPr>
            <w:r>
              <w:t>RpcDiagnoseError</w:t>
            </w:r>
          </w:p>
        </w:tc>
        <w:tc>
          <w:tcPr>
            <w:tcW w:w="0" w:type="auto"/>
          </w:tcPr>
          <w:p w:rsidR="000F2369" w:rsidRDefault="00FB6FEA">
            <w:pPr>
              <w:pStyle w:val="TableBodyText"/>
            </w:pPr>
            <w:hyperlink r:id="rId499">
              <w:r w:rsidR="00D06027">
                <w:rPr>
                  <w:rStyle w:val="Hyperlink"/>
                </w:rPr>
                <w:t>[PRA-RpcDiagnoseError]</w:t>
              </w:r>
            </w:hyperlink>
          </w:p>
        </w:tc>
      </w:tr>
      <w:tr w:rsidR="000F2369" w:rsidTr="000F2369">
        <w:tc>
          <w:tcPr>
            <w:tcW w:w="0" w:type="auto"/>
          </w:tcPr>
          <w:p w:rsidR="000F2369" w:rsidRDefault="00D06027">
            <w:pPr>
              <w:pStyle w:val="TableBodyText"/>
            </w:pPr>
            <w:r>
              <w:t>RpcErrorAddRecord</w:t>
            </w:r>
          </w:p>
        </w:tc>
        <w:tc>
          <w:tcPr>
            <w:tcW w:w="0" w:type="auto"/>
          </w:tcPr>
          <w:p w:rsidR="000F2369" w:rsidRDefault="00FB6FEA">
            <w:pPr>
              <w:pStyle w:val="TableBodyText"/>
            </w:pPr>
            <w:hyperlink r:id="rId500">
              <w:r w:rsidR="00D06027">
                <w:rPr>
                  <w:rStyle w:val="Hyperlink"/>
                </w:rPr>
                <w:t>[PRA-RpcErrorAddRecord]</w:t>
              </w:r>
            </w:hyperlink>
          </w:p>
        </w:tc>
      </w:tr>
      <w:tr w:rsidR="000F2369" w:rsidTr="000F2369">
        <w:tc>
          <w:tcPr>
            <w:tcW w:w="0" w:type="auto"/>
          </w:tcPr>
          <w:p w:rsidR="000F2369" w:rsidRDefault="00D06027">
            <w:pPr>
              <w:pStyle w:val="TableBodyText"/>
            </w:pPr>
            <w:r>
              <w:t>RpcErrorClearInformation</w:t>
            </w:r>
          </w:p>
        </w:tc>
        <w:tc>
          <w:tcPr>
            <w:tcW w:w="0" w:type="auto"/>
          </w:tcPr>
          <w:p w:rsidR="000F2369" w:rsidRDefault="00FB6FEA">
            <w:pPr>
              <w:pStyle w:val="TableBodyText"/>
            </w:pPr>
            <w:hyperlink r:id="rId501">
              <w:r w:rsidR="00D06027">
                <w:rPr>
                  <w:rStyle w:val="Hyperlink"/>
                </w:rPr>
                <w:t>[PRA-RpcErrorClearInformation]</w:t>
              </w:r>
            </w:hyperlink>
          </w:p>
        </w:tc>
      </w:tr>
      <w:tr w:rsidR="000F2369" w:rsidTr="000F2369">
        <w:tc>
          <w:tcPr>
            <w:tcW w:w="0" w:type="auto"/>
          </w:tcPr>
          <w:p w:rsidR="000F2369" w:rsidRDefault="00D06027">
            <w:pPr>
              <w:pStyle w:val="TableBodyText"/>
            </w:pPr>
            <w:r>
              <w:t>RpcErrorEndEnumeration</w:t>
            </w:r>
          </w:p>
        </w:tc>
        <w:tc>
          <w:tcPr>
            <w:tcW w:w="0" w:type="auto"/>
          </w:tcPr>
          <w:p w:rsidR="000F2369" w:rsidRDefault="00FB6FEA">
            <w:pPr>
              <w:pStyle w:val="TableBodyText"/>
            </w:pPr>
            <w:hyperlink r:id="rId502">
              <w:r w:rsidR="00D06027">
                <w:rPr>
                  <w:rStyle w:val="Hyperlink"/>
                </w:rPr>
                <w:t>[PRA-RpcErrorEndEnumeration]</w:t>
              </w:r>
            </w:hyperlink>
          </w:p>
        </w:tc>
      </w:tr>
      <w:tr w:rsidR="000F2369" w:rsidTr="000F2369">
        <w:tc>
          <w:tcPr>
            <w:tcW w:w="0" w:type="auto"/>
          </w:tcPr>
          <w:p w:rsidR="000F2369" w:rsidRDefault="00D06027">
            <w:pPr>
              <w:pStyle w:val="TableBodyText"/>
            </w:pPr>
            <w:r>
              <w:t>RpcErrorGetNextRecord</w:t>
            </w:r>
          </w:p>
        </w:tc>
        <w:tc>
          <w:tcPr>
            <w:tcW w:w="0" w:type="auto"/>
          </w:tcPr>
          <w:p w:rsidR="000F2369" w:rsidRDefault="00FB6FEA">
            <w:pPr>
              <w:pStyle w:val="TableBodyText"/>
            </w:pPr>
            <w:hyperlink r:id="rId503">
              <w:r w:rsidR="00D06027">
                <w:rPr>
                  <w:rStyle w:val="Hyperlink"/>
                </w:rPr>
                <w:t>[PRA-RpcErrorGetNextRecord]</w:t>
              </w:r>
            </w:hyperlink>
          </w:p>
        </w:tc>
      </w:tr>
      <w:tr w:rsidR="000F2369" w:rsidTr="000F2369">
        <w:tc>
          <w:tcPr>
            <w:tcW w:w="0" w:type="auto"/>
          </w:tcPr>
          <w:p w:rsidR="000F2369" w:rsidRDefault="00D06027">
            <w:pPr>
              <w:pStyle w:val="TableBodyText"/>
            </w:pPr>
            <w:r>
              <w:t>RpcErrorGetNumberOfRecords</w:t>
            </w:r>
          </w:p>
        </w:tc>
        <w:tc>
          <w:tcPr>
            <w:tcW w:w="0" w:type="auto"/>
          </w:tcPr>
          <w:p w:rsidR="000F2369" w:rsidRDefault="00FB6FEA">
            <w:pPr>
              <w:pStyle w:val="TableBodyText"/>
            </w:pPr>
            <w:hyperlink r:id="rId504">
              <w:r w:rsidR="00D06027">
                <w:rPr>
                  <w:rStyle w:val="Hyperlink"/>
                </w:rPr>
                <w:t>[PRA-RpcErrorGetNumberOfRecords]</w:t>
              </w:r>
            </w:hyperlink>
          </w:p>
        </w:tc>
      </w:tr>
      <w:tr w:rsidR="000F2369" w:rsidTr="000F2369">
        <w:tc>
          <w:tcPr>
            <w:tcW w:w="0" w:type="auto"/>
          </w:tcPr>
          <w:p w:rsidR="000F2369" w:rsidRDefault="00D06027">
            <w:pPr>
              <w:pStyle w:val="TableBodyText"/>
            </w:pPr>
            <w:r>
              <w:t>RpcErrorLoadErrorInfo</w:t>
            </w:r>
          </w:p>
        </w:tc>
        <w:tc>
          <w:tcPr>
            <w:tcW w:w="0" w:type="auto"/>
          </w:tcPr>
          <w:p w:rsidR="000F2369" w:rsidRDefault="00FB6FEA">
            <w:pPr>
              <w:pStyle w:val="TableBodyText"/>
            </w:pPr>
            <w:hyperlink r:id="rId505">
              <w:r w:rsidR="00D06027">
                <w:rPr>
                  <w:rStyle w:val="Hyperlink"/>
                </w:rPr>
                <w:t>[PRA-RpcErrorLoadErrorInfo]</w:t>
              </w:r>
            </w:hyperlink>
          </w:p>
        </w:tc>
      </w:tr>
      <w:tr w:rsidR="000F2369" w:rsidTr="000F2369">
        <w:tc>
          <w:tcPr>
            <w:tcW w:w="0" w:type="auto"/>
          </w:tcPr>
          <w:p w:rsidR="000F2369" w:rsidRDefault="00D06027">
            <w:pPr>
              <w:pStyle w:val="TableBodyText"/>
            </w:pPr>
            <w:r>
              <w:t>RpcErrorResetEnumeration</w:t>
            </w:r>
          </w:p>
        </w:tc>
        <w:tc>
          <w:tcPr>
            <w:tcW w:w="0" w:type="auto"/>
          </w:tcPr>
          <w:p w:rsidR="000F2369" w:rsidRDefault="00FB6FEA">
            <w:pPr>
              <w:pStyle w:val="TableBodyText"/>
            </w:pPr>
            <w:hyperlink r:id="rId506">
              <w:r w:rsidR="00D06027">
                <w:rPr>
                  <w:rStyle w:val="Hyperlink"/>
                </w:rPr>
                <w:t>[PRA-RpcErrorResetEnumeration]</w:t>
              </w:r>
            </w:hyperlink>
          </w:p>
        </w:tc>
      </w:tr>
      <w:tr w:rsidR="000F2369" w:rsidTr="000F2369">
        <w:tc>
          <w:tcPr>
            <w:tcW w:w="0" w:type="auto"/>
          </w:tcPr>
          <w:p w:rsidR="000F2369" w:rsidRDefault="00D06027">
            <w:pPr>
              <w:pStyle w:val="TableBodyText"/>
            </w:pPr>
            <w:r>
              <w:t>RpcErrorSaveErrorInfo</w:t>
            </w:r>
          </w:p>
        </w:tc>
        <w:tc>
          <w:tcPr>
            <w:tcW w:w="0" w:type="auto"/>
          </w:tcPr>
          <w:p w:rsidR="000F2369" w:rsidRDefault="00FB6FEA">
            <w:pPr>
              <w:pStyle w:val="TableBodyText"/>
            </w:pPr>
            <w:hyperlink r:id="rId507">
              <w:r w:rsidR="00D06027">
                <w:rPr>
                  <w:rStyle w:val="Hyperlink"/>
                </w:rPr>
                <w:t>[PRA-RpcErrorSaveErrorInfo]</w:t>
              </w:r>
            </w:hyperlink>
          </w:p>
        </w:tc>
      </w:tr>
      <w:tr w:rsidR="000F2369" w:rsidTr="000F2369">
        <w:tc>
          <w:tcPr>
            <w:tcW w:w="0" w:type="auto"/>
          </w:tcPr>
          <w:p w:rsidR="000F2369" w:rsidRDefault="00D06027">
            <w:pPr>
              <w:pStyle w:val="TableBodyText"/>
            </w:pPr>
            <w:r>
              <w:t>RpcErrorStartEnumeration</w:t>
            </w:r>
          </w:p>
        </w:tc>
        <w:tc>
          <w:tcPr>
            <w:tcW w:w="0" w:type="auto"/>
          </w:tcPr>
          <w:p w:rsidR="000F2369" w:rsidRDefault="00FB6FEA">
            <w:pPr>
              <w:pStyle w:val="TableBodyText"/>
            </w:pPr>
            <w:hyperlink r:id="rId508">
              <w:r w:rsidR="00D06027">
                <w:rPr>
                  <w:rStyle w:val="Hyperlink"/>
                </w:rPr>
                <w:t>[PRA-RpcErrorStartEnumeration]</w:t>
              </w:r>
            </w:hyperlink>
          </w:p>
        </w:tc>
      </w:tr>
      <w:tr w:rsidR="000F2369" w:rsidTr="000F2369">
        <w:tc>
          <w:tcPr>
            <w:tcW w:w="0" w:type="auto"/>
          </w:tcPr>
          <w:p w:rsidR="000F2369" w:rsidRDefault="00D06027">
            <w:pPr>
              <w:pStyle w:val="TableBodyText"/>
            </w:pPr>
            <w:r>
              <w:t>RpcExceptionCode</w:t>
            </w:r>
          </w:p>
        </w:tc>
        <w:tc>
          <w:tcPr>
            <w:tcW w:w="0" w:type="auto"/>
          </w:tcPr>
          <w:p w:rsidR="000F2369" w:rsidRDefault="00FB6FEA">
            <w:pPr>
              <w:pStyle w:val="TableBodyText"/>
            </w:pPr>
            <w:hyperlink r:id="rId509">
              <w:r w:rsidR="00D06027">
                <w:rPr>
                  <w:rStyle w:val="Hyperlink"/>
                </w:rPr>
                <w:t>[PRA-RpcExceptionCode]</w:t>
              </w:r>
            </w:hyperlink>
          </w:p>
        </w:tc>
      </w:tr>
      <w:tr w:rsidR="000F2369" w:rsidTr="000F2369">
        <w:tc>
          <w:tcPr>
            <w:tcW w:w="0" w:type="auto"/>
          </w:tcPr>
          <w:p w:rsidR="000F2369" w:rsidRDefault="00D06027">
            <w:pPr>
              <w:pStyle w:val="TableBodyText"/>
            </w:pPr>
            <w:r>
              <w:t>RpcFreeAuthorizationContext</w:t>
            </w:r>
          </w:p>
        </w:tc>
        <w:tc>
          <w:tcPr>
            <w:tcW w:w="0" w:type="auto"/>
          </w:tcPr>
          <w:p w:rsidR="000F2369" w:rsidRDefault="00FB6FEA">
            <w:pPr>
              <w:pStyle w:val="TableBodyText"/>
            </w:pPr>
            <w:hyperlink r:id="rId510">
              <w:r w:rsidR="00D06027">
                <w:rPr>
                  <w:rStyle w:val="Hyperlink"/>
                </w:rPr>
                <w:t>[PRA-RpcFreeAuthorizeContext]</w:t>
              </w:r>
            </w:hyperlink>
          </w:p>
        </w:tc>
      </w:tr>
      <w:tr w:rsidR="000F2369" w:rsidTr="000F2369">
        <w:tc>
          <w:tcPr>
            <w:tcW w:w="0" w:type="auto"/>
          </w:tcPr>
          <w:p w:rsidR="000F2369" w:rsidRDefault="00D06027">
            <w:pPr>
              <w:pStyle w:val="TableBodyText"/>
            </w:pPr>
            <w:r>
              <w:t>RpcGetAuthorizationContextForClient</w:t>
            </w:r>
          </w:p>
        </w:tc>
        <w:tc>
          <w:tcPr>
            <w:tcW w:w="0" w:type="auto"/>
          </w:tcPr>
          <w:p w:rsidR="000F2369" w:rsidRDefault="00FB6FEA">
            <w:pPr>
              <w:pStyle w:val="TableBodyText"/>
            </w:pPr>
            <w:hyperlink r:id="rId511">
              <w:r w:rsidR="00D06027">
                <w:rPr>
                  <w:rStyle w:val="Hyperlink"/>
                </w:rPr>
                <w:t>[PRA-RpcGetAuthContextForClient]</w:t>
              </w:r>
            </w:hyperlink>
          </w:p>
        </w:tc>
      </w:tr>
      <w:tr w:rsidR="000F2369" w:rsidTr="000F2369">
        <w:tc>
          <w:tcPr>
            <w:tcW w:w="0" w:type="auto"/>
          </w:tcPr>
          <w:p w:rsidR="000F2369" w:rsidRDefault="00D06027">
            <w:pPr>
              <w:pStyle w:val="TableBodyText"/>
            </w:pPr>
            <w:r>
              <w:t>RpcImpersonateClient</w:t>
            </w:r>
          </w:p>
        </w:tc>
        <w:tc>
          <w:tcPr>
            <w:tcW w:w="0" w:type="auto"/>
          </w:tcPr>
          <w:p w:rsidR="000F2369" w:rsidRDefault="00FB6FEA">
            <w:pPr>
              <w:pStyle w:val="TableBodyText"/>
            </w:pPr>
            <w:hyperlink r:id="rId512">
              <w:r w:rsidR="00D06027">
                <w:rPr>
                  <w:rStyle w:val="Hyperlink"/>
                </w:rPr>
                <w:t>[PRA-RpcImpersonateClient]</w:t>
              </w:r>
            </w:hyperlink>
          </w:p>
        </w:tc>
      </w:tr>
      <w:tr w:rsidR="000F2369" w:rsidTr="000F2369">
        <w:tc>
          <w:tcPr>
            <w:tcW w:w="0" w:type="auto"/>
          </w:tcPr>
          <w:p w:rsidR="000F2369" w:rsidRDefault="00D06027">
            <w:pPr>
              <w:pStyle w:val="TableBodyText"/>
            </w:pPr>
            <w:r>
              <w:t>RpcMgmtEnableIdleCleanup</w:t>
            </w:r>
          </w:p>
        </w:tc>
        <w:tc>
          <w:tcPr>
            <w:tcW w:w="0" w:type="auto"/>
          </w:tcPr>
          <w:p w:rsidR="000F2369" w:rsidRDefault="00FB6FEA">
            <w:pPr>
              <w:pStyle w:val="TableBodyText"/>
            </w:pPr>
            <w:hyperlink r:id="rId513">
              <w:r w:rsidR="00D06027">
                <w:rPr>
                  <w:rStyle w:val="Hyperlink"/>
                </w:rPr>
                <w:t>[PRA-RpcMgmtEnableIdleCleanup]</w:t>
              </w:r>
            </w:hyperlink>
          </w:p>
        </w:tc>
      </w:tr>
      <w:tr w:rsidR="000F2369" w:rsidTr="000F2369">
        <w:tc>
          <w:tcPr>
            <w:tcW w:w="0" w:type="auto"/>
          </w:tcPr>
          <w:p w:rsidR="000F2369" w:rsidRDefault="00D06027">
            <w:pPr>
              <w:pStyle w:val="TableBodyText"/>
            </w:pPr>
            <w:r>
              <w:t>RpcMgmtInqDefaultProtectLevel</w:t>
            </w:r>
          </w:p>
        </w:tc>
        <w:tc>
          <w:tcPr>
            <w:tcW w:w="0" w:type="auto"/>
          </w:tcPr>
          <w:p w:rsidR="000F2369" w:rsidRDefault="00FB6FEA">
            <w:pPr>
              <w:pStyle w:val="TableBodyText"/>
            </w:pPr>
            <w:hyperlink r:id="rId514">
              <w:r w:rsidR="00D06027">
                <w:rPr>
                  <w:rStyle w:val="Hyperlink"/>
                </w:rPr>
                <w:t>[PRA-RpcMgmtInqDeftProtectLevel]</w:t>
              </w:r>
            </w:hyperlink>
          </w:p>
        </w:tc>
      </w:tr>
      <w:tr w:rsidR="000F2369" w:rsidTr="000F2369">
        <w:tc>
          <w:tcPr>
            <w:tcW w:w="0" w:type="auto"/>
          </w:tcPr>
          <w:p w:rsidR="000F2369" w:rsidRDefault="00D06027">
            <w:pPr>
              <w:pStyle w:val="TableBodyText"/>
            </w:pPr>
            <w:r>
              <w:t>RpcMgmtWaitServerListen</w:t>
            </w:r>
          </w:p>
        </w:tc>
        <w:tc>
          <w:tcPr>
            <w:tcW w:w="0" w:type="auto"/>
          </w:tcPr>
          <w:p w:rsidR="000F2369" w:rsidRDefault="00FB6FEA">
            <w:pPr>
              <w:pStyle w:val="TableBodyText"/>
            </w:pPr>
            <w:hyperlink r:id="rId515">
              <w:r w:rsidR="00D06027">
                <w:rPr>
                  <w:rStyle w:val="Hyperlink"/>
                </w:rPr>
                <w:t>[PRA-RpcMgmtWaitServerListen]</w:t>
              </w:r>
            </w:hyperlink>
          </w:p>
        </w:tc>
      </w:tr>
      <w:tr w:rsidR="000F2369" w:rsidTr="000F2369">
        <w:tc>
          <w:tcPr>
            <w:tcW w:w="0" w:type="auto"/>
          </w:tcPr>
          <w:p w:rsidR="000F2369" w:rsidRDefault="00D06027">
            <w:pPr>
              <w:pStyle w:val="TableBodyText"/>
            </w:pPr>
            <w:r>
              <w:t>RpcRaiseException</w:t>
            </w:r>
          </w:p>
        </w:tc>
        <w:tc>
          <w:tcPr>
            <w:tcW w:w="0" w:type="auto"/>
          </w:tcPr>
          <w:p w:rsidR="000F2369" w:rsidRDefault="00FB6FEA">
            <w:pPr>
              <w:pStyle w:val="TableBodyText"/>
            </w:pPr>
            <w:hyperlink r:id="rId516">
              <w:r w:rsidR="00D06027">
                <w:rPr>
                  <w:rStyle w:val="Hyperlink"/>
                </w:rPr>
                <w:t>[PRA-RpcRaiseException]</w:t>
              </w:r>
            </w:hyperlink>
          </w:p>
        </w:tc>
      </w:tr>
      <w:tr w:rsidR="000F2369" w:rsidTr="000F2369">
        <w:tc>
          <w:tcPr>
            <w:tcW w:w="0" w:type="auto"/>
          </w:tcPr>
          <w:p w:rsidR="000F2369" w:rsidRDefault="00D06027">
            <w:pPr>
              <w:pStyle w:val="TableBodyText"/>
            </w:pPr>
            <w:r>
              <w:t>RpcRevertToSelf</w:t>
            </w:r>
          </w:p>
        </w:tc>
        <w:tc>
          <w:tcPr>
            <w:tcW w:w="0" w:type="auto"/>
          </w:tcPr>
          <w:p w:rsidR="000F2369" w:rsidRDefault="00FB6FEA">
            <w:pPr>
              <w:pStyle w:val="TableBodyText"/>
            </w:pPr>
            <w:hyperlink r:id="rId517">
              <w:r w:rsidR="00D06027">
                <w:rPr>
                  <w:rStyle w:val="Hyperlink"/>
                </w:rPr>
                <w:t>[PRA-RpcRevertToSelf]</w:t>
              </w:r>
            </w:hyperlink>
          </w:p>
        </w:tc>
      </w:tr>
      <w:tr w:rsidR="000F2369" w:rsidTr="000F2369">
        <w:tc>
          <w:tcPr>
            <w:tcW w:w="0" w:type="auto"/>
          </w:tcPr>
          <w:p w:rsidR="000F2369" w:rsidRDefault="00D06027">
            <w:pPr>
              <w:pStyle w:val="TableBodyText"/>
            </w:pPr>
            <w:r>
              <w:t>RpcRevertToSelfEx</w:t>
            </w:r>
          </w:p>
        </w:tc>
        <w:tc>
          <w:tcPr>
            <w:tcW w:w="0" w:type="auto"/>
          </w:tcPr>
          <w:p w:rsidR="000F2369" w:rsidRDefault="00FB6FEA">
            <w:pPr>
              <w:pStyle w:val="TableBodyText"/>
            </w:pPr>
            <w:hyperlink r:id="rId518">
              <w:r w:rsidR="00D06027">
                <w:rPr>
                  <w:rStyle w:val="Hyperlink"/>
                </w:rPr>
                <w:t>[PRA-RpcRevertToSelfEx]</w:t>
              </w:r>
            </w:hyperlink>
          </w:p>
        </w:tc>
      </w:tr>
      <w:tr w:rsidR="000F2369" w:rsidTr="000F2369">
        <w:tc>
          <w:tcPr>
            <w:tcW w:w="0" w:type="auto"/>
          </w:tcPr>
          <w:p w:rsidR="000F2369" w:rsidRDefault="00D06027">
            <w:pPr>
              <w:pStyle w:val="TableBodyText"/>
            </w:pPr>
            <w:r>
              <w:t>RpcServerInqBindingHandle</w:t>
            </w:r>
          </w:p>
        </w:tc>
        <w:tc>
          <w:tcPr>
            <w:tcW w:w="0" w:type="auto"/>
          </w:tcPr>
          <w:p w:rsidR="000F2369" w:rsidRDefault="00FB6FEA">
            <w:pPr>
              <w:pStyle w:val="TableBodyText"/>
            </w:pPr>
            <w:hyperlink r:id="rId519">
              <w:r w:rsidR="00D06027">
                <w:rPr>
                  <w:rStyle w:val="Hyperlink"/>
                </w:rPr>
                <w:t>[PRA-RpcServerInqBindingHandle]</w:t>
              </w:r>
            </w:hyperlink>
          </w:p>
        </w:tc>
      </w:tr>
      <w:tr w:rsidR="000F2369" w:rsidTr="000F2369">
        <w:tc>
          <w:tcPr>
            <w:tcW w:w="0" w:type="auto"/>
          </w:tcPr>
          <w:p w:rsidR="000F2369" w:rsidRDefault="00D06027">
            <w:pPr>
              <w:pStyle w:val="TableBodyText"/>
            </w:pPr>
            <w:r>
              <w:t>RpcServerInqCallAttributes</w:t>
            </w:r>
          </w:p>
        </w:tc>
        <w:tc>
          <w:tcPr>
            <w:tcW w:w="0" w:type="auto"/>
          </w:tcPr>
          <w:p w:rsidR="000F2369" w:rsidRDefault="00FB6FEA">
            <w:pPr>
              <w:pStyle w:val="TableBodyText"/>
            </w:pPr>
            <w:hyperlink r:id="rId520">
              <w:r w:rsidR="00D06027">
                <w:rPr>
                  <w:rStyle w:val="Hyperlink"/>
                </w:rPr>
                <w:t>[PRA-RpcServerInqCallAttributes]</w:t>
              </w:r>
            </w:hyperlink>
          </w:p>
        </w:tc>
      </w:tr>
      <w:tr w:rsidR="000F2369" w:rsidTr="000F2369">
        <w:tc>
          <w:tcPr>
            <w:tcW w:w="0" w:type="auto"/>
          </w:tcPr>
          <w:p w:rsidR="000F2369" w:rsidRDefault="00D06027">
            <w:pPr>
              <w:pStyle w:val="TableBodyText"/>
            </w:pPr>
            <w:r>
              <w:t>RpcServerInqDefaultPrincName</w:t>
            </w:r>
          </w:p>
        </w:tc>
        <w:tc>
          <w:tcPr>
            <w:tcW w:w="0" w:type="auto"/>
          </w:tcPr>
          <w:p w:rsidR="000F2369" w:rsidRDefault="00FB6FEA">
            <w:pPr>
              <w:pStyle w:val="TableBodyText"/>
            </w:pPr>
            <w:hyperlink r:id="rId521">
              <w:r w:rsidR="00D06027">
                <w:rPr>
                  <w:rStyle w:val="Hyperlink"/>
                </w:rPr>
                <w:t>[PRA-RpcServerInqDeftPrincName]</w:t>
              </w:r>
            </w:hyperlink>
          </w:p>
        </w:tc>
      </w:tr>
      <w:tr w:rsidR="000F2369" w:rsidTr="000F2369">
        <w:tc>
          <w:tcPr>
            <w:tcW w:w="0" w:type="auto"/>
          </w:tcPr>
          <w:p w:rsidR="000F2369" w:rsidRDefault="00D06027">
            <w:pPr>
              <w:pStyle w:val="TableBodyText"/>
            </w:pPr>
            <w:r>
              <w:t>RpcServerRegisterIf</w:t>
            </w:r>
          </w:p>
        </w:tc>
        <w:tc>
          <w:tcPr>
            <w:tcW w:w="0" w:type="auto"/>
          </w:tcPr>
          <w:p w:rsidR="000F2369" w:rsidRDefault="00FB6FEA">
            <w:pPr>
              <w:pStyle w:val="TableBodyText"/>
            </w:pPr>
            <w:hyperlink r:id="rId522">
              <w:r w:rsidR="00D06027">
                <w:rPr>
                  <w:rStyle w:val="Hyperlink"/>
                </w:rPr>
                <w:t>[PRA-RpcServerRegisterIf]</w:t>
              </w:r>
            </w:hyperlink>
          </w:p>
        </w:tc>
      </w:tr>
      <w:tr w:rsidR="000F2369" w:rsidTr="000F2369">
        <w:tc>
          <w:tcPr>
            <w:tcW w:w="0" w:type="auto"/>
          </w:tcPr>
          <w:p w:rsidR="000F2369" w:rsidRDefault="00D06027">
            <w:pPr>
              <w:pStyle w:val="TableBodyText"/>
            </w:pPr>
            <w:r>
              <w:t>RpcServerRegisterIf2</w:t>
            </w:r>
          </w:p>
        </w:tc>
        <w:tc>
          <w:tcPr>
            <w:tcW w:w="0" w:type="auto"/>
          </w:tcPr>
          <w:p w:rsidR="000F2369" w:rsidRDefault="00FB6FEA">
            <w:pPr>
              <w:pStyle w:val="TableBodyText"/>
            </w:pPr>
            <w:hyperlink r:id="rId523">
              <w:r w:rsidR="00D06027">
                <w:rPr>
                  <w:rStyle w:val="Hyperlink"/>
                </w:rPr>
                <w:t>[PRA-RpcServerRegisterIf2]</w:t>
              </w:r>
            </w:hyperlink>
          </w:p>
        </w:tc>
      </w:tr>
      <w:tr w:rsidR="000F2369" w:rsidTr="000F2369">
        <w:tc>
          <w:tcPr>
            <w:tcW w:w="0" w:type="auto"/>
          </w:tcPr>
          <w:p w:rsidR="000F2369" w:rsidRDefault="00D06027">
            <w:pPr>
              <w:pStyle w:val="TableBodyText"/>
            </w:pPr>
            <w:r>
              <w:t>RpcServerRegisterIfEx</w:t>
            </w:r>
          </w:p>
        </w:tc>
        <w:tc>
          <w:tcPr>
            <w:tcW w:w="0" w:type="auto"/>
          </w:tcPr>
          <w:p w:rsidR="000F2369" w:rsidRDefault="00FB6FEA">
            <w:pPr>
              <w:pStyle w:val="TableBodyText"/>
            </w:pPr>
            <w:hyperlink r:id="rId524">
              <w:r w:rsidR="00D06027">
                <w:rPr>
                  <w:rStyle w:val="Hyperlink"/>
                </w:rPr>
                <w:t>[PRA-RpcServerRegisterIfEx]</w:t>
              </w:r>
            </w:hyperlink>
          </w:p>
        </w:tc>
      </w:tr>
      <w:tr w:rsidR="000F2369" w:rsidTr="000F2369">
        <w:tc>
          <w:tcPr>
            <w:tcW w:w="0" w:type="auto"/>
          </w:tcPr>
          <w:p w:rsidR="000F2369" w:rsidRDefault="00D06027">
            <w:pPr>
              <w:pStyle w:val="TableBodyText"/>
            </w:pPr>
            <w:r>
              <w:t>RpcServerSubscribeForNotification</w:t>
            </w:r>
          </w:p>
        </w:tc>
        <w:tc>
          <w:tcPr>
            <w:tcW w:w="0" w:type="auto"/>
          </w:tcPr>
          <w:p w:rsidR="000F2369" w:rsidRDefault="00FB6FEA">
            <w:pPr>
              <w:pStyle w:val="TableBodyText"/>
            </w:pPr>
            <w:hyperlink r:id="rId525">
              <w:r w:rsidR="00D06027">
                <w:rPr>
                  <w:rStyle w:val="Hyperlink"/>
                </w:rPr>
                <w:t>[PRA-RpcServerSubsForNotif]</w:t>
              </w:r>
            </w:hyperlink>
          </w:p>
        </w:tc>
      </w:tr>
      <w:tr w:rsidR="000F2369" w:rsidTr="000F2369">
        <w:tc>
          <w:tcPr>
            <w:tcW w:w="0" w:type="auto"/>
          </w:tcPr>
          <w:p w:rsidR="000F2369" w:rsidRDefault="00D06027">
            <w:pPr>
              <w:pStyle w:val="TableBodyText"/>
            </w:pPr>
            <w:r>
              <w:t>RpcServerUnsubscribeForNotification</w:t>
            </w:r>
          </w:p>
        </w:tc>
        <w:tc>
          <w:tcPr>
            <w:tcW w:w="0" w:type="auto"/>
          </w:tcPr>
          <w:p w:rsidR="000F2369" w:rsidRDefault="00FB6FEA">
            <w:pPr>
              <w:pStyle w:val="TableBodyText"/>
            </w:pPr>
            <w:hyperlink r:id="rId526">
              <w:r w:rsidR="00D06027">
                <w:rPr>
                  <w:rStyle w:val="Hyperlink"/>
                </w:rPr>
                <w:t>[PRA-RpcServerUnsubForNotif]</w:t>
              </w:r>
            </w:hyperlink>
          </w:p>
        </w:tc>
      </w:tr>
      <w:tr w:rsidR="000F2369" w:rsidTr="000F2369">
        <w:tc>
          <w:tcPr>
            <w:tcW w:w="0" w:type="auto"/>
          </w:tcPr>
          <w:p w:rsidR="000F2369" w:rsidRDefault="00D06027">
            <w:pPr>
              <w:pStyle w:val="TableBodyText"/>
            </w:pPr>
            <w:r>
              <w:t>RpcServerTestCancel</w:t>
            </w:r>
          </w:p>
        </w:tc>
        <w:tc>
          <w:tcPr>
            <w:tcW w:w="0" w:type="auto"/>
          </w:tcPr>
          <w:p w:rsidR="000F2369" w:rsidRDefault="00FB6FEA">
            <w:pPr>
              <w:pStyle w:val="TableBodyText"/>
            </w:pPr>
            <w:hyperlink r:id="rId527">
              <w:r w:rsidR="00D06027">
                <w:rPr>
                  <w:rStyle w:val="Hyperlink"/>
                </w:rPr>
                <w:t>[PRA-RpcServerTestCancel]</w:t>
              </w:r>
            </w:hyperlink>
          </w:p>
        </w:tc>
      </w:tr>
      <w:tr w:rsidR="000F2369" w:rsidTr="000F2369">
        <w:tc>
          <w:tcPr>
            <w:tcW w:w="0" w:type="auto"/>
          </w:tcPr>
          <w:p w:rsidR="000F2369" w:rsidRDefault="00D06027">
            <w:pPr>
              <w:pStyle w:val="TableBodyText"/>
            </w:pPr>
            <w:r>
              <w:t>RpcServerUnregisterIf</w:t>
            </w:r>
          </w:p>
        </w:tc>
        <w:tc>
          <w:tcPr>
            <w:tcW w:w="0" w:type="auto"/>
          </w:tcPr>
          <w:p w:rsidR="000F2369" w:rsidRDefault="00FB6FEA">
            <w:pPr>
              <w:pStyle w:val="TableBodyText"/>
            </w:pPr>
            <w:hyperlink r:id="rId528">
              <w:r w:rsidR="00D06027">
                <w:rPr>
                  <w:rStyle w:val="Hyperlink"/>
                </w:rPr>
                <w:t>[PRA-RpcServerUnregisterIf]</w:t>
              </w:r>
            </w:hyperlink>
          </w:p>
        </w:tc>
      </w:tr>
      <w:tr w:rsidR="000F2369" w:rsidTr="000F2369">
        <w:tc>
          <w:tcPr>
            <w:tcW w:w="0" w:type="auto"/>
          </w:tcPr>
          <w:p w:rsidR="000F2369" w:rsidRDefault="00D06027">
            <w:pPr>
              <w:pStyle w:val="TableBodyText"/>
            </w:pPr>
            <w:r>
              <w:t>RpcServerUnregisterIfEx</w:t>
            </w:r>
          </w:p>
        </w:tc>
        <w:tc>
          <w:tcPr>
            <w:tcW w:w="0" w:type="auto"/>
          </w:tcPr>
          <w:p w:rsidR="000F2369" w:rsidRDefault="00FB6FEA">
            <w:pPr>
              <w:pStyle w:val="TableBodyText"/>
            </w:pPr>
            <w:hyperlink r:id="rId529">
              <w:r w:rsidR="00D06027">
                <w:rPr>
                  <w:rStyle w:val="Hyperlink"/>
                </w:rPr>
                <w:t>[PRA-RpcServerUnregisterIfEx]</w:t>
              </w:r>
            </w:hyperlink>
          </w:p>
        </w:tc>
      </w:tr>
      <w:tr w:rsidR="000F2369" w:rsidTr="000F2369">
        <w:tc>
          <w:tcPr>
            <w:tcW w:w="0" w:type="auto"/>
          </w:tcPr>
          <w:p w:rsidR="000F2369" w:rsidRDefault="00D06027">
            <w:pPr>
              <w:pStyle w:val="TableBodyText"/>
            </w:pPr>
            <w:r>
              <w:t>RpcServerUseAllProtseqsEx</w:t>
            </w:r>
          </w:p>
        </w:tc>
        <w:tc>
          <w:tcPr>
            <w:tcW w:w="0" w:type="auto"/>
          </w:tcPr>
          <w:p w:rsidR="000F2369" w:rsidRDefault="00FB6FEA">
            <w:pPr>
              <w:pStyle w:val="TableBodyText"/>
            </w:pPr>
            <w:hyperlink r:id="rId530">
              <w:r w:rsidR="00D06027">
                <w:rPr>
                  <w:rStyle w:val="Hyperlink"/>
                </w:rPr>
                <w:t>[PRA-RpcServerUseAllProtseqsEx]</w:t>
              </w:r>
            </w:hyperlink>
          </w:p>
        </w:tc>
      </w:tr>
      <w:tr w:rsidR="000F2369" w:rsidTr="000F2369">
        <w:tc>
          <w:tcPr>
            <w:tcW w:w="0" w:type="auto"/>
          </w:tcPr>
          <w:p w:rsidR="000F2369" w:rsidRDefault="00D06027">
            <w:pPr>
              <w:pStyle w:val="TableBodyText"/>
            </w:pPr>
            <w:r>
              <w:t>RpcServerUseAllProtseqsIfEx</w:t>
            </w:r>
          </w:p>
        </w:tc>
        <w:tc>
          <w:tcPr>
            <w:tcW w:w="0" w:type="auto"/>
          </w:tcPr>
          <w:p w:rsidR="000F2369" w:rsidRDefault="00FB6FEA">
            <w:pPr>
              <w:pStyle w:val="TableBodyText"/>
            </w:pPr>
            <w:hyperlink r:id="rId531">
              <w:r w:rsidR="00D06027">
                <w:rPr>
                  <w:rStyle w:val="Hyperlink"/>
                </w:rPr>
                <w:t>[PRA-RpcServUseAllProtseqsIfEx]</w:t>
              </w:r>
            </w:hyperlink>
          </w:p>
        </w:tc>
      </w:tr>
      <w:tr w:rsidR="000F2369" w:rsidTr="000F2369">
        <w:tc>
          <w:tcPr>
            <w:tcW w:w="0" w:type="auto"/>
          </w:tcPr>
          <w:p w:rsidR="000F2369" w:rsidRDefault="00D06027">
            <w:pPr>
              <w:pStyle w:val="TableBodyText"/>
            </w:pPr>
            <w:r>
              <w:t>RpcServerUseProtseqEx</w:t>
            </w:r>
          </w:p>
        </w:tc>
        <w:tc>
          <w:tcPr>
            <w:tcW w:w="0" w:type="auto"/>
          </w:tcPr>
          <w:p w:rsidR="000F2369" w:rsidRDefault="00FB6FEA">
            <w:pPr>
              <w:pStyle w:val="TableBodyText"/>
            </w:pPr>
            <w:hyperlink r:id="rId532">
              <w:r w:rsidR="00D06027">
                <w:rPr>
                  <w:rStyle w:val="Hyperlink"/>
                </w:rPr>
                <w:t>[PRA-RpcServerUseProtseqEx]</w:t>
              </w:r>
            </w:hyperlink>
          </w:p>
        </w:tc>
      </w:tr>
      <w:tr w:rsidR="000F2369" w:rsidTr="000F2369">
        <w:tc>
          <w:tcPr>
            <w:tcW w:w="0" w:type="auto"/>
          </w:tcPr>
          <w:p w:rsidR="000F2369" w:rsidRDefault="00D06027">
            <w:pPr>
              <w:pStyle w:val="TableBodyText"/>
            </w:pPr>
            <w:r>
              <w:t>RpcServerUseProtseqEpEx</w:t>
            </w:r>
          </w:p>
        </w:tc>
        <w:tc>
          <w:tcPr>
            <w:tcW w:w="0" w:type="auto"/>
          </w:tcPr>
          <w:p w:rsidR="000F2369" w:rsidRDefault="00FB6FEA">
            <w:pPr>
              <w:pStyle w:val="TableBodyText"/>
            </w:pPr>
            <w:hyperlink r:id="rId533">
              <w:r w:rsidR="00D06027">
                <w:rPr>
                  <w:rStyle w:val="Hyperlink"/>
                </w:rPr>
                <w:t>[PRA-RpcServerUseProtseqEpEx]</w:t>
              </w:r>
            </w:hyperlink>
          </w:p>
        </w:tc>
      </w:tr>
      <w:tr w:rsidR="000F2369" w:rsidTr="000F2369">
        <w:tc>
          <w:tcPr>
            <w:tcW w:w="0" w:type="auto"/>
          </w:tcPr>
          <w:p w:rsidR="000F2369" w:rsidRDefault="00D06027">
            <w:pPr>
              <w:pStyle w:val="TableBodyText"/>
            </w:pPr>
            <w:r>
              <w:t>RpcServerUseProtseqIfEx</w:t>
            </w:r>
          </w:p>
        </w:tc>
        <w:tc>
          <w:tcPr>
            <w:tcW w:w="0" w:type="auto"/>
          </w:tcPr>
          <w:p w:rsidR="000F2369" w:rsidRDefault="00FB6FEA">
            <w:pPr>
              <w:pStyle w:val="TableBodyText"/>
            </w:pPr>
            <w:hyperlink r:id="rId534">
              <w:r w:rsidR="00D06027">
                <w:rPr>
                  <w:rStyle w:val="Hyperlink"/>
                </w:rPr>
                <w:t>[PRA-RpcServerUseProtseqIfEx]</w:t>
              </w:r>
            </w:hyperlink>
          </w:p>
        </w:tc>
      </w:tr>
      <w:tr w:rsidR="000F2369" w:rsidTr="000F2369">
        <w:tc>
          <w:tcPr>
            <w:tcW w:w="0" w:type="auto"/>
          </w:tcPr>
          <w:p w:rsidR="000F2369" w:rsidRDefault="00D06027">
            <w:pPr>
              <w:pStyle w:val="TableBodyText"/>
            </w:pPr>
            <w:r>
              <w:t>RpcSsAllocate</w:t>
            </w:r>
          </w:p>
        </w:tc>
        <w:tc>
          <w:tcPr>
            <w:tcW w:w="0" w:type="auto"/>
          </w:tcPr>
          <w:p w:rsidR="000F2369" w:rsidRDefault="00FB6FEA">
            <w:pPr>
              <w:pStyle w:val="TableBodyText"/>
            </w:pPr>
            <w:hyperlink r:id="rId535">
              <w:r w:rsidR="00D06027">
                <w:rPr>
                  <w:rStyle w:val="Hyperlink"/>
                </w:rPr>
                <w:t>[PRA-RpcSsAllocate]</w:t>
              </w:r>
            </w:hyperlink>
          </w:p>
        </w:tc>
      </w:tr>
      <w:tr w:rsidR="000F2369" w:rsidTr="000F2369">
        <w:tc>
          <w:tcPr>
            <w:tcW w:w="0" w:type="auto"/>
          </w:tcPr>
          <w:p w:rsidR="000F2369" w:rsidRDefault="00D06027">
            <w:pPr>
              <w:pStyle w:val="TableBodyText"/>
            </w:pPr>
            <w:r>
              <w:t>RpcSsContextLockExclusive</w:t>
            </w:r>
          </w:p>
        </w:tc>
        <w:tc>
          <w:tcPr>
            <w:tcW w:w="0" w:type="auto"/>
          </w:tcPr>
          <w:p w:rsidR="000F2369" w:rsidRDefault="00FB6FEA">
            <w:pPr>
              <w:pStyle w:val="TableBodyText"/>
            </w:pPr>
            <w:hyperlink r:id="rId536">
              <w:r w:rsidR="00D06027">
                <w:rPr>
                  <w:rStyle w:val="Hyperlink"/>
                </w:rPr>
                <w:t>[PRA-RpcSsContextLockExclusive]</w:t>
              </w:r>
            </w:hyperlink>
          </w:p>
        </w:tc>
      </w:tr>
      <w:tr w:rsidR="000F2369" w:rsidTr="000F2369">
        <w:tc>
          <w:tcPr>
            <w:tcW w:w="0" w:type="auto"/>
          </w:tcPr>
          <w:p w:rsidR="000F2369" w:rsidRDefault="00D06027">
            <w:pPr>
              <w:pStyle w:val="TableBodyText"/>
            </w:pPr>
            <w:r>
              <w:t>RpcSsContextLockShared</w:t>
            </w:r>
          </w:p>
        </w:tc>
        <w:tc>
          <w:tcPr>
            <w:tcW w:w="0" w:type="auto"/>
          </w:tcPr>
          <w:p w:rsidR="000F2369" w:rsidRDefault="00FB6FEA">
            <w:pPr>
              <w:pStyle w:val="TableBodyText"/>
            </w:pPr>
            <w:hyperlink r:id="rId537">
              <w:r w:rsidR="00D06027">
                <w:rPr>
                  <w:rStyle w:val="Hyperlink"/>
                </w:rPr>
                <w:t>[PRA-RpcSsContextLockShared]</w:t>
              </w:r>
            </w:hyperlink>
          </w:p>
        </w:tc>
      </w:tr>
      <w:tr w:rsidR="000F2369" w:rsidTr="000F2369">
        <w:tc>
          <w:tcPr>
            <w:tcW w:w="0" w:type="auto"/>
          </w:tcPr>
          <w:p w:rsidR="000F2369" w:rsidRDefault="00D06027">
            <w:pPr>
              <w:pStyle w:val="TableBodyText"/>
            </w:pPr>
            <w:r>
              <w:t>RpcSsDestroyClientContext</w:t>
            </w:r>
          </w:p>
        </w:tc>
        <w:tc>
          <w:tcPr>
            <w:tcW w:w="0" w:type="auto"/>
          </w:tcPr>
          <w:p w:rsidR="000F2369" w:rsidRDefault="00FB6FEA">
            <w:pPr>
              <w:pStyle w:val="TableBodyText"/>
            </w:pPr>
            <w:hyperlink r:id="rId538">
              <w:r w:rsidR="00D06027">
                <w:rPr>
                  <w:rStyle w:val="Hyperlink"/>
                </w:rPr>
                <w:t>[PRA-RpcSsDestroyClientContext]</w:t>
              </w:r>
            </w:hyperlink>
          </w:p>
        </w:tc>
      </w:tr>
      <w:tr w:rsidR="000F2369" w:rsidTr="000F2369">
        <w:tc>
          <w:tcPr>
            <w:tcW w:w="0" w:type="auto"/>
          </w:tcPr>
          <w:p w:rsidR="000F2369" w:rsidRDefault="00D06027">
            <w:pPr>
              <w:pStyle w:val="TableBodyText"/>
            </w:pPr>
            <w:r>
              <w:t>RpcSsDisableAllocate</w:t>
            </w:r>
          </w:p>
        </w:tc>
        <w:tc>
          <w:tcPr>
            <w:tcW w:w="0" w:type="auto"/>
          </w:tcPr>
          <w:p w:rsidR="000F2369" w:rsidRDefault="00FB6FEA">
            <w:pPr>
              <w:pStyle w:val="TableBodyText"/>
            </w:pPr>
            <w:hyperlink r:id="rId539">
              <w:r w:rsidR="00D06027">
                <w:rPr>
                  <w:rStyle w:val="Hyperlink"/>
                </w:rPr>
                <w:t>[PRA-RpcSsDisableAllocate]</w:t>
              </w:r>
            </w:hyperlink>
          </w:p>
        </w:tc>
      </w:tr>
      <w:tr w:rsidR="000F2369" w:rsidTr="000F2369">
        <w:tc>
          <w:tcPr>
            <w:tcW w:w="0" w:type="auto"/>
          </w:tcPr>
          <w:p w:rsidR="000F2369" w:rsidRDefault="00D06027">
            <w:pPr>
              <w:pStyle w:val="TableBodyText"/>
            </w:pPr>
            <w:r>
              <w:t>RpcSsDontSerializeContext</w:t>
            </w:r>
          </w:p>
        </w:tc>
        <w:tc>
          <w:tcPr>
            <w:tcW w:w="0" w:type="auto"/>
          </w:tcPr>
          <w:p w:rsidR="000F2369" w:rsidRDefault="00FB6FEA">
            <w:pPr>
              <w:pStyle w:val="TableBodyText"/>
            </w:pPr>
            <w:hyperlink r:id="rId540">
              <w:r w:rsidR="00D06027">
                <w:rPr>
                  <w:rStyle w:val="Hyperlink"/>
                </w:rPr>
                <w:t>[PRA-RpcSsDontSerializeContext]</w:t>
              </w:r>
            </w:hyperlink>
          </w:p>
        </w:tc>
      </w:tr>
      <w:tr w:rsidR="000F2369" w:rsidTr="000F2369">
        <w:tc>
          <w:tcPr>
            <w:tcW w:w="0" w:type="auto"/>
          </w:tcPr>
          <w:p w:rsidR="000F2369" w:rsidRDefault="00D06027">
            <w:pPr>
              <w:pStyle w:val="TableBodyText"/>
            </w:pPr>
            <w:r>
              <w:t>RpcSsEnableAllocate</w:t>
            </w:r>
          </w:p>
        </w:tc>
        <w:tc>
          <w:tcPr>
            <w:tcW w:w="0" w:type="auto"/>
          </w:tcPr>
          <w:p w:rsidR="000F2369" w:rsidRDefault="00FB6FEA">
            <w:pPr>
              <w:pStyle w:val="TableBodyText"/>
            </w:pPr>
            <w:hyperlink r:id="rId541">
              <w:r w:rsidR="00D06027">
                <w:rPr>
                  <w:rStyle w:val="Hyperlink"/>
                </w:rPr>
                <w:t>[PRA-RpcSsEnableAllocate]</w:t>
              </w:r>
            </w:hyperlink>
          </w:p>
        </w:tc>
      </w:tr>
      <w:tr w:rsidR="000F2369" w:rsidTr="000F2369">
        <w:tc>
          <w:tcPr>
            <w:tcW w:w="0" w:type="auto"/>
          </w:tcPr>
          <w:p w:rsidR="000F2369" w:rsidRDefault="00D06027">
            <w:pPr>
              <w:pStyle w:val="TableBodyText"/>
            </w:pPr>
            <w:r>
              <w:t>RpcSsFree</w:t>
            </w:r>
          </w:p>
        </w:tc>
        <w:tc>
          <w:tcPr>
            <w:tcW w:w="0" w:type="auto"/>
          </w:tcPr>
          <w:p w:rsidR="000F2369" w:rsidRDefault="00FB6FEA">
            <w:pPr>
              <w:pStyle w:val="TableBodyText"/>
            </w:pPr>
            <w:hyperlink r:id="rId542">
              <w:r w:rsidR="00D06027">
                <w:rPr>
                  <w:rStyle w:val="Hyperlink"/>
                </w:rPr>
                <w:t>[PRA-RpcSsFree]</w:t>
              </w:r>
            </w:hyperlink>
          </w:p>
        </w:tc>
      </w:tr>
      <w:tr w:rsidR="000F2369" w:rsidTr="000F2369">
        <w:tc>
          <w:tcPr>
            <w:tcW w:w="0" w:type="auto"/>
          </w:tcPr>
          <w:p w:rsidR="000F2369" w:rsidRDefault="00D06027">
            <w:pPr>
              <w:pStyle w:val="TableBodyText"/>
            </w:pPr>
            <w:r>
              <w:t>RpcSsGetThreadHandle</w:t>
            </w:r>
          </w:p>
        </w:tc>
        <w:tc>
          <w:tcPr>
            <w:tcW w:w="0" w:type="auto"/>
          </w:tcPr>
          <w:p w:rsidR="000F2369" w:rsidRDefault="00FB6FEA">
            <w:pPr>
              <w:pStyle w:val="TableBodyText"/>
            </w:pPr>
            <w:hyperlink r:id="rId543">
              <w:r w:rsidR="00D06027">
                <w:rPr>
                  <w:rStyle w:val="Hyperlink"/>
                </w:rPr>
                <w:t>[PRA-RpcSsGetThreadHandle]</w:t>
              </w:r>
            </w:hyperlink>
          </w:p>
        </w:tc>
      </w:tr>
      <w:tr w:rsidR="000F2369" w:rsidTr="000F2369">
        <w:tc>
          <w:tcPr>
            <w:tcW w:w="0" w:type="auto"/>
          </w:tcPr>
          <w:p w:rsidR="000F2369" w:rsidRDefault="00D06027">
            <w:pPr>
              <w:pStyle w:val="TableBodyText"/>
            </w:pPr>
            <w:r>
              <w:t>RpcSsSetClientAllocFree</w:t>
            </w:r>
          </w:p>
        </w:tc>
        <w:tc>
          <w:tcPr>
            <w:tcW w:w="0" w:type="auto"/>
          </w:tcPr>
          <w:p w:rsidR="000F2369" w:rsidRDefault="00FB6FEA">
            <w:pPr>
              <w:pStyle w:val="TableBodyText"/>
            </w:pPr>
            <w:hyperlink r:id="rId544">
              <w:r w:rsidR="00D06027">
                <w:rPr>
                  <w:rStyle w:val="Hyperlink"/>
                </w:rPr>
                <w:t>[PRA-RpcSsSetClientAllocFree]</w:t>
              </w:r>
            </w:hyperlink>
          </w:p>
        </w:tc>
      </w:tr>
      <w:tr w:rsidR="000F2369" w:rsidTr="000F2369">
        <w:tc>
          <w:tcPr>
            <w:tcW w:w="0" w:type="auto"/>
          </w:tcPr>
          <w:p w:rsidR="000F2369" w:rsidRDefault="00D06027">
            <w:pPr>
              <w:pStyle w:val="TableBodyText"/>
            </w:pPr>
            <w:r>
              <w:t>RpcSsSetThreadHandle</w:t>
            </w:r>
          </w:p>
        </w:tc>
        <w:tc>
          <w:tcPr>
            <w:tcW w:w="0" w:type="auto"/>
          </w:tcPr>
          <w:p w:rsidR="000F2369" w:rsidRDefault="00FB6FEA">
            <w:pPr>
              <w:pStyle w:val="TableBodyText"/>
            </w:pPr>
            <w:hyperlink r:id="rId545">
              <w:r w:rsidR="00D06027">
                <w:rPr>
                  <w:rStyle w:val="Hyperlink"/>
                </w:rPr>
                <w:t>[PRA-RpcSsSetThreadHandle]</w:t>
              </w:r>
            </w:hyperlink>
          </w:p>
        </w:tc>
      </w:tr>
      <w:tr w:rsidR="000F2369" w:rsidTr="000F2369">
        <w:tc>
          <w:tcPr>
            <w:tcW w:w="0" w:type="auto"/>
          </w:tcPr>
          <w:p w:rsidR="000F2369" w:rsidRDefault="00D06027">
            <w:pPr>
              <w:pStyle w:val="TableBodyText"/>
            </w:pPr>
            <w:r>
              <w:t>RpcSsSwapClientAllocFree</w:t>
            </w:r>
          </w:p>
        </w:tc>
        <w:tc>
          <w:tcPr>
            <w:tcW w:w="0" w:type="auto"/>
          </w:tcPr>
          <w:p w:rsidR="000F2369" w:rsidRDefault="00FB6FEA">
            <w:pPr>
              <w:pStyle w:val="TableBodyText"/>
            </w:pPr>
            <w:hyperlink r:id="rId546">
              <w:r w:rsidR="00D06027">
                <w:rPr>
                  <w:rStyle w:val="Hyperlink"/>
                </w:rPr>
                <w:t>[PRA-RpcSsSwapClientAllocFree]</w:t>
              </w:r>
            </w:hyperlink>
          </w:p>
        </w:tc>
      </w:tr>
      <w:tr w:rsidR="000F2369" w:rsidTr="000F2369">
        <w:tc>
          <w:tcPr>
            <w:tcW w:w="0" w:type="auto"/>
          </w:tcPr>
          <w:p w:rsidR="000F2369" w:rsidRDefault="00D06027">
            <w:pPr>
              <w:pStyle w:val="TableBodyText"/>
            </w:pPr>
            <w:r>
              <w:t>RpcTestCancel</w:t>
            </w:r>
          </w:p>
        </w:tc>
        <w:tc>
          <w:tcPr>
            <w:tcW w:w="0" w:type="auto"/>
          </w:tcPr>
          <w:p w:rsidR="000F2369" w:rsidRDefault="00FB6FEA">
            <w:pPr>
              <w:pStyle w:val="TableBodyText"/>
            </w:pPr>
            <w:hyperlink r:id="rId547">
              <w:r w:rsidR="00D06027">
                <w:rPr>
                  <w:rStyle w:val="Hyperlink"/>
                </w:rPr>
                <w:t>[PRA-RpcTestCancel]</w:t>
              </w:r>
            </w:hyperlink>
          </w:p>
        </w:tc>
      </w:tr>
      <w:tr w:rsidR="000F2369" w:rsidTr="000F2369">
        <w:tc>
          <w:tcPr>
            <w:tcW w:w="0" w:type="auto"/>
          </w:tcPr>
          <w:p w:rsidR="000F2369" w:rsidRDefault="00D06027">
            <w:pPr>
              <w:pStyle w:val="TableBodyText"/>
            </w:pPr>
            <w:r>
              <w:t>UuidCreateSequential</w:t>
            </w:r>
          </w:p>
        </w:tc>
        <w:tc>
          <w:tcPr>
            <w:tcW w:w="0" w:type="auto"/>
          </w:tcPr>
          <w:p w:rsidR="000F2369" w:rsidRDefault="00FB6FEA">
            <w:pPr>
              <w:pStyle w:val="TableBodyText"/>
            </w:pPr>
            <w:hyperlink r:id="rId548">
              <w:r w:rsidR="00D06027">
                <w:rPr>
                  <w:rStyle w:val="Hyperlink"/>
                </w:rPr>
                <w:t>[PRA-UUidCreateSequential]</w:t>
              </w:r>
            </w:hyperlink>
          </w:p>
        </w:tc>
      </w:tr>
    </w:tbl>
    <w:p w:rsidR="000F2369" w:rsidRDefault="00D06027">
      <w:r>
        <w:rPr>
          <w:b/>
        </w:rPr>
        <w:t>Exceptions</w:t>
      </w:r>
    </w:p>
    <w:p w:rsidR="000F2369" w:rsidRDefault="00D06027">
      <w:r>
        <w:t>The following APIs as defined in [C706] do not have an equivalent API in the Windows implementation of this protocol extension.</w:t>
      </w:r>
    </w:p>
    <w:p w:rsidR="000F2369" w:rsidRDefault="00D06027">
      <w:pPr>
        <w:pStyle w:val="ListParagraph"/>
        <w:numPr>
          <w:ilvl w:val="0"/>
          <w:numId w:val="111"/>
        </w:numPr>
      </w:pPr>
      <w:r>
        <w:t>cs_byte_from_netcs</w:t>
      </w:r>
    </w:p>
    <w:p w:rsidR="000F2369" w:rsidRDefault="00D06027">
      <w:pPr>
        <w:pStyle w:val="ListParagraph"/>
        <w:numPr>
          <w:ilvl w:val="0"/>
          <w:numId w:val="111"/>
        </w:numPr>
      </w:pPr>
      <w:r>
        <w:t>cs_byte_local_size</w:t>
      </w:r>
    </w:p>
    <w:p w:rsidR="000F2369" w:rsidRDefault="00D06027">
      <w:pPr>
        <w:pStyle w:val="ListParagraph"/>
        <w:numPr>
          <w:ilvl w:val="0"/>
          <w:numId w:val="111"/>
        </w:numPr>
      </w:pPr>
      <w:r>
        <w:t>cs_byte_net_size</w:t>
      </w:r>
    </w:p>
    <w:p w:rsidR="000F2369" w:rsidRDefault="00D06027">
      <w:pPr>
        <w:pStyle w:val="ListParagraph"/>
        <w:numPr>
          <w:ilvl w:val="0"/>
          <w:numId w:val="111"/>
        </w:numPr>
      </w:pPr>
      <w:r>
        <w:t>cs_byte_to_netcs</w:t>
      </w:r>
    </w:p>
    <w:p w:rsidR="000F2369" w:rsidRDefault="00D06027">
      <w:pPr>
        <w:pStyle w:val="ListParagraph"/>
        <w:numPr>
          <w:ilvl w:val="0"/>
          <w:numId w:val="111"/>
        </w:numPr>
      </w:pPr>
      <w:r>
        <w:t>dce_cs_loc_to_rgy</w:t>
      </w:r>
    </w:p>
    <w:p w:rsidR="000F2369" w:rsidRDefault="00D06027">
      <w:pPr>
        <w:pStyle w:val="ListParagraph"/>
        <w:numPr>
          <w:ilvl w:val="0"/>
          <w:numId w:val="111"/>
        </w:numPr>
      </w:pPr>
      <w:r>
        <w:t>dce_cs_rgy_to_loc</w:t>
      </w:r>
    </w:p>
    <w:p w:rsidR="000F2369" w:rsidRDefault="00D06027">
      <w:pPr>
        <w:pStyle w:val="ListParagraph"/>
        <w:numPr>
          <w:ilvl w:val="0"/>
          <w:numId w:val="111"/>
        </w:numPr>
      </w:pPr>
      <w:r>
        <w:t>rpc_binding_inq_auth_caller</w:t>
      </w:r>
    </w:p>
    <w:p w:rsidR="000F2369" w:rsidRDefault="00D06027">
      <w:pPr>
        <w:pStyle w:val="ListParagraph"/>
        <w:numPr>
          <w:ilvl w:val="0"/>
          <w:numId w:val="111"/>
        </w:numPr>
      </w:pPr>
      <w:r>
        <w:t>rpc_cs_binding_set_tags</w:t>
      </w:r>
    </w:p>
    <w:p w:rsidR="000F2369" w:rsidRDefault="00D06027">
      <w:pPr>
        <w:pStyle w:val="ListParagraph"/>
        <w:numPr>
          <w:ilvl w:val="0"/>
          <w:numId w:val="111"/>
        </w:numPr>
      </w:pPr>
      <w:r>
        <w:t>rpc_cs_char_set_compat_check</w:t>
      </w:r>
    </w:p>
    <w:p w:rsidR="000F2369" w:rsidRDefault="00D06027">
      <w:pPr>
        <w:pStyle w:val="ListParagraph"/>
        <w:numPr>
          <w:ilvl w:val="0"/>
          <w:numId w:val="111"/>
        </w:numPr>
      </w:pPr>
      <w:r>
        <w:t>rpc_cs_eval_with_universal</w:t>
      </w:r>
    </w:p>
    <w:p w:rsidR="000F2369" w:rsidRDefault="00D06027">
      <w:pPr>
        <w:pStyle w:val="ListParagraph"/>
        <w:numPr>
          <w:ilvl w:val="0"/>
          <w:numId w:val="111"/>
        </w:numPr>
      </w:pPr>
      <w:r>
        <w:t>rpc_cs_eval_without_universal</w:t>
      </w:r>
    </w:p>
    <w:p w:rsidR="000F2369" w:rsidRDefault="00D06027">
      <w:pPr>
        <w:pStyle w:val="ListParagraph"/>
        <w:numPr>
          <w:ilvl w:val="0"/>
          <w:numId w:val="111"/>
        </w:numPr>
      </w:pPr>
      <w:r>
        <w:t>rpc_cs_get_tags</w:t>
      </w:r>
    </w:p>
    <w:p w:rsidR="000F2369" w:rsidRDefault="00D06027">
      <w:pPr>
        <w:pStyle w:val="ListParagraph"/>
        <w:numPr>
          <w:ilvl w:val="0"/>
          <w:numId w:val="111"/>
        </w:numPr>
      </w:pPr>
      <w:r>
        <w:t>rpc_rgy_get_codesets</w:t>
      </w:r>
    </w:p>
    <w:p w:rsidR="000F2369" w:rsidRDefault="00D06027">
      <w:pPr>
        <w:pStyle w:val="ListParagraph"/>
        <w:numPr>
          <w:ilvl w:val="0"/>
          <w:numId w:val="111"/>
        </w:numPr>
      </w:pPr>
      <w:r>
        <w:t>rpc_rgy_get_max_bytes</w:t>
      </w:r>
    </w:p>
    <w:p w:rsidR="000F2369" w:rsidRDefault="00D06027">
      <w:pPr>
        <w:pStyle w:val="ListParagraph"/>
        <w:numPr>
          <w:ilvl w:val="0"/>
          <w:numId w:val="111"/>
        </w:numPr>
      </w:pPr>
      <w:r>
        <w:t>rpc_ss_bind_authn_client</w:t>
      </w:r>
    </w:p>
    <w:p w:rsidR="000F2369" w:rsidRDefault="00D06027">
      <w:pPr>
        <w:pStyle w:val="ListParagraph"/>
        <w:numPr>
          <w:ilvl w:val="0"/>
          <w:numId w:val="111"/>
        </w:numPr>
      </w:pPr>
      <w:r>
        <w:t>rpc_tower_to_binding</w:t>
      </w:r>
    </w:p>
    <w:p w:rsidR="000F2369" w:rsidRDefault="00D06027">
      <w:pPr>
        <w:pStyle w:val="ListParagraph"/>
        <w:numPr>
          <w:ilvl w:val="0"/>
          <w:numId w:val="111"/>
        </w:numPr>
      </w:pPr>
      <w:r>
        <w:t>rpc_tower_vector_free</w:t>
      </w:r>
    </w:p>
    <w:p w:rsidR="000F2369" w:rsidRDefault="00D06027">
      <w:pPr>
        <w:pStyle w:val="ListParagraph"/>
        <w:numPr>
          <w:ilvl w:val="0"/>
          <w:numId w:val="111"/>
        </w:numPr>
      </w:pPr>
      <w:r>
        <w:t>rpc_tower_vector_from_binding</w:t>
      </w:r>
    </w:p>
    <w:p w:rsidR="000F2369" w:rsidRDefault="00D06027">
      <w:pPr>
        <w:pStyle w:val="ListParagraph"/>
        <w:numPr>
          <w:ilvl w:val="0"/>
          <w:numId w:val="111"/>
        </w:numPr>
      </w:pPr>
      <w:r>
        <w:t>wchar_t_from_netcs</w:t>
      </w:r>
    </w:p>
    <w:p w:rsidR="000F2369" w:rsidRDefault="00D06027">
      <w:pPr>
        <w:pStyle w:val="ListParagraph"/>
        <w:numPr>
          <w:ilvl w:val="0"/>
          <w:numId w:val="111"/>
        </w:numPr>
      </w:pPr>
      <w:r>
        <w:t>wchar_t_local_size</w:t>
      </w:r>
    </w:p>
    <w:p w:rsidR="000F2369" w:rsidRDefault="00D06027">
      <w:pPr>
        <w:pStyle w:val="ListParagraph"/>
        <w:numPr>
          <w:ilvl w:val="0"/>
          <w:numId w:val="111"/>
        </w:numPr>
      </w:pPr>
      <w:r>
        <w:t>wchar_t_net_size</w:t>
      </w:r>
    </w:p>
    <w:p w:rsidR="000F2369" w:rsidRDefault="00D06027">
      <w:pPr>
        <w:pStyle w:val="ListParagraph"/>
        <w:numPr>
          <w:ilvl w:val="0"/>
          <w:numId w:val="111"/>
        </w:numPr>
      </w:pPr>
      <w:r>
        <w:t>wchar_t_to_netcs</w:t>
      </w:r>
    </w:p>
    <w:p w:rsidR="000F2369" w:rsidRDefault="00D06027">
      <w:r>
        <w:rPr>
          <w:b/>
        </w:rPr>
        <w:t>Name Differences</w:t>
      </w:r>
    </w:p>
    <w:tbl>
      <w:tblPr>
        <w:tblStyle w:val="Table-ShadedHeader"/>
        <w:tblW w:w="0" w:type="auto"/>
        <w:tblLook w:val="04A0" w:firstRow="1" w:lastRow="0" w:firstColumn="1" w:lastColumn="0" w:noHBand="0" w:noVBand="1"/>
      </w:tblPr>
      <w:tblGrid>
        <w:gridCol w:w="3059"/>
        <w:gridCol w:w="2981"/>
        <w:gridCol w:w="3343"/>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tcPr>
          <w:p w:rsidR="000F2369" w:rsidRDefault="00D06027">
            <w:pPr>
              <w:pStyle w:val="TableHeaderText"/>
            </w:pPr>
            <w:r>
              <w:t>API as defined in [C706]</w:t>
            </w:r>
          </w:p>
        </w:tc>
        <w:tc>
          <w:tcPr>
            <w:tcW w:w="0" w:type="auto"/>
          </w:tcPr>
          <w:p w:rsidR="000F2369" w:rsidRDefault="00D06027">
            <w:pPr>
              <w:pStyle w:val="TableHeaderText"/>
            </w:pPr>
            <w:r>
              <w:t>Closest equivalent in Windows</w:t>
            </w:r>
          </w:p>
        </w:tc>
        <w:tc>
          <w:tcPr>
            <w:tcW w:w="0" w:type="auto"/>
          </w:tcPr>
          <w:p w:rsidR="000F2369" w:rsidRDefault="00D06027">
            <w:pPr>
              <w:pStyle w:val="TableHeaderText"/>
            </w:pPr>
            <w:r>
              <w:t>MSDN Reference</w:t>
            </w:r>
          </w:p>
        </w:tc>
      </w:tr>
      <w:tr w:rsidR="000F2369" w:rsidTr="000F2369">
        <w:tc>
          <w:tcPr>
            <w:tcW w:w="0" w:type="auto"/>
          </w:tcPr>
          <w:p w:rsidR="000F2369" w:rsidRDefault="00D06027">
            <w:pPr>
              <w:pStyle w:val="TableBodyText"/>
            </w:pPr>
            <w:r>
              <w:t>dce_error_inq_text</w:t>
            </w:r>
          </w:p>
        </w:tc>
        <w:tc>
          <w:tcPr>
            <w:tcW w:w="0" w:type="auto"/>
          </w:tcPr>
          <w:p w:rsidR="000F2369" w:rsidRDefault="00D06027">
            <w:pPr>
              <w:pStyle w:val="TableBodyText"/>
            </w:pPr>
            <w:r>
              <w:t>DceErrorInqText</w:t>
            </w:r>
          </w:p>
        </w:tc>
        <w:tc>
          <w:tcPr>
            <w:tcW w:w="0" w:type="auto"/>
          </w:tcPr>
          <w:p w:rsidR="000F2369" w:rsidRDefault="00FB6FEA">
            <w:pPr>
              <w:pStyle w:val="TableBodyText"/>
            </w:pPr>
            <w:hyperlink r:id="rId549">
              <w:r w:rsidR="00D06027">
                <w:rPr>
                  <w:rStyle w:val="Hyperlink"/>
                </w:rPr>
                <w:t>[MSDN-DceErrorInqText]</w:t>
              </w:r>
            </w:hyperlink>
          </w:p>
        </w:tc>
      </w:tr>
      <w:tr w:rsidR="000F2369" w:rsidTr="000F2369">
        <w:tc>
          <w:tcPr>
            <w:tcW w:w="0" w:type="auto"/>
          </w:tcPr>
          <w:p w:rsidR="000F2369" w:rsidRDefault="00D06027">
            <w:pPr>
              <w:pStyle w:val="TableBodyText"/>
            </w:pPr>
            <w:r>
              <w:t>rpc_binding_copy</w:t>
            </w:r>
          </w:p>
        </w:tc>
        <w:tc>
          <w:tcPr>
            <w:tcW w:w="0" w:type="auto"/>
          </w:tcPr>
          <w:p w:rsidR="000F2369" w:rsidRDefault="00D06027">
            <w:pPr>
              <w:pStyle w:val="TableBodyText"/>
            </w:pPr>
            <w:r>
              <w:t>RpcBindingCopy</w:t>
            </w:r>
          </w:p>
        </w:tc>
        <w:tc>
          <w:tcPr>
            <w:tcW w:w="0" w:type="auto"/>
          </w:tcPr>
          <w:p w:rsidR="000F2369" w:rsidRDefault="00FB6FEA">
            <w:pPr>
              <w:pStyle w:val="TableBodyText"/>
            </w:pPr>
            <w:hyperlink r:id="rId550">
              <w:r w:rsidR="00D06027">
                <w:rPr>
                  <w:rStyle w:val="Hyperlink"/>
                </w:rPr>
                <w:t>[MSDN-RpcBindingCopy]</w:t>
              </w:r>
            </w:hyperlink>
          </w:p>
        </w:tc>
      </w:tr>
      <w:tr w:rsidR="000F2369" w:rsidTr="000F2369">
        <w:tc>
          <w:tcPr>
            <w:tcW w:w="0" w:type="auto"/>
          </w:tcPr>
          <w:p w:rsidR="000F2369" w:rsidRDefault="00D06027">
            <w:pPr>
              <w:pStyle w:val="TableBodyText"/>
            </w:pPr>
            <w:r>
              <w:t>rpc_binding_free</w:t>
            </w:r>
          </w:p>
        </w:tc>
        <w:tc>
          <w:tcPr>
            <w:tcW w:w="0" w:type="auto"/>
          </w:tcPr>
          <w:p w:rsidR="000F2369" w:rsidRDefault="00D06027">
            <w:pPr>
              <w:pStyle w:val="TableBodyText"/>
            </w:pPr>
            <w:r>
              <w:t>RpcBindingFree</w:t>
            </w:r>
          </w:p>
        </w:tc>
        <w:tc>
          <w:tcPr>
            <w:tcW w:w="0" w:type="auto"/>
          </w:tcPr>
          <w:p w:rsidR="000F2369" w:rsidRDefault="00FB6FEA">
            <w:pPr>
              <w:pStyle w:val="TableBodyText"/>
            </w:pPr>
            <w:hyperlink r:id="rId551">
              <w:r w:rsidR="00D06027">
                <w:rPr>
                  <w:rStyle w:val="Hyperlink"/>
                </w:rPr>
                <w:t>[MSDN-RpcBindingFree]</w:t>
              </w:r>
            </w:hyperlink>
            <w:r w:rsidR="00D06027">
              <w:t xml:space="preserve"> </w:t>
            </w:r>
          </w:p>
        </w:tc>
      </w:tr>
      <w:tr w:rsidR="000F2369" w:rsidTr="000F2369">
        <w:tc>
          <w:tcPr>
            <w:tcW w:w="0" w:type="auto"/>
          </w:tcPr>
          <w:p w:rsidR="000F2369" w:rsidRDefault="00D06027">
            <w:pPr>
              <w:pStyle w:val="TableBodyText"/>
            </w:pPr>
            <w:r>
              <w:t>rpc_binding_from_string_binding</w:t>
            </w:r>
          </w:p>
        </w:tc>
        <w:tc>
          <w:tcPr>
            <w:tcW w:w="0" w:type="auto"/>
          </w:tcPr>
          <w:p w:rsidR="000F2369" w:rsidRDefault="00D06027">
            <w:pPr>
              <w:pStyle w:val="TableBodyText"/>
            </w:pPr>
            <w:r>
              <w:t>RpcBindingFromStringBinding</w:t>
            </w:r>
          </w:p>
        </w:tc>
        <w:tc>
          <w:tcPr>
            <w:tcW w:w="0" w:type="auto"/>
          </w:tcPr>
          <w:p w:rsidR="000F2369" w:rsidRDefault="00FB6FEA">
            <w:pPr>
              <w:pStyle w:val="TableBodyText"/>
            </w:pPr>
            <w:hyperlink r:id="rId552">
              <w:r w:rsidR="00D06027">
                <w:rPr>
                  <w:rStyle w:val="Hyperlink"/>
                </w:rPr>
                <w:t>[MSDN-RpcBindingFromStringBind]</w:t>
              </w:r>
            </w:hyperlink>
          </w:p>
        </w:tc>
      </w:tr>
      <w:tr w:rsidR="000F2369" w:rsidTr="000F2369">
        <w:tc>
          <w:tcPr>
            <w:tcW w:w="0" w:type="auto"/>
          </w:tcPr>
          <w:p w:rsidR="000F2369" w:rsidRDefault="00D06027">
            <w:pPr>
              <w:pStyle w:val="TableBodyText"/>
            </w:pPr>
            <w:r>
              <w:t>rpc_binding_inq_auth_client</w:t>
            </w:r>
          </w:p>
        </w:tc>
        <w:tc>
          <w:tcPr>
            <w:tcW w:w="0" w:type="auto"/>
          </w:tcPr>
          <w:p w:rsidR="000F2369" w:rsidRDefault="00D06027">
            <w:pPr>
              <w:pStyle w:val="TableBodyText"/>
            </w:pPr>
            <w:r>
              <w:t>RpcBindingInqAuthClient</w:t>
            </w:r>
          </w:p>
        </w:tc>
        <w:tc>
          <w:tcPr>
            <w:tcW w:w="0" w:type="auto"/>
          </w:tcPr>
          <w:p w:rsidR="000F2369" w:rsidRDefault="00FB6FEA">
            <w:pPr>
              <w:pStyle w:val="TableBodyText"/>
            </w:pPr>
            <w:hyperlink r:id="rId553">
              <w:r w:rsidR="00D06027">
                <w:rPr>
                  <w:rStyle w:val="Hyperlink"/>
                </w:rPr>
                <w:t>[MSDN-RpcBindingInqAuthClient]</w:t>
              </w:r>
            </w:hyperlink>
          </w:p>
        </w:tc>
      </w:tr>
      <w:tr w:rsidR="000F2369" w:rsidTr="000F2369">
        <w:tc>
          <w:tcPr>
            <w:tcW w:w="0" w:type="auto"/>
          </w:tcPr>
          <w:p w:rsidR="000F2369" w:rsidRDefault="00D06027">
            <w:pPr>
              <w:pStyle w:val="TableBodyText"/>
            </w:pPr>
            <w:r>
              <w:t>rpc_binding_inq_auth_info</w:t>
            </w:r>
          </w:p>
        </w:tc>
        <w:tc>
          <w:tcPr>
            <w:tcW w:w="0" w:type="auto"/>
          </w:tcPr>
          <w:p w:rsidR="000F2369" w:rsidRDefault="00D06027">
            <w:pPr>
              <w:pStyle w:val="TableBodyText"/>
            </w:pPr>
            <w:r>
              <w:t>RpcBindingInqAuthInfo</w:t>
            </w:r>
          </w:p>
        </w:tc>
        <w:tc>
          <w:tcPr>
            <w:tcW w:w="0" w:type="auto"/>
          </w:tcPr>
          <w:p w:rsidR="000F2369" w:rsidRDefault="00FB6FEA">
            <w:pPr>
              <w:pStyle w:val="TableBodyText"/>
            </w:pPr>
            <w:hyperlink r:id="rId554">
              <w:r w:rsidR="00D06027">
                <w:rPr>
                  <w:rStyle w:val="Hyperlink"/>
                </w:rPr>
                <w:t>[MSDN-RpcBindingInqAuthInfo]</w:t>
              </w:r>
            </w:hyperlink>
          </w:p>
        </w:tc>
      </w:tr>
      <w:tr w:rsidR="000F2369" w:rsidTr="000F2369">
        <w:tc>
          <w:tcPr>
            <w:tcW w:w="0" w:type="auto"/>
          </w:tcPr>
          <w:p w:rsidR="000F2369" w:rsidRDefault="00D06027">
            <w:pPr>
              <w:pStyle w:val="TableBodyText"/>
            </w:pPr>
            <w:r>
              <w:t>rpc_binding_inq_object</w:t>
            </w:r>
          </w:p>
        </w:tc>
        <w:tc>
          <w:tcPr>
            <w:tcW w:w="0" w:type="auto"/>
          </w:tcPr>
          <w:p w:rsidR="000F2369" w:rsidRDefault="00D06027">
            <w:pPr>
              <w:pStyle w:val="TableBodyText"/>
            </w:pPr>
            <w:r>
              <w:t>RpcBindingInqObject</w:t>
            </w:r>
          </w:p>
        </w:tc>
        <w:tc>
          <w:tcPr>
            <w:tcW w:w="0" w:type="auto"/>
          </w:tcPr>
          <w:p w:rsidR="000F2369" w:rsidRDefault="00FB6FEA">
            <w:pPr>
              <w:pStyle w:val="TableBodyText"/>
            </w:pPr>
            <w:hyperlink r:id="rId555">
              <w:r w:rsidR="00D06027">
                <w:rPr>
                  <w:rStyle w:val="Hyperlink"/>
                </w:rPr>
                <w:t>[MSDN-RpcBindingInqObject]</w:t>
              </w:r>
            </w:hyperlink>
          </w:p>
        </w:tc>
      </w:tr>
      <w:tr w:rsidR="000F2369" w:rsidTr="000F2369">
        <w:tc>
          <w:tcPr>
            <w:tcW w:w="0" w:type="auto"/>
          </w:tcPr>
          <w:p w:rsidR="000F2369" w:rsidRDefault="00D06027">
            <w:pPr>
              <w:pStyle w:val="TableBodyText"/>
            </w:pPr>
            <w:r>
              <w:t>rpc_binding_reset</w:t>
            </w:r>
          </w:p>
        </w:tc>
        <w:tc>
          <w:tcPr>
            <w:tcW w:w="0" w:type="auto"/>
          </w:tcPr>
          <w:p w:rsidR="000F2369" w:rsidRDefault="00D06027">
            <w:pPr>
              <w:pStyle w:val="TableBodyText"/>
            </w:pPr>
            <w:r>
              <w:t>RpcBindingReset</w:t>
            </w:r>
          </w:p>
        </w:tc>
        <w:tc>
          <w:tcPr>
            <w:tcW w:w="0" w:type="auto"/>
          </w:tcPr>
          <w:p w:rsidR="000F2369" w:rsidRDefault="00FB6FEA">
            <w:pPr>
              <w:pStyle w:val="TableBodyText"/>
            </w:pPr>
            <w:hyperlink r:id="rId556">
              <w:r w:rsidR="00D06027">
                <w:rPr>
                  <w:rStyle w:val="Hyperlink"/>
                </w:rPr>
                <w:t>[MSDN-RpcBindingReset]</w:t>
              </w:r>
            </w:hyperlink>
          </w:p>
        </w:tc>
      </w:tr>
      <w:tr w:rsidR="000F2369" w:rsidTr="000F2369">
        <w:tc>
          <w:tcPr>
            <w:tcW w:w="0" w:type="auto"/>
          </w:tcPr>
          <w:p w:rsidR="000F2369" w:rsidRDefault="00D06027">
            <w:pPr>
              <w:pStyle w:val="TableBodyText"/>
            </w:pPr>
            <w:r>
              <w:t>rpc_binding_server_from_client</w:t>
            </w:r>
          </w:p>
        </w:tc>
        <w:tc>
          <w:tcPr>
            <w:tcW w:w="0" w:type="auto"/>
          </w:tcPr>
          <w:p w:rsidR="000F2369" w:rsidRDefault="00D06027">
            <w:pPr>
              <w:pStyle w:val="TableBodyText"/>
            </w:pPr>
            <w:r>
              <w:t>RpcBindingServerFromClient</w:t>
            </w:r>
          </w:p>
        </w:tc>
        <w:tc>
          <w:tcPr>
            <w:tcW w:w="0" w:type="auto"/>
          </w:tcPr>
          <w:p w:rsidR="000F2369" w:rsidRDefault="00FB6FEA">
            <w:pPr>
              <w:pStyle w:val="TableBodyText"/>
            </w:pPr>
            <w:hyperlink r:id="rId557">
              <w:r w:rsidR="00D06027">
                <w:rPr>
                  <w:rStyle w:val="Hyperlink"/>
                </w:rPr>
                <w:t>[MSDN-RpcBindingServerFromClient]</w:t>
              </w:r>
            </w:hyperlink>
          </w:p>
        </w:tc>
      </w:tr>
      <w:tr w:rsidR="000F2369" w:rsidTr="000F2369">
        <w:tc>
          <w:tcPr>
            <w:tcW w:w="0" w:type="auto"/>
          </w:tcPr>
          <w:p w:rsidR="000F2369" w:rsidRDefault="00D06027">
            <w:pPr>
              <w:pStyle w:val="TableBodyText"/>
            </w:pPr>
            <w:r>
              <w:t>rpc_binding_set_auth_info</w:t>
            </w:r>
          </w:p>
        </w:tc>
        <w:tc>
          <w:tcPr>
            <w:tcW w:w="0" w:type="auto"/>
          </w:tcPr>
          <w:p w:rsidR="000F2369" w:rsidRDefault="00D06027">
            <w:pPr>
              <w:pStyle w:val="TableBodyText"/>
            </w:pPr>
            <w:r>
              <w:t>RpcBindingSetAuthInfo</w:t>
            </w:r>
          </w:p>
        </w:tc>
        <w:tc>
          <w:tcPr>
            <w:tcW w:w="0" w:type="auto"/>
          </w:tcPr>
          <w:p w:rsidR="000F2369" w:rsidRDefault="00FB6FEA">
            <w:pPr>
              <w:pStyle w:val="TableBodyText"/>
            </w:pPr>
            <w:hyperlink r:id="rId558">
              <w:r w:rsidR="00D06027">
                <w:rPr>
                  <w:rStyle w:val="Hyperlink"/>
                </w:rPr>
                <w:t>[MSDN-RpcBindingSetAuthInfoEx]</w:t>
              </w:r>
            </w:hyperlink>
          </w:p>
        </w:tc>
      </w:tr>
      <w:tr w:rsidR="000F2369" w:rsidTr="000F2369">
        <w:tc>
          <w:tcPr>
            <w:tcW w:w="0" w:type="auto"/>
          </w:tcPr>
          <w:p w:rsidR="000F2369" w:rsidRDefault="00D06027">
            <w:pPr>
              <w:pStyle w:val="TableBodyText"/>
            </w:pPr>
            <w:r>
              <w:t>rpc_binding_set_object</w:t>
            </w:r>
          </w:p>
        </w:tc>
        <w:tc>
          <w:tcPr>
            <w:tcW w:w="0" w:type="auto"/>
          </w:tcPr>
          <w:p w:rsidR="000F2369" w:rsidRDefault="00D06027">
            <w:pPr>
              <w:pStyle w:val="TableBodyText"/>
            </w:pPr>
            <w:r>
              <w:t>RpcBindingSetObject</w:t>
            </w:r>
          </w:p>
        </w:tc>
        <w:tc>
          <w:tcPr>
            <w:tcW w:w="0" w:type="auto"/>
          </w:tcPr>
          <w:p w:rsidR="000F2369" w:rsidRDefault="00FB6FEA">
            <w:pPr>
              <w:pStyle w:val="TableBodyText"/>
            </w:pPr>
            <w:hyperlink r:id="rId559">
              <w:r w:rsidR="00D06027">
                <w:rPr>
                  <w:rStyle w:val="Hyperlink"/>
                </w:rPr>
                <w:t>[MSDN-RpcBindingSetObject]</w:t>
              </w:r>
            </w:hyperlink>
          </w:p>
        </w:tc>
      </w:tr>
      <w:tr w:rsidR="000F2369" w:rsidTr="000F2369">
        <w:tc>
          <w:tcPr>
            <w:tcW w:w="0" w:type="auto"/>
          </w:tcPr>
          <w:p w:rsidR="000F2369" w:rsidRDefault="00D06027">
            <w:pPr>
              <w:pStyle w:val="TableBodyText"/>
            </w:pPr>
            <w:r>
              <w:t>rpc_binding_to_string_binding</w:t>
            </w:r>
          </w:p>
        </w:tc>
        <w:tc>
          <w:tcPr>
            <w:tcW w:w="0" w:type="auto"/>
          </w:tcPr>
          <w:p w:rsidR="000F2369" w:rsidRDefault="00D06027">
            <w:pPr>
              <w:pStyle w:val="TableBodyText"/>
            </w:pPr>
            <w:r>
              <w:t>RpcBindingToStringBinding</w:t>
            </w:r>
          </w:p>
        </w:tc>
        <w:tc>
          <w:tcPr>
            <w:tcW w:w="0" w:type="auto"/>
          </w:tcPr>
          <w:p w:rsidR="000F2369" w:rsidRDefault="00FB6FEA">
            <w:pPr>
              <w:pStyle w:val="TableBodyText"/>
            </w:pPr>
            <w:hyperlink r:id="rId560">
              <w:r w:rsidR="00D06027">
                <w:rPr>
                  <w:rStyle w:val="Hyperlink"/>
                </w:rPr>
                <w:t>[MSDN-RpcBindingToStringBind]</w:t>
              </w:r>
            </w:hyperlink>
            <w:r w:rsidR="00D06027">
              <w:t xml:space="preserve"> </w:t>
            </w:r>
          </w:p>
        </w:tc>
      </w:tr>
      <w:tr w:rsidR="000F2369" w:rsidTr="000F2369">
        <w:tc>
          <w:tcPr>
            <w:tcW w:w="0" w:type="auto"/>
          </w:tcPr>
          <w:p w:rsidR="000F2369" w:rsidRDefault="00D06027">
            <w:pPr>
              <w:pStyle w:val="TableBodyText"/>
            </w:pPr>
            <w:r>
              <w:t>rpc_binding_vector_free</w:t>
            </w:r>
          </w:p>
        </w:tc>
        <w:tc>
          <w:tcPr>
            <w:tcW w:w="0" w:type="auto"/>
          </w:tcPr>
          <w:p w:rsidR="000F2369" w:rsidRDefault="00D06027">
            <w:pPr>
              <w:pStyle w:val="TableBodyText"/>
            </w:pPr>
            <w:r>
              <w:t>RpcBindingVectorFree</w:t>
            </w:r>
          </w:p>
        </w:tc>
        <w:tc>
          <w:tcPr>
            <w:tcW w:w="0" w:type="auto"/>
          </w:tcPr>
          <w:p w:rsidR="000F2369" w:rsidRDefault="00FB6FEA">
            <w:pPr>
              <w:pStyle w:val="TableBodyText"/>
            </w:pPr>
            <w:hyperlink r:id="rId561">
              <w:r w:rsidR="00D06027">
                <w:rPr>
                  <w:rStyle w:val="Hyperlink"/>
                </w:rPr>
                <w:t>[MSDN-RpcBindingVectorFree]</w:t>
              </w:r>
            </w:hyperlink>
          </w:p>
        </w:tc>
      </w:tr>
      <w:tr w:rsidR="000F2369" w:rsidTr="000F2369">
        <w:tc>
          <w:tcPr>
            <w:tcW w:w="0" w:type="auto"/>
          </w:tcPr>
          <w:p w:rsidR="000F2369" w:rsidRDefault="00D06027">
            <w:pPr>
              <w:pStyle w:val="TableBodyText"/>
            </w:pPr>
            <w:r>
              <w:t>rpc_ep_register</w:t>
            </w:r>
          </w:p>
        </w:tc>
        <w:tc>
          <w:tcPr>
            <w:tcW w:w="0" w:type="auto"/>
          </w:tcPr>
          <w:p w:rsidR="000F2369" w:rsidRDefault="00D06027">
            <w:pPr>
              <w:pStyle w:val="TableBodyText"/>
            </w:pPr>
            <w:r>
              <w:t>RpcEpRegister</w:t>
            </w:r>
          </w:p>
        </w:tc>
        <w:tc>
          <w:tcPr>
            <w:tcW w:w="0" w:type="auto"/>
          </w:tcPr>
          <w:p w:rsidR="000F2369" w:rsidRDefault="00FB6FEA">
            <w:pPr>
              <w:pStyle w:val="TableBodyText"/>
            </w:pPr>
            <w:hyperlink r:id="rId562">
              <w:r w:rsidR="00D06027">
                <w:rPr>
                  <w:rStyle w:val="Hyperlink"/>
                </w:rPr>
                <w:t>[MSDN-RpcEpRegister]</w:t>
              </w:r>
            </w:hyperlink>
          </w:p>
        </w:tc>
      </w:tr>
      <w:tr w:rsidR="000F2369" w:rsidTr="000F2369">
        <w:tc>
          <w:tcPr>
            <w:tcW w:w="0" w:type="auto"/>
          </w:tcPr>
          <w:p w:rsidR="000F2369" w:rsidRDefault="00D06027">
            <w:pPr>
              <w:pStyle w:val="TableBodyText"/>
            </w:pPr>
            <w:r>
              <w:t>rpc_ep_register_no_replace</w:t>
            </w:r>
          </w:p>
        </w:tc>
        <w:tc>
          <w:tcPr>
            <w:tcW w:w="0" w:type="auto"/>
          </w:tcPr>
          <w:p w:rsidR="000F2369" w:rsidRDefault="00D06027">
            <w:pPr>
              <w:pStyle w:val="TableBodyText"/>
            </w:pPr>
            <w:r>
              <w:t>RpcEpRegisterNoReplace</w:t>
            </w:r>
          </w:p>
        </w:tc>
        <w:tc>
          <w:tcPr>
            <w:tcW w:w="0" w:type="auto"/>
          </w:tcPr>
          <w:p w:rsidR="000F2369" w:rsidRDefault="00FB6FEA">
            <w:pPr>
              <w:pStyle w:val="TableBodyText"/>
            </w:pPr>
            <w:hyperlink r:id="rId563">
              <w:r w:rsidR="00D06027">
                <w:rPr>
                  <w:rStyle w:val="Hyperlink"/>
                </w:rPr>
                <w:t>[MSDN-RpcEpRegisterNoReplace]</w:t>
              </w:r>
            </w:hyperlink>
          </w:p>
        </w:tc>
      </w:tr>
      <w:tr w:rsidR="000F2369" w:rsidTr="000F2369">
        <w:tc>
          <w:tcPr>
            <w:tcW w:w="0" w:type="auto"/>
          </w:tcPr>
          <w:p w:rsidR="000F2369" w:rsidRDefault="00D06027">
            <w:pPr>
              <w:pStyle w:val="TableBodyText"/>
            </w:pPr>
            <w:r>
              <w:t>rpc_ep_resolve_binding</w:t>
            </w:r>
          </w:p>
        </w:tc>
        <w:tc>
          <w:tcPr>
            <w:tcW w:w="0" w:type="auto"/>
          </w:tcPr>
          <w:p w:rsidR="000F2369" w:rsidRDefault="00D06027">
            <w:pPr>
              <w:pStyle w:val="TableBodyText"/>
            </w:pPr>
            <w:r>
              <w:t>RpcEpResolveBinding</w:t>
            </w:r>
          </w:p>
        </w:tc>
        <w:tc>
          <w:tcPr>
            <w:tcW w:w="0" w:type="auto"/>
          </w:tcPr>
          <w:p w:rsidR="000F2369" w:rsidRDefault="00FB6FEA">
            <w:pPr>
              <w:pStyle w:val="TableBodyText"/>
            </w:pPr>
            <w:hyperlink r:id="rId564">
              <w:r w:rsidR="00D06027">
                <w:rPr>
                  <w:rStyle w:val="Hyperlink"/>
                </w:rPr>
                <w:t>[MSDN-RpcEpResolveBinding]</w:t>
              </w:r>
            </w:hyperlink>
          </w:p>
        </w:tc>
      </w:tr>
      <w:tr w:rsidR="000F2369" w:rsidTr="000F2369">
        <w:tc>
          <w:tcPr>
            <w:tcW w:w="0" w:type="auto"/>
          </w:tcPr>
          <w:p w:rsidR="000F2369" w:rsidRDefault="00D06027">
            <w:pPr>
              <w:pStyle w:val="TableBodyText"/>
            </w:pPr>
            <w:r>
              <w:t>rpc_ep_unregister</w:t>
            </w:r>
          </w:p>
        </w:tc>
        <w:tc>
          <w:tcPr>
            <w:tcW w:w="0" w:type="auto"/>
          </w:tcPr>
          <w:p w:rsidR="000F2369" w:rsidRDefault="00D06027">
            <w:pPr>
              <w:pStyle w:val="TableBodyText"/>
            </w:pPr>
            <w:r>
              <w:t>RpcEpUnregister</w:t>
            </w:r>
          </w:p>
        </w:tc>
        <w:tc>
          <w:tcPr>
            <w:tcW w:w="0" w:type="auto"/>
          </w:tcPr>
          <w:p w:rsidR="000F2369" w:rsidRDefault="00FB6FEA">
            <w:pPr>
              <w:pStyle w:val="TableBodyText"/>
            </w:pPr>
            <w:hyperlink r:id="rId565">
              <w:r w:rsidR="00D06027">
                <w:rPr>
                  <w:rStyle w:val="Hyperlink"/>
                </w:rPr>
                <w:t>[MSDN-RpcEpUnregister]</w:t>
              </w:r>
            </w:hyperlink>
            <w:r w:rsidR="00D06027">
              <w:t xml:space="preserve"> </w:t>
            </w:r>
          </w:p>
        </w:tc>
      </w:tr>
      <w:tr w:rsidR="000F2369" w:rsidTr="000F2369">
        <w:tc>
          <w:tcPr>
            <w:tcW w:w="0" w:type="auto"/>
          </w:tcPr>
          <w:p w:rsidR="000F2369" w:rsidRDefault="00D06027">
            <w:pPr>
              <w:pStyle w:val="TableBodyText"/>
            </w:pPr>
            <w:r>
              <w:t>rpc_if_id_vector_free</w:t>
            </w:r>
          </w:p>
        </w:tc>
        <w:tc>
          <w:tcPr>
            <w:tcW w:w="0" w:type="auto"/>
          </w:tcPr>
          <w:p w:rsidR="000F2369" w:rsidRDefault="00D06027">
            <w:pPr>
              <w:pStyle w:val="TableBodyText"/>
            </w:pPr>
            <w:r>
              <w:t>RpcIfIdVectorFree</w:t>
            </w:r>
          </w:p>
        </w:tc>
        <w:tc>
          <w:tcPr>
            <w:tcW w:w="0" w:type="auto"/>
          </w:tcPr>
          <w:p w:rsidR="000F2369" w:rsidRDefault="00FB6FEA">
            <w:pPr>
              <w:pStyle w:val="TableBodyText"/>
            </w:pPr>
            <w:hyperlink r:id="rId566">
              <w:r w:rsidR="00D06027">
                <w:rPr>
                  <w:rStyle w:val="Hyperlink"/>
                </w:rPr>
                <w:t>[MSDN-RpcIfIdVectorFree]</w:t>
              </w:r>
            </w:hyperlink>
          </w:p>
        </w:tc>
      </w:tr>
      <w:tr w:rsidR="000F2369" w:rsidTr="000F2369">
        <w:tc>
          <w:tcPr>
            <w:tcW w:w="0" w:type="auto"/>
          </w:tcPr>
          <w:p w:rsidR="000F2369" w:rsidRDefault="00D06027">
            <w:pPr>
              <w:pStyle w:val="TableBodyText"/>
            </w:pPr>
            <w:r>
              <w:t>rpc_if_inq_id</w:t>
            </w:r>
          </w:p>
        </w:tc>
        <w:tc>
          <w:tcPr>
            <w:tcW w:w="0" w:type="auto"/>
          </w:tcPr>
          <w:p w:rsidR="000F2369" w:rsidRDefault="00D06027">
            <w:pPr>
              <w:pStyle w:val="TableBodyText"/>
            </w:pPr>
            <w:r>
              <w:t>RpcIfInqId</w:t>
            </w:r>
          </w:p>
        </w:tc>
        <w:tc>
          <w:tcPr>
            <w:tcW w:w="0" w:type="auto"/>
          </w:tcPr>
          <w:p w:rsidR="000F2369" w:rsidRDefault="00FB6FEA">
            <w:pPr>
              <w:pStyle w:val="TableBodyText"/>
            </w:pPr>
            <w:hyperlink r:id="rId567">
              <w:r w:rsidR="00D06027">
                <w:rPr>
                  <w:rStyle w:val="Hyperlink"/>
                </w:rPr>
                <w:t>[MSDN-RpcIfInqId]</w:t>
              </w:r>
            </w:hyperlink>
          </w:p>
        </w:tc>
      </w:tr>
      <w:tr w:rsidR="000F2369" w:rsidTr="000F2369">
        <w:tc>
          <w:tcPr>
            <w:tcW w:w="0" w:type="auto"/>
          </w:tcPr>
          <w:p w:rsidR="000F2369" w:rsidRDefault="00D06027">
            <w:pPr>
              <w:pStyle w:val="TableBodyText"/>
            </w:pPr>
            <w:r>
              <w:t>rpc_mgmt_ep_elt_inq_begin</w:t>
            </w:r>
          </w:p>
        </w:tc>
        <w:tc>
          <w:tcPr>
            <w:tcW w:w="0" w:type="auto"/>
          </w:tcPr>
          <w:p w:rsidR="000F2369" w:rsidRDefault="00D06027">
            <w:pPr>
              <w:pStyle w:val="TableBodyText"/>
            </w:pPr>
            <w:r>
              <w:t>RpcMgmtEpEltInqBegin</w:t>
            </w:r>
          </w:p>
        </w:tc>
        <w:tc>
          <w:tcPr>
            <w:tcW w:w="0" w:type="auto"/>
          </w:tcPr>
          <w:p w:rsidR="000F2369" w:rsidRDefault="00FB6FEA">
            <w:pPr>
              <w:pStyle w:val="TableBodyText"/>
            </w:pPr>
            <w:hyperlink r:id="rId568">
              <w:r w:rsidR="00D06027">
                <w:rPr>
                  <w:rStyle w:val="Hyperlink"/>
                </w:rPr>
                <w:t>[MSDN-RpcMgmtEpEltInqBegin]</w:t>
              </w:r>
            </w:hyperlink>
          </w:p>
        </w:tc>
      </w:tr>
      <w:tr w:rsidR="000F2369" w:rsidTr="000F2369">
        <w:tc>
          <w:tcPr>
            <w:tcW w:w="0" w:type="auto"/>
          </w:tcPr>
          <w:p w:rsidR="000F2369" w:rsidRDefault="00D06027">
            <w:pPr>
              <w:pStyle w:val="TableBodyText"/>
            </w:pPr>
            <w:r>
              <w:t>rpc_mgmt_ep_elt_inq_done</w:t>
            </w:r>
          </w:p>
        </w:tc>
        <w:tc>
          <w:tcPr>
            <w:tcW w:w="0" w:type="auto"/>
          </w:tcPr>
          <w:p w:rsidR="000F2369" w:rsidRDefault="00D06027">
            <w:pPr>
              <w:pStyle w:val="TableBodyText"/>
            </w:pPr>
            <w:r>
              <w:t>RpcMgmtEpEltInqDone</w:t>
            </w:r>
          </w:p>
        </w:tc>
        <w:tc>
          <w:tcPr>
            <w:tcW w:w="0" w:type="auto"/>
          </w:tcPr>
          <w:p w:rsidR="000F2369" w:rsidRDefault="00FB6FEA">
            <w:pPr>
              <w:pStyle w:val="TableBodyText"/>
            </w:pPr>
            <w:hyperlink r:id="rId569">
              <w:r w:rsidR="00D06027">
                <w:rPr>
                  <w:rStyle w:val="Hyperlink"/>
                </w:rPr>
                <w:t>[MSDN-RpcMgmtEpEltInqDone]</w:t>
              </w:r>
            </w:hyperlink>
          </w:p>
        </w:tc>
      </w:tr>
      <w:tr w:rsidR="000F2369" w:rsidTr="000F2369">
        <w:tc>
          <w:tcPr>
            <w:tcW w:w="0" w:type="auto"/>
          </w:tcPr>
          <w:p w:rsidR="000F2369" w:rsidRDefault="00D06027">
            <w:pPr>
              <w:pStyle w:val="TableBodyText"/>
            </w:pPr>
            <w:r>
              <w:t>rpc_mgmt_ep_elt_inq_next</w:t>
            </w:r>
          </w:p>
        </w:tc>
        <w:tc>
          <w:tcPr>
            <w:tcW w:w="0" w:type="auto"/>
          </w:tcPr>
          <w:p w:rsidR="000F2369" w:rsidRDefault="00D06027">
            <w:pPr>
              <w:pStyle w:val="TableBodyText"/>
            </w:pPr>
            <w:r>
              <w:t>RpcMgmtEpEltInqNext</w:t>
            </w:r>
          </w:p>
        </w:tc>
        <w:tc>
          <w:tcPr>
            <w:tcW w:w="0" w:type="auto"/>
          </w:tcPr>
          <w:p w:rsidR="000F2369" w:rsidRDefault="00FB6FEA">
            <w:pPr>
              <w:pStyle w:val="TableBodyText"/>
            </w:pPr>
            <w:hyperlink r:id="rId570">
              <w:r w:rsidR="00D06027">
                <w:rPr>
                  <w:rStyle w:val="Hyperlink"/>
                </w:rPr>
                <w:t>[MSDN-RpcMgmtEpEltInqNext]</w:t>
              </w:r>
            </w:hyperlink>
          </w:p>
        </w:tc>
      </w:tr>
      <w:tr w:rsidR="000F2369" w:rsidTr="000F2369">
        <w:tc>
          <w:tcPr>
            <w:tcW w:w="0" w:type="auto"/>
          </w:tcPr>
          <w:p w:rsidR="000F2369" w:rsidRDefault="00D06027">
            <w:pPr>
              <w:pStyle w:val="TableBodyText"/>
            </w:pPr>
            <w:r>
              <w:t>rpc_mgmt_ep_unregister</w:t>
            </w:r>
          </w:p>
        </w:tc>
        <w:tc>
          <w:tcPr>
            <w:tcW w:w="0" w:type="auto"/>
          </w:tcPr>
          <w:p w:rsidR="000F2369" w:rsidRDefault="00D06027">
            <w:pPr>
              <w:pStyle w:val="TableBodyText"/>
            </w:pPr>
            <w:r>
              <w:t>RpcMgmtEpUnregister</w:t>
            </w:r>
          </w:p>
        </w:tc>
        <w:tc>
          <w:tcPr>
            <w:tcW w:w="0" w:type="auto"/>
          </w:tcPr>
          <w:p w:rsidR="000F2369" w:rsidRDefault="00FB6FEA">
            <w:pPr>
              <w:pStyle w:val="TableBodyText"/>
            </w:pPr>
            <w:hyperlink r:id="rId571">
              <w:r w:rsidR="00D06027">
                <w:rPr>
                  <w:rStyle w:val="Hyperlink"/>
                </w:rPr>
                <w:t>[MSDN-RpcMgmtEpUnregister]</w:t>
              </w:r>
            </w:hyperlink>
          </w:p>
        </w:tc>
      </w:tr>
      <w:tr w:rsidR="000F2369" w:rsidTr="000F2369">
        <w:tc>
          <w:tcPr>
            <w:tcW w:w="0" w:type="auto"/>
          </w:tcPr>
          <w:p w:rsidR="000F2369" w:rsidRDefault="00D06027">
            <w:pPr>
              <w:pStyle w:val="TableBodyText"/>
            </w:pPr>
            <w:r>
              <w:t>rpc_mgmt_inq_com_timeout</w:t>
            </w:r>
          </w:p>
        </w:tc>
        <w:tc>
          <w:tcPr>
            <w:tcW w:w="0" w:type="auto"/>
          </w:tcPr>
          <w:p w:rsidR="000F2369" w:rsidRDefault="00D06027">
            <w:pPr>
              <w:pStyle w:val="TableBodyText"/>
            </w:pPr>
            <w:r>
              <w:t>RpcMgmtInqComTimeout</w:t>
            </w:r>
          </w:p>
        </w:tc>
        <w:tc>
          <w:tcPr>
            <w:tcW w:w="0" w:type="auto"/>
          </w:tcPr>
          <w:p w:rsidR="000F2369" w:rsidRDefault="00FB6FEA">
            <w:pPr>
              <w:pStyle w:val="TableBodyText"/>
            </w:pPr>
            <w:hyperlink r:id="rId572">
              <w:r w:rsidR="00D06027">
                <w:rPr>
                  <w:rStyle w:val="Hyperlink"/>
                </w:rPr>
                <w:t>[MSDN-RpcMgmtInqComTimeout]</w:t>
              </w:r>
            </w:hyperlink>
          </w:p>
        </w:tc>
      </w:tr>
      <w:tr w:rsidR="000F2369" w:rsidTr="000F2369">
        <w:tc>
          <w:tcPr>
            <w:tcW w:w="0" w:type="auto"/>
          </w:tcPr>
          <w:p w:rsidR="000F2369" w:rsidRDefault="00D06027">
            <w:pPr>
              <w:pStyle w:val="TableBodyText"/>
            </w:pPr>
            <w:r>
              <w:t>rpc_mgmt_inq_dflt_protect_level</w:t>
            </w:r>
          </w:p>
        </w:tc>
        <w:tc>
          <w:tcPr>
            <w:tcW w:w="0" w:type="auto"/>
          </w:tcPr>
          <w:p w:rsidR="000F2369" w:rsidRDefault="00D06027">
            <w:pPr>
              <w:pStyle w:val="TableBodyText"/>
            </w:pPr>
            <w:r>
              <w:t>RpcMgmtInqDfltProtectLevel</w:t>
            </w:r>
          </w:p>
        </w:tc>
        <w:tc>
          <w:tcPr>
            <w:tcW w:w="0" w:type="auto"/>
          </w:tcPr>
          <w:p w:rsidR="000F2369" w:rsidRDefault="00FB6FEA">
            <w:pPr>
              <w:pStyle w:val="TableBodyText"/>
            </w:pPr>
            <w:hyperlink r:id="rId573">
              <w:r w:rsidR="00D06027">
                <w:rPr>
                  <w:rStyle w:val="Hyperlink"/>
                </w:rPr>
                <w:t>[MSDN-RpcMgmtInqDfltProtectLvl]</w:t>
              </w:r>
            </w:hyperlink>
          </w:p>
        </w:tc>
      </w:tr>
      <w:tr w:rsidR="000F2369" w:rsidTr="000F2369">
        <w:tc>
          <w:tcPr>
            <w:tcW w:w="0" w:type="auto"/>
          </w:tcPr>
          <w:p w:rsidR="000F2369" w:rsidRDefault="00D06027">
            <w:pPr>
              <w:pStyle w:val="TableBodyText"/>
            </w:pPr>
            <w:r>
              <w:t>rpc_mgmt_inq_if_ids</w:t>
            </w:r>
          </w:p>
        </w:tc>
        <w:tc>
          <w:tcPr>
            <w:tcW w:w="0" w:type="auto"/>
          </w:tcPr>
          <w:p w:rsidR="000F2369" w:rsidRDefault="00D06027">
            <w:pPr>
              <w:pStyle w:val="TableBodyText"/>
            </w:pPr>
            <w:r>
              <w:t>RpcMgmtInqIfIds</w:t>
            </w:r>
          </w:p>
        </w:tc>
        <w:tc>
          <w:tcPr>
            <w:tcW w:w="0" w:type="auto"/>
          </w:tcPr>
          <w:p w:rsidR="000F2369" w:rsidRDefault="00FB6FEA">
            <w:pPr>
              <w:pStyle w:val="TableBodyText"/>
            </w:pPr>
            <w:hyperlink r:id="rId574">
              <w:r w:rsidR="00D06027">
                <w:rPr>
                  <w:rStyle w:val="Hyperlink"/>
                </w:rPr>
                <w:t>[MSDN-RpcMgmtInqIfIds]</w:t>
              </w:r>
            </w:hyperlink>
          </w:p>
        </w:tc>
      </w:tr>
      <w:tr w:rsidR="000F2369" w:rsidTr="000F2369">
        <w:tc>
          <w:tcPr>
            <w:tcW w:w="0" w:type="auto"/>
          </w:tcPr>
          <w:p w:rsidR="000F2369" w:rsidRDefault="00D06027">
            <w:pPr>
              <w:pStyle w:val="TableBodyText"/>
            </w:pPr>
            <w:r>
              <w:t>rpc_mgmt_inq_server_princ_name</w:t>
            </w:r>
          </w:p>
        </w:tc>
        <w:tc>
          <w:tcPr>
            <w:tcW w:w="0" w:type="auto"/>
          </w:tcPr>
          <w:p w:rsidR="000F2369" w:rsidRDefault="00D06027">
            <w:pPr>
              <w:pStyle w:val="TableBodyText"/>
            </w:pPr>
            <w:r>
              <w:t>RpcMgmtInqServerPrincName</w:t>
            </w:r>
          </w:p>
        </w:tc>
        <w:tc>
          <w:tcPr>
            <w:tcW w:w="0" w:type="auto"/>
          </w:tcPr>
          <w:p w:rsidR="000F2369" w:rsidRDefault="00FB6FEA">
            <w:pPr>
              <w:pStyle w:val="TableBodyText"/>
            </w:pPr>
            <w:hyperlink r:id="rId575">
              <w:r w:rsidR="00D06027">
                <w:rPr>
                  <w:rStyle w:val="Hyperlink"/>
                </w:rPr>
                <w:t>[MSDN-RpcMgmtInqServerPrincName]</w:t>
              </w:r>
            </w:hyperlink>
          </w:p>
        </w:tc>
      </w:tr>
      <w:tr w:rsidR="000F2369" w:rsidTr="000F2369">
        <w:tc>
          <w:tcPr>
            <w:tcW w:w="0" w:type="auto"/>
          </w:tcPr>
          <w:p w:rsidR="000F2369" w:rsidRDefault="00D06027">
            <w:pPr>
              <w:pStyle w:val="TableBodyText"/>
            </w:pPr>
            <w:r>
              <w:t>rpc_mgmt_inq_stats</w:t>
            </w:r>
          </w:p>
        </w:tc>
        <w:tc>
          <w:tcPr>
            <w:tcW w:w="0" w:type="auto"/>
          </w:tcPr>
          <w:p w:rsidR="000F2369" w:rsidRDefault="00D06027">
            <w:pPr>
              <w:pStyle w:val="TableBodyText"/>
            </w:pPr>
            <w:r>
              <w:t>RpcMgmtInqStats</w:t>
            </w:r>
          </w:p>
        </w:tc>
        <w:tc>
          <w:tcPr>
            <w:tcW w:w="0" w:type="auto"/>
          </w:tcPr>
          <w:p w:rsidR="000F2369" w:rsidRDefault="00FB6FEA">
            <w:pPr>
              <w:pStyle w:val="TableBodyText"/>
            </w:pPr>
            <w:hyperlink r:id="rId576">
              <w:r w:rsidR="00D06027">
                <w:rPr>
                  <w:rStyle w:val="Hyperlink"/>
                </w:rPr>
                <w:t>[MSDN-RpcMgmtInqStats]</w:t>
              </w:r>
            </w:hyperlink>
          </w:p>
        </w:tc>
      </w:tr>
      <w:tr w:rsidR="000F2369" w:rsidTr="000F2369">
        <w:tc>
          <w:tcPr>
            <w:tcW w:w="0" w:type="auto"/>
          </w:tcPr>
          <w:p w:rsidR="000F2369" w:rsidRDefault="00D06027">
            <w:pPr>
              <w:pStyle w:val="TableBodyText"/>
            </w:pPr>
            <w:r>
              <w:t>rpc_mgmt_is_server_listening</w:t>
            </w:r>
          </w:p>
        </w:tc>
        <w:tc>
          <w:tcPr>
            <w:tcW w:w="0" w:type="auto"/>
          </w:tcPr>
          <w:p w:rsidR="000F2369" w:rsidRDefault="00D06027">
            <w:pPr>
              <w:pStyle w:val="TableBodyText"/>
            </w:pPr>
            <w:r>
              <w:t>RpcMgmtIsServerListening</w:t>
            </w:r>
          </w:p>
        </w:tc>
        <w:tc>
          <w:tcPr>
            <w:tcW w:w="0" w:type="auto"/>
          </w:tcPr>
          <w:p w:rsidR="000F2369" w:rsidRDefault="00FB6FEA">
            <w:pPr>
              <w:pStyle w:val="TableBodyText"/>
            </w:pPr>
            <w:hyperlink r:id="rId577">
              <w:r w:rsidR="00D06027">
                <w:rPr>
                  <w:rStyle w:val="Hyperlink"/>
                </w:rPr>
                <w:t>[MSDN-RpcMgmtIsServerListening]</w:t>
              </w:r>
            </w:hyperlink>
          </w:p>
        </w:tc>
      </w:tr>
      <w:tr w:rsidR="000F2369" w:rsidTr="000F2369">
        <w:tc>
          <w:tcPr>
            <w:tcW w:w="0" w:type="auto"/>
          </w:tcPr>
          <w:p w:rsidR="000F2369" w:rsidRDefault="00D06027">
            <w:pPr>
              <w:pStyle w:val="TableBodyText"/>
            </w:pPr>
            <w:r>
              <w:t>rpc_mgmt_set_authorization_fn</w:t>
            </w:r>
          </w:p>
        </w:tc>
        <w:tc>
          <w:tcPr>
            <w:tcW w:w="0" w:type="auto"/>
          </w:tcPr>
          <w:p w:rsidR="000F2369" w:rsidRDefault="00D06027">
            <w:pPr>
              <w:pStyle w:val="TableBodyText"/>
            </w:pPr>
            <w:r>
              <w:t>RpcMgmtSetAuthorizationFn</w:t>
            </w:r>
          </w:p>
        </w:tc>
        <w:tc>
          <w:tcPr>
            <w:tcW w:w="0" w:type="auto"/>
          </w:tcPr>
          <w:p w:rsidR="000F2369" w:rsidRDefault="00FB6FEA">
            <w:pPr>
              <w:pStyle w:val="TableBodyText"/>
            </w:pPr>
            <w:hyperlink r:id="rId578">
              <w:r w:rsidR="00D06027">
                <w:rPr>
                  <w:rStyle w:val="Hyperlink"/>
                </w:rPr>
                <w:t>[MSDN-RpcMgmtSetAuthorizationFn]</w:t>
              </w:r>
            </w:hyperlink>
          </w:p>
        </w:tc>
      </w:tr>
      <w:tr w:rsidR="000F2369" w:rsidTr="000F2369">
        <w:tc>
          <w:tcPr>
            <w:tcW w:w="0" w:type="auto"/>
          </w:tcPr>
          <w:p w:rsidR="000F2369" w:rsidRDefault="00D06027">
            <w:pPr>
              <w:pStyle w:val="TableBodyText"/>
            </w:pPr>
            <w:r>
              <w:t>rpc_mgmt_set_cancel_timeout</w:t>
            </w:r>
          </w:p>
        </w:tc>
        <w:tc>
          <w:tcPr>
            <w:tcW w:w="0" w:type="auto"/>
          </w:tcPr>
          <w:p w:rsidR="000F2369" w:rsidRDefault="00D06027">
            <w:pPr>
              <w:pStyle w:val="TableBodyText"/>
            </w:pPr>
            <w:r>
              <w:t>RpcMgmtSetCancelTimeout</w:t>
            </w:r>
          </w:p>
        </w:tc>
        <w:tc>
          <w:tcPr>
            <w:tcW w:w="0" w:type="auto"/>
          </w:tcPr>
          <w:p w:rsidR="000F2369" w:rsidRDefault="00FB6FEA">
            <w:pPr>
              <w:pStyle w:val="TableBodyText"/>
            </w:pPr>
            <w:hyperlink r:id="rId579">
              <w:r w:rsidR="00D06027">
                <w:rPr>
                  <w:rStyle w:val="Hyperlink"/>
                </w:rPr>
                <w:t>[MSDN-RpcMgmtSetCancelTimeout]</w:t>
              </w:r>
            </w:hyperlink>
          </w:p>
        </w:tc>
      </w:tr>
      <w:tr w:rsidR="000F2369" w:rsidTr="000F2369">
        <w:tc>
          <w:tcPr>
            <w:tcW w:w="0" w:type="auto"/>
          </w:tcPr>
          <w:p w:rsidR="000F2369" w:rsidRDefault="00D06027">
            <w:pPr>
              <w:pStyle w:val="TableBodyText"/>
            </w:pPr>
            <w:r>
              <w:t>rpc_mgmt_set_com_timeout</w:t>
            </w:r>
          </w:p>
        </w:tc>
        <w:tc>
          <w:tcPr>
            <w:tcW w:w="0" w:type="auto"/>
          </w:tcPr>
          <w:p w:rsidR="000F2369" w:rsidRDefault="00D06027">
            <w:pPr>
              <w:pStyle w:val="TableBodyText"/>
            </w:pPr>
            <w:r>
              <w:t>RpcMgmtSetComTimeout</w:t>
            </w:r>
          </w:p>
        </w:tc>
        <w:tc>
          <w:tcPr>
            <w:tcW w:w="0" w:type="auto"/>
          </w:tcPr>
          <w:p w:rsidR="000F2369" w:rsidRDefault="00FB6FEA">
            <w:pPr>
              <w:pStyle w:val="TableBodyText"/>
            </w:pPr>
            <w:hyperlink r:id="rId580">
              <w:r w:rsidR="00D06027">
                <w:rPr>
                  <w:rStyle w:val="Hyperlink"/>
                </w:rPr>
                <w:t>[MSDN-RpcMgmtSetComTimeout]</w:t>
              </w:r>
            </w:hyperlink>
          </w:p>
        </w:tc>
      </w:tr>
      <w:tr w:rsidR="000F2369" w:rsidTr="000F2369">
        <w:tc>
          <w:tcPr>
            <w:tcW w:w="0" w:type="auto"/>
          </w:tcPr>
          <w:p w:rsidR="000F2369" w:rsidRDefault="00D06027">
            <w:pPr>
              <w:pStyle w:val="TableBodyText"/>
            </w:pPr>
            <w:r>
              <w:t>rpc_mgmt_set_server_stack_size</w:t>
            </w:r>
          </w:p>
        </w:tc>
        <w:tc>
          <w:tcPr>
            <w:tcW w:w="0" w:type="auto"/>
          </w:tcPr>
          <w:p w:rsidR="000F2369" w:rsidRDefault="00D06027">
            <w:pPr>
              <w:pStyle w:val="TableBodyText"/>
            </w:pPr>
            <w:r>
              <w:t>RpcMgmtSetServerStackSize</w:t>
            </w:r>
          </w:p>
        </w:tc>
        <w:tc>
          <w:tcPr>
            <w:tcW w:w="0" w:type="auto"/>
          </w:tcPr>
          <w:p w:rsidR="000F2369" w:rsidRDefault="00FB6FEA">
            <w:pPr>
              <w:pStyle w:val="TableBodyText"/>
            </w:pPr>
            <w:hyperlink r:id="rId581">
              <w:r w:rsidR="00D06027">
                <w:rPr>
                  <w:rStyle w:val="Hyperlink"/>
                </w:rPr>
                <w:t>[MSDN-RpcMgmtSetServerStackSize]</w:t>
              </w:r>
            </w:hyperlink>
          </w:p>
        </w:tc>
      </w:tr>
      <w:tr w:rsidR="000F2369" w:rsidTr="000F2369">
        <w:tc>
          <w:tcPr>
            <w:tcW w:w="0" w:type="auto"/>
          </w:tcPr>
          <w:p w:rsidR="000F2369" w:rsidRDefault="00D06027">
            <w:pPr>
              <w:pStyle w:val="TableBodyText"/>
            </w:pPr>
            <w:r>
              <w:t>rpc_mgmt_stats_vector_free</w:t>
            </w:r>
          </w:p>
        </w:tc>
        <w:tc>
          <w:tcPr>
            <w:tcW w:w="0" w:type="auto"/>
          </w:tcPr>
          <w:p w:rsidR="000F2369" w:rsidRDefault="00D06027">
            <w:pPr>
              <w:pStyle w:val="TableBodyText"/>
            </w:pPr>
            <w:r>
              <w:t>RpcMgmtStatsVectorFree</w:t>
            </w:r>
          </w:p>
        </w:tc>
        <w:tc>
          <w:tcPr>
            <w:tcW w:w="0" w:type="auto"/>
          </w:tcPr>
          <w:p w:rsidR="000F2369" w:rsidRDefault="00FB6FEA">
            <w:pPr>
              <w:pStyle w:val="TableBodyText"/>
            </w:pPr>
            <w:hyperlink r:id="rId582">
              <w:r w:rsidR="00D06027">
                <w:rPr>
                  <w:rStyle w:val="Hyperlink"/>
                </w:rPr>
                <w:t>[MSDN-RpcMgmtStatsVectorFree]</w:t>
              </w:r>
            </w:hyperlink>
          </w:p>
        </w:tc>
      </w:tr>
      <w:tr w:rsidR="000F2369" w:rsidTr="000F2369">
        <w:tc>
          <w:tcPr>
            <w:tcW w:w="0" w:type="auto"/>
          </w:tcPr>
          <w:p w:rsidR="000F2369" w:rsidRDefault="00D06027">
            <w:pPr>
              <w:pStyle w:val="TableBodyText"/>
            </w:pPr>
            <w:r>
              <w:t>rpc_mgmt_stop_server_listening</w:t>
            </w:r>
          </w:p>
        </w:tc>
        <w:tc>
          <w:tcPr>
            <w:tcW w:w="0" w:type="auto"/>
          </w:tcPr>
          <w:p w:rsidR="000F2369" w:rsidRDefault="00D06027">
            <w:pPr>
              <w:pStyle w:val="TableBodyText"/>
            </w:pPr>
            <w:r>
              <w:t>RpcMgmtStopServerListening</w:t>
            </w:r>
          </w:p>
        </w:tc>
        <w:tc>
          <w:tcPr>
            <w:tcW w:w="0" w:type="auto"/>
          </w:tcPr>
          <w:p w:rsidR="000F2369" w:rsidRDefault="00FB6FEA">
            <w:pPr>
              <w:pStyle w:val="TableBodyText"/>
            </w:pPr>
            <w:hyperlink r:id="rId583">
              <w:r w:rsidR="00D06027">
                <w:rPr>
                  <w:rStyle w:val="Hyperlink"/>
                </w:rPr>
                <w:t>[MSDN-RpcMgmtStopSvrListening]</w:t>
              </w:r>
            </w:hyperlink>
          </w:p>
        </w:tc>
      </w:tr>
      <w:tr w:rsidR="000F2369" w:rsidTr="000F2369">
        <w:tc>
          <w:tcPr>
            <w:tcW w:w="0" w:type="auto"/>
          </w:tcPr>
          <w:p w:rsidR="000F2369" w:rsidRDefault="00D06027">
            <w:pPr>
              <w:pStyle w:val="TableBodyText"/>
            </w:pPr>
            <w:r>
              <w:t>rpc_network_inq_protseqs</w:t>
            </w:r>
          </w:p>
        </w:tc>
        <w:tc>
          <w:tcPr>
            <w:tcW w:w="0" w:type="auto"/>
          </w:tcPr>
          <w:p w:rsidR="000F2369" w:rsidRDefault="00D06027">
            <w:pPr>
              <w:pStyle w:val="TableBodyText"/>
            </w:pPr>
            <w:r>
              <w:t>RpcNetworkInqProtseqs</w:t>
            </w:r>
          </w:p>
        </w:tc>
        <w:tc>
          <w:tcPr>
            <w:tcW w:w="0" w:type="auto"/>
          </w:tcPr>
          <w:p w:rsidR="000F2369" w:rsidRDefault="00FB6FEA">
            <w:pPr>
              <w:pStyle w:val="TableBodyText"/>
            </w:pPr>
            <w:hyperlink r:id="rId584">
              <w:r w:rsidR="00D06027">
                <w:rPr>
                  <w:rStyle w:val="Hyperlink"/>
                </w:rPr>
                <w:t>[MSDN-RpcNetworkInqProtseqs]</w:t>
              </w:r>
            </w:hyperlink>
          </w:p>
        </w:tc>
      </w:tr>
      <w:tr w:rsidR="000F2369" w:rsidTr="000F2369">
        <w:tc>
          <w:tcPr>
            <w:tcW w:w="0" w:type="auto"/>
          </w:tcPr>
          <w:p w:rsidR="000F2369" w:rsidRDefault="00D06027">
            <w:pPr>
              <w:pStyle w:val="TableBodyText"/>
            </w:pPr>
            <w:r>
              <w:t>rpc_network_is_protseq_valid</w:t>
            </w:r>
          </w:p>
        </w:tc>
        <w:tc>
          <w:tcPr>
            <w:tcW w:w="0" w:type="auto"/>
          </w:tcPr>
          <w:p w:rsidR="000F2369" w:rsidRDefault="00D06027">
            <w:pPr>
              <w:pStyle w:val="TableBodyText"/>
            </w:pPr>
            <w:r>
              <w:t>RpcNetworkIsProtseqValid</w:t>
            </w:r>
          </w:p>
        </w:tc>
        <w:tc>
          <w:tcPr>
            <w:tcW w:w="0" w:type="auto"/>
          </w:tcPr>
          <w:p w:rsidR="000F2369" w:rsidRDefault="00FB6FEA">
            <w:pPr>
              <w:pStyle w:val="TableBodyText"/>
            </w:pPr>
            <w:hyperlink r:id="rId585">
              <w:r w:rsidR="00D06027">
                <w:rPr>
                  <w:rStyle w:val="Hyperlink"/>
                </w:rPr>
                <w:t>[MSDN-RpcNetworkIsProtseqValid]</w:t>
              </w:r>
            </w:hyperlink>
          </w:p>
        </w:tc>
      </w:tr>
      <w:tr w:rsidR="000F2369" w:rsidTr="000F2369">
        <w:tc>
          <w:tcPr>
            <w:tcW w:w="0" w:type="auto"/>
          </w:tcPr>
          <w:p w:rsidR="000F2369" w:rsidRDefault="00D06027">
            <w:pPr>
              <w:pStyle w:val="TableBodyText"/>
            </w:pPr>
            <w:r>
              <w:t>rpc_object_inq_type</w:t>
            </w:r>
          </w:p>
        </w:tc>
        <w:tc>
          <w:tcPr>
            <w:tcW w:w="0" w:type="auto"/>
          </w:tcPr>
          <w:p w:rsidR="000F2369" w:rsidRDefault="00D06027">
            <w:pPr>
              <w:pStyle w:val="TableBodyText"/>
            </w:pPr>
            <w:r>
              <w:t>RpcObjectInqType</w:t>
            </w:r>
          </w:p>
        </w:tc>
        <w:tc>
          <w:tcPr>
            <w:tcW w:w="0" w:type="auto"/>
          </w:tcPr>
          <w:p w:rsidR="000F2369" w:rsidRDefault="00FB6FEA">
            <w:pPr>
              <w:pStyle w:val="TableBodyText"/>
            </w:pPr>
            <w:hyperlink r:id="rId586">
              <w:r w:rsidR="00D06027">
                <w:rPr>
                  <w:rStyle w:val="Hyperlink"/>
                </w:rPr>
                <w:t>[MSDN-RpcObjectInqType]</w:t>
              </w:r>
            </w:hyperlink>
          </w:p>
        </w:tc>
      </w:tr>
      <w:tr w:rsidR="000F2369" w:rsidTr="000F2369">
        <w:tc>
          <w:tcPr>
            <w:tcW w:w="0" w:type="auto"/>
          </w:tcPr>
          <w:p w:rsidR="000F2369" w:rsidRDefault="00D06027">
            <w:pPr>
              <w:pStyle w:val="TableBodyText"/>
            </w:pPr>
            <w:r>
              <w:t>rpc_object_set_inq_fn</w:t>
            </w:r>
          </w:p>
        </w:tc>
        <w:tc>
          <w:tcPr>
            <w:tcW w:w="0" w:type="auto"/>
          </w:tcPr>
          <w:p w:rsidR="000F2369" w:rsidRDefault="00D06027">
            <w:pPr>
              <w:pStyle w:val="TableBodyText"/>
            </w:pPr>
            <w:r>
              <w:t>RpcObjectSetInqFn</w:t>
            </w:r>
          </w:p>
        </w:tc>
        <w:tc>
          <w:tcPr>
            <w:tcW w:w="0" w:type="auto"/>
          </w:tcPr>
          <w:p w:rsidR="000F2369" w:rsidRDefault="00FB6FEA">
            <w:pPr>
              <w:pStyle w:val="TableBodyText"/>
            </w:pPr>
            <w:hyperlink r:id="rId587">
              <w:r w:rsidR="00D06027">
                <w:rPr>
                  <w:rStyle w:val="Hyperlink"/>
                </w:rPr>
                <w:t>[MSDN-RpcObjectSetInqFn]</w:t>
              </w:r>
            </w:hyperlink>
          </w:p>
        </w:tc>
      </w:tr>
      <w:tr w:rsidR="000F2369" w:rsidTr="000F2369">
        <w:tc>
          <w:tcPr>
            <w:tcW w:w="0" w:type="auto"/>
          </w:tcPr>
          <w:p w:rsidR="000F2369" w:rsidRDefault="00D06027">
            <w:pPr>
              <w:pStyle w:val="TableBodyText"/>
            </w:pPr>
            <w:r>
              <w:t>rpc_object_set_type</w:t>
            </w:r>
          </w:p>
        </w:tc>
        <w:tc>
          <w:tcPr>
            <w:tcW w:w="0" w:type="auto"/>
          </w:tcPr>
          <w:p w:rsidR="000F2369" w:rsidRDefault="00D06027">
            <w:pPr>
              <w:pStyle w:val="TableBodyText"/>
            </w:pPr>
            <w:r>
              <w:t>RpcObjectSetType</w:t>
            </w:r>
          </w:p>
        </w:tc>
        <w:tc>
          <w:tcPr>
            <w:tcW w:w="0" w:type="auto"/>
          </w:tcPr>
          <w:p w:rsidR="000F2369" w:rsidRDefault="00FB6FEA">
            <w:pPr>
              <w:pStyle w:val="TableBodyText"/>
            </w:pPr>
            <w:hyperlink r:id="rId588">
              <w:r w:rsidR="00D06027">
                <w:rPr>
                  <w:rStyle w:val="Hyperlink"/>
                </w:rPr>
                <w:t>[MSDN-RpcObjectSetType]</w:t>
              </w:r>
            </w:hyperlink>
            <w:r w:rsidR="00D06027">
              <w:t xml:space="preserve"> </w:t>
            </w:r>
          </w:p>
        </w:tc>
      </w:tr>
      <w:tr w:rsidR="000F2369" w:rsidTr="000F2369">
        <w:tc>
          <w:tcPr>
            <w:tcW w:w="0" w:type="auto"/>
          </w:tcPr>
          <w:p w:rsidR="000F2369" w:rsidRDefault="00D06027">
            <w:pPr>
              <w:pStyle w:val="TableBodyText"/>
            </w:pPr>
            <w:r>
              <w:t>rpc_protseq_vector_free</w:t>
            </w:r>
          </w:p>
        </w:tc>
        <w:tc>
          <w:tcPr>
            <w:tcW w:w="0" w:type="auto"/>
          </w:tcPr>
          <w:p w:rsidR="000F2369" w:rsidRDefault="00D06027">
            <w:pPr>
              <w:pStyle w:val="TableBodyText"/>
            </w:pPr>
            <w:r>
              <w:t>RpcProtseqVectorFree</w:t>
            </w:r>
          </w:p>
        </w:tc>
        <w:tc>
          <w:tcPr>
            <w:tcW w:w="0" w:type="auto"/>
          </w:tcPr>
          <w:p w:rsidR="000F2369" w:rsidRDefault="00FB6FEA">
            <w:pPr>
              <w:pStyle w:val="TableBodyText"/>
            </w:pPr>
            <w:hyperlink r:id="rId589">
              <w:r w:rsidR="00D06027">
                <w:rPr>
                  <w:rStyle w:val="Hyperlink"/>
                </w:rPr>
                <w:t>[MSDN-RpcProtseqVectorFree]</w:t>
              </w:r>
            </w:hyperlink>
          </w:p>
        </w:tc>
      </w:tr>
      <w:tr w:rsidR="000F2369" w:rsidTr="000F2369">
        <w:tc>
          <w:tcPr>
            <w:tcW w:w="0" w:type="auto"/>
          </w:tcPr>
          <w:p w:rsidR="000F2369" w:rsidRDefault="00D06027">
            <w:pPr>
              <w:pStyle w:val="TableBodyText"/>
            </w:pPr>
            <w:r>
              <w:t>rpc_server_inq_bindings</w:t>
            </w:r>
          </w:p>
        </w:tc>
        <w:tc>
          <w:tcPr>
            <w:tcW w:w="0" w:type="auto"/>
          </w:tcPr>
          <w:p w:rsidR="000F2369" w:rsidRDefault="00D06027">
            <w:pPr>
              <w:pStyle w:val="TableBodyText"/>
            </w:pPr>
            <w:r>
              <w:t>RpcServerInqBindings</w:t>
            </w:r>
          </w:p>
        </w:tc>
        <w:tc>
          <w:tcPr>
            <w:tcW w:w="0" w:type="auto"/>
          </w:tcPr>
          <w:p w:rsidR="000F2369" w:rsidRDefault="00FB6FEA">
            <w:pPr>
              <w:pStyle w:val="TableBodyText"/>
            </w:pPr>
            <w:hyperlink r:id="rId590">
              <w:r w:rsidR="00D06027">
                <w:rPr>
                  <w:rStyle w:val="Hyperlink"/>
                </w:rPr>
                <w:t>[MSDN-RpcServerInqBindings]</w:t>
              </w:r>
            </w:hyperlink>
          </w:p>
        </w:tc>
      </w:tr>
      <w:tr w:rsidR="000F2369" w:rsidTr="000F2369">
        <w:tc>
          <w:tcPr>
            <w:tcW w:w="0" w:type="auto"/>
          </w:tcPr>
          <w:p w:rsidR="000F2369" w:rsidRDefault="00D06027">
            <w:pPr>
              <w:pStyle w:val="TableBodyText"/>
            </w:pPr>
            <w:r>
              <w:t>rpc_server_inq_if</w:t>
            </w:r>
          </w:p>
        </w:tc>
        <w:tc>
          <w:tcPr>
            <w:tcW w:w="0" w:type="auto"/>
          </w:tcPr>
          <w:p w:rsidR="000F2369" w:rsidRDefault="00D06027">
            <w:pPr>
              <w:pStyle w:val="TableBodyText"/>
            </w:pPr>
            <w:r>
              <w:t>RpcServerInqIf</w:t>
            </w:r>
          </w:p>
        </w:tc>
        <w:tc>
          <w:tcPr>
            <w:tcW w:w="0" w:type="auto"/>
          </w:tcPr>
          <w:p w:rsidR="000F2369" w:rsidRDefault="00FB6FEA">
            <w:pPr>
              <w:pStyle w:val="TableBodyText"/>
            </w:pPr>
            <w:hyperlink r:id="rId591">
              <w:r w:rsidR="00D06027">
                <w:rPr>
                  <w:rStyle w:val="Hyperlink"/>
                </w:rPr>
                <w:t>[MSDN-RpcServerInqIf]</w:t>
              </w:r>
            </w:hyperlink>
          </w:p>
        </w:tc>
      </w:tr>
      <w:tr w:rsidR="000F2369" w:rsidTr="000F2369">
        <w:tc>
          <w:tcPr>
            <w:tcW w:w="0" w:type="auto"/>
          </w:tcPr>
          <w:p w:rsidR="000F2369" w:rsidRDefault="00D06027">
            <w:pPr>
              <w:pStyle w:val="TableBodyText"/>
            </w:pPr>
            <w:r>
              <w:t>rpc_server_listen</w:t>
            </w:r>
          </w:p>
        </w:tc>
        <w:tc>
          <w:tcPr>
            <w:tcW w:w="0" w:type="auto"/>
          </w:tcPr>
          <w:p w:rsidR="000F2369" w:rsidRDefault="00D06027">
            <w:pPr>
              <w:pStyle w:val="TableBodyText"/>
            </w:pPr>
            <w:r>
              <w:t>RpcServerListen</w:t>
            </w:r>
          </w:p>
        </w:tc>
        <w:tc>
          <w:tcPr>
            <w:tcW w:w="0" w:type="auto"/>
          </w:tcPr>
          <w:p w:rsidR="000F2369" w:rsidRDefault="00FB6FEA">
            <w:pPr>
              <w:pStyle w:val="TableBodyText"/>
            </w:pPr>
            <w:hyperlink r:id="rId592">
              <w:r w:rsidR="00D06027">
                <w:rPr>
                  <w:rStyle w:val="Hyperlink"/>
                </w:rPr>
                <w:t>[MSDN-RpcServerListen]</w:t>
              </w:r>
            </w:hyperlink>
          </w:p>
        </w:tc>
      </w:tr>
      <w:tr w:rsidR="000F2369" w:rsidTr="000F2369">
        <w:tc>
          <w:tcPr>
            <w:tcW w:w="0" w:type="auto"/>
          </w:tcPr>
          <w:p w:rsidR="000F2369" w:rsidRDefault="00D06027">
            <w:pPr>
              <w:pStyle w:val="TableBodyText"/>
            </w:pPr>
            <w:r>
              <w:t>rpc_server_register_auth_info</w:t>
            </w:r>
          </w:p>
        </w:tc>
        <w:tc>
          <w:tcPr>
            <w:tcW w:w="0" w:type="auto"/>
          </w:tcPr>
          <w:p w:rsidR="000F2369" w:rsidRDefault="00D06027">
            <w:pPr>
              <w:pStyle w:val="TableBodyText"/>
            </w:pPr>
            <w:r>
              <w:t>RpcServerRegisterAuthInfo</w:t>
            </w:r>
          </w:p>
        </w:tc>
        <w:tc>
          <w:tcPr>
            <w:tcW w:w="0" w:type="auto"/>
          </w:tcPr>
          <w:p w:rsidR="000F2369" w:rsidRDefault="00FB6FEA">
            <w:pPr>
              <w:pStyle w:val="TableBodyText"/>
            </w:pPr>
            <w:hyperlink r:id="rId593">
              <w:r w:rsidR="00D06027">
                <w:rPr>
                  <w:rStyle w:val="Hyperlink"/>
                </w:rPr>
                <w:t>[MSDN-RpcServerRegisterAuthInfo]</w:t>
              </w:r>
            </w:hyperlink>
          </w:p>
        </w:tc>
      </w:tr>
      <w:tr w:rsidR="000F2369" w:rsidTr="000F2369">
        <w:tc>
          <w:tcPr>
            <w:tcW w:w="0" w:type="auto"/>
          </w:tcPr>
          <w:p w:rsidR="000F2369" w:rsidRDefault="00D06027">
            <w:pPr>
              <w:pStyle w:val="TableBodyText"/>
            </w:pPr>
            <w:r>
              <w:t>rpc_server_register_if</w:t>
            </w:r>
          </w:p>
        </w:tc>
        <w:tc>
          <w:tcPr>
            <w:tcW w:w="0" w:type="auto"/>
          </w:tcPr>
          <w:p w:rsidR="000F2369" w:rsidRDefault="00D06027">
            <w:pPr>
              <w:pStyle w:val="TableBodyText"/>
            </w:pPr>
            <w:r>
              <w:t>RpcServerRegisterIf</w:t>
            </w:r>
          </w:p>
        </w:tc>
        <w:tc>
          <w:tcPr>
            <w:tcW w:w="0" w:type="auto"/>
          </w:tcPr>
          <w:p w:rsidR="000F2369" w:rsidRDefault="00FB6FEA">
            <w:pPr>
              <w:pStyle w:val="TableBodyText"/>
            </w:pPr>
            <w:hyperlink r:id="rId594">
              <w:r w:rsidR="00D06027">
                <w:rPr>
                  <w:rStyle w:val="Hyperlink"/>
                </w:rPr>
                <w:t>[MSDN-RpcServerRegisterIf]</w:t>
              </w:r>
            </w:hyperlink>
          </w:p>
        </w:tc>
      </w:tr>
      <w:tr w:rsidR="000F2369" w:rsidTr="000F2369">
        <w:tc>
          <w:tcPr>
            <w:tcW w:w="0" w:type="auto"/>
          </w:tcPr>
          <w:p w:rsidR="000F2369" w:rsidRDefault="00D06027">
            <w:pPr>
              <w:pStyle w:val="TableBodyText"/>
            </w:pPr>
            <w:r>
              <w:t>rpc_server_unregister_if</w:t>
            </w:r>
          </w:p>
        </w:tc>
        <w:tc>
          <w:tcPr>
            <w:tcW w:w="0" w:type="auto"/>
          </w:tcPr>
          <w:p w:rsidR="000F2369" w:rsidRDefault="00D06027">
            <w:pPr>
              <w:pStyle w:val="TableBodyText"/>
            </w:pPr>
            <w:r>
              <w:t>RpcServerUnregisterIf</w:t>
            </w:r>
          </w:p>
        </w:tc>
        <w:tc>
          <w:tcPr>
            <w:tcW w:w="0" w:type="auto"/>
          </w:tcPr>
          <w:p w:rsidR="000F2369" w:rsidRDefault="00FB6FEA">
            <w:pPr>
              <w:pStyle w:val="TableBodyText"/>
            </w:pPr>
            <w:hyperlink r:id="rId595">
              <w:r w:rsidR="00D06027">
                <w:rPr>
                  <w:rStyle w:val="Hyperlink"/>
                </w:rPr>
                <w:t>[MSDN-RpcServerUnregisterIf]</w:t>
              </w:r>
            </w:hyperlink>
            <w:r w:rsidR="00D06027">
              <w:t xml:space="preserve"> </w:t>
            </w:r>
          </w:p>
        </w:tc>
      </w:tr>
      <w:tr w:rsidR="000F2369" w:rsidTr="000F2369">
        <w:tc>
          <w:tcPr>
            <w:tcW w:w="0" w:type="auto"/>
          </w:tcPr>
          <w:p w:rsidR="000F2369" w:rsidRDefault="00D06027">
            <w:pPr>
              <w:pStyle w:val="TableBodyText"/>
            </w:pPr>
            <w:r>
              <w:t>rpc_server_use_all_protseqs</w:t>
            </w:r>
          </w:p>
        </w:tc>
        <w:tc>
          <w:tcPr>
            <w:tcW w:w="0" w:type="auto"/>
          </w:tcPr>
          <w:p w:rsidR="000F2369" w:rsidRDefault="00D06027">
            <w:pPr>
              <w:pStyle w:val="TableBodyText"/>
            </w:pPr>
            <w:r>
              <w:t>RpcServerUseAllProtseqs</w:t>
            </w:r>
          </w:p>
        </w:tc>
        <w:tc>
          <w:tcPr>
            <w:tcW w:w="0" w:type="auto"/>
          </w:tcPr>
          <w:p w:rsidR="000F2369" w:rsidRDefault="00FB6FEA">
            <w:pPr>
              <w:pStyle w:val="TableBodyText"/>
            </w:pPr>
            <w:hyperlink r:id="rId596">
              <w:r w:rsidR="00D06027">
                <w:rPr>
                  <w:rStyle w:val="Hyperlink"/>
                </w:rPr>
                <w:t>[MSDN-RpcServerUseAllProtseqs]</w:t>
              </w:r>
            </w:hyperlink>
          </w:p>
        </w:tc>
      </w:tr>
      <w:tr w:rsidR="000F2369" w:rsidTr="000F2369">
        <w:tc>
          <w:tcPr>
            <w:tcW w:w="0" w:type="auto"/>
          </w:tcPr>
          <w:p w:rsidR="000F2369" w:rsidRDefault="00D06027">
            <w:pPr>
              <w:pStyle w:val="TableBodyText"/>
            </w:pPr>
            <w:r>
              <w:t>rpc_server_use_all_protseqs_if</w:t>
            </w:r>
          </w:p>
        </w:tc>
        <w:tc>
          <w:tcPr>
            <w:tcW w:w="0" w:type="auto"/>
          </w:tcPr>
          <w:p w:rsidR="000F2369" w:rsidRDefault="00D06027">
            <w:pPr>
              <w:pStyle w:val="TableBodyText"/>
            </w:pPr>
            <w:r>
              <w:t>RpcServerUseAllProtseqsIf</w:t>
            </w:r>
          </w:p>
        </w:tc>
        <w:tc>
          <w:tcPr>
            <w:tcW w:w="0" w:type="auto"/>
          </w:tcPr>
          <w:p w:rsidR="000F2369" w:rsidRDefault="00FB6FEA">
            <w:pPr>
              <w:pStyle w:val="TableBodyText"/>
            </w:pPr>
            <w:hyperlink r:id="rId597">
              <w:r w:rsidR="00D06027">
                <w:rPr>
                  <w:rStyle w:val="Hyperlink"/>
                </w:rPr>
                <w:t>[MSDN-RpcServerUseAllProtseqsIf]</w:t>
              </w:r>
            </w:hyperlink>
          </w:p>
        </w:tc>
      </w:tr>
      <w:tr w:rsidR="000F2369" w:rsidTr="000F2369">
        <w:tc>
          <w:tcPr>
            <w:tcW w:w="0" w:type="auto"/>
          </w:tcPr>
          <w:p w:rsidR="000F2369" w:rsidRDefault="00D06027">
            <w:pPr>
              <w:pStyle w:val="TableBodyText"/>
            </w:pPr>
            <w:r>
              <w:t>rpc_server_use_protseq</w:t>
            </w:r>
          </w:p>
        </w:tc>
        <w:tc>
          <w:tcPr>
            <w:tcW w:w="0" w:type="auto"/>
          </w:tcPr>
          <w:p w:rsidR="000F2369" w:rsidRDefault="00D06027">
            <w:pPr>
              <w:pStyle w:val="TableBodyText"/>
            </w:pPr>
            <w:r>
              <w:t>RpcServerUseProtseq</w:t>
            </w:r>
          </w:p>
        </w:tc>
        <w:tc>
          <w:tcPr>
            <w:tcW w:w="0" w:type="auto"/>
          </w:tcPr>
          <w:p w:rsidR="000F2369" w:rsidRDefault="00FB6FEA">
            <w:pPr>
              <w:pStyle w:val="TableBodyText"/>
            </w:pPr>
            <w:hyperlink r:id="rId598">
              <w:r w:rsidR="00D06027">
                <w:rPr>
                  <w:rStyle w:val="Hyperlink"/>
                </w:rPr>
                <w:t>[MSDN-RpcServerUseProtseq]</w:t>
              </w:r>
            </w:hyperlink>
          </w:p>
        </w:tc>
      </w:tr>
      <w:tr w:rsidR="000F2369" w:rsidTr="000F2369">
        <w:tc>
          <w:tcPr>
            <w:tcW w:w="0" w:type="auto"/>
          </w:tcPr>
          <w:p w:rsidR="000F2369" w:rsidRDefault="00D06027">
            <w:pPr>
              <w:pStyle w:val="TableBodyText"/>
            </w:pPr>
            <w:r>
              <w:t>rpc_server_use_protseq_ep</w:t>
            </w:r>
          </w:p>
        </w:tc>
        <w:tc>
          <w:tcPr>
            <w:tcW w:w="0" w:type="auto"/>
          </w:tcPr>
          <w:p w:rsidR="000F2369" w:rsidRDefault="00D06027">
            <w:pPr>
              <w:pStyle w:val="TableBodyText"/>
            </w:pPr>
            <w:r>
              <w:t>RpcServerUseProtseqEp</w:t>
            </w:r>
          </w:p>
        </w:tc>
        <w:tc>
          <w:tcPr>
            <w:tcW w:w="0" w:type="auto"/>
          </w:tcPr>
          <w:p w:rsidR="000F2369" w:rsidRDefault="00FB6FEA">
            <w:pPr>
              <w:pStyle w:val="TableBodyText"/>
            </w:pPr>
            <w:hyperlink r:id="rId599">
              <w:r w:rsidR="00D06027">
                <w:rPr>
                  <w:rStyle w:val="Hyperlink"/>
                </w:rPr>
                <w:t>[MSDN-RpcServerUseProtseqEp]</w:t>
              </w:r>
            </w:hyperlink>
          </w:p>
        </w:tc>
      </w:tr>
      <w:tr w:rsidR="000F2369" w:rsidTr="000F2369">
        <w:tc>
          <w:tcPr>
            <w:tcW w:w="0" w:type="auto"/>
          </w:tcPr>
          <w:p w:rsidR="000F2369" w:rsidRDefault="00D06027">
            <w:pPr>
              <w:pStyle w:val="TableBodyText"/>
            </w:pPr>
            <w:r>
              <w:t>rpc_server_use_protseq_if</w:t>
            </w:r>
          </w:p>
        </w:tc>
        <w:tc>
          <w:tcPr>
            <w:tcW w:w="0" w:type="auto"/>
          </w:tcPr>
          <w:p w:rsidR="000F2369" w:rsidRDefault="00D06027">
            <w:pPr>
              <w:pStyle w:val="TableBodyText"/>
            </w:pPr>
            <w:r>
              <w:t>RpcServerUseProtseqIf</w:t>
            </w:r>
          </w:p>
        </w:tc>
        <w:tc>
          <w:tcPr>
            <w:tcW w:w="0" w:type="auto"/>
          </w:tcPr>
          <w:p w:rsidR="000F2369" w:rsidRDefault="00FB6FEA">
            <w:pPr>
              <w:pStyle w:val="TableBodyText"/>
            </w:pPr>
            <w:hyperlink r:id="rId600">
              <w:r w:rsidR="00D06027">
                <w:rPr>
                  <w:rStyle w:val="Hyperlink"/>
                </w:rPr>
                <w:t>[MSDN-RpcServerUseProtseqIf]</w:t>
              </w:r>
            </w:hyperlink>
          </w:p>
        </w:tc>
      </w:tr>
      <w:tr w:rsidR="000F2369" w:rsidTr="000F2369">
        <w:tc>
          <w:tcPr>
            <w:tcW w:w="0" w:type="auto"/>
          </w:tcPr>
          <w:p w:rsidR="000F2369" w:rsidRDefault="00D06027">
            <w:pPr>
              <w:pStyle w:val="TableBodyText"/>
            </w:pPr>
            <w:r>
              <w:t>rpc_sm_allocate</w:t>
            </w:r>
          </w:p>
        </w:tc>
        <w:tc>
          <w:tcPr>
            <w:tcW w:w="0" w:type="auto"/>
          </w:tcPr>
          <w:p w:rsidR="000F2369" w:rsidRDefault="00D06027">
            <w:pPr>
              <w:pStyle w:val="TableBodyText"/>
            </w:pPr>
            <w:r>
              <w:t>RpcSmAllocate</w:t>
            </w:r>
          </w:p>
        </w:tc>
        <w:tc>
          <w:tcPr>
            <w:tcW w:w="0" w:type="auto"/>
          </w:tcPr>
          <w:p w:rsidR="000F2369" w:rsidRDefault="00FB6FEA">
            <w:pPr>
              <w:pStyle w:val="TableBodyText"/>
            </w:pPr>
            <w:hyperlink r:id="rId601">
              <w:r w:rsidR="00D06027">
                <w:rPr>
                  <w:rStyle w:val="Hyperlink"/>
                </w:rPr>
                <w:t>[MSDN-RpcSmAllocate]</w:t>
              </w:r>
            </w:hyperlink>
          </w:p>
        </w:tc>
      </w:tr>
      <w:tr w:rsidR="000F2369" w:rsidTr="000F2369">
        <w:tc>
          <w:tcPr>
            <w:tcW w:w="0" w:type="auto"/>
          </w:tcPr>
          <w:p w:rsidR="000F2369" w:rsidRDefault="00D06027">
            <w:pPr>
              <w:pStyle w:val="TableBodyText"/>
            </w:pPr>
            <w:r>
              <w:t>rpc_sm_client_free</w:t>
            </w:r>
          </w:p>
        </w:tc>
        <w:tc>
          <w:tcPr>
            <w:tcW w:w="0" w:type="auto"/>
          </w:tcPr>
          <w:p w:rsidR="000F2369" w:rsidRDefault="00D06027">
            <w:pPr>
              <w:pStyle w:val="TableBodyText"/>
            </w:pPr>
            <w:r>
              <w:t>RpcSmClientFree</w:t>
            </w:r>
          </w:p>
        </w:tc>
        <w:tc>
          <w:tcPr>
            <w:tcW w:w="0" w:type="auto"/>
          </w:tcPr>
          <w:p w:rsidR="000F2369" w:rsidRDefault="00FB6FEA">
            <w:pPr>
              <w:pStyle w:val="TableBodyText"/>
            </w:pPr>
            <w:hyperlink r:id="rId602">
              <w:r w:rsidR="00D06027">
                <w:rPr>
                  <w:rStyle w:val="Hyperlink"/>
                </w:rPr>
                <w:t>[MSDN-RpcSmClientFree]</w:t>
              </w:r>
            </w:hyperlink>
          </w:p>
        </w:tc>
      </w:tr>
      <w:tr w:rsidR="000F2369" w:rsidTr="000F2369">
        <w:tc>
          <w:tcPr>
            <w:tcW w:w="0" w:type="auto"/>
          </w:tcPr>
          <w:p w:rsidR="000F2369" w:rsidRDefault="00D06027">
            <w:pPr>
              <w:pStyle w:val="TableBodyText"/>
            </w:pPr>
            <w:r>
              <w:t>rpc_sm_destroy_client_context</w:t>
            </w:r>
          </w:p>
        </w:tc>
        <w:tc>
          <w:tcPr>
            <w:tcW w:w="0" w:type="auto"/>
          </w:tcPr>
          <w:p w:rsidR="000F2369" w:rsidRDefault="00D06027">
            <w:pPr>
              <w:pStyle w:val="TableBodyText"/>
            </w:pPr>
            <w:r>
              <w:t>RpcSmDestroyClientContext</w:t>
            </w:r>
          </w:p>
        </w:tc>
        <w:tc>
          <w:tcPr>
            <w:tcW w:w="0" w:type="auto"/>
          </w:tcPr>
          <w:p w:rsidR="000F2369" w:rsidRDefault="00FB6FEA">
            <w:pPr>
              <w:pStyle w:val="TableBodyText"/>
            </w:pPr>
            <w:hyperlink r:id="rId603">
              <w:r w:rsidR="00D06027">
                <w:rPr>
                  <w:rStyle w:val="Hyperlink"/>
                </w:rPr>
                <w:t>[MSDN-RpcSmDestroyClientContext]</w:t>
              </w:r>
            </w:hyperlink>
          </w:p>
        </w:tc>
      </w:tr>
      <w:tr w:rsidR="000F2369" w:rsidTr="000F2369">
        <w:tc>
          <w:tcPr>
            <w:tcW w:w="0" w:type="auto"/>
          </w:tcPr>
          <w:p w:rsidR="000F2369" w:rsidRDefault="00D06027">
            <w:pPr>
              <w:pStyle w:val="TableBodyText"/>
            </w:pPr>
            <w:r>
              <w:t>rpc_sm_disable_allocate</w:t>
            </w:r>
          </w:p>
        </w:tc>
        <w:tc>
          <w:tcPr>
            <w:tcW w:w="0" w:type="auto"/>
          </w:tcPr>
          <w:p w:rsidR="000F2369" w:rsidRDefault="00D06027">
            <w:pPr>
              <w:pStyle w:val="TableBodyText"/>
            </w:pPr>
            <w:r>
              <w:t>RpcSmDisableAllocate</w:t>
            </w:r>
          </w:p>
        </w:tc>
        <w:tc>
          <w:tcPr>
            <w:tcW w:w="0" w:type="auto"/>
          </w:tcPr>
          <w:p w:rsidR="000F2369" w:rsidRDefault="00FB6FEA">
            <w:pPr>
              <w:pStyle w:val="TableBodyText"/>
            </w:pPr>
            <w:hyperlink r:id="rId604">
              <w:r w:rsidR="00D06027">
                <w:rPr>
                  <w:rStyle w:val="Hyperlink"/>
                </w:rPr>
                <w:t>[MSDN-RpcSmDisableAllocate]</w:t>
              </w:r>
            </w:hyperlink>
          </w:p>
        </w:tc>
      </w:tr>
      <w:tr w:rsidR="000F2369" w:rsidTr="000F2369">
        <w:tc>
          <w:tcPr>
            <w:tcW w:w="0" w:type="auto"/>
          </w:tcPr>
          <w:p w:rsidR="000F2369" w:rsidRDefault="00D06027">
            <w:pPr>
              <w:pStyle w:val="TableBodyText"/>
            </w:pPr>
            <w:r>
              <w:t>rpc_sm_enable_allocate</w:t>
            </w:r>
          </w:p>
        </w:tc>
        <w:tc>
          <w:tcPr>
            <w:tcW w:w="0" w:type="auto"/>
          </w:tcPr>
          <w:p w:rsidR="000F2369" w:rsidRDefault="00D06027">
            <w:pPr>
              <w:pStyle w:val="TableBodyText"/>
            </w:pPr>
            <w:r>
              <w:t>RpcSmEnableAllocate</w:t>
            </w:r>
          </w:p>
        </w:tc>
        <w:tc>
          <w:tcPr>
            <w:tcW w:w="0" w:type="auto"/>
          </w:tcPr>
          <w:p w:rsidR="000F2369" w:rsidRDefault="00FB6FEA">
            <w:pPr>
              <w:pStyle w:val="TableBodyText"/>
            </w:pPr>
            <w:hyperlink r:id="rId605">
              <w:r w:rsidR="00D06027">
                <w:rPr>
                  <w:rStyle w:val="Hyperlink"/>
                </w:rPr>
                <w:t>[MSDN-RpcSmEnableAllocate]</w:t>
              </w:r>
            </w:hyperlink>
          </w:p>
        </w:tc>
      </w:tr>
      <w:tr w:rsidR="000F2369" w:rsidTr="000F2369">
        <w:tc>
          <w:tcPr>
            <w:tcW w:w="0" w:type="auto"/>
          </w:tcPr>
          <w:p w:rsidR="000F2369" w:rsidRDefault="00D06027">
            <w:pPr>
              <w:pStyle w:val="TableBodyText"/>
            </w:pPr>
            <w:r>
              <w:t>rpc_sm_free</w:t>
            </w:r>
          </w:p>
        </w:tc>
        <w:tc>
          <w:tcPr>
            <w:tcW w:w="0" w:type="auto"/>
          </w:tcPr>
          <w:p w:rsidR="000F2369" w:rsidRDefault="00D06027">
            <w:pPr>
              <w:pStyle w:val="TableBodyText"/>
            </w:pPr>
            <w:r>
              <w:t>RpcSmFree</w:t>
            </w:r>
          </w:p>
        </w:tc>
        <w:tc>
          <w:tcPr>
            <w:tcW w:w="0" w:type="auto"/>
          </w:tcPr>
          <w:p w:rsidR="000F2369" w:rsidRDefault="00FB6FEA">
            <w:pPr>
              <w:pStyle w:val="TableBodyText"/>
            </w:pPr>
            <w:hyperlink r:id="rId606">
              <w:r w:rsidR="00D06027">
                <w:rPr>
                  <w:rStyle w:val="Hyperlink"/>
                </w:rPr>
                <w:t>[MSDN-RpcSmFree]</w:t>
              </w:r>
            </w:hyperlink>
          </w:p>
        </w:tc>
      </w:tr>
      <w:tr w:rsidR="000F2369" w:rsidTr="000F2369">
        <w:tc>
          <w:tcPr>
            <w:tcW w:w="0" w:type="auto"/>
          </w:tcPr>
          <w:p w:rsidR="000F2369" w:rsidRDefault="00D06027">
            <w:pPr>
              <w:pStyle w:val="TableBodyText"/>
            </w:pPr>
            <w:r>
              <w:t>rpc_sm_get_thread_handle</w:t>
            </w:r>
          </w:p>
        </w:tc>
        <w:tc>
          <w:tcPr>
            <w:tcW w:w="0" w:type="auto"/>
          </w:tcPr>
          <w:p w:rsidR="000F2369" w:rsidRDefault="00D06027">
            <w:pPr>
              <w:pStyle w:val="TableBodyText"/>
            </w:pPr>
            <w:r>
              <w:t>RpcSmGetThreadHandle</w:t>
            </w:r>
          </w:p>
        </w:tc>
        <w:tc>
          <w:tcPr>
            <w:tcW w:w="0" w:type="auto"/>
          </w:tcPr>
          <w:p w:rsidR="000F2369" w:rsidRDefault="00FB6FEA">
            <w:pPr>
              <w:pStyle w:val="TableBodyText"/>
            </w:pPr>
            <w:hyperlink r:id="rId607">
              <w:r w:rsidR="00D06027">
                <w:rPr>
                  <w:rStyle w:val="Hyperlink"/>
                </w:rPr>
                <w:t>[MSDN-RpcSmGetThreadHandle]</w:t>
              </w:r>
            </w:hyperlink>
          </w:p>
        </w:tc>
      </w:tr>
      <w:tr w:rsidR="000F2369" w:rsidTr="000F2369">
        <w:tc>
          <w:tcPr>
            <w:tcW w:w="0" w:type="auto"/>
          </w:tcPr>
          <w:p w:rsidR="000F2369" w:rsidRDefault="00D06027">
            <w:pPr>
              <w:pStyle w:val="TableBodyText"/>
            </w:pPr>
            <w:r>
              <w:t>rpc_sm_set_client_alloc_free</w:t>
            </w:r>
          </w:p>
        </w:tc>
        <w:tc>
          <w:tcPr>
            <w:tcW w:w="0" w:type="auto"/>
          </w:tcPr>
          <w:p w:rsidR="000F2369" w:rsidRDefault="00D06027">
            <w:pPr>
              <w:pStyle w:val="TableBodyText"/>
            </w:pPr>
            <w:r>
              <w:t>RpcSmSetClientAllocFree</w:t>
            </w:r>
          </w:p>
        </w:tc>
        <w:tc>
          <w:tcPr>
            <w:tcW w:w="0" w:type="auto"/>
          </w:tcPr>
          <w:p w:rsidR="000F2369" w:rsidRDefault="00FB6FEA">
            <w:pPr>
              <w:pStyle w:val="TableBodyText"/>
            </w:pPr>
            <w:hyperlink r:id="rId608">
              <w:r w:rsidR="00D06027">
                <w:rPr>
                  <w:rStyle w:val="Hyperlink"/>
                </w:rPr>
                <w:t>[MSDN-RpcSmSetClientAllocFree]</w:t>
              </w:r>
            </w:hyperlink>
          </w:p>
        </w:tc>
      </w:tr>
      <w:tr w:rsidR="000F2369" w:rsidTr="000F2369">
        <w:tc>
          <w:tcPr>
            <w:tcW w:w="0" w:type="auto"/>
          </w:tcPr>
          <w:p w:rsidR="000F2369" w:rsidRDefault="00D06027">
            <w:pPr>
              <w:pStyle w:val="TableBodyText"/>
            </w:pPr>
            <w:r>
              <w:t>rpc_sm_set_thread_handle</w:t>
            </w:r>
          </w:p>
        </w:tc>
        <w:tc>
          <w:tcPr>
            <w:tcW w:w="0" w:type="auto"/>
          </w:tcPr>
          <w:p w:rsidR="000F2369" w:rsidRDefault="00D06027">
            <w:pPr>
              <w:pStyle w:val="TableBodyText"/>
            </w:pPr>
            <w:r>
              <w:t>RpcSmSetThreadHandle</w:t>
            </w:r>
          </w:p>
        </w:tc>
        <w:tc>
          <w:tcPr>
            <w:tcW w:w="0" w:type="auto"/>
          </w:tcPr>
          <w:p w:rsidR="000F2369" w:rsidRDefault="00FB6FEA">
            <w:pPr>
              <w:pStyle w:val="TableBodyText"/>
            </w:pPr>
            <w:hyperlink r:id="rId609">
              <w:r w:rsidR="00D06027">
                <w:rPr>
                  <w:rStyle w:val="Hyperlink"/>
                </w:rPr>
                <w:t>[MSDN-RpcSmSetThreadHandle]</w:t>
              </w:r>
            </w:hyperlink>
          </w:p>
        </w:tc>
      </w:tr>
      <w:tr w:rsidR="000F2369" w:rsidTr="000F2369">
        <w:tc>
          <w:tcPr>
            <w:tcW w:w="0" w:type="auto"/>
          </w:tcPr>
          <w:p w:rsidR="000F2369" w:rsidRDefault="00D06027">
            <w:pPr>
              <w:pStyle w:val="TableBodyText"/>
            </w:pPr>
            <w:r>
              <w:t>rpc_sm_swap_client_alloc_free</w:t>
            </w:r>
          </w:p>
        </w:tc>
        <w:tc>
          <w:tcPr>
            <w:tcW w:w="0" w:type="auto"/>
          </w:tcPr>
          <w:p w:rsidR="000F2369" w:rsidRDefault="00D06027">
            <w:pPr>
              <w:pStyle w:val="TableBodyText"/>
            </w:pPr>
            <w:r>
              <w:t>RpcSmSwapClientAllocFree</w:t>
            </w:r>
          </w:p>
        </w:tc>
        <w:tc>
          <w:tcPr>
            <w:tcW w:w="0" w:type="auto"/>
          </w:tcPr>
          <w:p w:rsidR="000F2369" w:rsidRDefault="00FB6FEA">
            <w:pPr>
              <w:pStyle w:val="TableBodyText"/>
            </w:pPr>
            <w:hyperlink r:id="rId610">
              <w:r w:rsidR="00D06027">
                <w:rPr>
                  <w:rStyle w:val="Hyperlink"/>
                </w:rPr>
                <w:t>[MSDN-RpcSmSwapClientAllocFree]</w:t>
              </w:r>
            </w:hyperlink>
          </w:p>
        </w:tc>
      </w:tr>
      <w:tr w:rsidR="000F2369" w:rsidTr="000F2369">
        <w:tc>
          <w:tcPr>
            <w:tcW w:w="0" w:type="auto"/>
          </w:tcPr>
          <w:p w:rsidR="000F2369" w:rsidRDefault="00D06027">
            <w:pPr>
              <w:pStyle w:val="TableBodyText"/>
            </w:pPr>
            <w:r>
              <w:t>rpc_string_binding_compose</w:t>
            </w:r>
          </w:p>
        </w:tc>
        <w:tc>
          <w:tcPr>
            <w:tcW w:w="0" w:type="auto"/>
          </w:tcPr>
          <w:p w:rsidR="000F2369" w:rsidRDefault="00D06027">
            <w:pPr>
              <w:pStyle w:val="TableBodyText"/>
            </w:pPr>
            <w:r>
              <w:t>RpcStringBindingCompose</w:t>
            </w:r>
          </w:p>
        </w:tc>
        <w:tc>
          <w:tcPr>
            <w:tcW w:w="0" w:type="auto"/>
          </w:tcPr>
          <w:p w:rsidR="000F2369" w:rsidRDefault="00FB6FEA">
            <w:pPr>
              <w:pStyle w:val="TableBodyText"/>
            </w:pPr>
            <w:hyperlink r:id="rId611">
              <w:r w:rsidR="00D06027">
                <w:rPr>
                  <w:rStyle w:val="Hyperlink"/>
                </w:rPr>
                <w:t>[MSDN-RpcStringBindingCompose]</w:t>
              </w:r>
            </w:hyperlink>
          </w:p>
        </w:tc>
      </w:tr>
      <w:tr w:rsidR="000F2369" w:rsidTr="000F2369">
        <w:tc>
          <w:tcPr>
            <w:tcW w:w="0" w:type="auto"/>
          </w:tcPr>
          <w:p w:rsidR="000F2369" w:rsidRDefault="00D06027">
            <w:pPr>
              <w:pStyle w:val="TableBodyText"/>
            </w:pPr>
            <w:r>
              <w:t>rpc_string_binding_parse</w:t>
            </w:r>
          </w:p>
        </w:tc>
        <w:tc>
          <w:tcPr>
            <w:tcW w:w="0" w:type="auto"/>
          </w:tcPr>
          <w:p w:rsidR="000F2369" w:rsidRDefault="00D06027">
            <w:pPr>
              <w:pStyle w:val="TableBodyText"/>
            </w:pPr>
            <w:r>
              <w:t>RpcStringBindingParse</w:t>
            </w:r>
          </w:p>
        </w:tc>
        <w:tc>
          <w:tcPr>
            <w:tcW w:w="0" w:type="auto"/>
          </w:tcPr>
          <w:p w:rsidR="000F2369" w:rsidRDefault="00FB6FEA">
            <w:pPr>
              <w:pStyle w:val="TableBodyText"/>
            </w:pPr>
            <w:hyperlink r:id="rId612">
              <w:r w:rsidR="00D06027">
                <w:rPr>
                  <w:rStyle w:val="Hyperlink"/>
                </w:rPr>
                <w:t>[MSDN-RpcStringBindingParse]</w:t>
              </w:r>
            </w:hyperlink>
          </w:p>
        </w:tc>
      </w:tr>
      <w:tr w:rsidR="000F2369" w:rsidTr="000F2369">
        <w:tc>
          <w:tcPr>
            <w:tcW w:w="0" w:type="auto"/>
          </w:tcPr>
          <w:p w:rsidR="000F2369" w:rsidRDefault="00D06027">
            <w:pPr>
              <w:pStyle w:val="TableBodyText"/>
            </w:pPr>
            <w:r>
              <w:t>rpc_string_free</w:t>
            </w:r>
          </w:p>
        </w:tc>
        <w:tc>
          <w:tcPr>
            <w:tcW w:w="0" w:type="auto"/>
          </w:tcPr>
          <w:p w:rsidR="000F2369" w:rsidRDefault="00D06027">
            <w:pPr>
              <w:pStyle w:val="TableBodyText"/>
            </w:pPr>
            <w:r>
              <w:t>RpcStringFree</w:t>
            </w:r>
          </w:p>
        </w:tc>
        <w:tc>
          <w:tcPr>
            <w:tcW w:w="0" w:type="auto"/>
          </w:tcPr>
          <w:p w:rsidR="000F2369" w:rsidRDefault="00FB6FEA">
            <w:pPr>
              <w:pStyle w:val="TableBodyText"/>
            </w:pPr>
            <w:hyperlink r:id="rId613">
              <w:r w:rsidR="00D06027">
                <w:rPr>
                  <w:rStyle w:val="Hyperlink"/>
                </w:rPr>
                <w:t>[MSDN-RpcStringFree]</w:t>
              </w:r>
            </w:hyperlink>
          </w:p>
        </w:tc>
      </w:tr>
      <w:tr w:rsidR="000F2369" w:rsidTr="000F2369">
        <w:tc>
          <w:tcPr>
            <w:tcW w:w="0" w:type="auto"/>
          </w:tcPr>
          <w:p w:rsidR="000F2369" w:rsidRDefault="00D06027">
            <w:pPr>
              <w:pStyle w:val="TableBodyText"/>
            </w:pPr>
            <w:r>
              <w:t>uuid_compare</w:t>
            </w:r>
          </w:p>
        </w:tc>
        <w:tc>
          <w:tcPr>
            <w:tcW w:w="0" w:type="auto"/>
          </w:tcPr>
          <w:p w:rsidR="000F2369" w:rsidRDefault="00D06027">
            <w:pPr>
              <w:pStyle w:val="TableBodyText"/>
            </w:pPr>
            <w:r>
              <w:t>UuidCompare</w:t>
            </w:r>
          </w:p>
        </w:tc>
        <w:tc>
          <w:tcPr>
            <w:tcW w:w="0" w:type="auto"/>
          </w:tcPr>
          <w:p w:rsidR="000F2369" w:rsidRDefault="00FB6FEA">
            <w:pPr>
              <w:pStyle w:val="TableBodyText"/>
            </w:pPr>
            <w:hyperlink r:id="rId614">
              <w:r w:rsidR="00D06027">
                <w:rPr>
                  <w:rStyle w:val="Hyperlink"/>
                </w:rPr>
                <w:t>[MSDN-UuidCompare]</w:t>
              </w:r>
            </w:hyperlink>
          </w:p>
        </w:tc>
      </w:tr>
      <w:tr w:rsidR="000F2369" w:rsidTr="000F2369">
        <w:tc>
          <w:tcPr>
            <w:tcW w:w="0" w:type="auto"/>
          </w:tcPr>
          <w:p w:rsidR="000F2369" w:rsidRDefault="00D06027">
            <w:pPr>
              <w:pStyle w:val="TableBodyText"/>
            </w:pPr>
            <w:r>
              <w:t>uuid_create</w:t>
            </w:r>
          </w:p>
        </w:tc>
        <w:tc>
          <w:tcPr>
            <w:tcW w:w="0" w:type="auto"/>
          </w:tcPr>
          <w:p w:rsidR="000F2369" w:rsidRDefault="00D06027">
            <w:pPr>
              <w:pStyle w:val="TableBodyText"/>
            </w:pPr>
            <w:r>
              <w:t>UuidCreate</w:t>
            </w:r>
          </w:p>
        </w:tc>
        <w:tc>
          <w:tcPr>
            <w:tcW w:w="0" w:type="auto"/>
          </w:tcPr>
          <w:p w:rsidR="000F2369" w:rsidRDefault="00FB6FEA">
            <w:pPr>
              <w:pStyle w:val="TableBodyText"/>
            </w:pPr>
            <w:hyperlink r:id="rId615">
              <w:r w:rsidR="00D06027">
                <w:rPr>
                  <w:rStyle w:val="Hyperlink"/>
                </w:rPr>
                <w:t>[MSDN-UuidCreate]</w:t>
              </w:r>
            </w:hyperlink>
          </w:p>
        </w:tc>
      </w:tr>
      <w:tr w:rsidR="000F2369" w:rsidTr="000F2369">
        <w:tc>
          <w:tcPr>
            <w:tcW w:w="0" w:type="auto"/>
          </w:tcPr>
          <w:p w:rsidR="000F2369" w:rsidRDefault="00D06027">
            <w:pPr>
              <w:pStyle w:val="TableBodyText"/>
            </w:pPr>
            <w:r>
              <w:t>uuid_create_nil</w:t>
            </w:r>
          </w:p>
        </w:tc>
        <w:tc>
          <w:tcPr>
            <w:tcW w:w="0" w:type="auto"/>
          </w:tcPr>
          <w:p w:rsidR="000F2369" w:rsidRDefault="00D06027">
            <w:pPr>
              <w:pStyle w:val="TableBodyText"/>
            </w:pPr>
            <w:r>
              <w:t>UuidCreateNil</w:t>
            </w:r>
          </w:p>
        </w:tc>
        <w:tc>
          <w:tcPr>
            <w:tcW w:w="0" w:type="auto"/>
          </w:tcPr>
          <w:p w:rsidR="000F2369" w:rsidRDefault="00FB6FEA">
            <w:pPr>
              <w:pStyle w:val="TableBodyText"/>
            </w:pPr>
            <w:hyperlink r:id="rId616">
              <w:r w:rsidR="00D06027">
                <w:rPr>
                  <w:rStyle w:val="Hyperlink"/>
                </w:rPr>
                <w:t>[MSDN-UuidCreateNil]</w:t>
              </w:r>
            </w:hyperlink>
          </w:p>
        </w:tc>
      </w:tr>
      <w:tr w:rsidR="000F2369" w:rsidTr="000F2369">
        <w:tc>
          <w:tcPr>
            <w:tcW w:w="0" w:type="auto"/>
          </w:tcPr>
          <w:p w:rsidR="000F2369" w:rsidRDefault="00D06027">
            <w:pPr>
              <w:pStyle w:val="TableBodyText"/>
            </w:pPr>
            <w:r>
              <w:t>uuid_equal</w:t>
            </w:r>
          </w:p>
        </w:tc>
        <w:tc>
          <w:tcPr>
            <w:tcW w:w="0" w:type="auto"/>
          </w:tcPr>
          <w:p w:rsidR="000F2369" w:rsidRDefault="00D06027">
            <w:pPr>
              <w:pStyle w:val="TableBodyText"/>
            </w:pPr>
            <w:r>
              <w:t>UuidEqual</w:t>
            </w:r>
          </w:p>
        </w:tc>
        <w:tc>
          <w:tcPr>
            <w:tcW w:w="0" w:type="auto"/>
          </w:tcPr>
          <w:p w:rsidR="000F2369" w:rsidRDefault="00FB6FEA">
            <w:pPr>
              <w:pStyle w:val="TableBodyText"/>
            </w:pPr>
            <w:hyperlink r:id="rId617">
              <w:r w:rsidR="00D06027">
                <w:rPr>
                  <w:rStyle w:val="Hyperlink"/>
                </w:rPr>
                <w:t>[MSDN-UuidEqual]</w:t>
              </w:r>
            </w:hyperlink>
          </w:p>
        </w:tc>
      </w:tr>
      <w:tr w:rsidR="000F2369" w:rsidTr="000F2369">
        <w:tc>
          <w:tcPr>
            <w:tcW w:w="0" w:type="auto"/>
          </w:tcPr>
          <w:p w:rsidR="000F2369" w:rsidRDefault="00D06027">
            <w:pPr>
              <w:pStyle w:val="TableBodyText"/>
            </w:pPr>
            <w:r>
              <w:t>uuid_from_string</w:t>
            </w:r>
          </w:p>
        </w:tc>
        <w:tc>
          <w:tcPr>
            <w:tcW w:w="0" w:type="auto"/>
          </w:tcPr>
          <w:p w:rsidR="000F2369" w:rsidRDefault="00D06027">
            <w:pPr>
              <w:pStyle w:val="TableBodyText"/>
            </w:pPr>
            <w:r>
              <w:t>UuidFromString</w:t>
            </w:r>
          </w:p>
        </w:tc>
        <w:tc>
          <w:tcPr>
            <w:tcW w:w="0" w:type="auto"/>
          </w:tcPr>
          <w:p w:rsidR="000F2369" w:rsidRDefault="00FB6FEA">
            <w:pPr>
              <w:pStyle w:val="TableBodyText"/>
            </w:pPr>
            <w:hyperlink r:id="rId618">
              <w:r w:rsidR="00D06027">
                <w:rPr>
                  <w:rStyle w:val="Hyperlink"/>
                </w:rPr>
                <w:t>[MSDN-UuidFromString]</w:t>
              </w:r>
            </w:hyperlink>
          </w:p>
        </w:tc>
      </w:tr>
      <w:tr w:rsidR="000F2369" w:rsidTr="000F2369">
        <w:tc>
          <w:tcPr>
            <w:tcW w:w="0" w:type="auto"/>
          </w:tcPr>
          <w:p w:rsidR="000F2369" w:rsidRDefault="00D06027">
            <w:pPr>
              <w:pStyle w:val="TableBodyText"/>
            </w:pPr>
            <w:r>
              <w:t>uuid_hash</w:t>
            </w:r>
          </w:p>
        </w:tc>
        <w:tc>
          <w:tcPr>
            <w:tcW w:w="0" w:type="auto"/>
          </w:tcPr>
          <w:p w:rsidR="000F2369" w:rsidRDefault="00D06027">
            <w:pPr>
              <w:pStyle w:val="TableBodyText"/>
            </w:pPr>
            <w:r>
              <w:t>UuidHash</w:t>
            </w:r>
          </w:p>
        </w:tc>
        <w:tc>
          <w:tcPr>
            <w:tcW w:w="0" w:type="auto"/>
          </w:tcPr>
          <w:p w:rsidR="000F2369" w:rsidRDefault="00FB6FEA">
            <w:pPr>
              <w:pStyle w:val="TableBodyText"/>
            </w:pPr>
            <w:hyperlink r:id="rId619">
              <w:r w:rsidR="00D06027">
                <w:rPr>
                  <w:rStyle w:val="Hyperlink"/>
                </w:rPr>
                <w:t>[MSDN-UuidHash]</w:t>
              </w:r>
            </w:hyperlink>
          </w:p>
        </w:tc>
      </w:tr>
      <w:tr w:rsidR="000F2369" w:rsidTr="000F2369">
        <w:tc>
          <w:tcPr>
            <w:tcW w:w="0" w:type="auto"/>
          </w:tcPr>
          <w:p w:rsidR="000F2369" w:rsidRDefault="00D06027">
            <w:pPr>
              <w:pStyle w:val="TableBodyText"/>
            </w:pPr>
            <w:r>
              <w:t>uuid_is_nil</w:t>
            </w:r>
          </w:p>
        </w:tc>
        <w:tc>
          <w:tcPr>
            <w:tcW w:w="0" w:type="auto"/>
          </w:tcPr>
          <w:p w:rsidR="000F2369" w:rsidRDefault="00D06027">
            <w:pPr>
              <w:pStyle w:val="TableBodyText"/>
            </w:pPr>
            <w:r>
              <w:t>UuidIsNil</w:t>
            </w:r>
          </w:p>
        </w:tc>
        <w:tc>
          <w:tcPr>
            <w:tcW w:w="0" w:type="auto"/>
          </w:tcPr>
          <w:p w:rsidR="000F2369" w:rsidRDefault="00FB6FEA">
            <w:pPr>
              <w:pStyle w:val="TableBodyText"/>
            </w:pPr>
            <w:hyperlink r:id="rId620">
              <w:r w:rsidR="00D06027">
                <w:rPr>
                  <w:rStyle w:val="Hyperlink"/>
                </w:rPr>
                <w:t>[MSDN-UuidIsNil]</w:t>
              </w:r>
            </w:hyperlink>
          </w:p>
        </w:tc>
      </w:tr>
      <w:tr w:rsidR="000F2369" w:rsidTr="000F2369">
        <w:tc>
          <w:tcPr>
            <w:tcW w:w="0" w:type="auto"/>
          </w:tcPr>
          <w:p w:rsidR="000F2369" w:rsidRDefault="00D06027">
            <w:pPr>
              <w:pStyle w:val="TableBodyText"/>
            </w:pPr>
            <w:r>
              <w:t>uuid_to_string</w:t>
            </w:r>
          </w:p>
        </w:tc>
        <w:tc>
          <w:tcPr>
            <w:tcW w:w="0" w:type="auto"/>
          </w:tcPr>
          <w:p w:rsidR="000F2369" w:rsidRDefault="00D06027">
            <w:pPr>
              <w:pStyle w:val="TableBodyText"/>
            </w:pPr>
            <w:r>
              <w:t>UuidToString</w:t>
            </w:r>
          </w:p>
        </w:tc>
        <w:tc>
          <w:tcPr>
            <w:tcW w:w="0" w:type="auto"/>
          </w:tcPr>
          <w:p w:rsidR="000F2369" w:rsidRDefault="00FB6FEA">
            <w:pPr>
              <w:pStyle w:val="TableBodyText"/>
            </w:pPr>
            <w:hyperlink r:id="rId621">
              <w:r w:rsidR="00D06027">
                <w:rPr>
                  <w:rStyle w:val="Hyperlink"/>
                </w:rPr>
                <w:t>[MSDN-UuidToString]</w:t>
              </w:r>
            </w:hyperlink>
          </w:p>
        </w:tc>
      </w:tr>
    </w:tbl>
    <w:p w:rsidR="000F2369" w:rsidRDefault="000F2369"/>
    <w:p w:rsidR="000F2369" w:rsidRDefault="00D06027">
      <w:pPr>
        <w:pStyle w:val="Heading2"/>
      </w:pPr>
      <w:bookmarkStart w:id="1176" w:name="section_73de0c80db5e4f74bdab176ae9e39e0c"/>
      <w:bookmarkStart w:id="1177" w:name="_Toc423366246"/>
      <w:r>
        <w:t>Implicit and NULL Binding Handles</w:t>
      </w:r>
      <w:bookmarkEnd w:id="1176"/>
      <w:bookmarkEnd w:id="1177"/>
      <w:r>
        <w:fldChar w:fldCharType="begin"/>
      </w:r>
      <w:r>
        <w:instrText xml:space="preserve"> XE "[C706] requirements - RPC extensions conformance to:NULL binding handles"</w:instrText>
      </w:r>
      <w:r>
        <w:fldChar w:fldCharType="end"/>
      </w:r>
      <w:r>
        <w:fldChar w:fldCharType="begin"/>
      </w:r>
      <w:r>
        <w:instrText xml:space="preserve"> XE "RPC extensions conformance to [C706] requirements:NULL binding handles"</w:instrText>
      </w:r>
      <w:r>
        <w:fldChar w:fldCharType="end"/>
      </w:r>
      <w:r>
        <w:fldChar w:fldCharType="begin"/>
      </w:r>
      <w:r>
        <w:instrText xml:space="preserve"> XE "[C706] requirements - RPC extensions conformance to:implicit binding handles"</w:instrText>
      </w:r>
      <w:r>
        <w:fldChar w:fldCharType="end"/>
      </w:r>
      <w:r>
        <w:fldChar w:fldCharType="begin"/>
      </w:r>
      <w:r>
        <w:instrText xml:space="preserve"> XE "RPC extensions conformance to [C706] requirements:implicit binding handles"</w:instrText>
      </w:r>
      <w:r>
        <w:fldChar w:fldCharType="end"/>
      </w:r>
    </w:p>
    <w:p w:rsidR="000F2369" w:rsidRDefault="00D06027">
      <w:r>
        <w:t xml:space="preserve">RPC run-time library functions do not accept implicit binding handles. Binding methods are described in </w:t>
      </w:r>
      <w:hyperlink r:id="rId622">
        <w:r>
          <w:rPr>
            <w:rStyle w:val="Hyperlink"/>
          </w:rPr>
          <w:t>[C706]</w:t>
        </w:r>
      </w:hyperlink>
      <w:r>
        <w:t xml:space="preserve"> section 2.3.3, Chapter 4.</w:t>
      </w:r>
    </w:p>
    <w:p w:rsidR="000F2369" w:rsidRDefault="00D06027">
      <w:r>
        <w:t xml:space="preserve">If the binding handle passed to a RPC run-time library function is NULL, then the current Server Call Object of the client making the RPC call is obtained as if by calling </w:t>
      </w:r>
      <w:r>
        <w:rPr>
          <w:b/>
        </w:rPr>
        <w:t>pthread_getspecific</w:t>
      </w:r>
      <w:r>
        <w:t xml:space="preserve"> using CURRENT_CALL_OBJECT_REF (see section </w:t>
      </w:r>
      <w:hyperlink w:anchor="Section_2b208a77f6664bba8acfee348d970670" w:history="1">
        <w:r>
          <w:rPr>
            <w:rStyle w:val="Hyperlink"/>
          </w:rPr>
          <w:t>3.3.3.7.2</w:t>
        </w:r>
      </w:hyperlink>
      <w:r>
        <w:t>) Initialize Server Call Object Reference) as a thread-specific data key to retrieve a handle to the Server Call object to be used as the binding handle.</w:t>
      </w:r>
    </w:p>
    <w:p w:rsidR="000F2369" w:rsidRDefault="00D06027">
      <w:pPr>
        <w:pStyle w:val="Heading1"/>
      </w:pPr>
      <w:bookmarkStart w:id="1178" w:name="section_d35f8e7eebb143cbb1f1c09c716a26f4"/>
      <w:bookmarkStart w:id="1179" w:name="_Toc423366247"/>
      <w:r>
        <w:t>Change Tracking</w:t>
      </w:r>
      <w:bookmarkEnd w:id="1178"/>
      <w:bookmarkEnd w:id="117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D06027" w:rsidP="00A14E89">
      <w:r w:rsidRPr="00F6169D">
        <w:t xml:space="preserve">This section identifies changes that were made to this document since the last release. Changes are classified as New, Major, Minor, Editorial, or No change. </w:t>
      </w:r>
    </w:p>
    <w:p w:rsidR="00A14E89" w:rsidRDefault="00D06027" w:rsidP="00A14E89">
      <w:r>
        <w:t xml:space="preserve">The revision class </w:t>
      </w:r>
      <w:r w:rsidRPr="00F6169D">
        <w:rPr>
          <w:b/>
        </w:rPr>
        <w:t>New</w:t>
      </w:r>
      <w:r>
        <w:t xml:space="preserve"> means that a new document is being released.</w:t>
      </w:r>
    </w:p>
    <w:p w:rsidR="00A14E89" w:rsidRDefault="00D0602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D06027" w:rsidP="00A14E89">
      <w:pPr>
        <w:pStyle w:val="ListParagraph"/>
        <w:numPr>
          <w:ilvl w:val="0"/>
          <w:numId w:val="113"/>
        </w:numPr>
      </w:pPr>
      <w:r>
        <w:t>A document revision that incorporates changes to interoperability requirements or functionality.</w:t>
      </w:r>
    </w:p>
    <w:p w:rsidR="00A14E89" w:rsidRDefault="00D06027" w:rsidP="00A14E89">
      <w:pPr>
        <w:pStyle w:val="ListParagraph"/>
        <w:numPr>
          <w:ilvl w:val="0"/>
          <w:numId w:val="113"/>
        </w:numPr>
      </w:pPr>
      <w:r>
        <w:t>The removal of a document from the documentation set.</w:t>
      </w:r>
    </w:p>
    <w:p w:rsidR="00A14E89" w:rsidRDefault="00D0602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D0602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D06027"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D06027" w:rsidP="00A14E89">
      <w:r>
        <w:t>Major and minor changes can be described further using the following change types:</w:t>
      </w:r>
    </w:p>
    <w:p w:rsidR="00A14E89" w:rsidRDefault="00D06027" w:rsidP="00A14E89">
      <w:pPr>
        <w:pStyle w:val="ListParagraph"/>
        <w:numPr>
          <w:ilvl w:val="0"/>
          <w:numId w:val="114"/>
        </w:numPr>
      </w:pPr>
      <w:r>
        <w:t>New content added.</w:t>
      </w:r>
    </w:p>
    <w:p w:rsidR="00A14E89" w:rsidRDefault="00D06027" w:rsidP="00A14E89">
      <w:pPr>
        <w:pStyle w:val="ListParagraph"/>
        <w:numPr>
          <w:ilvl w:val="0"/>
          <w:numId w:val="114"/>
        </w:numPr>
      </w:pPr>
      <w:r>
        <w:t>Content updated.</w:t>
      </w:r>
    </w:p>
    <w:p w:rsidR="00A14E89" w:rsidRDefault="00D06027" w:rsidP="00A14E89">
      <w:pPr>
        <w:pStyle w:val="ListParagraph"/>
        <w:numPr>
          <w:ilvl w:val="0"/>
          <w:numId w:val="114"/>
        </w:numPr>
      </w:pPr>
      <w:r>
        <w:t>Content removed.</w:t>
      </w:r>
    </w:p>
    <w:p w:rsidR="00A14E89" w:rsidRDefault="00D06027" w:rsidP="00A14E89">
      <w:pPr>
        <w:pStyle w:val="ListParagraph"/>
        <w:numPr>
          <w:ilvl w:val="0"/>
          <w:numId w:val="114"/>
        </w:numPr>
      </w:pPr>
      <w:r>
        <w:t>New product behavior note added.</w:t>
      </w:r>
    </w:p>
    <w:p w:rsidR="00A14E89" w:rsidRDefault="00D06027" w:rsidP="00A14E89">
      <w:pPr>
        <w:pStyle w:val="ListParagraph"/>
        <w:numPr>
          <w:ilvl w:val="0"/>
          <w:numId w:val="114"/>
        </w:numPr>
      </w:pPr>
      <w:r>
        <w:t>Product behavior note updated.</w:t>
      </w:r>
    </w:p>
    <w:p w:rsidR="00A14E89" w:rsidRDefault="00D06027" w:rsidP="00A14E89">
      <w:pPr>
        <w:pStyle w:val="ListParagraph"/>
        <w:numPr>
          <w:ilvl w:val="0"/>
          <w:numId w:val="114"/>
        </w:numPr>
      </w:pPr>
      <w:r>
        <w:t>Product behavior note removed.</w:t>
      </w:r>
    </w:p>
    <w:p w:rsidR="00A14E89" w:rsidRDefault="00D06027" w:rsidP="00A14E89">
      <w:pPr>
        <w:pStyle w:val="ListParagraph"/>
        <w:numPr>
          <w:ilvl w:val="0"/>
          <w:numId w:val="114"/>
        </w:numPr>
      </w:pPr>
      <w:r>
        <w:t>New protocol syntax added.</w:t>
      </w:r>
    </w:p>
    <w:p w:rsidR="00A14E89" w:rsidRDefault="00D06027" w:rsidP="00A14E89">
      <w:pPr>
        <w:pStyle w:val="ListParagraph"/>
        <w:numPr>
          <w:ilvl w:val="0"/>
          <w:numId w:val="114"/>
        </w:numPr>
      </w:pPr>
      <w:r>
        <w:t>Protocol syntax updated.</w:t>
      </w:r>
    </w:p>
    <w:p w:rsidR="00A14E89" w:rsidRDefault="00D06027" w:rsidP="00A14E89">
      <w:pPr>
        <w:pStyle w:val="ListParagraph"/>
        <w:numPr>
          <w:ilvl w:val="0"/>
          <w:numId w:val="114"/>
        </w:numPr>
      </w:pPr>
      <w:r>
        <w:t>Protocol syntax removed.</w:t>
      </w:r>
    </w:p>
    <w:p w:rsidR="00A14E89" w:rsidRDefault="00D06027" w:rsidP="00A14E89">
      <w:pPr>
        <w:pStyle w:val="ListParagraph"/>
        <w:numPr>
          <w:ilvl w:val="0"/>
          <w:numId w:val="114"/>
        </w:numPr>
      </w:pPr>
      <w:r>
        <w:t>New content added due to protocol revision.</w:t>
      </w:r>
    </w:p>
    <w:p w:rsidR="00A14E89" w:rsidRDefault="00D06027" w:rsidP="00A14E89">
      <w:pPr>
        <w:pStyle w:val="ListParagraph"/>
        <w:numPr>
          <w:ilvl w:val="0"/>
          <w:numId w:val="114"/>
        </w:numPr>
      </w:pPr>
      <w:r>
        <w:t>Content updated due to protocol revision.</w:t>
      </w:r>
    </w:p>
    <w:p w:rsidR="00A14E89" w:rsidRDefault="00D06027" w:rsidP="00A14E89">
      <w:pPr>
        <w:pStyle w:val="ListParagraph"/>
        <w:numPr>
          <w:ilvl w:val="0"/>
          <w:numId w:val="114"/>
        </w:numPr>
      </w:pPr>
      <w:r>
        <w:t>Content removed due to protocol revision.</w:t>
      </w:r>
    </w:p>
    <w:p w:rsidR="00A14E89" w:rsidRDefault="00D06027" w:rsidP="00A14E89">
      <w:pPr>
        <w:pStyle w:val="ListParagraph"/>
        <w:numPr>
          <w:ilvl w:val="0"/>
          <w:numId w:val="114"/>
        </w:numPr>
      </w:pPr>
      <w:r>
        <w:t>New protocol syntax added due to protocol revision.</w:t>
      </w:r>
    </w:p>
    <w:p w:rsidR="00A14E89" w:rsidRDefault="00D06027" w:rsidP="00A14E89">
      <w:pPr>
        <w:pStyle w:val="ListParagraph"/>
        <w:numPr>
          <w:ilvl w:val="0"/>
          <w:numId w:val="114"/>
        </w:numPr>
      </w:pPr>
      <w:r>
        <w:t>Protocol syntax updated due to protocol revision.</w:t>
      </w:r>
    </w:p>
    <w:p w:rsidR="00A14E89" w:rsidRDefault="00D06027" w:rsidP="00A14E89">
      <w:pPr>
        <w:pStyle w:val="ListParagraph"/>
        <w:numPr>
          <w:ilvl w:val="0"/>
          <w:numId w:val="114"/>
        </w:numPr>
      </w:pPr>
      <w:r>
        <w:t>Protocol syntax removed due to protocol revision.</w:t>
      </w:r>
    </w:p>
    <w:p w:rsidR="00A14E89" w:rsidRDefault="00D06027" w:rsidP="00A14E89">
      <w:pPr>
        <w:pStyle w:val="ListParagraph"/>
        <w:numPr>
          <w:ilvl w:val="0"/>
          <w:numId w:val="114"/>
        </w:numPr>
      </w:pPr>
      <w:r>
        <w:t>Obsolete document removed.</w:t>
      </w:r>
    </w:p>
    <w:p w:rsidR="00A14E89" w:rsidRDefault="00D06027" w:rsidP="00A14E89">
      <w:r>
        <w:t xml:space="preserve">Editorial changes are always classified with the change type </w:t>
      </w:r>
      <w:r w:rsidRPr="00F6169D">
        <w:rPr>
          <w:b/>
        </w:rPr>
        <w:t>Editorially updated</w:t>
      </w:r>
      <w:r>
        <w:t>.</w:t>
      </w:r>
    </w:p>
    <w:p w:rsidR="00A14E89" w:rsidRDefault="00D06027" w:rsidP="00A14E89">
      <w:r>
        <w:t>Some important terms used in the change type descriptions are defined as follows:</w:t>
      </w:r>
    </w:p>
    <w:p w:rsidR="00A14E89" w:rsidRDefault="00D06027" w:rsidP="00A14E89">
      <w:pPr>
        <w:pStyle w:val="ListParagraph"/>
        <w:numPr>
          <w:ilvl w:val="0"/>
          <w:numId w:val="115"/>
        </w:numPr>
      </w:pPr>
      <w:r w:rsidRPr="00F6169D">
        <w:rPr>
          <w:b/>
        </w:rPr>
        <w:t>Protocol syntax</w:t>
      </w:r>
      <w:r>
        <w:t xml:space="preserve"> refers to data elements (such as packets, structures, enumerations, and methods) as well as interfaces.</w:t>
      </w:r>
    </w:p>
    <w:p w:rsidR="00A14E89" w:rsidRDefault="00D06027" w:rsidP="00A14E89">
      <w:pPr>
        <w:pStyle w:val="ListParagraph"/>
        <w:numPr>
          <w:ilvl w:val="0"/>
          <w:numId w:val="115"/>
        </w:numPr>
      </w:pPr>
      <w:r w:rsidRPr="00F6169D">
        <w:rPr>
          <w:b/>
        </w:rPr>
        <w:t>Protocol revision</w:t>
      </w:r>
      <w:r>
        <w:t xml:space="preserve"> refers to changes made to a protocol that affect the bits that are sent over the wire.</w:t>
      </w:r>
    </w:p>
    <w:p w:rsidR="000F2369" w:rsidRDefault="00D06027">
      <w:r>
        <w:t xml:space="preserve">The changes made to this document are listed in the following table. For more information, please contact </w:t>
      </w:r>
      <w:hyperlink r:id="rId6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3"/>
        <w:gridCol w:w="3613"/>
        <w:gridCol w:w="1852"/>
        <w:gridCol w:w="1357"/>
      </w:tblGrid>
      <w:tr w:rsidR="000F2369" w:rsidTr="000F236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F2369" w:rsidRDefault="00D06027">
            <w:pPr>
              <w:pStyle w:val="TableHeaderText"/>
            </w:pPr>
            <w:r>
              <w:t>Section</w:t>
            </w:r>
          </w:p>
        </w:tc>
        <w:tc>
          <w:tcPr>
            <w:tcW w:w="0" w:type="auto"/>
            <w:vAlign w:val="center"/>
          </w:tcPr>
          <w:p w:rsidR="000F2369" w:rsidRDefault="00D06027">
            <w:pPr>
              <w:pStyle w:val="TableHeaderText"/>
            </w:pPr>
            <w:r>
              <w:t>Tracking number (if applicable) and description</w:t>
            </w:r>
          </w:p>
        </w:tc>
        <w:tc>
          <w:tcPr>
            <w:tcW w:w="0" w:type="auto"/>
            <w:vAlign w:val="center"/>
          </w:tcPr>
          <w:p w:rsidR="000F2369" w:rsidRDefault="00D06027">
            <w:pPr>
              <w:pStyle w:val="TableHeaderText"/>
            </w:pPr>
            <w:r>
              <w:t>Major change (Y or N)</w:t>
            </w:r>
          </w:p>
        </w:tc>
        <w:tc>
          <w:tcPr>
            <w:tcW w:w="0" w:type="auto"/>
            <w:vAlign w:val="center"/>
          </w:tcPr>
          <w:p w:rsidR="000F2369" w:rsidRDefault="00D06027">
            <w:pPr>
              <w:pStyle w:val="TableHeaderText"/>
            </w:pPr>
            <w:r>
              <w:t>Change type</w:t>
            </w:r>
          </w:p>
        </w:tc>
      </w:tr>
      <w:tr w:rsidR="000F2369" w:rsidTr="000F2369">
        <w:tc>
          <w:tcPr>
            <w:tcW w:w="0" w:type="auto"/>
            <w:vAlign w:val="center"/>
          </w:tcPr>
          <w:p w:rsidR="000F2369" w:rsidRDefault="00FB6FEA">
            <w:pPr>
              <w:pStyle w:val="TableBodyText"/>
            </w:pPr>
            <w:hyperlink w:anchor="Section_9039a59f30754680951719239bebf155">
              <w:r w:rsidR="00D06027">
                <w:rPr>
                  <w:rStyle w:val="Hyperlink"/>
                </w:rPr>
                <w:t>7</w:t>
              </w:r>
            </w:hyperlink>
            <w:r w:rsidR="00D06027">
              <w:t xml:space="preserve"> Appendix B: Product Behavior</w:t>
            </w:r>
          </w:p>
        </w:tc>
        <w:tc>
          <w:tcPr>
            <w:tcW w:w="0" w:type="auto"/>
            <w:vAlign w:val="center"/>
          </w:tcPr>
          <w:p w:rsidR="000F2369" w:rsidRDefault="00D06027">
            <w:pPr>
              <w:pStyle w:val="TableBodyText"/>
            </w:pPr>
            <w:r>
              <w:t>Added Windows 10 to applicability list.</w:t>
            </w:r>
          </w:p>
        </w:tc>
        <w:tc>
          <w:tcPr>
            <w:tcW w:w="0" w:type="auto"/>
            <w:vAlign w:val="center"/>
          </w:tcPr>
          <w:p w:rsidR="000F2369" w:rsidRDefault="00D06027">
            <w:pPr>
              <w:pStyle w:val="TableBodyText"/>
            </w:pPr>
            <w:r>
              <w:t>Y</w:t>
            </w:r>
          </w:p>
        </w:tc>
        <w:tc>
          <w:tcPr>
            <w:tcW w:w="0" w:type="auto"/>
            <w:vAlign w:val="center"/>
          </w:tcPr>
          <w:p w:rsidR="000F2369" w:rsidRDefault="00D06027">
            <w:pPr>
              <w:pStyle w:val="TableBodyText"/>
            </w:pPr>
            <w:r>
              <w:t>Content update.</w:t>
            </w:r>
          </w:p>
        </w:tc>
      </w:tr>
    </w:tbl>
    <w:p w:rsidR="000F2369" w:rsidRDefault="00D06027">
      <w:pPr>
        <w:pStyle w:val="Heading1"/>
        <w:sectPr w:rsidR="000F2369">
          <w:footerReference w:type="default" r:id="rId624"/>
          <w:endnotePr>
            <w:numFmt w:val="decimal"/>
          </w:endnotePr>
          <w:type w:val="continuous"/>
          <w:pgSz w:w="12240" w:h="15840"/>
          <w:pgMar w:top="1080" w:right="1440" w:bottom="2016" w:left="1440" w:header="720" w:footer="720" w:gutter="0"/>
          <w:cols w:space="720"/>
          <w:docGrid w:linePitch="360"/>
        </w:sectPr>
      </w:pPr>
      <w:bookmarkStart w:id="1180" w:name="section_aa0cb06b2f09437b9d3505a1fd45b5ad"/>
      <w:bookmarkStart w:id="1181" w:name="_Toc423366248"/>
      <w:r>
        <w:t>Index</w:t>
      </w:r>
      <w:bookmarkEnd w:id="1180"/>
      <w:bookmarkEnd w:id="1181"/>
    </w:p>
    <w:p w:rsidR="000F2369" w:rsidRDefault="00D06027">
      <w:r>
        <w:rPr>
          <w:b/>
        </w:rPr>
        <w:t>[</w:t>
      </w:r>
    </w:p>
    <w:p w:rsidR="000F2369" w:rsidRDefault="000F2369">
      <w:pPr>
        <w:spacing w:before="0" w:after="0"/>
        <w:rPr>
          <w:sz w:val="16"/>
        </w:rPr>
      </w:pPr>
    </w:p>
    <w:p w:rsidR="000F2369" w:rsidRDefault="00D06027">
      <w:pPr>
        <w:pStyle w:val="IndexEntry"/>
      </w:pPr>
      <w:r>
        <w:t>[C706] requirements - RPC extensions conformance to</w:t>
      </w:r>
    </w:p>
    <w:p w:rsidR="000F2369" w:rsidRDefault="00D06027">
      <w:pPr>
        <w:pStyle w:val="IndexEntry"/>
      </w:pPr>
      <w:r>
        <w:t xml:space="preserve">   </w:t>
      </w:r>
      <w:hyperlink w:anchor="section_73de0c80db5e4f74bdab176ae9e39e0c">
        <w:r>
          <w:rPr>
            <w:rStyle w:val="Hyperlink"/>
          </w:rPr>
          <w:t>implicit binding handles</w:t>
        </w:r>
      </w:hyperlink>
      <w:r>
        <w:t xml:space="preserve"> </w:t>
      </w:r>
      <w:r>
        <w:fldChar w:fldCharType="begin"/>
      </w:r>
      <w:r>
        <w:instrText>PAGEREF section_73de0c80db5e4f74bdab176ae9e39e0c</w:instrText>
      </w:r>
      <w:r>
        <w:fldChar w:fldCharType="separate"/>
      </w:r>
      <w:r>
        <w:rPr>
          <w:noProof/>
        </w:rPr>
        <w:t>173</w:t>
      </w:r>
      <w:r>
        <w:fldChar w:fldCharType="end"/>
      </w:r>
    </w:p>
    <w:p w:rsidR="000F2369" w:rsidRDefault="00D06027">
      <w:pPr>
        <w:pStyle w:val="IndexEntry"/>
      </w:pPr>
      <w:r>
        <w:t xml:space="preserve">   </w:t>
      </w:r>
      <w:hyperlink w:anchor="section_c898d4cbc22b465f8fe31631669dc30a">
        <w:r>
          <w:rPr>
            <w:rStyle w:val="Hyperlink"/>
          </w:rPr>
          <w:t>local interfaces</w:t>
        </w:r>
      </w:hyperlink>
      <w:r>
        <w:t xml:space="preserve"> </w:t>
      </w:r>
      <w:r>
        <w:fldChar w:fldCharType="begin"/>
      </w:r>
      <w:r>
        <w:instrText>PAGEREF section_c898d4cbc22b465f8fe31631669dc30a</w:instrText>
      </w:r>
      <w:r>
        <w:fldChar w:fldCharType="separate"/>
      </w:r>
      <w:r>
        <w:rPr>
          <w:noProof/>
        </w:rPr>
        <w:t>167</w:t>
      </w:r>
      <w:r>
        <w:fldChar w:fldCharType="end"/>
      </w:r>
    </w:p>
    <w:p w:rsidR="000F2369" w:rsidRDefault="00D06027">
      <w:pPr>
        <w:pStyle w:val="IndexEntry"/>
      </w:pPr>
      <w:r>
        <w:t xml:space="preserve">   </w:t>
      </w:r>
      <w:hyperlink w:anchor="section_73de0c80db5e4f74bdab176ae9e39e0c">
        <w:r>
          <w:rPr>
            <w:rStyle w:val="Hyperlink"/>
          </w:rPr>
          <w:t>NULL binding handles</w:t>
        </w:r>
      </w:hyperlink>
      <w:r>
        <w:t xml:space="preserve"> </w:t>
      </w:r>
      <w:r>
        <w:fldChar w:fldCharType="begin"/>
      </w:r>
      <w:r>
        <w:instrText>PAGEREF section_73de0c80db5e4f74bdab176ae9e39e0c</w:instrText>
      </w:r>
      <w:r>
        <w:fldChar w:fldCharType="separate"/>
      </w:r>
      <w:r>
        <w:rPr>
          <w:noProof/>
        </w:rPr>
        <w:t>173</w:t>
      </w:r>
      <w:r>
        <w:fldChar w:fldCharType="end"/>
      </w:r>
    </w:p>
    <w:p w:rsidR="000F2369" w:rsidRDefault="00D06027">
      <w:pPr>
        <w:pStyle w:val="IndexEntry"/>
      </w:pPr>
      <w:r>
        <w:t xml:space="preserve">   </w:t>
      </w:r>
      <w:hyperlink w:anchor="section_c0177c8661434024a09e391ea1ff5e16">
        <w:r>
          <w:rPr>
            <w:rStyle w:val="Hyperlink"/>
          </w:rPr>
          <w:t>overview</w:t>
        </w:r>
      </w:hyperlink>
      <w:r>
        <w:t xml:space="preserve"> </w:t>
      </w:r>
      <w:r>
        <w:fldChar w:fldCharType="begin"/>
      </w:r>
      <w:r>
        <w:instrText>PAGEREF section_c0177c8661434024a09e391ea1ff5e16</w:instrText>
      </w:r>
      <w:r>
        <w:fldChar w:fldCharType="separate"/>
      </w:r>
      <w:r>
        <w:rPr>
          <w:noProof/>
        </w:rPr>
        <w:t>165</w:t>
      </w:r>
      <w:r>
        <w:fldChar w:fldCharType="end"/>
      </w:r>
    </w:p>
    <w:p w:rsidR="000F2369" w:rsidRDefault="000F2369">
      <w:pPr>
        <w:spacing w:before="0" w:after="0"/>
        <w:rPr>
          <w:sz w:val="16"/>
        </w:rPr>
      </w:pPr>
    </w:p>
    <w:p w:rsidR="000F2369" w:rsidRDefault="00D06027">
      <w:r>
        <w:rPr>
          <w:b/>
        </w:rPr>
        <w:t>_</w:t>
      </w:r>
    </w:p>
    <w:p w:rsidR="000F2369" w:rsidRDefault="000F2369">
      <w:pPr>
        <w:spacing w:before="0" w:after="0"/>
        <w:rPr>
          <w:sz w:val="16"/>
        </w:rPr>
      </w:pPr>
    </w:p>
    <w:p w:rsidR="000F2369" w:rsidRDefault="00FB6FEA">
      <w:pPr>
        <w:pStyle w:val="IndexEntry"/>
      </w:pPr>
      <w:hyperlink w:anchor="section_3c47dd19c3df4f5db6693bd972a2ac0f">
        <w:r w:rsidR="00D06027">
          <w:rPr>
            <w:rStyle w:val="Hyperlink"/>
          </w:rPr>
          <w:t>__int16</w:t>
        </w:r>
      </w:hyperlink>
      <w:r w:rsidR="00D06027">
        <w:t xml:space="preserve"> </w:t>
      </w:r>
      <w:r w:rsidR="00D06027">
        <w:fldChar w:fldCharType="begin"/>
      </w:r>
      <w:r w:rsidR="00D06027">
        <w:instrText>PAGEREF section_3c47dd19c3df4f5db6693bd972a2ac0f</w:instrText>
      </w:r>
      <w:r w:rsidR="00D06027">
        <w:fldChar w:fldCharType="separate"/>
      </w:r>
      <w:r w:rsidR="00D06027">
        <w:rPr>
          <w:noProof/>
        </w:rPr>
        <w:t>61</w:t>
      </w:r>
      <w:r w:rsidR="00D06027">
        <w:fldChar w:fldCharType="end"/>
      </w:r>
    </w:p>
    <w:p w:rsidR="000F2369" w:rsidRDefault="00FB6FEA">
      <w:pPr>
        <w:pStyle w:val="IndexEntry"/>
      </w:pPr>
      <w:hyperlink w:anchor="section_3c47dd19c3df4f5db6693bd972a2ac0f">
        <w:r w:rsidR="00D06027">
          <w:rPr>
            <w:rStyle w:val="Hyperlink"/>
          </w:rPr>
          <w:t>__int32</w:t>
        </w:r>
      </w:hyperlink>
      <w:r w:rsidR="00D06027">
        <w:t xml:space="preserve"> </w:t>
      </w:r>
      <w:r w:rsidR="00D06027">
        <w:fldChar w:fldCharType="begin"/>
      </w:r>
      <w:r w:rsidR="00D06027">
        <w:instrText>PAGEREF section_3c47dd19c3df4f5db6693bd972a2ac0f</w:instrText>
      </w:r>
      <w:r w:rsidR="00D06027">
        <w:fldChar w:fldCharType="separate"/>
      </w:r>
      <w:r w:rsidR="00D06027">
        <w:rPr>
          <w:noProof/>
        </w:rPr>
        <w:t>61</w:t>
      </w:r>
      <w:r w:rsidR="00D06027">
        <w:fldChar w:fldCharType="end"/>
      </w:r>
    </w:p>
    <w:p w:rsidR="000F2369" w:rsidRDefault="00D06027">
      <w:pPr>
        <w:pStyle w:val="IndexEntry"/>
      </w:pPr>
      <w:r>
        <w:t>__int3264 (</w:t>
      </w:r>
      <w:hyperlink w:anchor="section_56a887a7753a4fae844cf2eb36a7a5de">
        <w:r>
          <w:rPr>
            <w:rStyle w:val="Hyperlink"/>
          </w:rPr>
          <w:t>section 2.2.4.1.2</w:t>
        </w:r>
      </w:hyperlink>
      <w:r>
        <w:t xml:space="preserve"> </w:t>
      </w:r>
      <w:r>
        <w:fldChar w:fldCharType="begin"/>
      </w:r>
      <w:r>
        <w:instrText>PAGEREF section_56a887a7753a4fae844cf2eb36a7a5de</w:instrText>
      </w:r>
      <w:r>
        <w:fldChar w:fldCharType="separate"/>
      </w:r>
      <w:r>
        <w:rPr>
          <w:noProof/>
        </w:rPr>
        <w:t>61</w:t>
      </w:r>
      <w:r>
        <w:fldChar w:fldCharType="end"/>
      </w:r>
      <w:r>
        <w:t xml:space="preserve">, </w:t>
      </w:r>
      <w:hyperlink w:anchor="section_d93f9b811cf44fb5a89cdfd47a6b2aae">
        <w:r>
          <w:rPr>
            <w:rStyle w:val="Hyperlink"/>
          </w:rPr>
          <w:t>section 3.1.1.5.1.1.1</w:t>
        </w:r>
      </w:hyperlink>
      <w:r>
        <w:t xml:space="preserve"> </w:t>
      </w:r>
      <w:r>
        <w:fldChar w:fldCharType="begin"/>
      </w:r>
      <w:r>
        <w:instrText>PAGEREF section_d93f9b811cf44fb5a89cdfd47a6b2aae</w:instrText>
      </w:r>
      <w:r>
        <w:fldChar w:fldCharType="separate"/>
      </w:r>
      <w:r>
        <w:rPr>
          <w:noProof/>
        </w:rPr>
        <w:t>76</w:t>
      </w:r>
      <w:r>
        <w:fldChar w:fldCharType="end"/>
      </w:r>
      <w:r>
        <w:t>)</w:t>
      </w:r>
    </w:p>
    <w:p w:rsidR="000F2369" w:rsidRDefault="00FB6FEA">
      <w:pPr>
        <w:pStyle w:val="IndexEntry"/>
      </w:pPr>
      <w:hyperlink w:anchor="section_3c47dd19c3df4f5db6693bd972a2ac0f">
        <w:r w:rsidR="00D06027">
          <w:rPr>
            <w:rStyle w:val="Hyperlink"/>
          </w:rPr>
          <w:t>__int64</w:t>
        </w:r>
      </w:hyperlink>
      <w:r w:rsidR="00D06027">
        <w:t xml:space="preserve"> </w:t>
      </w:r>
      <w:r w:rsidR="00D06027">
        <w:fldChar w:fldCharType="begin"/>
      </w:r>
      <w:r w:rsidR="00D06027">
        <w:instrText>PAGEREF section_3c47dd19c3df4f5db6693bd972a2ac0f</w:instrText>
      </w:r>
      <w:r w:rsidR="00D06027">
        <w:fldChar w:fldCharType="separate"/>
      </w:r>
      <w:r w:rsidR="00D06027">
        <w:rPr>
          <w:noProof/>
        </w:rPr>
        <w:t>61</w:t>
      </w:r>
      <w:r w:rsidR="00D06027">
        <w:fldChar w:fldCharType="end"/>
      </w:r>
    </w:p>
    <w:p w:rsidR="000F2369" w:rsidRDefault="00FB6FEA">
      <w:pPr>
        <w:pStyle w:val="IndexEntry"/>
      </w:pPr>
      <w:hyperlink w:anchor="section_3c47dd19c3df4f5db6693bd972a2ac0f">
        <w:r w:rsidR="00D06027">
          <w:rPr>
            <w:rStyle w:val="Hyperlink"/>
          </w:rPr>
          <w:t>__int8</w:t>
        </w:r>
      </w:hyperlink>
      <w:r w:rsidR="00D06027">
        <w:t xml:space="preserve"> </w:t>
      </w:r>
      <w:r w:rsidR="00D06027">
        <w:fldChar w:fldCharType="begin"/>
      </w:r>
      <w:r w:rsidR="00D06027">
        <w:instrText>PAGEREF section_3c47dd19c3df4f5db6693bd972a2ac0f</w:instrText>
      </w:r>
      <w:r w:rsidR="00D06027">
        <w:fldChar w:fldCharType="separate"/>
      </w:r>
      <w:r w:rsidR="00D06027">
        <w:rPr>
          <w:noProof/>
        </w:rPr>
        <w:t>61</w:t>
      </w:r>
      <w:r w:rsidR="00D06027">
        <w:fldChar w:fldCharType="end"/>
      </w:r>
    </w:p>
    <w:p w:rsidR="000F2369" w:rsidRDefault="000F2369">
      <w:pPr>
        <w:spacing w:before="0" w:after="0"/>
        <w:rPr>
          <w:sz w:val="16"/>
        </w:rPr>
      </w:pPr>
    </w:p>
    <w:p w:rsidR="000F2369" w:rsidRDefault="00D06027">
      <w:r>
        <w:rPr>
          <w:b/>
        </w:rPr>
        <w:t>6</w:t>
      </w:r>
    </w:p>
    <w:p w:rsidR="000F2369" w:rsidRDefault="000F2369">
      <w:pPr>
        <w:spacing w:before="0" w:after="0"/>
        <w:rPr>
          <w:sz w:val="16"/>
        </w:rPr>
      </w:pPr>
    </w:p>
    <w:p w:rsidR="000F2369" w:rsidRDefault="00FB6FEA">
      <w:pPr>
        <w:pStyle w:val="IndexEntry"/>
      </w:pPr>
      <w:hyperlink w:anchor="section_b1af93c7f9884a1aac74063179942f32">
        <w:r w:rsidR="00D06027">
          <w:rPr>
            <w:rStyle w:val="Hyperlink"/>
          </w:rPr>
          <w:t>64-bit network data representation</w:t>
        </w:r>
      </w:hyperlink>
      <w:r w:rsidR="00D06027">
        <w:t xml:space="preserve"> </w:t>
      </w:r>
      <w:r w:rsidR="00D06027">
        <w:fldChar w:fldCharType="begin"/>
      </w:r>
      <w:r w:rsidR="00D06027">
        <w:instrText>PAGEREF section_b1af93c7f9884a1aac74063179942f32</w:instrText>
      </w:r>
      <w:r w:rsidR="00D06027">
        <w:fldChar w:fldCharType="separate"/>
      </w:r>
      <w:r w:rsidR="00D06027">
        <w:rPr>
          <w:noProof/>
        </w:rPr>
        <w:t>64</w:t>
      </w:r>
      <w:r w:rsidR="00D06027">
        <w:fldChar w:fldCharType="end"/>
      </w:r>
    </w:p>
    <w:p w:rsidR="000F2369" w:rsidRDefault="00FB6FEA">
      <w:pPr>
        <w:pStyle w:val="IndexEntry"/>
      </w:pPr>
      <w:hyperlink w:anchor="section_b1af93c7f9884a1aac74063179942f32">
        <w:r w:rsidR="00D06027">
          <w:rPr>
            <w:rStyle w:val="Hyperlink"/>
          </w:rPr>
          <w:t>64-Bit Network Data Representation message</w:t>
        </w:r>
      </w:hyperlink>
      <w:r w:rsidR="00D06027">
        <w:t xml:space="preserve"> </w:t>
      </w:r>
      <w:r w:rsidR="00D06027">
        <w:fldChar w:fldCharType="begin"/>
      </w:r>
      <w:r w:rsidR="00D06027">
        <w:instrText>PAGEREF section_b1af93c7f9884a1aac74063179942f32</w:instrText>
      </w:r>
      <w:r w:rsidR="00D06027">
        <w:fldChar w:fldCharType="separate"/>
      </w:r>
      <w:r w:rsidR="00D06027">
        <w:rPr>
          <w:noProof/>
        </w:rPr>
        <w:t>64</w:t>
      </w:r>
      <w:r w:rsidR="00D06027">
        <w:fldChar w:fldCharType="end"/>
      </w:r>
    </w:p>
    <w:p w:rsidR="000F2369" w:rsidRDefault="000F2369">
      <w:pPr>
        <w:spacing w:before="0" w:after="0"/>
        <w:rPr>
          <w:sz w:val="16"/>
        </w:rPr>
      </w:pPr>
    </w:p>
    <w:p w:rsidR="000F2369" w:rsidRDefault="00D06027">
      <w:r>
        <w:rPr>
          <w:b/>
        </w:rPr>
        <w:t>A</w:t>
      </w:r>
    </w:p>
    <w:p w:rsidR="000F2369" w:rsidRDefault="000F2369">
      <w:pPr>
        <w:spacing w:before="0" w:after="0"/>
        <w:rPr>
          <w:sz w:val="16"/>
        </w:rPr>
      </w:pPr>
    </w:p>
    <w:p w:rsidR="000F2369" w:rsidRDefault="00D06027">
      <w:pPr>
        <w:pStyle w:val="IndexEntry"/>
      </w:pPr>
      <w:r>
        <w:t>Abstract data model</w:t>
      </w:r>
    </w:p>
    <w:p w:rsidR="000F2369" w:rsidRDefault="00D06027">
      <w:pPr>
        <w:pStyle w:val="IndexEntry"/>
      </w:pPr>
      <w:r>
        <w:t xml:space="preserve">   client - connectionless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a01de5c8e96b456f887f5f983fba505a">
        <w:r>
          <w:rPr>
            <w:rStyle w:val="Hyperlink"/>
          </w:rPr>
          <w:t>section 3.2.2.1</w:t>
        </w:r>
      </w:hyperlink>
      <w:r>
        <w:t xml:space="preserve"> </w:t>
      </w:r>
      <w:r>
        <w:fldChar w:fldCharType="begin"/>
      </w:r>
      <w:r>
        <w:instrText>PAGEREF section_a01de5c8e96b456f887f5f983fba505a</w:instrText>
      </w:r>
      <w:r>
        <w:fldChar w:fldCharType="separate"/>
      </w:r>
      <w:r>
        <w:rPr>
          <w:noProof/>
        </w:rPr>
        <w:t>93</w:t>
      </w:r>
      <w:r>
        <w:fldChar w:fldCharType="end"/>
      </w:r>
      <w:r>
        <w:t>)</w:t>
      </w:r>
    </w:p>
    <w:p w:rsidR="000F2369" w:rsidRDefault="00D06027">
      <w:pPr>
        <w:pStyle w:val="IndexEntry"/>
      </w:pPr>
      <w:r>
        <w:t xml:space="preserve">   client - connection-oriented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7e5026d6b27341a98cbf35677457d9af">
        <w:r>
          <w:rPr>
            <w:rStyle w:val="Hyperlink"/>
          </w:rPr>
          <w:t>section 3.3.2.1</w:t>
        </w:r>
      </w:hyperlink>
      <w:r>
        <w:t xml:space="preserve"> </w:t>
      </w:r>
      <w:r>
        <w:fldChar w:fldCharType="begin"/>
      </w:r>
      <w:r>
        <w:instrText>PAGEREF section_7e5026d6b27341a98cbf35677457d9af</w:instrText>
      </w:r>
      <w:r>
        <w:fldChar w:fldCharType="separate"/>
      </w:r>
      <w:r>
        <w:rPr>
          <w:noProof/>
        </w:rPr>
        <w:t>126</w:t>
      </w:r>
      <w:r>
        <w:fldChar w:fldCharType="end"/>
      </w:r>
      <w:r>
        <w:t>)</w:t>
      </w:r>
    </w:p>
    <w:p w:rsidR="000F2369" w:rsidRDefault="00D06027">
      <w:pPr>
        <w:pStyle w:val="IndexEntry"/>
      </w:pPr>
      <w:r>
        <w:t xml:space="preserve">   </w:t>
      </w:r>
      <w:hyperlink w:anchor="section_e83cdd26cc114bbebdbca6cd503f080a">
        <w:r>
          <w:rPr>
            <w:rStyle w:val="Hyperlink"/>
          </w:rPr>
          <w:t>client - state machines</w:t>
        </w:r>
      </w:hyperlink>
      <w:r>
        <w:t xml:space="preserve"> </w:t>
      </w:r>
      <w:r>
        <w:fldChar w:fldCharType="begin"/>
      </w:r>
      <w:r>
        <w:instrText>PAGEREF section_e83cdd26cc114bbebdbca6cd503f080a</w:instrText>
      </w:r>
      <w:r>
        <w:fldChar w:fldCharType="separate"/>
      </w:r>
      <w:r>
        <w:rPr>
          <w:noProof/>
        </w:rPr>
        <w:t>87</w:t>
      </w:r>
      <w:r>
        <w:fldChar w:fldCharType="end"/>
      </w:r>
    </w:p>
    <w:p w:rsidR="000F2369" w:rsidRDefault="00D06027">
      <w:pPr>
        <w:pStyle w:val="IndexEntry"/>
      </w:pPr>
      <w:r>
        <w:t xml:space="preserve">   server - connectionless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04fa87465eb1497ebdffbf6fa17b1cb7">
        <w:r>
          <w:rPr>
            <w:rStyle w:val="Hyperlink"/>
          </w:rPr>
          <w:t>section 3.2.3.1</w:t>
        </w:r>
      </w:hyperlink>
      <w:r>
        <w:t xml:space="preserve"> </w:t>
      </w:r>
      <w:r>
        <w:fldChar w:fldCharType="begin"/>
      </w:r>
      <w:r>
        <w:instrText>PAGEREF section_04fa87465eb1497ebdffbf6fa17b1cb7</w:instrText>
      </w:r>
      <w:r>
        <w:fldChar w:fldCharType="separate"/>
      </w:r>
      <w:r>
        <w:rPr>
          <w:noProof/>
        </w:rPr>
        <w:t>103</w:t>
      </w:r>
      <w:r>
        <w:fldChar w:fldCharType="end"/>
      </w:r>
      <w:r>
        <w:t>)</w:t>
      </w:r>
    </w:p>
    <w:p w:rsidR="000F2369" w:rsidRDefault="00D06027">
      <w:pPr>
        <w:pStyle w:val="IndexEntry"/>
      </w:pPr>
      <w:r>
        <w:t xml:space="preserve">   server - connection-oriented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0c851bf9520b4e48b98973341e82c4ea">
        <w:r>
          <w:rPr>
            <w:rStyle w:val="Hyperlink"/>
          </w:rPr>
          <w:t>section 3.3.3.1</w:t>
        </w:r>
      </w:hyperlink>
      <w:r>
        <w:t xml:space="preserve"> </w:t>
      </w:r>
      <w:r>
        <w:fldChar w:fldCharType="begin"/>
      </w:r>
      <w:r>
        <w:instrText>PAGEREF section_0c851bf9520b4e48b98973341e82c4ea</w:instrText>
      </w:r>
      <w:r>
        <w:fldChar w:fldCharType="separate"/>
      </w:r>
      <w:r>
        <w:rPr>
          <w:noProof/>
        </w:rPr>
        <w:t>133</w:t>
      </w:r>
      <w:r>
        <w:fldChar w:fldCharType="end"/>
      </w:r>
      <w:r>
        <w:t>)</w:t>
      </w:r>
    </w:p>
    <w:p w:rsidR="000F2369" w:rsidRDefault="00D06027">
      <w:pPr>
        <w:pStyle w:val="IndexEntry"/>
      </w:pPr>
      <w:r>
        <w:t xml:space="preserve">   </w:t>
      </w:r>
      <w:hyperlink w:anchor="section_e83cdd26cc114bbebdbca6cd503f080a">
        <w:r>
          <w:rPr>
            <w:rStyle w:val="Hyperlink"/>
          </w:rPr>
          <w:t>server - state machines</w:t>
        </w:r>
      </w:hyperlink>
      <w:r>
        <w:t xml:space="preserve"> </w:t>
      </w:r>
      <w:r>
        <w:fldChar w:fldCharType="begin"/>
      </w:r>
      <w:r>
        <w:instrText>PAGEREF section_e83cdd26cc114bbebdbca6cd503f080a</w:instrText>
      </w:r>
      <w:r>
        <w:fldChar w:fldCharType="separate"/>
      </w:r>
      <w:r>
        <w:rPr>
          <w:noProof/>
        </w:rPr>
        <w:t>87</w:t>
      </w:r>
      <w:r>
        <w:fldChar w:fldCharType="end"/>
      </w:r>
    </w:p>
    <w:p w:rsidR="000F2369" w:rsidRDefault="00D06027">
      <w:pPr>
        <w:pStyle w:val="IndexEntry"/>
      </w:pPr>
      <w:r>
        <w:t>ACK</w:t>
      </w:r>
    </w:p>
    <w:p w:rsidR="000F2369" w:rsidRDefault="00D06027">
      <w:pPr>
        <w:pStyle w:val="IndexEntry"/>
      </w:pPr>
      <w:r>
        <w:t xml:space="preserve">   </w:t>
      </w:r>
      <w:hyperlink w:anchor="section_5af0cd07ab44466e9ee0f32f661e30a9">
        <w:r>
          <w:rPr>
            <w:rStyle w:val="Hyperlink"/>
          </w:rPr>
          <w:t>message processing - client - connectionless RPC</w:t>
        </w:r>
      </w:hyperlink>
      <w:r>
        <w:t xml:space="preserve"> </w:t>
      </w:r>
      <w:r>
        <w:fldChar w:fldCharType="begin"/>
      </w:r>
      <w:r>
        <w:instrText>PAGEREF section_5af0cd07ab44466e9ee0f32f661e30a9</w:instrText>
      </w:r>
      <w:r>
        <w:fldChar w:fldCharType="separate"/>
      </w:r>
      <w:r>
        <w:rPr>
          <w:noProof/>
        </w:rPr>
        <w:t>102</w:t>
      </w:r>
      <w:r>
        <w:fldChar w:fldCharType="end"/>
      </w:r>
    </w:p>
    <w:p w:rsidR="000F2369" w:rsidRDefault="00D06027">
      <w:pPr>
        <w:pStyle w:val="IndexEntry"/>
      </w:pPr>
      <w:r>
        <w:t xml:space="preserve">   </w:t>
      </w:r>
      <w:hyperlink w:anchor="section_5af0cd07ab44466e9ee0f32f661e30a9">
        <w:r>
          <w:rPr>
            <w:rStyle w:val="Hyperlink"/>
          </w:rPr>
          <w:t>sequencing rules - client - connectionless RPC</w:t>
        </w:r>
      </w:hyperlink>
      <w:r>
        <w:t xml:space="preserve"> </w:t>
      </w:r>
      <w:r>
        <w:fldChar w:fldCharType="begin"/>
      </w:r>
      <w:r>
        <w:instrText>PAGEREF section_5af0cd07ab44466e9ee0f32f661e30a9</w:instrText>
      </w:r>
      <w:r>
        <w:fldChar w:fldCharType="separate"/>
      </w:r>
      <w:r>
        <w:rPr>
          <w:noProof/>
        </w:rPr>
        <w:t>102</w:t>
      </w:r>
      <w:r>
        <w:fldChar w:fldCharType="end"/>
      </w:r>
    </w:p>
    <w:p w:rsidR="000F2369" w:rsidRDefault="00D06027">
      <w:pPr>
        <w:pStyle w:val="IndexEntry"/>
      </w:pPr>
      <w:r>
        <w:t>Additional limitations (</w:t>
      </w:r>
      <w:hyperlink w:anchor="section_e348919b749e4b5fb6bbd1fead0da9f8">
        <w:r>
          <w:rPr>
            <w:rStyle w:val="Hyperlink"/>
          </w:rPr>
          <w:t>section 3.1.1.5.3.2.2</w:t>
        </w:r>
      </w:hyperlink>
      <w:r>
        <w:t xml:space="preserve"> </w:t>
      </w:r>
      <w:r>
        <w:fldChar w:fldCharType="begin"/>
      </w:r>
      <w:r>
        <w:instrText>PAGEREF section_e348919b749e4b5fb6bbd1fead0da9f8</w:instrText>
      </w:r>
      <w:r>
        <w:fldChar w:fldCharType="separate"/>
      </w:r>
      <w:r>
        <w:rPr>
          <w:noProof/>
        </w:rPr>
        <w:t>79</w:t>
      </w:r>
      <w:r>
        <w:fldChar w:fldCharType="end"/>
      </w:r>
      <w:r>
        <w:t xml:space="preserve">, </w:t>
      </w:r>
      <w:hyperlink w:anchor="section_96d24d9ff4e247e89ef0a892dd9376c7">
        <w:r>
          <w:rPr>
            <w:rStyle w:val="Hyperlink"/>
          </w:rPr>
          <w:t>section 3.1.1.5.3.3.1</w:t>
        </w:r>
      </w:hyperlink>
      <w:r>
        <w:t xml:space="preserve"> </w:t>
      </w:r>
      <w:r>
        <w:fldChar w:fldCharType="begin"/>
      </w:r>
      <w:r>
        <w:instrText>PAGEREF section_96d24d9ff4e247e89ef0a892dd9376c7</w:instrText>
      </w:r>
      <w:r>
        <w:fldChar w:fldCharType="separate"/>
      </w:r>
      <w:r>
        <w:rPr>
          <w:noProof/>
        </w:rPr>
        <w:t>79</w:t>
      </w:r>
      <w:r>
        <w:fldChar w:fldCharType="end"/>
      </w:r>
      <w:r>
        <w:t>)</w:t>
      </w:r>
    </w:p>
    <w:p w:rsidR="000F2369" w:rsidRDefault="00FB6FEA">
      <w:pPr>
        <w:pStyle w:val="IndexEntry"/>
      </w:pPr>
      <w:hyperlink w:anchor="section_dea468acdf0841a7a093f69b4669513e">
        <w:r w:rsidR="00D06027">
          <w:rPr>
            <w:rStyle w:val="Hyperlink"/>
          </w:rPr>
          <w:t>alloc_hint interpretation</w:t>
        </w:r>
      </w:hyperlink>
      <w:r w:rsidR="00D06027">
        <w:t xml:space="preserve"> </w:t>
      </w:r>
      <w:r w:rsidR="00D06027">
        <w:fldChar w:fldCharType="begin"/>
      </w:r>
      <w:r w:rsidR="00D06027">
        <w:instrText>PAGEREF section_dea468acdf0841a7a093f69b4669513e</w:instrText>
      </w:r>
      <w:r w:rsidR="00D06027">
        <w:fldChar w:fldCharType="separate"/>
      </w:r>
      <w:r w:rsidR="00D06027">
        <w:rPr>
          <w:noProof/>
        </w:rPr>
        <w:t>47</w:t>
      </w:r>
      <w:r w:rsidR="00D06027">
        <w:fldChar w:fldCharType="end"/>
      </w:r>
    </w:p>
    <w:p w:rsidR="000F2369" w:rsidRDefault="00FB6FEA">
      <w:pPr>
        <w:pStyle w:val="IndexEntry"/>
      </w:pPr>
      <w:hyperlink w:anchor="section_54fcafab410d4c2ea269c0297b3e236b">
        <w:r w:rsidR="00D06027">
          <w:rPr>
            <w:rStyle w:val="Hyperlink"/>
          </w:rPr>
          <w:t>AppleTalk (NCACN_AT_DSP)</w:t>
        </w:r>
      </w:hyperlink>
      <w:r w:rsidR="00D06027">
        <w:t xml:space="preserve"> </w:t>
      </w:r>
      <w:r w:rsidR="00D06027">
        <w:fldChar w:fldCharType="begin"/>
      </w:r>
      <w:r w:rsidR="00D06027">
        <w:instrText>PAGEREF section_54fcafab410d4c2ea269c0297b3e236b</w:instrText>
      </w:r>
      <w:r w:rsidR="00D06027">
        <w:fldChar w:fldCharType="separate"/>
      </w:r>
      <w:r w:rsidR="00D06027">
        <w:rPr>
          <w:noProof/>
        </w:rPr>
        <w:t>35</w:t>
      </w:r>
      <w:r w:rsidR="00D06027">
        <w:fldChar w:fldCharType="end"/>
      </w:r>
    </w:p>
    <w:p w:rsidR="000F2369" w:rsidRDefault="00FB6FEA">
      <w:pPr>
        <w:pStyle w:val="IndexEntry"/>
      </w:pPr>
      <w:hyperlink w:anchor="section_59798dde6c7d4af0b03b9c89ad348ad4">
        <w:r w:rsidR="00D06027">
          <w:rPr>
            <w:rStyle w:val="Hyperlink"/>
          </w:rPr>
          <w:t>Applicability</w:t>
        </w:r>
      </w:hyperlink>
      <w:r w:rsidR="00D06027">
        <w:t xml:space="preserve"> </w:t>
      </w:r>
      <w:r w:rsidR="00D06027">
        <w:fldChar w:fldCharType="begin"/>
      </w:r>
      <w:r w:rsidR="00D06027">
        <w:instrText>PAGEREF section_59798dde6c7d4af0b03b9c89ad348ad4</w:instrText>
      </w:r>
      <w:r w:rsidR="00D06027">
        <w:fldChar w:fldCharType="separate"/>
      </w:r>
      <w:r w:rsidR="00D06027">
        <w:rPr>
          <w:noProof/>
        </w:rPr>
        <w:t>29</w:t>
      </w:r>
      <w:r w:rsidR="00D06027">
        <w:fldChar w:fldCharType="end"/>
      </w:r>
    </w:p>
    <w:p w:rsidR="000F2369" w:rsidRDefault="00FB6FEA">
      <w:pPr>
        <w:pStyle w:val="IndexEntry"/>
      </w:pPr>
      <w:hyperlink w:anchor="section_4192be9c58184c34b4821ca5865c51e3">
        <w:r w:rsidR="00D06027">
          <w:rPr>
            <w:rStyle w:val="Hyperlink"/>
          </w:rPr>
          <w:t>Array of context handles</w:t>
        </w:r>
      </w:hyperlink>
      <w:r w:rsidR="00D06027">
        <w:t xml:space="preserve"> </w:t>
      </w:r>
      <w:r w:rsidR="00D06027">
        <w:fldChar w:fldCharType="begin"/>
      </w:r>
      <w:r w:rsidR="00D06027">
        <w:instrText>PAGEREF section_4192be9c58184c34b4821ca5865c51e3</w:instrText>
      </w:r>
      <w:r w:rsidR="00D06027">
        <w:fldChar w:fldCharType="separate"/>
      </w:r>
      <w:r w:rsidR="00D06027">
        <w:rPr>
          <w:noProof/>
        </w:rPr>
        <w:t>61</w:t>
      </w:r>
      <w:r w:rsidR="00D06027">
        <w:fldChar w:fldCharType="end"/>
      </w:r>
    </w:p>
    <w:p w:rsidR="000F2369" w:rsidRDefault="00FB6FEA">
      <w:pPr>
        <w:pStyle w:val="IndexEntry"/>
      </w:pPr>
      <w:hyperlink w:anchor="section_3107bd1b1b5141dfab5bdaa4951300bc">
        <w:r w:rsidR="00D06027">
          <w:rPr>
            <w:rStyle w:val="Hyperlink"/>
          </w:rPr>
          <w:t>Array of strings</w:t>
        </w:r>
      </w:hyperlink>
      <w:r w:rsidR="00D06027">
        <w:t xml:space="preserve"> </w:t>
      </w:r>
      <w:r w:rsidR="00D06027">
        <w:fldChar w:fldCharType="begin"/>
      </w:r>
      <w:r w:rsidR="00D06027">
        <w:instrText>PAGEREF section_3107bd1b1b5141dfab5bdaa4951300bc</w:instrText>
      </w:r>
      <w:r w:rsidR="00D06027">
        <w:fldChar w:fldCharType="separate"/>
      </w:r>
      <w:r w:rsidR="00D06027">
        <w:rPr>
          <w:noProof/>
        </w:rPr>
        <w:t>61</w:t>
      </w:r>
      <w:r w:rsidR="00D06027">
        <w:fldChar w:fldCharType="end"/>
      </w:r>
    </w:p>
    <w:p w:rsidR="000F2369" w:rsidRDefault="00FB6FEA">
      <w:pPr>
        <w:pStyle w:val="IndexEntry"/>
      </w:pPr>
      <w:hyperlink w:anchor="section_0ee942a919f8477c9ee6093984d9bc97">
        <w:r w:rsidR="00D06027">
          <w:rPr>
            <w:rStyle w:val="Hyperlink"/>
          </w:rPr>
          <w:t>Arrays - NDR64 constructed data type arrays</w:t>
        </w:r>
      </w:hyperlink>
      <w:r w:rsidR="00D06027">
        <w:t xml:space="preserve"> </w:t>
      </w:r>
      <w:r w:rsidR="00D06027">
        <w:fldChar w:fldCharType="begin"/>
      </w:r>
      <w:r w:rsidR="00D06027">
        <w:instrText>PAGEREF section_0ee942a919f8477c9ee6093984d9bc97</w:instrText>
      </w:r>
      <w:r w:rsidR="00D06027">
        <w:fldChar w:fldCharType="separate"/>
      </w:r>
      <w:r w:rsidR="00D06027">
        <w:rPr>
          <w:noProof/>
        </w:rPr>
        <w:t>65</w:t>
      </w:r>
      <w:r w:rsidR="00D06027">
        <w:fldChar w:fldCharType="end"/>
      </w:r>
    </w:p>
    <w:p w:rsidR="000F2369" w:rsidRDefault="00FB6FEA">
      <w:pPr>
        <w:pStyle w:val="IndexEntry"/>
      </w:pPr>
      <w:hyperlink w:anchor="section_425a7c53c33a48688e5b2a850d40dc73">
        <w:r w:rsidR="00D06027">
          <w:rPr>
            <w:rStyle w:val="Hyperlink"/>
          </w:rPr>
          <w:t>Authentication levels</w:t>
        </w:r>
      </w:hyperlink>
      <w:r w:rsidR="00D06027">
        <w:t xml:space="preserve"> </w:t>
      </w:r>
      <w:r w:rsidR="00D06027">
        <w:fldChar w:fldCharType="begin"/>
      </w:r>
      <w:r w:rsidR="00D06027">
        <w:instrText>PAGEREF section_425a7c53c33a48688e5b2a850d40dc73</w:instrText>
      </w:r>
      <w:r w:rsidR="00D06027">
        <w:fldChar w:fldCharType="separate"/>
      </w:r>
      <w:r w:rsidR="00D06027">
        <w:rPr>
          <w:noProof/>
        </w:rPr>
        <w:t>38</w:t>
      </w:r>
      <w:r w:rsidR="00D06027">
        <w:fldChar w:fldCharType="end"/>
      </w:r>
    </w:p>
    <w:p w:rsidR="000F2369" w:rsidRDefault="00FB6FEA">
      <w:pPr>
        <w:pStyle w:val="IndexEntry"/>
      </w:pPr>
      <w:hyperlink w:anchor="section_471f2492d81b47bfb818ab96213a4729">
        <w:r w:rsidR="00D06027">
          <w:rPr>
            <w:rStyle w:val="Hyperlink"/>
          </w:rPr>
          <w:t>Authentication levels - implementer - security considerations</w:t>
        </w:r>
      </w:hyperlink>
      <w:r w:rsidR="00D06027">
        <w:t xml:space="preserve"> </w:t>
      </w:r>
      <w:r w:rsidR="00D06027">
        <w:fldChar w:fldCharType="begin"/>
      </w:r>
      <w:r w:rsidR="00D06027">
        <w:instrText>PAGEREF section_471f2492d81b47bfb818ab96213a4729</w:instrText>
      </w:r>
      <w:r w:rsidR="00D06027">
        <w:fldChar w:fldCharType="separate"/>
      </w:r>
      <w:r w:rsidR="00D06027">
        <w:rPr>
          <w:noProof/>
        </w:rPr>
        <w:t>151</w:t>
      </w:r>
      <w:r w:rsidR="00D06027">
        <w:fldChar w:fldCharType="end"/>
      </w:r>
    </w:p>
    <w:p w:rsidR="000F2369" w:rsidRDefault="00FB6FEA">
      <w:pPr>
        <w:pStyle w:val="IndexEntry"/>
      </w:pPr>
      <w:hyperlink w:anchor="section_471f2492d81b47bfb818ab96213a4729">
        <w:r w:rsidR="00D06027">
          <w:rPr>
            <w:rStyle w:val="Hyperlink"/>
          </w:rPr>
          <w:t>Authentication levels - security - implementer considerations</w:t>
        </w:r>
      </w:hyperlink>
      <w:r w:rsidR="00D06027">
        <w:t xml:space="preserve"> </w:t>
      </w:r>
      <w:r w:rsidR="00D06027">
        <w:fldChar w:fldCharType="begin"/>
      </w:r>
      <w:r w:rsidR="00D06027">
        <w:instrText>PAGEREF section_471f2492d81b47bfb818ab96213a4729</w:instrText>
      </w:r>
      <w:r w:rsidR="00D06027">
        <w:fldChar w:fldCharType="separate"/>
      </w:r>
      <w:r w:rsidR="00D06027">
        <w:rPr>
          <w:noProof/>
        </w:rPr>
        <w:t>151</w:t>
      </w:r>
      <w:r w:rsidR="00D06027">
        <w:fldChar w:fldCharType="end"/>
      </w:r>
    </w:p>
    <w:p w:rsidR="000F2369" w:rsidRDefault="00D06027">
      <w:pPr>
        <w:pStyle w:val="IndexEntry"/>
      </w:pPr>
      <w:r>
        <w:t>Authentication tokens (</w:t>
      </w:r>
      <w:hyperlink w:anchor="section_0ab77b0b0d774264b457cf3041b6fd96">
        <w:r>
          <w:rPr>
            <w:rStyle w:val="Hyperlink"/>
          </w:rPr>
          <w:t>section 2.2.2.12</w:t>
        </w:r>
      </w:hyperlink>
      <w:r>
        <w:t xml:space="preserve"> </w:t>
      </w:r>
      <w:r>
        <w:fldChar w:fldCharType="begin"/>
      </w:r>
      <w:r>
        <w:instrText>PAGEREF section_0ab77b0b0d774264b457cf3041b6fd96</w:instrText>
      </w:r>
      <w:r>
        <w:fldChar w:fldCharType="separate"/>
      </w:r>
      <w:r>
        <w:rPr>
          <w:noProof/>
        </w:rPr>
        <w:t>51</w:t>
      </w:r>
      <w:r>
        <w:fldChar w:fldCharType="end"/>
      </w:r>
      <w:r>
        <w:t xml:space="preserve">, </w:t>
      </w:r>
      <w:hyperlink w:anchor="section_164fa983fd9a42fcb0c66807501de7ef">
        <w:r>
          <w:rPr>
            <w:rStyle w:val="Hyperlink"/>
          </w:rPr>
          <w:t>section 2.2.3.5</w:t>
        </w:r>
      </w:hyperlink>
      <w:r>
        <w:t xml:space="preserve"> </w:t>
      </w:r>
      <w:r>
        <w:fldChar w:fldCharType="begin"/>
      </w:r>
      <w:r>
        <w:instrText>PAGEREF section_164fa983fd9a42fcb0c66807501de7ef</w:instrText>
      </w:r>
      <w:r>
        <w:fldChar w:fldCharType="separate"/>
      </w:r>
      <w:r>
        <w:rPr>
          <w:noProof/>
        </w:rPr>
        <w:t>60</w:t>
      </w:r>
      <w:r>
        <w:fldChar w:fldCharType="end"/>
      </w:r>
      <w:r>
        <w:t>)</w:t>
      </w:r>
    </w:p>
    <w:p w:rsidR="000F2369" w:rsidRDefault="000F2369">
      <w:pPr>
        <w:spacing w:before="0" w:after="0"/>
        <w:rPr>
          <w:sz w:val="16"/>
        </w:rPr>
      </w:pPr>
    </w:p>
    <w:p w:rsidR="000F2369" w:rsidRDefault="00D06027">
      <w:r>
        <w:rPr>
          <w:b/>
        </w:rPr>
        <w:t>B</w:t>
      </w:r>
    </w:p>
    <w:p w:rsidR="000F2369" w:rsidRDefault="000F2369">
      <w:pPr>
        <w:spacing w:before="0" w:after="0"/>
        <w:rPr>
          <w:sz w:val="16"/>
        </w:rPr>
      </w:pPr>
    </w:p>
    <w:p w:rsidR="000F2369" w:rsidRDefault="00FB6FEA">
      <w:pPr>
        <w:pStyle w:val="IndexEntry"/>
      </w:pPr>
      <w:hyperlink w:anchor="section_92ba49420b1f41aa892469dd6e49b546">
        <w:r w:rsidR="00D06027">
          <w:rPr>
            <w:rStyle w:val="Hyperlink"/>
          </w:rPr>
          <w:t>bind_nak structure</w:t>
        </w:r>
      </w:hyperlink>
      <w:r w:rsidR="00D06027">
        <w:t xml:space="preserve"> </w:t>
      </w:r>
      <w:r w:rsidR="00D06027">
        <w:fldChar w:fldCharType="begin"/>
      </w:r>
      <w:r w:rsidR="00D06027">
        <w:instrText>PAGEREF section_92ba49420b1f41aa892469dd6e49b546</w:instrText>
      </w:r>
      <w:r w:rsidR="00D06027">
        <w:fldChar w:fldCharType="separate"/>
      </w:r>
      <w:r w:rsidR="00D06027">
        <w:rPr>
          <w:noProof/>
        </w:rPr>
        <w:t>48</w:t>
      </w:r>
      <w:r w:rsidR="00D06027">
        <w:fldChar w:fldCharType="end"/>
      </w:r>
    </w:p>
    <w:p w:rsidR="000F2369" w:rsidRDefault="00FB6FEA">
      <w:pPr>
        <w:pStyle w:val="IndexEntry"/>
      </w:pPr>
      <w:hyperlink w:anchor="section_cba7703689314129b238f5e95b452c8c">
        <w:r w:rsidR="00D06027">
          <w:rPr>
            <w:rStyle w:val="Hyperlink"/>
          </w:rPr>
          <w:t>Binding handle extension</w:t>
        </w:r>
      </w:hyperlink>
      <w:r w:rsidR="00D06027">
        <w:t xml:space="preserve"> </w:t>
      </w:r>
      <w:r w:rsidR="00D06027">
        <w:fldChar w:fldCharType="begin"/>
      </w:r>
      <w:r w:rsidR="00D06027">
        <w:instrText>PAGEREF section_cba7703689314129b238f5e95b452c8c</w:instrText>
      </w:r>
      <w:r w:rsidR="00D06027">
        <w:fldChar w:fldCharType="separate"/>
      </w:r>
      <w:r w:rsidR="00D06027">
        <w:rPr>
          <w:noProof/>
        </w:rPr>
        <w:t>76</w:t>
      </w:r>
      <w:r w:rsidR="00D06027">
        <w:fldChar w:fldCharType="end"/>
      </w:r>
    </w:p>
    <w:p w:rsidR="000F2369" w:rsidRDefault="00FB6FEA">
      <w:pPr>
        <w:pStyle w:val="IndexEntry"/>
      </w:pPr>
      <w:hyperlink w:anchor="section_cef529cc77b5479485dc91e1467e80f0">
        <w:r w:rsidR="00D06027">
          <w:rPr>
            <w:rStyle w:val="Hyperlink"/>
          </w:rPr>
          <w:t>BindTimeFeatureNegotiationBitmask structure</w:t>
        </w:r>
      </w:hyperlink>
      <w:r w:rsidR="00D06027">
        <w:t xml:space="preserve"> </w:t>
      </w:r>
      <w:r w:rsidR="00D06027">
        <w:fldChar w:fldCharType="begin"/>
      </w:r>
      <w:r w:rsidR="00D06027">
        <w:instrText>PAGEREF section_cef529cc77b5479485dc91e1467e80f0</w:instrText>
      </w:r>
      <w:r w:rsidR="00D06027">
        <w:fldChar w:fldCharType="separate"/>
      </w:r>
      <w:r w:rsidR="00D06027">
        <w:rPr>
          <w:noProof/>
        </w:rPr>
        <w:t>57</w:t>
      </w:r>
      <w:r w:rsidR="00D06027">
        <w:fldChar w:fldCharType="end"/>
      </w:r>
    </w:p>
    <w:p w:rsidR="000F2369" w:rsidRDefault="00FB6FEA">
      <w:pPr>
        <w:pStyle w:val="IndexEntry"/>
      </w:pPr>
      <w:hyperlink w:anchor="section_ff0973abc0fc4104930a47311f9a9f80">
        <w:r w:rsidR="00D06027">
          <w:rPr>
            <w:rStyle w:val="Hyperlink"/>
          </w:rPr>
          <w:t>BindTimeFeatureNegotiationResponseBitmask structure</w:t>
        </w:r>
      </w:hyperlink>
      <w:r w:rsidR="00D06027">
        <w:t xml:space="preserve"> </w:t>
      </w:r>
      <w:r w:rsidR="00D06027">
        <w:fldChar w:fldCharType="begin"/>
      </w:r>
      <w:r w:rsidR="00D06027">
        <w:instrText>PAGEREF section_ff0973abc0fc4104930a47311f9a9f80</w:instrText>
      </w:r>
      <w:r w:rsidR="00D06027">
        <w:fldChar w:fldCharType="separate"/>
      </w:r>
      <w:r w:rsidR="00D06027">
        <w:rPr>
          <w:noProof/>
        </w:rPr>
        <w:t>57</w:t>
      </w:r>
      <w:r w:rsidR="00D06027">
        <w:fldChar w:fldCharType="end"/>
      </w:r>
    </w:p>
    <w:p w:rsidR="000F2369" w:rsidRDefault="00FB6FEA">
      <w:pPr>
        <w:pStyle w:val="IndexEntry"/>
      </w:pPr>
      <w:hyperlink w:anchor="section_38b9984f219c48beb2f0423850bd4a6e">
        <w:r w:rsidR="00D06027">
          <w:rPr>
            <w:rStyle w:val="Hyperlink"/>
          </w:rPr>
          <w:t>byte_count</w:t>
        </w:r>
      </w:hyperlink>
      <w:r w:rsidR="00D06027">
        <w:t xml:space="preserve"> </w:t>
      </w:r>
      <w:r w:rsidR="00D06027">
        <w:fldChar w:fldCharType="begin"/>
      </w:r>
      <w:r w:rsidR="00D06027">
        <w:instrText>PAGEREF section_38b9984f219c48beb2f0423850bd4a6e</w:instrText>
      </w:r>
      <w:r w:rsidR="00D06027">
        <w:fldChar w:fldCharType="separate"/>
      </w:r>
      <w:r w:rsidR="00D06027">
        <w:rPr>
          <w:noProof/>
        </w:rPr>
        <w:t>63</w:t>
      </w:r>
      <w:r w:rsidR="00D06027">
        <w:fldChar w:fldCharType="end"/>
      </w:r>
    </w:p>
    <w:p w:rsidR="000F2369" w:rsidRDefault="000F2369">
      <w:pPr>
        <w:spacing w:before="0" w:after="0"/>
        <w:rPr>
          <w:sz w:val="16"/>
        </w:rPr>
      </w:pPr>
    </w:p>
    <w:p w:rsidR="000F2369" w:rsidRDefault="00D06027">
      <w:r>
        <w:rPr>
          <w:b/>
        </w:rPr>
        <w:t>C</w:t>
      </w:r>
    </w:p>
    <w:p w:rsidR="000F2369" w:rsidRDefault="000F2369">
      <w:pPr>
        <w:spacing w:before="0" w:after="0"/>
        <w:rPr>
          <w:sz w:val="16"/>
        </w:rPr>
      </w:pPr>
    </w:p>
    <w:p w:rsidR="000F2369" w:rsidRDefault="00FB6FEA">
      <w:pPr>
        <w:pStyle w:val="IndexEntry"/>
      </w:pPr>
      <w:hyperlink w:anchor="section_48a625b1a38344e281064323d1361817">
        <w:r w:rsidR="00D06027">
          <w:rPr>
            <w:rStyle w:val="Hyperlink"/>
          </w:rPr>
          <w:t>Callback</w:t>
        </w:r>
      </w:hyperlink>
      <w:r w:rsidR="00D06027">
        <w:t xml:space="preserve"> </w:t>
      </w:r>
      <w:r w:rsidR="00D06027">
        <w:fldChar w:fldCharType="begin"/>
      </w:r>
      <w:r w:rsidR="00D06027">
        <w:instrText>PAGEREF section_48a625b1a38344e281064323d1361817</w:instrText>
      </w:r>
      <w:r w:rsidR="00D06027">
        <w:fldChar w:fldCharType="separate"/>
      </w:r>
      <w:r w:rsidR="00D06027">
        <w:rPr>
          <w:noProof/>
        </w:rPr>
        <w:t>61</w:t>
      </w:r>
      <w:r w:rsidR="00D06027">
        <w:fldChar w:fldCharType="end"/>
      </w:r>
    </w:p>
    <w:p w:rsidR="000F2369" w:rsidRDefault="00FB6FEA">
      <w:pPr>
        <w:pStyle w:val="IndexEntry"/>
      </w:pPr>
      <w:hyperlink w:anchor="section_ed7bf5aeec8e407eb6d7663958e18701">
        <w:r w:rsidR="00D06027">
          <w:rPr>
            <w:rStyle w:val="Hyperlink"/>
          </w:rPr>
          <w:t>Capability negotiation</w:t>
        </w:r>
      </w:hyperlink>
      <w:r w:rsidR="00D06027">
        <w:t xml:space="preserve"> </w:t>
      </w:r>
      <w:r w:rsidR="00D06027">
        <w:fldChar w:fldCharType="begin"/>
      </w:r>
      <w:r w:rsidR="00D06027">
        <w:instrText>PAGEREF section_ed7bf5aeec8e407eb6d7663958e18701</w:instrText>
      </w:r>
      <w:r w:rsidR="00D06027">
        <w:fldChar w:fldCharType="separate"/>
      </w:r>
      <w:r w:rsidR="00D06027">
        <w:rPr>
          <w:noProof/>
        </w:rPr>
        <w:t>29</w:t>
      </w:r>
      <w:r w:rsidR="00D06027">
        <w:fldChar w:fldCharType="end"/>
      </w:r>
    </w:p>
    <w:p w:rsidR="000F2369" w:rsidRDefault="00FB6FEA">
      <w:pPr>
        <w:pStyle w:val="IndexEntry"/>
      </w:pPr>
      <w:hyperlink w:anchor="section_d35f8e7eebb143cbb1f1c09c716a26f4">
        <w:r w:rsidR="00D06027">
          <w:rPr>
            <w:rStyle w:val="Hyperlink"/>
          </w:rPr>
          <w:t>Change tracking</w:t>
        </w:r>
      </w:hyperlink>
      <w:r w:rsidR="00D06027">
        <w:t xml:space="preserve"> </w:t>
      </w:r>
      <w:r w:rsidR="00D06027">
        <w:fldChar w:fldCharType="begin"/>
      </w:r>
      <w:r w:rsidR="00D06027">
        <w:instrText>PAGEREF section_d35f8e7eebb143cbb1f1c09c716a26f4</w:instrText>
      </w:r>
      <w:r w:rsidR="00D06027">
        <w:fldChar w:fldCharType="separate"/>
      </w:r>
      <w:r w:rsidR="00D06027">
        <w:rPr>
          <w:noProof/>
        </w:rPr>
        <w:t>174</w:t>
      </w:r>
      <w:r w:rsidR="00D06027">
        <w:fldChar w:fldCharType="end"/>
      </w:r>
    </w:p>
    <w:p w:rsidR="000F2369" w:rsidRDefault="00D06027">
      <w:pPr>
        <w:pStyle w:val="IndexEntry"/>
      </w:pPr>
      <w:r>
        <w:t>Client - connectionless RPC</w:t>
      </w:r>
    </w:p>
    <w:p w:rsidR="000F2369" w:rsidRDefault="00D06027">
      <w:pPr>
        <w:pStyle w:val="IndexEntry"/>
      </w:pPr>
      <w:r>
        <w:t xml:space="preserve">   abstract data model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a01de5c8e96b456f887f5f983fba505a">
        <w:r>
          <w:rPr>
            <w:rStyle w:val="Hyperlink"/>
          </w:rPr>
          <w:t>section 3.2.2.1</w:t>
        </w:r>
      </w:hyperlink>
      <w:r>
        <w:t xml:space="preserve"> </w:t>
      </w:r>
      <w:r>
        <w:fldChar w:fldCharType="begin"/>
      </w:r>
      <w:r>
        <w:instrText>PAGEREF section_a01de5c8e96b456f887f5f983fba505a</w:instrText>
      </w:r>
      <w:r>
        <w:fldChar w:fldCharType="separate"/>
      </w:r>
      <w:r>
        <w:rPr>
          <w:noProof/>
        </w:rPr>
        <w:t>93</w:t>
      </w:r>
      <w:r>
        <w:fldChar w:fldCharType="end"/>
      </w:r>
      <w:r>
        <w:t>)</w:t>
      </w:r>
    </w:p>
    <w:p w:rsidR="000F2369" w:rsidRDefault="00D06027">
      <w:pPr>
        <w:pStyle w:val="IndexEntry"/>
      </w:pPr>
      <w:r>
        <w:t xml:space="preserve">   higher-layer triggered events</w:t>
      </w:r>
    </w:p>
    <w:p w:rsidR="000F2369" w:rsidRDefault="00D06027">
      <w:pPr>
        <w:pStyle w:val="IndexEntry"/>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0F2369" w:rsidRDefault="00D06027">
      <w:pPr>
        <w:pStyle w:val="IndexEntry"/>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0F2369" w:rsidRDefault="00D06027">
      <w:pPr>
        <w:pStyle w:val="IndexEntry"/>
      </w:pPr>
      <w:r>
        <w:t xml:space="preserve">      </w:t>
      </w:r>
      <w:hyperlink w:anchor="section_556059a98946415eb597b02d4d958c09">
        <w:r>
          <w:rPr>
            <w:rStyle w:val="Hyperlink"/>
          </w:rPr>
          <w:t>cancel requested</w:t>
        </w:r>
      </w:hyperlink>
      <w:r>
        <w:t xml:space="preserve"> </w:t>
      </w:r>
      <w:r>
        <w:fldChar w:fldCharType="begin"/>
      </w:r>
      <w:r>
        <w:instrText>PAGEREF section_556059a98946415eb597b02d4d958c09</w:instrText>
      </w:r>
      <w:r>
        <w:fldChar w:fldCharType="separate"/>
      </w:r>
      <w:r>
        <w:rPr>
          <w:noProof/>
        </w:rPr>
        <w:t>101</w:t>
      </w:r>
      <w:r>
        <w:fldChar w:fldCharType="end"/>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0F2369" w:rsidRDefault="00D06027">
      <w:pPr>
        <w:pStyle w:val="IndexEntry"/>
      </w:pPr>
      <w:r>
        <w:t xml:space="preserve">   initialization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c36a6cb6408b403899f1b88b683fa959">
        <w:r>
          <w:rPr>
            <w:rStyle w:val="Hyperlink"/>
          </w:rPr>
          <w:t>section 3.1.2.3</w:t>
        </w:r>
      </w:hyperlink>
      <w:r>
        <w:t xml:space="preserve"> </w:t>
      </w:r>
      <w:r>
        <w:fldChar w:fldCharType="begin"/>
      </w:r>
      <w:r>
        <w:instrText>PAGEREF section_c36a6cb6408b403899f1b88b683fa959</w:instrText>
      </w:r>
      <w:r>
        <w:fldChar w:fldCharType="separate"/>
      </w:r>
      <w:r>
        <w:rPr>
          <w:noProof/>
        </w:rPr>
        <w:t>83</w:t>
      </w:r>
      <w:r>
        <w:fldChar w:fldCharType="end"/>
      </w:r>
      <w:r>
        <w:t xml:space="preserve">, </w:t>
      </w:r>
      <w:hyperlink w:anchor="section_318586248db04429a059e2c796cb5beb">
        <w:r>
          <w:rPr>
            <w:rStyle w:val="Hyperlink"/>
          </w:rPr>
          <w:t>section 3.2.1.3</w:t>
        </w:r>
      </w:hyperlink>
      <w:r>
        <w:t xml:space="preserve"> </w:t>
      </w:r>
      <w:r>
        <w:fldChar w:fldCharType="begin"/>
      </w:r>
      <w:r>
        <w:instrText>PAGEREF section_318586248db04429a059e2c796cb5beb</w:instrText>
      </w:r>
      <w:r>
        <w:fldChar w:fldCharType="separate"/>
      </w:r>
      <w:r>
        <w:rPr>
          <w:noProof/>
        </w:rPr>
        <w:t>88</w:t>
      </w:r>
      <w:r>
        <w:fldChar w:fldCharType="end"/>
      </w:r>
      <w:r>
        <w:t xml:space="preserve">, </w:t>
      </w:r>
      <w:hyperlink w:anchor="section_c9d767fb84b54b41ae0b147bfe370e5f">
        <w:r>
          <w:rPr>
            <w:rStyle w:val="Hyperlink"/>
          </w:rPr>
          <w:t>section 3.2.2.3</w:t>
        </w:r>
      </w:hyperlink>
      <w:r>
        <w:t xml:space="preserve"> </w:t>
      </w:r>
      <w:r>
        <w:fldChar w:fldCharType="begin"/>
      </w:r>
      <w:r>
        <w:instrText>PAGEREF section_c9d767fb84b54b41ae0b147bfe370e5f</w:instrText>
      </w:r>
      <w:r>
        <w:fldChar w:fldCharType="separate"/>
      </w:r>
      <w:r>
        <w:rPr>
          <w:noProof/>
        </w:rPr>
        <w:t>98</w:t>
      </w:r>
      <w:r>
        <w:fldChar w:fldCharType="end"/>
      </w:r>
      <w:r>
        <w:t>)</w:t>
      </w:r>
    </w:p>
    <w:p w:rsidR="000F2369" w:rsidRDefault="00D06027">
      <w:pPr>
        <w:pStyle w:val="IndexEntry"/>
      </w:pPr>
      <w:r>
        <w:t xml:space="preserve">   local events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97c9183be3e14a3fb522186a91cde48c">
        <w:r>
          <w:rPr>
            <w:rStyle w:val="Hyperlink"/>
          </w:rPr>
          <w:t>section 3.1.2.7</w:t>
        </w:r>
      </w:hyperlink>
      <w:r>
        <w:t xml:space="preserve"> </w:t>
      </w:r>
      <w:r>
        <w:fldChar w:fldCharType="begin"/>
      </w:r>
      <w:r>
        <w:instrText>PAGEREF section_97c9183be3e14a3fb522186a91cde48c</w:instrText>
      </w:r>
      <w:r>
        <w:fldChar w:fldCharType="separate"/>
      </w:r>
      <w:r>
        <w:rPr>
          <w:noProof/>
        </w:rPr>
        <w:t>83</w:t>
      </w:r>
      <w:r>
        <w:fldChar w:fldCharType="end"/>
      </w:r>
      <w:r>
        <w:t xml:space="preserve">, </w:t>
      </w:r>
      <w:hyperlink w:anchor="section_a78fad6da8da490692189d5f4d5af980">
        <w:r>
          <w:rPr>
            <w:rStyle w:val="Hyperlink"/>
          </w:rPr>
          <w:t>section 3.2.1.7</w:t>
        </w:r>
      </w:hyperlink>
      <w:r>
        <w:t xml:space="preserve"> </w:t>
      </w:r>
      <w:r>
        <w:fldChar w:fldCharType="begin"/>
      </w:r>
      <w:r>
        <w:instrText>PAGEREF section_a78fad6da8da490692189d5f4d5af980</w:instrText>
      </w:r>
      <w:r>
        <w:fldChar w:fldCharType="separate"/>
      </w:r>
      <w:r>
        <w:rPr>
          <w:noProof/>
        </w:rPr>
        <w:t>93</w:t>
      </w:r>
      <w:r>
        <w:fldChar w:fldCharType="end"/>
      </w:r>
      <w:r>
        <w:t xml:space="preserve">, </w:t>
      </w:r>
      <w:hyperlink w:anchor="section_8d00546e33a8490e82579e7106b0264b">
        <w:r>
          <w:rPr>
            <w:rStyle w:val="Hyperlink"/>
          </w:rPr>
          <w:t>section 3.2.2.7</w:t>
        </w:r>
      </w:hyperlink>
      <w:r>
        <w:t xml:space="preserve"> </w:t>
      </w:r>
      <w:r>
        <w:fldChar w:fldCharType="begin"/>
      </w:r>
      <w:r>
        <w:instrText>PAGEREF section_8d00546e33a8490e82579e7106b0264b</w:instrText>
      </w:r>
      <w:r>
        <w:fldChar w:fldCharType="separate"/>
      </w:r>
      <w:r>
        <w:rPr>
          <w:noProof/>
        </w:rPr>
        <w:t>103</w:t>
      </w:r>
      <w:r>
        <w:fldChar w:fldCharType="end"/>
      </w:r>
      <w:r>
        <w:t>)</w:t>
      </w:r>
    </w:p>
    <w:p w:rsidR="000F2369" w:rsidRDefault="00D06027">
      <w:pPr>
        <w:pStyle w:val="IndexEntry"/>
      </w:pPr>
      <w:r>
        <w:t xml:space="preserve">   message processing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c5f14e27c1334455900dae6d24c79f67">
        <w:r>
          <w:rPr>
            <w:rStyle w:val="Hyperlink"/>
          </w:rPr>
          <w:t>section 3.2.2.5</w:t>
        </w:r>
      </w:hyperlink>
      <w:r>
        <w:t xml:space="preserve"> </w:t>
      </w:r>
      <w:r>
        <w:fldChar w:fldCharType="begin"/>
      </w:r>
      <w:r>
        <w:instrText>PAGEREF section_c5f14e27c1334455900dae6d24c79f67</w:instrText>
      </w:r>
      <w:r>
        <w:fldChar w:fldCharType="separate"/>
      </w:r>
      <w:r>
        <w:rPr>
          <w:noProof/>
        </w:rPr>
        <w:t>101</w:t>
      </w:r>
      <w:r>
        <w:fldChar w:fldCharType="end"/>
      </w:r>
      <w:r>
        <w:t xml:space="preserve">, </w:t>
      </w:r>
      <w:hyperlink w:anchor="section_e74053693fbc427bb8797ba68c56bead">
        <w:r>
          <w:rPr>
            <w:rStyle w:val="Hyperlink"/>
          </w:rPr>
          <w:t>section 3.2.2.5.2</w:t>
        </w:r>
      </w:hyperlink>
      <w:r>
        <w:t xml:space="preserve"> </w:t>
      </w:r>
      <w:r>
        <w:fldChar w:fldCharType="begin"/>
      </w:r>
      <w:r>
        <w:instrText>PAGEREF section_e74053693fbc427bb8797ba68c56bead</w:instrText>
      </w:r>
      <w:r>
        <w:fldChar w:fldCharType="separate"/>
      </w:r>
      <w:r>
        <w:rPr>
          <w:noProof/>
        </w:rPr>
        <w:t>101</w:t>
      </w:r>
      <w:r>
        <w:fldChar w:fldCharType="end"/>
      </w:r>
      <w:r>
        <w:t xml:space="preserve">, </w:t>
      </w:r>
      <w:hyperlink w:anchor="section_c29d63ae60bf4e4caa12cc05db6211e7">
        <w:r>
          <w:rPr>
            <w:rStyle w:val="Hyperlink"/>
          </w:rPr>
          <w:t>section 3.2.2.5.3</w:t>
        </w:r>
      </w:hyperlink>
      <w:r>
        <w:t xml:space="preserve"> </w:t>
      </w:r>
      <w:r>
        <w:fldChar w:fldCharType="begin"/>
      </w:r>
      <w:r>
        <w:instrText>PAGEREF section_c29d63ae60bf4e4caa12cc05db6211e7</w:instrText>
      </w:r>
      <w:r>
        <w:fldChar w:fldCharType="separate"/>
      </w:r>
      <w:r>
        <w:rPr>
          <w:noProof/>
        </w:rPr>
        <w:t>101</w:t>
      </w:r>
      <w:r>
        <w:fldChar w:fldCharType="end"/>
      </w:r>
      <w:r>
        <w:t>)</w:t>
      </w:r>
    </w:p>
    <w:p w:rsidR="000F2369" w:rsidRDefault="00D06027">
      <w:pPr>
        <w:pStyle w:val="IndexEntry"/>
      </w:pPr>
      <w:r>
        <w:t xml:space="preserve">      </w:t>
      </w:r>
      <w:hyperlink w:anchor="section_5af0cd07ab44466e9ee0f32f661e30a9">
        <w:r>
          <w:rPr>
            <w:rStyle w:val="Hyperlink"/>
          </w:rPr>
          <w:t>ACK</w:t>
        </w:r>
      </w:hyperlink>
      <w:r>
        <w:t xml:space="preserve"> </w:t>
      </w:r>
      <w:r>
        <w:fldChar w:fldCharType="begin"/>
      </w:r>
      <w:r>
        <w:instrText>PAGEREF section_5af0cd07ab44466e9ee0f32f661e30a9</w:instrText>
      </w:r>
      <w:r>
        <w:fldChar w:fldCharType="separate"/>
      </w:r>
      <w:r>
        <w:rPr>
          <w:noProof/>
        </w:rPr>
        <w:t>102</w:t>
      </w:r>
      <w:r>
        <w:fldChar w:fldCharType="end"/>
      </w:r>
    </w:p>
    <w:p w:rsidR="000F2369" w:rsidRDefault="00D06027">
      <w:pPr>
        <w:pStyle w:val="IndexEntry"/>
      </w:pPr>
      <w:r>
        <w:t xml:space="preserve">      </w:t>
      </w:r>
      <w:hyperlink w:anchor="section_5c6bd1dcaa6645f39b76cbd5770a11aa">
        <w:r>
          <w:rPr>
            <w:rStyle w:val="Hyperlink"/>
          </w:rPr>
          <w:t>FACK</w:t>
        </w:r>
      </w:hyperlink>
      <w:r>
        <w:t xml:space="preserve"> </w:t>
      </w:r>
      <w:r>
        <w:fldChar w:fldCharType="begin"/>
      </w:r>
      <w:r>
        <w:instrText>PAGEREF section_5c6bd1dcaa6645f39b76cbd5770a11aa</w:instrText>
      </w:r>
      <w:r>
        <w:fldChar w:fldCharType="separate"/>
      </w:r>
      <w:r>
        <w:rPr>
          <w:noProof/>
        </w:rPr>
        <w:t>102</w:t>
      </w:r>
      <w:r>
        <w:fldChar w:fldCharType="end"/>
      </w:r>
    </w:p>
    <w:p w:rsidR="000F2369" w:rsidRDefault="00D06027">
      <w:pPr>
        <w:pStyle w:val="IndexEntry"/>
      </w:pPr>
      <w:r>
        <w:t xml:space="preserve">      </w:t>
      </w:r>
      <w:hyperlink w:anchor="section_e673dce14fb24fdd91e0e8cccf01db0d">
        <w:r>
          <w:rPr>
            <w:rStyle w:val="Hyperlink"/>
          </w:rPr>
          <w:t>FAULT</w:t>
        </w:r>
      </w:hyperlink>
      <w:r>
        <w:t xml:space="preserve"> </w:t>
      </w:r>
      <w:r>
        <w:fldChar w:fldCharType="begin"/>
      </w:r>
      <w:r>
        <w:instrText>PAGEREF section_e673dce14fb24fdd91e0e8cccf01db0d</w:instrText>
      </w:r>
      <w:r>
        <w:fldChar w:fldCharType="separate"/>
      </w:r>
      <w:r>
        <w:rPr>
          <w:noProof/>
        </w:rPr>
        <w:t>102</w:t>
      </w:r>
      <w:r>
        <w:fldChar w:fldCharType="end"/>
      </w:r>
    </w:p>
    <w:p w:rsidR="000F2369" w:rsidRDefault="00D06027">
      <w:pPr>
        <w:pStyle w:val="IndexEntry"/>
      </w:pPr>
      <w:r>
        <w:t xml:space="preserve">      </w:t>
      </w:r>
      <w:hyperlink w:anchor="section_c818318ab2494343b53cb4804782cb0c">
        <w:r>
          <w:rPr>
            <w:rStyle w:val="Hyperlink"/>
          </w:rPr>
          <w:t>NOCALL</w:t>
        </w:r>
      </w:hyperlink>
      <w:r>
        <w:t xml:space="preserve"> </w:t>
      </w:r>
      <w:r>
        <w:fldChar w:fldCharType="begin"/>
      </w:r>
      <w:r>
        <w:instrText>PAGEREF section_c818318ab2494343b53cb4804782cb0c</w:instrText>
      </w:r>
      <w:r>
        <w:fldChar w:fldCharType="separate"/>
      </w:r>
      <w:r>
        <w:rPr>
          <w:noProof/>
        </w:rPr>
        <w:t>102</w:t>
      </w:r>
      <w:r>
        <w:fldChar w:fldCharType="end"/>
      </w:r>
    </w:p>
    <w:p w:rsidR="000F2369" w:rsidRDefault="00D06027">
      <w:pPr>
        <w:pStyle w:val="IndexEntry"/>
      </w:pPr>
      <w:r>
        <w:t xml:space="preserve">      </w:t>
      </w:r>
      <w:hyperlink w:anchor="section_e8160053529c4682b01bbe46e5ce02bf">
        <w:r>
          <w:rPr>
            <w:rStyle w:val="Hyperlink"/>
          </w:rPr>
          <w:t>QUACK</w:t>
        </w:r>
      </w:hyperlink>
      <w:r>
        <w:t xml:space="preserve"> </w:t>
      </w:r>
      <w:r>
        <w:fldChar w:fldCharType="begin"/>
      </w:r>
      <w:r>
        <w:instrText>PAGEREF section_e8160053529c4682b01bbe46e5ce02bf</w:instrText>
      </w:r>
      <w:r>
        <w:fldChar w:fldCharType="separate"/>
      </w:r>
      <w:r>
        <w:rPr>
          <w:noProof/>
        </w:rPr>
        <w:t>102</w:t>
      </w:r>
      <w:r>
        <w:fldChar w:fldCharType="end"/>
      </w:r>
    </w:p>
    <w:p w:rsidR="000F2369" w:rsidRDefault="00D06027">
      <w:pPr>
        <w:pStyle w:val="IndexEntry"/>
      </w:pPr>
      <w:r>
        <w:t xml:space="preserve">      </w:t>
      </w:r>
      <w:hyperlink w:anchor="section_0da26739764743e7a68c0ef04f41ee7b">
        <w:r>
          <w:rPr>
            <w:rStyle w:val="Hyperlink"/>
          </w:rPr>
          <w:t>QUIT</w:t>
        </w:r>
      </w:hyperlink>
      <w:r>
        <w:t xml:space="preserve"> </w:t>
      </w:r>
      <w:r>
        <w:fldChar w:fldCharType="begin"/>
      </w:r>
      <w:r>
        <w:instrText>PAGEREF section_0da26739764743e7a68c0ef04f41ee7b</w:instrText>
      </w:r>
      <w:r>
        <w:fldChar w:fldCharType="separate"/>
      </w:r>
      <w:r>
        <w:rPr>
          <w:noProof/>
        </w:rPr>
        <w:t>102</w:t>
      </w:r>
      <w:r>
        <w:fldChar w:fldCharType="end"/>
      </w:r>
    </w:p>
    <w:p w:rsidR="000F2369" w:rsidRDefault="00D06027">
      <w:pPr>
        <w:pStyle w:val="IndexEntry"/>
      </w:pPr>
      <w:r>
        <w:t xml:space="preserve">      </w:t>
      </w:r>
      <w:hyperlink w:anchor="section_0a3bbfc4c33b4adc95360040bc565a42">
        <w:r>
          <w:rPr>
            <w:rStyle w:val="Hyperlink"/>
          </w:rPr>
          <w:t>REJECT</w:t>
        </w:r>
      </w:hyperlink>
      <w:r>
        <w:t xml:space="preserve"> </w:t>
      </w:r>
      <w:r>
        <w:fldChar w:fldCharType="begin"/>
      </w:r>
      <w:r>
        <w:instrText>PAGEREF section_0a3bbfc4c33b4adc95360040bc565a42</w:instrText>
      </w:r>
      <w:r>
        <w:fldChar w:fldCharType="separate"/>
      </w:r>
      <w:r>
        <w:rPr>
          <w:noProof/>
        </w:rPr>
        <w:t>102</w:t>
      </w:r>
      <w:r>
        <w:fldChar w:fldCharType="end"/>
      </w:r>
    </w:p>
    <w:p w:rsidR="000F2369" w:rsidRDefault="00D06027">
      <w:pPr>
        <w:pStyle w:val="IndexEntry"/>
      </w:pPr>
      <w:r>
        <w:t xml:space="preserve">      </w:t>
      </w:r>
      <w:hyperlink w:anchor="section_f9a13e59b81d4471850d187a1601c7d9">
        <w:r>
          <w:rPr>
            <w:rStyle w:val="Hyperlink"/>
          </w:rPr>
          <w:t>REQUEST</w:t>
        </w:r>
      </w:hyperlink>
      <w:r>
        <w:t xml:space="preserve"> </w:t>
      </w:r>
      <w:r>
        <w:fldChar w:fldCharType="begin"/>
      </w:r>
      <w:r>
        <w:instrText>PAGEREF section_f9a13e59b81d4471850d187a1601c7d9</w:instrText>
      </w:r>
      <w:r>
        <w:fldChar w:fldCharType="separate"/>
      </w:r>
      <w:r>
        <w:rPr>
          <w:noProof/>
        </w:rPr>
        <w:t>101</w:t>
      </w:r>
      <w:r>
        <w:fldChar w:fldCharType="end"/>
      </w:r>
    </w:p>
    <w:p w:rsidR="000F2369" w:rsidRDefault="00D06027">
      <w:pPr>
        <w:pStyle w:val="IndexEntry"/>
      </w:pPr>
      <w:r>
        <w:t xml:space="preserve">      </w:t>
      </w:r>
      <w:hyperlink w:anchor="section_015152f379244ebc99aa67b9ee81844b">
        <w:r>
          <w:rPr>
            <w:rStyle w:val="Hyperlink"/>
          </w:rPr>
          <w:t>WORKING</w:t>
        </w:r>
      </w:hyperlink>
      <w:r>
        <w:t xml:space="preserve"> </w:t>
      </w:r>
      <w:r>
        <w:fldChar w:fldCharType="begin"/>
      </w:r>
      <w:r>
        <w:instrText>PAGEREF section_015152f379244ebc99aa67b9ee81844b</w:instrText>
      </w:r>
      <w:r>
        <w:fldChar w:fldCharType="separate"/>
      </w:r>
      <w:r>
        <w:rPr>
          <w:noProof/>
        </w:rPr>
        <w:t>102</w:t>
      </w:r>
      <w:r>
        <w:fldChar w:fldCharType="end"/>
      </w:r>
    </w:p>
    <w:p w:rsidR="000F2369" w:rsidRDefault="00D06027">
      <w:pPr>
        <w:pStyle w:val="IndexEntry"/>
      </w:pPr>
      <w:r>
        <w:t xml:space="preserve">   sequencing rules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c5f14e27c1334455900dae6d24c79f67">
        <w:r>
          <w:rPr>
            <w:rStyle w:val="Hyperlink"/>
          </w:rPr>
          <w:t>section 3.2.2.5</w:t>
        </w:r>
      </w:hyperlink>
      <w:r>
        <w:t xml:space="preserve"> </w:t>
      </w:r>
      <w:r>
        <w:fldChar w:fldCharType="begin"/>
      </w:r>
      <w:r>
        <w:instrText>PAGEREF section_c5f14e27c1334455900dae6d24c79f67</w:instrText>
      </w:r>
      <w:r>
        <w:fldChar w:fldCharType="separate"/>
      </w:r>
      <w:r>
        <w:rPr>
          <w:noProof/>
        </w:rPr>
        <w:t>101</w:t>
      </w:r>
      <w:r>
        <w:fldChar w:fldCharType="end"/>
      </w:r>
      <w:r>
        <w:t xml:space="preserve">, </w:t>
      </w:r>
      <w:hyperlink w:anchor="section_e74053693fbc427bb8797ba68c56bead">
        <w:r>
          <w:rPr>
            <w:rStyle w:val="Hyperlink"/>
          </w:rPr>
          <w:t>section 3.2.2.5.2</w:t>
        </w:r>
      </w:hyperlink>
      <w:r>
        <w:t xml:space="preserve"> </w:t>
      </w:r>
      <w:r>
        <w:fldChar w:fldCharType="begin"/>
      </w:r>
      <w:r>
        <w:instrText>PAGEREF section_e74053693fbc427bb8797ba68c56bead</w:instrText>
      </w:r>
      <w:r>
        <w:fldChar w:fldCharType="separate"/>
      </w:r>
      <w:r>
        <w:rPr>
          <w:noProof/>
        </w:rPr>
        <w:t>101</w:t>
      </w:r>
      <w:r>
        <w:fldChar w:fldCharType="end"/>
      </w:r>
      <w:r>
        <w:t xml:space="preserve">, </w:t>
      </w:r>
      <w:hyperlink w:anchor="section_c29d63ae60bf4e4caa12cc05db6211e7">
        <w:r>
          <w:rPr>
            <w:rStyle w:val="Hyperlink"/>
          </w:rPr>
          <w:t>section 3.2.2.5.3</w:t>
        </w:r>
      </w:hyperlink>
      <w:r>
        <w:t xml:space="preserve"> </w:t>
      </w:r>
      <w:r>
        <w:fldChar w:fldCharType="begin"/>
      </w:r>
      <w:r>
        <w:instrText>PAGEREF section_c29d63ae60bf4e4caa12cc05db6211e7</w:instrText>
      </w:r>
      <w:r>
        <w:fldChar w:fldCharType="separate"/>
      </w:r>
      <w:r>
        <w:rPr>
          <w:noProof/>
        </w:rPr>
        <w:t>101</w:t>
      </w:r>
      <w:r>
        <w:fldChar w:fldCharType="end"/>
      </w:r>
      <w:r>
        <w:t>)</w:t>
      </w:r>
    </w:p>
    <w:p w:rsidR="000F2369" w:rsidRDefault="00D06027">
      <w:pPr>
        <w:pStyle w:val="IndexEntry"/>
      </w:pPr>
      <w:r>
        <w:t xml:space="preserve">      </w:t>
      </w:r>
      <w:hyperlink w:anchor="section_5af0cd07ab44466e9ee0f32f661e30a9">
        <w:r>
          <w:rPr>
            <w:rStyle w:val="Hyperlink"/>
          </w:rPr>
          <w:t>ACK</w:t>
        </w:r>
      </w:hyperlink>
      <w:r>
        <w:t xml:space="preserve"> </w:t>
      </w:r>
      <w:r>
        <w:fldChar w:fldCharType="begin"/>
      </w:r>
      <w:r>
        <w:instrText>PAGEREF section_5af0cd07ab44466e9ee0f32f661e30a9</w:instrText>
      </w:r>
      <w:r>
        <w:fldChar w:fldCharType="separate"/>
      </w:r>
      <w:r>
        <w:rPr>
          <w:noProof/>
        </w:rPr>
        <w:t>102</w:t>
      </w:r>
      <w:r>
        <w:fldChar w:fldCharType="end"/>
      </w:r>
    </w:p>
    <w:p w:rsidR="000F2369" w:rsidRDefault="00D06027">
      <w:pPr>
        <w:pStyle w:val="IndexEntry"/>
      </w:pPr>
      <w:r>
        <w:t xml:space="preserve">      </w:t>
      </w:r>
      <w:hyperlink w:anchor="section_5c6bd1dcaa6645f39b76cbd5770a11aa">
        <w:r>
          <w:rPr>
            <w:rStyle w:val="Hyperlink"/>
          </w:rPr>
          <w:t>FACK</w:t>
        </w:r>
      </w:hyperlink>
      <w:r>
        <w:t xml:space="preserve"> </w:t>
      </w:r>
      <w:r>
        <w:fldChar w:fldCharType="begin"/>
      </w:r>
      <w:r>
        <w:instrText>PAGEREF section_5c6bd1dcaa6645f39b76cbd5770a11aa</w:instrText>
      </w:r>
      <w:r>
        <w:fldChar w:fldCharType="separate"/>
      </w:r>
      <w:r>
        <w:rPr>
          <w:noProof/>
        </w:rPr>
        <w:t>102</w:t>
      </w:r>
      <w:r>
        <w:fldChar w:fldCharType="end"/>
      </w:r>
    </w:p>
    <w:p w:rsidR="000F2369" w:rsidRDefault="00D06027">
      <w:pPr>
        <w:pStyle w:val="IndexEntry"/>
      </w:pPr>
      <w:r>
        <w:t xml:space="preserve">      </w:t>
      </w:r>
      <w:hyperlink w:anchor="section_e673dce14fb24fdd91e0e8cccf01db0d">
        <w:r>
          <w:rPr>
            <w:rStyle w:val="Hyperlink"/>
          </w:rPr>
          <w:t>FAULT</w:t>
        </w:r>
      </w:hyperlink>
      <w:r>
        <w:t xml:space="preserve"> </w:t>
      </w:r>
      <w:r>
        <w:fldChar w:fldCharType="begin"/>
      </w:r>
      <w:r>
        <w:instrText>PAGEREF section_e673dce14fb24fdd91e0e8cccf01db0d</w:instrText>
      </w:r>
      <w:r>
        <w:fldChar w:fldCharType="separate"/>
      </w:r>
      <w:r>
        <w:rPr>
          <w:noProof/>
        </w:rPr>
        <w:t>102</w:t>
      </w:r>
      <w:r>
        <w:fldChar w:fldCharType="end"/>
      </w:r>
    </w:p>
    <w:p w:rsidR="000F2369" w:rsidRDefault="00D06027">
      <w:pPr>
        <w:pStyle w:val="IndexEntry"/>
      </w:pPr>
      <w:r>
        <w:t xml:space="preserve">      </w:t>
      </w:r>
      <w:hyperlink w:anchor="section_c818318ab2494343b53cb4804782cb0c">
        <w:r>
          <w:rPr>
            <w:rStyle w:val="Hyperlink"/>
          </w:rPr>
          <w:t>NOCALL</w:t>
        </w:r>
      </w:hyperlink>
      <w:r>
        <w:t xml:space="preserve"> </w:t>
      </w:r>
      <w:r>
        <w:fldChar w:fldCharType="begin"/>
      </w:r>
      <w:r>
        <w:instrText>PAGEREF section_c818318ab2494343b53cb4804782cb0c</w:instrText>
      </w:r>
      <w:r>
        <w:fldChar w:fldCharType="separate"/>
      </w:r>
      <w:r>
        <w:rPr>
          <w:noProof/>
        </w:rPr>
        <w:t>102</w:t>
      </w:r>
      <w:r>
        <w:fldChar w:fldCharType="end"/>
      </w:r>
    </w:p>
    <w:p w:rsidR="000F2369" w:rsidRDefault="00D06027">
      <w:pPr>
        <w:pStyle w:val="IndexEntry"/>
      </w:pPr>
      <w:r>
        <w:t xml:space="preserve">      </w:t>
      </w:r>
      <w:hyperlink w:anchor="section_e8160053529c4682b01bbe46e5ce02bf">
        <w:r>
          <w:rPr>
            <w:rStyle w:val="Hyperlink"/>
          </w:rPr>
          <w:t>QUACK</w:t>
        </w:r>
      </w:hyperlink>
      <w:r>
        <w:t xml:space="preserve"> </w:t>
      </w:r>
      <w:r>
        <w:fldChar w:fldCharType="begin"/>
      </w:r>
      <w:r>
        <w:instrText>PAGEREF section_e8160053529c4682b01bbe46e5ce02bf</w:instrText>
      </w:r>
      <w:r>
        <w:fldChar w:fldCharType="separate"/>
      </w:r>
      <w:r>
        <w:rPr>
          <w:noProof/>
        </w:rPr>
        <w:t>102</w:t>
      </w:r>
      <w:r>
        <w:fldChar w:fldCharType="end"/>
      </w:r>
    </w:p>
    <w:p w:rsidR="000F2369" w:rsidRDefault="00D06027">
      <w:pPr>
        <w:pStyle w:val="IndexEntry"/>
      </w:pPr>
      <w:r>
        <w:t xml:space="preserve">      </w:t>
      </w:r>
      <w:hyperlink w:anchor="section_0da26739764743e7a68c0ef04f41ee7b">
        <w:r>
          <w:rPr>
            <w:rStyle w:val="Hyperlink"/>
          </w:rPr>
          <w:t>QUIT</w:t>
        </w:r>
      </w:hyperlink>
      <w:r>
        <w:t xml:space="preserve"> </w:t>
      </w:r>
      <w:r>
        <w:fldChar w:fldCharType="begin"/>
      </w:r>
      <w:r>
        <w:instrText>PAGEREF section_0da26739764743e7a68c0ef04f41ee7b</w:instrText>
      </w:r>
      <w:r>
        <w:fldChar w:fldCharType="separate"/>
      </w:r>
      <w:r>
        <w:rPr>
          <w:noProof/>
        </w:rPr>
        <w:t>102</w:t>
      </w:r>
      <w:r>
        <w:fldChar w:fldCharType="end"/>
      </w:r>
    </w:p>
    <w:p w:rsidR="000F2369" w:rsidRDefault="00D06027">
      <w:pPr>
        <w:pStyle w:val="IndexEntry"/>
      </w:pPr>
      <w:r>
        <w:t xml:space="preserve">      </w:t>
      </w:r>
      <w:hyperlink w:anchor="section_0a3bbfc4c33b4adc95360040bc565a42">
        <w:r>
          <w:rPr>
            <w:rStyle w:val="Hyperlink"/>
          </w:rPr>
          <w:t>REJECT</w:t>
        </w:r>
      </w:hyperlink>
      <w:r>
        <w:t xml:space="preserve"> </w:t>
      </w:r>
      <w:r>
        <w:fldChar w:fldCharType="begin"/>
      </w:r>
      <w:r>
        <w:instrText>PAGEREF section_0a3bbfc4c33b4adc95360040bc565a42</w:instrText>
      </w:r>
      <w:r>
        <w:fldChar w:fldCharType="separate"/>
      </w:r>
      <w:r>
        <w:rPr>
          <w:noProof/>
        </w:rPr>
        <w:t>102</w:t>
      </w:r>
      <w:r>
        <w:fldChar w:fldCharType="end"/>
      </w:r>
    </w:p>
    <w:p w:rsidR="000F2369" w:rsidRDefault="00D06027">
      <w:pPr>
        <w:pStyle w:val="IndexEntry"/>
      </w:pPr>
      <w:r>
        <w:t xml:space="preserve">      </w:t>
      </w:r>
      <w:hyperlink w:anchor="section_f9a13e59b81d4471850d187a1601c7d9">
        <w:r>
          <w:rPr>
            <w:rStyle w:val="Hyperlink"/>
          </w:rPr>
          <w:t>REQUEST</w:t>
        </w:r>
      </w:hyperlink>
      <w:r>
        <w:t xml:space="preserve"> </w:t>
      </w:r>
      <w:r>
        <w:fldChar w:fldCharType="begin"/>
      </w:r>
      <w:r>
        <w:instrText>PAGEREF section_f9a13e59b81d4471850d187a1601c7d9</w:instrText>
      </w:r>
      <w:r>
        <w:fldChar w:fldCharType="separate"/>
      </w:r>
      <w:r>
        <w:rPr>
          <w:noProof/>
        </w:rPr>
        <w:t>101</w:t>
      </w:r>
      <w:r>
        <w:fldChar w:fldCharType="end"/>
      </w:r>
    </w:p>
    <w:p w:rsidR="000F2369" w:rsidRDefault="00D06027">
      <w:pPr>
        <w:pStyle w:val="IndexEntry"/>
      </w:pPr>
      <w:r>
        <w:t xml:space="preserve">      </w:t>
      </w:r>
      <w:hyperlink w:anchor="section_015152f379244ebc99aa67b9ee81844b">
        <w:r>
          <w:rPr>
            <w:rStyle w:val="Hyperlink"/>
          </w:rPr>
          <w:t>WORKING</w:t>
        </w:r>
      </w:hyperlink>
      <w:r>
        <w:t xml:space="preserve"> </w:t>
      </w:r>
      <w:r>
        <w:fldChar w:fldCharType="begin"/>
      </w:r>
      <w:r>
        <w:instrText>PAGEREF section_015152f379244ebc99aa67b9ee81844b</w:instrText>
      </w:r>
      <w:r>
        <w:fldChar w:fldCharType="separate"/>
      </w:r>
      <w:r>
        <w:rPr>
          <w:noProof/>
        </w:rPr>
        <w:t>102</w:t>
      </w:r>
      <w:r>
        <w:fldChar w:fldCharType="end"/>
      </w:r>
    </w:p>
    <w:p w:rsidR="000F2369" w:rsidRDefault="00D06027">
      <w:pPr>
        <w:pStyle w:val="IndexEntry"/>
      </w:pPr>
      <w:r>
        <w:t xml:space="preserve">   timer events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a56da763980a42169d1673c3bd2a4a68">
        <w:r>
          <w:rPr>
            <w:rStyle w:val="Hyperlink"/>
          </w:rPr>
          <w:t>section 3.2.1.6</w:t>
        </w:r>
      </w:hyperlink>
      <w:r>
        <w:t xml:space="preserve"> </w:t>
      </w:r>
      <w:r>
        <w:fldChar w:fldCharType="begin"/>
      </w:r>
      <w:r>
        <w:instrText>PAGEREF section_a56da763980a42169d1673c3bd2a4a68</w:instrText>
      </w:r>
      <w:r>
        <w:fldChar w:fldCharType="separate"/>
      </w:r>
      <w:r>
        <w:rPr>
          <w:noProof/>
        </w:rPr>
        <w:t>93</w:t>
      </w:r>
      <w:r>
        <w:fldChar w:fldCharType="end"/>
      </w:r>
      <w:r>
        <w:t xml:space="preserve">, </w:t>
      </w:r>
      <w:hyperlink w:anchor="section_0ea24ed496fa4d35b97ada988366f14d">
        <w:r>
          <w:rPr>
            <w:rStyle w:val="Hyperlink"/>
          </w:rPr>
          <w:t>section 3.2.2.6</w:t>
        </w:r>
      </w:hyperlink>
      <w:r>
        <w:t xml:space="preserve"> </w:t>
      </w:r>
      <w:r>
        <w:fldChar w:fldCharType="begin"/>
      </w:r>
      <w:r>
        <w:instrText>PAGEREF section_0ea24ed496fa4d35b97ada988366f14d</w:instrText>
      </w:r>
      <w:r>
        <w:fldChar w:fldCharType="separate"/>
      </w:r>
      <w:r>
        <w:rPr>
          <w:noProof/>
        </w:rPr>
        <w:t>103</w:t>
      </w:r>
      <w:r>
        <w:fldChar w:fldCharType="end"/>
      </w:r>
      <w:r>
        <w:t>)</w:t>
      </w:r>
    </w:p>
    <w:p w:rsidR="000F2369" w:rsidRDefault="00D06027">
      <w:pPr>
        <w:pStyle w:val="IndexEntry"/>
      </w:pPr>
      <w:r>
        <w:t xml:space="preserve">   timers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d069beeb9d4a44dbae6a6f8804ee1be1">
        <w:r>
          <w:rPr>
            <w:rStyle w:val="Hyperlink"/>
          </w:rPr>
          <w:t>section 3.1.2.2</w:t>
        </w:r>
      </w:hyperlink>
      <w:r>
        <w:t xml:space="preserve"> </w:t>
      </w:r>
      <w:r>
        <w:fldChar w:fldCharType="begin"/>
      </w:r>
      <w:r>
        <w:instrText>PAGEREF section_d069beeb9d4a44dbae6a6f8804ee1be1</w:instrText>
      </w:r>
      <w:r>
        <w:fldChar w:fldCharType="separate"/>
      </w:r>
      <w:r>
        <w:rPr>
          <w:noProof/>
        </w:rPr>
        <w:t>83</w:t>
      </w:r>
      <w:r>
        <w:fldChar w:fldCharType="end"/>
      </w:r>
      <w:r>
        <w:t xml:space="preserve">, </w:t>
      </w:r>
      <w:hyperlink w:anchor="section_609ff77ffb9c4de9819b2783365d2b10">
        <w:r>
          <w:rPr>
            <w:rStyle w:val="Hyperlink"/>
          </w:rPr>
          <w:t>section 3.2.1.2</w:t>
        </w:r>
      </w:hyperlink>
      <w:r>
        <w:t xml:space="preserve"> </w:t>
      </w:r>
      <w:r>
        <w:fldChar w:fldCharType="begin"/>
      </w:r>
      <w:r>
        <w:instrText>PAGEREF section_609ff77ffb9c4de9819b2783365d2b10</w:instrText>
      </w:r>
      <w:r>
        <w:fldChar w:fldCharType="separate"/>
      </w:r>
      <w:r>
        <w:rPr>
          <w:noProof/>
        </w:rPr>
        <w:t>88</w:t>
      </w:r>
      <w:r>
        <w:fldChar w:fldCharType="end"/>
      </w:r>
      <w:r>
        <w:t xml:space="preserve">, </w:t>
      </w:r>
      <w:hyperlink w:anchor="section_287108b2e71f4c12b4e432f497147429">
        <w:r>
          <w:rPr>
            <w:rStyle w:val="Hyperlink"/>
          </w:rPr>
          <w:t>section 3.2.2.2</w:t>
        </w:r>
      </w:hyperlink>
      <w:r>
        <w:t xml:space="preserve"> </w:t>
      </w:r>
      <w:r>
        <w:fldChar w:fldCharType="begin"/>
      </w:r>
      <w:r>
        <w:instrText>PAGEREF section_287108b2e71f4c12b4e432f497147429</w:instrText>
      </w:r>
      <w:r>
        <w:fldChar w:fldCharType="separate"/>
      </w:r>
      <w:r>
        <w:rPr>
          <w:noProof/>
        </w:rPr>
        <w:t>97</w:t>
      </w:r>
      <w:r>
        <w:fldChar w:fldCharType="end"/>
      </w:r>
      <w:r>
        <w:t>)</w:t>
      </w:r>
    </w:p>
    <w:p w:rsidR="000F2369" w:rsidRDefault="00D06027">
      <w:pPr>
        <w:pStyle w:val="IndexEntry"/>
      </w:pPr>
      <w:r>
        <w:t>Client - connection-oriented RPC</w:t>
      </w:r>
    </w:p>
    <w:p w:rsidR="000F2369" w:rsidRDefault="00D06027">
      <w:pPr>
        <w:pStyle w:val="IndexEntry"/>
      </w:pPr>
      <w:r>
        <w:t xml:space="preserve">   abstract data model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7e5026d6b27341a98cbf35677457d9af">
        <w:r>
          <w:rPr>
            <w:rStyle w:val="Hyperlink"/>
          </w:rPr>
          <w:t>section 3.3.2.1</w:t>
        </w:r>
      </w:hyperlink>
      <w:r>
        <w:t xml:space="preserve"> </w:t>
      </w:r>
      <w:r>
        <w:fldChar w:fldCharType="begin"/>
      </w:r>
      <w:r>
        <w:instrText>PAGEREF section_7e5026d6b27341a98cbf35677457d9af</w:instrText>
      </w:r>
      <w:r>
        <w:fldChar w:fldCharType="separate"/>
      </w:r>
      <w:r>
        <w:rPr>
          <w:noProof/>
        </w:rPr>
        <w:t>126</w:t>
      </w:r>
      <w:r>
        <w:fldChar w:fldCharType="end"/>
      </w:r>
      <w:r>
        <w:t>)</w:t>
      </w:r>
    </w:p>
    <w:p w:rsidR="000F2369" w:rsidRDefault="00D06027">
      <w:pPr>
        <w:pStyle w:val="IndexEntry"/>
      </w:pPr>
      <w:r>
        <w:t xml:space="preserve">   higher-layer triggered events</w:t>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3b48cb5b2b294f6fb062de1a9be3cfb4">
        <w:r>
          <w:rPr>
            <w:rStyle w:val="Hyperlink"/>
          </w:rPr>
          <w:t>make remote procedure method call</w:t>
        </w:r>
      </w:hyperlink>
      <w:r>
        <w:t xml:space="preserve"> </w:t>
      </w:r>
      <w:r>
        <w:fldChar w:fldCharType="begin"/>
      </w:r>
      <w:r>
        <w:instrText>PAGEREF section_3b48cb5b2b294f6fb062de1a9be3cfb4</w:instrText>
      </w:r>
      <w:r>
        <w:fldChar w:fldCharType="separate"/>
      </w:r>
      <w:r>
        <w:rPr>
          <w:noProof/>
        </w:rPr>
        <w:t>129</w:t>
      </w:r>
      <w:r>
        <w:fldChar w:fldCharType="end"/>
      </w:r>
    </w:p>
    <w:p w:rsidR="000F2369" w:rsidRDefault="00D06027">
      <w:pPr>
        <w:pStyle w:val="IndexEntry"/>
      </w:pPr>
      <w:r>
        <w:t xml:space="preserve">      </w:t>
      </w:r>
      <w:hyperlink w:anchor="section_a27d913055b048c5963f95173465877d">
        <w:r>
          <w:rPr>
            <w:rStyle w:val="Hyperlink"/>
          </w:rPr>
          <w:t>release context handle</w:t>
        </w:r>
      </w:hyperlink>
      <w:r>
        <w:t xml:space="preserve"> </w:t>
      </w:r>
      <w:r>
        <w:fldChar w:fldCharType="begin"/>
      </w:r>
      <w:r>
        <w:instrText>PAGEREF section_a27d913055b048c5963f95173465877d</w:instrText>
      </w:r>
      <w:r>
        <w:fldChar w:fldCharType="separate"/>
      </w:r>
      <w:r>
        <w:rPr>
          <w:noProof/>
        </w:rPr>
        <w:t>130</w:t>
      </w:r>
      <w:r>
        <w:fldChar w:fldCharType="end"/>
      </w:r>
    </w:p>
    <w:p w:rsidR="000F2369" w:rsidRDefault="00D06027">
      <w:pPr>
        <w:pStyle w:val="IndexEntry"/>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0F2369" w:rsidRDefault="00D06027">
      <w:pPr>
        <w:pStyle w:val="IndexEntry"/>
      </w:pPr>
      <w:r>
        <w:t xml:space="preserve">   initialization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c36a6cb6408b403899f1b88b683fa959">
        <w:r>
          <w:rPr>
            <w:rStyle w:val="Hyperlink"/>
          </w:rPr>
          <w:t>section 3.1.2.3</w:t>
        </w:r>
      </w:hyperlink>
      <w:r>
        <w:t xml:space="preserve"> </w:t>
      </w:r>
      <w:r>
        <w:fldChar w:fldCharType="begin"/>
      </w:r>
      <w:r>
        <w:instrText>PAGEREF section_c36a6cb6408b403899f1b88b683fa959</w:instrText>
      </w:r>
      <w:r>
        <w:fldChar w:fldCharType="separate"/>
      </w:r>
      <w:r>
        <w:rPr>
          <w:noProof/>
        </w:rPr>
        <w:t>83</w:t>
      </w:r>
      <w:r>
        <w:fldChar w:fldCharType="end"/>
      </w:r>
      <w:r>
        <w:t xml:space="preserve">, </w:t>
      </w:r>
      <w:hyperlink w:anchor="section_f3f81d04372c4074938caf18e772c929">
        <w:r>
          <w:rPr>
            <w:rStyle w:val="Hyperlink"/>
          </w:rPr>
          <w:t>section 3.3.1.3</w:t>
        </w:r>
      </w:hyperlink>
      <w:r>
        <w:t xml:space="preserve"> </w:t>
      </w:r>
      <w:r>
        <w:fldChar w:fldCharType="begin"/>
      </w:r>
      <w:r>
        <w:instrText>PAGEREF section_f3f81d04372c4074938caf18e772c929</w:instrText>
      </w:r>
      <w:r>
        <w:fldChar w:fldCharType="separate"/>
      </w:r>
      <w:r>
        <w:rPr>
          <w:noProof/>
        </w:rPr>
        <w:t>116</w:t>
      </w:r>
      <w:r>
        <w:fldChar w:fldCharType="end"/>
      </w:r>
      <w:r>
        <w:t xml:space="preserve">, </w:t>
      </w:r>
      <w:hyperlink w:anchor="section_0986e047731d4db8bae593c7e4e2c2d2">
        <w:r>
          <w:rPr>
            <w:rStyle w:val="Hyperlink"/>
          </w:rPr>
          <w:t>section 3.3.2.3</w:t>
        </w:r>
      </w:hyperlink>
      <w:r>
        <w:t xml:space="preserve"> </w:t>
      </w:r>
      <w:r>
        <w:fldChar w:fldCharType="begin"/>
      </w:r>
      <w:r>
        <w:instrText>PAGEREF section_0986e047731d4db8bae593c7e4e2c2d2</w:instrText>
      </w:r>
      <w:r>
        <w:fldChar w:fldCharType="separate"/>
      </w:r>
      <w:r>
        <w:rPr>
          <w:noProof/>
        </w:rPr>
        <w:t>129</w:t>
      </w:r>
      <w:r>
        <w:fldChar w:fldCharType="end"/>
      </w:r>
      <w:r>
        <w:t>)</w:t>
      </w:r>
    </w:p>
    <w:p w:rsidR="000F2369" w:rsidRDefault="00D06027">
      <w:pPr>
        <w:pStyle w:val="IndexEntry"/>
      </w:pPr>
      <w:r>
        <w:t xml:space="preserve">   local events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97c9183be3e14a3fb522186a91cde48c">
        <w:r>
          <w:rPr>
            <w:rStyle w:val="Hyperlink"/>
          </w:rPr>
          <w:t>section 3.1.2.7</w:t>
        </w:r>
      </w:hyperlink>
      <w:r>
        <w:t xml:space="preserve"> </w:t>
      </w:r>
      <w:r>
        <w:fldChar w:fldCharType="begin"/>
      </w:r>
      <w:r>
        <w:instrText>PAGEREF section_97c9183be3e14a3fb522186a91cde48c</w:instrText>
      </w:r>
      <w:r>
        <w:fldChar w:fldCharType="separate"/>
      </w:r>
      <w:r>
        <w:rPr>
          <w:noProof/>
        </w:rPr>
        <w:t>83</w:t>
      </w:r>
      <w:r>
        <w:fldChar w:fldCharType="end"/>
      </w:r>
      <w:r>
        <w:t xml:space="preserve">, </w:t>
      </w:r>
      <w:hyperlink w:anchor="section_9c15797def4b4d178e55a545eb5b8fe4">
        <w:r>
          <w:rPr>
            <w:rStyle w:val="Hyperlink"/>
          </w:rPr>
          <w:t>section 3.3.1.7</w:t>
        </w:r>
      </w:hyperlink>
      <w:r>
        <w:t xml:space="preserve"> </w:t>
      </w:r>
      <w:r>
        <w:fldChar w:fldCharType="begin"/>
      </w:r>
      <w:r>
        <w:instrText>PAGEREF section_9c15797def4b4d178e55a545eb5b8fe4</w:instrText>
      </w:r>
      <w:r>
        <w:fldChar w:fldCharType="separate"/>
      </w:r>
      <w:r>
        <w:rPr>
          <w:noProof/>
        </w:rPr>
        <w:t>124</w:t>
      </w:r>
      <w:r>
        <w:fldChar w:fldCharType="end"/>
      </w:r>
      <w:r>
        <w:t xml:space="preserve">, </w:t>
      </w:r>
      <w:hyperlink w:anchor="section_39e6b789ef5242af9a9bef078887a7e9">
        <w:r>
          <w:rPr>
            <w:rStyle w:val="Hyperlink"/>
          </w:rPr>
          <w:t>section 3.3.2.7</w:t>
        </w:r>
      </w:hyperlink>
      <w:r>
        <w:t xml:space="preserve"> </w:t>
      </w:r>
      <w:r>
        <w:fldChar w:fldCharType="begin"/>
      </w:r>
      <w:r>
        <w:instrText>PAGEREF section_39e6b789ef5242af9a9bef078887a7e9</w:instrText>
      </w:r>
      <w:r>
        <w:fldChar w:fldCharType="separate"/>
      </w:r>
      <w:r>
        <w:rPr>
          <w:noProof/>
        </w:rPr>
        <w:t>132</w:t>
      </w:r>
      <w:r>
        <w:fldChar w:fldCharType="end"/>
      </w:r>
      <w:r>
        <w:t>)</w:t>
      </w:r>
    </w:p>
    <w:p w:rsidR="000F2369" w:rsidRDefault="00D06027">
      <w:pPr>
        <w:pStyle w:val="IndexEntry"/>
      </w:pPr>
      <w:r>
        <w:t xml:space="preserve">   message processing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16da9ec1ce5d4dccbba05d964640e924">
        <w:r>
          <w:rPr>
            <w:rStyle w:val="Hyperlink"/>
          </w:rPr>
          <w:t>section 3.3.2.5</w:t>
        </w:r>
      </w:hyperlink>
      <w:r>
        <w:t xml:space="preserve"> </w:t>
      </w:r>
      <w:r>
        <w:fldChar w:fldCharType="begin"/>
      </w:r>
      <w:r>
        <w:instrText>PAGEREF section_16da9ec1ce5d4dccbba05d964640e924</w:instrText>
      </w:r>
      <w:r>
        <w:fldChar w:fldCharType="separate"/>
      </w:r>
      <w:r>
        <w:rPr>
          <w:noProof/>
        </w:rPr>
        <w:t>130</w:t>
      </w:r>
      <w:r>
        <w:fldChar w:fldCharType="end"/>
      </w:r>
      <w:r>
        <w:t>)</w:t>
      </w:r>
    </w:p>
    <w:p w:rsidR="000F2369" w:rsidRDefault="00D06027">
      <w:pPr>
        <w:pStyle w:val="IndexEntry"/>
      </w:pPr>
      <w:r>
        <w:t xml:space="preserve">   </w:t>
      </w:r>
      <w:hyperlink w:anchor="section_e01ff3bcb8a04caa9765c6aa10f4d682">
        <w:r>
          <w:rPr>
            <w:rStyle w:val="Hyperlink"/>
          </w:rPr>
          <w:t>overview</w:t>
        </w:r>
      </w:hyperlink>
      <w:r>
        <w:t xml:space="preserve"> </w:t>
      </w:r>
      <w:r>
        <w:fldChar w:fldCharType="begin"/>
      </w:r>
      <w:r>
        <w:instrText>PAGEREF section_e01ff3bcb8a04caa9765c6aa10f4d682</w:instrText>
      </w:r>
      <w:r>
        <w:fldChar w:fldCharType="separate"/>
      </w:r>
      <w:r>
        <w:rPr>
          <w:noProof/>
        </w:rPr>
        <w:t>125</w:t>
      </w:r>
      <w:r>
        <w:fldChar w:fldCharType="end"/>
      </w:r>
    </w:p>
    <w:p w:rsidR="000F2369" w:rsidRDefault="00D06027">
      <w:pPr>
        <w:pStyle w:val="IndexEntry"/>
      </w:pPr>
      <w:r>
        <w:t xml:space="preserve">   sequencing rules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16da9ec1ce5d4dccbba05d964640e924">
        <w:r>
          <w:rPr>
            <w:rStyle w:val="Hyperlink"/>
          </w:rPr>
          <w:t>section 3.3.2.5</w:t>
        </w:r>
      </w:hyperlink>
      <w:r>
        <w:t xml:space="preserve"> </w:t>
      </w:r>
      <w:r>
        <w:fldChar w:fldCharType="begin"/>
      </w:r>
      <w:r>
        <w:instrText>PAGEREF section_16da9ec1ce5d4dccbba05d964640e924</w:instrText>
      </w:r>
      <w:r>
        <w:fldChar w:fldCharType="separate"/>
      </w:r>
      <w:r>
        <w:rPr>
          <w:noProof/>
        </w:rPr>
        <w:t>130</w:t>
      </w:r>
      <w:r>
        <w:fldChar w:fldCharType="end"/>
      </w:r>
      <w:r>
        <w:t>)</w:t>
      </w:r>
    </w:p>
    <w:p w:rsidR="000F2369" w:rsidRDefault="00D06027">
      <w:pPr>
        <w:pStyle w:val="IndexEntry"/>
      </w:pPr>
      <w:r>
        <w:t xml:space="preserve">   timer events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6a18dfe3db8149a8b945af1a94d76fb8">
        <w:r>
          <w:rPr>
            <w:rStyle w:val="Hyperlink"/>
          </w:rPr>
          <w:t>section 3.3.1.6</w:t>
        </w:r>
      </w:hyperlink>
      <w:r>
        <w:t xml:space="preserve"> </w:t>
      </w:r>
      <w:r>
        <w:fldChar w:fldCharType="begin"/>
      </w:r>
      <w:r>
        <w:instrText>PAGEREF section_6a18dfe3db8149a8b945af1a94d76fb8</w:instrText>
      </w:r>
      <w:r>
        <w:fldChar w:fldCharType="separate"/>
      </w:r>
      <w:r>
        <w:rPr>
          <w:noProof/>
        </w:rPr>
        <w:t>124</w:t>
      </w:r>
      <w:r>
        <w:fldChar w:fldCharType="end"/>
      </w:r>
      <w:r>
        <w:t xml:space="preserve">, </w:t>
      </w:r>
      <w:hyperlink w:anchor="section_37a54ef0e94c4df18e45e5b13bc06f5d">
        <w:r>
          <w:rPr>
            <w:rStyle w:val="Hyperlink"/>
          </w:rPr>
          <w:t>section 3.3.2.6</w:t>
        </w:r>
      </w:hyperlink>
      <w:r>
        <w:t xml:space="preserve"> </w:t>
      </w:r>
      <w:r>
        <w:fldChar w:fldCharType="begin"/>
      </w:r>
      <w:r>
        <w:instrText>PAGEREF section_37a54ef0e94c4df18e45e5b13bc06f5d</w:instrText>
      </w:r>
      <w:r>
        <w:fldChar w:fldCharType="separate"/>
      </w:r>
      <w:r>
        <w:rPr>
          <w:noProof/>
        </w:rPr>
        <w:t>131</w:t>
      </w:r>
      <w:r>
        <w:fldChar w:fldCharType="end"/>
      </w:r>
      <w:r>
        <w:t>)</w:t>
      </w:r>
    </w:p>
    <w:p w:rsidR="000F2369" w:rsidRDefault="00D06027">
      <w:pPr>
        <w:pStyle w:val="IndexEntry"/>
      </w:pPr>
      <w:r>
        <w:t xml:space="preserve">   timers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d069beeb9d4a44dbae6a6f8804ee1be1">
        <w:r>
          <w:rPr>
            <w:rStyle w:val="Hyperlink"/>
          </w:rPr>
          <w:t>section 3.1.2.2</w:t>
        </w:r>
      </w:hyperlink>
      <w:r>
        <w:t xml:space="preserve"> </w:t>
      </w:r>
      <w:r>
        <w:fldChar w:fldCharType="begin"/>
      </w:r>
      <w:r>
        <w:instrText>PAGEREF section_d069beeb9d4a44dbae6a6f8804ee1be1</w:instrText>
      </w:r>
      <w:r>
        <w:fldChar w:fldCharType="separate"/>
      </w:r>
      <w:r>
        <w:rPr>
          <w:noProof/>
        </w:rPr>
        <w:t>83</w:t>
      </w:r>
      <w:r>
        <w:fldChar w:fldCharType="end"/>
      </w:r>
      <w:r>
        <w:t xml:space="preserve">, </w:t>
      </w:r>
      <w:hyperlink w:anchor="section_a81565f8e53d4332a2d237cce11a8494">
        <w:r>
          <w:rPr>
            <w:rStyle w:val="Hyperlink"/>
          </w:rPr>
          <w:t>section 3.3.1.2</w:t>
        </w:r>
      </w:hyperlink>
      <w:r>
        <w:t xml:space="preserve"> </w:t>
      </w:r>
      <w:r>
        <w:fldChar w:fldCharType="begin"/>
      </w:r>
      <w:r>
        <w:instrText>PAGEREF section_a81565f8e53d4332a2d237cce11a8494</w:instrText>
      </w:r>
      <w:r>
        <w:fldChar w:fldCharType="separate"/>
      </w:r>
      <w:r>
        <w:rPr>
          <w:noProof/>
        </w:rPr>
        <w:t>116</w:t>
      </w:r>
      <w:r>
        <w:fldChar w:fldCharType="end"/>
      </w:r>
      <w:r>
        <w:t xml:space="preserve">, </w:t>
      </w:r>
      <w:hyperlink w:anchor="section_d47c30b72985434e9ade79d0292b8a4b">
        <w:r>
          <w:rPr>
            <w:rStyle w:val="Hyperlink"/>
          </w:rPr>
          <w:t>section 3.3.2.2</w:t>
        </w:r>
      </w:hyperlink>
      <w:r>
        <w:t xml:space="preserve"> </w:t>
      </w:r>
      <w:r>
        <w:fldChar w:fldCharType="begin"/>
      </w:r>
      <w:r>
        <w:instrText>PAGEREF section_d47c30b72985434e9ade79d0292b8a4b</w:instrText>
      </w:r>
      <w:r>
        <w:fldChar w:fldCharType="separate"/>
      </w:r>
      <w:r>
        <w:rPr>
          <w:noProof/>
        </w:rPr>
        <w:t>128</w:t>
      </w:r>
      <w:r>
        <w:fldChar w:fldCharType="end"/>
      </w:r>
      <w:r>
        <w:t>)</w:t>
      </w:r>
    </w:p>
    <w:p w:rsidR="000F2369" w:rsidRDefault="00D06027">
      <w:pPr>
        <w:pStyle w:val="IndexEntry"/>
      </w:pPr>
      <w:r>
        <w:t>Common types</w:t>
      </w:r>
    </w:p>
    <w:p w:rsidR="000F2369" w:rsidRDefault="00D06027">
      <w:pPr>
        <w:pStyle w:val="IndexEntry"/>
      </w:pPr>
      <w:r>
        <w:t xml:space="preserve">   </w:t>
      </w:r>
      <w:hyperlink w:anchor="section_ab3e4522f8664e2b931002f5501fdb5c">
        <w:r>
          <w:rPr>
            <w:rStyle w:val="Hyperlink"/>
          </w:rPr>
          <w:t>connectionless RPC transports</w:t>
        </w:r>
      </w:hyperlink>
      <w:r>
        <w:t xml:space="preserve"> </w:t>
      </w:r>
      <w:r>
        <w:fldChar w:fldCharType="begin"/>
      </w:r>
      <w:r>
        <w:instrText>PAGEREF section_ab3e4522f8664e2b931002f5501fdb5c</w:instrText>
      </w:r>
      <w:r>
        <w:fldChar w:fldCharType="separate"/>
      </w:r>
      <w:r>
        <w:rPr>
          <w:noProof/>
        </w:rPr>
        <w:t>36</w:t>
      </w:r>
      <w:r>
        <w:fldChar w:fldCharType="end"/>
      </w:r>
    </w:p>
    <w:p w:rsidR="000F2369" w:rsidRDefault="00D06027">
      <w:pPr>
        <w:pStyle w:val="IndexEntry"/>
      </w:pPr>
      <w:r>
        <w:t xml:space="preserve">   </w:t>
      </w:r>
      <w:hyperlink w:anchor="section_ab3e4522f8664e2b931002f5501fdb5c">
        <w:r>
          <w:rPr>
            <w:rStyle w:val="Hyperlink"/>
          </w:rPr>
          <w:t>connection-oriented RPC transports</w:t>
        </w:r>
      </w:hyperlink>
      <w:r>
        <w:t xml:space="preserve"> </w:t>
      </w:r>
      <w:r>
        <w:fldChar w:fldCharType="begin"/>
      </w:r>
      <w:r>
        <w:instrText>PAGEREF section_ab3e4522f8664e2b931002f5501fdb5c</w:instrText>
      </w:r>
      <w:r>
        <w:fldChar w:fldCharType="separate"/>
      </w:r>
      <w:r>
        <w:rPr>
          <w:noProof/>
        </w:rPr>
        <w:t>36</w:t>
      </w:r>
      <w:r>
        <w:fldChar w:fldCharType="end"/>
      </w:r>
    </w:p>
    <w:p w:rsidR="000F2369" w:rsidRDefault="00FB6FEA">
      <w:pPr>
        <w:pStyle w:val="IndexEntry"/>
      </w:pPr>
      <w:hyperlink w:anchor="section_6d75d40ee2d24420b9e98508a726a9ae">
        <w:r w:rsidR="00D06027">
          <w:rPr>
            <w:rStyle w:val="Hyperlink"/>
          </w:rPr>
          <w:t>Common_Type_Header_Type_1 packet</w:t>
        </w:r>
      </w:hyperlink>
      <w:r w:rsidR="00D06027">
        <w:t xml:space="preserve"> </w:t>
      </w:r>
      <w:r w:rsidR="00D06027">
        <w:fldChar w:fldCharType="begin"/>
      </w:r>
      <w:r w:rsidR="00D06027">
        <w:instrText>PAGEREF section_6d75d40ee2d24420b9e98508a726a9ae</w:instrText>
      </w:r>
      <w:r w:rsidR="00D06027">
        <w:fldChar w:fldCharType="separate"/>
      </w:r>
      <w:r w:rsidR="00D06027">
        <w:rPr>
          <w:noProof/>
        </w:rPr>
        <w:t>69</w:t>
      </w:r>
      <w:r w:rsidR="00D06027">
        <w:fldChar w:fldCharType="end"/>
      </w:r>
    </w:p>
    <w:p w:rsidR="000F2369" w:rsidRDefault="00FB6FEA">
      <w:pPr>
        <w:pStyle w:val="IndexEntry"/>
      </w:pPr>
      <w:hyperlink w:anchor="section_9b206d3cac944bb388191ebf37b06900">
        <w:r w:rsidR="00D06027">
          <w:rPr>
            <w:rStyle w:val="Hyperlink"/>
          </w:rPr>
          <w:t>Common_Type_Header_Type_2 packet</w:t>
        </w:r>
      </w:hyperlink>
      <w:r w:rsidR="00D06027">
        <w:t xml:space="preserve"> </w:t>
      </w:r>
      <w:r w:rsidR="00D06027">
        <w:fldChar w:fldCharType="begin"/>
      </w:r>
      <w:r w:rsidR="00D06027">
        <w:instrText>PAGEREF section_9b206d3cac944bb388191ebf37b06900</w:instrText>
      </w:r>
      <w:r w:rsidR="00D06027">
        <w:fldChar w:fldCharType="separate"/>
      </w:r>
      <w:r w:rsidR="00D06027">
        <w:rPr>
          <w:noProof/>
        </w:rPr>
        <w:t>70</w:t>
      </w:r>
      <w:r w:rsidR="00D06027">
        <w:fldChar w:fldCharType="end"/>
      </w:r>
    </w:p>
    <w:p w:rsidR="000F2369" w:rsidRDefault="00FB6FEA">
      <w:pPr>
        <w:pStyle w:val="IndexEntry"/>
      </w:pPr>
      <w:hyperlink w:anchor="section_140b01a3979b43afb1e328f248db8f03">
        <w:r w:rsidR="00D06027">
          <w:rPr>
            <w:rStyle w:val="Hyperlink"/>
          </w:rPr>
          <w:t>Conformant arrays</w:t>
        </w:r>
      </w:hyperlink>
      <w:r w:rsidR="00D06027">
        <w:t xml:space="preserve"> </w:t>
      </w:r>
      <w:r w:rsidR="00D06027">
        <w:fldChar w:fldCharType="begin"/>
      </w:r>
      <w:r w:rsidR="00D06027">
        <w:instrText>PAGEREF section_140b01a3979b43afb1e328f248db8f03</w:instrText>
      </w:r>
      <w:r w:rsidR="00D06027">
        <w:fldChar w:fldCharType="separate"/>
      </w:r>
      <w:r w:rsidR="00D06027">
        <w:rPr>
          <w:noProof/>
        </w:rPr>
        <w:t>65</w:t>
      </w:r>
      <w:r w:rsidR="00D06027">
        <w:fldChar w:fldCharType="end"/>
      </w:r>
    </w:p>
    <w:p w:rsidR="000F2369" w:rsidRDefault="00FB6FEA">
      <w:pPr>
        <w:pStyle w:val="IndexEntry"/>
      </w:pPr>
      <w:hyperlink w:anchor="section_e334a9d8f2b84536a5f2869e0f808b4a">
        <w:r w:rsidR="00D06027">
          <w:rPr>
            <w:rStyle w:val="Hyperlink"/>
          </w:rPr>
          <w:t>Conformant expressions</w:t>
        </w:r>
      </w:hyperlink>
      <w:r w:rsidR="00D06027">
        <w:t xml:space="preserve"> </w:t>
      </w:r>
      <w:r w:rsidR="00D06027">
        <w:fldChar w:fldCharType="begin"/>
      </w:r>
      <w:r w:rsidR="00D06027">
        <w:instrText>PAGEREF section_e334a9d8f2b84536a5f2869e0f808b4a</w:instrText>
      </w:r>
      <w:r w:rsidR="00D06027">
        <w:fldChar w:fldCharType="separate"/>
      </w:r>
      <w:r w:rsidR="00D06027">
        <w:rPr>
          <w:noProof/>
        </w:rPr>
        <w:t>62</w:t>
      </w:r>
      <w:r w:rsidR="00D06027">
        <w:fldChar w:fldCharType="end"/>
      </w:r>
    </w:p>
    <w:p w:rsidR="000F2369" w:rsidRDefault="00FB6FEA">
      <w:pPr>
        <w:pStyle w:val="IndexEntry"/>
      </w:pPr>
      <w:hyperlink w:anchor="section_0559c1087705448c82a71c1a56e02650">
        <w:r w:rsidR="00D06027">
          <w:rPr>
            <w:rStyle w:val="Hyperlink"/>
          </w:rPr>
          <w:t>Conformant varying arrays</w:t>
        </w:r>
      </w:hyperlink>
      <w:r w:rsidR="00D06027">
        <w:t xml:space="preserve"> </w:t>
      </w:r>
      <w:r w:rsidR="00D06027">
        <w:fldChar w:fldCharType="begin"/>
      </w:r>
      <w:r w:rsidR="00D06027">
        <w:instrText>PAGEREF section_0559c1087705448c82a71c1a56e02650</w:instrText>
      </w:r>
      <w:r w:rsidR="00D06027">
        <w:fldChar w:fldCharType="separate"/>
      </w:r>
      <w:r w:rsidR="00D06027">
        <w:rPr>
          <w:noProof/>
        </w:rPr>
        <w:t>66</w:t>
      </w:r>
      <w:r w:rsidR="00D06027">
        <w:fldChar w:fldCharType="end"/>
      </w:r>
    </w:p>
    <w:p w:rsidR="000F2369" w:rsidRDefault="00FB6FEA">
      <w:pPr>
        <w:pStyle w:val="IndexEntry"/>
      </w:pPr>
      <w:hyperlink w:anchor="section_db6a89db2c884ae790defca23929abab">
        <w:r w:rsidR="00D06027">
          <w:rPr>
            <w:rStyle w:val="Hyperlink"/>
          </w:rPr>
          <w:t>Conformant varying strings</w:t>
        </w:r>
      </w:hyperlink>
      <w:r w:rsidR="00D06027">
        <w:t xml:space="preserve"> </w:t>
      </w:r>
      <w:r w:rsidR="00D06027">
        <w:fldChar w:fldCharType="begin"/>
      </w:r>
      <w:r w:rsidR="00D06027">
        <w:instrText>PAGEREF section_db6a89db2c884ae790defca23929abab</w:instrText>
      </w:r>
      <w:r w:rsidR="00D06027">
        <w:fldChar w:fldCharType="separate"/>
      </w:r>
      <w:r w:rsidR="00D06027">
        <w:rPr>
          <w:noProof/>
        </w:rPr>
        <w:t>66</w:t>
      </w:r>
      <w:r w:rsidR="00D06027">
        <w:fldChar w:fldCharType="end"/>
      </w:r>
    </w:p>
    <w:p w:rsidR="000F2369" w:rsidRDefault="00FB6FEA">
      <w:pPr>
        <w:pStyle w:val="IndexEntry"/>
      </w:pPr>
      <w:hyperlink w:anchor="section_bf113c3460d14df5a609714314829a21">
        <w:r w:rsidR="00D06027">
          <w:rPr>
            <w:rStyle w:val="Hyperlink"/>
          </w:rPr>
          <w:t>Connectionless client communicating with dynamic server endpoint example</w:t>
        </w:r>
      </w:hyperlink>
      <w:r w:rsidR="00D06027">
        <w:t xml:space="preserve"> </w:t>
      </w:r>
      <w:r w:rsidR="00D06027">
        <w:fldChar w:fldCharType="begin"/>
      </w:r>
      <w:r w:rsidR="00D06027">
        <w:instrText>PAGEREF section_bf113c3460d14df5a609714314829a21</w:instrText>
      </w:r>
      <w:r w:rsidR="00D06027">
        <w:fldChar w:fldCharType="separate"/>
      </w:r>
      <w:r w:rsidR="00D06027">
        <w:rPr>
          <w:noProof/>
        </w:rPr>
        <w:t>147</w:t>
      </w:r>
      <w:r w:rsidR="00D06027">
        <w:fldChar w:fldCharType="end"/>
      </w:r>
    </w:p>
    <w:p w:rsidR="000F2369" w:rsidRDefault="00FB6FEA">
      <w:pPr>
        <w:pStyle w:val="IndexEntry"/>
      </w:pPr>
      <w:hyperlink w:anchor="section_65bcb5e0d9d248ddb05002854d35f2cb">
        <w:r w:rsidR="00D06027">
          <w:rPr>
            <w:rStyle w:val="Hyperlink"/>
          </w:rPr>
          <w:t>Connectionless RPC - details overview</w:t>
        </w:r>
      </w:hyperlink>
      <w:r w:rsidR="00D06027">
        <w:t xml:space="preserve"> </w:t>
      </w:r>
      <w:r w:rsidR="00D06027">
        <w:fldChar w:fldCharType="begin"/>
      </w:r>
      <w:r w:rsidR="00D06027">
        <w:instrText>PAGEREF section_65bcb5e0d9d248ddb05002854d35f2cb</w:instrText>
      </w:r>
      <w:r w:rsidR="00D06027">
        <w:fldChar w:fldCharType="separate"/>
      </w:r>
      <w:r w:rsidR="00D06027">
        <w:rPr>
          <w:noProof/>
        </w:rPr>
        <w:t>73</w:t>
      </w:r>
      <w:r w:rsidR="00D06027">
        <w:fldChar w:fldCharType="end"/>
      </w:r>
    </w:p>
    <w:p w:rsidR="000F2369" w:rsidRDefault="00FB6FEA">
      <w:pPr>
        <w:pStyle w:val="IndexEntry"/>
      </w:pPr>
      <w:hyperlink w:anchor="section_fc040ff5dc2c4684bc6162d64153cce0">
        <w:r w:rsidR="00D06027">
          <w:rPr>
            <w:rStyle w:val="Hyperlink"/>
          </w:rPr>
          <w:t>Connectionless RPC - overview</w:t>
        </w:r>
      </w:hyperlink>
      <w:r w:rsidR="00D06027">
        <w:t xml:space="preserve"> </w:t>
      </w:r>
      <w:r w:rsidR="00D06027">
        <w:fldChar w:fldCharType="begin"/>
      </w:r>
      <w:r w:rsidR="00D06027">
        <w:instrText>PAGEREF section_fc040ff5dc2c4684bc6162d64153cce0</w:instrText>
      </w:r>
      <w:r w:rsidR="00D06027">
        <w:fldChar w:fldCharType="separate"/>
      </w:r>
      <w:r w:rsidR="00D06027">
        <w:rPr>
          <w:noProof/>
        </w:rPr>
        <w:t>86</w:t>
      </w:r>
      <w:r w:rsidR="00D06027">
        <w:fldChar w:fldCharType="end"/>
      </w:r>
    </w:p>
    <w:p w:rsidR="000F2369" w:rsidRDefault="00FB6FEA">
      <w:pPr>
        <w:pStyle w:val="IndexEntry"/>
      </w:pPr>
      <w:hyperlink w:anchor="section_b9b2d7e961b444b695f112f546721d0f">
        <w:r w:rsidR="00D06027">
          <w:rPr>
            <w:rStyle w:val="Hyperlink"/>
          </w:rPr>
          <w:t>Connectionless RPC messages - syntax</w:t>
        </w:r>
      </w:hyperlink>
      <w:r w:rsidR="00D06027">
        <w:t xml:space="preserve"> </w:t>
      </w:r>
      <w:r w:rsidR="00D06027">
        <w:fldChar w:fldCharType="begin"/>
      </w:r>
      <w:r w:rsidR="00D06027">
        <w:instrText>PAGEREF section_b9b2d7e961b444b695f112f546721d0f</w:instrText>
      </w:r>
      <w:r w:rsidR="00D06027">
        <w:fldChar w:fldCharType="separate"/>
      </w:r>
      <w:r w:rsidR="00D06027">
        <w:rPr>
          <w:noProof/>
        </w:rPr>
        <w:t>58</w:t>
      </w:r>
      <w:r w:rsidR="00D06027">
        <w:fldChar w:fldCharType="end"/>
      </w:r>
    </w:p>
    <w:p w:rsidR="000F2369" w:rsidRDefault="00FB6FEA">
      <w:pPr>
        <w:pStyle w:val="IndexEntry"/>
      </w:pPr>
      <w:hyperlink w:anchor="section_b9b2d7e961b444b695f112f546721d0f">
        <w:r w:rsidR="00D06027">
          <w:rPr>
            <w:rStyle w:val="Hyperlink"/>
          </w:rPr>
          <w:t>Connectionless RPC Messages message</w:t>
        </w:r>
      </w:hyperlink>
      <w:r w:rsidR="00D06027">
        <w:t xml:space="preserve"> </w:t>
      </w:r>
      <w:r w:rsidR="00D06027">
        <w:fldChar w:fldCharType="begin"/>
      </w:r>
      <w:r w:rsidR="00D06027">
        <w:instrText>PAGEREF section_b9b2d7e961b444b695f112f546721d0f</w:instrText>
      </w:r>
      <w:r w:rsidR="00D06027">
        <w:fldChar w:fldCharType="separate"/>
      </w:r>
      <w:r w:rsidR="00D06027">
        <w:rPr>
          <w:noProof/>
        </w:rPr>
        <w:t>58</w:t>
      </w:r>
      <w:r w:rsidR="00D06027">
        <w:fldChar w:fldCharType="end"/>
      </w:r>
    </w:p>
    <w:p w:rsidR="000F2369" w:rsidRDefault="00D06027">
      <w:pPr>
        <w:pStyle w:val="IndexEntry"/>
      </w:pPr>
      <w:r>
        <w:t>Connectionless RPC transports</w:t>
      </w:r>
    </w:p>
    <w:p w:rsidR="000F2369" w:rsidRDefault="00D06027">
      <w:pPr>
        <w:pStyle w:val="IndexEntry"/>
      </w:pPr>
      <w:r>
        <w:t xml:space="preserve">   </w:t>
      </w:r>
      <w:hyperlink w:anchor="section_ab3e4522f8664e2b931002f5501fdb5c">
        <w:r>
          <w:rPr>
            <w:rStyle w:val="Hyperlink"/>
          </w:rPr>
          <w:t>common types and constants</w:t>
        </w:r>
      </w:hyperlink>
      <w:r>
        <w:t xml:space="preserve"> </w:t>
      </w:r>
      <w:r>
        <w:fldChar w:fldCharType="begin"/>
      </w:r>
      <w:r>
        <w:instrText>PAGEREF section_ab3e4522f8664e2b931002f5501fdb5c</w:instrText>
      </w:r>
      <w:r>
        <w:fldChar w:fldCharType="separate"/>
      </w:r>
      <w:r>
        <w:rPr>
          <w:noProof/>
        </w:rPr>
        <w:t>36</w:t>
      </w:r>
      <w:r>
        <w:fldChar w:fldCharType="end"/>
      </w:r>
    </w:p>
    <w:p w:rsidR="000F2369" w:rsidRDefault="00D06027">
      <w:pPr>
        <w:pStyle w:val="IndexEntry"/>
      </w:pPr>
      <w:r>
        <w:t xml:space="preserve">   </w:t>
      </w:r>
      <w:hyperlink w:anchor="section_695cd09e271748a8b6b5e414ae2fcaad">
        <w:r>
          <w:rPr>
            <w:rStyle w:val="Hyperlink"/>
          </w:rPr>
          <w:t>endpoint mapper interface extensions</w:t>
        </w:r>
      </w:hyperlink>
      <w:r>
        <w:t xml:space="preserve"> </w:t>
      </w:r>
      <w:r>
        <w:fldChar w:fldCharType="begin"/>
      </w:r>
      <w:r>
        <w:instrText>PAGEREF section_695cd09e271748a8b6b5e414ae2fcaad</w:instrText>
      </w:r>
      <w:r>
        <w:fldChar w:fldCharType="separate"/>
      </w:r>
      <w:r>
        <w:rPr>
          <w:noProof/>
        </w:rPr>
        <w:t>40</w:t>
      </w:r>
      <w:r>
        <w:fldChar w:fldCharType="end"/>
      </w:r>
    </w:p>
    <w:p w:rsidR="000F2369" w:rsidRDefault="00D06027">
      <w:pPr>
        <w:pStyle w:val="IndexEntry"/>
      </w:pPr>
      <w:r>
        <w:t xml:space="preserve">   </w:t>
      </w:r>
      <w:hyperlink w:anchor="section_3165f378ede348a8b871be1183e1b7fb">
        <w:r>
          <w:rPr>
            <w:rStyle w:val="Hyperlink"/>
          </w:rPr>
          <w:t>management interface extensions</w:t>
        </w:r>
      </w:hyperlink>
      <w:r>
        <w:t xml:space="preserve"> </w:t>
      </w:r>
      <w:r>
        <w:fldChar w:fldCharType="begin"/>
      </w:r>
      <w:r>
        <w:instrText>PAGEREF section_3165f378ede348a8b871be1183e1b7fb</w:instrText>
      </w:r>
      <w:r>
        <w:fldChar w:fldCharType="separate"/>
      </w:r>
      <w:r>
        <w:rPr>
          <w:noProof/>
        </w:rPr>
        <w:t>44</w:t>
      </w:r>
      <w:r>
        <w:fldChar w:fldCharType="end"/>
      </w:r>
    </w:p>
    <w:p w:rsidR="000F2369" w:rsidRDefault="00D06027">
      <w:pPr>
        <w:pStyle w:val="IndexEntry"/>
      </w:pPr>
      <w:r>
        <w:t xml:space="preserve">   </w:t>
      </w:r>
      <w:hyperlink w:anchor="section_ca2cf7b2f8d9487f82e8b68a70848a54">
        <w:r>
          <w:rPr>
            <w:rStyle w:val="Hyperlink"/>
          </w:rPr>
          <w:t>messages</w:t>
        </w:r>
      </w:hyperlink>
      <w:r>
        <w:t xml:space="preserve"> </w:t>
      </w:r>
      <w:r>
        <w:fldChar w:fldCharType="begin"/>
      </w:r>
      <w:r>
        <w:instrText>PAGEREF section_ca2cf7b2f8d9487f82e8b68a70848a54</w:instrText>
      </w:r>
      <w:r>
        <w:fldChar w:fldCharType="separate"/>
      </w:r>
      <w:r>
        <w:rPr>
          <w:noProof/>
        </w:rPr>
        <w:t>35</w:t>
      </w:r>
      <w:r>
        <w:fldChar w:fldCharType="end"/>
      </w:r>
    </w:p>
    <w:p w:rsidR="000F2369" w:rsidRDefault="00D06027">
      <w:pPr>
        <w:pStyle w:val="IndexEntry"/>
      </w:pPr>
      <w:r>
        <w:t xml:space="preserve">   </w:t>
      </w:r>
      <w:hyperlink w:anchor="section_acdae18e1e9943ebb349af9e81b53f33">
        <w:r>
          <w:rPr>
            <w:rStyle w:val="Hyperlink"/>
          </w:rPr>
          <w:t>syntax</w:t>
        </w:r>
      </w:hyperlink>
      <w:r>
        <w:t xml:space="preserve"> </w:t>
      </w:r>
      <w:r>
        <w:fldChar w:fldCharType="begin"/>
      </w:r>
      <w:r>
        <w:instrText>PAGEREF section_acdae18e1e9943ebb349af9e81b53f33</w:instrText>
      </w:r>
      <w:r>
        <w:fldChar w:fldCharType="separate"/>
      </w:r>
      <w:r>
        <w:rPr>
          <w:noProof/>
        </w:rPr>
        <w:t>36</w:t>
      </w:r>
      <w:r>
        <w:fldChar w:fldCharType="end"/>
      </w:r>
    </w:p>
    <w:p w:rsidR="000F2369" w:rsidRDefault="00FB6FEA">
      <w:pPr>
        <w:pStyle w:val="IndexEntry"/>
      </w:pPr>
      <w:hyperlink w:anchor="section_fc4125a25e9c44e4aa80b8b17e760b4c">
        <w:r w:rsidR="00D06027">
          <w:rPr>
            <w:rStyle w:val="Hyperlink"/>
          </w:rPr>
          <w:t>Connectionless RPCs with and without delayed ACK example</w:t>
        </w:r>
      </w:hyperlink>
      <w:r w:rsidR="00D06027">
        <w:t xml:space="preserve"> </w:t>
      </w:r>
      <w:r w:rsidR="00D06027">
        <w:fldChar w:fldCharType="begin"/>
      </w:r>
      <w:r w:rsidR="00D06027">
        <w:instrText>PAGEREF section_fc4125a25e9c44e4aa80b8b17e760b4c</w:instrText>
      </w:r>
      <w:r w:rsidR="00D06027">
        <w:fldChar w:fldCharType="separate"/>
      </w:r>
      <w:r w:rsidR="00D06027">
        <w:rPr>
          <w:noProof/>
        </w:rPr>
        <w:t>147</w:t>
      </w:r>
      <w:r w:rsidR="00D06027">
        <w:fldChar w:fldCharType="end"/>
      </w:r>
    </w:p>
    <w:p w:rsidR="000F2369" w:rsidRDefault="00FB6FEA">
      <w:pPr>
        <w:pStyle w:val="IndexEntry"/>
      </w:pPr>
      <w:hyperlink w:anchor="section_acdae18e1e9943ebb349af9e81b53f33">
        <w:r w:rsidR="00D06027">
          <w:rPr>
            <w:rStyle w:val="Hyperlink"/>
          </w:rPr>
          <w:t>Connection-Oriented and Connectionless RPC Messages message</w:t>
        </w:r>
      </w:hyperlink>
      <w:r w:rsidR="00D06027">
        <w:t xml:space="preserve"> </w:t>
      </w:r>
      <w:r w:rsidR="00D06027">
        <w:fldChar w:fldCharType="begin"/>
      </w:r>
      <w:r w:rsidR="00D06027">
        <w:instrText>PAGEREF section_acdae18e1e9943ebb349af9e81b53f33</w:instrText>
      </w:r>
      <w:r w:rsidR="00D06027">
        <w:fldChar w:fldCharType="separate"/>
      </w:r>
      <w:r w:rsidR="00D06027">
        <w:rPr>
          <w:noProof/>
        </w:rPr>
        <w:t>36</w:t>
      </w:r>
      <w:r w:rsidR="00D06027">
        <w:fldChar w:fldCharType="end"/>
      </w:r>
    </w:p>
    <w:p w:rsidR="000F2369" w:rsidRDefault="00FB6FEA">
      <w:pPr>
        <w:pStyle w:val="IndexEntry"/>
      </w:pPr>
      <w:hyperlink w:anchor="section_65bcb5e0d9d248ddb05002854d35f2cb">
        <w:r w:rsidR="00D06027">
          <w:rPr>
            <w:rStyle w:val="Hyperlink"/>
          </w:rPr>
          <w:t>Connection-oriented RPC - details overview</w:t>
        </w:r>
      </w:hyperlink>
      <w:r w:rsidR="00D06027">
        <w:t xml:space="preserve"> </w:t>
      </w:r>
      <w:r w:rsidR="00D06027">
        <w:fldChar w:fldCharType="begin"/>
      </w:r>
      <w:r w:rsidR="00D06027">
        <w:instrText>PAGEREF section_65bcb5e0d9d248ddb05002854d35f2cb</w:instrText>
      </w:r>
      <w:r w:rsidR="00D06027">
        <w:fldChar w:fldCharType="separate"/>
      </w:r>
      <w:r w:rsidR="00D06027">
        <w:rPr>
          <w:noProof/>
        </w:rPr>
        <w:t>73</w:t>
      </w:r>
      <w:r w:rsidR="00D06027">
        <w:fldChar w:fldCharType="end"/>
      </w:r>
    </w:p>
    <w:p w:rsidR="000F2369" w:rsidRDefault="00FB6FEA">
      <w:pPr>
        <w:pStyle w:val="IndexEntry"/>
      </w:pPr>
      <w:hyperlink w:anchor="section_c3e0b88ea41c45a58a9eec8d6ae4dd44">
        <w:r w:rsidR="00D06027">
          <w:rPr>
            <w:rStyle w:val="Hyperlink"/>
          </w:rPr>
          <w:t>Connection-oriented RPC messages - syntax</w:t>
        </w:r>
      </w:hyperlink>
      <w:r w:rsidR="00D06027">
        <w:t xml:space="preserve"> </w:t>
      </w:r>
      <w:r w:rsidR="00D06027">
        <w:fldChar w:fldCharType="begin"/>
      </w:r>
      <w:r w:rsidR="00D06027">
        <w:instrText>PAGEREF section_c3e0b88ea41c45a58a9eec8d6ae4dd44</w:instrText>
      </w:r>
      <w:r w:rsidR="00D06027">
        <w:fldChar w:fldCharType="separate"/>
      </w:r>
      <w:r w:rsidR="00D06027">
        <w:rPr>
          <w:noProof/>
        </w:rPr>
        <w:t>46</w:t>
      </w:r>
      <w:r w:rsidR="00D06027">
        <w:fldChar w:fldCharType="end"/>
      </w:r>
    </w:p>
    <w:p w:rsidR="000F2369" w:rsidRDefault="00D06027">
      <w:pPr>
        <w:pStyle w:val="IndexEntry"/>
      </w:pPr>
      <w:r>
        <w:t>Connection-oriented RPC transports</w:t>
      </w:r>
    </w:p>
    <w:p w:rsidR="000F2369" w:rsidRDefault="00D06027">
      <w:pPr>
        <w:pStyle w:val="IndexEntry"/>
      </w:pPr>
      <w:r>
        <w:t xml:space="preserve">   </w:t>
      </w:r>
      <w:hyperlink w:anchor="section_ab3e4522f8664e2b931002f5501fdb5c">
        <w:r>
          <w:rPr>
            <w:rStyle w:val="Hyperlink"/>
          </w:rPr>
          <w:t>common types and constants</w:t>
        </w:r>
      </w:hyperlink>
      <w:r>
        <w:t xml:space="preserve"> </w:t>
      </w:r>
      <w:r>
        <w:fldChar w:fldCharType="begin"/>
      </w:r>
      <w:r>
        <w:instrText>PAGEREF section_ab3e4522f8664e2b931002f5501fdb5c</w:instrText>
      </w:r>
      <w:r>
        <w:fldChar w:fldCharType="separate"/>
      </w:r>
      <w:r>
        <w:rPr>
          <w:noProof/>
        </w:rPr>
        <w:t>36</w:t>
      </w:r>
      <w:r>
        <w:fldChar w:fldCharType="end"/>
      </w:r>
    </w:p>
    <w:p w:rsidR="000F2369" w:rsidRDefault="00D06027">
      <w:pPr>
        <w:pStyle w:val="IndexEntry"/>
      </w:pPr>
      <w:r>
        <w:t xml:space="preserve">   </w:t>
      </w:r>
      <w:hyperlink w:anchor="section_695cd09e271748a8b6b5e414ae2fcaad">
        <w:r>
          <w:rPr>
            <w:rStyle w:val="Hyperlink"/>
          </w:rPr>
          <w:t>endpoint mapper interface extensions</w:t>
        </w:r>
      </w:hyperlink>
      <w:r>
        <w:t xml:space="preserve"> </w:t>
      </w:r>
      <w:r>
        <w:fldChar w:fldCharType="begin"/>
      </w:r>
      <w:r>
        <w:instrText>PAGEREF section_695cd09e271748a8b6b5e414ae2fcaad</w:instrText>
      </w:r>
      <w:r>
        <w:fldChar w:fldCharType="separate"/>
      </w:r>
      <w:r>
        <w:rPr>
          <w:noProof/>
        </w:rPr>
        <w:t>40</w:t>
      </w:r>
      <w:r>
        <w:fldChar w:fldCharType="end"/>
      </w:r>
    </w:p>
    <w:p w:rsidR="000F2369" w:rsidRDefault="00D06027">
      <w:pPr>
        <w:pStyle w:val="IndexEntry"/>
      </w:pPr>
      <w:r>
        <w:t xml:space="preserve">   </w:t>
      </w:r>
      <w:hyperlink w:anchor="section_3165f378ede348a8b871be1183e1b7fb">
        <w:r>
          <w:rPr>
            <w:rStyle w:val="Hyperlink"/>
          </w:rPr>
          <w:t>management interface extensions</w:t>
        </w:r>
      </w:hyperlink>
      <w:r>
        <w:t xml:space="preserve"> </w:t>
      </w:r>
      <w:r>
        <w:fldChar w:fldCharType="begin"/>
      </w:r>
      <w:r>
        <w:instrText>PAGEREF section_3165f378ede348a8b871be1183e1b7fb</w:instrText>
      </w:r>
      <w:r>
        <w:fldChar w:fldCharType="separate"/>
      </w:r>
      <w:r>
        <w:rPr>
          <w:noProof/>
        </w:rPr>
        <w:t>44</w:t>
      </w:r>
      <w:r>
        <w:fldChar w:fldCharType="end"/>
      </w:r>
    </w:p>
    <w:p w:rsidR="000F2369" w:rsidRDefault="00D06027">
      <w:pPr>
        <w:pStyle w:val="IndexEntry"/>
      </w:pPr>
      <w:r>
        <w:t xml:space="preserve">   </w:t>
      </w:r>
      <w:hyperlink w:anchor="section_c31c26d4b401466f95a44b4881d13e1a">
        <w:r>
          <w:rPr>
            <w:rStyle w:val="Hyperlink"/>
          </w:rPr>
          <w:t>messages</w:t>
        </w:r>
      </w:hyperlink>
      <w:r>
        <w:t xml:space="preserve"> </w:t>
      </w:r>
      <w:r>
        <w:fldChar w:fldCharType="begin"/>
      </w:r>
      <w:r>
        <w:instrText>PAGEREF section_c31c26d4b401466f95a44b4881d13e1a</w:instrText>
      </w:r>
      <w:r>
        <w:fldChar w:fldCharType="separate"/>
      </w:r>
      <w:r>
        <w:rPr>
          <w:noProof/>
        </w:rPr>
        <w:t>31</w:t>
      </w:r>
      <w:r>
        <w:fldChar w:fldCharType="end"/>
      </w:r>
    </w:p>
    <w:p w:rsidR="000F2369" w:rsidRDefault="00FB6FEA">
      <w:pPr>
        <w:pStyle w:val="IndexEntry"/>
      </w:pPr>
      <w:hyperlink w:anchor="section_acdae18e1e9943ebb349af9e81b53f33">
        <w:r w:rsidR="00D06027">
          <w:rPr>
            <w:rStyle w:val="Hyperlink"/>
          </w:rPr>
          <w:t>Connection-oriented RPC transports -syntax</w:t>
        </w:r>
      </w:hyperlink>
      <w:r w:rsidR="00D06027">
        <w:t xml:space="preserve"> </w:t>
      </w:r>
      <w:r w:rsidR="00D06027">
        <w:fldChar w:fldCharType="begin"/>
      </w:r>
      <w:r w:rsidR="00D06027">
        <w:instrText>PAGEREF section_acdae18e1e9943ebb349af9e81b53f33</w:instrText>
      </w:r>
      <w:r w:rsidR="00D06027">
        <w:fldChar w:fldCharType="separate"/>
      </w:r>
      <w:r w:rsidR="00D06027">
        <w:rPr>
          <w:noProof/>
        </w:rPr>
        <w:t>36</w:t>
      </w:r>
      <w:r w:rsidR="00D06027">
        <w:fldChar w:fldCharType="end"/>
      </w:r>
    </w:p>
    <w:p w:rsidR="000F2369" w:rsidRDefault="00D06027">
      <w:pPr>
        <w:pStyle w:val="IndexEntry"/>
      </w:pPr>
      <w:r>
        <w:t>Constants</w:t>
      </w:r>
    </w:p>
    <w:p w:rsidR="000F2369" w:rsidRDefault="00D06027">
      <w:pPr>
        <w:pStyle w:val="IndexEntry"/>
      </w:pPr>
      <w:r>
        <w:t xml:space="preserve">   </w:t>
      </w:r>
      <w:hyperlink w:anchor="section_ab3e4522f8664e2b931002f5501fdb5c">
        <w:r>
          <w:rPr>
            <w:rStyle w:val="Hyperlink"/>
          </w:rPr>
          <w:t>connectionless RPC transports</w:t>
        </w:r>
      </w:hyperlink>
      <w:r>
        <w:t xml:space="preserve"> </w:t>
      </w:r>
      <w:r>
        <w:fldChar w:fldCharType="begin"/>
      </w:r>
      <w:r>
        <w:instrText>PAGEREF section_ab3e4522f8664e2b931002f5501fdb5c</w:instrText>
      </w:r>
      <w:r>
        <w:fldChar w:fldCharType="separate"/>
      </w:r>
      <w:r>
        <w:rPr>
          <w:noProof/>
        </w:rPr>
        <w:t>36</w:t>
      </w:r>
      <w:r>
        <w:fldChar w:fldCharType="end"/>
      </w:r>
    </w:p>
    <w:p w:rsidR="000F2369" w:rsidRDefault="00D06027">
      <w:pPr>
        <w:pStyle w:val="IndexEntry"/>
      </w:pPr>
      <w:r>
        <w:t xml:space="preserve">   </w:t>
      </w:r>
      <w:hyperlink w:anchor="section_ab3e4522f8664e2b931002f5501fdb5c">
        <w:r>
          <w:rPr>
            <w:rStyle w:val="Hyperlink"/>
          </w:rPr>
          <w:t>connection-oriented RPC transports</w:t>
        </w:r>
      </w:hyperlink>
      <w:r>
        <w:t xml:space="preserve"> </w:t>
      </w:r>
      <w:r>
        <w:fldChar w:fldCharType="begin"/>
      </w:r>
      <w:r>
        <w:instrText>PAGEREF section_ab3e4522f8664e2b931002f5501fdb5c</w:instrText>
      </w:r>
      <w:r>
        <w:fldChar w:fldCharType="separate"/>
      </w:r>
      <w:r>
        <w:rPr>
          <w:noProof/>
        </w:rPr>
        <w:t>36</w:t>
      </w:r>
      <w:r>
        <w:fldChar w:fldCharType="end"/>
      </w:r>
    </w:p>
    <w:p w:rsidR="000F2369" w:rsidRDefault="00FB6FEA">
      <w:pPr>
        <w:pStyle w:val="IndexEntry"/>
      </w:pPr>
      <w:hyperlink w:anchor="section_d24059fba185494eab6a22794f4150d3">
        <w:r w:rsidR="00D06027">
          <w:rPr>
            <w:rStyle w:val="Hyperlink"/>
          </w:rPr>
          <w:t>Constructed data types - NDR64</w:t>
        </w:r>
      </w:hyperlink>
      <w:r w:rsidR="00D06027">
        <w:t xml:space="preserve"> </w:t>
      </w:r>
      <w:r w:rsidR="00D06027">
        <w:fldChar w:fldCharType="begin"/>
      </w:r>
      <w:r w:rsidR="00D06027">
        <w:instrText>PAGEREF section_d24059fba185494eab6a22794f4150d3</w:instrText>
      </w:r>
      <w:r w:rsidR="00D06027">
        <w:fldChar w:fldCharType="separate"/>
      </w:r>
      <w:r w:rsidR="00D06027">
        <w:rPr>
          <w:noProof/>
        </w:rPr>
        <w:t>65</w:t>
      </w:r>
      <w:r w:rsidR="00D06027">
        <w:fldChar w:fldCharType="end"/>
      </w:r>
    </w:p>
    <w:p w:rsidR="000F2369" w:rsidRDefault="00FB6FEA">
      <w:pPr>
        <w:pStyle w:val="IndexEntry"/>
      </w:pPr>
      <w:hyperlink w:anchor="section_4192be9c58184c34b4821ca5865c51e3">
        <w:r w:rsidR="00D06027">
          <w:rPr>
            <w:rStyle w:val="Hyperlink"/>
          </w:rPr>
          <w:t>Context handles - array</w:t>
        </w:r>
      </w:hyperlink>
      <w:r w:rsidR="00D06027">
        <w:t xml:space="preserve"> </w:t>
      </w:r>
      <w:r w:rsidR="00D06027">
        <w:fldChar w:fldCharType="begin"/>
      </w:r>
      <w:r w:rsidR="00D06027">
        <w:instrText>PAGEREF section_4192be9c58184c34b4821ca5865c51e3</w:instrText>
      </w:r>
      <w:r w:rsidR="00D06027">
        <w:fldChar w:fldCharType="separate"/>
      </w:r>
      <w:r w:rsidR="00D06027">
        <w:rPr>
          <w:noProof/>
        </w:rPr>
        <w:t>61</w:t>
      </w:r>
      <w:r w:rsidR="00D06027">
        <w:fldChar w:fldCharType="end"/>
      </w:r>
    </w:p>
    <w:p w:rsidR="000F2369" w:rsidRDefault="00FB6FEA">
      <w:pPr>
        <w:pStyle w:val="IndexEntry"/>
      </w:pPr>
      <w:hyperlink w:anchor="section_643d93ecf18644388ba54b5f053ffe27">
        <w:r w:rsidR="00D06027">
          <w:rPr>
            <w:rStyle w:val="Hyperlink"/>
          </w:rPr>
          <w:t>Correlation</w:t>
        </w:r>
      </w:hyperlink>
      <w:r w:rsidR="00D06027">
        <w:t xml:space="preserve"> </w:t>
      </w:r>
      <w:r w:rsidR="00D06027">
        <w:fldChar w:fldCharType="begin"/>
      </w:r>
      <w:r w:rsidR="00D06027">
        <w:instrText>PAGEREF section_643d93ecf18644388ba54b5f053ffe27</w:instrText>
      </w:r>
      <w:r w:rsidR="00D06027">
        <w:fldChar w:fldCharType="separate"/>
      </w:r>
      <w:r w:rsidR="00D06027">
        <w:rPr>
          <w:noProof/>
        </w:rPr>
        <w:t>148</w:t>
      </w:r>
      <w:r w:rsidR="00D06027">
        <w:fldChar w:fldCharType="end"/>
      </w:r>
    </w:p>
    <w:p w:rsidR="000F2369" w:rsidRDefault="00FB6FEA">
      <w:pPr>
        <w:pStyle w:val="IndexEntry"/>
      </w:pPr>
      <w:hyperlink w:anchor="section_d54fb9370d374493be831c335d8b6397">
        <w:r w:rsidR="00D06027">
          <w:rPr>
            <w:rStyle w:val="Hyperlink"/>
          </w:rPr>
          <w:t>Correlation validation</w:t>
        </w:r>
      </w:hyperlink>
      <w:r w:rsidR="00D06027">
        <w:t xml:space="preserve"> </w:t>
      </w:r>
      <w:r w:rsidR="00D06027">
        <w:fldChar w:fldCharType="begin"/>
      </w:r>
      <w:r w:rsidR="00D06027">
        <w:instrText>PAGEREF section_d54fb9370d374493be831c335d8b6397</w:instrText>
      </w:r>
      <w:r w:rsidR="00D06027">
        <w:fldChar w:fldCharType="separate"/>
      </w:r>
      <w:r w:rsidR="00D06027">
        <w:rPr>
          <w:noProof/>
        </w:rPr>
        <w:t>76</w:t>
      </w:r>
      <w:r w:rsidR="00D06027">
        <w:fldChar w:fldCharType="end"/>
      </w:r>
    </w:p>
    <w:p w:rsidR="000F2369" w:rsidRDefault="00FB6FEA">
      <w:pPr>
        <w:pStyle w:val="IndexEntry"/>
      </w:pPr>
      <w:hyperlink w:anchor="section_15670d91a26c4237b4fd7e235573ab8d">
        <w:r w:rsidR="00D06027">
          <w:rPr>
            <w:rStyle w:val="Hyperlink"/>
          </w:rPr>
          <w:t>Correlation validation checks</w:t>
        </w:r>
      </w:hyperlink>
      <w:r w:rsidR="00D06027">
        <w:t xml:space="preserve"> </w:t>
      </w:r>
      <w:r w:rsidR="00D06027">
        <w:fldChar w:fldCharType="begin"/>
      </w:r>
      <w:r w:rsidR="00D06027">
        <w:instrText>PAGEREF section_15670d91a26c4237b4fd7e235573ab8d</w:instrText>
      </w:r>
      <w:r w:rsidR="00D06027">
        <w:fldChar w:fldCharType="separate"/>
      </w:r>
      <w:r w:rsidR="00D06027">
        <w:rPr>
          <w:noProof/>
        </w:rPr>
        <w:t>77</w:t>
      </w:r>
      <w:r w:rsidR="00D06027">
        <w:fldChar w:fldCharType="end"/>
      </w:r>
    </w:p>
    <w:p w:rsidR="000F2369" w:rsidRDefault="000F2369">
      <w:pPr>
        <w:spacing w:before="0" w:after="0"/>
        <w:rPr>
          <w:sz w:val="16"/>
        </w:rPr>
      </w:pPr>
    </w:p>
    <w:p w:rsidR="000F2369" w:rsidRDefault="00D06027">
      <w:r>
        <w:rPr>
          <w:b/>
        </w:rPr>
        <w:t>D</w:t>
      </w:r>
    </w:p>
    <w:p w:rsidR="000F2369" w:rsidRDefault="000F2369">
      <w:pPr>
        <w:spacing w:before="0" w:after="0"/>
        <w:rPr>
          <w:sz w:val="16"/>
        </w:rPr>
      </w:pPr>
    </w:p>
    <w:p w:rsidR="000F2369" w:rsidRDefault="00D06027">
      <w:pPr>
        <w:pStyle w:val="IndexEntry"/>
      </w:pPr>
      <w:r>
        <w:t>Data model - abstract</w:t>
      </w:r>
    </w:p>
    <w:p w:rsidR="000F2369" w:rsidRDefault="00D06027">
      <w:pPr>
        <w:pStyle w:val="IndexEntry"/>
      </w:pPr>
      <w:r>
        <w:t xml:space="preserve">   client - connectionless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a01de5c8e96b456f887f5f983fba505a">
        <w:r>
          <w:rPr>
            <w:rStyle w:val="Hyperlink"/>
          </w:rPr>
          <w:t>section 3.2.2.1</w:t>
        </w:r>
      </w:hyperlink>
      <w:r>
        <w:t xml:space="preserve"> </w:t>
      </w:r>
      <w:r>
        <w:fldChar w:fldCharType="begin"/>
      </w:r>
      <w:r>
        <w:instrText>PAGEREF section_a01de5c8e96b456f887f5f983fba505a</w:instrText>
      </w:r>
      <w:r>
        <w:fldChar w:fldCharType="separate"/>
      </w:r>
      <w:r>
        <w:rPr>
          <w:noProof/>
        </w:rPr>
        <w:t>93</w:t>
      </w:r>
      <w:r>
        <w:fldChar w:fldCharType="end"/>
      </w:r>
      <w:r>
        <w:t>)</w:t>
      </w:r>
    </w:p>
    <w:p w:rsidR="000F2369" w:rsidRDefault="00D06027">
      <w:pPr>
        <w:pStyle w:val="IndexEntry"/>
      </w:pPr>
      <w:r>
        <w:t xml:space="preserve">   client - connection-oriented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7e5026d6b27341a98cbf35677457d9af">
        <w:r>
          <w:rPr>
            <w:rStyle w:val="Hyperlink"/>
          </w:rPr>
          <w:t>section 3.3.2.1</w:t>
        </w:r>
      </w:hyperlink>
      <w:r>
        <w:t xml:space="preserve"> </w:t>
      </w:r>
      <w:r>
        <w:fldChar w:fldCharType="begin"/>
      </w:r>
      <w:r>
        <w:instrText>PAGEREF section_7e5026d6b27341a98cbf35677457d9af</w:instrText>
      </w:r>
      <w:r>
        <w:fldChar w:fldCharType="separate"/>
      </w:r>
      <w:r>
        <w:rPr>
          <w:noProof/>
        </w:rPr>
        <w:t>126</w:t>
      </w:r>
      <w:r>
        <w:fldChar w:fldCharType="end"/>
      </w:r>
      <w:r>
        <w:t>)</w:t>
      </w:r>
    </w:p>
    <w:p w:rsidR="000F2369" w:rsidRDefault="00D06027">
      <w:pPr>
        <w:pStyle w:val="IndexEntry"/>
      </w:pPr>
      <w:r>
        <w:t xml:space="preserve">   server - connectionless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04fa87465eb1497ebdffbf6fa17b1cb7">
        <w:r>
          <w:rPr>
            <w:rStyle w:val="Hyperlink"/>
          </w:rPr>
          <w:t>section 3.2.3.1</w:t>
        </w:r>
      </w:hyperlink>
      <w:r>
        <w:t xml:space="preserve"> </w:t>
      </w:r>
      <w:r>
        <w:fldChar w:fldCharType="begin"/>
      </w:r>
      <w:r>
        <w:instrText>PAGEREF section_04fa87465eb1497ebdffbf6fa17b1cb7</w:instrText>
      </w:r>
      <w:r>
        <w:fldChar w:fldCharType="separate"/>
      </w:r>
      <w:r>
        <w:rPr>
          <w:noProof/>
        </w:rPr>
        <w:t>103</w:t>
      </w:r>
      <w:r>
        <w:fldChar w:fldCharType="end"/>
      </w:r>
      <w:r>
        <w:t>)</w:t>
      </w:r>
    </w:p>
    <w:p w:rsidR="000F2369" w:rsidRDefault="00D06027">
      <w:pPr>
        <w:pStyle w:val="IndexEntry"/>
      </w:pPr>
      <w:r>
        <w:t xml:space="preserve">   server - connection-oriented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0c851bf9520b4e48b98973341e82c4ea">
        <w:r>
          <w:rPr>
            <w:rStyle w:val="Hyperlink"/>
          </w:rPr>
          <w:t>section 3.3.3.1</w:t>
        </w:r>
      </w:hyperlink>
      <w:r>
        <w:t xml:space="preserve"> </w:t>
      </w:r>
      <w:r>
        <w:fldChar w:fldCharType="begin"/>
      </w:r>
      <w:r>
        <w:instrText>PAGEREF section_0c851bf9520b4e48b98973341e82c4ea</w:instrText>
      </w:r>
      <w:r>
        <w:fldChar w:fldCharType="separate"/>
      </w:r>
      <w:r>
        <w:rPr>
          <w:noProof/>
        </w:rPr>
        <w:t>133</w:t>
      </w:r>
      <w:r>
        <w:fldChar w:fldCharType="end"/>
      </w:r>
      <w:r>
        <w:t>)</w:t>
      </w:r>
    </w:p>
    <w:p w:rsidR="000F2369" w:rsidRDefault="00D06027">
      <w:pPr>
        <w:pStyle w:val="IndexEntry"/>
      </w:pPr>
      <w:r>
        <w:t>Data types</w:t>
      </w:r>
    </w:p>
    <w:p w:rsidR="000F2369" w:rsidRDefault="00D06027">
      <w:pPr>
        <w:pStyle w:val="IndexEntry"/>
      </w:pPr>
      <w:r>
        <w:t xml:space="preserve">   NDR64 (</w:t>
      </w:r>
      <w:hyperlink w:anchor="section_dfede1de8e724a56b1fa1cdbc3a0cb6c">
        <w:r>
          <w:rPr>
            <w:rStyle w:val="Hyperlink"/>
          </w:rPr>
          <w:t>section 2.2.5.2</w:t>
        </w:r>
      </w:hyperlink>
      <w:r>
        <w:t xml:space="preserve"> </w:t>
      </w:r>
      <w:r>
        <w:fldChar w:fldCharType="begin"/>
      </w:r>
      <w:r>
        <w:instrText>PAGEREF section_dfede1de8e724a56b1fa1cdbc3a0cb6c</w:instrText>
      </w:r>
      <w:r>
        <w:fldChar w:fldCharType="separate"/>
      </w:r>
      <w:r>
        <w:rPr>
          <w:noProof/>
        </w:rPr>
        <w:t>65</w:t>
      </w:r>
      <w:r>
        <w:fldChar w:fldCharType="end"/>
      </w:r>
      <w:r>
        <w:t xml:space="preserve">, </w:t>
      </w:r>
      <w:hyperlink w:anchor="section_d24059fba185494eab6a22794f4150d3">
        <w:r>
          <w:rPr>
            <w:rStyle w:val="Hyperlink"/>
          </w:rPr>
          <w:t>section 2.2.5.3</w:t>
        </w:r>
      </w:hyperlink>
      <w:r>
        <w:t xml:space="preserve"> </w:t>
      </w:r>
      <w:r>
        <w:fldChar w:fldCharType="begin"/>
      </w:r>
      <w:r>
        <w:instrText>PAGEREF section_d24059fba185494eab6a22794f4150d3</w:instrText>
      </w:r>
      <w:r>
        <w:fldChar w:fldCharType="separate"/>
      </w:r>
      <w:r>
        <w:rPr>
          <w:noProof/>
        </w:rPr>
        <w:t>65</w:t>
      </w:r>
      <w:r>
        <w:fldChar w:fldCharType="end"/>
      </w:r>
      <w:r>
        <w:t>)</w:t>
      </w:r>
    </w:p>
    <w:p w:rsidR="000F2369" w:rsidRDefault="000F2369">
      <w:pPr>
        <w:spacing w:before="0" w:after="0"/>
        <w:rPr>
          <w:sz w:val="16"/>
        </w:rPr>
      </w:pPr>
    </w:p>
    <w:p w:rsidR="000F2369" w:rsidRDefault="00D06027">
      <w:r>
        <w:rPr>
          <w:b/>
        </w:rPr>
        <w:t>E</w:t>
      </w:r>
    </w:p>
    <w:p w:rsidR="000F2369" w:rsidRDefault="000F2369">
      <w:pPr>
        <w:spacing w:before="0" w:after="0"/>
        <w:rPr>
          <w:sz w:val="16"/>
        </w:rPr>
      </w:pPr>
    </w:p>
    <w:p w:rsidR="000F2369" w:rsidRDefault="00FB6FEA">
      <w:pPr>
        <w:pStyle w:val="IndexEntry"/>
      </w:pPr>
      <w:hyperlink w:anchor="section_620a5cbdc53d4dee97a022b3538553e1">
        <w:r w:rsidR="00D06027">
          <w:rPr>
            <w:rStyle w:val="Hyperlink"/>
          </w:rPr>
          <w:t>Embedded reference pointers</w:t>
        </w:r>
      </w:hyperlink>
      <w:r w:rsidR="00D06027">
        <w:t xml:space="preserve"> </w:t>
      </w:r>
      <w:r w:rsidR="00D06027">
        <w:fldChar w:fldCharType="begin"/>
      </w:r>
      <w:r w:rsidR="00D06027">
        <w:instrText>PAGEREF section_620a5cbdc53d4dee97a022b3538553e1</w:instrText>
      </w:r>
      <w:r w:rsidR="00D06027">
        <w:fldChar w:fldCharType="separate"/>
      </w:r>
      <w:r w:rsidR="00D06027">
        <w:rPr>
          <w:noProof/>
        </w:rPr>
        <w:t>68</w:t>
      </w:r>
      <w:r w:rsidR="00D06027">
        <w:fldChar w:fldCharType="end"/>
      </w:r>
    </w:p>
    <w:p w:rsidR="000F2369" w:rsidRDefault="00FB6FEA">
      <w:pPr>
        <w:pStyle w:val="IndexEntry"/>
      </w:pPr>
      <w:hyperlink w:anchor="section_695cd09e271748a8b6b5e414ae2fcaad">
        <w:r w:rsidR="00D06027">
          <w:rPr>
            <w:rStyle w:val="Hyperlink"/>
          </w:rPr>
          <w:t>Endpoint mapper interface extensions</w:t>
        </w:r>
      </w:hyperlink>
      <w:r w:rsidR="00D06027">
        <w:t xml:space="preserve"> </w:t>
      </w:r>
      <w:r w:rsidR="00D06027">
        <w:fldChar w:fldCharType="begin"/>
      </w:r>
      <w:r w:rsidR="00D06027">
        <w:instrText>PAGEREF section_695cd09e271748a8b6b5e414ae2fcaad</w:instrText>
      </w:r>
      <w:r w:rsidR="00D06027">
        <w:fldChar w:fldCharType="separate"/>
      </w:r>
      <w:r w:rsidR="00D06027">
        <w:rPr>
          <w:noProof/>
        </w:rPr>
        <w:t>40</w:t>
      </w:r>
      <w:r w:rsidR="00D06027">
        <w:fldChar w:fldCharType="end"/>
      </w:r>
    </w:p>
    <w:p w:rsidR="000F2369" w:rsidRDefault="00FB6FEA">
      <w:pPr>
        <w:pStyle w:val="IndexEntry"/>
      </w:pPr>
      <w:hyperlink w:anchor="section_37e96128c2a44a2eb4089200fe98f5fe">
        <w:r w:rsidR="00D06027">
          <w:rPr>
            <w:rStyle w:val="Hyperlink"/>
          </w:rPr>
          <w:t>ept_delete method</w:t>
        </w:r>
      </w:hyperlink>
      <w:r w:rsidR="00D06027">
        <w:t xml:space="preserve"> </w:t>
      </w:r>
      <w:r w:rsidR="00D06027">
        <w:fldChar w:fldCharType="begin"/>
      </w:r>
      <w:r w:rsidR="00D06027">
        <w:instrText>PAGEREF section_37e96128c2a44a2eb4089200fe98f5fe</w:instrText>
      </w:r>
      <w:r w:rsidR="00D06027">
        <w:fldChar w:fldCharType="separate"/>
      </w:r>
      <w:r w:rsidR="00D06027">
        <w:rPr>
          <w:noProof/>
        </w:rPr>
        <w:t>43</w:t>
      </w:r>
      <w:r w:rsidR="00D06027">
        <w:fldChar w:fldCharType="end"/>
      </w:r>
    </w:p>
    <w:p w:rsidR="000F2369" w:rsidRDefault="00FB6FEA">
      <w:pPr>
        <w:pStyle w:val="IndexEntry"/>
      </w:pPr>
      <w:hyperlink w:anchor="section_d4043f7a91c94a47a19160362f023ffc">
        <w:r w:rsidR="00D06027">
          <w:rPr>
            <w:rStyle w:val="Hyperlink"/>
          </w:rPr>
          <w:t>ept_inq_object method</w:t>
        </w:r>
      </w:hyperlink>
      <w:r w:rsidR="00D06027">
        <w:t xml:space="preserve"> </w:t>
      </w:r>
      <w:r w:rsidR="00D06027">
        <w:fldChar w:fldCharType="begin"/>
      </w:r>
      <w:r w:rsidR="00D06027">
        <w:instrText>PAGEREF section_d4043f7a91c94a47a19160362f023ffc</w:instrText>
      </w:r>
      <w:r w:rsidR="00D06027">
        <w:fldChar w:fldCharType="separate"/>
      </w:r>
      <w:r w:rsidR="00D06027">
        <w:rPr>
          <w:noProof/>
        </w:rPr>
        <w:t>44</w:t>
      </w:r>
      <w:r w:rsidR="00D06027">
        <w:fldChar w:fldCharType="end"/>
      </w:r>
    </w:p>
    <w:p w:rsidR="000F2369" w:rsidRDefault="00FB6FEA">
      <w:pPr>
        <w:pStyle w:val="IndexEntry"/>
      </w:pPr>
      <w:hyperlink w:anchor="section_0beb248800a94bc4b7c1a24793f99e97">
        <w:r w:rsidR="00D06027">
          <w:rPr>
            <w:rStyle w:val="Hyperlink"/>
          </w:rPr>
          <w:t>ept_insert method</w:t>
        </w:r>
      </w:hyperlink>
      <w:r w:rsidR="00D06027">
        <w:t xml:space="preserve"> </w:t>
      </w:r>
      <w:r w:rsidR="00D06027">
        <w:fldChar w:fldCharType="begin"/>
      </w:r>
      <w:r w:rsidR="00D06027">
        <w:instrText>PAGEREF section_0beb248800a94bc4b7c1a24793f99e97</w:instrText>
      </w:r>
      <w:r w:rsidR="00D06027">
        <w:fldChar w:fldCharType="separate"/>
      </w:r>
      <w:r w:rsidR="00D06027">
        <w:rPr>
          <w:noProof/>
        </w:rPr>
        <w:t>43</w:t>
      </w:r>
      <w:r w:rsidR="00D06027">
        <w:fldChar w:fldCharType="end"/>
      </w:r>
    </w:p>
    <w:p w:rsidR="000F2369" w:rsidRDefault="00FB6FEA">
      <w:pPr>
        <w:pStyle w:val="IndexEntry"/>
      </w:pPr>
      <w:hyperlink w:anchor="section_86fc67d3f44c4a14afeb1e46048841c5">
        <w:r w:rsidR="00D06027">
          <w:rPr>
            <w:rStyle w:val="Hyperlink"/>
          </w:rPr>
          <w:t>ept_lookup method</w:t>
        </w:r>
      </w:hyperlink>
      <w:r w:rsidR="00D06027">
        <w:t xml:space="preserve"> </w:t>
      </w:r>
      <w:r w:rsidR="00D06027">
        <w:fldChar w:fldCharType="begin"/>
      </w:r>
      <w:r w:rsidR="00D06027">
        <w:instrText>PAGEREF section_86fc67d3f44c4a14afeb1e46048841c5</w:instrText>
      </w:r>
      <w:r w:rsidR="00D06027">
        <w:fldChar w:fldCharType="separate"/>
      </w:r>
      <w:r w:rsidR="00D06027">
        <w:rPr>
          <w:noProof/>
        </w:rPr>
        <w:t>41</w:t>
      </w:r>
      <w:r w:rsidR="00D06027">
        <w:fldChar w:fldCharType="end"/>
      </w:r>
    </w:p>
    <w:p w:rsidR="000F2369" w:rsidRDefault="00FB6FEA">
      <w:pPr>
        <w:pStyle w:val="IndexEntry"/>
      </w:pPr>
      <w:hyperlink w:anchor="section_5a4dcd8970614892823b98cc090c55cf">
        <w:r w:rsidR="00D06027">
          <w:rPr>
            <w:rStyle w:val="Hyperlink"/>
          </w:rPr>
          <w:t>ept_lookup_handle_free method</w:t>
        </w:r>
      </w:hyperlink>
      <w:r w:rsidR="00D06027">
        <w:t xml:space="preserve"> </w:t>
      </w:r>
      <w:r w:rsidR="00D06027">
        <w:fldChar w:fldCharType="begin"/>
      </w:r>
      <w:r w:rsidR="00D06027">
        <w:instrText>PAGEREF section_5a4dcd8970614892823b98cc090c55cf</w:instrText>
      </w:r>
      <w:r w:rsidR="00D06027">
        <w:fldChar w:fldCharType="separate"/>
      </w:r>
      <w:r w:rsidR="00D06027">
        <w:rPr>
          <w:noProof/>
        </w:rPr>
        <w:t>44</w:t>
      </w:r>
      <w:r w:rsidR="00D06027">
        <w:fldChar w:fldCharType="end"/>
      </w:r>
    </w:p>
    <w:p w:rsidR="000F2369" w:rsidRDefault="00FB6FEA">
      <w:pPr>
        <w:pStyle w:val="IndexEntry"/>
      </w:pPr>
      <w:hyperlink w:anchor="section_ab744583430e405589013c6bc007e791">
        <w:r w:rsidR="00D06027">
          <w:rPr>
            <w:rStyle w:val="Hyperlink"/>
          </w:rPr>
          <w:t>ept_map method</w:t>
        </w:r>
      </w:hyperlink>
      <w:r w:rsidR="00D06027">
        <w:t xml:space="preserve"> </w:t>
      </w:r>
      <w:r w:rsidR="00D06027">
        <w:fldChar w:fldCharType="begin"/>
      </w:r>
      <w:r w:rsidR="00D06027">
        <w:instrText>PAGEREF section_ab744583430e405589013c6bc007e791</w:instrText>
      </w:r>
      <w:r w:rsidR="00D06027">
        <w:fldChar w:fldCharType="separate"/>
      </w:r>
      <w:r w:rsidR="00D06027">
        <w:rPr>
          <w:noProof/>
        </w:rPr>
        <w:t>42</w:t>
      </w:r>
      <w:r w:rsidR="00D06027">
        <w:fldChar w:fldCharType="end"/>
      </w:r>
    </w:p>
    <w:p w:rsidR="000F2369" w:rsidRDefault="00FB6FEA">
      <w:pPr>
        <w:pStyle w:val="IndexEntry"/>
      </w:pPr>
      <w:hyperlink w:anchor="section_f03863914b144cdbaee8093179979874">
        <w:r w:rsidR="00D06027">
          <w:rPr>
            <w:rStyle w:val="Hyperlink"/>
          </w:rPr>
          <w:t>ept_mgmt_delete method</w:t>
        </w:r>
      </w:hyperlink>
      <w:r w:rsidR="00D06027">
        <w:t xml:space="preserve"> </w:t>
      </w:r>
      <w:r w:rsidR="00D06027">
        <w:fldChar w:fldCharType="begin"/>
      </w:r>
      <w:r w:rsidR="00D06027">
        <w:instrText>PAGEREF section_f03863914b144cdbaee8093179979874</w:instrText>
      </w:r>
      <w:r w:rsidR="00D06027">
        <w:fldChar w:fldCharType="separate"/>
      </w:r>
      <w:r w:rsidR="00D06027">
        <w:rPr>
          <w:noProof/>
        </w:rPr>
        <w:t>44</w:t>
      </w:r>
      <w:r w:rsidR="00D06027">
        <w:fldChar w:fldCharType="end"/>
      </w:r>
    </w:p>
    <w:p w:rsidR="000F2369" w:rsidRDefault="00FB6FEA">
      <w:pPr>
        <w:pStyle w:val="IndexEntry"/>
      </w:pPr>
      <w:hyperlink w:anchor="section_764cb26ccc004e768ca2c5b840524e3f">
        <w:r w:rsidR="00D06027">
          <w:rPr>
            <w:rStyle w:val="Hyperlink"/>
          </w:rPr>
          <w:t>EPT_S_CANT_PERFORM_OP</w:t>
        </w:r>
      </w:hyperlink>
      <w:r w:rsidR="00D06027">
        <w:t xml:space="preserve"> </w:t>
      </w:r>
      <w:r w:rsidR="00D06027">
        <w:fldChar w:fldCharType="begin"/>
      </w:r>
      <w:r w:rsidR="00D06027">
        <w:instrText>PAGEREF section_764cb26ccc004e768ca2c5b840524e3f</w:instrText>
      </w:r>
      <w:r w:rsidR="00D06027">
        <w:fldChar w:fldCharType="separate"/>
      </w:r>
      <w:r w:rsidR="00D06027">
        <w:rPr>
          <w:noProof/>
        </w:rPr>
        <w:t>40</w:t>
      </w:r>
      <w:r w:rsidR="00D06027">
        <w:fldChar w:fldCharType="end"/>
      </w:r>
    </w:p>
    <w:p w:rsidR="000F2369" w:rsidRDefault="00D06027">
      <w:pPr>
        <w:pStyle w:val="IndexEntry"/>
      </w:pPr>
      <w:r>
        <w:t>Examples</w:t>
      </w:r>
    </w:p>
    <w:p w:rsidR="000F2369" w:rsidRDefault="00D06027">
      <w:pPr>
        <w:pStyle w:val="IndexEntry"/>
      </w:pPr>
      <w:r>
        <w:t xml:space="preserve">   </w:t>
      </w:r>
      <w:hyperlink w:anchor="section_bf113c3460d14df5a609714314829a21">
        <w:r>
          <w:rPr>
            <w:rStyle w:val="Hyperlink"/>
          </w:rPr>
          <w:t>connectionless client communicating with dynamic server endpoint example</w:t>
        </w:r>
      </w:hyperlink>
      <w:r>
        <w:t xml:space="preserve"> </w:t>
      </w:r>
      <w:r>
        <w:fldChar w:fldCharType="begin"/>
      </w:r>
      <w:r>
        <w:instrText>PAGEREF section_bf113c3460d14df5a609714314829a21</w:instrText>
      </w:r>
      <w:r>
        <w:fldChar w:fldCharType="separate"/>
      </w:r>
      <w:r>
        <w:rPr>
          <w:noProof/>
        </w:rPr>
        <w:t>147</w:t>
      </w:r>
      <w:r>
        <w:fldChar w:fldCharType="end"/>
      </w:r>
    </w:p>
    <w:p w:rsidR="000F2369" w:rsidRDefault="00D06027">
      <w:pPr>
        <w:pStyle w:val="IndexEntry"/>
      </w:pPr>
      <w:r>
        <w:t xml:space="preserve">   </w:t>
      </w:r>
      <w:hyperlink w:anchor="section_fc4125a25e9c44e4aa80b8b17e760b4c">
        <w:r>
          <w:rPr>
            <w:rStyle w:val="Hyperlink"/>
          </w:rPr>
          <w:t>connectionless RPCs with and without delayed ACK example</w:t>
        </w:r>
      </w:hyperlink>
      <w:r>
        <w:t xml:space="preserve"> </w:t>
      </w:r>
      <w:r>
        <w:fldChar w:fldCharType="begin"/>
      </w:r>
      <w:r>
        <w:instrText>PAGEREF section_fc4125a25e9c44e4aa80b8b17e760b4c</w:instrText>
      </w:r>
      <w:r>
        <w:fldChar w:fldCharType="separate"/>
      </w:r>
      <w:r>
        <w:rPr>
          <w:noProof/>
        </w:rPr>
        <w:t>147</w:t>
      </w:r>
      <w:r>
        <w:fldChar w:fldCharType="end"/>
      </w:r>
    </w:p>
    <w:p w:rsidR="000F2369" w:rsidRDefault="00D06027">
      <w:pPr>
        <w:pStyle w:val="IndexEntry"/>
      </w:pPr>
      <w:r>
        <w:t xml:space="preserve">   </w:t>
      </w:r>
      <w:hyperlink w:anchor="section_643d93ecf18644388ba54b5f053ffe27">
        <w:r>
          <w:rPr>
            <w:rStyle w:val="Hyperlink"/>
          </w:rPr>
          <w:t>correlation</w:t>
        </w:r>
      </w:hyperlink>
      <w:r>
        <w:t xml:space="preserve"> </w:t>
      </w:r>
      <w:r>
        <w:fldChar w:fldCharType="begin"/>
      </w:r>
      <w:r>
        <w:instrText>PAGEREF section_643d93ecf18644388ba54b5f053ffe27</w:instrText>
      </w:r>
      <w:r>
        <w:fldChar w:fldCharType="separate"/>
      </w:r>
      <w:r>
        <w:rPr>
          <w:noProof/>
        </w:rPr>
        <w:t>148</w:t>
      </w:r>
      <w:r>
        <w:fldChar w:fldCharType="end"/>
      </w:r>
    </w:p>
    <w:p w:rsidR="000F2369" w:rsidRDefault="00D06027">
      <w:pPr>
        <w:pStyle w:val="IndexEntry"/>
      </w:pPr>
      <w:r>
        <w:t xml:space="preserve">   </w:t>
      </w:r>
      <w:hyperlink w:anchor="section_3b86b2442f3b499ebb0394e3b15105de">
        <w:r>
          <w:rPr>
            <w:rStyle w:val="Hyperlink"/>
          </w:rPr>
          <w:t>overview</w:t>
        </w:r>
      </w:hyperlink>
      <w:r>
        <w:t xml:space="preserve"> </w:t>
      </w:r>
      <w:r>
        <w:fldChar w:fldCharType="begin"/>
      </w:r>
      <w:r>
        <w:instrText>PAGEREF section_3b86b2442f3b499ebb0394e3b15105de</w:instrText>
      </w:r>
      <w:r>
        <w:fldChar w:fldCharType="separate"/>
      </w:r>
      <w:r>
        <w:rPr>
          <w:noProof/>
        </w:rPr>
        <w:t>142</w:t>
      </w:r>
      <w:r>
        <w:fldChar w:fldCharType="end"/>
      </w:r>
    </w:p>
    <w:p w:rsidR="000F2369" w:rsidRDefault="00D06027">
      <w:pPr>
        <w:pStyle w:val="IndexEntry"/>
      </w:pPr>
      <w:r>
        <w:t xml:space="preserve">   </w:t>
      </w:r>
      <w:hyperlink w:anchor="section_d12cfe7f987c4f11bd29aa9ef4a5b1f8">
        <w:r>
          <w:rPr>
            <w:rStyle w:val="Hyperlink"/>
          </w:rPr>
          <w:t>packet sequence first nonidempotent RPC connectionless activity example</w:t>
        </w:r>
      </w:hyperlink>
      <w:r>
        <w:t xml:space="preserve"> </w:t>
      </w:r>
      <w:r>
        <w:fldChar w:fldCharType="begin"/>
      </w:r>
      <w:r>
        <w:instrText>PAGEREF section_d12cfe7f987c4f11bd29aa9ef4a5b1f8</w:instrText>
      </w:r>
      <w:r>
        <w:fldChar w:fldCharType="separate"/>
      </w:r>
      <w:r>
        <w:rPr>
          <w:noProof/>
        </w:rPr>
        <w:t>145</w:t>
      </w:r>
      <w:r>
        <w:fldChar w:fldCharType="end"/>
      </w:r>
    </w:p>
    <w:p w:rsidR="000F2369" w:rsidRDefault="00D06027">
      <w:pPr>
        <w:pStyle w:val="IndexEntry"/>
      </w:pPr>
      <w:r>
        <w:t xml:space="preserve">   </w:t>
      </w:r>
      <w:hyperlink w:anchor="section_543b0019e8ea4b58b4d5324fd692966d">
        <w:r>
          <w:rPr>
            <w:rStyle w:val="Hyperlink"/>
          </w:rPr>
          <w:t>packet sequence for secure connection-oriented RPC using Kerberos as security provider example</w:t>
        </w:r>
      </w:hyperlink>
      <w:r>
        <w:t xml:space="preserve"> </w:t>
      </w:r>
      <w:r>
        <w:fldChar w:fldCharType="begin"/>
      </w:r>
      <w:r>
        <w:instrText>PAGEREF section_543b0019e8ea4b58b4d5324fd692966d</w:instrText>
      </w:r>
      <w:r>
        <w:fldChar w:fldCharType="separate"/>
      </w:r>
      <w:r>
        <w:rPr>
          <w:noProof/>
        </w:rPr>
        <w:t>142</w:t>
      </w:r>
      <w:r>
        <w:fldChar w:fldCharType="end"/>
      </w:r>
    </w:p>
    <w:p w:rsidR="000F2369" w:rsidRDefault="00D06027">
      <w:pPr>
        <w:pStyle w:val="IndexEntry"/>
      </w:pPr>
      <w:r>
        <w:t xml:space="preserve">   </w:t>
      </w:r>
      <w:hyperlink w:anchor="section_074feef6d1dd4066843416cc4763dd8b">
        <w:r>
          <w:rPr>
            <w:rStyle w:val="Hyperlink"/>
          </w:rPr>
          <w:t>packet sequence for secure connection-oriented RPC using NT-LAN manager as security provider example</w:t>
        </w:r>
      </w:hyperlink>
      <w:r>
        <w:t xml:space="preserve"> </w:t>
      </w:r>
      <w:r>
        <w:fldChar w:fldCharType="begin"/>
      </w:r>
      <w:r>
        <w:instrText>PAGEREF section_074feef6d1dd4066843416cc4763dd8b</w:instrText>
      </w:r>
      <w:r>
        <w:fldChar w:fldCharType="separate"/>
      </w:r>
      <w:r>
        <w:rPr>
          <w:noProof/>
        </w:rPr>
        <w:t>144</w:t>
      </w:r>
      <w:r>
        <w:fldChar w:fldCharType="end"/>
      </w:r>
    </w:p>
    <w:p w:rsidR="000F2369" w:rsidRDefault="00D06027">
      <w:pPr>
        <w:pStyle w:val="IndexEntry"/>
      </w:pPr>
      <w:r>
        <w:t xml:space="preserve">   </w:t>
      </w:r>
      <w:hyperlink w:anchor="section_ae1b022cd0494f21b4781efc320c7224">
        <w:r>
          <w:rPr>
            <w:rStyle w:val="Hyperlink"/>
          </w:rPr>
          <w:t>structure with trailing gap in NDR64 example</w:t>
        </w:r>
      </w:hyperlink>
      <w:r>
        <w:t xml:space="preserve"> </w:t>
      </w:r>
      <w:r>
        <w:fldChar w:fldCharType="begin"/>
      </w:r>
      <w:r>
        <w:instrText>PAGEREF section_ae1b022cd0494f21b4781efc320c7224</w:instrText>
      </w:r>
      <w:r>
        <w:fldChar w:fldCharType="separate"/>
      </w:r>
      <w:r>
        <w:rPr>
          <w:noProof/>
        </w:rPr>
        <w:t>149</w:t>
      </w:r>
      <w:r>
        <w:fldChar w:fldCharType="end"/>
      </w:r>
    </w:p>
    <w:p w:rsidR="000F2369" w:rsidRDefault="00D06027">
      <w:pPr>
        <w:pStyle w:val="IndexEntry"/>
      </w:pPr>
      <w:r>
        <w:t xml:space="preserve">   </w:t>
      </w:r>
      <w:hyperlink w:anchor="section_ad703c18564d4238a3718d43cf442f81">
        <w:r>
          <w:rPr>
            <w:rStyle w:val="Hyperlink"/>
          </w:rPr>
          <w:t>UNICODE_STRING example</w:t>
        </w:r>
      </w:hyperlink>
      <w:r>
        <w:t xml:space="preserve"> </w:t>
      </w:r>
      <w:r>
        <w:fldChar w:fldCharType="begin"/>
      </w:r>
      <w:r>
        <w:instrText>PAGEREF section_ad703c18564d4238a3718d43cf442f81</w:instrText>
      </w:r>
      <w:r>
        <w:fldChar w:fldCharType="separate"/>
      </w:r>
      <w:r>
        <w:rPr>
          <w:noProof/>
        </w:rPr>
        <w:t>149</w:t>
      </w:r>
      <w:r>
        <w:fldChar w:fldCharType="end"/>
      </w:r>
    </w:p>
    <w:p w:rsidR="000F2369" w:rsidRDefault="00FB6FEA">
      <w:pPr>
        <w:pStyle w:val="IndexEntry"/>
      </w:pPr>
      <w:hyperlink w:anchor="section_e334a9d8f2b84536a5f2869e0f808b4a">
        <w:r w:rsidR="00D06027">
          <w:rPr>
            <w:rStyle w:val="Hyperlink"/>
          </w:rPr>
          <w:t>Expressions - conformant - varying - union description</w:t>
        </w:r>
      </w:hyperlink>
      <w:r w:rsidR="00D06027">
        <w:t xml:space="preserve"> </w:t>
      </w:r>
      <w:r w:rsidR="00D06027">
        <w:fldChar w:fldCharType="begin"/>
      </w:r>
      <w:r w:rsidR="00D06027">
        <w:instrText>PAGEREF section_e334a9d8f2b84536a5f2869e0f808b4a</w:instrText>
      </w:r>
      <w:r w:rsidR="00D06027">
        <w:fldChar w:fldCharType="separate"/>
      </w:r>
      <w:r w:rsidR="00D06027">
        <w:rPr>
          <w:noProof/>
        </w:rPr>
        <w:t>62</w:t>
      </w:r>
      <w:r w:rsidR="00D06027">
        <w:fldChar w:fldCharType="end"/>
      </w:r>
    </w:p>
    <w:p w:rsidR="000F2369" w:rsidRDefault="00FB6FEA">
      <w:pPr>
        <w:pStyle w:val="IndexEntry"/>
      </w:pPr>
      <w:hyperlink w:anchor="section_cc5d0ee8f0534480ba6430c1cc66ba9e">
        <w:r w:rsidR="00D06027">
          <w:rPr>
            <w:rStyle w:val="Hyperlink"/>
          </w:rPr>
          <w:t>Extended error information signature value</w:t>
        </w:r>
      </w:hyperlink>
      <w:r w:rsidR="00D06027">
        <w:t xml:space="preserve"> </w:t>
      </w:r>
      <w:r w:rsidR="00D06027">
        <w:fldChar w:fldCharType="begin"/>
      </w:r>
      <w:r w:rsidR="00D06027">
        <w:instrText>PAGEREF section_cc5d0ee8f0534480ba6430c1cc66ba9e</w:instrText>
      </w:r>
      <w:r w:rsidR="00D06027">
        <w:fldChar w:fldCharType="separate"/>
      </w:r>
      <w:r w:rsidR="00D06027">
        <w:rPr>
          <w:noProof/>
        </w:rPr>
        <w:t>36</w:t>
      </w:r>
      <w:r w:rsidR="00D06027">
        <w:fldChar w:fldCharType="end"/>
      </w:r>
    </w:p>
    <w:p w:rsidR="000F2369" w:rsidRDefault="00FB6FEA">
      <w:pPr>
        <w:pStyle w:val="IndexEntry"/>
      </w:pPr>
      <w:hyperlink w:anchor="section_dc3a3dbbf0994c3cb9da8f515c9a5f88">
        <w:r w:rsidR="00D06027">
          <w:rPr>
            <w:rStyle w:val="Hyperlink"/>
          </w:rPr>
          <w:t>Extension in NDR transfer syntax</w:t>
        </w:r>
      </w:hyperlink>
      <w:r w:rsidR="00D06027">
        <w:t xml:space="preserve"> </w:t>
      </w:r>
      <w:r w:rsidR="00D06027">
        <w:fldChar w:fldCharType="begin"/>
      </w:r>
      <w:r w:rsidR="00D06027">
        <w:instrText>PAGEREF section_dc3a3dbbf0994c3cb9da8f515c9a5f88</w:instrText>
      </w:r>
      <w:r w:rsidR="00D06027">
        <w:fldChar w:fldCharType="separate"/>
      </w:r>
      <w:r w:rsidR="00D06027">
        <w:rPr>
          <w:noProof/>
        </w:rPr>
        <w:t>76</w:t>
      </w:r>
      <w:r w:rsidR="00D06027">
        <w:fldChar w:fldCharType="end"/>
      </w:r>
    </w:p>
    <w:p w:rsidR="000F2369" w:rsidRDefault="000F2369">
      <w:pPr>
        <w:spacing w:before="0" w:after="0"/>
        <w:rPr>
          <w:sz w:val="16"/>
        </w:rPr>
      </w:pPr>
    </w:p>
    <w:p w:rsidR="000F2369" w:rsidRDefault="00D06027">
      <w:r>
        <w:rPr>
          <w:b/>
        </w:rPr>
        <w:t>F</w:t>
      </w:r>
    </w:p>
    <w:p w:rsidR="000F2369" w:rsidRDefault="000F2369">
      <w:pPr>
        <w:spacing w:before="0" w:after="0"/>
        <w:rPr>
          <w:sz w:val="16"/>
        </w:rPr>
      </w:pPr>
    </w:p>
    <w:p w:rsidR="000F2369" w:rsidRDefault="00D06027">
      <w:pPr>
        <w:pStyle w:val="IndexEntry"/>
      </w:pPr>
      <w:r>
        <w:t>FACK</w:t>
      </w:r>
    </w:p>
    <w:p w:rsidR="000F2369" w:rsidRDefault="00D06027">
      <w:pPr>
        <w:pStyle w:val="IndexEntry"/>
      </w:pPr>
      <w:r>
        <w:t xml:space="preserve">   message processing</w:t>
      </w:r>
    </w:p>
    <w:p w:rsidR="000F2369" w:rsidRDefault="00D06027">
      <w:pPr>
        <w:pStyle w:val="IndexEntry"/>
      </w:pPr>
      <w:r>
        <w:t xml:space="preserve">      </w:t>
      </w:r>
      <w:hyperlink w:anchor="section_5c6bd1dcaa6645f39b76cbd5770a11aa">
        <w:r>
          <w:rPr>
            <w:rStyle w:val="Hyperlink"/>
          </w:rPr>
          <w:t>client - connectionless RPC</w:t>
        </w:r>
      </w:hyperlink>
      <w:r>
        <w:t xml:space="preserve"> </w:t>
      </w:r>
      <w:r>
        <w:fldChar w:fldCharType="begin"/>
      </w:r>
      <w:r>
        <w:instrText>PAGEREF section_5c6bd1dcaa6645f39b76cbd5770a11aa</w:instrText>
      </w:r>
      <w:r>
        <w:fldChar w:fldCharType="separate"/>
      </w:r>
      <w:r>
        <w:rPr>
          <w:noProof/>
        </w:rPr>
        <w:t>102</w:t>
      </w:r>
      <w:r>
        <w:fldChar w:fldCharType="end"/>
      </w:r>
    </w:p>
    <w:p w:rsidR="000F2369" w:rsidRDefault="00D06027">
      <w:pPr>
        <w:pStyle w:val="IndexEntry"/>
      </w:pPr>
      <w:r>
        <w:t xml:space="preserve">   </w:t>
      </w:r>
      <w:hyperlink w:anchor="section_5c6bd1dcaa6645f39b76cbd5770a11aa">
        <w:r>
          <w:rPr>
            <w:rStyle w:val="Hyperlink"/>
          </w:rPr>
          <w:t>sequencing rules - client - connectionless RPC</w:t>
        </w:r>
      </w:hyperlink>
      <w:r>
        <w:t xml:space="preserve"> </w:t>
      </w:r>
      <w:r>
        <w:fldChar w:fldCharType="begin"/>
      </w:r>
      <w:r>
        <w:instrText>PAGEREF section_5c6bd1dcaa6645f39b76cbd5770a11aa</w:instrText>
      </w:r>
      <w:r>
        <w:fldChar w:fldCharType="separate"/>
      </w:r>
      <w:r>
        <w:rPr>
          <w:noProof/>
        </w:rPr>
        <w:t>102</w:t>
      </w:r>
      <w:r>
        <w:fldChar w:fldCharType="end"/>
      </w:r>
    </w:p>
    <w:p w:rsidR="000F2369" w:rsidRDefault="00D06027">
      <w:pPr>
        <w:pStyle w:val="IndexEntry"/>
      </w:pPr>
      <w:r>
        <w:t>FAULT</w:t>
      </w:r>
    </w:p>
    <w:p w:rsidR="000F2369" w:rsidRDefault="00D06027">
      <w:pPr>
        <w:pStyle w:val="IndexEntry"/>
      </w:pPr>
      <w:r>
        <w:t xml:space="preserve">   </w:t>
      </w:r>
      <w:hyperlink w:anchor="section_e673dce14fb24fdd91e0e8cccf01db0d">
        <w:r>
          <w:rPr>
            <w:rStyle w:val="Hyperlink"/>
          </w:rPr>
          <w:t>message processing - client - connectionless RPC</w:t>
        </w:r>
      </w:hyperlink>
      <w:r>
        <w:t xml:space="preserve"> </w:t>
      </w:r>
      <w:r>
        <w:fldChar w:fldCharType="begin"/>
      </w:r>
      <w:r>
        <w:instrText>PAGEREF section_e673dce14fb24fdd91e0e8cccf01db0d</w:instrText>
      </w:r>
      <w:r>
        <w:fldChar w:fldCharType="separate"/>
      </w:r>
      <w:r>
        <w:rPr>
          <w:noProof/>
        </w:rPr>
        <w:t>102</w:t>
      </w:r>
      <w:r>
        <w:fldChar w:fldCharType="end"/>
      </w:r>
    </w:p>
    <w:p w:rsidR="000F2369" w:rsidRDefault="00D06027">
      <w:pPr>
        <w:pStyle w:val="IndexEntry"/>
      </w:pPr>
      <w:r>
        <w:t xml:space="preserve">   </w:t>
      </w:r>
      <w:hyperlink w:anchor="section_e673dce14fb24fdd91e0e8cccf01db0d">
        <w:r>
          <w:rPr>
            <w:rStyle w:val="Hyperlink"/>
          </w:rPr>
          <w:t>sequencing rules - client - connectionless RPC</w:t>
        </w:r>
      </w:hyperlink>
      <w:r>
        <w:t xml:space="preserve"> </w:t>
      </w:r>
      <w:r>
        <w:fldChar w:fldCharType="begin"/>
      </w:r>
      <w:r>
        <w:instrText>PAGEREF section_e673dce14fb24fdd91e0e8cccf01db0d</w:instrText>
      </w:r>
      <w:r>
        <w:fldChar w:fldCharType="separate"/>
      </w:r>
      <w:r>
        <w:rPr>
          <w:noProof/>
        </w:rPr>
        <w:t>102</w:t>
      </w:r>
      <w:r>
        <w:fldChar w:fldCharType="end"/>
      </w:r>
    </w:p>
    <w:p w:rsidR="000F2369" w:rsidRDefault="00FB6FEA">
      <w:pPr>
        <w:pStyle w:val="IndexEntry"/>
      </w:pPr>
      <w:hyperlink w:anchor="section_55c10f4490374d51aaffc146bd0f1988">
        <w:r w:rsidR="00D06027">
          <w:rPr>
            <w:rStyle w:val="Hyperlink"/>
          </w:rPr>
          <w:t>Fault packet</w:t>
        </w:r>
      </w:hyperlink>
      <w:r w:rsidR="00D06027">
        <w:t xml:space="preserve"> </w:t>
      </w:r>
      <w:r w:rsidR="00D06027">
        <w:fldChar w:fldCharType="begin"/>
      </w:r>
      <w:r w:rsidR="00D06027">
        <w:instrText>PAGEREF section_55c10f4490374d51aaffc146bd0f1988</w:instrText>
      </w:r>
      <w:r w:rsidR="00D06027">
        <w:fldChar w:fldCharType="separate"/>
      </w:r>
      <w:r w:rsidR="00D06027">
        <w:rPr>
          <w:noProof/>
        </w:rPr>
        <w:t>59</w:t>
      </w:r>
      <w:r w:rsidR="00D06027">
        <w:fldChar w:fldCharType="end"/>
      </w:r>
    </w:p>
    <w:p w:rsidR="000F2369" w:rsidRDefault="00FB6FEA">
      <w:pPr>
        <w:pStyle w:val="IndexEntry"/>
      </w:pPr>
      <w:hyperlink w:anchor="section_417a6204b0af4ea8bc648f2746f25c06">
        <w:r w:rsidR="00D06027">
          <w:rPr>
            <w:rStyle w:val="Hyperlink"/>
          </w:rPr>
          <w:t>Fields - vendor-extensible</w:t>
        </w:r>
      </w:hyperlink>
      <w:r w:rsidR="00D06027">
        <w:t xml:space="preserve"> </w:t>
      </w:r>
      <w:r w:rsidR="00D06027">
        <w:fldChar w:fldCharType="begin"/>
      </w:r>
      <w:r w:rsidR="00D06027">
        <w:instrText>PAGEREF section_417a6204b0af4ea8bc648f2746f25c06</w:instrText>
      </w:r>
      <w:r w:rsidR="00D06027">
        <w:fldChar w:fldCharType="separate"/>
      </w:r>
      <w:r w:rsidR="00D06027">
        <w:rPr>
          <w:noProof/>
        </w:rPr>
        <w:t>30</w:t>
      </w:r>
      <w:r w:rsidR="00D06027">
        <w:fldChar w:fldCharType="end"/>
      </w:r>
    </w:p>
    <w:p w:rsidR="000F2369" w:rsidRDefault="00FB6FEA">
      <w:pPr>
        <w:pStyle w:val="IndexEntry"/>
      </w:pPr>
      <w:hyperlink w:anchor="section_a92323c8696a4d6187c3bd29e5ef5365">
        <w:r w:rsidR="00D06027">
          <w:rPr>
            <w:rStyle w:val="Hyperlink"/>
          </w:rPr>
          <w:t>Full IDL</w:t>
        </w:r>
      </w:hyperlink>
      <w:r w:rsidR="00D06027">
        <w:t xml:space="preserve"> </w:t>
      </w:r>
      <w:r w:rsidR="00D06027">
        <w:fldChar w:fldCharType="begin"/>
      </w:r>
      <w:r w:rsidR="00D06027">
        <w:instrText>PAGEREF section_a92323c8696a4d6187c3bd29e5ef5365</w:instrText>
      </w:r>
      <w:r w:rsidR="00D06027">
        <w:fldChar w:fldCharType="separate"/>
      </w:r>
      <w:r w:rsidR="00D06027">
        <w:rPr>
          <w:noProof/>
        </w:rPr>
        <w:t>152</w:t>
      </w:r>
      <w:r w:rsidR="00D06027">
        <w:fldChar w:fldCharType="end"/>
      </w:r>
    </w:p>
    <w:p w:rsidR="000F2369" w:rsidRDefault="00FB6FEA">
      <w:pPr>
        <w:pStyle w:val="IndexEntry"/>
      </w:pPr>
      <w:hyperlink w:anchor="section_a92323c8696a4d6187c3bd29e5ef5365">
        <w:r w:rsidR="00D06027">
          <w:rPr>
            <w:rStyle w:val="Hyperlink"/>
          </w:rPr>
          <w:t>Full RPC call extensions IDL</w:t>
        </w:r>
      </w:hyperlink>
      <w:r w:rsidR="00D06027">
        <w:t xml:space="preserve"> </w:t>
      </w:r>
      <w:r w:rsidR="00D06027">
        <w:fldChar w:fldCharType="begin"/>
      </w:r>
      <w:r w:rsidR="00D06027">
        <w:instrText>PAGEREF section_a92323c8696a4d6187c3bd29e5ef5365</w:instrText>
      </w:r>
      <w:r w:rsidR="00D06027">
        <w:fldChar w:fldCharType="separate"/>
      </w:r>
      <w:r w:rsidR="00D06027">
        <w:rPr>
          <w:noProof/>
        </w:rPr>
        <w:t>152</w:t>
      </w:r>
      <w:r w:rsidR="00D06027">
        <w:fldChar w:fldCharType="end"/>
      </w:r>
    </w:p>
    <w:p w:rsidR="000F2369" w:rsidRDefault="000F2369">
      <w:pPr>
        <w:spacing w:before="0" w:after="0"/>
        <w:rPr>
          <w:sz w:val="16"/>
        </w:rPr>
      </w:pPr>
    </w:p>
    <w:p w:rsidR="000F2369" w:rsidRDefault="00D06027">
      <w:r>
        <w:rPr>
          <w:b/>
        </w:rPr>
        <w:t>G</w:t>
      </w:r>
    </w:p>
    <w:p w:rsidR="000F2369" w:rsidRDefault="000F2369">
      <w:pPr>
        <w:spacing w:before="0" w:after="0"/>
        <w:rPr>
          <w:sz w:val="16"/>
        </w:rPr>
      </w:pPr>
    </w:p>
    <w:p w:rsidR="000F2369" w:rsidRDefault="00FB6FEA">
      <w:pPr>
        <w:pStyle w:val="IndexEntry"/>
      </w:pPr>
      <w:hyperlink w:anchor="section_1644e4e613404d9a9258c62ff87e9e55">
        <w:r w:rsidR="00D06027">
          <w:rPr>
            <w:rStyle w:val="Hyperlink"/>
          </w:rPr>
          <w:t>Glossary</w:t>
        </w:r>
      </w:hyperlink>
      <w:r w:rsidR="00D06027">
        <w:t xml:space="preserve"> </w:t>
      </w:r>
      <w:r w:rsidR="00D06027">
        <w:fldChar w:fldCharType="begin"/>
      </w:r>
      <w:r w:rsidR="00D06027">
        <w:instrText>PAGEREF section_1644e4e613404d9a9258c62ff87e9e55</w:instrText>
      </w:r>
      <w:r w:rsidR="00D06027">
        <w:fldChar w:fldCharType="separate"/>
      </w:r>
      <w:r w:rsidR="00D06027">
        <w:rPr>
          <w:noProof/>
        </w:rPr>
        <w:t>13</w:t>
      </w:r>
      <w:r w:rsidR="00D06027">
        <w:fldChar w:fldCharType="end"/>
      </w:r>
    </w:p>
    <w:p w:rsidR="000F2369" w:rsidRDefault="000F2369">
      <w:pPr>
        <w:spacing w:before="0" w:after="0"/>
        <w:rPr>
          <w:sz w:val="16"/>
        </w:rPr>
      </w:pPr>
    </w:p>
    <w:p w:rsidR="000F2369" w:rsidRDefault="00D06027">
      <w:r>
        <w:rPr>
          <w:b/>
        </w:rPr>
        <w:t>H</w:t>
      </w:r>
    </w:p>
    <w:p w:rsidR="000F2369" w:rsidRDefault="000F2369">
      <w:pPr>
        <w:spacing w:before="0" w:after="0"/>
        <w:rPr>
          <w:sz w:val="16"/>
        </w:rPr>
      </w:pPr>
    </w:p>
    <w:p w:rsidR="000F2369" w:rsidRDefault="00D06027">
      <w:pPr>
        <w:pStyle w:val="IndexEntry"/>
      </w:pPr>
      <w:r>
        <w:t>Higher-layer triggered events</w:t>
      </w:r>
    </w:p>
    <w:p w:rsidR="000F2369" w:rsidRDefault="00D06027">
      <w:pPr>
        <w:pStyle w:val="IndexEntry"/>
      </w:pPr>
      <w:r>
        <w:t xml:space="preserve">   client - connectionless RPC</w:t>
      </w:r>
    </w:p>
    <w:p w:rsidR="000F2369" w:rsidRDefault="00D06027">
      <w:pPr>
        <w:pStyle w:val="IndexEntry"/>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0F2369" w:rsidRDefault="00D06027">
      <w:pPr>
        <w:pStyle w:val="IndexEntry"/>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0F2369" w:rsidRDefault="00D06027">
      <w:pPr>
        <w:pStyle w:val="IndexEntry"/>
      </w:pPr>
      <w:r>
        <w:t xml:space="preserve">      </w:t>
      </w:r>
      <w:hyperlink w:anchor="section_556059a98946415eb597b02d4d958c09">
        <w:r>
          <w:rPr>
            <w:rStyle w:val="Hyperlink"/>
          </w:rPr>
          <w:t>cancel requested</w:t>
        </w:r>
      </w:hyperlink>
      <w:r>
        <w:t xml:space="preserve"> </w:t>
      </w:r>
      <w:r>
        <w:fldChar w:fldCharType="begin"/>
      </w:r>
      <w:r>
        <w:instrText>PAGEREF section_556059a98946415eb597b02d4d958c09</w:instrText>
      </w:r>
      <w:r>
        <w:fldChar w:fldCharType="separate"/>
      </w:r>
      <w:r>
        <w:rPr>
          <w:noProof/>
        </w:rPr>
        <w:t>101</w:t>
      </w:r>
      <w:r>
        <w:fldChar w:fldCharType="end"/>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0F2369" w:rsidRDefault="00D06027">
      <w:pPr>
        <w:pStyle w:val="IndexEntry"/>
      </w:pPr>
      <w:r>
        <w:t xml:space="preserve">   client - connection-oriented RPC</w:t>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3b48cb5b2b294f6fb062de1a9be3cfb4">
        <w:r>
          <w:rPr>
            <w:rStyle w:val="Hyperlink"/>
          </w:rPr>
          <w:t>make remote procedure method call</w:t>
        </w:r>
      </w:hyperlink>
      <w:r>
        <w:t xml:space="preserve"> </w:t>
      </w:r>
      <w:r>
        <w:fldChar w:fldCharType="begin"/>
      </w:r>
      <w:r>
        <w:instrText>PAGEREF section_3b48cb5b2b294f6fb062de1a9be3cfb4</w:instrText>
      </w:r>
      <w:r>
        <w:fldChar w:fldCharType="separate"/>
      </w:r>
      <w:r>
        <w:rPr>
          <w:noProof/>
        </w:rPr>
        <w:t>129</w:t>
      </w:r>
      <w:r>
        <w:fldChar w:fldCharType="end"/>
      </w:r>
    </w:p>
    <w:p w:rsidR="000F2369" w:rsidRDefault="00D06027">
      <w:pPr>
        <w:pStyle w:val="IndexEntry"/>
      </w:pPr>
      <w:r>
        <w:t xml:space="preserve">      </w:t>
      </w:r>
      <w:hyperlink w:anchor="section_a27d913055b048c5963f95173465877d">
        <w:r>
          <w:rPr>
            <w:rStyle w:val="Hyperlink"/>
          </w:rPr>
          <w:t>release context handle</w:t>
        </w:r>
      </w:hyperlink>
      <w:r>
        <w:t xml:space="preserve"> </w:t>
      </w:r>
      <w:r>
        <w:fldChar w:fldCharType="begin"/>
      </w:r>
      <w:r>
        <w:instrText>PAGEREF section_a27d913055b048c5963f95173465877d</w:instrText>
      </w:r>
      <w:r>
        <w:fldChar w:fldCharType="separate"/>
      </w:r>
      <w:r>
        <w:rPr>
          <w:noProof/>
        </w:rPr>
        <w:t>130</w:t>
      </w:r>
      <w:r>
        <w:fldChar w:fldCharType="end"/>
      </w:r>
    </w:p>
    <w:p w:rsidR="000F2369" w:rsidRDefault="00D06027">
      <w:pPr>
        <w:pStyle w:val="IndexEntry"/>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0F2369" w:rsidRDefault="00D06027">
      <w:pPr>
        <w:pStyle w:val="IndexEntry"/>
      </w:pPr>
      <w:r>
        <w:t xml:space="preserve">   server - connectionless RPC</w:t>
      </w:r>
    </w:p>
    <w:p w:rsidR="000F2369" w:rsidRDefault="00D06027">
      <w:pPr>
        <w:pStyle w:val="IndexEntry"/>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0F2369" w:rsidRDefault="00D06027">
      <w:pPr>
        <w:pStyle w:val="IndexEntry"/>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51bab02b53864002a1da09bb1d07ae29">
        <w:r>
          <w:rPr>
            <w:rStyle w:val="Hyperlink"/>
          </w:rPr>
          <w:t>context handle generation</w:t>
        </w:r>
      </w:hyperlink>
      <w:r>
        <w:t xml:space="preserve"> </w:t>
      </w:r>
      <w:r>
        <w:fldChar w:fldCharType="begin"/>
      </w:r>
      <w:r>
        <w:instrText>PAGEREF section_51bab02b53864002a1da09bb1d07ae29</w:instrText>
      </w:r>
      <w:r>
        <w:fldChar w:fldCharType="separate"/>
      </w:r>
      <w:r>
        <w:rPr>
          <w:noProof/>
        </w:rPr>
        <w:t>108</w:t>
      </w:r>
      <w:r>
        <w:fldChar w:fldCharType="end"/>
      </w:r>
    </w:p>
    <w:p w:rsidR="000F2369" w:rsidRDefault="00D06027">
      <w:pPr>
        <w:pStyle w:val="IndexEntry"/>
      </w:pPr>
      <w:r>
        <w:t xml:space="preserve">      </w:t>
      </w:r>
      <w:hyperlink w:anchor="section_f9c6e08ca4a342279ebba9382652ee1c">
        <w:r>
          <w:rPr>
            <w:rStyle w:val="Hyperlink"/>
          </w:rPr>
          <w:t>failure semantics</w:t>
        </w:r>
      </w:hyperlink>
      <w:r>
        <w:t xml:space="preserve"> </w:t>
      </w:r>
      <w:r>
        <w:fldChar w:fldCharType="begin"/>
      </w:r>
      <w:r>
        <w:instrText>PAGEREF section_f9c6e08ca4a342279ebba9382652ee1c</w:instrText>
      </w:r>
      <w:r>
        <w:fldChar w:fldCharType="separate"/>
      </w:r>
      <w:r>
        <w:rPr>
          <w:noProof/>
        </w:rPr>
        <w:t>108</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0F2369" w:rsidRDefault="00D06027">
      <w:pPr>
        <w:pStyle w:val="IndexEntry"/>
      </w:pPr>
      <w:r>
        <w:t xml:space="preserve">      </w:t>
      </w:r>
      <w:hyperlink w:anchor="section_326c9de146024d78848d8b4e11e6ed80">
        <w:r>
          <w:rPr>
            <w:rStyle w:val="Hyperlink"/>
          </w:rPr>
          <w:t>retrieving client identity</w:t>
        </w:r>
      </w:hyperlink>
      <w:r>
        <w:t xml:space="preserve"> </w:t>
      </w:r>
      <w:r>
        <w:fldChar w:fldCharType="begin"/>
      </w:r>
      <w:r>
        <w:instrText>PAGEREF section_326c9de146024d78848d8b4e11e6ed80</w:instrText>
      </w:r>
      <w:r>
        <w:fldChar w:fldCharType="separate"/>
      </w:r>
      <w:r>
        <w:rPr>
          <w:noProof/>
        </w:rPr>
        <w:t>108</w:t>
      </w:r>
      <w:r>
        <w:fldChar w:fldCharType="end"/>
      </w:r>
    </w:p>
    <w:p w:rsidR="000F2369" w:rsidRDefault="00D06027">
      <w:pPr>
        <w:pStyle w:val="IndexEntry"/>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0F2369" w:rsidRDefault="00D06027">
      <w:pPr>
        <w:pStyle w:val="IndexEntry"/>
      </w:pPr>
      <w:r>
        <w:t xml:space="preserve">   server - connection-oriented RPC</w:t>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0F2369" w:rsidRDefault="00D06027">
      <w:pPr>
        <w:pStyle w:val="IndexEntry"/>
      </w:pPr>
      <w:r>
        <w:t xml:space="preserve">      </w:t>
      </w:r>
      <w:hyperlink w:anchor="section_dbe2f81d289c4c4b9c4607883a4ca680">
        <w:r>
          <w:rPr>
            <w:rStyle w:val="Hyperlink"/>
          </w:rPr>
          <w:t>failure semantics</w:t>
        </w:r>
      </w:hyperlink>
      <w:r>
        <w:t xml:space="preserve"> </w:t>
      </w:r>
      <w:r>
        <w:fldChar w:fldCharType="begin"/>
      </w:r>
      <w:r>
        <w:instrText>PAGEREF section_dbe2f81d289c4c4b9c4607883a4ca680</w:instrText>
      </w:r>
      <w:r>
        <w:fldChar w:fldCharType="separate"/>
      </w:r>
      <w:r>
        <w:rPr>
          <w:noProof/>
        </w:rPr>
        <w:t>137</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29b8217a0bda4fdba3ea48560125ae8d">
        <w:r>
          <w:rPr>
            <w:rStyle w:val="Hyperlink"/>
          </w:rPr>
          <w:t>retrieve client identity - authorization information</w:t>
        </w:r>
      </w:hyperlink>
      <w:r>
        <w:t xml:space="preserve"> </w:t>
      </w:r>
      <w:r>
        <w:fldChar w:fldCharType="begin"/>
      </w:r>
      <w:r>
        <w:instrText>PAGEREF section_29b8217a0bda4fdba3ea48560125ae8d</w:instrText>
      </w:r>
      <w:r>
        <w:fldChar w:fldCharType="separate"/>
      </w:r>
      <w:r>
        <w:rPr>
          <w:noProof/>
        </w:rPr>
        <w:t>137</w:t>
      </w:r>
      <w:r>
        <w:fldChar w:fldCharType="end"/>
      </w:r>
    </w:p>
    <w:p w:rsidR="000F2369" w:rsidRDefault="00D06027">
      <w:pPr>
        <w:pStyle w:val="IndexEntry"/>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0F2369" w:rsidRDefault="00D06027">
      <w:pPr>
        <w:pStyle w:val="IndexEntry"/>
      </w:pPr>
      <w:r>
        <w:t xml:space="preserve">      </w:t>
      </w:r>
      <w:hyperlink w:anchor="section_7dbb5f9f0a3648bfae3afa7d3f496279">
        <w:r>
          <w:rPr>
            <w:rStyle w:val="Hyperlink"/>
          </w:rPr>
          <w:t>shutdown PDUs</w:t>
        </w:r>
      </w:hyperlink>
      <w:r>
        <w:t xml:space="preserve"> </w:t>
      </w:r>
      <w:r>
        <w:fldChar w:fldCharType="begin"/>
      </w:r>
      <w:r>
        <w:instrText>PAGEREF section_7dbb5f9f0a3648bfae3afa7d3f496279</w:instrText>
      </w:r>
      <w:r>
        <w:fldChar w:fldCharType="separate"/>
      </w:r>
      <w:r>
        <w:rPr>
          <w:noProof/>
        </w:rPr>
        <w:t>137</w:t>
      </w:r>
      <w:r>
        <w:fldChar w:fldCharType="end"/>
      </w:r>
    </w:p>
    <w:p w:rsidR="000F2369" w:rsidRDefault="00D06027">
      <w:pPr>
        <w:pStyle w:val="IndexEntry"/>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0F2369" w:rsidRDefault="000F2369">
      <w:pPr>
        <w:spacing w:before="0" w:after="0"/>
        <w:rPr>
          <w:sz w:val="16"/>
        </w:rPr>
      </w:pPr>
    </w:p>
    <w:p w:rsidR="000F2369" w:rsidRDefault="00D06027">
      <w:r>
        <w:rPr>
          <w:b/>
        </w:rPr>
        <w:t>I</w:t>
      </w:r>
    </w:p>
    <w:p w:rsidR="000F2369" w:rsidRDefault="000F2369">
      <w:pPr>
        <w:spacing w:before="0" w:after="0"/>
        <w:rPr>
          <w:sz w:val="16"/>
        </w:rPr>
      </w:pPr>
    </w:p>
    <w:p w:rsidR="000F2369" w:rsidRDefault="00FB6FEA">
      <w:pPr>
        <w:pStyle w:val="IndexEntry"/>
      </w:pPr>
      <w:hyperlink w:anchor="section_a92323c8696a4d6187c3bd29e5ef5365">
        <w:r w:rsidR="00D06027">
          <w:rPr>
            <w:rStyle w:val="Hyperlink"/>
          </w:rPr>
          <w:t>IDL - full RPC call extensions</w:t>
        </w:r>
      </w:hyperlink>
      <w:r w:rsidR="00D06027">
        <w:t xml:space="preserve"> </w:t>
      </w:r>
      <w:r w:rsidR="00D06027">
        <w:fldChar w:fldCharType="begin"/>
      </w:r>
      <w:r w:rsidR="00D06027">
        <w:instrText>PAGEREF section_a92323c8696a4d6187c3bd29e5ef5365</w:instrText>
      </w:r>
      <w:r w:rsidR="00D06027">
        <w:fldChar w:fldCharType="separate"/>
      </w:r>
      <w:r w:rsidR="00D06027">
        <w:rPr>
          <w:noProof/>
        </w:rPr>
        <w:t>152</w:t>
      </w:r>
      <w:r w:rsidR="00D06027">
        <w:fldChar w:fldCharType="end"/>
      </w:r>
    </w:p>
    <w:p w:rsidR="000F2369" w:rsidRDefault="00FB6FEA">
      <w:pPr>
        <w:pStyle w:val="IndexEntry"/>
      </w:pPr>
      <w:hyperlink w:anchor="section_5e8b61095122450c8c004b98f3cdb435">
        <w:r w:rsidR="00D06027">
          <w:rPr>
            <w:rStyle w:val="Hyperlink"/>
          </w:rPr>
          <w:t>IDL extensions - syntax</w:t>
        </w:r>
      </w:hyperlink>
      <w:r w:rsidR="00D06027">
        <w:t xml:space="preserve"> </w:t>
      </w:r>
      <w:r w:rsidR="00D06027">
        <w:fldChar w:fldCharType="begin"/>
      </w:r>
      <w:r w:rsidR="00D06027">
        <w:instrText>PAGEREF section_5e8b61095122450c8c004b98f3cdb435</w:instrText>
      </w:r>
      <w:r w:rsidR="00D06027">
        <w:fldChar w:fldCharType="separate"/>
      </w:r>
      <w:r w:rsidR="00D06027">
        <w:rPr>
          <w:noProof/>
        </w:rPr>
        <w:t>60</w:t>
      </w:r>
      <w:r w:rsidR="00D06027">
        <w:fldChar w:fldCharType="end"/>
      </w:r>
    </w:p>
    <w:p w:rsidR="000F2369" w:rsidRDefault="00FB6FEA">
      <w:pPr>
        <w:pStyle w:val="IndexEntry"/>
      </w:pPr>
      <w:hyperlink w:anchor="section_5e8b61095122450c8c004b98f3cdb435">
        <w:r w:rsidR="00D06027">
          <w:rPr>
            <w:rStyle w:val="Hyperlink"/>
          </w:rPr>
          <w:t>IDL Syntax Extensions message</w:t>
        </w:r>
      </w:hyperlink>
      <w:r w:rsidR="00D06027">
        <w:t xml:space="preserve"> </w:t>
      </w:r>
      <w:r w:rsidR="00D06027">
        <w:fldChar w:fldCharType="begin"/>
      </w:r>
      <w:r w:rsidR="00D06027">
        <w:instrText>PAGEREF section_5e8b61095122450c8c004b98f3cdb435</w:instrText>
      </w:r>
      <w:r w:rsidR="00D06027">
        <w:fldChar w:fldCharType="separate"/>
      </w:r>
      <w:r w:rsidR="00D06027">
        <w:rPr>
          <w:noProof/>
        </w:rPr>
        <w:t>60</w:t>
      </w:r>
      <w:r w:rsidR="00D06027">
        <w:fldChar w:fldCharType="end"/>
      </w:r>
    </w:p>
    <w:p w:rsidR="000F2369" w:rsidRDefault="00FB6FEA">
      <w:pPr>
        <w:pStyle w:val="IndexEntry"/>
      </w:pPr>
      <w:hyperlink w:anchor="section_fd5d5c6e80f449b5887f4ce844cc62c4">
        <w:r w:rsidR="00D06027">
          <w:rPr>
            <w:rStyle w:val="Hyperlink"/>
          </w:rPr>
          <w:t>Impersonation level</w:t>
        </w:r>
      </w:hyperlink>
      <w:r w:rsidR="00D06027">
        <w:t xml:space="preserve"> </w:t>
      </w:r>
      <w:r w:rsidR="00D06027">
        <w:fldChar w:fldCharType="begin"/>
      </w:r>
      <w:r w:rsidR="00D06027">
        <w:instrText>PAGEREF section_fd5d5c6e80f449b5887f4ce844cc62c4</w:instrText>
      </w:r>
      <w:r w:rsidR="00D06027">
        <w:fldChar w:fldCharType="separate"/>
      </w:r>
      <w:r w:rsidR="00D06027">
        <w:rPr>
          <w:noProof/>
        </w:rPr>
        <w:t>39</w:t>
      </w:r>
      <w:r w:rsidR="00D06027">
        <w:fldChar w:fldCharType="end"/>
      </w:r>
    </w:p>
    <w:p w:rsidR="000F2369" w:rsidRDefault="00FB6FEA">
      <w:pPr>
        <w:pStyle w:val="IndexEntry"/>
      </w:pPr>
      <w:hyperlink w:anchor="section_4eca2711e2614eb4a91b0a79c182ab0d">
        <w:r w:rsidR="00D06027">
          <w:rPr>
            <w:rStyle w:val="Hyperlink"/>
          </w:rPr>
          <w:t>Impersonation levels - implementer - security considerations</w:t>
        </w:r>
      </w:hyperlink>
      <w:r w:rsidR="00D06027">
        <w:t xml:space="preserve"> </w:t>
      </w:r>
      <w:r w:rsidR="00D06027">
        <w:fldChar w:fldCharType="begin"/>
      </w:r>
      <w:r w:rsidR="00D06027">
        <w:instrText>PAGEREF section_4eca2711e2614eb4a91b0a79c182ab0d</w:instrText>
      </w:r>
      <w:r w:rsidR="00D06027">
        <w:fldChar w:fldCharType="separate"/>
      </w:r>
      <w:r w:rsidR="00D06027">
        <w:rPr>
          <w:noProof/>
        </w:rPr>
        <w:t>151</w:t>
      </w:r>
      <w:r w:rsidR="00D06027">
        <w:fldChar w:fldCharType="end"/>
      </w:r>
    </w:p>
    <w:p w:rsidR="000F2369" w:rsidRDefault="00FB6FEA">
      <w:pPr>
        <w:pStyle w:val="IndexEntry"/>
      </w:pPr>
      <w:hyperlink w:anchor="section_4eca2711e2614eb4a91b0a79c182ab0d">
        <w:r w:rsidR="00D06027">
          <w:rPr>
            <w:rStyle w:val="Hyperlink"/>
          </w:rPr>
          <w:t>Impersonation levels - security - implementer considerations</w:t>
        </w:r>
      </w:hyperlink>
      <w:r w:rsidR="00D06027">
        <w:t xml:space="preserve"> </w:t>
      </w:r>
      <w:r w:rsidR="00D06027">
        <w:fldChar w:fldCharType="begin"/>
      </w:r>
      <w:r w:rsidR="00D06027">
        <w:instrText>PAGEREF section_4eca2711e2614eb4a91b0a79c182ab0d</w:instrText>
      </w:r>
      <w:r w:rsidR="00D06027">
        <w:fldChar w:fldCharType="separate"/>
      </w:r>
      <w:r w:rsidR="00D06027">
        <w:rPr>
          <w:noProof/>
        </w:rPr>
        <w:t>151</w:t>
      </w:r>
      <w:r w:rsidR="00D06027">
        <w:fldChar w:fldCharType="end"/>
      </w:r>
    </w:p>
    <w:p w:rsidR="000F2369" w:rsidRDefault="00FB6FEA">
      <w:pPr>
        <w:pStyle w:val="IndexEntry"/>
      </w:pPr>
      <w:hyperlink w:anchor="section_a125536ab0f143a7816a71586c5db9b8">
        <w:r w:rsidR="00D06027">
          <w:rPr>
            <w:rStyle w:val="Hyperlink"/>
          </w:rPr>
          <w:t>Implementer - security considerations</w:t>
        </w:r>
      </w:hyperlink>
      <w:r w:rsidR="00D06027">
        <w:t xml:space="preserve"> </w:t>
      </w:r>
      <w:r w:rsidR="00D06027">
        <w:fldChar w:fldCharType="begin"/>
      </w:r>
      <w:r w:rsidR="00D06027">
        <w:instrText>PAGEREF section_a125536ab0f143a7816a71586c5db9b8</w:instrText>
      </w:r>
      <w:r w:rsidR="00D06027">
        <w:fldChar w:fldCharType="separate"/>
      </w:r>
      <w:r w:rsidR="00D06027">
        <w:rPr>
          <w:noProof/>
        </w:rPr>
        <w:t>151</w:t>
      </w:r>
      <w:r w:rsidR="00D06027">
        <w:fldChar w:fldCharType="end"/>
      </w:r>
    </w:p>
    <w:p w:rsidR="000F2369" w:rsidRDefault="00D06027">
      <w:pPr>
        <w:pStyle w:val="IndexEntry"/>
      </w:pPr>
      <w:r>
        <w:t xml:space="preserve">   </w:t>
      </w:r>
      <w:hyperlink w:anchor="section_471f2492d81b47bfb818ab96213a4729">
        <w:r>
          <w:rPr>
            <w:rStyle w:val="Hyperlink"/>
          </w:rPr>
          <w:t>authentication levels</w:t>
        </w:r>
      </w:hyperlink>
      <w:r>
        <w:t xml:space="preserve"> </w:t>
      </w:r>
      <w:r>
        <w:fldChar w:fldCharType="begin"/>
      </w:r>
      <w:r>
        <w:instrText>PAGEREF section_471f2492d81b47bfb818ab96213a4729</w:instrText>
      </w:r>
      <w:r>
        <w:fldChar w:fldCharType="separate"/>
      </w:r>
      <w:r>
        <w:rPr>
          <w:noProof/>
        </w:rPr>
        <w:t>151</w:t>
      </w:r>
      <w:r>
        <w:fldChar w:fldCharType="end"/>
      </w:r>
    </w:p>
    <w:p w:rsidR="000F2369" w:rsidRDefault="00D06027">
      <w:pPr>
        <w:pStyle w:val="IndexEntry"/>
      </w:pPr>
      <w:r>
        <w:t xml:space="preserve">   </w:t>
      </w:r>
      <w:hyperlink w:anchor="section_4eca2711e2614eb4a91b0a79c182ab0d">
        <w:r>
          <w:rPr>
            <w:rStyle w:val="Hyperlink"/>
          </w:rPr>
          <w:t>impersonation levels</w:t>
        </w:r>
      </w:hyperlink>
      <w:r>
        <w:t xml:space="preserve"> </w:t>
      </w:r>
      <w:r>
        <w:fldChar w:fldCharType="begin"/>
      </w:r>
      <w:r>
        <w:instrText>PAGEREF section_4eca2711e2614eb4a91b0a79c182ab0d</w:instrText>
      </w:r>
      <w:r>
        <w:fldChar w:fldCharType="separate"/>
      </w:r>
      <w:r>
        <w:rPr>
          <w:noProof/>
        </w:rPr>
        <w:t>151</w:t>
      </w:r>
      <w:r>
        <w:fldChar w:fldCharType="end"/>
      </w:r>
    </w:p>
    <w:p w:rsidR="000F2369" w:rsidRDefault="00D06027">
      <w:pPr>
        <w:pStyle w:val="IndexEntry"/>
      </w:pPr>
      <w:r>
        <w:t xml:space="preserve">   </w:t>
      </w:r>
      <w:hyperlink w:anchor="section_2d3b338604b34a73bde9112e521cf9ee">
        <w:r>
          <w:rPr>
            <w:rStyle w:val="Hyperlink"/>
          </w:rPr>
          <w:t>preferred security providers</w:t>
        </w:r>
      </w:hyperlink>
      <w:r>
        <w:t xml:space="preserve"> </w:t>
      </w:r>
      <w:r>
        <w:fldChar w:fldCharType="begin"/>
      </w:r>
      <w:r>
        <w:instrText>PAGEREF section_2d3b338604b34a73bde9112e521cf9ee</w:instrText>
      </w:r>
      <w:r>
        <w:fldChar w:fldCharType="separate"/>
      </w:r>
      <w:r>
        <w:rPr>
          <w:noProof/>
        </w:rPr>
        <w:t>151</w:t>
      </w:r>
      <w:r>
        <w:fldChar w:fldCharType="end"/>
      </w:r>
    </w:p>
    <w:p w:rsidR="000F2369" w:rsidRDefault="00FB6FEA">
      <w:pPr>
        <w:pStyle w:val="IndexEntry"/>
      </w:pPr>
      <w:hyperlink w:anchor="section_7886b07f229540e6922b6d793a295951">
        <w:r w:rsidR="00D06027">
          <w:rPr>
            <w:rStyle w:val="Hyperlink"/>
          </w:rPr>
          <w:t>Index of security parameters</w:t>
        </w:r>
      </w:hyperlink>
      <w:r w:rsidR="00D06027">
        <w:t xml:space="preserve"> </w:t>
      </w:r>
      <w:r w:rsidR="00D06027">
        <w:fldChar w:fldCharType="begin"/>
      </w:r>
      <w:r w:rsidR="00D06027">
        <w:instrText>PAGEREF section_7886b07f229540e6922b6d793a295951</w:instrText>
      </w:r>
      <w:r w:rsidR="00D06027">
        <w:fldChar w:fldCharType="separate"/>
      </w:r>
      <w:r w:rsidR="00D06027">
        <w:rPr>
          <w:noProof/>
        </w:rPr>
        <w:t>151</w:t>
      </w:r>
      <w:r w:rsidR="00D06027">
        <w:fldChar w:fldCharType="end"/>
      </w:r>
    </w:p>
    <w:p w:rsidR="000F2369" w:rsidRDefault="00FB6FEA">
      <w:pPr>
        <w:pStyle w:val="IndexEntry"/>
      </w:pPr>
      <w:hyperlink w:anchor="section_e9c753561d7a405db1f9350aa221a30b">
        <w:r w:rsidR="00D06027">
          <w:rPr>
            <w:rStyle w:val="Hyperlink"/>
          </w:rPr>
          <w:t>Indicating octet stream as invalid</w:t>
        </w:r>
      </w:hyperlink>
      <w:r w:rsidR="00D06027">
        <w:t xml:space="preserve"> </w:t>
      </w:r>
      <w:r w:rsidR="00D06027">
        <w:fldChar w:fldCharType="begin"/>
      </w:r>
      <w:r w:rsidR="00D06027">
        <w:instrText>PAGEREF section_e9c753561d7a405db1f9350aa221a30b</w:instrText>
      </w:r>
      <w:r w:rsidR="00D06027">
        <w:fldChar w:fldCharType="separate"/>
      </w:r>
      <w:r w:rsidR="00D06027">
        <w:rPr>
          <w:noProof/>
        </w:rPr>
        <w:t>76</w:t>
      </w:r>
      <w:r w:rsidR="00D06027">
        <w:fldChar w:fldCharType="end"/>
      </w:r>
    </w:p>
    <w:p w:rsidR="000F2369" w:rsidRDefault="00FB6FEA">
      <w:pPr>
        <w:pStyle w:val="IndexEntry"/>
      </w:pPr>
      <w:hyperlink w:anchor="section_0683b004429b4d849ffc91be5aa9c898">
        <w:r w:rsidR="00D06027">
          <w:rPr>
            <w:rStyle w:val="Hyperlink"/>
          </w:rPr>
          <w:t>Informative references</w:t>
        </w:r>
      </w:hyperlink>
      <w:r w:rsidR="00D06027">
        <w:t xml:space="preserve"> </w:t>
      </w:r>
      <w:r w:rsidR="00D06027">
        <w:fldChar w:fldCharType="begin"/>
      </w:r>
      <w:r w:rsidR="00D06027">
        <w:instrText>PAGEREF section_0683b004429b4d849ffc91be5aa9c898</w:instrText>
      </w:r>
      <w:r w:rsidR="00D06027">
        <w:fldChar w:fldCharType="separate"/>
      </w:r>
      <w:r w:rsidR="00D06027">
        <w:rPr>
          <w:noProof/>
        </w:rPr>
        <w:t>23</w:t>
      </w:r>
      <w:r w:rsidR="00D06027">
        <w:fldChar w:fldCharType="end"/>
      </w:r>
    </w:p>
    <w:p w:rsidR="000F2369" w:rsidRDefault="00D06027">
      <w:pPr>
        <w:pStyle w:val="IndexEntry"/>
      </w:pPr>
      <w:r>
        <w:t>Initialization</w:t>
      </w:r>
    </w:p>
    <w:p w:rsidR="000F2369" w:rsidRDefault="00D06027">
      <w:pPr>
        <w:pStyle w:val="IndexEntry"/>
      </w:pPr>
      <w:r>
        <w:t xml:space="preserve">   client - connectionless RPC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c36a6cb6408b403899f1b88b683fa959">
        <w:r>
          <w:rPr>
            <w:rStyle w:val="Hyperlink"/>
          </w:rPr>
          <w:t>section 3.1.2.3</w:t>
        </w:r>
      </w:hyperlink>
      <w:r>
        <w:t xml:space="preserve"> </w:t>
      </w:r>
      <w:r>
        <w:fldChar w:fldCharType="begin"/>
      </w:r>
      <w:r>
        <w:instrText>PAGEREF section_c36a6cb6408b403899f1b88b683fa959</w:instrText>
      </w:r>
      <w:r>
        <w:fldChar w:fldCharType="separate"/>
      </w:r>
      <w:r>
        <w:rPr>
          <w:noProof/>
        </w:rPr>
        <w:t>83</w:t>
      </w:r>
      <w:r>
        <w:fldChar w:fldCharType="end"/>
      </w:r>
      <w:r>
        <w:t xml:space="preserve">, </w:t>
      </w:r>
      <w:hyperlink w:anchor="section_318586248db04429a059e2c796cb5beb">
        <w:r>
          <w:rPr>
            <w:rStyle w:val="Hyperlink"/>
          </w:rPr>
          <w:t>section 3.2.1.3</w:t>
        </w:r>
      </w:hyperlink>
      <w:r>
        <w:t xml:space="preserve"> </w:t>
      </w:r>
      <w:r>
        <w:fldChar w:fldCharType="begin"/>
      </w:r>
      <w:r>
        <w:instrText>PAGEREF section_318586248db04429a059e2c796cb5beb</w:instrText>
      </w:r>
      <w:r>
        <w:fldChar w:fldCharType="separate"/>
      </w:r>
      <w:r>
        <w:rPr>
          <w:noProof/>
        </w:rPr>
        <w:t>88</w:t>
      </w:r>
      <w:r>
        <w:fldChar w:fldCharType="end"/>
      </w:r>
      <w:r>
        <w:t xml:space="preserve">, </w:t>
      </w:r>
      <w:hyperlink w:anchor="section_c9d767fb84b54b41ae0b147bfe370e5f">
        <w:r>
          <w:rPr>
            <w:rStyle w:val="Hyperlink"/>
          </w:rPr>
          <w:t>section 3.2.2.3</w:t>
        </w:r>
      </w:hyperlink>
      <w:r>
        <w:t xml:space="preserve"> </w:t>
      </w:r>
      <w:r>
        <w:fldChar w:fldCharType="begin"/>
      </w:r>
      <w:r>
        <w:instrText>PAGEREF section_c9d767fb84b54b41ae0b147bfe370e5f</w:instrText>
      </w:r>
      <w:r>
        <w:fldChar w:fldCharType="separate"/>
      </w:r>
      <w:r>
        <w:rPr>
          <w:noProof/>
        </w:rPr>
        <w:t>98</w:t>
      </w:r>
      <w:r>
        <w:fldChar w:fldCharType="end"/>
      </w:r>
      <w:r>
        <w:t>)</w:t>
      </w:r>
    </w:p>
    <w:p w:rsidR="000F2369" w:rsidRDefault="00D06027">
      <w:pPr>
        <w:pStyle w:val="IndexEntry"/>
      </w:pPr>
      <w:r>
        <w:t xml:space="preserve">   client - connection-oriented RPC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c36a6cb6408b403899f1b88b683fa959">
        <w:r>
          <w:rPr>
            <w:rStyle w:val="Hyperlink"/>
          </w:rPr>
          <w:t>section 3.1.2.3</w:t>
        </w:r>
      </w:hyperlink>
      <w:r>
        <w:t xml:space="preserve"> </w:t>
      </w:r>
      <w:r>
        <w:fldChar w:fldCharType="begin"/>
      </w:r>
      <w:r>
        <w:instrText>PAGEREF section_c36a6cb6408b403899f1b88b683fa959</w:instrText>
      </w:r>
      <w:r>
        <w:fldChar w:fldCharType="separate"/>
      </w:r>
      <w:r>
        <w:rPr>
          <w:noProof/>
        </w:rPr>
        <w:t>83</w:t>
      </w:r>
      <w:r>
        <w:fldChar w:fldCharType="end"/>
      </w:r>
      <w:r>
        <w:t xml:space="preserve">, </w:t>
      </w:r>
      <w:hyperlink w:anchor="section_f3f81d04372c4074938caf18e772c929">
        <w:r>
          <w:rPr>
            <w:rStyle w:val="Hyperlink"/>
          </w:rPr>
          <w:t>section 3.3.1.3</w:t>
        </w:r>
      </w:hyperlink>
      <w:r>
        <w:t xml:space="preserve"> </w:t>
      </w:r>
      <w:r>
        <w:fldChar w:fldCharType="begin"/>
      </w:r>
      <w:r>
        <w:instrText>PAGEREF section_f3f81d04372c4074938caf18e772c929</w:instrText>
      </w:r>
      <w:r>
        <w:fldChar w:fldCharType="separate"/>
      </w:r>
      <w:r>
        <w:rPr>
          <w:noProof/>
        </w:rPr>
        <w:t>116</w:t>
      </w:r>
      <w:r>
        <w:fldChar w:fldCharType="end"/>
      </w:r>
      <w:r>
        <w:t xml:space="preserve">, </w:t>
      </w:r>
      <w:hyperlink w:anchor="section_0986e047731d4db8bae593c7e4e2c2d2">
        <w:r>
          <w:rPr>
            <w:rStyle w:val="Hyperlink"/>
          </w:rPr>
          <w:t>section 3.3.2.3</w:t>
        </w:r>
      </w:hyperlink>
      <w:r>
        <w:t xml:space="preserve"> </w:t>
      </w:r>
      <w:r>
        <w:fldChar w:fldCharType="begin"/>
      </w:r>
      <w:r>
        <w:instrText>PAGEREF section_0986e047731d4db8bae593c7e4e2c2d2</w:instrText>
      </w:r>
      <w:r>
        <w:fldChar w:fldCharType="separate"/>
      </w:r>
      <w:r>
        <w:rPr>
          <w:noProof/>
        </w:rPr>
        <w:t>129</w:t>
      </w:r>
      <w:r>
        <w:fldChar w:fldCharType="end"/>
      </w:r>
      <w:r>
        <w:t>)</w:t>
      </w:r>
    </w:p>
    <w:p w:rsidR="000F2369" w:rsidRDefault="00D06027">
      <w:pPr>
        <w:pStyle w:val="IndexEntry"/>
      </w:pPr>
      <w:r>
        <w:t xml:space="preserve">   server - connectionless RPC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6bf6e1da799d437492e22fb53afac288">
        <w:r>
          <w:rPr>
            <w:rStyle w:val="Hyperlink"/>
          </w:rPr>
          <w:t>section 3.1.3.3</w:t>
        </w:r>
      </w:hyperlink>
      <w:r>
        <w:t xml:space="preserve"> </w:t>
      </w:r>
      <w:r>
        <w:fldChar w:fldCharType="begin"/>
      </w:r>
      <w:r>
        <w:instrText>PAGEREF section_6bf6e1da799d437492e22fb53afac288</w:instrText>
      </w:r>
      <w:r>
        <w:fldChar w:fldCharType="separate"/>
      </w:r>
      <w:r>
        <w:rPr>
          <w:noProof/>
        </w:rPr>
        <w:t>85</w:t>
      </w:r>
      <w:r>
        <w:fldChar w:fldCharType="end"/>
      </w:r>
      <w:r>
        <w:t xml:space="preserve">, </w:t>
      </w:r>
      <w:hyperlink w:anchor="section_318586248db04429a059e2c796cb5beb">
        <w:r>
          <w:rPr>
            <w:rStyle w:val="Hyperlink"/>
          </w:rPr>
          <w:t>section 3.2.1.3</w:t>
        </w:r>
      </w:hyperlink>
      <w:r>
        <w:t xml:space="preserve"> </w:t>
      </w:r>
      <w:r>
        <w:fldChar w:fldCharType="begin"/>
      </w:r>
      <w:r>
        <w:instrText>PAGEREF section_318586248db04429a059e2c796cb5beb</w:instrText>
      </w:r>
      <w:r>
        <w:fldChar w:fldCharType="separate"/>
      </w:r>
      <w:r>
        <w:rPr>
          <w:noProof/>
        </w:rPr>
        <w:t>88</w:t>
      </w:r>
      <w:r>
        <w:fldChar w:fldCharType="end"/>
      </w:r>
      <w:r>
        <w:t xml:space="preserve">, </w:t>
      </w:r>
      <w:hyperlink w:anchor="section_0976e1b1c4a1432fbfa067d563e57a37">
        <w:r>
          <w:rPr>
            <w:rStyle w:val="Hyperlink"/>
          </w:rPr>
          <w:t>section 3.2.3.3</w:t>
        </w:r>
      </w:hyperlink>
      <w:r>
        <w:t xml:space="preserve"> </w:t>
      </w:r>
      <w:r>
        <w:fldChar w:fldCharType="begin"/>
      </w:r>
      <w:r>
        <w:instrText>PAGEREF section_0976e1b1c4a1432fbfa067d563e57a37</w:instrText>
      </w:r>
      <w:r>
        <w:fldChar w:fldCharType="separate"/>
      </w:r>
      <w:r>
        <w:rPr>
          <w:noProof/>
        </w:rPr>
        <w:t>108</w:t>
      </w:r>
      <w:r>
        <w:fldChar w:fldCharType="end"/>
      </w:r>
      <w:r>
        <w:t>)</w:t>
      </w:r>
    </w:p>
    <w:p w:rsidR="000F2369" w:rsidRDefault="00D06027">
      <w:pPr>
        <w:pStyle w:val="IndexEntry"/>
      </w:pPr>
      <w:r>
        <w:t xml:space="preserve">   server - connection-oriented RPC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6bf6e1da799d437492e22fb53afac288">
        <w:r>
          <w:rPr>
            <w:rStyle w:val="Hyperlink"/>
          </w:rPr>
          <w:t>section 3.1.3.3</w:t>
        </w:r>
      </w:hyperlink>
      <w:r>
        <w:t xml:space="preserve"> </w:t>
      </w:r>
      <w:r>
        <w:fldChar w:fldCharType="begin"/>
      </w:r>
      <w:r>
        <w:instrText>PAGEREF section_6bf6e1da799d437492e22fb53afac288</w:instrText>
      </w:r>
      <w:r>
        <w:fldChar w:fldCharType="separate"/>
      </w:r>
      <w:r>
        <w:rPr>
          <w:noProof/>
        </w:rPr>
        <w:t>85</w:t>
      </w:r>
      <w:r>
        <w:fldChar w:fldCharType="end"/>
      </w:r>
      <w:r>
        <w:t xml:space="preserve">, </w:t>
      </w:r>
      <w:hyperlink w:anchor="section_f3f81d04372c4074938caf18e772c929">
        <w:r>
          <w:rPr>
            <w:rStyle w:val="Hyperlink"/>
          </w:rPr>
          <w:t>section 3.3.1.3</w:t>
        </w:r>
      </w:hyperlink>
      <w:r>
        <w:t xml:space="preserve"> </w:t>
      </w:r>
      <w:r>
        <w:fldChar w:fldCharType="begin"/>
      </w:r>
      <w:r>
        <w:instrText>PAGEREF section_f3f81d04372c4074938caf18e772c929</w:instrText>
      </w:r>
      <w:r>
        <w:fldChar w:fldCharType="separate"/>
      </w:r>
      <w:r>
        <w:rPr>
          <w:noProof/>
        </w:rPr>
        <w:t>116</w:t>
      </w:r>
      <w:r>
        <w:fldChar w:fldCharType="end"/>
      </w:r>
      <w:r>
        <w:t xml:space="preserve">, </w:t>
      </w:r>
      <w:hyperlink w:anchor="section_f44640cf45564e5cbcc72b746b172007">
        <w:r>
          <w:rPr>
            <w:rStyle w:val="Hyperlink"/>
          </w:rPr>
          <w:t>section 3.3.3.3</w:t>
        </w:r>
      </w:hyperlink>
      <w:r>
        <w:t xml:space="preserve"> </w:t>
      </w:r>
      <w:r>
        <w:fldChar w:fldCharType="begin"/>
      </w:r>
      <w:r>
        <w:instrText>PAGEREF section_f44640cf45564e5cbcc72b746b172007</w:instrText>
      </w:r>
      <w:r>
        <w:fldChar w:fldCharType="separate"/>
      </w:r>
      <w:r>
        <w:rPr>
          <w:noProof/>
        </w:rPr>
        <w:t>136</w:t>
      </w:r>
      <w:r>
        <w:fldChar w:fldCharType="end"/>
      </w:r>
      <w:r>
        <w:t>)</w:t>
      </w:r>
    </w:p>
    <w:p w:rsidR="000F2369" w:rsidRDefault="00FB6FEA">
      <w:pPr>
        <w:pStyle w:val="IndexEntry"/>
      </w:pPr>
      <w:hyperlink w:anchor="section_104418810a7c403b83605ac961a254fe">
        <w:r w:rsidR="00D06027">
          <w:rPr>
            <w:rStyle w:val="Hyperlink"/>
          </w:rPr>
          <w:t>Introduction</w:t>
        </w:r>
      </w:hyperlink>
      <w:r w:rsidR="00D06027">
        <w:t xml:space="preserve"> </w:t>
      </w:r>
      <w:r w:rsidR="00D06027">
        <w:fldChar w:fldCharType="begin"/>
      </w:r>
      <w:r w:rsidR="00D06027">
        <w:instrText>PAGEREF section_104418810a7c403b83605ac961a254fe</w:instrText>
      </w:r>
      <w:r w:rsidR="00D06027">
        <w:fldChar w:fldCharType="separate"/>
      </w:r>
      <w:r w:rsidR="00D06027">
        <w:rPr>
          <w:noProof/>
        </w:rPr>
        <w:t>13</w:t>
      </w:r>
      <w:r w:rsidR="00D06027">
        <w:fldChar w:fldCharType="end"/>
      </w:r>
    </w:p>
    <w:p w:rsidR="000F2369" w:rsidRDefault="000F2369">
      <w:pPr>
        <w:spacing w:before="0" w:after="0"/>
        <w:rPr>
          <w:sz w:val="16"/>
        </w:rPr>
      </w:pPr>
    </w:p>
    <w:p w:rsidR="000F2369" w:rsidRDefault="00D06027">
      <w:r>
        <w:rPr>
          <w:b/>
        </w:rPr>
        <w:t>L</w:t>
      </w:r>
    </w:p>
    <w:p w:rsidR="000F2369" w:rsidRDefault="000F2369">
      <w:pPr>
        <w:spacing w:before="0" w:after="0"/>
        <w:rPr>
          <w:sz w:val="16"/>
        </w:rPr>
      </w:pPr>
    </w:p>
    <w:p w:rsidR="000F2369" w:rsidRDefault="00D06027">
      <w:pPr>
        <w:pStyle w:val="IndexEntry"/>
      </w:pPr>
      <w:r>
        <w:t>Local events</w:t>
      </w:r>
    </w:p>
    <w:p w:rsidR="000F2369" w:rsidRDefault="00D06027">
      <w:pPr>
        <w:pStyle w:val="IndexEntry"/>
      </w:pPr>
      <w:r>
        <w:t xml:space="preserve">   client - connectionless RPC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97c9183be3e14a3fb522186a91cde48c">
        <w:r>
          <w:rPr>
            <w:rStyle w:val="Hyperlink"/>
          </w:rPr>
          <w:t>section 3.1.2.7</w:t>
        </w:r>
      </w:hyperlink>
      <w:r>
        <w:t xml:space="preserve"> </w:t>
      </w:r>
      <w:r>
        <w:fldChar w:fldCharType="begin"/>
      </w:r>
      <w:r>
        <w:instrText>PAGEREF section_97c9183be3e14a3fb522186a91cde48c</w:instrText>
      </w:r>
      <w:r>
        <w:fldChar w:fldCharType="separate"/>
      </w:r>
      <w:r>
        <w:rPr>
          <w:noProof/>
        </w:rPr>
        <w:t>83</w:t>
      </w:r>
      <w:r>
        <w:fldChar w:fldCharType="end"/>
      </w:r>
      <w:r>
        <w:t xml:space="preserve">, </w:t>
      </w:r>
      <w:hyperlink w:anchor="section_a78fad6da8da490692189d5f4d5af980">
        <w:r>
          <w:rPr>
            <w:rStyle w:val="Hyperlink"/>
          </w:rPr>
          <w:t>section 3.2.1.7</w:t>
        </w:r>
      </w:hyperlink>
      <w:r>
        <w:t xml:space="preserve"> </w:t>
      </w:r>
      <w:r>
        <w:fldChar w:fldCharType="begin"/>
      </w:r>
      <w:r>
        <w:instrText>PAGEREF section_a78fad6da8da490692189d5f4d5af980</w:instrText>
      </w:r>
      <w:r>
        <w:fldChar w:fldCharType="separate"/>
      </w:r>
      <w:r>
        <w:rPr>
          <w:noProof/>
        </w:rPr>
        <w:t>93</w:t>
      </w:r>
      <w:r>
        <w:fldChar w:fldCharType="end"/>
      </w:r>
      <w:r>
        <w:t xml:space="preserve">, </w:t>
      </w:r>
      <w:hyperlink w:anchor="section_8d00546e33a8490e82579e7106b0264b">
        <w:r>
          <w:rPr>
            <w:rStyle w:val="Hyperlink"/>
          </w:rPr>
          <w:t>section 3.2.2.7</w:t>
        </w:r>
      </w:hyperlink>
      <w:r>
        <w:t xml:space="preserve"> </w:t>
      </w:r>
      <w:r>
        <w:fldChar w:fldCharType="begin"/>
      </w:r>
      <w:r>
        <w:instrText>PAGEREF section_8d00546e33a8490e82579e7106b0264b</w:instrText>
      </w:r>
      <w:r>
        <w:fldChar w:fldCharType="separate"/>
      </w:r>
      <w:r>
        <w:rPr>
          <w:noProof/>
        </w:rPr>
        <w:t>103</w:t>
      </w:r>
      <w:r>
        <w:fldChar w:fldCharType="end"/>
      </w:r>
      <w:r>
        <w:t>)</w:t>
      </w:r>
    </w:p>
    <w:p w:rsidR="000F2369" w:rsidRDefault="00D06027">
      <w:pPr>
        <w:pStyle w:val="IndexEntry"/>
      </w:pPr>
      <w:r>
        <w:t xml:space="preserve">   client - connection-oriented RPC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97c9183be3e14a3fb522186a91cde48c">
        <w:r>
          <w:rPr>
            <w:rStyle w:val="Hyperlink"/>
          </w:rPr>
          <w:t>section 3.1.2.7</w:t>
        </w:r>
      </w:hyperlink>
      <w:r>
        <w:t xml:space="preserve"> </w:t>
      </w:r>
      <w:r>
        <w:fldChar w:fldCharType="begin"/>
      </w:r>
      <w:r>
        <w:instrText>PAGEREF section_97c9183be3e14a3fb522186a91cde48c</w:instrText>
      </w:r>
      <w:r>
        <w:fldChar w:fldCharType="separate"/>
      </w:r>
      <w:r>
        <w:rPr>
          <w:noProof/>
        </w:rPr>
        <w:t>83</w:t>
      </w:r>
      <w:r>
        <w:fldChar w:fldCharType="end"/>
      </w:r>
      <w:r>
        <w:t xml:space="preserve">, </w:t>
      </w:r>
      <w:hyperlink w:anchor="section_9c15797def4b4d178e55a545eb5b8fe4">
        <w:r>
          <w:rPr>
            <w:rStyle w:val="Hyperlink"/>
          </w:rPr>
          <w:t>section 3.3.1.7</w:t>
        </w:r>
      </w:hyperlink>
      <w:r>
        <w:t xml:space="preserve"> </w:t>
      </w:r>
      <w:r>
        <w:fldChar w:fldCharType="begin"/>
      </w:r>
      <w:r>
        <w:instrText>PAGEREF section_9c15797def4b4d178e55a545eb5b8fe4</w:instrText>
      </w:r>
      <w:r>
        <w:fldChar w:fldCharType="separate"/>
      </w:r>
      <w:r>
        <w:rPr>
          <w:noProof/>
        </w:rPr>
        <w:t>124</w:t>
      </w:r>
      <w:r>
        <w:fldChar w:fldCharType="end"/>
      </w:r>
      <w:r>
        <w:t xml:space="preserve">, </w:t>
      </w:r>
      <w:hyperlink w:anchor="section_39e6b789ef5242af9a9bef078887a7e9">
        <w:r>
          <w:rPr>
            <w:rStyle w:val="Hyperlink"/>
          </w:rPr>
          <w:t>section 3.3.2.7</w:t>
        </w:r>
      </w:hyperlink>
      <w:r>
        <w:t xml:space="preserve"> </w:t>
      </w:r>
      <w:r>
        <w:fldChar w:fldCharType="begin"/>
      </w:r>
      <w:r>
        <w:instrText>PAGEREF section_39e6b789ef5242af9a9bef078887a7e9</w:instrText>
      </w:r>
      <w:r>
        <w:fldChar w:fldCharType="separate"/>
      </w:r>
      <w:r>
        <w:rPr>
          <w:noProof/>
        </w:rPr>
        <w:t>132</w:t>
      </w:r>
      <w:r>
        <w:fldChar w:fldCharType="end"/>
      </w:r>
      <w:r>
        <w:t>)</w:t>
      </w:r>
    </w:p>
    <w:p w:rsidR="000F2369" w:rsidRDefault="00D06027">
      <w:pPr>
        <w:pStyle w:val="IndexEntry"/>
      </w:pPr>
      <w:r>
        <w:t xml:space="preserve">   server - connectionless RPC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ac8d5bd4701348b7bc8de33c0ded5cd8">
        <w:r>
          <w:rPr>
            <w:rStyle w:val="Hyperlink"/>
          </w:rPr>
          <w:t>section 3.1.3.7</w:t>
        </w:r>
      </w:hyperlink>
      <w:r>
        <w:t xml:space="preserve"> </w:t>
      </w:r>
      <w:r>
        <w:fldChar w:fldCharType="begin"/>
      </w:r>
      <w:r>
        <w:instrText>PAGEREF section_ac8d5bd4701348b7bc8de33c0ded5cd8</w:instrText>
      </w:r>
      <w:r>
        <w:fldChar w:fldCharType="separate"/>
      </w:r>
      <w:r>
        <w:rPr>
          <w:noProof/>
        </w:rPr>
        <w:t>86</w:t>
      </w:r>
      <w:r>
        <w:fldChar w:fldCharType="end"/>
      </w:r>
      <w:r>
        <w:t xml:space="preserve">, </w:t>
      </w:r>
      <w:hyperlink w:anchor="section_a78fad6da8da490692189d5f4d5af980">
        <w:r>
          <w:rPr>
            <w:rStyle w:val="Hyperlink"/>
          </w:rPr>
          <w:t>section 3.2.1.7</w:t>
        </w:r>
      </w:hyperlink>
      <w:r>
        <w:t xml:space="preserve"> </w:t>
      </w:r>
      <w:r>
        <w:fldChar w:fldCharType="begin"/>
      </w:r>
      <w:r>
        <w:instrText>PAGEREF section_a78fad6da8da490692189d5f4d5af980</w:instrText>
      </w:r>
      <w:r>
        <w:fldChar w:fldCharType="separate"/>
      </w:r>
      <w:r>
        <w:rPr>
          <w:noProof/>
        </w:rPr>
        <w:t>93</w:t>
      </w:r>
      <w:r>
        <w:fldChar w:fldCharType="end"/>
      </w:r>
      <w:r>
        <w:t xml:space="preserve">, </w:t>
      </w:r>
      <w:hyperlink w:anchor="section_e815e3a182e24f72aabf8cdf39ed4296">
        <w:r>
          <w:rPr>
            <w:rStyle w:val="Hyperlink"/>
          </w:rPr>
          <w:t>section 3.2.3.7</w:t>
        </w:r>
      </w:hyperlink>
      <w:r>
        <w:t xml:space="preserve"> </w:t>
      </w:r>
      <w:r>
        <w:fldChar w:fldCharType="begin"/>
      </w:r>
      <w:r>
        <w:instrText>PAGEREF section_e815e3a182e24f72aabf8cdf39ed4296</w:instrText>
      </w:r>
      <w:r>
        <w:fldChar w:fldCharType="separate"/>
      </w:r>
      <w:r>
        <w:rPr>
          <w:noProof/>
        </w:rPr>
        <w:t>113</w:t>
      </w:r>
      <w:r>
        <w:fldChar w:fldCharType="end"/>
      </w:r>
      <w:r>
        <w:t>)</w:t>
      </w:r>
    </w:p>
    <w:p w:rsidR="000F2369" w:rsidRDefault="00D06027">
      <w:pPr>
        <w:pStyle w:val="IndexEntry"/>
      </w:pPr>
      <w:r>
        <w:t xml:space="preserve">   server - connection-oriented RPC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ac8d5bd4701348b7bc8de33c0ded5cd8">
        <w:r>
          <w:rPr>
            <w:rStyle w:val="Hyperlink"/>
          </w:rPr>
          <w:t>section 3.1.3.7</w:t>
        </w:r>
      </w:hyperlink>
      <w:r>
        <w:t xml:space="preserve"> </w:t>
      </w:r>
      <w:r>
        <w:fldChar w:fldCharType="begin"/>
      </w:r>
      <w:r>
        <w:instrText>PAGEREF section_ac8d5bd4701348b7bc8de33c0ded5cd8</w:instrText>
      </w:r>
      <w:r>
        <w:fldChar w:fldCharType="separate"/>
      </w:r>
      <w:r>
        <w:rPr>
          <w:noProof/>
        </w:rPr>
        <w:t>86</w:t>
      </w:r>
      <w:r>
        <w:fldChar w:fldCharType="end"/>
      </w:r>
      <w:r>
        <w:t xml:space="preserve">, </w:t>
      </w:r>
      <w:hyperlink w:anchor="section_9c15797def4b4d178e55a545eb5b8fe4">
        <w:r>
          <w:rPr>
            <w:rStyle w:val="Hyperlink"/>
          </w:rPr>
          <w:t>section 3.3.1.7</w:t>
        </w:r>
      </w:hyperlink>
      <w:r>
        <w:t xml:space="preserve"> </w:t>
      </w:r>
      <w:r>
        <w:fldChar w:fldCharType="begin"/>
      </w:r>
      <w:r>
        <w:instrText>PAGEREF section_9c15797def4b4d178e55a545eb5b8fe4</w:instrText>
      </w:r>
      <w:r>
        <w:fldChar w:fldCharType="separate"/>
      </w:r>
      <w:r>
        <w:rPr>
          <w:noProof/>
        </w:rPr>
        <w:t>124</w:t>
      </w:r>
      <w:r>
        <w:fldChar w:fldCharType="end"/>
      </w:r>
      <w:r>
        <w:t xml:space="preserve">, </w:t>
      </w:r>
      <w:hyperlink w:anchor="section_7af9b96a54e7450ebe8c8131b4d2b905">
        <w:r>
          <w:rPr>
            <w:rStyle w:val="Hyperlink"/>
          </w:rPr>
          <w:t>section 3.3.3.7</w:t>
        </w:r>
      </w:hyperlink>
      <w:r>
        <w:t xml:space="preserve"> </w:t>
      </w:r>
      <w:r>
        <w:fldChar w:fldCharType="begin"/>
      </w:r>
      <w:r>
        <w:instrText>PAGEREF section_7af9b96a54e7450ebe8c8131b4d2b905</w:instrText>
      </w:r>
      <w:r>
        <w:fldChar w:fldCharType="separate"/>
      </w:r>
      <w:r>
        <w:rPr>
          <w:noProof/>
        </w:rPr>
        <w:t>140</w:t>
      </w:r>
      <w:r>
        <w:fldChar w:fldCharType="end"/>
      </w:r>
      <w:r>
        <w:t>)</w:t>
      </w:r>
    </w:p>
    <w:p w:rsidR="000F2369" w:rsidRDefault="000F2369">
      <w:pPr>
        <w:spacing w:before="0" w:after="0"/>
        <w:rPr>
          <w:sz w:val="16"/>
        </w:rPr>
      </w:pPr>
    </w:p>
    <w:p w:rsidR="000F2369" w:rsidRDefault="00D06027">
      <w:r>
        <w:rPr>
          <w:b/>
        </w:rPr>
        <w:t>M</w:t>
      </w:r>
    </w:p>
    <w:p w:rsidR="000F2369" w:rsidRDefault="000F2369">
      <w:pPr>
        <w:spacing w:before="0" w:after="0"/>
        <w:rPr>
          <w:sz w:val="16"/>
        </w:rPr>
      </w:pPr>
    </w:p>
    <w:p w:rsidR="000F2369" w:rsidRDefault="00FB6FEA">
      <w:pPr>
        <w:pStyle w:val="IndexEntry"/>
      </w:pPr>
      <w:hyperlink w:anchor="section_3165f378ede348a8b871be1183e1b7fb">
        <w:r w:rsidR="00D06027">
          <w:rPr>
            <w:rStyle w:val="Hyperlink"/>
          </w:rPr>
          <w:t>Management interface extensions</w:t>
        </w:r>
      </w:hyperlink>
      <w:r w:rsidR="00D06027">
        <w:t xml:space="preserve"> </w:t>
      </w:r>
      <w:r w:rsidR="00D06027">
        <w:fldChar w:fldCharType="begin"/>
      </w:r>
      <w:r w:rsidR="00D06027">
        <w:instrText>PAGEREF section_3165f378ede348a8b871be1183e1b7fb</w:instrText>
      </w:r>
      <w:r w:rsidR="00D06027">
        <w:fldChar w:fldCharType="separate"/>
      </w:r>
      <w:r w:rsidR="00D06027">
        <w:rPr>
          <w:noProof/>
        </w:rPr>
        <w:t>44</w:t>
      </w:r>
      <w:r w:rsidR="00D06027">
        <w:fldChar w:fldCharType="end"/>
      </w:r>
    </w:p>
    <w:p w:rsidR="000F2369" w:rsidRDefault="00FB6FEA">
      <w:pPr>
        <w:pStyle w:val="IndexEntry"/>
      </w:pPr>
      <w:hyperlink w:anchor="section_c59a000f941c4c63aa0b206875a3ed5b">
        <w:r w:rsidR="00D06027">
          <w:rPr>
            <w:rStyle w:val="Hyperlink"/>
          </w:rPr>
          <w:t>Mapping of a context handle</w:t>
        </w:r>
      </w:hyperlink>
      <w:r w:rsidR="00D06027">
        <w:t xml:space="preserve"> </w:t>
      </w:r>
      <w:r w:rsidR="00D06027">
        <w:fldChar w:fldCharType="begin"/>
      </w:r>
      <w:r w:rsidR="00D06027">
        <w:instrText>PAGEREF section_c59a000f941c4c63aa0b206875a3ed5b</w:instrText>
      </w:r>
      <w:r w:rsidR="00D06027">
        <w:fldChar w:fldCharType="separate"/>
      </w:r>
      <w:r w:rsidR="00D06027">
        <w:rPr>
          <w:noProof/>
        </w:rPr>
        <w:t>37</w:t>
      </w:r>
      <w:r w:rsidR="00D06027">
        <w:fldChar w:fldCharType="end"/>
      </w:r>
    </w:p>
    <w:p w:rsidR="000F2369" w:rsidRDefault="00D06027">
      <w:pPr>
        <w:pStyle w:val="IndexEntry"/>
      </w:pPr>
      <w:r>
        <w:t>Message processing</w:t>
      </w:r>
    </w:p>
    <w:p w:rsidR="000F2369" w:rsidRDefault="00D06027">
      <w:pPr>
        <w:pStyle w:val="IndexEntry"/>
      </w:pPr>
      <w:r>
        <w:t xml:space="preserve">   client - connectionless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c5f14e27c1334455900dae6d24c79f67">
        <w:r>
          <w:rPr>
            <w:rStyle w:val="Hyperlink"/>
          </w:rPr>
          <w:t>section 3.2.2.5</w:t>
        </w:r>
      </w:hyperlink>
      <w:r>
        <w:t xml:space="preserve"> </w:t>
      </w:r>
      <w:r>
        <w:fldChar w:fldCharType="begin"/>
      </w:r>
      <w:r>
        <w:instrText>PAGEREF section_c5f14e27c1334455900dae6d24c79f67</w:instrText>
      </w:r>
      <w:r>
        <w:fldChar w:fldCharType="separate"/>
      </w:r>
      <w:r>
        <w:rPr>
          <w:noProof/>
        </w:rPr>
        <w:t>101</w:t>
      </w:r>
      <w:r>
        <w:fldChar w:fldCharType="end"/>
      </w:r>
      <w:r>
        <w:t xml:space="preserve">, </w:t>
      </w:r>
      <w:hyperlink w:anchor="section_e74053693fbc427bb8797ba68c56bead">
        <w:r>
          <w:rPr>
            <w:rStyle w:val="Hyperlink"/>
          </w:rPr>
          <w:t>section 3.2.2.5.2</w:t>
        </w:r>
      </w:hyperlink>
      <w:r>
        <w:t xml:space="preserve"> </w:t>
      </w:r>
      <w:r>
        <w:fldChar w:fldCharType="begin"/>
      </w:r>
      <w:r>
        <w:instrText>PAGEREF section_e74053693fbc427bb8797ba68c56bead</w:instrText>
      </w:r>
      <w:r>
        <w:fldChar w:fldCharType="separate"/>
      </w:r>
      <w:r>
        <w:rPr>
          <w:noProof/>
        </w:rPr>
        <w:t>101</w:t>
      </w:r>
      <w:r>
        <w:fldChar w:fldCharType="end"/>
      </w:r>
      <w:r>
        <w:t xml:space="preserve">, </w:t>
      </w:r>
      <w:hyperlink w:anchor="section_c29d63ae60bf4e4caa12cc05db6211e7">
        <w:r>
          <w:rPr>
            <w:rStyle w:val="Hyperlink"/>
          </w:rPr>
          <w:t>section 3.2.2.5.3</w:t>
        </w:r>
      </w:hyperlink>
      <w:r>
        <w:t xml:space="preserve"> </w:t>
      </w:r>
      <w:r>
        <w:fldChar w:fldCharType="begin"/>
      </w:r>
      <w:r>
        <w:instrText>PAGEREF section_c29d63ae60bf4e4caa12cc05db6211e7</w:instrText>
      </w:r>
      <w:r>
        <w:fldChar w:fldCharType="separate"/>
      </w:r>
      <w:r>
        <w:rPr>
          <w:noProof/>
        </w:rPr>
        <w:t>101</w:t>
      </w:r>
      <w:r>
        <w:fldChar w:fldCharType="end"/>
      </w:r>
      <w:r>
        <w:t>)</w:t>
      </w:r>
    </w:p>
    <w:p w:rsidR="000F2369" w:rsidRDefault="00D06027">
      <w:pPr>
        <w:pStyle w:val="IndexEntry"/>
      </w:pPr>
      <w:r>
        <w:t xml:space="preserve">      </w:t>
      </w:r>
      <w:hyperlink w:anchor="section_5af0cd07ab44466e9ee0f32f661e30a9">
        <w:r>
          <w:rPr>
            <w:rStyle w:val="Hyperlink"/>
          </w:rPr>
          <w:t>ACK</w:t>
        </w:r>
      </w:hyperlink>
      <w:r>
        <w:t xml:space="preserve"> </w:t>
      </w:r>
      <w:r>
        <w:fldChar w:fldCharType="begin"/>
      </w:r>
      <w:r>
        <w:instrText>PAGEREF section_5af0cd07ab44466e9ee0f32f661e30a9</w:instrText>
      </w:r>
      <w:r>
        <w:fldChar w:fldCharType="separate"/>
      </w:r>
      <w:r>
        <w:rPr>
          <w:noProof/>
        </w:rPr>
        <w:t>102</w:t>
      </w:r>
      <w:r>
        <w:fldChar w:fldCharType="end"/>
      </w:r>
    </w:p>
    <w:p w:rsidR="000F2369" w:rsidRDefault="00D06027">
      <w:pPr>
        <w:pStyle w:val="IndexEntry"/>
      </w:pPr>
      <w:r>
        <w:t xml:space="preserve">      </w:t>
      </w:r>
      <w:hyperlink w:anchor="section_5c6bd1dcaa6645f39b76cbd5770a11aa">
        <w:r>
          <w:rPr>
            <w:rStyle w:val="Hyperlink"/>
          </w:rPr>
          <w:t>FACK</w:t>
        </w:r>
      </w:hyperlink>
      <w:r>
        <w:t xml:space="preserve"> </w:t>
      </w:r>
      <w:r>
        <w:fldChar w:fldCharType="begin"/>
      </w:r>
      <w:r>
        <w:instrText>PAGEREF section_5c6bd1dcaa6645f39b76cbd5770a11aa</w:instrText>
      </w:r>
      <w:r>
        <w:fldChar w:fldCharType="separate"/>
      </w:r>
      <w:r>
        <w:rPr>
          <w:noProof/>
        </w:rPr>
        <w:t>102</w:t>
      </w:r>
      <w:r>
        <w:fldChar w:fldCharType="end"/>
      </w:r>
    </w:p>
    <w:p w:rsidR="000F2369" w:rsidRDefault="00D06027">
      <w:pPr>
        <w:pStyle w:val="IndexEntry"/>
      </w:pPr>
      <w:r>
        <w:t xml:space="preserve">      </w:t>
      </w:r>
      <w:hyperlink w:anchor="section_e673dce14fb24fdd91e0e8cccf01db0d">
        <w:r>
          <w:rPr>
            <w:rStyle w:val="Hyperlink"/>
          </w:rPr>
          <w:t>FAULT</w:t>
        </w:r>
      </w:hyperlink>
      <w:r>
        <w:t xml:space="preserve"> </w:t>
      </w:r>
      <w:r>
        <w:fldChar w:fldCharType="begin"/>
      </w:r>
      <w:r>
        <w:instrText>PAGEREF section_e673dce14fb24fdd91e0e8cccf01db0d</w:instrText>
      </w:r>
      <w:r>
        <w:fldChar w:fldCharType="separate"/>
      </w:r>
      <w:r>
        <w:rPr>
          <w:noProof/>
        </w:rPr>
        <w:t>102</w:t>
      </w:r>
      <w:r>
        <w:fldChar w:fldCharType="end"/>
      </w:r>
    </w:p>
    <w:p w:rsidR="000F2369" w:rsidRDefault="00D06027">
      <w:pPr>
        <w:pStyle w:val="IndexEntry"/>
      </w:pPr>
      <w:r>
        <w:t xml:space="preserve">      </w:t>
      </w:r>
      <w:hyperlink w:anchor="section_c818318ab2494343b53cb4804782cb0c">
        <w:r>
          <w:rPr>
            <w:rStyle w:val="Hyperlink"/>
          </w:rPr>
          <w:t>NOCALL</w:t>
        </w:r>
      </w:hyperlink>
      <w:r>
        <w:t xml:space="preserve"> </w:t>
      </w:r>
      <w:r>
        <w:fldChar w:fldCharType="begin"/>
      </w:r>
      <w:r>
        <w:instrText>PAGEREF section_c818318ab2494343b53cb4804782cb0c</w:instrText>
      </w:r>
      <w:r>
        <w:fldChar w:fldCharType="separate"/>
      </w:r>
      <w:r>
        <w:rPr>
          <w:noProof/>
        </w:rPr>
        <w:t>102</w:t>
      </w:r>
      <w:r>
        <w:fldChar w:fldCharType="end"/>
      </w:r>
    </w:p>
    <w:p w:rsidR="000F2369" w:rsidRDefault="00D06027">
      <w:pPr>
        <w:pStyle w:val="IndexEntry"/>
      </w:pPr>
      <w:r>
        <w:t xml:space="preserve">      </w:t>
      </w:r>
      <w:hyperlink w:anchor="section_e8160053529c4682b01bbe46e5ce02bf">
        <w:r>
          <w:rPr>
            <w:rStyle w:val="Hyperlink"/>
          </w:rPr>
          <w:t>QUACK</w:t>
        </w:r>
      </w:hyperlink>
      <w:r>
        <w:t xml:space="preserve"> </w:t>
      </w:r>
      <w:r>
        <w:fldChar w:fldCharType="begin"/>
      </w:r>
      <w:r>
        <w:instrText>PAGEREF section_e8160053529c4682b01bbe46e5ce02bf</w:instrText>
      </w:r>
      <w:r>
        <w:fldChar w:fldCharType="separate"/>
      </w:r>
      <w:r>
        <w:rPr>
          <w:noProof/>
        </w:rPr>
        <w:t>102</w:t>
      </w:r>
      <w:r>
        <w:fldChar w:fldCharType="end"/>
      </w:r>
    </w:p>
    <w:p w:rsidR="000F2369" w:rsidRDefault="00D06027">
      <w:pPr>
        <w:pStyle w:val="IndexEntry"/>
      </w:pPr>
      <w:r>
        <w:t xml:space="preserve">      </w:t>
      </w:r>
      <w:hyperlink w:anchor="section_0da26739764743e7a68c0ef04f41ee7b">
        <w:r>
          <w:rPr>
            <w:rStyle w:val="Hyperlink"/>
          </w:rPr>
          <w:t>QUIT</w:t>
        </w:r>
      </w:hyperlink>
      <w:r>
        <w:t xml:space="preserve"> </w:t>
      </w:r>
      <w:r>
        <w:fldChar w:fldCharType="begin"/>
      </w:r>
      <w:r>
        <w:instrText>PAGEREF section_0da26739764743e7a68c0ef04f41ee7b</w:instrText>
      </w:r>
      <w:r>
        <w:fldChar w:fldCharType="separate"/>
      </w:r>
      <w:r>
        <w:rPr>
          <w:noProof/>
        </w:rPr>
        <w:t>102</w:t>
      </w:r>
      <w:r>
        <w:fldChar w:fldCharType="end"/>
      </w:r>
    </w:p>
    <w:p w:rsidR="000F2369" w:rsidRDefault="00D06027">
      <w:pPr>
        <w:pStyle w:val="IndexEntry"/>
      </w:pPr>
      <w:r>
        <w:t xml:space="preserve">      </w:t>
      </w:r>
      <w:hyperlink w:anchor="section_0a3bbfc4c33b4adc95360040bc565a42">
        <w:r>
          <w:rPr>
            <w:rStyle w:val="Hyperlink"/>
          </w:rPr>
          <w:t>REJECT</w:t>
        </w:r>
      </w:hyperlink>
      <w:r>
        <w:t xml:space="preserve"> </w:t>
      </w:r>
      <w:r>
        <w:fldChar w:fldCharType="begin"/>
      </w:r>
      <w:r>
        <w:instrText>PAGEREF section_0a3bbfc4c33b4adc95360040bc565a42</w:instrText>
      </w:r>
      <w:r>
        <w:fldChar w:fldCharType="separate"/>
      </w:r>
      <w:r>
        <w:rPr>
          <w:noProof/>
        </w:rPr>
        <w:t>102</w:t>
      </w:r>
      <w:r>
        <w:fldChar w:fldCharType="end"/>
      </w:r>
    </w:p>
    <w:p w:rsidR="000F2369" w:rsidRDefault="00D06027">
      <w:pPr>
        <w:pStyle w:val="IndexEntry"/>
      </w:pPr>
      <w:r>
        <w:t xml:space="preserve">      </w:t>
      </w:r>
      <w:hyperlink w:anchor="section_f9a13e59b81d4471850d187a1601c7d9">
        <w:r>
          <w:rPr>
            <w:rStyle w:val="Hyperlink"/>
          </w:rPr>
          <w:t>REQUEST</w:t>
        </w:r>
      </w:hyperlink>
      <w:r>
        <w:t xml:space="preserve"> </w:t>
      </w:r>
      <w:r>
        <w:fldChar w:fldCharType="begin"/>
      </w:r>
      <w:r>
        <w:instrText>PAGEREF section_f9a13e59b81d4471850d187a1601c7d9</w:instrText>
      </w:r>
      <w:r>
        <w:fldChar w:fldCharType="separate"/>
      </w:r>
      <w:r>
        <w:rPr>
          <w:noProof/>
        </w:rPr>
        <w:t>101</w:t>
      </w:r>
      <w:r>
        <w:fldChar w:fldCharType="end"/>
      </w:r>
    </w:p>
    <w:p w:rsidR="000F2369" w:rsidRDefault="00D06027">
      <w:pPr>
        <w:pStyle w:val="IndexEntry"/>
      </w:pPr>
      <w:r>
        <w:t xml:space="preserve">      </w:t>
      </w:r>
      <w:hyperlink w:anchor="section_015152f379244ebc99aa67b9ee81844b">
        <w:r>
          <w:rPr>
            <w:rStyle w:val="Hyperlink"/>
          </w:rPr>
          <w:t>WORKING</w:t>
        </w:r>
      </w:hyperlink>
      <w:r>
        <w:t xml:space="preserve"> </w:t>
      </w:r>
      <w:r>
        <w:fldChar w:fldCharType="begin"/>
      </w:r>
      <w:r>
        <w:instrText>PAGEREF section_015152f379244ebc99aa67b9ee81844b</w:instrText>
      </w:r>
      <w:r>
        <w:fldChar w:fldCharType="separate"/>
      </w:r>
      <w:r>
        <w:rPr>
          <w:noProof/>
        </w:rPr>
        <w:t>102</w:t>
      </w:r>
      <w:r>
        <w:fldChar w:fldCharType="end"/>
      </w:r>
    </w:p>
    <w:p w:rsidR="000F2369" w:rsidRDefault="00D06027">
      <w:pPr>
        <w:pStyle w:val="IndexEntry"/>
      </w:pPr>
      <w:r>
        <w:t xml:space="preserve">   client - connection-oriented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16da9ec1ce5d4dccbba05d964640e924">
        <w:r>
          <w:rPr>
            <w:rStyle w:val="Hyperlink"/>
          </w:rPr>
          <w:t>section 3.3.2.5</w:t>
        </w:r>
      </w:hyperlink>
      <w:r>
        <w:t xml:space="preserve"> </w:t>
      </w:r>
      <w:r>
        <w:fldChar w:fldCharType="begin"/>
      </w:r>
      <w:r>
        <w:instrText>PAGEREF section_16da9ec1ce5d4dccbba05d964640e924</w:instrText>
      </w:r>
      <w:r>
        <w:fldChar w:fldCharType="separate"/>
      </w:r>
      <w:r>
        <w:rPr>
          <w:noProof/>
        </w:rPr>
        <w:t>130</w:t>
      </w:r>
      <w:r>
        <w:fldChar w:fldCharType="end"/>
      </w:r>
      <w:r>
        <w:t>)</w:t>
      </w:r>
    </w:p>
    <w:p w:rsidR="000F2369" w:rsidRDefault="00D06027">
      <w:pPr>
        <w:pStyle w:val="IndexEntry"/>
      </w:pPr>
      <w:r>
        <w:t xml:space="preserve">   server - connectionless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73e85b6afdbe46d69a6ad72cc91fce3f">
        <w:r>
          <w:rPr>
            <w:rStyle w:val="Hyperlink"/>
          </w:rPr>
          <w:t>section 3.2.3.5</w:t>
        </w:r>
      </w:hyperlink>
      <w:r>
        <w:t xml:space="preserve"> </w:t>
      </w:r>
      <w:r>
        <w:fldChar w:fldCharType="begin"/>
      </w:r>
      <w:r>
        <w:instrText>PAGEREF section_73e85b6afdbe46d69a6ad72cc91fce3f</w:instrText>
      </w:r>
      <w:r>
        <w:fldChar w:fldCharType="separate"/>
      </w:r>
      <w:r>
        <w:rPr>
          <w:noProof/>
        </w:rPr>
        <w:t>109</w:t>
      </w:r>
      <w:r>
        <w:fldChar w:fldCharType="end"/>
      </w:r>
      <w:r>
        <w:t>)</w:t>
      </w:r>
    </w:p>
    <w:p w:rsidR="000F2369" w:rsidRDefault="00D06027">
      <w:pPr>
        <w:pStyle w:val="IndexEntry"/>
      </w:pPr>
      <w:r>
        <w:t xml:space="preserve">   server - connection-oriented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4da21199079d4784b68a53d0e53fbe9d">
        <w:r>
          <w:rPr>
            <w:rStyle w:val="Hyperlink"/>
          </w:rPr>
          <w:t>section 3.3.3.5</w:t>
        </w:r>
      </w:hyperlink>
      <w:r>
        <w:t xml:space="preserve"> </w:t>
      </w:r>
      <w:r>
        <w:fldChar w:fldCharType="begin"/>
      </w:r>
      <w:r>
        <w:instrText>PAGEREF section_4da21199079d4784b68a53d0e53fbe9d</w:instrText>
      </w:r>
      <w:r>
        <w:fldChar w:fldCharType="separate"/>
      </w:r>
      <w:r>
        <w:rPr>
          <w:noProof/>
        </w:rPr>
        <w:t>138</w:t>
      </w:r>
      <w:r>
        <w:fldChar w:fldCharType="end"/>
      </w:r>
      <w:r>
        <w:t>)</w:t>
      </w:r>
    </w:p>
    <w:p w:rsidR="000F2369" w:rsidRDefault="00D06027">
      <w:pPr>
        <w:pStyle w:val="IndexEntry"/>
      </w:pPr>
      <w:r>
        <w:t>Messages</w:t>
      </w:r>
    </w:p>
    <w:p w:rsidR="000F2369" w:rsidRDefault="00D06027">
      <w:pPr>
        <w:pStyle w:val="IndexEntry"/>
      </w:pPr>
      <w:r>
        <w:t xml:space="preserve">   </w:t>
      </w:r>
      <w:hyperlink w:anchor="section_b1af93c7f9884a1aac74063179942f32">
        <w:r>
          <w:rPr>
            <w:rStyle w:val="Hyperlink"/>
          </w:rPr>
          <w:t>64-Bit Network Data Representation</w:t>
        </w:r>
      </w:hyperlink>
      <w:r>
        <w:t xml:space="preserve"> </w:t>
      </w:r>
      <w:r>
        <w:fldChar w:fldCharType="begin"/>
      </w:r>
      <w:r>
        <w:instrText>PAGEREF section_b1af93c7f9884a1aac74063179942f32</w:instrText>
      </w:r>
      <w:r>
        <w:fldChar w:fldCharType="separate"/>
      </w:r>
      <w:r>
        <w:rPr>
          <w:noProof/>
        </w:rPr>
        <w:t>64</w:t>
      </w:r>
      <w:r>
        <w:fldChar w:fldCharType="end"/>
      </w:r>
    </w:p>
    <w:p w:rsidR="000F2369" w:rsidRDefault="00D06027">
      <w:pPr>
        <w:pStyle w:val="IndexEntry"/>
      </w:pPr>
      <w:r>
        <w:t xml:space="preserve">   </w:t>
      </w:r>
      <w:hyperlink w:anchor="section_b9b2d7e961b444b695f112f546721d0f">
        <w:r>
          <w:rPr>
            <w:rStyle w:val="Hyperlink"/>
          </w:rPr>
          <w:t>Connectionless RPC Messages</w:t>
        </w:r>
      </w:hyperlink>
      <w:r>
        <w:t xml:space="preserve"> </w:t>
      </w:r>
      <w:r>
        <w:fldChar w:fldCharType="begin"/>
      </w:r>
      <w:r>
        <w:instrText>PAGEREF section_b9b2d7e961b444b695f112f546721d0f</w:instrText>
      </w:r>
      <w:r>
        <w:fldChar w:fldCharType="separate"/>
      </w:r>
      <w:r>
        <w:rPr>
          <w:noProof/>
        </w:rPr>
        <w:t>58</w:t>
      </w:r>
      <w:r>
        <w:fldChar w:fldCharType="end"/>
      </w:r>
    </w:p>
    <w:p w:rsidR="000F2369" w:rsidRDefault="00D06027">
      <w:pPr>
        <w:pStyle w:val="IndexEntry"/>
      </w:pPr>
      <w:r>
        <w:t xml:space="preserve">   </w:t>
      </w:r>
      <w:hyperlink w:anchor="section_ca2cf7b2f8d9487f82e8b68a70848a54">
        <w:r>
          <w:rPr>
            <w:rStyle w:val="Hyperlink"/>
          </w:rPr>
          <w:t>connectionless RPC transports</w:t>
        </w:r>
      </w:hyperlink>
      <w:r>
        <w:t xml:space="preserve"> </w:t>
      </w:r>
      <w:r>
        <w:fldChar w:fldCharType="begin"/>
      </w:r>
      <w:r>
        <w:instrText>PAGEREF section_ca2cf7b2f8d9487f82e8b68a70848a54</w:instrText>
      </w:r>
      <w:r>
        <w:fldChar w:fldCharType="separate"/>
      </w:r>
      <w:r>
        <w:rPr>
          <w:noProof/>
        </w:rPr>
        <w:t>35</w:t>
      </w:r>
      <w:r>
        <w:fldChar w:fldCharType="end"/>
      </w:r>
    </w:p>
    <w:p w:rsidR="000F2369" w:rsidRDefault="00D06027">
      <w:pPr>
        <w:pStyle w:val="IndexEntry"/>
      </w:pPr>
      <w:r>
        <w:t xml:space="preserve">   </w:t>
      </w:r>
      <w:hyperlink w:anchor="section_acdae18e1e9943ebb349af9e81b53f33">
        <w:r>
          <w:rPr>
            <w:rStyle w:val="Hyperlink"/>
          </w:rPr>
          <w:t>Connection-Oriented and Connectionless RPC Messages</w:t>
        </w:r>
      </w:hyperlink>
      <w:r>
        <w:t xml:space="preserve"> </w:t>
      </w:r>
      <w:r>
        <w:fldChar w:fldCharType="begin"/>
      </w:r>
      <w:r>
        <w:instrText>PAGEREF section_acdae18e1e9943ebb349af9e81b53f33</w:instrText>
      </w:r>
      <w:r>
        <w:fldChar w:fldCharType="separate"/>
      </w:r>
      <w:r>
        <w:rPr>
          <w:noProof/>
        </w:rPr>
        <w:t>36</w:t>
      </w:r>
      <w:r>
        <w:fldChar w:fldCharType="end"/>
      </w:r>
    </w:p>
    <w:p w:rsidR="000F2369" w:rsidRDefault="00D06027">
      <w:pPr>
        <w:pStyle w:val="IndexEntry"/>
      </w:pPr>
      <w:r>
        <w:t xml:space="preserve">   </w:t>
      </w:r>
      <w:hyperlink w:anchor="section_c31c26d4b401466f95a44b4881d13e1a">
        <w:r>
          <w:rPr>
            <w:rStyle w:val="Hyperlink"/>
          </w:rPr>
          <w:t>connection-oriented RPC transports</w:t>
        </w:r>
      </w:hyperlink>
      <w:r>
        <w:t xml:space="preserve"> </w:t>
      </w:r>
      <w:r>
        <w:fldChar w:fldCharType="begin"/>
      </w:r>
      <w:r>
        <w:instrText>PAGEREF section_c31c26d4b401466f95a44b4881d13e1a</w:instrText>
      </w:r>
      <w:r>
        <w:fldChar w:fldCharType="separate"/>
      </w:r>
      <w:r>
        <w:rPr>
          <w:noProof/>
        </w:rPr>
        <w:t>31</w:t>
      </w:r>
      <w:r>
        <w:fldChar w:fldCharType="end"/>
      </w:r>
    </w:p>
    <w:p w:rsidR="000F2369" w:rsidRDefault="00D06027">
      <w:pPr>
        <w:pStyle w:val="IndexEntry"/>
      </w:pPr>
      <w:r>
        <w:t xml:space="preserve">   </w:t>
      </w:r>
      <w:hyperlink w:anchor="section_5e8b61095122450c8c004b98f3cdb435">
        <w:r>
          <w:rPr>
            <w:rStyle w:val="Hyperlink"/>
          </w:rPr>
          <w:t>IDL Syntax Extensions</w:t>
        </w:r>
      </w:hyperlink>
      <w:r>
        <w:t xml:space="preserve"> </w:t>
      </w:r>
      <w:r>
        <w:fldChar w:fldCharType="begin"/>
      </w:r>
      <w:r>
        <w:instrText>PAGEREF section_5e8b61095122450c8c004b98f3cdb435</w:instrText>
      </w:r>
      <w:r>
        <w:fldChar w:fldCharType="separate"/>
      </w:r>
      <w:r>
        <w:rPr>
          <w:noProof/>
        </w:rPr>
        <w:t>60</w:t>
      </w:r>
      <w:r>
        <w:fldChar w:fldCharType="end"/>
      </w:r>
    </w:p>
    <w:p w:rsidR="000F2369" w:rsidRDefault="00D06027">
      <w:pPr>
        <w:pStyle w:val="IndexEntry"/>
      </w:pPr>
      <w:r>
        <w:t xml:space="preserve">   </w:t>
      </w:r>
      <w:hyperlink w:anchor="section_04a31a4fb34544478ed0091fcc02d856">
        <w:r>
          <w:rPr>
            <w:rStyle w:val="Hyperlink"/>
          </w:rPr>
          <w:t>syntax</w:t>
        </w:r>
      </w:hyperlink>
      <w:r>
        <w:t xml:space="preserve"> </w:t>
      </w:r>
      <w:r>
        <w:fldChar w:fldCharType="begin"/>
      </w:r>
      <w:r>
        <w:instrText>PAGEREF section_04a31a4fb34544478ed0091fcc02d856</w:instrText>
      </w:r>
      <w:r>
        <w:fldChar w:fldCharType="separate"/>
      </w:r>
      <w:r>
        <w:rPr>
          <w:noProof/>
        </w:rPr>
        <w:t>36</w:t>
      </w:r>
      <w:r>
        <w:fldChar w:fldCharType="end"/>
      </w:r>
    </w:p>
    <w:p w:rsidR="000F2369" w:rsidRDefault="00D06027">
      <w:pPr>
        <w:pStyle w:val="IndexEntry"/>
      </w:pPr>
      <w:r>
        <w:t xml:space="preserve">   </w:t>
      </w:r>
      <w:hyperlink w:anchor="section_472083a956f14d81a208d18aef68c101">
        <w:r>
          <w:rPr>
            <w:rStyle w:val="Hyperlink"/>
          </w:rPr>
          <w:t>transport</w:t>
        </w:r>
      </w:hyperlink>
      <w:r>
        <w:t xml:space="preserve"> </w:t>
      </w:r>
      <w:r>
        <w:fldChar w:fldCharType="begin"/>
      </w:r>
      <w:r>
        <w:instrText>PAGEREF section_472083a956f14d81a208d18aef68c101</w:instrText>
      </w:r>
      <w:r>
        <w:fldChar w:fldCharType="separate"/>
      </w:r>
      <w:r>
        <w:rPr>
          <w:noProof/>
        </w:rPr>
        <w:t>31</w:t>
      </w:r>
      <w:r>
        <w:fldChar w:fldCharType="end"/>
      </w:r>
    </w:p>
    <w:p w:rsidR="000F2369" w:rsidRDefault="00D06027">
      <w:pPr>
        <w:pStyle w:val="IndexEntry"/>
      </w:pPr>
      <w:r>
        <w:t xml:space="preserve">   </w:t>
      </w:r>
      <w:hyperlink w:anchor="section_9a1d0f97eac049aba197f1a581c2d6a0">
        <w:r>
          <w:rPr>
            <w:rStyle w:val="Hyperlink"/>
          </w:rPr>
          <w:t>Type Serialization Version 1</w:t>
        </w:r>
      </w:hyperlink>
      <w:r>
        <w:t xml:space="preserve"> </w:t>
      </w:r>
      <w:r>
        <w:fldChar w:fldCharType="begin"/>
      </w:r>
      <w:r>
        <w:instrText>PAGEREF section_9a1d0f97eac049aba197f1a581c2d6a0</w:instrText>
      </w:r>
      <w:r>
        <w:fldChar w:fldCharType="separate"/>
      </w:r>
      <w:r>
        <w:rPr>
          <w:noProof/>
        </w:rPr>
        <w:t>69</w:t>
      </w:r>
      <w:r>
        <w:fldChar w:fldCharType="end"/>
      </w:r>
    </w:p>
    <w:p w:rsidR="000F2369" w:rsidRDefault="00D06027">
      <w:pPr>
        <w:pStyle w:val="IndexEntry"/>
      </w:pPr>
      <w:r>
        <w:t xml:space="preserve">   </w:t>
      </w:r>
      <w:hyperlink w:anchor="section_d0d94cf5003c4b2c82b712cc3b6d4abb">
        <w:r>
          <w:rPr>
            <w:rStyle w:val="Hyperlink"/>
          </w:rPr>
          <w:t>Type Serialization Version 2</w:t>
        </w:r>
      </w:hyperlink>
      <w:r>
        <w:t xml:space="preserve"> </w:t>
      </w:r>
      <w:r>
        <w:fldChar w:fldCharType="begin"/>
      </w:r>
      <w:r>
        <w:instrText>PAGEREF section_d0d94cf5003c4b2c82b712cc3b6d4abb</w:instrText>
      </w:r>
      <w:r>
        <w:fldChar w:fldCharType="separate"/>
      </w:r>
      <w:r>
        <w:rPr>
          <w:noProof/>
        </w:rPr>
        <w:t>70</w:t>
      </w:r>
      <w:r>
        <w:fldChar w:fldCharType="end"/>
      </w:r>
    </w:p>
    <w:p w:rsidR="000F2369" w:rsidRDefault="00FB6FEA">
      <w:pPr>
        <w:pStyle w:val="IndexEntry"/>
      </w:pPr>
      <w:hyperlink w:anchor="section_a9ef776c64c449f0a2edc23703248e90">
        <w:r w:rsidR="00D06027">
          <w:rPr>
            <w:rStyle w:val="Hyperlink"/>
          </w:rPr>
          <w:t>ms_union</w:t>
        </w:r>
      </w:hyperlink>
      <w:r w:rsidR="00D06027">
        <w:t xml:space="preserve"> </w:t>
      </w:r>
      <w:r w:rsidR="00D06027">
        <w:fldChar w:fldCharType="begin"/>
      </w:r>
      <w:r w:rsidR="00D06027">
        <w:instrText>PAGEREF section_a9ef776c64c449f0a2edc23703248e90</w:instrText>
      </w:r>
      <w:r w:rsidR="00D06027">
        <w:fldChar w:fldCharType="separate"/>
      </w:r>
      <w:r w:rsidR="00D06027">
        <w:rPr>
          <w:noProof/>
        </w:rPr>
        <w:t>62</w:t>
      </w:r>
      <w:r w:rsidR="00D06027">
        <w:fldChar w:fldCharType="end"/>
      </w:r>
    </w:p>
    <w:p w:rsidR="000F2369" w:rsidRDefault="00FB6FEA">
      <w:pPr>
        <w:pStyle w:val="IndexEntry"/>
      </w:pPr>
      <w:hyperlink w:anchor="section_e9a57c0a9483411d9c010a671e5af48d">
        <w:r w:rsidR="00D06027">
          <w:rPr>
            <w:rStyle w:val="Hyperlink"/>
          </w:rPr>
          <w:t>Multidimensional arrays</w:t>
        </w:r>
      </w:hyperlink>
      <w:r w:rsidR="00D06027">
        <w:t xml:space="preserve"> </w:t>
      </w:r>
      <w:r w:rsidR="00D06027">
        <w:fldChar w:fldCharType="begin"/>
      </w:r>
      <w:r w:rsidR="00D06027">
        <w:instrText>PAGEREF section_e9a57c0a9483411d9c010a671e5af48d</w:instrText>
      </w:r>
      <w:r w:rsidR="00D06027">
        <w:fldChar w:fldCharType="separate"/>
      </w:r>
      <w:r w:rsidR="00D06027">
        <w:rPr>
          <w:noProof/>
        </w:rPr>
        <w:t>66</w:t>
      </w:r>
      <w:r w:rsidR="00D06027">
        <w:fldChar w:fldCharType="end"/>
      </w:r>
    </w:p>
    <w:p w:rsidR="000F2369" w:rsidRDefault="000F2369">
      <w:pPr>
        <w:spacing w:before="0" w:after="0"/>
        <w:rPr>
          <w:sz w:val="16"/>
        </w:rPr>
      </w:pPr>
    </w:p>
    <w:p w:rsidR="000F2369" w:rsidRDefault="00D06027">
      <w:r>
        <w:rPr>
          <w:b/>
        </w:rPr>
        <w:t>N</w:t>
      </w:r>
    </w:p>
    <w:p w:rsidR="000F2369" w:rsidRDefault="000F2369">
      <w:pPr>
        <w:spacing w:before="0" w:after="0"/>
        <w:rPr>
          <w:sz w:val="16"/>
        </w:rPr>
      </w:pPr>
    </w:p>
    <w:p w:rsidR="000F2369" w:rsidRDefault="00FB6FEA">
      <w:pPr>
        <w:pStyle w:val="IndexEntry"/>
      </w:pPr>
      <w:hyperlink w:anchor="section_b6090c2bf44a47a1a13bb82ade0137b2">
        <w:r w:rsidR="00D06027">
          <w:rPr>
            <w:rStyle w:val="Hyperlink"/>
          </w:rPr>
          <w:t>NDR transfer syntax identifier</w:t>
        </w:r>
      </w:hyperlink>
      <w:r w:rsidR="00D06027">
        <w:t xml:space="preserve"> </w:t>
      </w:r>
      <w:r w:rsidR="00D06027">
        <w:fldChar w:fldCharType="begin"/>
      </w:r>
      <w:r w:rsidR="00D06027">
        <w:instrText>PAGEREF section_b6090c2bf44a47a1a13bb82ade0137b2</w:instrText>
      </w:r>
      <w:r w:rsidR="00D06027">
        <w:fldChar w:fldCharType="separate"/>
      </w:r>
      <w:r w:rsidR="00D06027">
        <w:rPr>
          <w:noProof/>
        </w:rPr>
        <w:t>63</w:t>
      </w:r>
      <w:r w:rsidR="00D06027">
        <w:fldChar w:fldCharType="end"/>
      </w:r>
    </w:p>
    <w:p w:rsidR="000F2369" w:rsidRDefault="00D06027">
      <w:pPr>
        <w:pStyle w:val="IndexEntry"/>
      </w:pPr>
      <w:r>
        <w:t>NDR64</w:t>
      </w:r>
    </w:p>
    <w:p w:rsidR="000F2369" w:rsidRDefault="00D06027">
      <w:pPr>
        <w:pStyle w:val="IndexEntry"/>
      </w:pPr>
      <w:r>
        <w:t xml:space="preserve">   </w:t>
      </w:r>
      <w:hyperlink w:anchor="section_0ee942a919f8477c9ee6093984d9bc97">
        <w:r>
          <w:rPr>
            <w:rStyle w:val="Hyperlink"/>
          </w:rPr>
          <w:t>constructed data type arrays</w:t>
        </w:r>
      </w:hyperlink>
      <w:r>
        <w:t xml:space="preserve"> </w:t>
      </w:r>
      <w:r>
        <w:fldChar w:fldCharType="begin"/>
      </w:r>
      <w:r>
        <w:instrText>PAGEREF section_0ee942a919f8477c9ee6093984d9bc97</w:instrText>
      </w:r>
      <w:r>
        <w:fldChar w:fldCharType="separate"/>
      </w:r>
      <w:r>
        <w:rPr>
          <w:noProof/>
        </w:rPr>
        <w:t>65</w:t>
      </w:r>
      <w:r>
        <w:fldChar w:fldCharType="end"/>
      </w:r>
    </w:p>
    <w:p w:rsidR="000F2369" w:rsidRDefault="00D06027">
      <w:pPr>
        <w:pStyle w:val="IndexEntry"/>
      </w:pPr>
      <w:r>
        <w:t xml:space="preserve">   </w:t>
      </w:r>
      <w:hyperlink w:anchor="section_d240b7a95ebc4e46b64977a9ae3121e9">
        <w:r>
          <w:rPr>
            <w:rStyle w:val="Hyperlink"/>
          </w:rPr>
          <w:t>constructed data type pointers</w:t>
        </w:r>
      </w:hyperlink>
      <w:r>
        <w:t xml:space="preserve"> </w:t>
      </w:r>
      <w:r>
        <w:fldChar w:fldCharType="begin"/>
      </w:r>
      <w:r>
        <w:instrText>PAGEREF section_d240b7a95ebc4e46b64977a9ae3121e9</w:instrText>
      </w:r>
      <w:r>
        <w:fldChar w:fldCharType="separate"/>
      </w:r>
      <w:r>
        <w:rPr>
          <w:noProof/>
        </w:rPr>
        <w:t>68</w:t>
      </w:r>
      <w:r>
        <w:fldChar w:fldCharType="end"/>
      </w:r>
    </w:p>
    <w:p w:rsidR="000F2369" w:rsidRDefault="00D06027">
      <w:pPr>
        <w:pStyle w:val="IndexEntry"/>
      </w:pPr>
      <w:r>
        <w:t xml:space="preserve">   </w:t>
      </w:r>
      <w:hyperlink w:anchor="section_ed96db0d830e42eda36baf589a1c33fd">
        <w:r>
          <w:rPr>
            <w:rStyle w:val="Hyperlink"/>
          </w:rPr>
          <w:t>constructed data type strings</w:t>
        </w:r>
      </w:hyperlink>
      <w:r>
        <w:t xml:space="preserve"> </w:t>
      </w:r>
      <w:r>
        <w:fldChar w:fldCharType="begin"/>
      </w:r>
      <w:r>
        <w:instrText>PAGEREF section_ed96db0d830e42eda36baf589a1c33fd</w:instrText>
      </w:r>
      <w:r>
        <w:fldChar w:fldCharType="separate"/>
      </w:r>
      <w:r>
        <w:rPr>
          <w:noProof/>
        </w:rPr>
        <w:t>66</w:t>
      </w:r>
      <w:r>
        <w:fldChar w:fldCharType="end"/>
      </w:r>
    </w:p>
    <w:p w:rsidR="000F2369" w:rsidRDefault="00D06027">
      <w:pPr>
        <w:pStyle w:val="IndexEntry"/>
      </w:pPr>
      <w:r>
        <w:t xml:space="preserve">   </w:t>
      </w:r>
      <w:hyperlink w:anchor="section_09b8d357abac42a49651ae03e1f050f5">
        <w:r>
          <w:rPr>
            <w:rStyle w:val="Hyperlink"/>
          </w:rPr>
          <w:t>constructed data type structures</w:t>
        </w:r>
      </w:hyperlink>
      <w:r>
        <w:t xml:space="preserve"> </w:t>
      </w:r>
      <w:r>
        <w:fldChar w:fldCharType="begin"/>
      </w:r>
      <w:r>
        <w:instrText>PAGEREF section_09b8d357abac42a49651ae03e1f050f5</w:instrText>
      </w:r>
      <w:r>
        <w:fldChar w:fldCharType="separate"/>
      </w:r>
      <w:r>
        <w:rPr>
          <w:noProof/>
        </w:rPr>
        <w:t>67</w:t>
      </w:r>
      <w:r>
        <w:fldChar w:fldCharType="end"/>
      </w:r>
    </w:p>
    <w:p w:rsidR="000F2369" w:rsidRDefault="00D06027">
      <w:pPr>
        <w:pStyle w:val="IndexEntry"/>
      </w:pPr>
      <w:r>
        <w:t xml:space="preserve">   </w:t>
      </w:r>
      <w:hyperlink w:anchor="section_d24059fba185494eab6a22794f4150d3">
        <w:r>
          <w:rPr>
            <w:rStyle w:val="Hyperlink"/>
          </w:rPr>
          <w:t>constructed data types</w:t>
        </w:r>
      </w:hyperlink>
      <w:r>
        <w:t xml:space="preserve"> </w:t>
      </w:r>
      <w:r>
        <w:fldChar w:fldCharType="begin"/>
      </w:r>
      <w:r>
        <w:instrText>PAGEREF section_d24059fba185494eab6a22794f4150d3</w:instrText>
      </w:r>
      <w:r>
        <w:fldChar w:fldCharType="separate"/>
      </w:r>
      <w:r>
        <w:rPr>
          <w:noProof/>
        </w:rPr>
        <w:t>65</w:t>
      </w:r>
      <w:r>
        <w:fldChar w:fldCharType="end"/>
      </w:r>
    </w:p>
    <w:p w:rsidR="000F2369" w:rsidRDefault="00D06027">
      <w:pPr>
        <w:pStyle w:val="IndexEntry"/>
      </w:pPr>
      <w:r>
        <w:t xml:space="preserve">   </w:t>
      </w:r>
      <w:hyperlink w:anchor="section_dfede1de8e724a56b1fa1cdbc3a0cb6c">
        <w:r>
          <w:rPr>
            <w:rStyle w:val="Hyperlink"/>
          </w:rPr>
          <w:t>simple data types</w:t>
        </w:r>
      </w:hyperlink>
      <w:r>
        <w:t xml:space="preserve"> </w:t>
      </w:r>
      <w:r>
        <w:fldChar w:fldCharType="begin"/>
      </w:r>
      <w:r>
        <w:instrText>PAGEREF section_dfede1de8e724a56b1fa1cdbc3a0cb6c</w:instrText>
      </w:r>
      <w:r>
        <w:fldChar w:fldCharType="separate"/>
      </w:r>
      <w:r>
        <w:rPr>
          <w:noProof/>
        </w:rPr>
        <w:t>65</w:t>
      </w:r>
      <w:r>
        <w:fldChar w:fldCharType="end"/>
      </w:r>
    </w:p>
    <w:p w:rsidR="000F2369" w:rsidRDefault="00D06027">
      <w:pPr>
        <w:pStyle w:val="IndexEntry"/>
      </w:pPr>
      <w:r>
        <w:t xml:space="preserve">   </w:t>
      </w:r>
      <w:hyperlink w:anchor="section_dca648a542d3432c99272f22e50fa266">
        <w:r>
          <w:rPr>
            <w:rStyle w:val="Hyperlink"/>
          </w:rPr>
          <w:t>transfer syntax identifier</w:t>
        </w:r>
      </w:hyperlink>
      <w:r>
        <w:t xml:space="preserve"> </w:t>
      </w:r>
      <w:r>
        <w:fldChar w:fldCharType="begin"/>
      </w:r>
      <w:r>
        <w:instrText>PAGEREF section_dca648a542d3432c99272f22e50fa266</w:instrText>
      </w:r>
      <w:r>
        <w:fldChar w:fldCharType="separate"/>
      </w:r>
      <w:r>
        <w:rPr>
          <w:noProof/>
        </w:rPr>
        <w:t>65</w:t>
      </w:r>
      <w:r>
        <w:fldChar w:fldCharType="end"/>
      </w:r>
    </w:p>
    <w:p w:rsidR="000F2369" w:rsidRDefault="00FB6FEA">
      <w:pPr>
        <w:pStyle w:val="IndexEntry"/>
      </w:pPr>
      <w:hyperlink w:anchor="section_8df5c4d4364d468c81feec94c1b40917">
        <w:r w:rsidR="00D06027">
          <w:rPr>
            <w:rStyle w:val="Hyperlink"/>
          </w:rPr>
          <w:t>negotiate_ack member of p_cont_def_result_t enumerator</w:t>
        </w:r>
      </w:hyperlink>
      <w:r w:rsidR="00D06027">
        <w:t xml:space="preserve"> </w:t>
      </w:r>
      <w:r w:rsidR="00D06027">
        <w:fldChar w:fldCharType="begin"/>
      </w:r>
      <w:r w:rsidR="00D06027">
        <w:instrText>PAGEREF section_8df5c4d4364d468c81feec94c1b40917</w:instrText>
      </w:r>
      <w:r w:rsidR="00D06027">
        <w:fldChar w:fldCharType="separate"/>
      </w:r>
      <w:r w:rsidR="00D06027">
        <w:rPr>
          <w:noProof/>
        </w:rPr>
        <w:t>47</w:t>
      </w:r>
      <w:r w:rsidR="00D06027">
        <w:fldChar w:fldCharType="end"/>
      </w:r>
    </w:p>
    <w:p w:rsidR="000F2369" w:rsidRDefault="00FB6FEA">
      <w:pPr>
        <w:pStyle w:val="IndexEntry"/>
      </w:pPr>
      <w:hyperlink w:anchor="section_6037c78ae132422bb90214377a964c2b">
        <w:r w:rsidR="00D06027">
          <w:rPr>
            <w:rStyle w:val="Hyperlink"/>
          </w:rPr>
          <w:t>NetBIOS over IPX (NCACN_NB_IPX)</w:t>
        </w:r>
      </w:hyperlink>
      <w:r w:rsidR="00D06027">
        <w:t xml:space="preserve"> </w:t>
      </w:r>
      <w:r w:rsidR="00D06027">
        <w:fldChar w:fldCharType="begin"/>
      </w:r>
      <w:r w:rsidR="00D06027">
        <w:instrText>PAGEREF section_6037c78ae132422bb90214377a964c2b</w:instrText>
      </w:r>
      <w:r w:rsidR="00D06027">
        <w:fldChar w:fldCharType="separate"/>
      </w:r>
      <w:r w:rsidR="00D06027">
        <w:rPr>
          <w:noProof/>
        </w:rPr>
        <w:t>33</w:t>
      </w:r>
      <w:r w:rsidR="00D06027">
        <w:fldChar w:fldCharType="end"/>
      </w:r>
    </w:p>
    <w:p w:rsidR="000F2369" w:rsidRDefault="00FB6FEA">
      <w:pPr>
        <w:pStyle w:val="IndexEntry"/>
      </w:pPr>
      <w:hyperlink w:anchor="section_f5f3fef2cfdf4e6196a75a283784042c">
        <w:r w:rsidR="00D06027">
          <w:rPr>
            <w:rStyle w:val="Hyperlink"/>
          </w:rPr>
          <w:t>NetBIOS over NetBEUI (NCACN_NB_NB)</w:t>
        </w:r>
      </w:hyperlink>
      <w:r w:rsidR="00D06027">
        <w:t xml:space="preserve"> </w:t>
      </w:r>
      <w:r w:rsidR="00D06027">
        <w:fldChar w:fldCharType="begin"/>
      </w:r>
      <w:r w:rsidR="00D06027">
        <w:instrText>PAGEREF section_f5f3fef2cfdf4e6196a75a283784042c</w:instrText>
      </w:r>
      <w:r w:rsidR="00D06027">
        <w:fldChar w:fldCharType="separate"/>
      </w:r>
      <w:r w:rsidR="00D06027">
        <w:rPr>
          <w:noProof/>
        </w:rPr>
        <w:t>34</w:t>
      </w:r>
      <w:r w:rsidR="00D06027">
        <w:fldChar w:fldCharType="end"/>
      </w:r>
    </w:p>
    <w:p w:rsidR="000F2369" w:rsidRDefault="00FB6FEA">
      <w:pPr>
        <w:pStyle w:val="IndexEntry"/>
      </w:pPr>
      <w:hyperlink w:anchor="section_f50c8f339f1c4761aea810f6754c747b">
        <w:r w:rsidR="00D06027">
          <w:rPr>
            <w:rStyle w:val="Hyperlink"/>
          </w:rPr>
          <w:t>NetBIOS over TCP (NCACN_NB_TCP)</w:t>
        </w:r>
      </w:hyperlink>
      <w:r w:rsidR="00D06027">
        <w:t xml:space="preserve"> </w:t>
      </w:r>
      <w:r w:rsidR="00D06027">
        <w:fldChar w:fldCharType="begin"/>
      </w:r>
      <w:r w:rsidR="00D06027">
        <w:instrText>PAGEREF section_f50c8f339f1c4761aea810f6754c747b</w:instrText>
      </w:r>
      <w:r w:rsidR="00D06027">
        <w:fldChar w:fldCharType="separate"/>
      </w:r>
      <w:r w:rsidR="00D06027">
        <w:rPr>
          <w:noProof/>
        </w:rPr>
        <w:t>34</w:t>
      </w:r>
      <w:r w:rsidR="00D06027">
        <w:fldChar w:fldCharType="end"/>
      </w:r>
    </w:p>
    <w:p w:rsidR="000F2369" w:rsidRDefault="00FB6FEA">
      <w:pPr>
        <w:pStyle w:val="IndexEntry"/>
      </w:pPr>
      <w:hyperlink w:anchor="section_e202fcc0bde544b58a1610255084623e">
        <w:r w:rsidR="00D06027">
          <w:rPr>
            <w:rStyle w:val="Hyperlink"/>
          </w:rPr>
          <w:t>New primitive types - syntax</w:t>
        </w:r>
      </w:hyperlink>
      <w:r w:rsidR="00D06027">
        <w:t xml:space="preserve"> </w:t>
      </w:r>
      <w:r w:rsidR="00D06027">
        <w:fldChar w:fldCharType="begin"/>
      </w:r>
      <w:r w:rsidR="00D06027">
        <w:instrText>PAGEREF section_e202fcc0bde544b58a1610255084623e</w:instrText>
      </w:r>
      <w:r w:rsidR="00D06027">
        <w:fldChar w:fldCharType="separate"/>
      </w:r>
      <w:r w:rsidR="00D06027">
        <w:rPr>
          <w:noProof/>
        </w:rPr>
        <w:t>60</w:t>
      </w:r>
      <w:r w:rsidR="00D06027">
        <w:fldChar w:fldCharType="end"/>
      </w:r>
    </w:p>
    <w:p w:rsidR="000F2369" w:rsidRDefault="00FB6FEA">
      <w:pPr>
        <w:pStyle w:val="IndexEntry"/>
      </w:pPr>
      <w:hyperlink w:anchor="section_6f81bffe8fce498aaddf94654a57b329">
        <w:r w:rsidR="00D06027">
          <w:rPr>
            <w:rStyle w:val="Hyperlink"/>
          </w:rPr>
          <w:t>New reasons for bind rejection</w:t>
        </w:r>
      </w:hyperlink>
      <w:r w:rsidR="00D06027">
        <w:t xml:space="preserve"> </w:t>
      </w:r>
      <w:r w:rsidR="00D06027">
        <w:fldChar w:fldCharType="begin"/>
      </w:r>
      <w:r w:rsidR="00D06027">
        <w:instrText>PAGEREF section_6f81bffe8fce498aaddf94654a57b329</w:instrText>
      </w:r>
      <w:r w:rsidR="00D06027">
        <w:fldChar w:fldCharType="separate"/>
      </w:r>
      <w:r w:rsidR="00D06027">
        <w:rPr>
          <w:noProof/>
        </w:rPr>
        <w:t>47</w:t>
      </w:r>
      <w:r w:rsidR="00D06027">
        <w:fldChar w:fldCharType="end"/>
      </w:r>
    </w:p>
    <w:p w:rsidR="000F2369" w:rsidRDefault="00D06027">
      <w:pPr>
        <w:pStyle w:val="IndexEntry"/>
      </w:pPr>
      <w:r>
        <w:t>NOCALL</w:t>
      </w:r>
    </w:p>
    <w:p w:rsidR="000F2369" w:rsidRDefault="00D06027">
      <w:pPr>
        <w:pStyle w:val="IndexEntry"/>
      </w:pPr>
      <w:r>
        <w:t xml:space="preserve">   </w:t>
      </w:r>
      <w:hyperlink w:anchor="section_c818318ab2494343b53cb4804782cb0c">
        <w:r>
          <w:rPr>
            <w:rStyle w:val="Hyperlink"/>
          </w:rPr>
          <w:t>message processing - client - connectionless RPC</w:t>
        </w:r>
      </w:hyperlink>
      <w:r>
        <w:t xml:space="preserve"> </w:t>
      </w:r>
      <w:r>
        <w:fldChar w:fldCharType="begin"/>
      </w:r>
      <w:r>
        <w:instrText>PAGEREF section_c818318ab2494343b53cb4804782cb0c</w:instrText>
      </w:r>
      <w:r>
        <w:fldChar w:fldCharType="separate"/>
      </w:r>
      <w:r>
        <w:rPr>
          <w:noProof/>
        </w:rPr>
        <w:t>102</w:t>
      </w:r>
      <w:r>
        <w:fldChar w:fldCharType="end"/>
      </w:r>
    </w:p>
    <w:p w:rsidR="000F2369" w:rsidRDefault="00D06027">
      <w:pPr>
        <w:pStyle w:val="IndexEntry"/>
      </w:pPr>
      <w:r>
        <w:t xml:space="preserve">   </w:t>
      </w:r>
      <w:hyperlink w:anchor="section_c818318ab2494343b53cb4804782cb0c">
        <w:r>
          <w:rPr>
            <w:rStyle w:val="Hyperlink"/>
          </w:rPr>
          <w:t>sequencing rules - client - connectionless RPC</w:t>
        </w:r>
      </w:hyperlink>
      <w:r>
        <w:t xml:space="preserve"> </w:t>
      </w:r>
      <w:r>
        <w:fldChar w:fldCharType="begin"/>
      </w:r>
      <w:r>
        <w:instrText>PAGEREF section_c818318ab2494343b53cb4804782cb0c</w:instrText>
      </w:r>
      <w:r>
        <w:fldChar w:fldCharType="separate"/>
      </w:r>
      <w:r>
        <w:rPr>
          <w:noProof/>
        </w:rPr>
        <w:t>102</w:t>
      </w:r>
      <w:r>
        <w:fldChar w:fldCharType="end"/>
      </w:r>
    </w:p>
    <w:p w:rsidR="000F2369" w:rsidRDefault="00FB6FEA">
      <w:pPr>
        <w:pStyle w:val="IndexEntry"/>
      </w:pPr>
      <w:hyperlink w:anchor="section_e3e561e7e39646d8a8176fcbde4aedf8">
        <w:r w:rsidR="00D06027">
          <w:rPr>
            <w:rStyle w:val="Hyperlink"/>
          </w:rPr>
          <w:t>Normative references</w:t>
        </w:r>
      </w:hyperlink>
      <w:r w:rsidR="00D06027">
        <w:t xml:space="preserve"> </w:t>
      </w:r>
      <w:r w:rsidR="00D06027">
        <w:fldChar w:fldCharType="begin"/>
      </w:r>
      <w:r w:rsidR="00D06027">
        <w:instrText>PAGEREF section_e3e561e7e39646d8a8176fcbde4aedf8</w:instrText>
      </w:r>
      <w:r w:rsidR="00D06027">
        <w:fldChar w:fldCharType="separate"/>
      </w:r>
      <w:r w:rsidR="00D06027">
        <w:rPr>
          <w:noProof/>
        </w:rPr>
        <w:t>16</w:t>
      </w:r>
      <w:r w:rsidR="00D06027">
        <w:fldChar w:fldCharType="end"/>
      </w:r>
    </w:p>
    <w:p w:rsidR="000F2369" w:rsidRDefault="000F2369">
      <w:pPr>
        <w:spacing w:before="0" w:after="0"/>
        <w:rPr>
          <w:sz w:val="16"/>
        </w:rPr>
      </w:pPr>
    </w:p>
    <w:p w:rsidR="000F2369" w:rsidRDefault="00D06027">
      <w:r>
        <w:rPr>
          <w:b/>
        </w:rPr>
        <w:t>O</w:t>
      </w:r>
    </w:p>
    <w:p w:rsidR="000F2369" w:rsidRDefault="000F2369">
      <w:pPr>
        <w:spacing w:before="0" w:after="0"/>
        <w:rPr>
          <w:sz w:val="16"/>
        </w:rPr>
      </w:pPr>
    </w:p>
    <w:p w:rsidR="000F2369" w:rsidRDefault="00FB6FEA">
      <w:pPr>
        <w:pStyle w:val="IndexEntry"/>
      </w:pPr>
      <w:hyperlink w:anchor="section_fb1ee8ad3d984a17a4d63d1693626410">
        <w:r w:rsidR="00D06027">
          <w:rPr>
            <w:rStyle w:val="Hyperlink"/>
          </w:rPr>
          <w:t>Overview (synopsis)</w:t>
        </w:r>
      </w:hyperlink>
      <w:r w:rsidR="00D06027">
        <w:t xml:space="preserve"> </w:t>
      </w:r>
      <w:r w:rsidR="00D06027">
        <w:fldChar w:fldCharType="begin"/>
      </w:r>
      <w:r w:rsidR="00D06027">
        <w:instrText>PAGEREF section_fb1ee8ad3d984a17a4d63d1693626410</w:instrText>
      </w:r>
      <w:r w:rsidR="00D06027">
        <w:fldChar w:fldCharType="separate"/>
      </w:r>
      <w:r w:rsidR="00D06027">
        <w:rPr>
          <w:noProof/>
        </w:rPr>
        <w:t>27</w:t>
      </w:r>
      <w:r w:rsidR="00D06027">
        <w:fldChar w:fldCharType="end"/>
      </w:r>
    </w:p>
    <w:p w:rsidR="000F2369" w:rsidRDefault="000F2369">
      <w:pPr>
        <w:spacing w:before="0" w:after="0"/>
        <w:rPr>
          <w:sz w:val="16"/>
        </w:rPr>
      </w:pPr>
    </w:p>
    <w:p w:rsidR="000F2369" w:rsidRDefault="00D06027">
      <w:r>
        <w:rPr>
          <w:b/>
        </w:rPr>
        <w:t>P</w:t>
      </w:r>
    </w:p>
    <w:p w:rsidR="000F2369" w:rsidRDefault="000F2369">
      <w:pPr>
        <w:spacing w:before="0" w:after="0"/>
        <w:rPr>
          <w:sz w:val="16"/>
        </w:rPr>
      </w:pPr>
    </w:p>
    <w:p w:rsidR="000F2369" w:rsidRDefault="00FB6FEA">
      <w:pPr>
        <w:pStyle w:val="IndexEntry"/>
      </w:pPr>
      <w:hyperlink w:anchor="section_c10268b922f24a8a8b10d59a7e054da7">
        <w:r w:rsidR="00D06027">
          <w:rPr>
            <w:rStyle w:val="Hyperlink"/>
          </w:rPr>
          <w:t>p_rt_versions_supported_t structure</w:t>
        </w:r>
      </w:hyperlink>
      <w:r w:rsidR="00D06027">
        <w:t xml:space="preserve"> </w:t>
      </w:r>
      <w:r w:rsidR="00D06027">
        <w:fldChar w:fldCharType="begin"/>
      </w:r>
      <w:r w:rsidR="00D06027">
        <w:instrText>PAGEREF section_c10268b922f24a8a8b10d59a7e054da7</w:instrText>
      </w:r>
      <w:r w:rsidR="00D06027">
        <w:fldChar w:fldCharType="separate"/>
      </w:r>
      <w:r w:rsidR="00D06027">
        <w:rPr>
          <w:noProof/>
        </w:rPr>
        <w:t>37</w:t>
      </w:r>
      <w:r w:rsidR="00D06027">
        <w:fldChar w:fldCharType="end"/>
      </w:r>
    </w:p>
    <w:p w:rsidR="000F2369" w:rsidRDefault="00FB6FEA">
      <w:pPr>
        <w:pStyle w:val="IndexEntry"/>
      </w:pPr>
      <w:hyperlink w:anchor="section_d12cfe7f987c4f11bd29aa9ef4a5b1f8">
        <w:r w:rsidR="00D06027">
          <w:rPr>
            <w:rStyle w:val="Hyperlink"/>
          </w:rPr>
          <w:t>Packet sequence first nonidempotent RPC connectionless activity example</w:t>
        </w:r>
      </w:hyperlink>
      <w:r w:rsidR="00D06027">
        <w:t xml:space="preserve"> </w:t>
      </w:r>
      <w:r w:rsidR="00D06027">
        <w:fldChar w:fldCharType="begin"/>
      </w:r>
      <w:r w:rsidR="00D06027">
        <w:instrText>PAGEREF section_d12cfe7f987c4f11bd29aa9ef4a5b1f8</w:instrText>
      </w:r>
      <w:r w:rsidR="00D06027">
        <w:fldChar w:fldCharType="separate"/>
      </w:r>
      <w:r w:rsidR="00D06027">
        <w:rPr>
          <w:noProof/>
        </w:rPr>
        <w:t>145</w:t>
      </w:r>
      <w:r w:rsidR="00D06027">
        <w:fldChar w:fldCharType="end"/>
      </w:r>
    </w:p>
    <w:p w:rsidR="000F2369" w:rsidRDefault="00FB6FEA">
      <w:pPr>
        <w:pStyle w:val="IndexEntry"/>
      </w:pPr>
      <w:hyperlink w:anchor="section_543b0019e8ea4b58b4d5324fd692966d">
        <w:r w:rsidR="00D06027">
          <w:rPr>
            <w:rStyle w:val="Hyperlink"/>
          </w:rPr>
          <w:t>Packet sequence for secure connection-oriented RPC using Kerberos as security provider example</w:t>
        </w:r>
      </w:hyperlink>
      <w:r w:rsidR="00D06027">
        <w:t xml:space="preserve"> </w:t>
      </w:r>
      <w:r w:rsidR="00D06027">
        <w:fldChar w:fldCharType="begin"/>
      </w:r>
      <w:r w:rsidR="00D06027">
        <w:instrText>PAGEREF section_543b0019e8ea4b58b4d5324fd692966d</w:instrText>
      </w:r>
      <w:r w:rsidR="00D06027">
        <w:fldChar w:fldCharType="separate"/>
      </w:r>
      <w:r w:rsidR="00D06027">
        <w:rPr>
          <w:noProof/>
        </w:rPr>
        <w:t>142</w:t>
      </w:r>
      <w:r w:rsidR="00D06027">
        <w:fldChar w:fldCharType="end"/>
      </w:r>
    </w:p>
    <w:p w:rsidR="000F2369" w:rsidRDefault="00FB6FEA">
      <w:pPr>
        <w:pStyle w:val="IndexEntry"/>
      </w:pPr>
      <w:hyperlink w:anchor="section_074feef6d1dd4066843416cc4763dd8b">
        <w:r w:rsidR="00D06027">
          <w:rPr>
            <w:rStyle w:val="Hyperlink"/>
          </w:rPr>
          <w:t>Packet sequence for secure connection-oriented RPC using NT-LAN manager as security provider example</w:t>
        </w:r>
      </w:hyperlink>
      <w:r w:rsidR="00D06027">
        <w:t xml:space="preserve"> </w:t>
      </w:r>
      <w:r w:rsidR="00D06027">
        <w:fldChar w:fldCharType="begin"/>
      </w:r>
      <w:r w:rsidR="00D06027">
        <w:instrText>PAGEREF section_074feef6d1dd4066843416cc4763dd8b</w:instrText>
      </w:r>
      <w:r w:rsidR="00D06027">
        <w:fldChar w:fldCharType="separate"/>
      </w:r>
      <w:r w:rsidR="00D06027">
        <w:rPr>
          <w:noProof/>
        </w:rPr>
        <w:t>144</w:t>
      </w:r>
      <w:r w:rsidR="00D06027">
        <w:fldChar w:fldCharType="end"/>
      </w:r>
    </w:p>
    <w:p w:rsidR="000F2369" w:rsidRDefault="00FB6FEA">
      <w:pPr>
        <w:pStyle w:val="IndexEntry"/>
      </w:pPr>
      <w:hyperlink w:anchor="section_7886b07f229540e6922b6d793a295951">
        <w:r w:rsidR="00D06027">
          <w:rPr>
            <w:rStyle w:val="Hyperlink"/>
          </w:rPr>
          <w:t>Parameters - security index</w:t>
        </w:r>
      </w:hyperlink>
      <w:r w:rsidR="00D06027">
        <w:t xml:space="preserve"> </w:t>
      </w:r>
      <w:r w:rsidR="00D06027">
        <w:fldChar w:fldCharType="begin"/>
      </w:r>
      <w:r w:rsidR="00D06027">
        <w:instrText>PAGEREF section_7886b07f229540e6922b6d793a295951</w:instrText>
      </w:r>
      <w:r w:rsidR="00D06027">
        <w:fldChar w:fldCharType="separate"/>
      </w:r>
      <w:r w:rsidR="00D06027">
        <w:rPr>
          <w:noProof/>
        </w:rPr>
        <w:t>151</w:t>
      </w:r>
      <w:r w:rsidR="00D06027">
        <w:fldChar w:fldCharType="end"/>
      </w:r>
    </w:p>
    <w:p w:rsidR="000F2369" w:rsidRDefault="00D06027">
      <w:pPr>
        <w:pStyle w:val="IndexEntry"/>
      </w:pPr>
      <w:r>
        <w:t>PDU segments (</w:t>
      </w:r>
      <w:hyperlink w:anchor="section_666182ac54614bf18982c3f8fe96c1a1">
        <w:r>
          <w:rPr>
            <w:rStyle w:val="Hyperlink"/>
          </w:rPr>
          <w:t>section 2.2.2.1</w:t>
        </w:r>
      </w:hyperlink>
      <w:r>
        <w:t xml:space="preserve"> </w:t>
      </w:r>
      <w:r>
        <w:fldChar w:fldCharType="begin"/>
      </w:r>
      <w:r>
        <w:instrText>PAGEREF section_666182ac54614bf18982c3f8fe96c1a1</w:instrText>
      </w:r>
      <w:r>
        <w:fldChar w:fldCharType="separate"/>
      </w:r>
      <w:r>
        <w:rPr>
          <w:noProof/>
        </w:rPr>
        <w:t>46</w:t>
      </w:r>
      <w:r>
        <w:fldChar w:fldCharType="end"/>
      </w:r>
      <w:r>
        <w:t xml:space="preserve">, </w:t>
      </w:r>
      <w:hyperlink w:anchor="section_199d5255b6cf4b7f9af22becfd65902d">
        <w:r>
          <w:rPr>
            <w:rStyle w:val="Hyperlink"/>
          </w:rPr>
          <w:t>section 2.2.3.1</w:t>
        </w:r>
      </w:hyperlink>
      <w:r>
        <w:t xml:space="preserve"> </w:t>
      </w:r>
      <w:r>
        <w:fldChar w:fldCharType="begin"/>
      </w:r>
      <w:r>
        <w:instrText>PAGEREF section_199d5255b6cf4b7f9af22becfd65902d</w:instrText>
      </w:r>
      <w:r>
        <w:fldChar w:fldCharType="separate"/>
      </w:r>
      <w:r>
        <w:rPr>
          <w:noProof/>
        </w:rPr>
        <w:t>58</w:t>
      </w:r>
      <w:r>
        <w:fldChar w:fldCharType="end"/>
      </w:r>
      <w:r>
        <w:t>)</w:t>
      </w:r>
    </w:p>
    <w:p w:rsidR="000F2369" w:rsidRDefault="00FB6FEA">
      <w:pPr>
        <w:pStyle w:val="IndexEntry"/>
      </w:pPr>
      <w:hyperlink w:anchor="section_c9c4cc8292ed4f9f98c6b63878ec3406">
        <w:r w:rsidR="00D06027">
          <w:rPr>
            <w:rStyle w:val="Hyperlink"/>
          </w:rPr>
          <w:t>PF2_UNRELATED flag</w:t>
        </w:r>
      </w:hyperlink>
      <w:r w:rsidR="00D06027">
        <w:t xml:space="preserve"> </w:t>
      </w:r>
      <w:r w:rsidR="00D06027">
        <w:fldChar w:fldCharType="begin"/>
      </w:r>
      <w:r w:rsidR="00D06027">
        <w:instrText>PAGEREF section_c9c4cc8292ed4f9f98c6b63878ec3406</w:instrText>
      </w:r>
      <w:r w:rsidR="00D06027">
        <w:fldChar w:fldCharType="separate"/>
      </w:r>
      <w:r w:rsidR="00D06027">
        <w:rPr>
          <w:noProof/>
        </w:rPr>
        <w:t>59</w:t>
      </w:r>
      <w:r w:rsidR="00D06027">
        <w:fldChar w:fldCharType="end"/>
      </w:r>
    </w:p>
    <w:p w:rsidR="000F2369" w:rsidRDefault="00FB6FEA">
      <w:pPr>
        <w:pStyle w:val="IndexEntry"/>
      </w:pPr>
      <w:hyperlink w:anchor="section_19e52591e2924d1385fa70d18ad6d7b5">
        <w:r w:rsidR="00D06027">
          <w:rPr>
            <w:rStyle w:val="Hyperlink"/>
          </w:rPr>
          <w:t>PFC_MAYBE flag</w:t>
        </w:r>
      </w:hyperlink>
      <w:r w:rsidR="00D06027">
        <w:t xml:space="preserve"> </w:t>
      </w:r>
      <w:r w:rsidR="00D06027">
        <w:fldChar w:fldCharType="begin"/>
      </w:r>
      <w:r w:rsidR="00D06027">
        <w:instrText>PAGEREF section_19e52591e2924d1385fa70d18ad6d7b5</w:instrText>
      </w:r>
      <w:r w:rsidR="00D06027">
        <w:fldChar w:fldCharType="separate"/>
      </w:r>
      <w:r w:rsidR="00D06027">
        <w:rPr>
          <w:noProof/>
        </w:rPr>
        <w:t>46</w:t>
      </w:r>
      <w:r w:rsidR="00D06027">
        <w:fldChar w:fldCharType="end"/>
      </w:r>
    </w:p>
    <w:p w:rsidR="000F2369" w:rsidRDefault="00FB6FEA">
      <w:pPr>
        <w:pStyle w:val="IndexEntry"/>
      </w:pPr>
      <w:hyperlink w:anchor="section_4886f3492a734f9e9262a8404462c7e9">
        <w:r w:rsidR="00D06027">
          <w:rPr>
            <w:rStyle w:val="Hyperlink"/>
          </w:rPr>
          <w:t>PFC_SUPPORT_HEADER_SIGN flag</w:t>
        </w:r>
      </w:hyperlink>
      <w:r w:rsidR="00D06027">
        <w:t xml:space="preserve"> </w:t>
      </w:r>
      <w:r w:rsidR="00D06027">
        <w:fldChar w:fldCharType="begin"/>
      </w:r>
      <w:r w:rsidR="00D06027">
        <w:instrText>PAGEREF section_4886f3492a734f9e9262a8404462c7e9</w:instrText>
      </w:r>
      <w:r w:rsidR="00D06027">
        <w:fldChar w:fldCharType="separate"/>
      </w:r>
      <w:r w:rsidR="00D06027">
        <w:rPr>
          <w:noProof/>
        </w:rPr>
        <w:t>46</w:t>
      </w:r>
      <w:r w:rsidR="00D06027">
        <w:fldChar w:fldCharType="end"/>
      </w:r>
    </w:p>
    <w:p w:rsidR="000F2369" w:rsidRDefault="00FB6FEA">
      <w:pPr>
        <w:pStyle w:val="IndexEntry"/>
      </w:pPr>
      <w:hyperlink w:anchor="section_e74053693fbc427bb8797ba68c56bead">
        <w:r w:rsidR="00D06027">
          <w:rPr>
            <w:rStyle w:val="Hyperlink"/>
          </w:rPr>
          <w:t>PING - message processing - client - connectionless RPC</w:t>
        </w:r>
      </w:hyperlink>
      <w:r w:rsidR="00D06027">
        <w:t xml:space="preserve"> </w:t>
      </w:r>
      <w:r w:rsidR="00D06027">
        <w:fldChar w:fldCharType="begin"/>
      </w:r>
      <w:r w:rsidR="00D06027">
        <w:instrText>PAGEREF section_e74053693fbc427bb8797ba68c56bead</w:instrText>
      </w:r>
      <w:r w:rsidR="00D06027">
        <w:fldChar w:fldCharType="separate"/>
      </w:r>
      <w:r w:rsidR="00D06027">
        <w:rPr>
          <w:noProof/>
        </w:rPr>
        <w:t>101</w:t>
      </w:r>
      <w:r w:rsidR="00D06027">
        <w:fldChar w:fldCharType="end"/>
      </w:r>
    </w:p>
    <w:p w:rsidR="000F2369" w:rsidRDefault="00FB6FEA">
      <w:pPr>
        <w:pStyle w:val="IndexEntry"/>
      </w:pPr>
      <w:hyperlink w:anchor="section_e74053693fbc427bb8797ba68c56bead">
        <w:r w:rsidR="00D06027">
          <w:rPr>
            <w:rStyle w:val="Hyperlink"/>
          </w:rPr>
          <w:t>PING - sequencing rules - client - connectionless RPC</w:t>
        </w:r>
      </w:hyperlink>
      <w:r w:rsidR="00D06027">
        <w:t xml:space="preserve"> </w:t>
      </w:r>
      <w:r w:rsidR="00D06027">
        <w:fldChar w:fldCharType="begin"/>
      </w:r>
      <w:r w:rsidR="00D06027">
        <w:instrText>PAGEREF section_e74053693fbc427bb8797ba68c56bead</w:instrText>
      </w:r>
      <w:r w:rsidR="00D06027">
        <w:fldChar w:fldCharType="separate"/>
      </w:r>
      <w:r w:rsidR="00D06027">
        <w:rPr>
          <w:noProof/>
        </w:rPr>
        <w:t>101</w:t>
      </w:r>
      <w:r w:rsidR="00D06027">
        <w:fldChar w:fldCharType="end"/>
      </w:r>
    </w:p>
    <w:p w:rsidR="000F2369" w:rsidRDefault="00FB6FEA">
      <w:pPr>
        <w:pStyle w:val="IndexEntry"/>
      </w:pPr>
      <w:hyperlink w:anchor="section_777e335d33e04e5b9d666fc0f997818a">
        <w:r w:rsidR="00D06027">
          <w:rPr>
            <w:rStyle w:val="Hyperlink"/>
          </w:rPr>
          <w:t>Pipes</w:t>
        </w:r>
      </w:hyperlink>
      <w:r w:rsidR="00D06027">
        <w:t xml:space="preserve"> </w:t>
      </w:r>
      <w:r w:rsidR="00D06027">
        <w:fldChar w:fldCharType="begin"/>
      </w:r>
      <w:r w:rsidR="00D06027">
        <w:instrText>PAGEREF section_777e335d33e04e5b9d666fc0f997818a</w:instrText>
      </w:r>
      <w:r w:rsidR="00D06027">
        <w:fldChar w:fldCharType="separate"/>
      </w:r>
      <w:r w:rsidR="00D06027">
        <w:rPr>
          <w:noProof/>
        </w:rPr>
        <w:t>68</w:t>
      </w:r>
      <w:r w:rsidR="00D06027">
        <w:fldChar w:fldCharType="end"/>
      </w:r>
    </w:p>
    <w:p w:rsidR="000F2369" w:rsidRDefault="00FB6FEA">
      <w:pPr>
        <w:pStyle w:val="IndexEntry"/>
      </w:pPr>
      <w:hyperlink w:anchor="section_3d1f85dd7d174ad4bc3433f04828f61d">
        <w:r w:rsidR="00D06027">
          <w:rPr>
            <w:rStyle w:val="Hyperlink"/>
          </w:rPr>
          <w:t>pointer_default</w:t>
        </w:r>
      </w:hyperlink>
      <w:r w:rsidR="00D06027">
        <w:t xml:space="preserve"> </w:t>
      </w:r>
      <w:r w:rsidR="00D06027">
        <w:fldChar w:fldCharType="begin"/>
      </w:r>
      <w:r w:rsidR="00D06027">
        <w:instrText>PAGEREF section_3d1f85dd7d174ad4bc3433f04828f61d</w:instrText>
      </w:r>
      <w:r w:rsidR="00D06027">
        <w:fldChar w:fldCharType="separate"/>
      </w:r>
      <w:r w:rsidR="00D06027">
        <w:rPr>
          <w:noProof/>
        </w:rPr>
        <w:t>62</w:t>
      </w:r>
      <w:r w:rsidR="00D06027">
        <w:fldChar w:fldCharType="end"/>
      </w:r>
    </w:p>
    <w:p w:rsidR="000F2369" w:rsidRDefault="00FB6FEA">
      <w:pPr>
        <w:pStyle w:val="IndexEntry"/>
      </w:pPr>
      <w:hyperlink w:anchor="section_d240b7a95ebc4e46b64977a9ae3121e9">
        <w:r w:rsidR="00D06027">
          <w:rPr>
            <w:rStyle w:val="Hyperlink"/>
          </w:rPr>
          <w:t>Pointers - NDR64 constructed data type arrays</w:t>
        </w:r>
      </w:hyperlink>
      <w:r w:rsidR="00D06027">
        <w:t xml:space="preserve"> </w:t>
      </w:r>
      <w:r w:rsidR="00D06027">
        <w:fldChar w:fldCharType="begin"/>
      </w:r>
      <w:r w:rsidR="00D06027">
        <w:instrText>PAGEREF section_d240b7a95ebc4e46b64977a9ae3121e9</w:instrText>
      </w:r>
      <w:r w:rsidR="00D06027">
        <w:fldChar w:fldCharType="separate"/>
      </w:r>
      <w:r w:rsidR="00D06027">
        <w:rPr>
          <w:noProof/>
        </w:rPr>
        <w:t>68</w:t>
      </w:r>
      <w:r w:rsidR="00D06027">
        <w:fldChar w:fldCharType="end"/>
      </w:r>
    </w:p>
    <w:p w:rsidR="000F2369" w:rsidRDefault="00FB6FEA">
      <w:pPr>
        <w:pStyle w:val="IndexEntry"/>
      </w:pPr>
      <w:hyperlink w:anchor="section_c10268b922f24a8a8b10d59a7e054da7">
        <w:r w:rsidR="00D06027">
          <w:rPr>
            <w:rStyle w:val="Hyperlink"/>
          </w:rPr>
          <w:t>Pp_rt_versions_supported_t</w:t>
        </w:r>
      </w:hyperlink>
      <w:r w:rsidR="00D06027">
        <w:t xml:space="preserve"> </w:t>
      </w:r>
      <w:r w:rsidR="00D06027">
        <w:fldChar w:fldCharType="begin"/>
      </w:r>
      <w:r w:rsidR="00D06027">
        <w:instrText>PAGEREF section_c10268b922f24a8a8b10d59a7e054da7</w:instrText>
      </w:r>
      <w:r w:rsidR="00D06027">
        <w:fldChar w:fldCharType="separate"/>
      </w:r>
      <w:r w:rsidR="00D06027">
        <w:rPr>
          <w:noProof/>
        </w:rPr>
        <w:t>37</w:t>
      </w:r>
      <w:r w:rsidR="00D06027">
        <w:fldChar w:fldCharType="end"/>
      </w:r>
    </w:p>
    <w:p w:rsidR="000F2369" w:rsidRDefault="00FB6FEA">
      <w:pPr>
        <w:pStyle w:val="IndexEntry"/>
      </w:pPr>
      <w:hyperlink w:anchor="section_4c2398204cdf413cb0c52d07465d55a6">
        <w:r w:rsidR="00D06027">
          <w:rPr>
            <w:rStyle w:val="Hyperlink"/>
          </w:rPr>
          <w:t>Preconditions</w:t>
        </w:r>
      </w:hyperlink>
      <w:r w:rsidR="00D06027">
        <w:t xml:space="preserve"> </w:t>
      </w:r>
      <w:r w:rsidR="00D06027">
        <w:fldChar w:fldCharType="begin"/>
      </w:r>
      <w:r w:rsidR="00D06027">
        <w:instrText>PAGEREF section_4c2398204cdf413cb0c52d07465d55a6</w:instrText>
      </w:r>
      <w:r w:rsidR="00D06027">
        <w:fldChar w:fldCharType="separate"/>
      </w:r>
      <w:r w:rsidR="00D06027">
        <w:rPr>
          <w:noProof/>
        </w:rPr>
        <w:t>29</w:t>
      </w:r>
      <w:r w:rsidR="00D06027">
        <w:fldChar w:fldCharType="end"/>
      </w:r>
    </w:p>
    <w:p w:rsidR="000F2369" w:rsidRDefault="00D06027">
      <w:pPr>
        <w:pStyle w:val="IndexEntry"/>
      </w:pPr>
      <w:r>
        <w:t>Preferred security providers</w:t>
      </w:r>
    </w:p>
    <w:p w:rsidR="000F2369" w:rsidRDefault="00D06027">
      <w:pPr>
        <w:pStyle w:val="IndexEntry"/>
      </w:pPr>
      <w:r>
        <w:t xml:space="preserve">   </w:t>
      </w:r>
      <w:hyperlink w:anchor="section_2d3b338604b34a73bde9112e521cf9ee">
        <w:r>
          <w:rPr>
            <w:rStyle w:val="Hyperlink"/>
          </w:rPr>
          <w:t>implementer - security considerations</w:t>
        </w:r>
      </w:hyperlink>
      <w:r>
        <w:t xml:space="preserve"> </w:t>
      </w:r>
      <w:r>
        <w:fldChar w:fldCharType="begin"/>
      </w:r>
      <w:r>
        <w:instrText>PAGEREF section_2d3b338604b34a73bde9112e521cf9ee</w:instrText>
      </w:r>
      <w:r>
        <w:fldChar w:fldCharType="separate"/>
      </w:r>
      <w:r>
        <w:rPr>
          <w:noProof/>
        </w:rPr>
        <w:t>151</w:t>
      </w:r>
      <w:r>
        <w:fldChar w:fldCharType="end"/>
      </w:r>
    </w:p>
    <w:p w:rsidR="000F2369" w:rsidRDefault="00D06027">
      <w:pPr>
        <w:pStyle w:val="IndexEntry"/>
      </w:pPr>
      <w:r>
        <w:t xml:space="preserve">   </w:t>
      </w:r>
      <w:hyperlink w:anchor="section_2d3b338604b34a73bde9112e521cf9ee">
        <w:r>
          <w:rPr>
            <w:rStyle w:val="Hyperlink"/>
          </w:rPr>
          <w:t>security - implementer considerations</w:t>
        </w:r>
      </w:hyperlink>
      <w:r>
        <w:t xml:space="preserve"> </w:t>
      </w:r>
      <w:r>
        <w:fldChar w:fldCharType="begin"/>
      </w:r>
      <w:r>
        <w:instrText>PAGEREF section_2d3b338604b34a73bde9112e521cf9ee</w:instrText>
      </w:r>
      <w:r>
        <w:fldChar w:fldCharType="separate"/>
      </w:r>
      <w:r>
        <w:rPr>
          <w:noProof/>
        </w:rPr>
        <w:t>151</w:t>
      </w:r>
      <w:r>
        <w:fldChar w:fldCharType="end"/>
      </w:r>
    </w:p>
    <w:p w:rsidR="000F2369" w:rsidRDefault="00FB6FEA">
      <w:pPr>
        <w:pStyle w:val="IndexEntry"/>
      </w:pPr>
      <w:hyperlink w:anchor="section_4c2398204cdf413cb0c52d07465d55a6">
        <w:r w:rsidR="00D06027">
          <w:rPr>
            <w:rStyle w:val="Hyperlink"/>
          </w:rPr>
          <w:t>Prerequisites</w:t>
        </w:r>
      </w:hyperlink>
      <w:r w:rsidR="00D06027">
        <w:t xml:space="preserve"> </w:t>
      </w:r>
      <w:r w:rsidR="00D06027">
        <w:fldChar w:fldCharType="begin"/>
      </w:r>
      <w:r w:rsidR="00D06027">
        <w:instrText>PAGEREF section_4c2398204cdf413cb0c52d07465d55a6</w:instrText>
      </w:r>
      <w:r w:rsidR="00D06027">
        <w:fldChar w:fldCharType="separate"/>
      </w:r>
      <w:r w:rsidR="00D06027">
        <w:rPr>
          <w:noProof/>
        </w:rPr>
        <w:t>29</w:t>
      </w:r>
      <w:r w:rsidR="00D06027">
        <w:fldChar w:fldCharType="end"/>
      </w:r>
    </w:p>
    <w:p w:rsidR="000F2369" w:rsidRDefault="00FB6FEA">
      <w:pPr>
        <w:pStyle w:val="IndexEntry"/>
      </w:pPr>
      <w:hyperlink w:anchor="section_82568d308cf840b7b0f658a59c76d3e5">
        <w:r w:rsidR="00D06027">
          <w:rPr>
            <w:rStyle w:val="Hyperlink"/>
          </w:rPr>
          <w:t>Primitive type serialization</w:t>
        </w:r>
      </w:hyperlink>
      <w:r w:rsidR="00D06027">
        <w:t xml:space="preserve"> </w:t>
      </w:r>
      <w:r w:rsidR="00D06027">
        <w:fldChar w:fldCharType="begin"/>
      </w:r>
      <w:r w:rsidR="00D06027">
        <w:instrText>PAGEREF section_82568d308cf840b7b0f658a59c76d3e5</w:instrText>
      </w:r>
      <w:r w:rsidR="00D06027">
        <w:fldChar w:fldCharType="separate"/>
      </w:r>
      <w:r w:rsidR="00D06027">
        <w:rPr>
          <w:noProof/>
        </w:rPr>
        <w:t>70</w:t>
      </w:r>
      <w:r w:rsidR="00D06027">
        <w:fldChar w:fldCharType="end"/>
      </w:r>
    </w:p>
    <w:p w:rsidR="000F2369" w:rsidRDefault="00FB6FEA">
      <w:pPr>
        <w:pStyle w:val="IndexEntry"/>
      </w:pPr>
      <w:hyperlink w:anchor="section_e202fcc0bde544b58a1610255084623e">
        <w:r w:rsidR="00D06027">
          <w:rPr>
            <w:rStyle w:val="Hyperlink"/>
          </w:rPr>
          <w:t>Primitive types - syntax</w:t>
        </w:r>
      </w:hyperlink>
      <w:r w:rsidR="00D06027">
        <w:t xml:space="preserve"> </w:t>
      </w:r>
      <w:r w:rsidR="00D06027">
        <w:fldChar w:fldCharType="begin"/>
      </w:r>
      <w:r w:rsidR="00D06027">
        <w:instrText>PAGEREF section_e202fcc0bde544b58a1610255084623e</w:instrText>
      </w:r>
      <w:r w:rsidR="00D06027">
        <w:fldChar w:fldCharType="separate"/>
      </w:r>
      <w:r w:rsidR="00D06027">
        <w:rPr>
          <w:noProof/>
        </w:rPr>
        <w:t>60</w:t>
      </w:r>
      <w:r w:rsidR="00D06027">
        <w:fldChar w:fldCharType="end"/>
      </w:r>
    </w:p>
    <w:p w:rsidR="000F2369" w:rsidRDefault="00FB6FEA">
      <w:pPr>
        <w:pStyle w:val="IndexEntry"/>
      </w:pPr>
      <w:hyperlink w:anchor="section_3d0e6a153be34e3382d421e07ee7b92b">
        <w:r w:rsidR="00D06027">
          <w:rPr>
            <w:rStyle w:val="Hyperlink"/>
          </w:rPr>
          <w:t>Private_header packet</w:t>
        </w:r>
      </w:hyperlink>
      <w:r w:rsidR="00D06027">
        <w:t xml:space="preserve"> </w:t>
      </w:r>
      <w:r w:rsidR="00D06027">
        <w:fldChar w:fldCharType="begin"/>
      </w:r>
      <w:r w:rsidR="00D06027">
        <w:instrText>PAGEREF section_3d0e6a153be34e3382d421e07ee7b92b</w:instrText>
      </w:r>
      <w:r w:rsidR="00D06027">
        <w:fldChar w:fldCharType="separate"/>
      </w:r>
      <w:r w:rsidR="00D06027">
        <w:rPr>
          <w:noProof/>
        </w:rPr>
        <w:t>71</w:t>
      </w:r>
      <w:r w:rsidR="00D06027">
        <w:fldChar w:fldCharType="end"/>
      </w:r>
    </w:p>
    <w:p w:rsidR="000F2369" w:rsidRDefault="00FB6FEA">
      <w:pPr>
        <w:pStyle w:val="IndexEntry"/>
      </w:pPr>
      <w:hyperlink w:anchor="section_63949ba8bc884c0c937723f14b197827">
        <w:r w:rsidR="00D06027">
          <w:rPr>
            <w:rStyle w:val="Hyperlink"/>
          </w:rPr>
          <w:t>Private_Header_for_Constructed_Type packet</w:t>
        </w:r>
      </w:hyperlink>
      <w:r w:rsidR="00D06027">
        <w:t xml:space="preserve"> </w:t>
      </w:r>
      <w:r w:rsidR="00D06027">
        <w:fldChar w:fldCharType="begin"/>
      </w:r>
      <w:r w:rsidR="00D06027">
        <w:instrText>PAGEREF section_63949ba8bc884c0c937723f14b197827</w:instrText>
      </w:r>
      <w:r w:rsidR="00D06027">
        <w:fldChar w:fldCharType="separate"/>
      </w:r>
      <w:r w:rsidR="00D06027">
        <w:rPr>
          <w:noProof/>
        </w:rPr>
        <w:t>70</w:t>
      </w:r>
      <w:r w:rsidR="00D06027">
        <w:fldChar w:fldCharType="end"/>
      </w:r>
    </w:p>
    <w:p w:rsidR="000F2369" w:rsidRDefault="00FB6FEA">
      <w:pPr>
        <w:pStyle w:val="IndexEntry"/>
      </w:pPr>
      <w:hyperlink w:anchor="section_705f0d110c524d89bb3f7e5bd4363ba9">
        <w:r w:rsidR="00D06027">
          <w:rPr>
            <w:rStyle w:val="Hyperlink"/>
          </w:rPr>
          <w:t>Processing extensions details</w:t>
        </w:r>
      </w:hyperlink>
      <w:r w:rsidR="00D06027">
        <w:t xml:space="preserve"> </w:t>
      </w:r>
      <w:r w:rsidR="00D06027">
        <w:fldChar w:fldCharType="begin"/>
      </w:r>
      <w:r w:rsidR="00D06027">
        <w:instrText>PAGEREF section_705f0d110c524d89bb3f7e5bd4363ba9</w:instrText>
      </w:r>
      <w:r w:rsidR="00D06027">
        <w:fldChar w:fldCharType="separate"/>
      </w:r>
      <w:r w:rsidR="00D06027">
        <w:rPr>
          <w:noProof/>
        </w:rPr>
        <w:t>76</w:t>
      </w:r>
      <w:r w:rsidR="00D06027">
        <w:fldChar w:fldCharType="end"/>
      </w:r>
    </w:p>
    <w:p w:rsidR="000F2369" w:rsidRDefault="00FB6FEA">
      <w:pPr>
        <w:pStyle w:val="IndexEntry"/>
      </w:pPr>
      <w:hyperlink w:anchor="section_9039a59f30754680951719239bebf155">
        <w:r w:rsidR="00D06027">
          <w:rPr>
            <w:rStyle w:val="Hyperlink"/>
          </w:rPr>
          <w:t>Product behavior</w:t>
        </w:r>
      </w:hyperlink>
      <w:r w:rsidR="00D06027">
        <w:t xml:space="preserve"> </w:t>
      </w:r>
      <w:r w:rsidR="00D06027">
        <w:fldChar w:fldCharType="begin"/>
      </w:r>
      <w:r w:rsidR="00D06027">
        <w:instrText>PAGEREF section_9039a59f30754680951719239bebf155</w:instrText>
      </w:r>
      <w:r w:rsidR="00D06027">
        <w:fldChar w:fldCharType="separate"/>
      </w:r>
      <w:r w:rsidR="00D06027">
        <w:rPr>
          <w:noProof/>
        </w:rPr>
        <w:t>153</w:t>
      </w:r>
      <w:r w:rsidR="00D06027">
        <w:fldChar w:fldCharType="end"/>
      </w:r>
    </w:p>
    <w:p w:rsidR="000F2369" w:rsidRDefault="00D06027">
      <w:pPr>
        <w:pStyle w:val="IndexEntry"/>
      </w:pPr>
      <w:r>
        <w:t>Protocol Details</w:t>
      </w:r>
    </w:p>
    <w:p w:rsidR="000F2369" w:rsidRDefault="00D06027">
      <w:pPr>
        <w:pStyle w:val="IndexEntry"/>
      </w:pPr>
      <w:r>
        <w:t xml:space="preserve">   </w:t>
      </w:r>
      <w:hyperlink w:anchor="section_38ae9f5adac246adb2b79c43f211d9f6">
        <w:r>
          <w:rPr>
            <w:rStyle w:val="Hyperlink"/>
          </w:rPr>
          <w:t>overview</w:t>
        </w:r>
      </w:hyperlink>
      <w:r>
        <w:t xml:space="preserve"> </w:t>
      </w:r>
      <w:r>
        <w:fldChar w:fldCharType="begin"/>
      </w:r>
      <w:r>
        <w:instrText>PAGEREF section_38ae9f5adac246adb2b79c43f211d9f6</w:instrText>
      </w:r>
      <w:r>
        <w:fldChar w:fldCharType="separate"/>
      </w:r>
      <w:r>
        <w:rPr>
          <w:noProof/>
        </w:rPr>
        <w:t>73</w:t>
      </w:r>
      <w:r>
        <w:fldChar w:fldCharType="end"/>
      </w:r>
    </w:p>
    <w:p w:rsidR="000F2369" w:rsidRDefault="00FB6FEA">
      <w:pPr>
        <w:pStyle w:val="IndexEntry"/>
      </w:pPr>
      <w:hyperlink w:anchor="section_3fb4c14c55a04353938c471498b7f05f">
        <w:r w:rsidR="00D06027">
          <w:rPr>
            <w:rStyle w:val="Hyperlink"/>
          </w:rPr>
          <w:t>Pversion_t</w:t>
        </w:r>
      </w:hyperlink>
      <w:r w:rsidR="00D06027">
        <w:t xml:space="preserve"> </w:t>
      </w:r>
      <w:r w:rsidR="00D06027">
        <w:fldChar w:fldCharType="begin"/>
      </w:r>
      <w:r w:rsidR="00D06027">
        <w:instrText>PAGEREF section_3fb4c14c55a04353938c471498b7f05f</w:instrText>
      </w:r>
      <w:r w:rsidR="00D06027">
        <w:fldChar w:fldCharType="separate"/>
      </w:r>
      <w:r w:rsidR="00D06027">
        <w:rPr>
          <w:noProof/>
        </w:rPr>
        <w:t>37</w:t>
      </w:r>
      <w:r w:rsidR="00D06027">
        <w:fldChar w:fldCharType="end"/>
      </w:r>
    </w:p>
    <w:p w:rsidR="000F2369" w:rsidRDefault="000F2369">
      <w:pPr>
        <w:spacing w:before="0" w:after="0"/>
        <w:rPr>
          <w:sz w:val="16"/>
        </w:rPr>
      </w:pPr>
    </w:p>
    <w:p w:rsidR="000F2369" w:rsidRDefault="00D06027">
      <w:r>
        <w:rPr>
          <w:b/>
        </w:rPr>
        <w:t>Q</w:t>
      </w:r>
    </w:p>
    <w:p w:rsidR="000F2369" w:rsidRDefault="000F2369">
      <w:pPr>
        <w:spacing w:before="0" w:after="0"/>
        <w:rPr>
          <w:sz w:val="16"/>
        </w:rPr>
      </w:pPr>
    </w:p>
    <w:p w:rsidR="000F2369" w:rsidRDefault="00D06027">
      <w:pPr>
        <w:pStyle w:val="IndexEntry"/>
      </w:pPr>
      <w:r>
        <w:t>QUACK</w:t>
      </w:r>
    </w:p>
    <w:p w:rsidR="000F2369" w:rsidRDefault="00D06027">
      <w:pPr>
        <w:pStyle w:val="IndexEntry"/>
      </w:pPr>
      <w:r>
        <w:t xml:space="preserve">   </w:t>
      </w:r>
      <w:hyperlink w:anchor="section_e8160053529c4682b01bbe46e5ce02bf">
        <w:r>
          <w:rPr>
            <w:rStyle w:val="Hyperlink"/>
          </w:rPr>
          <w:t>message processing - client - connectionless QUACK</w:t>
        </w:r>
      </w:hyperlink>
      <w:r>
        <w:t xml:space="preserve"> </w:t>
      </w:r>
      <w:r>
        <w:fldChar w:fldCharType="begin"/>
      </w:r>
      <w:r>
        <w:instrText>PAGEREF section_e8160053529c4682b01bbe46e5ce02bf</w:instrText>
      </w:r>
      <w:r>
        <w:fldChar w:fldCharType="separate"/>
      </w:r>
      <w:r>
        <w:rPr>
          <w:noProof/>
        </w:rPr>
        <w:t>102</w:t>
      </w:r>
      <w:r>
        <w:fldChar w:fldCharType="end"/>
      </w:r>
    </w:p>
    <w:p w:rsidR="000F2369" w:rsidRDefault="00D06027">
      <w:pPr>
        <w:pStyle w:val="IndexEntry"/>
      </w:pPr>
      <w:r>
        <w:t xml:space="preserve">   </w:t>
      </w:r>
      <w:hyperlink w:anchor="section_e8160053529c4682b01bbe46e5ce02bf">
        <w:r>
          <w:rPr>
            <w:rStyle w:val="Hyperlink"/>
          </w:rPr>
          <w:t>sequencing rules - client - connectionless RPC</w:t>
        </w:r>
      </w:hyperlink>
      <w:r>
        <w:t xml:space="preserve"> </w:t>
      </w:r>
      <w:r>
        <w:fldChar w:fldCharType="begin"/>
      </w:r>
      <w:r>
        <w:instrText>PAGEREF section_e8160053529c4682b01bbe46e5ce02bf</w:instrText>
      </w:r>
      <w:r>
        <w:fldChar w:fldCharType="separate"/>
      </w:r>
      <w:r>
        <w:rPr>
          <w:noProof/>
        </w:rPr>
        <w:t>102</w:t>
      </w:r>
      <w:r>
        <w:fldChar w:fldCharType="end"/>
      </w:r>
    </w:p>
    <w:p w:rsidR="000F2369" w:rsidRDefault="00D06027">
      <w:pPr>
        <w:pStyle w:val="IndexEntry"/>
      </w:pPr>
      <w:r>
        <w:t>QUIT</w:t>
      </w:r>
    </w:p>
    <w:p w:rsidR="000F2369" w:rsidRDefault="00D06027">
      <w:pPr>
        <w:pStyle w:val="IndexEntry"/>
      </w:pPr>
      <w:r>
        <w:t xml:space="preserve">   </w:t>
      </w:r>
      <w:hyperlink w:anchor="section_0da26739764743e7a68c0ef04f41ee7b">
        <w:r>
          <w:rPr>
            <w:rStyle w:val="Hyperlink"/>
          </w:rPr>
          <w:t>message processing - client - connectionless RPC</w:t>
        </w:r>
      </w:hyperlink>
      <w:r>
        <w:t xml:space="preserve"> </w:t>
      </w:r>
      <w:r>
        <w:fldChar w:fldCharType="begin"/>
      </w:r>
      <w:r>
        <w:instrText>PAGEREF section_0da26739764743e7a68c0ef04f41ee7b</w:instrText>
      </w:r>
      <w:r>
        <w:fldChar w:fldCharType="separate"/>
      </w:r>
      <w:r>
        <w:rPr>
          <w:noProof/>
        </w:rPr>
        <w:t>102</w:t>
      </w:r>
      <w:r>
        <w:fldChar w:fldCharType="end"/>
      </w:r>
    </w:p>
    <w:p w:rsidR="000F2369" w:rsidRDefault="00D06027">
      <w:pPr>
        <w:pStyle w:val="IndexEntry"/>
      </w:pPr>
      <w:r>
        <w:t xml:space="preserve">   </w:t>
      </w:r>
      <w:hyperlink w:anchor="section_0da26739764743e7a68c0ef04f41ee7b">
        <w:r>
          <w:rPr>
            <w:rStyle w:val="Hyperlink"/>
          </w:rPr>
          <w:t>sequencing rules - client - connectionless RPC</w:t>
        </w:r>
      </w:hyperlink>
      <w:r>
        <w:t xml:space="preserve"> </w:t>
      </w:r>
      <w:r>
        <w:fldChar w:fldCharType="begin"/>
      </w:r>
      <w:r>
        <w:instrText>PAGEREF section_0da26739764743e7a68c0ef04f41ee7b</w:instrText>
      </w:r>
      <w:r>
        <w:fldChar w:fldCharType="separate"/>
      </w:r>
      <w:r>
        <w:rPr>
          <w:noProof/>
        </w:rPr>
        <w:t>102</w:t>
      </w:r>
      <w:r>
        <w:fldChar w:fldCharType="end"/>
      </w:r>
    </w:p>
    <w:p w:rsidR="000F2369" w:rsidRDefault="000F2369">
      <w:pPr>
        <w:spacing w:before="0" w:after="0"/>
        <w:rPr>
          <w:sz w:val="16"/>
        </w:rPr>
      </w:pPr>
    </w:p>
    <w:p w:rsidR="000F2369" w:rsidRDefault="00D06027">
      <w:r>
        <w:rPr>
          <w:b/>
        </w:rPr>
        <w:t>R</w:t>
      </w:r>
    </w:p>
    <w:p w:rsidR="000F2369" w:rsidRDefault="000F2369">
      <w:pPr>
        <w:spacing w:before="0" w:after="0"/>
        <w:rPr>
          <w:sz w:val="16"/>
        </w:rPr>
      </w:pPr>
    </w:p>
    <w:p w:rsidR="000F2369" w:rsidRDefault="00FB6FEA">
      <w:pPr>
        <w:pStyle w:val="IndexEntry"/>
      </w:pPr>
      <w:hyperlink w:anchor="section_18342520e0ea4de2bbb3d7a44eeadd68">
        <w:r w:rsidR="00D06027">
          <w:rPr>
            <w:rStyle w:val="Hyperlink"/>
          </w:rPr>
          <w:t>Range</w:t>
        </w:r>
      </w:hyperlink>
      <w:r w:rsidR="00D06027">
        <w:t xml:space="preserve"> </w:t>
      </w:r>
      <w:r w:rsidR="00D06027">
        <w:fldChar w:fldCharType="begin"/>
      </w:r>
      <w:r w:rsidR="00D06027">
        <w:instrText>PAGEREF section_18342520e0ea4de2bbb3d7a44eeadd68</w:instrText>
      </w:r>
      <w:r w:rsidR="00D06027">
        <w:fldChar w:fldCharType="separate"/>
      </w:r>
      <w:r w:rsidR="00D06027">
        <w:rPr>
          <w:noProof/>
        </w:rPr>
        <w:t>63</w:t>
      </w:r>
      <w:r w:rsidR="00D06027">
        <w:fldChar w:fldCharType="end"/>
      </w:r>
    </w:p>
    <w:p w:rsidR="000F2369" w:rsidRDefault="00D06027">
      <w:pPr>
        <w:pStyle w:val="IndexEntry"/>
      </w:pPr>
      <w:r>
        <w:t>Range attribute</w:t>
      </w:r>
    </w:p>
    <w:p w:rsidR="000F2369" w:rsidRDefault="00D06027">
      <w:pPr>
        <w:pStyle w:val="IndexEntry"/>
      </w:pPr>
      <w:r>
        <w:t xml:space="preserve">   </w:t>
      </w:r>
      <w:hyperlink w:anchor="section_d87faafd5db84d32bd26cbf53587a45b">
        <w:r>
          <w:rPr>
            <w:rStyle w:val="Hyperlink"/>
          </w:rPr>
          <w:t>limit conformant array maximum count</w:t>
        </w:r>
      </w:hyperlink>
      <w:r>
        <w:t xml:space="preserve"> </w:t>
      </w:r>
      <w:r>
        <w:fldChar w:fldCharType="begin"/>
      </w:r>
      <w:r>
        <w:instrText>PAGEREF section_d87faafd5db84d32bd26cbf53587a45b</w:instrText>
      </w:r>
      <w:r>
        <w:fldChar w:fldCharType="separate"/>
      </w:r>
      <w:r>
        <w:rPr>
          <w:noProof/>
        </w:rPr>
        <w:t>63</w:t>
      </w:r>
      <w:r>
        <w:fldChar w:fldCharType="end"/>
      </w:r>
    </w:p>
    <w:p w:rsidR="000F2369" w:rsidRDefault="00D06027">
      <w:pPr>
        <w:pStyle w:val="IndexEntry"/>
      </w:pPr>
      <w:r>
        <w:t xml:space="preserve">   </w:t>
      </w:r>
      <w:hyperlink w:anchor="section_b303fd6548d44ecca55afc270b86045f">
        <w:r>
          <w:rPr>
            <w:rStyle w:val="Hyperlink"/>
          </w:rPr>
          <w:t>limit number of elements in pipe chunks</w:t>
        </w:r>
      </w:hyperlink>
      <w:r>
        <w:t xml:space="preserve"> </w:t>
      </w:r>
      <w:r>
        <w:fldChar w:fldCharType="begin"/>
      </w:r>
      <w:r>
        <w:instrText>PAGEREF section_b303fd6548d44ecca55afc270b86045f</w:instrText>
      </w:r>
      <w:r>
        <w:fldChar w:fldCharType="separate"/>
      </w:r>
      <w:r>
        <w:rPr>
          <w:noProof/>
        </w:rPr>
        <w:t>63</w:t>
      </w:r>
      <w:r>
        <w:fldChar w:fldCharType="end"/>
      </w:r>
    </w:p>
    <w:p w:rsidR="000F2369" w:rsidRDefault="00D06027">
      <w:pPr>
        <w:pStyle w:val="IndexEntry"/>
      </w:pPr>
      <w:r>
        <w:t xml:space="preserve">   </w:t>
      </w:r>
      <w:hyperlink w:anchor="section_b303fd6548d44ecca55afc270b86045f">
        <w:r>
          <w:rPr>
            <w:rStyle w:val="Hyperlink"/>
          </w:rPr>
          <w:t>limit scope of integral values</w:t>
        </w:r>
      </w:hyperlink>
      <w:r>
        <w:t xml:space="preserve"> </w:t>
      </w:r>
      <w:r>
        <w:fldChar w:fldCharType="begin"/>
      </w:r>
      <w:r>
        <w:instrText>PAGEREF section_b303fd6548d44ecca55afc270b86045f</w:instrText>
      </w:r>
      <w:r>
        <w:fldChar w:fldCharType="separate"/>
      </w:r>
      <w:r>
        <w:rPr>
          <w:noProof/>
        </w:rPr>
        <w:t>63</w:t>
      </w:r>
      <w:r>
        <w:fldChar w:fldCharType="end"/>
      </w:r>
    </w:p>
    <w:p w:rsidR="000F2369" w:rsidRDefault="00FB6FEA">
      <w:pPr>
        <w:pStyle w:val="IndexEntry"/>
      </w:pPr>
      <w:hyperlink w:anchor="section_c8c133dd0e034c81932f3e62288a8ee0">
        <w:r w:rsidR="00D06027">
          <w:rPr>
            <w:rStyle w:val="Hyperlink"/>
          </w:rPr>
          <w:t>References</w:t>
        </w:r>
      </w:hyperlink>
      <w:r w:rsidR="00D06027">
        <w:t xml:space="preserve"> </w:t>
      </w:r>
      <w:r w:rsidR="00D06027">
        <w:fldChar w:fldCharType="begin"/>
      </w:r>
      <w:r w:rsidR="00D06027">
        <w:instrText>PAGEREF section_c8c133dd0e034c81932f3e62288a8ee0</w:instrText>
      </w:r>
      <w:r w:rsidR="00D06027">
        <w:fldChar w:fldCharType="separate"/>
      </w:r>
      <w:r w:rsidR="00D06027">
        <w:rPr>
          <w:noProof/>
        </w:rPr>
        <w:t>16</w:t>
      </w:r>
      <w:r w:rsidR="00D06027">
        <w:fldChar w:fldCharType="end"/>
      </w:r>
    </w:p>
    <w:p w:rsidR="000F2369" w:rsidRDefault="00D06027">
      <w:pPr>
        <w:pStyle w:val="IndexEntry"/>
      </w:pPr>
      <w:r>
        <w:t xml:space="preserve">   </w:t>
      </w:r>
      <w:hyperlink w:anchor="section_0683b004429b4d849ffc91be5aa9c898">
        <w:r>
          <w:rPr>
            <w:rStyle w:val="Hyperlink"/>
          </w:rPr>
          <w:t>informative</w:t>
        </w:r>
      </w:hyperlink>
      <w:r>
        <w:t xml:space="preserve"> </w:t>
      </w:r>
      <w:r>
        <w:fldChar w:fldCharType="begin"/>
      </w:r>
      <w:r>
        <w:instrText>PAGEREF section_0683b004429b4d849ffc91be5aa9c898</w:instrText>
      </w:r>
      <w:r>
        <w:fldChar w:fldCharType="separate"/>
      </w:r>
      <w:r>
        <w:rPr>
          <w:noProof/>
        </w:rPr>
        <w:t>23</w:t>
      </w:r>
      <w:r>
        <w:fldChar w:fldCharType="end"/>
      </w:r>
    </w:p>
    <w:p w:rsidR="000F2369" w:rsidRDefault="00D06027">
      <w:pPr>
        <w:pStyle w:val="IndexEntry"/>
      </w:pPr>
      <w:r>
        <w:t xml:space="preserve">   </w:t>
      </w:r>
      <w:hyperlink w:anchor="section_e3e561e7e39646d8a8176fcbde4aedf8">
        <w:r>
          <w:rPr>
            <w:rStyle w:val="Hyperlink"/>
          </w:rPr>
          <w:t>normative</w:t>
        </w:r>
      </w:hyperlink>
      <w:r>
        <w:t xml:space="preserve"> </w:t>
      </w:r>
      <w:r>
        <w:fldChar w:fldCharType="begin"/>
      </w:r>
      <w:r>
        <w:instrText>PAGEREF section_e3e561e7e39646d8a8176fcbde4aedf8</w:instrText>
      </w:r>
      <w:r>
        <w:fldChar w:fldCharType="separate"/>
      </w:r>
      <w:r>
        <w:rPr>
          <w:noProof/>
        </w:rPr>
        <w:t>16</w:t>
      </w:r>
      <w:r>
        <w:fldChar w:fldCharType="end"/>
      </w:r>
    </w:p>
    <w:p w:rsidR="000F2369" w:rsidRDefault="00D06027">
      <w:pPr>
        <w:pStyle w:val="IndexEntry"/>
      </w:pPr>
      <w:r>
        <w:t>REJECT</w:t>
      </w:r>
    </w:p>
    <w:p w:rsidR="000F2369" w:rsidRDefault="00D06027">
      <w:pPr>
        <w:pStyle w:val="IndexEntry"/>
      </w:pPr>
      <w:r>
        <w:t xml:space="preserve">   </w:t>
      </w:r>
      <w:hyperlink w:anchor="section_0a3bbfc4c33b4adc95360040bc565a42">
        <w:r>
          <w:rPr>
            <w:rStyle w:val="Hyperlink"/>
          </w:rPr>
          <w:t>message processing - client - connectionless RPC</w:t>
        </w:r>
      </w:hyperlink>
      <w:r>
        <w:t xml:space="preserve"> </w:t>
      </w:r>
      <w:r>
        <w:fldChar w:fldCharType="begin"/>
      </w:r>
      <w:r>
        <w:instrText>PAGEREF section_0a3bbfc4c33b4adc95360040bc565a42</w:instrText>
      </w:r>
      <w:r>
        <w:fldChar w:fldCharType="separate"/>
      </w:r>
      <w:r>
        <w:rPr>
          <w:noProof/>
        </w:rPr>
        <w:t>102</w:t>
      </w:r>
      <w:r>
        <w:fldChar w:fldCharType="end"/>
      </w:r>
    </w:p>
    <w:p w:rsidR="000F2369" w:rsidRDefault="00D06027">
      <w:pPr>
        <w:pStyle w:val="IndexEntry"/>
      </w:pPr>
      <w:r>
        <w:t xml:space="preserve">   </w:t>
      </w:r>
      <w:hyperlink w:anchor="section_0a3bbfc4c33b4adc95360040bc565a42">
        <w:r>
          <w:rPr>
            <w:rStyle w:val="Hyperlink"/>
          </w:rPr>
          <w:t>sequencing rules - client - connectionless RPC</w:t>
        </w:r>
      </w:hyperlink>
      <w:r>
        <w:t xml:space="preserve"> </w:t>
      </w:r>
      <w:r>
        <w:fldChar w:fldCharType="begin"/>
      </w:r>
      <w:r>
        <w:instrText>PAGEREF section_0a3bbfc4c33b4adc95360040bc565a42</w:instrText>
      </w:r>
      <w:r>
        <w:fldChar w:fldCharType="separate"/>
      </w:r>
      <w:r>
        <w:rPr>
          <w:noProof/>
        </w:rPr>
        <w:t>102</w:t>
      </w:r>
      <w:r>
        <w:fldChar w:fldCharType="end"/>
      </w:r>
    </w:p>
    <w:p w:rsidR="000F2369" w:rsidRDefault="00FB6FEA">
      <w:pPr>
        <w:pStyle w:val="IndexEntry"/>
      </w:pPr>
      <w:hyperlink w:anchor="section_b1470490ce07492aac7fe2d5ce2333b4">
        <w:r w:rsidR="00D06027">
          <w:rPr>
            <w:rStyle w:val="Hyperlink"/>
          </w:rPr>
          <w:t>Relationship to other protocols</w:t>
        </w:r>
      </w:hyperlink>
      <w:r w:rsidR="00D06027">
        <w:t xml:space="preserve"> </w:t>
      </w:r>
      <w:r w:rsidR="00D06027">
        <w:fldChar w:fldCharType="begin"/>
      </w:r>
      <w:r w:rsidR="00D06027">
        <w:instrText>PAGEREF section_b1470490ce07492aac7fe2d5ce2333b4</w:instrText>
      </w:r>
      <w:r w:rsidR="00D06027">
        <w:fldChar w:fldCharType="separate"/>
      </w:r>
      <w:r w:rsidR="00D06027">
        <w:rPr>
          <w:noProof/>
        </w:rPr>
        <w:t>28</w:t>
      </w:r>
      <w:r w:rsidR="00D06027">
        <w:fldChar w:fldCharType="end"/>
      </w:r>
    </w:p>
    <w:p w:rsidR="000F2369" w:rsidRDefault="00FB6FEA">
      <w:pPr>
        <w:pStyle w:val="IndexEntry"/>
      </w:pPr>
      <w:hyperlink w:anchor="section_386d4e01bd094000b6d0817112e9445d">
        <w:r w:rsidR="00D06027">
          <w:rPr>
            <w:rStyle w:val="Hyperlink"/>
          </w:rPr>
          <w:t>Representation conventions</w:t>
        </w:r>
      </w:hyperlink>
      <w:r w:rsidR="00D06027">
        <w:t xml:space="preserve"> </w:t>
      </w:r>
      <w:r w:rsidR="00D06027">
        <w:fldChar w:fldCharType="begin"/>
      </w:r>
      <w:r w:rsidR="00D06027">
        <w:instrText>PAGEREF section_386d4e01bd094000b6d0817112e9445d</w:instrText>
      </w:r>
      <w:r w:rsidR="00D06027">
        <w:fldChar w:fldCharType="separate"/>
      </w:r>
      <w:r w:rsidR="00D06027">
        <w:rPr>
          <w:noProof/>
        </w:rPr>
        <w:t>65</w:t>
      </w:r>
      <w:r w:rsidR="00D06027">
        <w:fldChar w:fldCharType="end"/>
      </w:r>
    </w:p>
    <w:p w:rsidR="000F2369" w:rsidRDefault="00FB6FEA">
      <w:pPr>
        <w:pStyle w:val="IndexEntry"/>
      </w:pPr>
      <w:hyperlink w:anchor="section_f9a13e59b81d4471850d187a1601c7d9">
        <w:r w:rsidR="00D06027">
          <w:rPr>
            <w:rStyle w:val="Hyperlink"/>
          </w:rPr>
          <w:t>REQUEST - message processing -client - connectionless RPC</w:t>
        </w:r>
      </w:hyperlink>
      <w:r w:rsidR="00D06027">
        <w:t xml:space="preserve"> </w:t>
      </w:r>
      <w:r w:rsidR="00D06027">
        <w:fldChar w:fldCharType="begin"/>
      </w:r>
      <w:r w:rsidR="00D06027">
        <w:instrText>PAGEREF section_f9a13e59b81d4471850d187a1601c7d9</w:instrText>
      </w:r>
      <w:r w:rsidR="00D06027">
        <w:fldChar w:fldCharType="separate"/>
      </w:r>
      <w:r w:rsidR="00D06027">
        <w:rPr>
          <w:noProof/>
        </w:rPr>
        <w:t>101</w:t>
      </w:r>
      <w:r w:rsidR="00D06027">
        <w:fldChar w:fldCharType="end"/>
      </w:r>
    </w:p>
    <w:p w:rsidR="000F2369" w:rsidRDefault="00FB6FEA">
      <w:pPr>
        <w:pStyle w:val="IndexEntry"/>
      </w:pPr>
      <w:hyperlink w:anchor="section_f9a13e59b81d4471850d187a1601c7d9">
        <w:r w:rsidR="00D06027">
          <w:rPr>
            <w:rStyle w:val="Hyperlink"/>
          </w:rPr>
          <w:t>REQUEST - sequencing rules - client - connectionless RPC</w:t>
        </w:r>
      </w:hyperlink>
      <w:r w:rsidR="00D06027">
        <w:t xml:space="preserve"> </w:t>
      </w:r>
      <w:r w:rsidR="00D06027">
        <w:fldChar w:fldCharType="begin"/>
      </w:r>
      <w:r w:rsidR="00D06027">
        <w:instrText>PAGEREF section_f9a13e59b81d4471850d187a1601c7d9</w:instrText>
      </w:r>
      <w:r w:rsidR="00D06027">
        <w:fldChar w:fldCharType="separate"/>
      </w:r>
      <w:r w:rsidR="00D06027">
        <w:rPr>
          <w:noProof/>
        </w:rPr>
        <w:t>101</w:t>
      </w:r>
      <w:r w:rsidR="00D06027">
        <w:fldChar w:fldCharType="end"/>
      </w:r>
    </w:p>
    <w:p w:rsidR="000F2369" w:rsidRDefault="00FB6FEA">
      <w:pPr>
        <w:pStyle w:val="IndexEntry"/>
      </w:pPr>
      <w:hyperlink w:anchor="section_c29d63ae60bf4e4caa12cc05db6211e7">
        <w:r w:rsidR="00D06027">
          <w:rPr>
            <w:rStyle w:val="Hyperlink"/>
          </w:rPr>
          <w:t>RESPONSE - message processing - client - connectionless RPC</w:t>
        </w:r>
      </w:hyperlink>
      <w:r w:rsidR="00D06027">
        <w:t xml:space="preserve"> </w:t>
      </w:r>
      <w:r w:rsidR="00D06027">
        <w:fldChar w:fldCharType="begin"/>
      </w:r>
      <w:r w:rsidR="00D06027">
        <w:instrText>PAGEREF section_c29d63ae60bf4e4caa12cc05db6211e7</w:instrText>
      </w:r>
      <w:r w:rsidR="00D06027">
        <w:fldChar w:fldCharType="separate"/>
      </w:r>
      <w:r w:rsidR="00D06027">
        <w:rPr>
          <w:noProof/>
        </w:rPr>
        <w:t>101</w:t>
      </w:r>
      <w:r w:rsidR="00D06027">
        <w:fldChar w:fldCharType="end"/>
      </w:r>
    </w:p>
    <w:p w:rsidR="000F2369" w:rsidRDefault="00FB6FEA">
      <w:pPr>
        <w:pStyle w:val="IndexEntry"/>
      </w:pPr>
      <w:hyperlink w:anchor="section_c29d63ae60bf4e4caa12cc05db6211e7">
        <w:r w:rsidR="00D06027">
          <w:rPr>
            <w:rStyle w:val="Hyperlink"/>
          </w:rPr>
          <w:t>RESPONSE - sequencing rules - client - connectionless RPC</w:t>
        </w:r>
      </w:hyperlink>
      <w:r w:rsidR="00D06027">
        <w:t xml:space="preserve"> </w:t>
      </w:r>
      <w:r w:rsidR="00D06027">
        <w:fldChar w:fldCharType="begin"/>
      </w:r>
      <w:r w:rsidR="00D06027">
        <w:instrText>PAGEREF section_c29d63ae60bf4e4caa12cc05db6211e7</w:instrText>
      </w:r>
      <w:r w:rsidR="00D06027">
        <w:fldChar w:fldCharType="separate"/>
      </w:r>
      <w:r w:rsidR="00D06027">
        <w:rPr>
          <w:noProof/>
        </w:rPr>
        <w:t>101</w:t>
      </w:r>
      <w:r w:rsidR="00D06027">
        <w:fldChar w:fldCharType="end"/>
      </w:r>
    </w:p>
    <w:p w:rsidR="000F2369" w:rsidRDefault="00FB6FEA">
      <w:pPr>
        <w:pStyle w:val="IndexEntry"/>
      </w:pPr>
      <w:hyperlink w:anchor="section_a92323c8696a4d6187c3bd29e5ef5365">
        <w:r w:rsidR="00D06027">
          <w:rPr>
            <w:rStyle w:val="Hyperlink"/>
          </w:rPr>
          <w:t>RPC call extensions IDL</w:t>
        </w:r>
      </w:hyperlink>
      <w:r w:rsidR="00D06027">
        <w:t xml:space="preserve"> </w:t>
      </w:r>
      <w:r w:rsidR="00D06027">
        <w:fldChar w:fldCharType="begin"/>
      </w:r>
      <w:r w:rsidR="00D06027">
        <w:instrText>PAGEREF section_a92323c8696a4d6187c3bd29e5ef5365</w:instrText>
      </w:r>
      <w:r w:rsidR="00D06027">
        <w:fldChar w:fldCharType="separate"/>
      </w:r>
      <w:r w:rsidR="00D06027">
        <w:rPr>
          <w:noProof/>
        </w:rPr>
        <w:t>152</w:t>
      </w:r>
      <w:r w:rsidR="00D06027">
        <w:fldChar w:fldCharType="end"/>
      </w:r>
    </w:p>
    <w:p w:rsidR="000F2369" w:rsidRDefault="00D06027">
      <w:pPr>
        <w:pStyle w:val="IndexEntry"/>
      </w:pPr>
      <w:r>
        <w:t>RPC extensions conformance to [C706] requirements</w:t>
      </w:r>
    </w:p>
    <w:p w:rsidR="000F2369" w:rsidRDefault="00D06027">
      <w:pPr>
        <w:pStyle w:val="IndexEntry"/>
      </w:pPr>
      <w:r>
        <w:t xml:space="preserve">   </w:t>
      </w:r>
      <w:hyperlink w:anchor="section_73de0c80db5e4f74bdab176ae9e39e0c">
        <w:r>
          <w:rPr>
            <w:rStyle w:val="Hyperlink"/>
          </w:rPr>
          <w:t>implicit binding handles</w:t>
        </w:r>
      </w:hyperlink>
      <w:r>
        <w:t xml:space="preserve"> </w:t>
      </w:r>
      <w:r>
        <w:fldChar w:fldCharType="begin"/>
      </w:r>
      <w:r>
        <w:instrText>PAGEREF section_73de0c80db5e4f74bdab176ae9e39e0c</w:instrText>
      </w:r>
      <w:r>
        <w:fldChar w:fldCharType="separate"/>
      </w:r>
      <w:r>
        <w:rPr>
          <w:noProof/>
        </w:rPr>
        <w:t>173</w:t>
      </w:r>
      <w:r>
        <w:fldChar w:fldCharType="end"/>
      </w:r>
    </w:p>
    <w:p w:rsidR="000F2369" w:rsidRDefault="00D06027">
      <w:pPr>
        <w:pStyle w:val="IndexEntry"/>
      </w:pPr>
      <w:r>
        <w:t xml:space="preserve">   </w:t>
      </w:r>
      <w:hyperlink w:anchor="section_c898d4cbc22b465f8fe31631669dc30a">
        <w:r>
          <w:rPr>
            <w:rStyle w:val="Hyperlink"/>
          </w:rPr>
          <w:t>local interfaces</w:t>
        </w:r>
      </w:hyperlink>
      <w:r>
        <w:t xml:space="preserve"> </w:t>
      </w:r>
      <w:r>
        <w:fldChar w:fldCharType="begin"/>
      </w:r>
      <w:r>
        <w:instrText>PAGEREF section_c898d4cbc22b465f8fe31631669dc30a</w:instrText>
      </w:r>
      <w:r>
        <w:fldChar w:fldCharType="separate"/>
      </w:r>
      <w:r>
        <w:rPr>
          <w:noProof/>
        </w:rPr>
        <w:t>167</w:t>
      </w:r>
      <w:r>
        <w:fldChar w:fldCharType="end"/>
      </w:r>
    </w:p>
    <w:p w:rsidR="000F2369" w:rsidRDefault="00D06027">
      <w:pPr>
        <w:pStyle w:val="IndexEntry"/>
      </w:pPr>
      <w:r>
        <w:t xml:space="preserve">   </w:t>
      </w:r>
      <w:hyperlink w:anchor="section_73de0c80db5e4f74bdab176ae9e39e0c">
        <w:r>
          <w:rPr>
            <w:rStyle w:val="Hyperlink"/>
          </w:rPr>
          <w:t>NULL binding handles</w:t>
        </w:r>
      </w:hyperlink>
      <w:r>
        <w:t xml:space="preserve"> </w:t>
      </w:r>
      <w:r>
        <w:fldChar w:fldCharType="begin"/>
      </w:r>
      <w:r>
        <w:instrText>PAGEREF section_73de0c80db5e4f74bdab176ae9e39e0c</w:instrText>
      </w:r>
      <w:r>
        <w:fldChar w:fldCharType="separate"/>
      </w:r>
      <w:r>
        <w:rPr>
          <w:noProof/>
        </w:rPr>
        <w:t>173</w:t>
      </w:r>
      <w:r>
        <w:fldChar w:fldCharType="end"/>
      </w:r>
    </w:p>
    <w:p w:rsidR="000F2369" w:rsidRDefault="00D06027">
      <w:pPr>
        <w:pStyle w:val="IndexEntry"/>
      </w:pPr>
      <w:r>
        <w:t xml:space="preserve">   </w:t>
      </w:r>
      <w:hyperlink w:anchor="section_c0177c8661434024a09e391ea1ff5e16">
        <w:r>
          <w:rPr>
            <w:rStyle w:val="Hyperlink"/>
          </w:rPr>
          <w:t>overview</w:t>
        </w:r>
      </w:hyperlink>
      <w:r>
        <w:t xml:space="preserve"> </w:t>
      </w:r>
      <w:r>
        <w:fldChar w:fldCharType="begin"/>
      </w:r>
      <w:r>
        <w:instrText>PAGEREF section_c0177c8661434024a09e391ea1ff5e16</w:instrText>
      </w:r>
      <w:r>
        <w:fldChar w:fldCharType="separate"/>
      </w:r>
      <w:r>
        <w:rPr>
          <w:noProof/>
        </w:rPr>
        <w:t>165</w:t>
      </w:r>
      <w:r>
        <w:fldChar w:fldCharType="end"/>
      </w:r>
    </w:p>
    <w:p w:rsidR="000F2369" w:rsidRDefault="00FB6FEA">
      <w:pPr>
        <w:pStyle w:val="IndexEntry"/>
      </w:pPr>
      <w:hyperlink w:anchor="section_fb1a1d670180429ca0596a95e71f9ce5">
        <w:r w:rsidR="00D06027">
          <w:rPr>
            <w:rStyle w:val="Hyperlink"/>
          </w:rPr>
          <w:t>RPC over HTTP (ncacn_http)</w:t>
        </w:r>
      </w:hyperlink>
      <w:r w:rsidR="00D06027">
        <w:t xml:space="preserve"> </w:t>
      </w:r>
      <w:r w:rsidR="00D06027">
        <w:fldChar w:fldCharType="begin"/>
      </w:r>
      <w:r w:rsidR="00D06027">
        <w:instrText>PAGEREF section_fb1a1d670180429ca0596a95e71f9ce5</w:instrText>
      </w:r>
      <w:r w:rsidR="00D06027">
        <w:fldChar w:fldCharType="separate"/>
      </w:r>
      <w:r w:rsidR="00D06027">
        <w:rPr>
          <w:noProof/>
        </w:rPr>
        <w:t>35</w:t>
      </w:r>
      <w:r w:rsidR="00D06027">
        <w:fldChar w:fldCharType="end"/>
      </w:r>
    </w:p>
    <w:p w:rsidR="000F2369" w:rsidRDefault="00FB6FEA">
      <w:pPr>
        <w:pStyle w:val="IndexEntry"/>
      </w:pPr>
      <w:hyperlink w:anchor="section_a6b7b03c4ac54c258c52f2bec872ac97">
        <w:r w:rsidR="00D06027">
          <w:rPr>
            <w:rStyle w:val="Hyperlink"/>
          </w:rPr>
          <w:t>rpc_auth_3_PDU packet</w:t>
        </w:r>
      </w:hyperlink>
      <w:r w:rsidR="00D06027">
        <w:t xml:space="preserve"> </w:t>
      </w:r>
      <w:r w:rsidR="00D06027">
        <w:fldChar w:fldCharType="begin"/>
      </w:r>
      <w:r w:rsidR="00D06027">
        <w:instrText>PAGEREF section_a6b7b03c4ac54c258c52f2bec872ac97</w:instrText>
      </w:r>
      <w:r w:rsidR="00D06027">
        <w:fldChar w:fldCharType="separate"/>
      </w:r>
      <w:r w:rsidR="00D06027">
        <w:rPr>
          <w:noProof/>
        </w:rPr>
        <w:t>49</w:t>
      </w:r>
      <w:r w:rsidR="00D06027">
        <w:fldChar w:fldCharType="end"/>
      </w:r>
    </w:p>
    <w:p w:rsidR="000F2369" w:rsidRDefault="00FB6FEA">
      <w:pPr>
        <w:pStyle w:val="IndexEntry"/>
      </w:pPr>
      <w:hyperlink w:anchor="section_e3ed245845b14d9aacec9e2c4cd894e6">
        <w:r w:rsidR="00D06027">
          <w:rPr>
            <w:rStyle w:val="Hyperlink"/>
          </w:rPr>
          <w:t>rpc_fault packet</w:t>
        </w:r>
      </w:hyperlink>
      <w:r w:rsidR="00D06027">
        <w:t xml:space="preserve"> </w:t>
      </w:r>
      <w:r w:rsidR="00D06027">
        <w:fldChar w:fldCharType="begin"/>
      </w:r>
      <w:r w:rsidR="00D06027">
        <w:instrText>PAGEREF section_e3ed245845b14d9aacec9e2c4cd894e6</w:instrText>
      </w:r>
      <w:r w:rsidR="00D06027">
        <w:fldChar w:fldCharType="separate"/>
      </w:r>
      <w:r w:rsidR="00D06027">
        <w:rPr>
          <w:noProof/>
        </w:rPr>
        <w:t>48</w:t>
      </w:r>
      <w:r w:rsidR="00D06027">
        <w:fldChar w:fldCharType="end"/>
      </w:r>
    </w:p>
    <w:p w:rsidR="000F2369" w:rsidRDefault="00FB6FEA">
      <w:pPr>
        <w:pStyle w:val="IndexEntry"/>
      </w:pPr>
      <w:hyperlink w:anchor="section_55a10cd28804474d936155f50bf55817">
        <w:r w:rsidR="00D06027">
          <w:rPr>
            <w:rStyle w:val="Hyperlink"/>
          </w:rPr>
          <w:t>RPC_IF_ID structure</w:t>
        </w:r>
      </w:hyperlink>
      <w:r w:rsidR="00D06027">
        <w:t xml:space="preserve"> </w:t>
      </w:r>
      <w:r w:rsidR="00D06027">
        <w:fldChar w:fldCharType="begin"/>
      </w:r>
      <w:r w:rsidR="00D06027">
        <w:instrText>PAGEREF section_55a10cd28804474d936155f50bf55817</w:instrText>
      </w:r>
      <w:r w:rsidR="00D06027">
        <w:fldChar w:fldCharType="separate"/>
      </w:r>
      <w:r w:rsidR="00D06027">
        <w:rPr>
          <w:noProof/>
        </w:rPr>
        <w:t>36</w:t>
      </w:r>
      <w:r w:rsidR="00D06027">
        <w:fldChar w:fldCharType="end"/>
      </w:r>
    </w:p>
    <w:p w:rsidR="000F2369" w:rsidRDefault="00FB6FEA">
      <w:pPr>
        <w:pStyle w:val="IndexEntry"/>
      </w:pPr>
      <w:hyperlink w:anchor="section_df6cc752c2914f799259b9c9886727b6">
        <w:r w:rsidR="00D06027">
          <w:rPr>
            <w:rStyle w:val="Hyperlink"/>
          </w:rPr>
          <w:t>rpc_if_id_vector_p_t</w:t>
        </w:r>
      </w:hyperlink>
      <w:r w:rsidR="00D06027">
        <w:t xml:space="preserve"> </w:t>
      </w:r>
      <w:r w:rsidR="00D06027">
        <w:fldChar w:fldCharType="begin"/>
      </w:r>
      <w:r w:rsidR="00D06027">
        <w:instrText>PAGEREF section_df6cc752c2914f799259b9c9886727b6</w:instrText>
      </w:r>
      <w:r w:rsidR="00D06027">
        <w:fldChar w:fldCharType="separate"/>
      </w:r>
      <w:r w:rsidR="00D06027">
        <w:rPr>
          <w:noProof/>
        </w:rPr>
        <w:t>44</w:t>
      </w:r>
      <w:r w:rsidR="00D06027">
        <w:fldChar w:fldCharType="end"/>
      </w:r>
    </w:p>
    <w:p w:rsidR="000F2369" w:rsidRDefault="00FB6FEA">
      <w:pPr>
        <w:pStyle w:val="IndexEntry"/>
      </w:pPr>
      <w:hyperlink w:anchor="section_df6cc752c2914f799259b9c9886727b6">
        <w:r w:rsidR="00D06027">
          <w:rPr>
            <w:rStyle w:val="Hyperlink"/>
          </w:rPr>
          <w:t>rpc_if_id_vector_t structure</w:t>
        </w:r>
      </w:hyperlink>
      <w:r w:rsidR="00D06027">
        <w:t xml:space="preserve"> </w:t>
      </w:r>
      <w:r w:rsidR="00D06027">
        <w:fldChar w:fldCharType="begin"/>
      </w:r>
      <w:r w:rsidR="00D06027">
        <w:instrText>PAGEREF section_df6cc752c2914f799259b9c9886727b6</w:instrText>
      </w:r>
      <w:r w:rsidR="00D06027">
        <w:fldChar w:fldCharType="separate"/>
      </w:r>
      <w:r w:rsidR="00D06027">
        <w:rPr>
          <w:noProof/>
        </w:rPr>
        <w:t>44</w:t>
      </w:r>
      <w:r w:rsidR="00D06027">
        <w:fldChar w:fldCharType="end"/>
      </w:r>
    </w:p>
    <w:p w:rsidR="000F2369" w:rsidRDefault="00FB6FEA">
      <w:pPr>
        <w:pStyle w:val="IndexEntry"/>
      </w:pPr>
      <w:hyperlink w:anchor="section_d0cff29bcc9d4e2499afca7cdcaed7c9">
        <w:r w:rsidR="00D06027">
          <w:rPr>
            <w:rStyle w:val="Hyperlink"/>
          </w:rPr>
          <w:t>rpc_mgmt_inq_princ_name method</w:t>
        </w:r>
      </w:hyperlink>
      <w:r w:rsidR="00D06027">
        <w:t xml:space="preserve"> </w:t>
      </w:r>
      <w:r w:rsidR="00D06027">
        <w:fldChar w:fldCharType="begin"/>
      </w:r>
      <w:r w:rsidR="00D06027">
        <w:instrText>PAGEREF section_d0cff29bcc9d4e2499afca7cdcaed7c9</w:instrText>
      </w:r>
      <w:r w:rsidR="00D06027">
        <w:fldChar w:fldCharType="separate"/>
      </w:r>
      <w:r w:rsidR="00D06027">
        <w:rPr>
          <w:noProof/>
        </w:rPr>
        <w:t>45</w:t>
      </w:r>
      <w:r w:rsidR="00D06027">
        <w:fldChar w:fldCharType="end"/>
      </w:r>
    </w:p>
    <w:p w:rsidR="000F2369" w:rsidRDefault="00FB6FEA">
      <w:pPr>
        <w:pStyle w:val="IndexEntry"/>
      </w:pPr>
      <w:hyperlink w:anchor="section_8e6741ee483148a4bc71041c74c6b44d">
        <w:r w:rsidR="00D06027">
          <w:rPr>
            <w:rStyle w:val="Hyperlink"/>
          </w:rPr>
          <w:t>rpc_mgmt_inq_stats method</w:t>
        </w:r>
      </w:hyperlink>
      <w:r w:rsidR="00D06027">
        <w:t xml:space="preserve"> </w:t>
      </w:r>
      <w:r w:rsidR="00D06027">
        <w:fldChar w:fldCharType="begin"/>
      </w:r>
      <w:r w:rsidR="00D06027">
        <w:instrText>PAGEREF section_8e6741ee483148a4bc71041c74c6b44d</w:instrText>
      </w:r>
      <w:r w:rsidR="00D06027">
        <w:fldChar w:fldCharType="separate"/>
      </w:r>
      <w:r w:rsidR="00D06027">
        <w:rPr>
          <w:noProof/>
        </w:rPr>
        <w:t>45</w:t>
      </w:r>
      <w:r w:rsidR="00D06027">
        <w:fldChar w:fldCharType="end"/>
      </w:r>
    </w:p>
    <w:p w:rsidR="000F2369" w:rsidRDefault="00FB6FEA">
      <w:pPr>
        <w:pStyle w:val="IndexEntry"/>
      </w:pPr>
      <w:hyperlink w:anchor="section_8f76a77e259940309275cfb374b4262e">
        <w:r w:rsidR="00D06027">
          <w:rPr>
            <w:rStyle w:val="Hyperlink"/>
          </w:rPr>
          <w:t>rpc_sec_verification_trailer structure</w:t>
        </w:r>
      </w:hyperlink>
      <w:r w:rsidR="00D06027">
        <w:t xml:space="preserve"> </w:t>
      </w:r>
      <w:r w:rsidR="00D06027">
        <w:fldChar w:fldCharType="begin"/>
      </w:r>
      <w:r w:rsidR="00D06027">
        <w:instrText>PAGEREF section_8f76a77e259940309275cfb374b4262e</w:instrText>
      </w:r>
      <w:r w:rsidR="00D06027">
        <w:fldChar w:fldCharType="separate"/>
      </w:r>
      <w:r w:rsidR="00D06027">
        <w:rPr>
          <w:noProof/>
        </w:rPr>
        <w:t>54</w:t>
      </w:r>
      <w:r w:rsidR="00D06027">
        <w:fldChar w:fldCharType="end"/>
      </w:r>
    </w:p>
    <w:p w:rsidR="000F2369" w:rsidRDefault="00FB6FEA">
      <w:pPr>
        <w:pStyle w:val="IndexEntry"/>
      </w:pPr>
      <w:hyperlink w:anchor="section_35d7781d6c5b46b290833d53f98bef0d">
        <w:r w:rsidR="00D06027">
          <w:rPr>
            <w:rStyle w:val="Hyperlink"/>
          </w:rPr>
          <w:t>rpc_sec_vt_bitmask structure</w:t>
        </w:r>
      </w:hyperlink>
      <w:r w:rsidR="00D06027">
        <w:t xml:space="preserve"> </w:t>
      </w:r>
      <w:r w:rsidR="00D06027">
        <w:fldChar w:fldCharType="begin"/>
      </w:r>
      <w:r w:rsidR="00D06027">
        <w:instrText>PAGEREF section_35d7781d6c5b46b290833d53f98bef0d</w:instrText>
      </w:r>
      <w:r w:rsidR="00D06027">
        <w:fldChar w:fldCharType="separate"/>
      </w:r>
      <w:r w:rsidR="00D06027">
        <w:rPr>
          <w:noProof/>
        </w:rPr>
        <w:t>54</w:t>
      </w:r>
      <w:r w:rsidR="00D06027">
        <w:fldChar w:fldCharType="end"/>
      </w:r>
    </w:p>
    <w:p w:rsidR="000F2369" w:rsidRDefault="00FB6FEA">
      <w:pPr>
        <w:pStyle w:val="IndexEntry"/>
      </w:pPr>
      <w:hyperlink w:anchor="section_0a108fbdc84847559e156c4df1c35134">
        <w:r w:rsidR="00D06027">
          <w:rPr>
            <w:rStyle w:val="Hyperlink"/>
          </w:rPr>
          <w:t>rpc_sec_vt_header2 structure</w:t>
        </w:r>
      </w:hyperlink>
      <w:r w:rsidR="00D06027">
        <w:t xml:space="preserve"> </w:t>
      </w:r>
      <w:r w:rsidR="00D06027">
        <w:fldChar w:fldCharType="begin"/>
      </w:r>
      <w:r w:rsidR="00D06027">
        <w:instrText>PAGEREF section_0a108fbdc84847559e156c4df1c35134</w:instrText>
      </w:r>
      <w:r w:rsidR="00D06027">
        <w:fldChar w:fldCharType="separate"/>
      </w:r>
      <w:r w:rsidR="00D06027">
        <w:rPr>
          <w:noProof/>
        </w:rPr>
        <w:t>55</w:t>
      </w:r>
      <w:r w:rsidR="00D06027">
        <w:fldChar w:fldCharType="end"/>
      </w:r>
    </w:p>
    <w:p w:rsidR="000F2369" w:rsidRDefault="00FB6FEA">
      <w:pPr>
        <w:pStyle w:val="IndexEntry"/>
      </w:pPr>
      <w:hyperlink w:anchor="section_41e3cf7a3b42470c9d27c4e047ac6445">
        <w:r w:rsidR="00D06027">
          <w:rPr>
            <w:rStyle w:val="Hyperlink"/>
          </w:rPr>
          <w:t>rpc_sec_vt_pcontext structure</w:t>
        </w:r>
      </w:hyperlink>
      <w:r w:rsidR="00D06027">
        <w:t xml:space="preserve"> </w:t>
      </w:r>
      <w:r w:rsidR="00D06027">
        <w:fldChar w:fldCharType="begin"/>
      </w:r>
      <w:r w:rsidR="00D06027">
        <w:instrText>PAGEREF section_41e3cf7a3b42470c9d27c4e047ac6445</w:instrText>
      </w:r>
      <w:r w:rsidR="00D06027">
        <w:fldChar w:fldCharType="separate"/>
      </w:r>
      <w:r w:rsidR="00D06027">
        <w:rPr>
          <w:noProof/>
        </w:rPr>
        <w:t>56</w:t>
      </w:r>
      <w:r w:rsidR="00D06027">
        <w:fldChar w:fldCharType="end"/>
      </w:r>
    </w:p>
    <w:p w:rsidR="000F2369" w:rsidRDefault="00FB6FEA">
      <w:pPr>
        <w:pStyle w:val="IndexEntry"/>
      </w:pPr>
      <w:hyperlink w:anchor="section_9c8e51abf9164f4e91063a1d67b21f0a">
        <w:r w:rsidR="00D06027">
          <w:rPr>
            <w:rStyle w:val="Hyperlink"/>
          </w:rPr>
          <w:t>RPC_SYNTAX_IDENTIFIER</w:t>
        </w:r>
      </w:hyperlink>
      <w:r w:rsidR="00D06027">
        <w:t xml:space="preserve"> </w:t>
      </w:r>
      <w:r w:rsidR="00D06027">
        <w:fldChar w:fldCharType="begin"/>
      </w:r>
      <w:r w:rsidR="00D06027">
        <w:instrText>PAGEREF section_9c8e51abf9164f4e91063a1d67b21f0a</w:instrText>
      </w:r>
      <w:r w:rsidR="00D06027">
        <w:fldChar w:fldCharType="separate"/>
      </w:r>
      <w:r w:rsidR="00D06027">
        <w:rPr>
          <w:noProof/>
        </w:rPr>
        <w:t>48</w:t>
      </w:r>
      <w:r w:rsidR="00D06027">
        <w:fldChar w:fldCharType="end"/>
      </w:r>
    </w:p>
    <w:p w:rsidR="000F2369" w:rsidRDefault="000F2369">
      <w:pPr>
        <w:spacing w:before="0" w:after="0"/>
        <w:rPr>
          <w:sz w:val="16"/>
        </w:rPr>
      </w:pPr>
    </w:p>
    <w:p w:rsidR="000F2369" w:rsidRDefault="00D06027">
      <w:r>
        <w:rPr>
          <w:b/>
        </w:rPr>
        <w:t>S</w:t>
      </w:r>
    </w:p>
    <w:p w:rsidR="000F2369" w:rsidRDefault="000F2369">
      <w:pPr>
        <w:spacing w:before="0" w:after="0"/>
        <w:rPr>
          <w:sz w:val="16"/>
        </w:rPr>
      </w:pPr>
    </w:p>
    <w:p w:rsidR="000F2369" w:rsidRDefault="00FB6FEA">
      <w:pPr>
        <w:pStyle w:val="IndexEntry"/>
      </w:pPr>
      <w:hyperlink w:anchor="section_ab45c6a5951a4096b8057347674dc6ab">
        <w:r w:rsidR="00D06027">
          <w:rPr>
            <w:rStyle w:val="Hyperlink"/>
          </w:rPr>
          <w:t>sec_trailer packet</w:t>
        </w:r>
      </w:hyperlink>
      <w:r w:rsidR="00D06027">
        <w:t xml:space="preserve"> </w:t>
      </w:r>
      <w:r w:rsidR="00D06027">
        <w:fldChar w:fldCharType="begin"/>
      </w:r>
      <w:r w:rsidR="00D06027">
        <w:instrText>PAGEREF section_ab45c6a5951a4096b8057347674dc6ab</w:instrText>
      </w:r>
      <w:r w:rsidR="00D06027">
        <w:fldChar w:fldCharType="separate"/>
      </w:r>
      <w:r w:rsidR="00D06027">
        <w:rPr>
          <w:noProof/>
        </w:rPr>
        <w:t>50</w:t>
      </w:r>
      <w:r w:rsidR="00D06027">
        <w:fldChar w:fldCharType="end"/>
      </w:r>
    </w:p>
    <w:p w:rsidR="000F2369" w:rsidRDefault="00FB6FEA">
      <w:pPr>
        <w:pStyle w:val="IndexEntry"/>
      </w:pPr>
      <w:hyperlink w:anchor="section_45da6d3d58af4a8eb488282b890d255c">
        <w:r w:rsidR="00D06027">
          <w:rPr>
            <w:rStyle w:val="Hyperlink"/>
          </w:rPr>
          <w:t>sec_trailer_cl structure</w:t>
        </w:r>
      </w:hyperlink>
      <w:r w:rsidR="00D06027">
        <w:t xml:space="preserve"> </w:t>
      </w:r>
      <w:r w:rsidR="00D06027">
        <w:fldChar w:fldCharType="begin"/>
      </w:r>
      <w:r w:rsidR="00D06027">
        <w:instrText>PAGEREF section_45da6d3d58af4a8eb488282b890d255c</w:instrText>
      </w:r>
      <w:r w:rsidR="00D06027">
        <w:fldChar w:fldCharType="separate"/>
      </w:r>
      <w:r w:rsidR="00D06027">
        <w:rPr>
          <w:noProof/>
        </w:rPr>
        <w:t>59</w:t>
      </w:r>
      <w:r w:rsidR="00D06027">
        <w:fldChar w:fldCharType="end"/>
      </w:r>
    </w:p>
    <w:p w:rsidR="000F2369" w:rsidRDefault="00FB6FEA">
      <w:pPr>
        <w:pStyle w:val="IndexEntry"/>
      </w:pPr>
      <w:hyperlink w:anchor="section_0e9fea611bff44789bfea3b6d8b64ac3">
        <w:r w:rsidR="00D06027">
          <w:rPr>
            <w:rStyle w:val="Hyperlink"/>
          </w:rPr>
          <w:t>SEC_VT structure</w:t>
        </w:r>
      </w:hyperlink>
      <w:r w:rsidR="00D06027">
        <w:t xml:space="preserve"> </w:t>
      </w:r>
      <w:r w:rsidR="00D06027">
        <w:fldChar w:fldCharType="begin"/>
      </w:r>
      <w:r w:rsidR="00D06027">
        <w:instrText>PAGEREF section_0e9fea611bff44789bfea3b6d8b64ac3</w:instrText>
      </w:r>
      <w:r w:rsidR="00D06027">
        <w:fldChar w:fldCharType="separate"/>
      </w:r>
      <w:r w:rsidR="00D06027">
        <w:rPr>
          <w:noProof/>
        </w:rPr>
        <w:t>52</w:t>
      </w:r>
      <w:r w:rsidR="00D06027">
        <w:fldChar w:fldCharType="end"/>
      </w:r>
    </w:p>
    <w:p w:rsidR="000F2369" w:rsidRDefault="00D06027">
      <w:pPr>
        <w:pStyle w:val="IndexEntry"/>
      </w:pPr>
      <w:r>
        <w:t>Security</w:t>
      </w:r>
    </w:p>
    <w:p w:rsidR="000F2369" w:rsidRDefault="00D06027">
      <w:pPr>
        <w:pStyle w:val="IndexEntry"/>
      </w:pPr>
      <w:r>
        <w:t xml:space="preserve">   implementer considerations</w:t>
      </w:r>
    </w:p>
    <w:p w:rsidR="000F2369" w:rsidRDefault="00D06027">
      <w:pPr>
        <w:pStyle w:val="IndexEntry"/>
      </w:pPr>
      <w:r>
        <w:t xml:space="preserve">      </w:t>
      </w:r>
      <w:hyperlink w:anchor="section_471f2492d81b47bfb818ab96213a4729">
        <w:r>
          <w:rPr>
            <w:rStyle w:val="Hyperlink"/>
          </w:rPr>
          <w:t>authentication levels</w:t>
        </w:r>
      </w:hyperlink>
      <w:r>
        <w:t xml:space="preserve"> </w:t>
      </w:r>
      <w:r>
        <w:fldChar w:fldCharType="begin"/>
      </w:r>
      <w:r>
        <w:instrText>PAGEREF section_471f2492d81b47bfb818ab96213a4729</w:instrText>
      </w:r>
      <w:r>
        <w:fldChar w:fldCharType="separate"/>
      </w:r>
      <w:r>
        <w:rPr>
          <w:noProof/>
        </w:rPr>
        <w:t>151</w:t>
      </w:r>
      <w:r>
        <w:fldChar w:fldCharType="end"/>
      </w:r>
    </w:p>
    <w:p w:rsidR="000F2369" w:rsidRDefault="00D06027">
      <w:pPr>
        <w:pStyle w:val="IndexEntry"/>
      </w:pPr>
      <w:r>
        <w:t xml:space="preserve">      </w:t>
      </w:r>
      <w:hyperlink w:anchor="section_4eca2711e2614eb4a91b0a79c182ab0d">
        <w:r>
          <w:rPr>
            <w:rStyle w:val="Hyperlink"/>
          </w:rPr>
          <w:t>impersonation levels</w:t>
        </w:r>
      </w:hyperlink>
      <w:r>
        <w:t xml:space="preserve"> </w:t>
      </w:r>
      <w:r>
        <w:fldChar w:fldCharType="begin"/>
      </w:r>
      <w:r>
        <w:instrText>PAGEREF section_4eca2711e2614eb4a91b0a79c182ab0d</w:instrText>
      </w:r>
      <w:r>
        <w:fldChar w:fldCharType="separate"/>
      </w:r>
      <w:r>
        <w:rPr>
          <w:noProof/>
        </w:rPr>
        <w:t>151</w:t>
      </w:r>
      <w:r>
        <w:fldChar w:fldCharType="end"/>
      </w:r>
    </w:p>
    <w:p w:rsidR="000F2369" w:rsidRDefault="00D06027">
      <w:pPr>
        <w:pStyle w:val="IndexEntry"/>
      </w:pPr>
      <w:r>
        <w:t xml:space="preserve">      </w:t>
      </w:r>
      <w:hyperlink w:anchor="section_2d3b338604b34a73bde9112e521cf9ee">
        <w:r>
          <w:rPr>
            <w:rStyle w:val="Hyperlink"/>
          </w:rPr>
          <w:t>preferred security providers</w:t>
        </w:r>
      </w:hyperlink>
      <w:r>
        <w:t xml:space="preserve"> </w:t>
      </w:r>
      <w:r>
        <w:fldChar w:fldCharType="begin"/>
      </w:r>
      <w:r>
        <w:instrText>PAGEREF section_2d3b338604b34a73bde9112e521cf9ee</w:instrText>
      </w:r>
      <w:r>
        <w:fldChar w:fldCharType="separate"/>
      </w:r>
      <w:r>
        <w:rPr>
          <w:noProof/>
        </w:rPr>
        <w:t>151</w:t>
      </w:r>
      <w:r>
        <w:fldChar w:fldCharType="end"/>
      </w:r>
    </w:p>
    <w:p w:rsidR="000F2369" w:rsidRDefault="00D06027">
      <w:pPr>
        <w:pStyle w:val="IndexEntry"/>
      </w:pPr>
      <w:r>
        <w:t xml:space="preserve">   </w:t>
      </w:r>
      <w:hyperlink w:anchor="section_7886b07f229540e6922b6d793a295951">
        <w:r>
          <w:rPr>
            <w:rStyle w:val="Hyperlink"/>
          </w:rPr>
          <w:t>parameter index</w:t>
        </w:r>
      </w:hyperlink>
      <w:r>
        <w:t xml:space="preserve"> </w:t>
      </w:r>
      <w:r>
        <w:fldChar w:fldCharType="begin"/>
      </w:r>
      <w:r>
        <w:instrText>PAGEREF section_7886b07f229540e6922b6d793a295951</w:instrText>
      </w:r>
      <w:r>
        <w:fldChar w:fldCharType="separate"/>
      </w:r>
      <w:r>
        <w:rPr>
          <w:noProof/>
        </w:rPr>
        <w:t>151</w:t>
      </w:r>
      <w:r>
        <w:fldChar w:fldCharType="end"/>
      </w:r>
    </w:p>
    <w:p w:rsidR="000F2369" w:rsidRDefault="00FB6FEA">
      <w:pPr>
        <w:pStyle w:val="IndexEntry"/>
      </w:pPr>
      <w:hyperlink w:anchor="section_7b42ae0559e34147b23ccf52a65a2acb">
        <w:r w:rsidR="00D06027">
          <w:rPr>
            <w:rStyle w:val="Hyperlink"/>
          </w:rPr>
          <w:t>Security context</w:t>
        </w:r>
      </w:hyperlink>
      <w:r w:rsidR="00D06027">
        <w:t xml:space="preserve"> </w:t>
      </w:r>
      <w:r w:rsidR="00D06027">
        <w:fldChar w:fldCharType="begin"/>
      </w:r>
      <w:r w:rsidR="00D06027">
        <w:instrText>PAGEREF section_7b42ae0559e34147b23ccf52a65a2acb</w:instrText>
      </w:r>
      <w:r w:rsidR="00D06027">
        <w:fldChar w:fldCharType="separate"/>
      </w:r>
      <w:r w:rsidR="00D06027">
        <w:rPr>
          <w:noProof/>
        </w:rPr>
        <w:t>73</w:t>
      </w:r>
      <w:r w:rsidR="00D06027">
        <w:fldChar w:fldCharType="end"/>
      </w:r>
    </w:p>
    <w:p w:rsidR="000F2369" w:rsidRDefault="00FB6FEA">
      <w:pPr>
        <w:pStyle w:val="IndexEntry"/>
      </w:pPr>
      <w:hyperlink w:anchor="section_d4097450c62f484b872fddf59a7a0d36">
        <w:r w:rsidR="00D06027">
          <w:rPr>
            <w:rStyle w:val="Hyperlink"/>
          </w:rPr>
          <w:t>Security providers</w:t>
        </w:r>
      </w:hyperlink>
      <w:r w:rsidR="00D06027">
        <w:t xml:space="preserve"> </w:t>
      </w:r>
      <w:r w:rsidR="00D06027">
        <w:fldChar w:fldCharType="begin"/>
      </w:r>
      <w:r w:rsidR="00D06027">
        <w:instrText>PAGEREF section_d4097450c62f484b872fddf59a7a0d36</w:instrText>
      </w:r>
      <w:r w:rsidR="00D06027">
        <w:fldChar w:fldCharType="separate"/>
      </w:r>
      <w:r w:rsidR="00D06027">
        <w:rPr>
          <w:noProof/>
        </w:rPr>
        <w:t>37</w:t>
      </w:r>
      <w:r w:rsidR="00D06027">
        <w:fldChar w:fldCharType="end"/>
      </w:r>
    </w:p>
    <w:p w:rsidR="000F2369" w:rsidRDefault="00D06027">
      <w:pPr>
        <w:pStyle w:val="IndexEntry"/>
      </w:pPr>
      <w:r>
        <w:t>Sequencing rules</w:t>
      </w:r>
    </w:p>
    <w:p w:rsidR="000F2369" w:rsidRDefault="00D06027">
      <w:pPr>
        <w:pStyle w:val="IndexEntry"/>
      </w:pPr>
      <w:r>
        <w:t xml:space="preserve">   client - connectionless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c5f14e27c1334455900dae6d24c79f67">
        <w:r>
          <w:rPr>
            <w:rStyle w:val="Hyperlink"/>
          </w:rPr>
          <w:t>section 3.2.2.5</w:t>
        </w:r>
      </w:hyperlink>
      <w:r>
        <w:t xml:space="preserve"> </w:t>
      </w:r>
      <w:r>
        <w:fldChar w:fldCharType="begin"/>
      </w:r>
      <w:r>
        <w:instrText>PAGEREF section_c5f14e27c1334455900dae6d24c79f67</w:instrText>
      </w:r>
      <w:r>
        <w:fldChar w:fldCharType="separate"/>
      </w:r>
      <w:r>
        <w:rPr>
          <w:noProof/>
        </w:rPr>
        <w:t>101</w:t>
      </w:r>
      <w:r>
        <w:fldChar w:fldCharType="end"/>
      </w:r>
      <w:r>
        <w:t xml:space="preserve">, </w:t>
      </w:r>
      <w:hyperlink w:anchor="section_e74053693fbc427bb8797ba68c56bead">
        <w:r>
          <w:rPr>
            <w:rStyle w:val="Hyperlink"/>
          </w:rPr>
          <w:t>section 3.2.2.5.2</w:t>
        </w:r>
      </w:hyperlink>
      <w:r>
        <w:t xml:space="preserve"> </w:t>
      </w:r>
      <w:r>
        <w:fldChar w:fldCharType="begin"/>
      </w:r>
      <w:r>
        <w:instrText>PAGEREF section_e74053693fbc427bb8797ba68c56bead</w:instrText>
      </w:r>
      <w:r>
        <w:fldChar w:fldCharType="separate"/>
      </w:r>
      <w:r>
        <w:rPr>
          <w:noProof/>
        </w:rPr>
        <w:t>101</w:t>
      </w:r>
      <w:r>
        <w:fldChar w:fldCharType="end"/>
      </w:r>
      <w:r>
        <w:t xml:space="preserve">, </w:t>
      </w:r>
      <w:hyperlink w:anchor="section_c29d63ae60bf4e4caa12cc05db6211e7">
        <w:r>
          <w:rPr>
            <w:rStyle w:val="Hyperlink"/>
          </w:rPr>
          <w:t>section 3.2.2.5.3</w:t>
        </w:r>
      </w:hyperlink>
      <w:r>
        <w:t xml:space="preserve"> </w:t>
      </w:r>
      <w:r>
        <w:fldChar w:fldCharType="begin"/>
      </w:r>
      <w:r>
        <w:instrText>PAGEREF section_c29d63ae60bf4e4caa12cc05db6211e7</w:instrText>
      </w:r>
      <w:r>
        <w:fldChar w:fldCharType="separate"/>
      </w:r>
      <w:r>
        <w:rPr>
          <w:noProof/>
        </w:rPr>
        <w:t>101</w:t>
      </w:r>
      <w:r>
        <w:fldChar w:fldCharType="end"/>
      </w:r>
      <w:r>
        <w:t>)</w:t>
      </w:r>
    </w:p>
    <w:p w:rsidR="000F2369" w:rsidRDefault="00D06027">
      <w:pPr>
        <w:pStyle w:val="IndexEntry"/>
      </w:pPr>
      <w:r>
        <w:t xml:space="preserve">      </w:t>
      </w:r>
      <w:hyperlink w:anchor="section_5af0cd07ab44466e9ee0f32f661e30a9">
        <w:r>
          <w:rPr>
            <w:rStyle w:val="Hyperlink"/>
          </w:rPr>
          <w:t>ACK</w:t>
        </w:r>
      </w:hyperlink>
      <w:r>
        <w:t xml:space="preserve"> </w:t>
      </w:r>
      <w:r>
        <w:fldChar w:fldCharType="begin"/>
      </w:r>
      <w:r>
        <w:instrText>PAGEREF section_5af0cd07ab44466e9ee0f32f661e30a9</w:instrText>
      </w:r>
      <w:r>
        <w:fldChar w:fldCharType="separate"/>
      </w:r>
      <w:r>
        <w:rPr>
          <w:noProof/>
        </w:rPr>
        <w:t>102</w:t>
      </w:r>
      <w:r>
        <w:fldChar w:fldCharType="end"/>
      </w:r>
    </w:p>
    <w:p w:rsidR="000F2369" w:rsidRDefault="00D06027">
      <w:pPr>
        <w:pStyle w:val="IndexEntry"/>
      </w:pPr>
      <w:r>
        <w:t xml:space="preserve">      </w:t>
      </w:r>
      <w:hyperlink w:anchor="section_e673dce14fb24fdd91e0e8cccf01db0d">
        <w:r>
          <w:rPr>
            <w:rStyle w:val="Hyperlink"/>
          </w:rPr>
          <w:t>FAULT</w:t>
        </w:r>
      </w:hyperlink>
      <w:r>
        <w:t xml:space="preserve"> </w:t>
      </w:r>
      <w:r>
        <w:fldChar w:fldCharType="begin"/>
      </w:r>
      <w:r>
        <w:instrText>PAGEREF section_e673dce14fb24fdd91e0e8cccf01db0d</w:instrText>
      </w:r>
      <w:r>
        <w:fldChar w:fldCharType="separate"/>
      </w:r>
      <w:r>
        <w:rPr>
          <w:noProof/>
        </w:rPr>
        <w:t>102</w:t>
      </w:r>
      <w:r>
        <w:fldChar w:fldCharType="end"/>
      </w:r>
    </w:p>
    <w:p w:rsidR="000F2369" w:rsidRDefault="00D06027">
      <w:pPr>
        <w:pStyle w:val="IndexEntry"/>
      </w:pPr>
      <w:r>
        <w:t xml:space="preserve">      </w:t>
      </w:r>
      <w:hyperlink w:anchor="section_c818318ab2494343b53cb4804782cb0c">
        <w:r>
          <w:rPr>
            <w:rStyle w:val="Hyperlink"/>
          </w:rPr>
          <w:t>NOCALL</w:t>
        </w:r>
      </w:hyperlink>
      <w:r>
        <w:t xml:space="preserve"> </w:t>
      </w:r>
      <w:r>
        <w:fldChar w:fldCharType="begin"/>
      </w:r>
      <w:r>
        <w:instrText>PAGEREF section_c818318ab2494343b53cb4804782cb0c</w:instrText>
      </w:r>
      <w:r>
        <w:fldChar w:fldCharType="separate"/>
      </w:r>
      <w:r>
        <w:rPr>
          <w:noProof/>
        </w:rPr>
        <w:t>102</w:t>
      </w:r>
      <w:r>
        <w:fldChar w:fldCharType="end"/>
      </w:r>
    </w:p>
    <w:p w:rsidR="000F2369" w:rsidRDefault="00D06027">
      <w:pPr>
        <w:pStyle w:val="IndexEntry"/>
      </w:pPr>
      <w:r>
        <w:t xml:space="preserve">      </w:t>
      </w:r>
      <w:hyperlink w:anchor="section_e8160053529c4682b01bbe46e5ce02bf">
        <w:r>
          <w:rPr>
            <w:rStyle w:val="Hyperlink"/>
          </w:rPr>
          <w:t>QUACK</w:t>
        </w:r>
      </w:hyperlink>
      <w:r>
        <w:t xml:space="preserve"> </w:t>
      </w:r>
      <w:r>
        <w:fldChar w:fldCharType="begin"/>
      </w:r>
      <w:r>
        <w:instrText>PAGEREF section_e8160053529c4682b01bbe46e5ce02bf</w:instrText>
      </w:r>
      <w:r>
        <w:fldChar w:fldCharType="separate"/>
      </w:r>
      <w:r>
        <w:rPr>
          <w:noProof/>
        </w:rPr>
        <w:t>102</w:t>
      </w:r>
      <w:r>
        <w:fldChar w:fldCharType="end"/>
      </w:r>
    </w:p>
    <w:p w:rsidR="000F2369" w:rsidRDefault="00D06027">
      <w:pPr>
        <w:pStyle w:val="IndexEntry"/>
      </w:pPr>
      <w:r>
        <w:t xml:space="preserve">      </w:t>
      </w:r>
      <w:hyperlink w:anchor="section_0da26739764743e7a68c0ef04f41ee7b">
        <w:r>
          <w:rPr>
            <w:rStyle w:val="Hyperlink"/>
          </w:rPr>
          <w:t>QUIT</w:t>
        </w:r>
      </w:hyperlink>
      <w:r>
        <w:t xml:space="preserve"> </w:t>
      </w:r>
      <w:r>
        <w:fldChar w:fldCharType="begin"/>
      </w:r>
      <w:r>
        <w:instrText>PAGEREF section_0da26739764743e7a68c0ef04f41ee7b</w:instrText>
      </w:r>
      <w:r>
        <w:fldChar w:fldCharType="separate"/>
      </w:r>
      <w:r>
        <w:rPr>
          <w:noProof/>
        </w:rPr>
        <w:t>102</w:t>
      </w:r>
      <w:r>
        <w:fldChar w:fldCharType="end"/>
      </w:r>
    </w:p>
    <w:p w:rsidR="000F2369" w:rsidRDefault="00D06027">
      <w:pPr>
        <w:pStyle w:val="IndexEntry"/>
      </w:pPr>
      <w:r>
        <w:t xml:space="preserve">      </w:t>
      </w:r>
      <w:hyperlink w:anchor="section_0a3bbfc4c33b4adc95360040bc565a42">
        <w:r>
          <w:rPr>
            <w:rStyle w:val="Hyperlink"/>
          </w:rPr>
          <w:t>REJECT</w:t>
        </w:r>
      </w:hyperlink>
      <w:r>
        <w:t xml:space="preserve"> </w:t>
      </w:r>
      <w:r>
        <w:fldChar w:fldCharType="begin"/>
      </w:r>
      <w:r>
        <w:instrText>PAGEREF section_0a3bbfc4c33b4adc95360040bc565a42</w:instrText>
      </w:r>
      <w:r>
        <w:fldChar w:fldCharType="separate"/>
      </w:r>
      <w:r>
        <w:rPr>
          <w:noProof/>
        </w:rPr>
        <w:t>102</w:t>
      </w:r>
      <w:r>
        <w:fldChar w:fldCharType="end"/>
      </w:r>
    </w:p>
    <w:p w:rsidR="000F2369" w:rsidRDefault="00D06027">
      <w:pPr>
        <w:pStyle w:val="IndexEntry"/>
      </w:pPr>
      <w:r>
        <w:t xml:space="preserve">      </w:t>
      </w:r>
      <w:hyperlink w:anchor="section_f9a13e59b81d4471850d187a1601c7d9">
        <w:r>
          <w:rPr>
            <w:rStyle w:val="Hyperlink"/>
          </w:rPr>
          <w:t>REQUEST</w:t>
        </w:r>
      </w:hyperlink>
      <w:r>
        <w:t xml:space="preserve"> </w:t>
      </w:r>
      <w:r>
        <w:fldChar w:fldCharType="begin"/>
      </w:r>
      <w:r>
        <w:instrText>PAGEREF section_f9a13e59b81d4471850d187a1601c7d9</w:instrText>
      </w:r>
      <w:r>
        <w:fldChar w:fldCharType="separate"/>
      </w:r>
      <w:r>
        <w:rPr>
          <w:noProof/>
        </w:rPr>
        <w:t>101</w:t>
      </w:r>
      <w:r>
        <w:fldChar w:fldCharType="end"/>
      </w:r>
    </w:p>
    <w:p w:rsidR="000F2369" w:rsidRDefault="00D06027">
      <w:pPr>
        <w:pStyle w:val="IndexEntry"/>
      </w:pPr>
      <w:r>
        <w:t xml:space="preserve">      </w:t>
      </w:r>
      <w:hyperlink w:anchor="section_015152f379244ebc99aa67b9ee81844b">
        <w:r>
          <w:rPr>
            <w:rStyle w:val="Hyperlink"/>
          </w:rPr>
          <w:t>WORKING</w:t>
        </w:r>
      </w:hyperlink>
      <w:r>
        <w:t xml:space="preserve"> </w:t>
      </w:r>
      <w:r>
        <w:fldChar w:fldCharType="begin"/>
      </w:r>
      <w:r>
        <w:instrText>PAGEREF section_015152f379244ebc99aa67b9ee81844b</w:instrText>
      </w:r>
      <w:r>
        <w:fldChar w:fldCharType="separate"/>
      </w:r>
      <w:r>
        <w:rPr>
          <w:noProof/>
        </w:rPr>
        <w:t>102</w:t>
      </w:r>
      <w:r>
        <w:fldChar w:fldCharType="end"/>
      </w:r>
    </w:p>
    <w:p w:rsidR="000F2369" w:rsidRDefault="00D06027">
      <w:pPr>
        <w:pStyle w:val="IndexEntry"/>
      </w:pPr>
      <w:r>
        <w:t xml:space="preserve">   client - connection-oriented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16da9ec1ce5d4dccbba05d964640e924">
        <w:r>
          <w:rPr>
            <w:rStyle w:val="Hyperlink"/>
          </w:rPr>
          <w:t>section 3.3.2.5</w:t>
        </w:r>
      </w:hyperlink>
      <w:r>
        <w:t xml:space="preserve"> </w:t>
      </w:r>
      <w:r>
        <w:fldChar w:fldCharType="begin"/>
      </w:r>
      <w:r>
        <w:instrText>PAGEREF section_16da9ec1ce5d4dccbba05d964640e924</w:instrText>
      </w:r>
      <w:r>
        <w:fldChar w:fldCharType="separate"/>
      </w:r>
      <w:r>
        <w:rPr>
          <w:noProof/>
        </w:rPr>
        <w:t>130</w:t>
      </w:r>
      <w:r>
        <w:fldChar w:fldCharType="end"/>
      </w:r>
      <w:r>
        <w:t>)</w:t>
      </w:r>
    </w:p>
    <w:p w:rsidR="000F2369" w:rsidRDefault="00D06027">
      <w:pPr>
        <w:pStyle w:val="IndexEntry"/>
      </w:pPr>
      <w:r>
        <w:t xml:space="preserve">   server - connectionless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73e85b6afdbe46d69a6ad72cc91fce3f">
        <w:r>
          <w:rPr>
            <w:rStyle w:val="Hyperlink"/>
          </w:rPr>
          <w:t>section 3.2.3.5</w:t>
        </w:r>
      </w:hyperlink>
      <w:r>
        <w:t xml:space="preserve"> </w:t>
      </w:r>
      <w:r>
        <w:fldChar w:fldCharType="begin"/>
      </w:r>
      <w:r>
        <w:instrText>PAGEREF section_73e85b6afdbe46d69a6ad72cc91fce3f</w:instrText>
      </w:r>
      <w:r>
        <w:fldChar w:fldCharType="separate"/>
      </w:r>
      <w:r>
        <w:rPr>
          <w:noProof/>
        </w:rPr>
        <w:t>109</w:t>
      </w:r>
      <w:r>
        <w:fldChar w:fldCharType="end"/>
      </w:r>
      <w:r>
        <w:t>)</w:t>
      </w:r>
    </w:p>
    <w:p w:rsidR="000F2369" w:rsidRDefault="00D06027">
      <w:pPr>
        <w:pStyle w:val="IndexEntry"/>
      </w:pPr>
      <w:r>
        <w:t xml:space="preserve">   server - connection-oriented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4da21199079d4784b68a53d0e53fbe9d">
        <w:r>
          <w:rPr>
            <w:rStyle w:val="Hyperlink"/>
          </w:rPr>
          <w:t>section 3.3.3.5</w:t>
        </w:r>
      </w:hyperlink>
      <w:r>
        <w:t xml:space="preserve"> </w:t>
      </w:r>
      <w:r>
        <w:fldChar w:fldCharType="begin"/>
      </w:r>
      <w:r>
        <w:instrText>PAGEREF section_4da21199079d4784b68a53d0e53fbe9d</w:instrText>
      </w:r>
      <w:r>
        <w:fldChar w:fldCharType="separate"/>
      </w:r>
      <w:r>
        <w:rPr>
          <w:noProof/>
        </w:rPr>
        <w:t>138</w:t>
      </w:r>
      <w:r>
        <w:fldChar w:fldCharType="end"/>
      </w:r>
      <w:r>
        <w:t>)</w:t>
      </w:r>
    </w:p>
    <w:p w:rsidR="000F2369" w:rsidRDefault="00FB6FEA">
      <w:pPr>
        <w:pStyle w:val="IndexEntry"/>
      </w:pPr>
      <w:hyperlink w:anchor="section_5c6bd1dcaa6645f39b76cbd5770a11aa">
        <w:r w:rsidR="00D06027">
          <w:rPr>
            <w:rStyle w:val="Hyperlink"/>
          </w:rPr>
          <w:t>Sequencing rules - client - connectionless RPC - FACK</w:t>
        </w:r>
      </w:hyperlink>
      <w:r w:rsidR="00D06027">
        <w:t xml:space="preserve"> </w:t>
      </w:r>
      <w:r w:rsidR="00D06027">
        <w:fldChar w:fldCharType="begin"/>
      </w:r>
      <w:r w:rsidR="00D06027">
        <w:instrText>PAGEREF section_5c6bd1dcaa6645f39b76cbd5770a11aa</w:instrText>
      </w:r>
      <w:r w:rsidR="00D06027">
        <w:fldChar w:fldCharType="separate"/>
      </w:r>
      <w:r w:rsidR="00D06027">
        <w:rPr>
          <w:noProof/>
        </w:rPr>
        <w:t>102</w:t>
      </w:r>
      <w:r w:rsidR="00D06027">
        <w:fldChar w:fldCharType="end"/>
      </w:r>
    </w:p>
    <w:p w:rsidR="000F2369" w:rsidRDefault="00D06027">
      <w:pPr>
        <w:pStyle w:val="IndexEntry"/>
      </w:pPr>
      <w:r>
        <w:t>Server - connectionless RPC</w:t>
      </w:r>
    </w:p>
    <w:p w:rsidR="000F2369" w:rsidRDefault="00D06027">
      <w:pPr>
        <w:pStyle w:val="IndexEntry"/>
      </w:pPr>
      <w:r>
        <w:t xml:space="preserve">   abstract data model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04fa87465eb1497ebdffbf6fa17b1cb7">
        <w:r>
          <w:rPr>
            <w:rStyle w:val="Hyperlink"/>
          </w:rPr>
          <w:t>section 3.2.3.1</w:t>
        </w:r>
      </w:hyperlink>
      <w:r>
        <w:t xml:space="preserve"> </w:t>
      </w:r>
      <w:r>
        <w:fldChar w:fldCharType="begin"/>
      </w:r>
      <w:r>
        <w:instrText>PAGEREF section_04fa87465eb1497ebdffbf6fa17b1cb7</w:instrText>
      </w:r>
      <w:r>
        <w:fldChar w:fldCharType="separate"/>
      </w:r>
      <w:r>
        <w:rPr>
          <w:noProof/>
        </w:rPr>
        <w:t>103</w:t>
      </w:r>
      <w:r>
        <w:fldChar w:fldCharType="end"/>
      </w:r>
      <w:r>
        <w:t>)</w:t>
      </w:r>
    </w:p>
    <w:p w:rsidR="000F2369" w:rsidRDefault="00D06027">
      <w:pPr>
        <w:pStyle w:val="IndexEntry"/>
      </w:pPr>
      <w:r>
        <w:t xml:space="preserve">   higher-layer triggered events</w:t>
      </w:r>
    </w:p>
    <w:p w:rsidR="000F2369" w:rsidRDefault="00D06027">
      <w:pPr>
        <w:pStyle w:val="IndexEntry"/>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0F2369" w:rsidRDefault="00D06027">
      <w:pPr>
        <w:pStyle w:val="IndexEntry"/>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51bab02b53864002a1da09bb1d07ae29">
        <w:r>
          <w:rPr>
            <w:rStyle w:val="Hyperlink"/>
          </w:rPr>
          <w:t>context handle generation</w:t>
        </w:r>
      </w:hyperlink>
      <w:r>
        <w:t xml:space="preserve"> </w:t>
      </w:r>
      <w:r>
        <w:fldChar w:fldCharType="begin"/>
      </w:r>
      <w:r>
        <w:instrText>PAGEREF section_51bab02b53864002a1da09bb1d07ae29</w:instrText>
      </w:r>
      <w:r>
        <w:fldChar w:fldCharType="separate"/>
      </w:r>
      <w:r>
        <w:rPr>
          <w:noProof/>
        </w:rPr>
        <w:t>108</w:t>
      </w:r>
      <w:r>
        <w:fldChar w:fldCharType="end"/>
      </w:r>
    </w:p>
    <w:p w:rsidR="000F2369" w:rsidRDefault="00D06027">
      <w:pPr>
        <w:pStyle w:val="IndexEntry"/>
      </w:pPr>
      <w:r>
        <w:t xml:space="preserve">      </w:t>
      </w:r>
      <w:hyperlink w:anchor="section_f9c6e08ca4a342279ebba9382652ee1c">
        <w:r>
          <w:rPr>
            <w:rStyle w:val="Hyperlink"/>
          </w:rPr>
          <w:t>failure semantics</w:t>
        </w:r>
      </w:hyperlink>
      <w:r>
        <w:t xml:space="preserve"> </w:t>
      </w:r>
      <w:r>
        <w:fldChar w:fldCharType="begin"/>
      </w:r>
      <w:r>
        <w:instrText>PAGEREF section_f9c6e08ca4a342279ebba9382652ee1c</w:instrText>
      </w:r>
      <w:r>
        <w:fldChar w:fldCharType="separate"/>
      </w:r>
      <w:r>
        <w:rPr>
          <w:noProof/>
        </w:rPr>
        <w:t>108</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0F2369" w:rsidRDefault="00D06027">
      <w:pPr>
        <w:pStyle w:val="IndexEntry"/>
      </w:pPr>
      <w:r>
        <w:t xml:space="preserve">      </w:t>
      </w:r>
      <w:hyperlink w:anchor="section_326c9de146024d78848d8b4e11e6ed80">
        <w:r>
          <w:rPr>
            <w:rStyle w:val="Hyperlink"/>
          </w:rPr>
          <w:t>retrieving client identity</w:t>
        </w:r>
      </w:hyperlink>
      <w:r>
        <w:t xml:space="preserve"> </w:t>
      </w:r>
      <w:r>
        <w:fldChar w:fldCharType="begin"/>
      </w:r>
      <w:r>
        <w:instrText>PAGEREF section_326c9de146024d78848d8b4e11e6ed80</w:instrText>
      </w:r>
      <w:r>
        <w:fldChar w:fldCharType="separate"/>
      </w:r>
      <w:r>
        <w:rPr>
          <w:noProof/>
        </w:rPr>
        <w:t>108</w:t>
      </w:r>
      <w:r>
        <w:fldChar w:fldCharType="end"/>
      </w:r>
    </w:p>
    <w:p w:rsidR="000F2369" w:rsidRDefault="00D06027">
      <w:pPr>
        <w:pStyle w:val="IndexEntry"/>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0F2369" w:rsidRDefault="00D06027">
      <w:pPr>
        <w:pStyle w:val="IndexEntry"/>
      </w:pPr>
      <w:r>
        <w:t xml:space="preserve">   initialization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6bf6e1da799d437492e22fb53afac288">
        <w:r>
          <w:rPr>
            <w:rStyle w:val="Hyperlink"/>
          </w:rPr>
          <w:t>section 3.1.3.3</w:t>
        </w:r>
      </w:hyperlink>
      <w:r>
        <w:t xml:space="preserve"> </w:t>
      </w:r>
      <w:r>
        <w:fldChar w:fldCharType="begin"/>
      </w:r>
      <w:r>
        <w:instrText>PAGEREF section_6bf6e1da799d437492e22fb53afac288</w:instrText>
      </w:r>
      <w:r>
        <w:fldChar w:fldCharType="separate"/>
      </w:r>
      <w:r>
        <w:rPr>
          <w:noProof/>
        </w:rPr>
        <w:t>85</w:t>
      </w:r>
      <w:r>
        <w:fldChar w:fldCharType="end"/>
      </w:r>
      <w:r>
        <w:t xml:space="preserve">, </w:t>
      </w:r>
      <w:hyperlink w:anchor="section_318586248db04429a059e2c796cb5beb">
        <w:r>
          <w:rPr>
            <w:rStyle w:val="Hyperlink"/>
          </w:rPr>
          <w:t>section 3.2.1.3</w:t>
        </w:r>
      </w:hyperlink>
      <w:r>
        <w:t xml:space="preserve"> </w:t>
      </w:r>
      <w:r>
        <w:fldChar w:fldCharType="begin"/>
      </w:r>
      <w:r>
        <w:instrText>PAGEREF section_318586248db04429a059e2c796cb5beb</w:instrText>
      </w:r>
      <w:r>
        <w:fldChar w:fldCharType="separate"/>
      </w:r>
      <w:r>
        <w:rPr>
          <w:noProof/>
        </w:rPr>
        <w:t>88</w:t>
      </w:r>
      <w:r>
        <w:fldChar w:fldCharType="end"/>
      </w:r>
      <w:r>
        <w:t xml:space="preserve">, </w:t>
      </w:r>
      <w:hyperlink w:anchor="section_0976e1b1c4a1432fbfa067d563e57a37">
        <w:r>
          <w:rPr>
            <w:rStyle w:val="Hyperlink"/>
          </w:rPr>
          <w:t>section 3.2.3.3</w:t>
        </w:r>
      </w:hyperlink>
      <w:r>
        <w:t xml:space="preserve"> </w:t>
      </w:r>
      <w:r>
        <w:fldChar w:fldCharType="begin"/>
      </w:r>
      <w:r>
        <w:instrText>PAGEREF section_0976e1b1c4a1432fbfa067d563e57a37</w:instrText>
      </w:r>
      <w:r>
        <w:fldChar w:fldCharType="separate"/>
      </w:r>
      <w:r>
        <w:rPr>
          <w:noProof/>
        </w:rPr>
        <w:t>108</w:t>
      </w:r>
      <w:r>
        <w:fldChar w:fldCharType="end"/>
      </w:r>
      <w:r>
        <w:t>)</w:t>
      </w:r>
    </w:p>
    <w:p w:rsidR="000F2369" w:rsidRDefault="00D06027">
      <w:pPr>
        <w:pStyle w:val="IndexEntry"/>
      </w:pPr>
      <w:r>
        <w:t xml:space="preserve">   local events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ac8d5bd4701348b7bc8de33c0ded5cd8">
        <w:r>
          <w:rPr>
            <w:rStyle w:val="Hyperlink"/>
          </w:rPr>
          <w:t>section 3.1.3.7</w:t>
        </w:r>
      </w:hyperlink>
      <w:r>
        <w:t xml:space="preserve"> </w:t>
      </w:r>
      <w:r>
        <w:fldChar w:fldCharType="begin"/>
      </w:r>
      <w:r>
        <w:instrText>PAGEREF section_ac8d5bd4701348b7bc8de33c0ded5cd8</w:instrText>
      </w:r>
      <w:r>
        <w:fldChar w:fldCharType="separate"/>
      </w:r>
      <w:r>
        <w:rPr>
          <w:noProof/>
        </w:rPr>
        <w:t>86</w:t>
      </w:r>
      <w:r>
        <w:fldChar w:fldCharType="end"/>
      </w:r>
      <w:r>
        <w:t xml:space="preserve">, </w:t>
      </w:r>
      <w:hyperlink w:anchor="section_a78fad6da8da490692189d5f4d5af980">
        <w:r>
          <w:rPr>
            <w:rStyle w:val="Hyperlink"/>
          </w:rPr>
          <w:t>section 3.2.1.7</w:t>
        </w:r>
      </w:hyperlink>
      <w:r>
        <w:t xml:space="preserve"> </w:t>
      </w:r>
      <w:r>
        <w:fldChar w:fldCharType="begin"/>
      </w:r>
      <w:r>
        <w:instrText>PAGEREF section_a78fad6da8da490692189d5f4d5af980</w:instrText>
      </w:r>
      <w:r>
        <w:fldChar w:fldCharType="separate"/>
      </w:r>
      <w:r>
        <w:rPr>
          <w:noProof/>
        </w:rPr>
        <w:t>93</w:t>
      </w:r>
      <w:r>
        <w:fldChar w:fldCharType="end"/>
      </w:r>
      <w:r>
        <w:t xml:space="preserve">, </w:t>
      </w:r>
      <w:hyperlink w:anchor="section_e815e3a182e24f72aabf8cdf39ed4296">
        <w:r>
          <w:rPr>
            <w:rStyle w:val="Hyperlink"/>
          </w:rPr>
          <w:t>section 3.2.3.7</w:t>
        </w:r>
      </w:hyperlink>
      <w:r>
        <w:t xml:space="preserve"> </w:t>
      </w:r>
      <w:r>
        <w:fldChar w:fldCharType="begin"/>
      </w:r>
      <w:r>
        <w:instrText>PAGEREF section_e815e3a182e24f72aabf8cdf39ed4296</w:instrText>
      </w:r>
      <w:r>
        <w:fldChar w:fldCharType="separate"/>
      </w:r>
      <w:r>
        <w:rPr>
          <w:noProof/>
        </w:rPr>
        <w:t>113</w:t>
      </w:r>
      <w:r>
        <w:fldChar w:fldCharType="end"/>
      </w:r>
      <w:r>
        <w:t>)</w:t>
      </w:r>
    </w:p>
    <w:p w:rsidR="000F2369" w:rsidRDefault="00D06027">
      <w:pPr>
        <w:pStyle w:val="IndexEntry"/>
      </w:pPr>
      <w:r>
        <w:t xml:space="preserve">   message processing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73e85b6afdbe46d69a6ad72cc91fce3f">
        <w:r>
          <w:rPr>
            <w:rStyle w:val="Hyperlink"/>
          </w:rPr>
          <w:t>section 3.2.3.5</w:t>
        </w:r>
      </w:hyperlink>
      <w:r>
        <w:t xml:space="preserve"> </w:t>
      </w:r>
      <w:r>
        <w:fldChar w:fldCharType="begin"/>
      </w:r>
      <w:r>
        <w:instrText>PAGEREF section_73e85b6afdbe46d69a6ad72cc91fce3f</w:instrText>
      </w:r>
      <w:r>
        <w:fldChar w:fldCharType="separate"/>
      </w:r>
      <w:r>
        <w:rPr>
          <w:noProof/>
        </w:rPr>
        <w:t>109</w:t>
      </w:r>
      <w:r>
        <w:fldChar w:fldCharType="end"/>
      </w:r>
      <w:r>
        <w:t>)</w:t>
      </w:r>
    </w:p>
    <w:p w:rsidR="000F2369" w:rsidRDefault="00D06027">
      <w:pPr>
        <w:pStyle w:val="IndexEntry"/>
      </w:pPr>
      <w:r>
        <w:t xml:space="preserve">   sequencing rules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73e85b6afdbe46d69a6ad72cc91fce3f">
        <w:r>
          <w:rPr>
            <w:rStyle w:val="Hyperlink"/>
          </w:rPr>
          <w:t>section 3.2.3.5</w:t>
        </w:r>
      </w:hyperlink>
      <w:r>
        <w:t xml:space="preserve"> </w:t>
      </w:r>
      <w:r>
        <w:fldChar w:fldCharType="begin"/>
      </w:r>
      <w:r>
        <w:instrText>PAGEREF section_73e85b6afdbe46d69a6ad72cc91fce3f</w:instrText>
      </w:r>
      <w:r>
        <w:fldChar w:fldCharType="separate"/>
      </w:r>
      <w:r>
        <w:rPr>
          <w:noProof/>
        </w:rPr>
        <w:t>109</w:t>
      </w:r>
      <w:r>
        <w:fldChar w:fldCharType="end"/>
      </w:r>
      <w:r>
        <w:t>)</w:t>
      </w:r>
    </w:p>
    <w:p w:rsidR="000F2369" w:rsidRDefault="00D06027">
      <w:pPr>
        <w:pStyle w:val="IndexEntry"/>
      </w:pPr>
      <w:r>
        <w:t xml:space="preserve">   timer events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080bd1d4655944e2b68c12ff01dc9c34">
        <w:r>
          <w:rPr>
            <w:rStyle w:val="Hyperlink"/>
          </w:rPr>
          <w:t>section 3.1.3.6</w:t>
        </w:r>
      </w:hyperlink>
      <w:r>
        <w:t xml:space="preserve"> </w:t>
      </w:r>
      <w:r>
        <w:fldChar w:fldCharType="begin"/>
      </w:r>
      <w:r>
        <w:instrText>PAGEREF section_080bd1d4655944e2b68c12ff01dc9c34</w:instrText>
      </w:r>
      <w:r>
        <w:fldChar w:fldCharType="separate"/>
      </w:r>
      <w:r>
        <w:rPr>
          <w:noProof/>
        </w:rPr>
        <w:t>86</w:t>
      </w:r>
      <w:r>
        <w:fldChar w:fldCharType="end"/>
      </w:r>
      <w:r>
        <w:t xml:space="preserve">, </w:t>
      </w:r>
      <w:hyperlink w:anchor="section_a56da763980a42169d1673c3bd2a4a68">
        <w:r>
          <w:rPr>
            <w:rStyle w:val="Hyperlink"/>
          </w:rPr>
          <w:t>section 3.2.1.6</w:t>
        </w:r>
      </w:hyperlink>
      <w:r>
        <w:t xml:space="preserve"> </w:t>
      </w:r>
      <w:r>
        <w:fldChar w:fldCharType="begin"/>
      </w:r>
      <w:r>
        <w:instrText>PAGEREF section_a56da763980a42169d1673c3bd2a4a68</w:instrText>
      </w:r>
      <w:r>
        <w:fldChar w:fldCharType="separate"/>
      </w:r>
      <w:r>
        <w:rPr>
          <w:noProof/>
        </w:rPr>
        <w:t>93</w:t>
      </w:r>
      <w:r>
        <w:fldChar w:fldCharType="end"/>
      </w:r>
      <w:r>
        <w:t xml:space="preserve">, </w:t>
      </w:r>
      <w:hyperlink w:anchor="section_d0a0f550ab2c4286a8b1ec375162bf24">
        <w:r>
          <w:rPr>
            <w:rStyle w:val="Hyperlink"/>
          </w:rPr>
          <w:t>section 3.2.3.6</w:t>
        </w:r>
      </w:hyperlink>
      <w:r>
        <w:t xml:space="preserve"> </w:t>
      </w:r>
      <w:r>
        <w:fldChar w:fldCharType="begin"/>
      </w:r>
      <w:r>
        <w:instrText>PAGEREF section_d0a0f550ab2c4286a8b1ec375162bf24</w:instrText>
      </w:r>
      <w:r>
        <w:fldChar w:fldCharType="separate"/>
      </w:r>
      <w:r>
        <w:rPr>
          <w:noProof/>
        </w:rPr>
        <w:t>113</w:t>
      </w:r>
      <w:r>
        <w:fldChar w:fldCharType="end"/>
      </w:r>
      <w:r>
        <w:t>)</w:t>
      </w:r>
    </w:p>
    <w:p w:rsidR="000F2369" w:rsidRDefault="00D06027">
      <w:pPr>
        <w:pStyle w:val="IndexEntry"/>
      </w:pPr>
      <w:r>
        <w:t xml:space="preserve">   timers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43f5047325854f0ea6631a5334a5d64a">
        <w:r>
          <w:rPr>
            <w:rStyle w:val="Hyperlink"/>
          </w:rPr>
          <w:t>section 3.1.3.2</w:t>
        </w:r>
      </w:hyperlink>
      <w:r>
        <w:t xml:space="preserve"> </w:t>
      </w:r>
      <w:r>
        <w:fldChar w:fldCharType="begin"/>
      </w:r>
      <w:r>
        <w:instrText>PAGEREF section_43f5047325854f0ea6631a5334a5d64a</w:instrText>
      </w:r>
      <w:r>
        <w:fldChar w:fldCharType="separate"/>
      </w:r>
      <w:r>
        <w:rPr>
          <w:noProof/>
        </w:rPr>
        <w:t>85</w:t>
      </w:r>
      <w:r>
        <w:fldChar w:fldCharType="end"/>
      </w:r>
      <w:r>
        <w:t xml:space="preserve">, </w:t>
      </w:r>
      <w:hyperlink w:anchor="section_609ff77ffb9c4de9819b2783365d2b10">
        <w:r>
          <w:rPr>
            <w:rStyle w:val="Hyperlink"/>
          </w:rPr>
          <w:t>section 3.2.1.2</w:t>
        </w:r>
      </w:hyperlink>
      <w:r>
        <w:t xml:space="preserve"> </w:t>
      </w:r>
      <w:r>
        <w:fldChar w:fldCharType="begin"/>
      </w:r>
      <w:r>
        <w:instrText>PAGEREF section_609ff77ffb9c4de9819b2783365d2b10</w:instrText>
      </w:r>
      <w:r>
        <w:fldChar w:fldCharType="separate"/>
      </w:r>
      <w:r>
        <w:rPr>
          <w:noProof/>
        </w:rPr>
        <w:t>88</w:t>
      </w:r>
      <w:r>
        <w:fldChar w:fldCharType="end"/>
      </w:r>
      <w:r>
        <w:t xml:space="preserve">, </w:t>
      </w:r>
      <w:hyperlink w:anchor="section_e5b047c1ab7b470fb4c4c7f51a6667cd">
        <w:r>
          <w:rPr>
            <w:rStyle w:val="Hyperlink"/>
          </w:rPr>
          <w:t>section 3.2.3.2</w:t>
        </w:r>
      </w:hyperlink>
      <w:r>
        <w:t xml:space="preserve"> </w:t>
      </w:r>
      <w:r>
        <w:fldChar w:fldCharType="begin"/>
      </w:r>
      <w:r>
        <w:instrText>PAGEREF section_e5b047c1ab7b470fb4c4c7f51a6667cd</w:instrText>
      </w:r>
      <w:r>
        <w:fldChar w:fldCharType="separate"/>
      </w:r>
      <w:r>
        <w:rPr>
          <w:noProof/>
        </w:rPr>
        <w:t>107</w:t>
      </w:r>
      <w:r>
        <w:fldChar w:fldCharType="end"/>
      </w:r>
      <w:r>
        <w:t>)</w:t>
      </w:r>
    </w:p>
    <w:p w:rsidR="000F2369" w:rsidRDefault="00D06027">
      <w:pPr>
        <w:pStyle w:val="IndexEntry"/>
      </w:pPr>
      <w:r>
        <w:t>Server - connection-oriented RPC</w:t>
      </w:r>
    </w:p>
    <w:p w:rsidR="000F2369" w:rsidRDefault="00D06027">
      <w:pPr>
        <w:pStyle w:val="IndexEntry"/>
      </w:pPr>
      <w:r>
        <w:t xml:space="preserve">   abstract data model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0c851bf9520b4e48b98973341e82c4ea">
        <w:r>
          <w:rPr>
            <w:rStyle w:val="Hyperlink"/>
          </w:rPr>
          <w:t>section 3.3.3.1</w:t>
        </w:r>
      </w:hyperlink>
      <w:r>
        <w:t xml:space="preserve"> </w:t>
      </w:r>
      <w:r>
        <w:fldChar w:fldCharType="begin"/>
      </w:r>
      <w:r>
        <w:instrText>PAGEREF section_0c851bf9520b4e48b98973341e82c4ea</w:instrText>
      </w:r>
      <w:r>
        <w:fldChar w:fldCharType="separate"/>
      </w:r>
      <w:r>
        <w:rPr>
          <w:noProof/>
        </w:rPr>
        <w:t>133</w:t>
      </w:r>
      <w:r>
        <w:fldChar w:fldCharType="end"/>
      </w:r>
      <w:r>
        <w:t>)</w:t>
      </w:r>
    </w:p>
    <w:p w:rsidR="000F2369" w:rsidRDefault="00D06027">
      <w:pPr>
        <w:pStyle w:val="IndexEntry"/>
      </w:pPr>
      <w:r>
        <w:t xml:space="preserve">   higher-layer triggered events</w:t>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0F2369" w:rsidRDefault="00D06027">
      <w:pPr>
        <w:pStyle w:val="IndexEntry"/>
      </w:pPr>
      <w:r>
        <w:t xml:space="preserve">      </w:t>
      </w:r>
      <w:hyperlink w:anchor="section_dbe2f81d289c4c4b9c4607883a4ca680">
        <w:r>
          <w:rPr>
            <w:rStyle w:val="Hyperlink"/>
          </w:rPr>
          <w:t>failure semantics</w:t>
        </w:r>
      </w:hyperlink>
      <w:r>
        <w:t xml:space="preserve"> </w:t>
      </w:r>
      <w:r>
        <w:fldChar w:fldCharType="begin"/>
      </w:r>
      <w:r>
        <w:instrText>PAGEREF section_dbe2f81d289c4c4b9c4607883a4ca680</w:instrText>
      </w:r>
      <w:r>
        <w:fldChar w:fldCharType="separate"/>
      </w:r>
      <w:r>
        <w:rPr>
          <w:noProof/>
        </w:rPr>
        <w:t>137</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29b8217a0bda4fdba3ea48560125ae8d">
        <w:r>
          <w:rPr>
            <w:rStyle w:val="Hyperlink"/>
          </w:rPr>
          <w:t>retrieve client identity - authorization information</w:t>
        </w:r>
      </w:hyperlink>
      <w:r>
        <w:t xml:space="preserve"> </w:t>
      </w:r>
      <w:r>
        <w:fldChar w:fldCharType="begin"/>
      </w:r>
      <w:r>
        <w:instrText>PAGEREF section_29b8217a0bda4fdba3ea48560125ae8d</w:instrText>
      </w:r>
      <w:r>
        <w:fldChar w:fldCharType="separate"/>
      </w:r>
      <w:r>
        <w:rPr>
          <w:noProof/>
        </w:rPr>
        <w:t>137</w:t>
      </w:r>
      <w:r>
        <w:fldChar w:fldCharType="end"/>
      </w:r>
    </w:p>
    <w:p w:rsidR="000F2369" w:rsidRDefault="00D06027">
      <w:pPr>
        <w:pStyle w:val="IndexEntry"/>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0F2369" w:rsidRDefault="00D06027">
      <w:pPr>
        <w:pStyle w:val="IndexEntry"/>
      </w:pPr>
      <w:r>
        <w:t xml:space="preserve">      </w:t>
      </w:r>
      <w:hyperlink w:anchor="section_7dbb5f9f0a3648bfae3afa7d3f496279">
        <w:r>
          <w:rPr>
            <w:rStyle w:val="Hyperlink"/>
          </w:rPr>
          <w:t>shutdown PDUs</w:t>
        </w:r>
      </w:hyperlink>
      <w:r>
        <w:t xml:space="preserve"> </w:t>
      </w:r>
      <w:r>
        <w:fldChar w:fldCharType="begin"/>
      </w:r>
      <w:r>
        <w:instrText>PAGEREF section_7dbb5f9f0a3648bfae3afa7d3f496279</w:instrText>
      </w:r>
      <w:r>
        <w:fldChar w:fldCharType="separate"/>
      </w:r>
      <w:r>
        <w:rPr>
          <w:noProof/>
        </w:rPr>
        <w:t>137</w:t>
      </w:r>
      <w:r>
        <w:fldChar w:fldCharType="end"/>
      </w:r>
    </w:p>
    <w:p w:rsidR="000F2369" w:rsidRDefault="00D06027">
      <w:pPr>
        <w:pStyle w:val="IndexEntry"/>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0F2369" w:rsidRDefault="00D06027">
      <w:pPr>
        <w:pStyle w:val="IndexEntry"/>
      </w:pPr>
      <w:r>
        <w:t xml:space="preserve">   initialization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6bf6e1da799d437492e22fb53afac288">
        <w:r>
          <w:rPr>
            <w:rStyle w:val="Hyperlink"/>
          </w:rPr>
          <w:t>section 3.1.3.3</w:t>
        </w:r>
      </w:hyperlink>
      <w:r>
        <w:t xml:space="preserve"> </w:t>
      </w:r>
      <w:r>
        <w:fldChar w:fldCharType="begin"/>
      </w:r>
      <w:r>
        <w:instrText>PAGEREF section_6bf6e1da799d437492e22fb53afac288</w:instrText>
      </w:r>
      <w:r>
        <w:fldChar w:fldCharType="separate"/>
      </w:r>
      <w:r>
        <w:rPr>
          <w:noProof/>
        </w:rPr>
        <w:t>85</w:t>
      </w:r>
      <w:r>
        <w:fldChar w:fldCharType="end"/>
      </w:r>
      <w:r>
        <w:t xml:space="preserve">, </w:t>
      </w:r>
      <w:hyperlink w:anchor="section_f3f81d04372c4074938caf18e772c929">
        <w:r>
          <w:rPr>
            <w:rStyle w:val="Hyperlink"/>
          </w:rPr>
          <w:t>section 3.3.1.3</w:t>
        </w:r>
      </w:hyperlink>
      <w:r>
        <w:t xml:space="preserve"> </w:t>
      </w:r>
      <w:r>
        <w:fldChar w:fldCharType="begin"/>
      </w:r>
      <w:r>
        <w:instrText>PAGEREF section_f3f81d04372c4074938caf18e772c929</w:instrText>
      </w:r>
      <w:r>
        <w:fldChar w:fldCharType="separate"/>
      </w:r>
      <w:r>
        <w:rPr>
          <w:noProof/>
        </w:rPr>
        <w:t>116</w:t>
      </w:r>
      <w:r>
        <w:fldChar w:fldCharType="end"/>
      </w:r>
      <w:r>
        <w:t xml:space="preserve">, </w:t>
      </w:r>
      <w:hyperlink w:anchor="section_f44640cf45564e5cbcc72b746b172007">
        <w:r>
          <w:rPr>
            <w:rStyle w:val="Hyperlink"/>
          </w:rPr>
          <w:t>section 3.3.3.3</w:t>
        </w:r>
      </w:hyperlink>
      <w:r>
        <w:t xml:space="preserve"> </w:t>
      </w:r>
      <w:r>
        <w:fldChar w:fldCharType="begin"/>
      </w:r>
      <w:r>
        <w:instrText>PAGEREF section_f44640cf45564e5cbcc72b746b172007</w:instrText>
      </w:r>
      <w:r>
        <w:fldChar w:fldCharType="separate"/>
      </w:r>
      <w:r>
        <w:rPr>
          <w:noProof/>
        </w:rPr>
        <w:t>136</w:t>
      </w:r>
      <w:r>
        <w:fldChar w:fldCharType="end"/>
      </w:r>
      <w:r>
        <w:t>)</w:t>
      </w:r>
    </w:p>
    <w:p w:rsidR="000F2369" w:rsidRDefault="00D06027">
      <w:pPr>
        <w:pStyle w:val="IndexEntry"/>
      </w:pPr>
      <w:r>
        <w:t xml:space="preserve">   local events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ac8d5bd4701348b7bc8de33c0ded5cd8">
        <w:r>
          <w:rPr>
            <w:rStyle w:val="Hyperlink"/>
          </w:rPr>
          <w:t>section 3.1.3.7</w:t>
        </w:r>
      </w:hyperlink>
      <w:r>
        <w:t xml:space="preserve"> </w:t>
      </w:r>
      <w:r>
        <w:fldChar w:fldCharType="begin"/>
      </w:r>
      <w:r>
        <w:instrText>PAGEREF section_ac8d5bd4701348b7bc8de33c0ded5cd8</w:instrText>
      </w:r>
      <w:r>
        <w:fldChar w:fldCharType="separate"/>
      </w:r>
      <w:r>
        <w:rPr>
          <w:noProof/>
        </w:rPr>
        <w:t>86</w:t>
      </w:r>
      <w:r>
        <w:fldChar w:fldCharType="end"/>
      </w:r>
      <w:r>
        <w:t xml:space="preserve">, </w:t>
      </w:r>
      <w:hyperlink w:anchor="section_9c15797def4b4d178e55a545eb5b8fe4">
        <w:r>
          <w:rPr>
            <w:rStyle w:val="Hyperlink"/>
          </w:rPr>
          <w:t>section 3.3.1.7</w:t>
        </w:r>
      </w:hyperlink>
      <w:r>
        <w:t xml:space="preserve"> </w:t>
      </w:r>
      <w:r>
        <w:fldChar w:fldCharType="begin"/>
      </w:r>
      <w:r>
        <w:instrText>PAGEREF section_9c15797def4b4d178e55a545eb5b8fe4</w:instrText>
      </w:r>
      <w:r>
        <w:fldChar w:fldCharType="separate"/>
      </w:r>
      <w:r>
        <w:rPr>
          <w:noProof/>
        </w:rPr>
        <w:t>124</w:t>
      </w:r>
      <w:r>
        <w:fldChar w:fldCharType="end"/>
      </w:r>
      <w:r>
        <w:t xml:space="preserve">, </w:t>
      </w:r>
      <w:hyperlink w:anchor="section_7af9b96a54e7450ebe8c8131b4d2b905">
        <w:r>
          <w:rPr>
            <w:rStyle w:val="Hyperlink"/>
          </w:rPr>
          <w:t>section 3.3.3.7</w:t>
        </w:r>
      </w:hyperlink>
      <w:r>
        <w:t xml:space="preserve"> </w:t>
      </w:r>
      <w:r>
        <w:fldChar w:fldCharType="begin"/>
      </w:r>
      <w:r>
        <w:instrText>PAGEREF section_7af9b96a54e7450ebe8c8131b4d2b905</w:instrText>
      </w:r>
      <w:r>
        <w:fldChar w:fldCharType="separate"/>
      </w:r>
      <w:r>
        <w:rPr>
          <w:noProof/>
        </w:rPr>
        <w:t>140</w:t>
      </w:r>
      <w:r>
        <w:fldChar w:fldCharType="end"/>
      </w:r>
      <w:r>
        <w:t>)</w:t>
      </w:r>
    </w:p>
    <w:p w:rsidR="000F2369" w:rsidRDefault="00D06027">
      <w:pPr>
        <w:pStyle w:val="IndexEntry"/>
      </w:pPr>
      <w:r>
        <w:t xml:space="preserve">   message processing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4da21199079d4784b68a53d0e53fbe9d">
        <w:r>
          <w:rPr>
            <w:rStyle w:val="Hyperlink"/>
          </w:rPr>
          <w:t>section 3.3.3.5</w:t>
        </w:r>
      </w:hyperlink>
      <w:r>
        <w:t xml:space="preserve"> </w:t>
      </w:r>
      <w:r>
        <w:fldChar w:fldCharType="begin"/>
      </w:r>
      <w:r>
        <w:instrText>PAGEREF section_4da21199079d4784b68a53d0e53fbe9d</w:instrText>
      </w:r>
      <w:r>
        <w:fldChar w:fldCharType="separate"/>
      </w:r>
      <w:r>
        <w:rPr>
          <w:noProof/>
        </w:rPr>
        <w:t>138</w:t>
      </w:r>
      <w:r>
        <w:fldChar w:fldCharType="end"/>
      </w:r>
      <w:r>
        <w:t>)</w:t>
      </w:r>
    </w:p>
    <w:p w:rsidR="000F2369" w:rsidRDefault="00D06027">
      <w:pPr>
        <w:pStyle w:val="IndexEntry"/>
      </w:pPr>
      <w:r>
        <w:t xml:space="preserve">   </w:t>
      </w:r>
      <w:hyperlink w:anchor="section_03914e99d07d46daaf48eea3642a2628">
        <w:r>
          <w:rPr>
            <w:rStyle w:val="Hyperlink"/>
          </w:rPr>
          <w:t>overview</w:t>
        </w:r>
      </w:hyperlink>
      <w:r>
        <w:t xml:space="preserve"> </w:t>
      </w:r>
      <w:r>
        <w:fldChar w:fldCharType="begin"/>
      </w:r>
      <w:r>
        <w:instrText>PAGEREF section_03914e99d07d46daaf48eea3642a2628</w:instrText>
      </w:r>
      <w:r>
        <w:fldChar w:fldCharType="separate"/>
      </w:r>
      <w:r>
        <w:rPr>
          <w:noProof/>
        </w:rPr>
        <w:t>132</w:t>
      </w:r>
      <w:r>
        <w:fldChar w:fldCharType="end"/>
      </w:r>
    </w:p>
    <w:p w:rsidR="000F2369" w:rsidRDefault="00D06027">
      <w:pPr>
        <w:pStyle w:val="IndexEntry"/>
      </w:pPr>
      <w:r>
        <w:t xml:space="preserve">   sequencing rules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4da21199079d4784b68a53d0e53fbe9d">
        <w:r>
          <w:rPr>
            <w:rStyle w:val="Hyperlink"/>
          </w:rPr>
          <w:t>section 3.3.3.5</w:t>
        </w:r>
      </w:hyperlink>
      <w:r>
        <w:t xml:space="preserve"> </w:t>
      </w:r>
      <w:r>
        <w:fldChar w:fldCharType="begin"/>
      </w:r>
      <w:r>
        <w:instrText>PAGEREF section_4da21199079d4784b68a53d0e53fbe9d</w:instrText>
      </w:r>
      <w:r>
        <w:fldChar w:fldCharType="separate"/>
      </w:r>
      <w:r>
        <w:rPr>
          <w:noProof/>
        </w:rPr>
        <w:t>138</w:t>
      </w:r>
      <w:r>
        <w:fldChar w:fldCharType="end"/>
      </w:r>
      <w:r>
        <w:t>)</w:t>
      </w:r>
    </w:p>
    <w:p w:rsidR="000F2369" w:rsidRDefault="00D06027">
      <w:pPr>
        <w:pStyle w:val="IndexEntry"/>
      </w:pPr>
      <w:r>
        <w:t xml:space="preserve">   timer events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080bd1d4655944e2b68c12ff01dc9c34">
        <w:r>
          <w:rPr>
            <w:rStyle w:val="Hyperlink"/>
          </w:rPr>
          <w:t>section 3.1.3.6</w:t>
        </w:r>
      </w:hyperlink>
      <w:r>
        <w:t xml:space="preserve"> </w:t>
      </w:r>
      <w:r>
        <w:fldChar w:fldCharType="begin"/>
      </w:r>
      <w:r>
        <w:instrText>PAGEREF section_080bd1d4655944e2b68c12ff01dc9c34</w:instrText>
      </w:r>
      <w:r>
        <w:fldChar w:fldCharType="separate"/>
      </w:r>
      <w:r>
        <w:rPr>
          <w:noProof/>
        </w:rPr>
        <w:t>86</w:t>
      </w:r>
      <w:r>
        <w:fldChar w:fldCharType="end"/>
      </w:r>
      <w:r>
        <w:t xml:space="preserve">, </w:t>
      </w:r>
      <w:hyperlink w:anchor="section_6a18dfe3db8149a8b945af1a94d76fb8">
        <w:r>
          <w:rPr>
            <w:rStyle w:val="Hyperlink"/>
          </w:rPr>
          <w:t>section 3.3.1.6</w:t>
        </w:r>
      </w:hyperlink>
      <w:r>
        <w:t xml:space="preserve"> </w:t>
      </w:r>
      <w:r>
        <w:fldChar w:fldCharType="begin"/>
      </w:r>
      <w:r>
        <w:instrText>PAGEREF section_6a18dfe3db8149a8b945af1a94d76fb8</w:instrText>
      </w:r>
      <w:r>
        <w:fldChar w:fldCharType="separate"/>
      </w:r>
      <w:r>
        <w:rPr>
          <w:noProof/>
        </w:rPr>
        <w:t>124</w:t>
      </w:r>
      <w:r>
        <w:fldChar w:fldCharType="end"/>
      </w:r>
      <w:r>
        <w:t xml:space="preserve">, </w:t>
      </w:r>
      <w:hyperlink w:anchor="section_f27198beff1541c3b81155489c58b23f">
        <w:r>
          <w:rPr>
            <w:rStyle w:val="Hyperlink"/>
          </w:rPr>
          <w:t>section 3.3.3.6</w:t>
        </w:r>
      </w:hyperlink>
      <w:r>
        <w:t xml:space="preserve"> </w:t>
      </w:r>
      <w:r>
        <w:fldChar w:fldCharType="begin"/>
      </w:r>
      <w:r>
        <w:instrText>PAGEREF section_f27198beff1541c3b81155489c58b23f</w:instrText>
      </w:r>
      <w:r>
        <w:fldChar w:fldCharType="separate"/>
      </w:r>
      <w:r>
        <w:rPr>
          <w:noProof/>
        </w:rPr>
        <w:t>140</w:t>
      </w:r>
      <w:r>
        <w:fldChar w:fldCharType="end"/>
      </w:r>
      <w:r>
        <w:t>)</w:t>
      </w:r>
    </w:p>
    <w:p w:rsidR="000F2369" w:rsidRDefault="00D06027">
      <w:pPr>
        <w:pStyle w:val="IndexEntry"/>
      </w:pPr>
      <w:r>
        <w:t xml:space="preserve">   timers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43f5047325854f0ea6631a5334a5d64a">
        <w:r>
          <w:rPr>
            <w:rStyle w:val="Hyperlink"/>
          </w:rPr>
          <w:t>section 3.1.3.2</w:t>
        </w:r>
      </w:hyperlink>
      <w:r>
        <w:t xml:space="preserve"> </w:t>
      </w:r>
      <w:r>
        <w:fldChar w:fldCharType="begin"/>
      </w:r>
      <w:r>
        <w:instrText>PAGEREF section_43f5047325854f0ea6631a5334a5d64a</w:instrText>
      </w:r>
      <w:r>
        <w:fldChar w:fldCharType="separate"/>
      </w:r>
      <w:r>
        <w:rPr>
          <w:noProof/>
        </w:rPr>
        <w:t>85</w:t>
      </w:r>
      <w:r>
        <w:fldChar w:fldCharType="end"/>
      </w:r>
      <w:r>
        <w:t xml:space="preserve">, </w:t>
      </w:r>
      <w:hyperlink w:anchor="section_a81565f8e53d4332a2d237cce11a8494">
        <w:r>
          <w:rPr>
            <w:rStyle w:val="Hyperlink"/>
          </w:rPr>
          <w:t>section 3.3.1.2</w:t>
        </w:r>
      </w:hyperlink>
      <w:r>
        <w:t xml:space="preserve"> </w:t>
      </w:r>
      <w:r>
        <w:fldChar w:fldCharType="begin"/>
      </w:r>
      <w:r>
        <w:instrText>PAGEREF section_a81565f8e53d4332a2d237cce11a8494</w:instrText>
      </w:r>
      <w:r>
        <w:fldChar w:fldCharType="separate"/>
      </w:r>
      <w:r>
        <w:rPr>
          <w:noProof/>
        </w:rPr>
        <w:t>116</w:t>
      </w:r>
      <w:r>
        <w:fldChar w:fldCharType="end"/>
      </w:r>
      <w:r>
        <w:t xml:space="preserve">, </w:t>
      </w:r>
      <w:hyperlink w:anchor="section_bb0a5da7634a4748a09b827c2e5f1601">
        <w:r>
          <w:rPr>
            <w:rStyle w:val="Hyperlink"/>
          </w:rPr>
          <w:t>section 3.3.3.2</w:t>
        </w:r>
      </w:hyperlink>
      <w:r>
        <w:t xml:space="preserve"> </w:t>
      </w:r>
      <w:r>
        <w:fldChar w:fldCharType="begin"/>
      </w:r>
      <w:r>
        <w:instrText>PAGEREF section_bb0a5da7634a4748a09b827c2e5f1601</w:instrText>
      </w:r>
      <w:r>
        <w:fldChar w:fldCharType="separate"/>
      </w:r>
      <w:r>
        <w:rPr>
          <w:noProof/>
        </w:rPr>
        <w:t>136</w:t>
      </w:r>
      <w:r>
        <w:fldChar w:fldCharType="end"/>
      </w:r>
      <w:r>
        <w:t>)</w:t>
      </w:r>
    </w:p>
    <w:p w:rsidR="000F2369" w:rsidRDefault="00FB6FEA">
      <w:pPr>
        <w:pStyle w:val="IndexEntry"/>
      </w:pPr>
      <w:hyperlink w:anchor="section_dfede1de8e724a56b1fa1cdbc3a0cb6c">
        <w:r w:rsidR="00D06027">
          <w:rPr>
            <w:rStyle w:val="Hyperlink"/>
          </w:rPr>
          <w:t>Simple data types - NDR64</w:t>
        </w:r>
      </w:hyperlink>
      <w:r w:rsidR="00D06027">
        <w:t xml:space="preserve"> </w:t>
      </w:r>
      <w:r w:rsidR="00D06027">
        <w:fldChar w:fldCharType="begin"/>
      </w:r>
      <w:r w:rsidR="00D06027">
        <w:instrText>PAGEREF section_dfede1de8e724a56b1fa1cdbc3a0cb6c</w:instrText>
      </w:r>
      <w:r w:rsidR="00D06027">
        <w:fldChar w:fldCharType="separate"/>
      </w:r>
      <w:r w:rsidR="00D06027">
        <w:rPr>
          <w:noProof/>
        </w:rPr>
        <w:t>65</w:t>
      </w:r>
      <w:r w:rsidR="00D06027">
        <w:fldChar w:fldCharType="end"/>
      </w:r>
    </w:p>
    <w:p w:rsidR="000F2369" w:rsidRDefault="00FB6FEA">
      <w:pPr>
        <w:pStyle w:val="IndexEntry"/>
      </w:pPr>
      <w:hyperlink w:anchor="section_7063c7bdb48b42e791543c2ec4113c0d">
        <w:r w:rsidR="00D06027">
          <w:rPr>
            <w:rStyle w:val="Hyperlink"/>
          </w:rPr>
          <w:t>SMB (NCACN_NP)</w:t>
        </w:r>
      </w:hyperlink>
      <w:r w:rsidR="00D06027">
        <w:t xml:space="preserve"> </w:t>
      </w:r>
      <w:r w:rsidR="00D06027">
        <w:fldChar w:fldCharType="begin"/>
      </w:r>
      <w:r w:rsidR="00D06027">
        <w:instrText>PAGEREF section_7063c7bdb48b42e791543c2ec4113c0d</w:instrText>
      </w:r>
      <w:r w:rsidR="00D06027">
        <w:fldChar w:fldCharType="separate"/>
      </w:r>
      <w:r w:rsidR="00D06027">
        <w:rPr>
          <w:noProof/>
        </w:rPr>
        <w:t>32</w:t>
      </w:r>
      <w:r w:rsidR="00D06027">
        <w:fldChar w:fldCharType="end"/>
      </w:r>
    </w:p>
    <w:p w:rsidR="000F2369" w:rsidRDefault="00FB6FEA">
      <w:pPr>
        <w:pStyle w:val="IndexEntry"/>
      </w:pPr>
      <w:hyperlink w:anchor="section_c3d5e5db29a548b1943ab980c32a405c">
        <w:r w:rsidR="00D06027">
          <w:rPr>
            <w:rStyle w:val="Hyperlink"/>
          </w:rPr>
          <w:t>SPX (NCACN_SPX)</w:t>
        </w:r>
      </w:hyperlink>
      <w:r w:rsidR="00D06027">
        <w:t xml:space="preserve"> </w:t>
      </w:r>
      <w:r w:rsidR="00D06027">
        <w:fldChar w:fldCharType="begin"/>
      </w:r>
      <w:r w:rsidR="00D06027">
        <w:instrText>PAGEREF section_c3d5e5db29a548b1943ab980c32a405c</w:instrText>
      </w:r>
      <w:r w:rsidR="00D06027">
        <w:fldChar w:fldCharType="separate"/>
      </w:r>
      <w:r w:rsidR="00D06027">
        <w:rPr>
          <w:noProof/>
        </w:rPr>
        <w:t>33</w:t>
      </w:r>
      <w:r w:rsidR="00D06027">
        <w:fldChar w:fldCharType="end"/>
      </w:r>
    </w:p>
    <w:p w:rsidR="000F2369" w:rsidRDefault="00FB6FEA">
      <w:pPr>
        <w:pStyle w:val="IndexEntry"/>
      </w:pPr>
      <w:hyperlink w:anchor="section_e3abfe13e3134a1bb9550916b804372a">
        <w:r w:rsidR="00D06027">
          <w:rPr>
            <w:rStyle w:val="Hyperlink"/>
          </w:rPr>
          <w:t>Standards assignments</w:t>
        </w:r>
      </w:hyperlink>
      <w:r w:rsidR="00D06027">
        <w:t xml:space="preserve"> </w:t>
      </w:r>
      <w:r w:rsidR="00D06027">
        <w:fldChar w:fldCharType="begin"/>
      </w:r>
      <w:r w:rsidR="00D06027">
        <w:instrText>PAGEREF section_e3abfe13e3134a1bb9550916b804372a</w:instrText>
      </w:r>
      <w:r w:rsidR="00D06027">
        <w:fldChar w:fldCharType="separate"/>
      </w:r>
      <w:r w:rsidR="00D06027">
        <w:rPr>
          <w:noProof/>
        </w:rPr>
        <w:t>30</w:t>
      </w:r>
      <w:r w:rsidR="00D06027">
        <w:fldChar w:fldCharType="end"/>
      </w:r>
    </w:p>
    <w:p w:rsidR="000F2369" w:rsidRDefault="00D06027">
      <w:pPr>
        <w:pStyle w:val="IndexEntry"/>
      </w:pPr>
      <w:r>
        <w:t>State machines - abstract data model</w:t>
      </w:r>
    </w:p>
    <w:p w:rsidR="000F2369" w:rsidRDefault="00D06027">
      <w:pPr>
        <w:pStyle w:val="IndexEntry"/>
      </w:pPr>
      <w:r>
        <w:t xml:space="preserve">   </w:t>
      </w:r>
      <w:hyperlink w:anchor="section_e83cdd26cc114bbebdbca6cd503f080a">
        <w:r>
          <w:rPr>
            <w:rStyle w:val="Hyperlink"/>
          </w:rPr>
          <w:t>client</w:t>
        </w:r>
      </w:hyperlink>
      <w:r>
        <w:t xml:space="preserve"> </w:t>
      </w:r>
      <w:r>
        <w:fldChar w:fldCharType="begin"/>
      </w:r>
      <w:r>
        <w:instrText>PAGEREF section_e83cdd26cc114bbebdbca6cd503f080a</w:instrText>
      </w:r>
      <w:r>
        <w:fldChar w:fldCharType="separate"/>
      </w:r>
      <w:r>
        <w:rPr>
          <w:noProof/>
        </w:rPr>
        <w:t>87</w:t>
      </w:r>
      <w:r>
        <w:fldChar w:fldCharType="end"/>
      </w:r>
    </w:p>
    <w:p w:rsidR="000F2369" w:rsidRDefault="00D06027">
      <w:pPr>
        <w:pStyle w:val="IndexEntry"/>
      </w:pPr>
      <w:r>
        <w:t xml:space="preserve">   </w:t>
      </w:r>
      <w:hyperlink w:anchor="section_e83cdd26cc114bbebdbca6cd503f080a">
        <w:r>
          <w:rPr>
            <w:rStyle w:val="Hyperlink"/>
          </w:rPr>
          <w:t>server</w:t>
        </w:r>
      </w:hyperlink>
      <w:r>
        <w:t xml:space="preserve"> </w:t>
      </w:r>
      <w:r>
        <w:fldChar w:fldCharType="begin"/>
      </w:r>
      <w:r>
        <w:instrText>PAGEREF section_e83cdd26cc114bbebdbca6cd503f080a</w:instrText>
      </w:r>
      <w:r>
        <w:fldChar w:fldCharType="separate"/>
      </w:r>
      <w:r>
        <w:rPr>
          <w:noProof/>
        </w:rPr>
        <w:t>87</w:t>
      </w:r>
      <w:r>
        <w:fldChar w:fldCharType="end"/>
      </w:r>
    </w:p>
    <w:p w:rsidR="000F2369" w:rsidRDefault="00FB6FEA">
      <w:pPr>
        <w:pStyle w:val="IndexEntry"/>
      </w:pPr>
      <w:hyperlink w:anchor="section_660da71cc6cc4c87baaba08bee62e052">
        <w:r w:rsidR="00D06027">
          <w:rPr>
            <w:rStyle w:val="Hyperlink"/>
          </w:rPr>
          <w:t>Strict NDR/NDR64 data consistency check</w:t>
        </w:r>
      </w:hyperlink>
      <w:r w:rsidR="00D06027">
        <w:t xml:space="preserve"> </w:t>
      </w:r>
      <w:r w:rsidR="00D06027">
        <w:fldChar w:fldCharType="begin"/>
      </w:r>
      <w:r w:rsidR="00D06027">
        <w:instrText>PAGEREF section_660da71cc6cc4c87baaba08bee62e052</w:instrText>
      </w:r>
      <w:r w:rsidR="00D06027">
        <w:fldChar w:fldCharType="separate"/>
      </w:r>
      <w:r w:rsidR="00D06027">
        <w:rPr>
          <w:noProof/>
        </w:rPr>
        <w:t>76</w:t>
      </w:r>
      <w:r w:rsidR="00D06027">
        <w:fldChar w:fldCharType="end"/>
      </w:r>
    </w:p>
    <w:p w:rsidR="000F2369" w:rsidRDefault="00FB6FEA">
      <w:pPr>
        <w:pStyle w:val="IndexEntry"/>
      </w:pPr>
      <w:hyperlink w:anchor="section_c44a7ce696a84917b448003f31fac30f">
        <w:r w:rsidR="00D06027">
          <w:rPr>
            <w:rStyle w:val="Hyperlink"/>
          </w:rPr>
          <w:t>strict_context_handle</w:t>
        </w:r>
      </w:hyperlink>
      <w:r w:rsidR="00D06027">
        <w:t xml:space="preserve"> </w:t>
      </w:r>
      <w:r w:rsidR="00D06027">
        <w:fldChar w:fldCharType="begin"/>
      </w:r>
      <w:r w:rsidR="00D06027">
        <w:instrText>PAGEREF section_c44a7ce696a84917b448003f31fac30f</w:instrText>
      </w:r>
      <w:r w:rsidR="00D06027">
        <w:fldChar w:fldCharType="separate"/>
      </w:r>
      <w:r w:rsidR="00D06027">
        <w:rPr>
          <w:noProof/>
        </w:rPr>
        <w:t>64</w:t>
      </w:r>
      <w:r w:rsidR="00D06027">
        <w:fldChar w:fldCharType="end"/>
      </w:r>
    </w:p>
    <w:p w:rsidR="000F2369" w:rsidRDefault="00D06027">
      <w:pPr>
        <w:pStyle w:val="IndexEntry"/>
      </w:pPr>
      <w:r>
        <w:t>Strings</w:t>
      </w:r>
    </w:p>
    <w:p w:rsidR="000F2369" w:rsidRDefault="00D06027">
      <w:pPr>
        <w:pStyle w:val="IndexEntry"/>
      </w:pPr>
      <w:r>
        <w:t xml:space="preserve">   </w:t>
      </w:r>
      <w:hyperlink w:anchor="section_3107bd1b1b5141dfab5bdaa4951300bc">
        <w:r>
          <w:rPr>
            <w:rStyle w:val="Hyperlink"/>
          </w:rPr>
          <w:t>array</w:t>
        </w:r>
      </w:hyperlink>
      <w:r>
        <w:t xml:space="preserve"> </w:t>
      </w:r>
      <w:r>
        <w:fldChar w:fldCharType="begin"/>
      </w:r>
      <w:r>
        <w:instrText>PAGEREF section_3107bd1b1b5141dfab5bdaa4951300bc</w:instrText>
      </w:r>
      <w:r>
        <w:fldChar w:fldCharType="separate"/>
      </w:r>
      <w:r>
        <w:rPr>
          <w:noProof/>
        </w:rPr>
        <w:t>61</w:t>
      </w:r>
      <w:r>
        <w:fldChar w:fldCharType="end"/>
      </w:r>
    </w:p>
    <w:p w:rsidR="000F2369" w:rsidRDefault="00D06027">
      <w:pPr>
        <w:pStyle w:val="IndexEntry"/>
      </w:pPr>
      <w:r>
        <w:t xml:space="preserve">   </w:t>
      </w:r>
      <w:hyperlink w:anchor="section_ed96db0d830e42eda36baf589a1c33fd">
        <w:r>
          <w:rPr>
            <w:rStyle w:val="Hyperlink"/>
          </w:rPr>
          <w:t>NDR64 constructed data type arrays</w:t>
        </w:r>
      </w:hyperlink>
      <w:r>
        <w:t xml:space="preserve"> </w:t>
      </w:r>
      <w:r>
        <w:fldChar w:fldCharType="begin"/>
      </w:r>
      <w:r>
        <w:instrText>PAGEREF section_ed96db0d830e42eda36baf589a1c33fd</w:instrText>
      </w:r>
      <w:r>
        <w:fldChar w:fldCharType="separate"/>
      </w:r>
      <w:r>
        <w:rPr>
          <w:noProof/>
        </w:rPr>
        <w:t>66</w:t>
      </w:r>
      <w:r>
        <w:fldChar w:fldCharType="end"/>
      </w:r>
    </w:p>
    <w:p w:rsidR="000F2369" w:rsidRDefault="00FB6FEA">
      <w:pPr>
        <w:pStyle w:val="IndexEntry"/>
      </w:pPr>
      <w:hyperlink w:anchor="section_b81149a381314104a22cc034a9fd95e4">
        <w:r w:rsidR="00D06027">
          <w:rPr>
            <w:rStyle w:val="Hyperlink"/>
          </w:rPr>
          <w:t>Structure containing a conformant array</w:t>
        </w:r>
      </w:hyperlink>
      <w:r w:rsidR="00D06027">
        <w:t xml:space="preserve"> </w:t>
      </w:r>
      <w:r w:rsidR="00D06027">
        <w:fldChar w:fldCharType="begin"/>
      </w:r>
      <w:r w:rsidR="00D06027">
        <w:instrText>PAGEREF section_b81149a381314104a22cc034a9fd95e4</w:instrText>
      </w:r>
      <w:r w:rsidR="00D06027">
        <w:fldChar w:fldCharType="separate"/>
      </w:r>
      <w:r w:rsidR="00D06027">
        <w:rPr>
          <w:noProof/>
        </w:rPr>
        <w:t>67</w:t>
      </w:r>
      <w:r w:rsidR="00D06027">
        <w:fldChar w:fldCharType="end"/>
      </w:r>
    </w:p>
    <w:p w:rsidR="000F2369" w:rsidRDefault="00FB6FEA">
      <w:pPr>
        <w:pStyle w:val="IndexEntry"/>
      </w:pPr>
      <w:hyperlink w:anchor="section_7bae54af8b6a4672a6a36bcdf131730a">
        <w:r w:rsidR="00D06027">
          <w:rPr>
            <w:rStyle w:val="Hyperlink"/>
          </w:rPr>
          <w:t>Structure containing a conformant varying array</w:t>
        </w:r>
      </w:hyperlink>
      <w:r w:rsidR="00D06027">
        <w:t xml:space="preserve"> </w:t>
      </w:r>
      <w:r w:rsidR="00D06027">
        <w:fldChar w:fldCharType="begin"/>
      </w:r>
      <w:r w:rsidR="00D06027">
        <w:instrText>PAGEREF section_7bae54af8b6a4672a6a36bcdf131730a</w:instrText>
      </w:r>
      <w:r w:rsidR="00D06027">
        <w:fldChar w:fldCharType="separate"/>
      </w:r>
      <w:r w:rsidR="00D06027">
        <w:rPr>
          <w:noProof/>
        </w:rPr>
        <w:t>67</w:t>
      </w:r>
      <w:r w:rsidR="00D06027">
        <w:fldChar w:fldCharType="end"/>
      </w:r>
    </w:p>
    <w:p w:rsidR="000F2369" w:rsidRDefault="00FB6FEA">
      <w:pPr>
        <w:pStyle w:val="IndexEntry"/>
      </w:pPr>
      <w:hyperlink w:anchor="section_2bb911b285774565a0fe5f41eea533a9">
        <w:r w:rsidR="00D06027">
          <w:rPr>
            <w:rStyle w:val="Hyperlink"/>
          </w:rPr>
          <w:t>Structure with trailing gap</w:t>
        </w:r>
      </w:hyperlink>
      <w:r w:rsidR="00D06027">
        <w:t xml:space="preserve"> </w:t>
      </w:r>
      <w:r w:rsidR="00D06027">
        <w:fldChar w:fldCharType="begin"/>
      </w:r>
      <w:r w:rsidR="00D06027">
        <w:instrText>PAGEREF section_2bb911b285774565a0fe5f41eea533a9</w:instrText>
      </w:r>
      <w:r w:rsidR="00D06027">
        <w:fldChar w:fldCharType="separate"/>
      </w:r>
      <w:r w:rsidR="00D06027">
        <w:rPr>
          <w:noProof/>
        </w:rPr>
        <w:t>67</w:t>
      </w:r>
      <w:r w:rsidR="00D06027">
        <w:fldChar w:fldCharType="end"/>
      </w:r>
    </w:p>
    <w:p w:rsidR="000F2369" w:rsidRDefault="00FB6FEA">
      <w:pPr>
        <w:pStyle w:val="IndexEntry"/>
      </w:pPr>
      <w:hyperlink w:anchor="section_ae1b022cd0494f21b4781efc320c7224">
        <w:r w:rsidR="00D06027">
          <w:rPr>
            <w:rStyle w:val="Hyperlink"/>
          </w:rPr>
          <w:t>Structure with trailing gap in NDR64 example</w:t>
        </w:r>
      </w:hyperlink>
      <w:r w:rsidR="00D06027">
        <w:t xml:space="preserve"> </w:t>
      </w:r>
      <w:r w:rsidR="00D06027">
        <w:fldChar w:fldCharType="begin"/>
      </w:r>
      <w:r w:rsidR="00D06027">
        <w:instrText>PAGEREF section_ae1b022cd0494f21b4781efc320c7224</w:instrText>
      </w:r>
      <w:r w:rsidR="00D06027">
        <w:fldChar w:fldCharType="separate"/>
      </w:r>
      <w:r w:rsidR="00D06027">
        <w:rPr>
          <w:noProof/>
        </w:rPr>
        <w:t>149</w:t>
      </w:r>
      <w:r w:rsidR="00D06027">
        <w:fldChar w:fldCharType="end"/>
      </w:r>
    </w:p>
    <w:p w:rsidR="000F2369" w:rsidRDefault="00FB6FEA">
      <w:pPr>
        <w:pStyle w:val="IndexEntry"/>
      </w:pPr>
      <w:hyperlink w:anchor="section_09b8d357abac42a49651ae03e1f050f5">
        <w:r w:rsidR="00D06027">
          <w:rPr>
            <w:rStyle w:val="Hyperlink"/>
          </w:rPr>
          <w:t>Structures - NDR64 constructed data type arrays</w:t>
        </w:r>
      </w:hyperlink>
      <w:r w:rsidR="00D06027">
        <w:t xml:space="preserve"> </w:t>
      </w:r>
      <w:r w:rsidR="00D06027">
        <w:fldChar w:fldCharType="begin"/>
      </w:r>
      <w:r w:rsidR="00D06027">
        <w:instrText>PAGEREF section_09b8d357abac42a49651ae03e1f050f5</w:instrText>
      </w:r>
      <w:r w:rsidR="00D06027">
        <w:fldChar w:fldCharType="separate"/>
      </w:r>
      <w:r w:rsidR="00D06027">
        <w:rPr>
          <w:noProof/>
        </w:rPr>
        <w:t>67</w:t>
      </w:r>
      <w:r w:rsidR="00D06027">
        <w:fldChar w:fldCharType="end"/>
      </w:r>
    </w:p>
    <w:p w:rsidR="000F2369" w:rsidRDefault="00D06027">
      <w:pPr>
        <w:pStyle w:val="IndexEntry"/>
      </w:pPr>
      <w:r>
        <w:t>Syntax</w:t>
      </w:r>
    </w:p>
    <w:p w:rsidR="000F2369" w:rsidRDefault="00D06027">
      <w:pPr>
        <w:pStyle w:val="IndexEntry"/>
      </w:pPr>
      <w:r>
        <w:t xml:space="preserve">   </w:t>
      </w:r>
      <w:hyperlink w:anchor="section_b1af93c7f9884a1aac74063179942f32">
        <w:r>
          <w:rPr>
            <w:rStyle w:val="Hyperlink"/>
          </w:rPr>
          <w:t>64-bit network data representation</w:t>
        </w:r>
      </w:hyperlink>
      <w:r>
        <w:t xml:space="preserve"> </w:t>
      </w:r>
      <w:r>
        <w:fldChar w:fldCharType="begin"/>
      </w:r>
      <w:r>
        <w:instrText>PAGEREF section_b1af93c7f9884a1aac74063179942f32</w:instrText>
      </w:r>
      <w:r>
        <w:fldChar w:fldCharType="separate"/>
      </w:r>
      <w:r>
        <w:rPr>
          <w:noProof/>
        </w:rPr>
        <w:t>64</w:t>
      </w:r>
      <w:r>
        <w:fldChar w:fldCharType="end"/>
      </w:r>
    </w:p>
    <w:p w:rsidR="000F2369" w:rsidRDefault="00D06027">
      <w:pPr>
        <w:pStyle w:val="IndexEntry"/>
      </w:pPr>
      <w:r>
        <w:t xml:space="preserve">   </w:t>
      </w:r>
      <w:hyperlink w:anchor="section_b9b2d7e961b444b695f112f546721d0f">
        <w:r>
          <w:rPr>
            <w:rStyle w:val="Hyperlink"/>
          </w:rPr>
          <w:t>connectionless RPC messages</w:t>
        </w:r>
      </w:hyperlink>
      <w:r>
        <w:t xml:space="preserve"> </w:t>
      </w:r>
      <w:r>
        <w:fldChar w:fldCharType="begin"/>
      </w:r>
      <w:r>
        <w:instrText>PAGEREF section_b9b2d7e961b444b695f112f546721d0f</w:instrText>
      </w:r>
      <w:r>
        <w:fldChar w:fldCharType="separate"/>
      </w:r>
      <w:r>
        <w:rPr>
          <w:noProof/>
        </w:rPr>
        <w:t>58</w:t>
      </w:r>
      <w:r>
        <w:fldChar w:fldCharType="end"/>
      </w:r>
    </w:p>
    <w:p w:rsidR="000F2369" w:rsidRDefault="00D06027">
      <w:pPr>
        <w:pStyle w:val="IndexEntry"/>
      </w:pPr>
      <w:r>
        <w:t xml:space="preserve">   </w:t>
      </w:r>
      <w:hyperlink w:anchor="section_acdae18e1e9943ebb349af9e81b53f33">
        <w:r>
          <w:rPr>
            <w:rStyle w:val="Hyperlink"/>
          </w:rPr>
          <w:t>connectionless RPC transports</w:t>
        </w:r>
      </w:hyperlink>
      <w:r>
        <w:t xml:space="preserve"> </w:t>
      </w:r>
      <w:r>
        <w:fldChar w:fldCharType="begin"/>
      </w:r>
      <w:r>
        <w:instrText>PAGEREF section_acdae18e1e9943ebb349af9e81b53f33</w:instrText>
      </w:r>
      <w:r>
        <w:fldChar w:fldCharType="separate"/>
      </w:r>
      <w:r>
        <w:rPr>
          <w:noProof/>
        </w:rPr>
        <w:t>36</w:t>
      </w:r>
      <w:r>
        <w:fldChar w:fldCharType="end"/>
      </w:r>
    </w:p>
    <w:p w:rsidR="000F2369" w:rsidRDefault="00D06027">
      <w:pPr>
        <w:pStyle w:val="IndexEntry"/>
      </w:pPr>
      <w:r>
        <w:t xml:space="preserve">   </w:t>
      </w:r>
      <w:hyperlink w:anchor="section_c3e0b88ea41c45a58a9eec8d6ae4dd44">
        <w:r>
          <w:rPr>
            <w:rStyle w:val="Hyperlink"/>
          </w:rPr>
          <w:t>connection-oriented RPC messages</w:t>
        </w:r>
      </w:hyperlink>
      <w:r>
        <w:t xml:space="preserve"> </w:t>
      </w:r>
      <w:r>
        <w:fldChar w:fldCharType="begin"/>
      </w:r>
      <w:r>
        <w:instrText>PAGEREF section_c3e0b88ea41c45a58a9eec8d6ae4dd44</w:instrText>
      </w:r>
      <w:r>
        <w:fldChar w:fldCharType="separate"/>
      </w:r>
      <w:r>
        <w:rPr>
          <w:noProof/>
        </w:rPr>
        <w:t>46</w:t>
      </w:r>
      <w:r>
        <w:fldChar w:fldCharType="end"/>
      </w:r>
    </w:p>
    <w:p w:rsidR="000F2369" w:rsidRDefault="00D06027">
      <w:pPr>
        <w:pStyle w:val="IndexEntry"/>
      </w:pPr>
      <w:r>
        <w:t xml:space="preserve">   </w:t>
      </w:r>
      <w:hyperlink w:anchor="section_acdae18e1e9943ebb349af9e81b53f33">
        <w:r>
          <w:rPr>
            <w:rStyle w:val="Hyperlink"/>
          </w:rPr>
          <w:t>connection-oriented RPC transports</w:t>
        </w:r>
      </w:hyperlink>
      <w:r>
        <w:t xml:space="preserve"> </w:t>
      </w:r>
      <w:r>
        <w:fldChar w:fldCharType="begin"/>
      </w:r>
      <w:r>
        <w:instrText>PAGEREF section_acdae18e1e9943ebb349af9e81b53f33</w:instrText>
      </w:r>
      <w:r>
        <w:fldChar w:fldCharType="separate"/>
      </w:r>
      <w:r>
        <w:rPr>
          <w:noProof/>
        </w:rPr>
        <w:t>36</w:t>
      </w:r>
      <w:r>
        <w:fldChar w:fldCharType="end"/>
      </w:r>
    </w:p>
    <w:p w:rsidR="000F2369" w:rsidRDefault="00D06027">
      <w:pPr>
        <w:pStyle w:val="IndexEntry"/>
      </w:pPr>
      <w:r>
        <w:t xml:space="preserve">   </w:t>
      </w:r>
      <w:hyperlink w:anchor="section_5e8b61095122450c8c004b98f3cdb435">
        <w:r>
          <w:rPr>
            <w:rStyle w:val="Hyperlink"/>
          </w:rPr>
          <w:t>IDL extensions</w:t>
        </w:r>
      </w:hyperlink>
      <w:r>
        <w:t xml:space="preserve"> </w:t>
      </w:r>
      <w:r>
        <w:fldChar w:fldCharType="begin"/>
      </w:r>
      <w:r>
        <w:instrText>PAGEREF section_5e8b61095122450c8c004b98f3cdb435</w:instrText>
      </w:r>
      <w:r>
        <w:fldChar w:fldCharType="separate"/>
      </w:r>
      <w:r>
        <w:rPr>
          <w:noProof/>
        </w:rPr>
        <w:t>60</w:t>
      </w:r>
      <w:r>
        <w:fldChar w:fldCharType="end"/>
      </w:r>
    </w:p>
    <w:p w:rsidR="000F2369" w:rsidRDefault="00D06027">
      <w:pPr>
        <w:pStyle w:val="IndexEntry"/>
      </w:pPr>
      <w:r>
        <w:t xml:space="preserve">   </w:t>
      </w:r>
      <w:hyperlink w:anchor="section_0ee942a919f8477c9ee6093984d9bc97">
        <w:r>
          <w:rPr>
            <w:rStyle w:val="Hyperlink"/>
          </w:rPr>
          <w:t>NDR64 constructed data type arrays</w:t>
        </w:r>
      </w:hyperlink>
      <w:r>
        <w:t xml:space="preserve"> </w:t>
      </w:r>
      <w:r>
        <w:fldChar w:fldCharType="begin"/>
      </w:r>
      <w:r>
        <w:instrText>PAGEREF section_0ee942a919f8477c9ee6093984d9bc97</w:instrText>
      </w:r>
      <w:r>
        <w:fldChar w:fldCharType="separate"/>
      </w:r>
      <w:r>
        <w:rPr>
          <w:noProof/>
        </w:rPr>
        <w:t>65</w:t>
      </w:r>
      <w:r>
        <w:fldChar w:fldCharType="end"/>
      </w:r>
    </w:p>
    <w:p w:rsidR="000F2369" w:rsidRDefault="00D06027">
      <w:pPr>
        <w:pStyle w:val="IndexEntry"/>
      </w:pPr>
      <w:r>
        <w:t xml:space="preserve">   </w:t>
      </w:r>
      <w:hyperlink w:anchor="section_d240b7a95ebc4e46b64977a9ae3121e9">
        <w:r>
          <w:rPr>
            <w:rStyle w:val="Hyperlink"/>
          </w:rPr>
          <w:t>NDR64 constructed data type pointers</w:t>
        </w:r>
      </w:hyperlink>
      <w:r>
        <w:t xml:space="preserve"> </w:t>
      </w:r>
      <w:r>
        <w:fldChar w:fldCharType="begin"/>
      </w:r>
      <w:r>
        <w:instrText>PAGEREF section_d240b7a95ebc4e46b64977a9ae3121e9</w:instrText>
      </w:r>
      <w:r>
        <w:fldChar w:fldCharType="separate"/>
      </w:r>
      <w:r>
        <w:rPr>
          <w:noProof/>
        </w:rPr>
        <w:t>68</w:t>
      </w:r>
      <w:r>
        <w:fldChar w:fldCharType="end"/>
      </w:r>
    </w:p>
    <w:p w:rsidR="000F2369" w:rsidRDefault="00D06027">
      <w:pPr>
        <w:pStyle w:val="IndexEntry"/>
      </w:pPr>
      <w:r>
        <w:t xml:space="preserve">   </w:t>
      </w:r>
      <w:hyperlink w:anchor="section_ed96db0d830e42eda36baf589a1c33fd">
        <w:r>
          <w:rPr>
            <w:rStyle w:val="Hyperlink"/>
          </w:rPr>
          <w:t>NDR64 constructed data type strings</w:t>
        </w:r>
      </w:hyperlink>
      <w:r>
        <w:t xml:space="preserve"> </w:t>
      </w:r>
      <w:r>
        <w:fldChar w:fldCharType="begin"/>
      </w:r>
      <w:r>
        <w:instrText>PAGEREF section_ed96db0d830e42eda36baf589a1c33fd</w:instrText>
      </w:r>
      <w:r>
        <w:fldChar w:fldCharType="separate"/>
      </w:r>
      <w:r>
        <w:rPr>
          <w:noProof/>
        </w:rPr>
        <w:t>66</w:t>
      </w:r>
      <w:r>
        <w:fldChar w:fldCharType="end"/>
      </w:r>
    </w:p>
    <w:p w:rsidR="000F2369" w:rsidRDefault="00D06027">
      <w:pPr>
        <w:pStyle w:val="IndexEntry"/>
      </w:pPr>
      <w:r>
        <w:t xml:space="preserve">   </w:t>
      </w:r>
      <w:hyperlink w:anchor="section_09b8d357abac42a49651ae03e1f050f5">
        <w:r>
          <w:rPr>
            <w:rStyle w:val="Hyperlink"/>
          </w:rPr>
          <w:t>NDR64 constructed data type structures</w:t>
        </w:r>
      </w:hyperlink>
      <w:r>
        <w:t xml:space="preserve"> </w:t>
      </w:r>
      <w:r>
        <w:fldChar w:fldCharType="begin"/>
      </w:r>
      <w:r>
        <w:instrText>PAGEREF section_09b8d357abac42a49651ae03e1f050f5</w:instrText>
      </w:r>
      <w:r>
        <w:fldChar w:fldCharType="separate"/>
      </w:r>
      <w:r>
        <w:rPr>
          <w:noProof/>
        </w:rPr>
        <w:t>67</w:t>
      </w:r>
      <w:r>
        <w:fldChar w:fldCharType="end"/>
      </w:r>
    </w:p>
    <w:p w:rsidR="000F2369" w:rsidRDefault="00D06027">
      <w:pPr>
        <w:pStyle w:val="IndexEntry"/>
      </w:pPr>
      <w:r>
        <w:t xml:space="preserve">   </w:t>
      </w:r>
      <w:hyperlink w:anchor="section_d24059fba185494eab6a22794f4150d3">
        <w:r>
          <w:rPr>
            <w:rStyle w:val="Hyperlink"/>
          </w:rPr>
          <w:t>NDR64 constructed data types</w:t>
        </w:r>
      </w:hyperlink>
      <w:r>
        <w:t xml:space="preserve"> </w:t>
      </w:r>
      <w:r>
        <w:fldChar w:fldCharType="begin"/>
      </w:r>
      <w:r>
        <w:instrText>PAGEREF section_d24059fba185494eab6a22794f4150d3</w:instrText>
      </w:r>
      <w:r>
        <w:fldChar w:fldCharType="separate"/>
      </w:r>
      <w:r>
        <w:rPr>
          <w:noProof/>
        </w:rPr>
        <w:t>65</w:t>
      </w:r>
      <w:r>
        <w:fldChar w:fldCharType="end"/>
      </w:r>
    </w:p>
    <w:p w:rsidR="000F2369" w:rsidRDefault="00D06027">
      <w:pPr>
        <w:pStyle w:val="IndexEntry"/>
      </w:pPr>
      <w:r>
        <w:t xml:space="preserve">   </w:t>
      </w:r>
      <w:hyperlink w:anchor="section_dfede1de8e724a56b1fa1cdbc3a0cb6c">
        <w:r>
          <w:rPr>
            <w:rStyle w:val="Hyperlink"/>
          </w:rPr>
          <w:t>NDR64 simple data types</w:t>
        </w:r>
      </w:hyperlink>
      <w:r>
        <w:t xml:space="preserve"> </w:t>
      </w:r>
      <w:r>
        <w:fldChar w:fldCharType="begin"/>
      </w:r>
      <w:r>
        <w:instrText>PAGEREF section_dfede1de8e724a56b1fa1cdbc3a0cb6c</w:instrText>
      </w:r>
      <w:r>
        <w:fldChar w:fldCharType="separate"/>
      </w:r>
      <w:r>
        <w:rPr>
          <w:noProof/>
        </w:rPr>
        <w:t>65</w:t>
      </w:r>
      <w:r>
        <w:fldChar w:fldCharType="end"/>
      </w:r>
    </w:p>
    <w:p w:rsidR="000F2369" w:rsidRDefault="00D06027">
      <w:pPr>
        <w:pStyle w:val="IndexEntry"/>
      </w:pPr>
      <w:r>
        <w:t xml:space="preserve">   </w:t>
      </w:r>
      <w:hyperlink w:anchor="section_dca648a542d3432c99272f22e50fa266">
        <w:r>
          <w:rPr>
            <w:rStyle w:val="Hyperlink"/>
          </w:rPr>
          <w:t>NDR64 transfer syntax identifier</w:t>
        </w:r>
      </w:hyperlink>
      <w:r>
        <w:t xml:space="preserve"> </w:t>
      </w:r>
      <w:r>
        <w:fldChar w:fldCharType="begin"/>
      </w:r>
      <w:r>
        <w:instrText>PAGEREF section_dca648a542d3432c99272f22e50fa266</w:instrText>
      </w:r>
      <w:r>
        <w:fldChar w:fldCharType="separate"/>
      </w:r>
      <w:r>
        <w:rPr>
          <w:noProof/>
        </w:rPr>
        <w:t>65</w:t>
      </w:r>
      <w:r>
        <w:fldChar w:fldCharType="end"/>
      </w:r>
    </w:p>
    <w:p w:rsidR="000F2369" w:rsidRDefault="00D06027">
      <w:pPr>
        <w:pStyle w:val="IndexEntry"/>
      </w:pPr>
      <w:r>
        <w:t xml:space="preserve">   </w:t>
      </w:r>
      <w:hyperlink w:anchor="section_e202fcc0bde544b58a1610255084623e">
        <w:r>
          <w:rPr>
            <w:rStyle w:val="Hyperlink"/>
          </w:rPr>
          <w:t>new primitive types</w:t>
        </w:r>
      </w:hyperlink>
      <w:r>
        <w:t xml:space="preserve"> </w:t>
      </w:r>
      <w:r>
        <w:fldChar w:fldCharType="begin"/>
      </w:r>
      <w:r>
        <w:instrText>PAGEREF section_e202fcc0bde544b58a1610255084623e</w:instrText>
      </w:r>
      <w:r>
        <w:fldChar w:fldCharType="separate"/>
      </w:r>
      <w:r>
        <w:rPr>
          <w:noProof/>
        </w:rPr>
        <w:t>60</w:t>
      </w:r>
      <w:r>
        <w:fldChar w:fldCharType="end"/>
      </w:r>
    </w:p>
    <w:p w:rsidR="000F2369" w:rsidRDefault="00D06027">
      <w:pPr>
        <w:pStyle w:val="IndexEntry"/>
      </w:pPr>
      <w:r>
        <w:t xml:space="preserve">   </w:t>
      </w:r>
      <w:hyperlink w:anchor="section_04a31a4fb34544478ed0091fcc02d856">
        <w:r>
          <w:rPr>
            <w:rStyle w:val="Hyperlink"/>
          </w:rPr>
          <w:t>overview</w:t>
        </w:r>
      </w:hyperlink>
      <w:r>
        <w:t xml:space="preserve"> </w:t>
      </w:r>
      <w:r>
        <w:fldChar w:fldCharType="begin"/>
      </w:r>
      <w:r>
        <w:instrText>PAGEREF section_04a31a4fb34544478ed0091fcc02d856</w:instrText>
      </w:r>
      <w:r>
        <w:fldChar w:fldCharType="separate"/>
      </w:r>
      <w:r>
        <w:rPr>
          <w:noProof/>
        </w:rPr>
        <w:t>36</w:t>
      </w:r>
      <w:r>
        <w:fldChar w:fldCharType="end"/>
      </w:r>
    </w:p>
    <w:p w:rsidR="000F2369" w:rsidRDefault="00D06027">
      <w:pPr>
        <w:pStyle w:val="IndexEntry"/>
      </w:pPr>
      <w:r>
        <w:t xml:space="preserve">   </w:t>
      </w:r>
      <w:hyperlink w:anchor="section_9a1d0f97eac049aba197f1a581c2d6a0">
        <w:r>
          <w:rPr>
            <w:rStyle w:val="Hyperlink"/>
          </w:rPr>
          <w:t>type serialization version 1</w:t>
        </w:r>
      </w:hyperlink>
      <w:r>
        <w:t xml:space="preserve"> </w:t>
      </w:r>
      <w:r>
        <w:fldChar w:fldCharType="begin"/>
      </w:r>
      <w:r>
        <w:instrText>PAGEREF section_9a1d0f97eac049aba197f1a581c2d6a0</w:instrText>
      </w:r>
      <w:r>
        <w:fldChar w:fldCharType="separate"/>
      </w:r>
      <w:r>
        <w:rPr>
          <w:noProof/>
        </w:rPr>
        <w:t>69</w:t>
      </w:r>
      <w:r>
        <w:fldChar w:fldCharType="end"/>
      </w:r>
    </w:p>
    <w:p w:rsidR="000F2369" w:rsidRDefault="00D06027">
      <w:pPr>
        <w:pStyle w:val="IndexEntry"/>
      </w:pPr>
      <w:r>
        <w:t xml:space="preserve">   </w:t>
      </w:r>
      <w:hyperlink w:anchor="section_d0d94cf5003c4b2c82b712cc3b6d4abb">
        <w:r>
          <w:rPr>
            <w:rStyle w:val="Hyperlink"/>
          </w:rPr>
          <w:t>type serialization version 2</w:t>
        </w:r>
      </w:hyperlink>
      <w:r>
        <w:t xml:space="preserve"> </w:t>
      </w:r>
      <w:r>
        <w:fldChar w:fldCharType="begin"/>
      </w:r>
      <w:r>
        <w:instrText>PAGEREF section_d0d94cf5003c4b2c82b712cc3b6d4abb</w:instrText>
      </w:r>
      <w:r>
        <w:fldChar w:fldCharType="separate"/>
      </w:r>
      <w:r>
        <w:rPr>
          <w:noProof/>
        </w:rPr>
        <w:t>70</w:t>
      </w:r>
      <w:r>
        <w:fldChar w:fldCharType="end"/>
      </w:r>
    </w:p>
    <w:p w:rsidR="000F2369" w:rsidRDefault="000F2369">
      <w:pPr>
        <w:spacing w:before="0" w:after="0"/>
        <w:rPr>
          <w:sz w:val="16"/>
        </w:rPr>
      </w:pPr>
    </w:p>
    <w:p w:rsidR="000F2369" w:rsidRDefault="00D06027">
      <w:r>
        <w:rPr>
          <w:b/>
        </w:rPr>
        <w:t>T</w:t>
      </w:r>
    </w:p>
    <w:p w:rsidR="000F2369" w:rsidRDefault="000F2369">
      <w:pPr>
        <w:spacing w:before="0" w:after="0"/>
        <w:rPr>
          <w:sz w:val="16"/>
        </w:rPr>
      </w:pPr>
    </w:p>
    <w:p w:rsidR="000F2369" w:rsidRDefault="00FB6FEA">
      <w:pPr>
        <w:pStyle w:val="IndexEntry"/>
      </w:pPr>
      <w:hyperlink w:anchor="section_0257781ced9a4f5eb794d199f43d3a02">
        <w:r w:rsidR="00D06027">
          <w:rPr>
            <w:rStyle w:val="Hyperlink"/>
          </w:rPr>
          <w:t>Target level 5.0</w:t>
        </w:r>
      </w:hyperlink>
      <w:r w:rsidR="00D06027">
        <w:t xml:space="preserve"> </w:t>
      </w:r>
      <w:r w:rsidR="00D06027">
        <w:fldChar w:fldCharType="begin"/>
      </w:r>
      <w:r w:rsidR="00D06027">
        <w:instrText>PAGEREF section_0257781ced9a4f5eb794d199f43d3a02</w:instrText>
      </w:r>
      <w:r w:rsidR="00D06027">
        <w:fldChar w:fldCharType="separate"/>
      </w:r>
      <w:r w:rsidR="00D06027">
        <w:rPr>
          <w:noProof/>
        </w:rPr>
        <w:t>77</w:t>
      </w:r>
      <w:r w:rsidR="00D06027">
        <w:fldChar w:fldCharType="end"/>
      </w:r>
    </w:p>
    <w:p w:rsidR="000F2369" w:rsidRDefault="00FB6FEA">
      <w:pPr>
        <w:pStyle w:val="IndexEntry"/>
      </w:pPr>
      <w:hyperlink w:anchor="section_9ae9e4a2707b42cd8d00de8e7e0c3d9f">
        <w:r w:rsidR="00D06027">
          <w:rPr>
            <w:rStyle w:val="Hyperlink"/>
          </w:rPr>
          <w:t>Target level 6.0</w:t>
        </w:r>
      </w:hyperlink>
      <w:r w:rsidR="00D06027">
        <w:t xml:space="preserve"> </w:t>
      </w:r>
      <w:r w:rsidR="00D06027">
        <w:fldChar w:fldCharType="begin"/>
      </w:r>
      <w:r w:rsidR="00D06027">
        <w:instrText>PAGEREF section_9ae9e4a2707b42cd8d00de8e7e0c3d9f</w:instrText>
      </w:r>
      <w:r w:rsidR="00D06027">
        <w:fldChar w:fldCharType="separate"/>
      </w:r>
      <w:r w:rsidR="00D06027">
        <w:rPr>
          <w:noProof/>
        </w:rPr>
        <w:t>79</w:t>
      </w:r>
      <w:r w:rsidR="00D06027">
        <w:fldChar w:fldCharType="end"/>
      </w:r>
    </w:p>
    <w:p w:rsidR="000F2369" w:rsidRDefault="00FB6FEA">
      <w:pPr>
        <w:pStyle w:val="IndexEntry"/>
      </w:pPr>
      <w:hyperlink w:anchor="section_95fbfb56d67a47df900ce263d6031f22">
        <w:r w:rsidR="00D06027">
          <w:rPr>
            <w:rStyle w:val="Hyperlink"/>
          </w:rPr>
          <w:t>TCP/IP (NCACN_IP_TCP)</w:t>
        </w:r>
      </w:hyperlink>
      <w:r w:rsidR="00D06027">
        <w:t xml:space="preserve"> </w:t>
      </w:r>
      <w:r w:rsidR="00D06027">
        <w:fldChar w:fldCharType="begin"/>
      </w:r>
      <w:r w:rsidR="00D06027">
        <w:instrText>PAGEREF section_95fbfb56d67a47df900ce263d6031f22</w:instrText>
      </w:r>
      <w:r w:rsidR="00D06027">
        <w:fldChar w:fldCharType="separate"/>
      </w:r>
      <w:r w:rsidR="00D06027">
        <w:rPr>
          <w:noProof/>
        </w:rPr>
        <w:t>32</w:t>
      </w:r>
      <w:r w:rsidR="00D06027">
        <w:fldChar w:fldCharType="end"/>
      </w:r>
    </w:p>
    <w:p w:rsidR="000F2369" w:rsidRDefault="00D06027">
      <w:pPr>
        <w:pStyle w:val="IndexEntry"/>
      </w:pPr>
      <w:r>
        <w:t>Timer events</w:t>
      </w:r>
    </w:p>
    <w:p w:rsidR="000F2369" w:rsidRDefault="00D06027">
      <w:pPr>
        <w:pStyle w:val="IndexEntry"/>
      </w:pPr>
      <w:r>
        <w:t xml:space="preserve">   client - connectionless RPC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a56da763980a42169d1673c3bd2a4a68">
        <w:r>
          <w:rPr>
            <w:rStyle w:val="Hyperlink"/>
          </w:rPr>
          <w:t>section 3.2.1.6</w:t>
        </w:r>
      </w:hyperlink>
      <w:r>
        <w:t xml:space="preserve"> </w:t>
      </w:r>
      <w:r>
        <w:fldChar w:fldCharType="begin"/>
      </w:r>
      <w:r>
        <w:instrText>PAGEREF section_a56da763980a42169d1673c3bd2a4a68</w:instrText>
      </w:r>
      <w:r>
        <w:fldChar w:fldCharType="separate"/>
      </w:r>
      <w:r>
        <w:rPr>
          <w:noProof/>
        </w:rPr>
        <w:t>93</w:t>
      </w:r>
      <w:r>
        <w:fldChar w:fldCharType="end"/>
      </w:r>
      <w:r>
        <w:t xml:space="preserve">, </w:t>
      </w:r>
      <w:hyperlink w:anchor="section_0ea24ed496fa4d35b97ada988366f14d">
        <w:r>
          <w:rPr>
            <w:rStyle w:val="Hyperlink"/>
          </w:rPr>
          <w:t>section 3.2.2.6</w:t>
        </w:r>
      </w:hyperlink>
      <w:r>
        <w:t xml:space="preserve"> </w:t>
      </w:r>
      <w:r>
        <w:fldChar w:fldCharType="begin"/>
      </w:r>
      <w:r>
        <w:instrText>PAGEREF section_0ea24ed496fa4d35b97ada988366f14d</w:instrText>
      </w:r>
      <w:r>
        <w:fldChar w:fldCharType="separate"/>
      </w:r>
      <w:r>
        <w:rPr>
          <w:noProof/>
        </w:rPr>
        <w:t>103</w:t>
      </w:r>
      <w:r>
        <w:fldChar w:fldCharType="end"/>
      </w:r>
      <w:r>
        <w:t>)</w:t>
      </w:r>
    </w:p>
    <w:p w:rsidR="000F2369" w:rsidRDefault="00D06027">
      <w:pPr>
        <w:pStyle w:val="IndexEntry"/>
      </w:pPr>
      <w:r>
        <w:t xml:space="preserve">   client - connection-oriented RPC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6a18dfe3db8149a8b945af1a94d76fb8">
        <w:r>
          <w:rPr>
            <w:rStyle w:val="Hyperlink"/>
          </w:rPr>
          <w:t>section 3.3.1.6</w:t>
        </w:r>
      </w:hyperlink>
      <w:r>
        <w:t xml:space="preserve"> </w:t>
      </w:r>
      <w:r>
        <w:fldChar w:fldCharType="begin"/>
      </w:r>
      <w:r>
        <w:instrText>PAGEREF section_6a18dfe3db8149a8b945af1a94d76fb8</w:instrText>
      </w:r>
      <w:r>
        <w:fldChar w:fldCharType="separate"/>
      </w:r>
      <w:r>
        <w:rPr>
          <w:noProof/>
        </w:rPr>
        <w:t>124</w:t>
      </w:r>
      <w:r>
        <w:fldChar w:fldCharType="end"/>
      </w:r>
      <w:r>
        <w:t xml:space="preserve">, </w:t>
      </w:r>
      <w:hyperlink w:anchor="section_37a54ef0e94c4df18e45e5b13bc06f5d">
        <w:r>
          <w:rPr>
            <w:rStyle w:val="Hyperlink"/>
          </w:rPr>
          <w:t>section 3.3.2.6</w:t>
        </w:r>
      </w:hyperlink>
      <w:r>
        <w:t xml:space="preserve"> </w:t>
      </w:r>
      <w:r>
        <w:fldChar w:fldCharType="begin"/>
      </w:r>
      <w:r>
        <w:instrText>PAGEREF section_37a54ef0e94c4df18e45e5b13bc06f5d</w:instrText>
      </w:r>
      <w:r>
        <w:fldChar w:fldCharType="separate"/>
      </w:r>
      <w:r>
        <w:rPr>
          <w:noProof/>
        </w:rPr>
        <w:t>131</w:t>
      </w:r>
      <w:r>
        <w:fldChar w:fldCharType="end"/>
      </w:r>
      <w:r>
        <w:t>)</w:t>
      </w:r>
    </w:p>
    <w:p w:rsidR="000F2369" w:rsidRDefault="00D06027">
      <w:pPr>
        <w:pStyle w:val="IndexEntry"/>
      </w:pPr>
      <w:r>
        <w:t xml:space="preserve">   server - connectionless RPC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080bd1d4655944e2b68c12ff01dc9c34">
        <w:r>
          <w:rPr>
            <w:rStyle w:val="Hyperlink"/>
          </w:rPr>
          <w:t>section 3.1.3.6</w:t>
        </w:r>
      </w:hyperlink>
      <w:r>
        <w:t xml:space="preserve"> </w:t>
      </w:r>
      <w:r>
        <w:fldChar w:fldCharType="begin"/>
      </w:r>
      <w:r>
        <w:instrText>PAGEREF section_080bd1d4655944e2b68c12ff01dc9c34</w:instrText>
      </w:r>
      <w:r>
        <w:fldChar w:fldCharType="separate"/>
      </w:r>
      <w:r>
        <w:rPr>
          <w:noProof/>
        </w:rPr>
        <w:t>86</w:t>
      </w:r>
      <w:r>
        <w:fldChar w:fldCharType="end"/>
      </w:r>
      <w:r>
        <w:t xml:space="preserve">, </w:t>
      </w:r>
      <w:hyperlink w:anchor="section_a56da763980a42169d1673c3bd2a4a68">
        <w:r>
          <w:rPr>
            <w:rStyle w:val="Hyperlink"/>
          </w:rPr>
          <w:t>section 3.2.1.6</w:t>
        </w:r>
      </w:hyperlink>
      <w:r>
        <w:t xml:space="preserve"> </w:t>
      </w:r>
      <w:r>
        <w:fldChar w:fldCharType="begin"/>
      </w:r>
      <w:r>
        <w:instrText>PAGEREF section_a56da763980a42169d1673c3bd2a4a68</w:instrText>
      </w:r>
      <w:r>
        <w:fldChar w:fldCharType="separate"/>
      </w:r>
      <w:r>
        <w:rPr>
          <w:noProof/>
        </w:rPr>
        <w:t>93</w:t>
      </w:r>
      <w:r>
        <w:fldChar w:fldCharType="end"/>
      </w:r>
      <w:r>
        <w:t xml:space="preserve">, </w:t>
      </w:r>
      <w:hyperlink w:anchor="section_d0a0f550ab2c4286a8b1ec375162bf24">
        <w:r>
          <w:rPr>
            <w:rStyle w:val="Hyperlink"/>
          </w:rPr>
          <w:t>section 3.2.3.6</w:t>
        </w:r>
      </w:hyperlink>
      <w:r>
        <w:t xml:space="preserve"> </w:t>
      </w:r>
      <w:r>
        <w:fldChar w:fldCharType="begin"/>
      </w:r>
      <w:r>
        <w:instrText>PAGEREF section_d0a0f550ab2c4286a8b1ec375162bf24</w:instrText>
      </w:r>
      <w:r>
        <w:fldChar w:fldCharType="separate"/>
      </w:r>
      <w:r>
        <w:rPr>
          <w:noProof/>
        </w:rPr>
        <w:t>113</w:t>
      </w:r>
      <w:r>
        <w:fldChar w:fldCharType="end"/>
      </w:r>
      <w:r>
        <w:t>)</w:t>
      </w:r>
    </w:p>
    <w:p w:rsidR="000F2369" w:rsidRDefault="00D06027">
      <w:pPr>
        <w:pStyle w:val="IndexEntry"/>
      </w:pPr>
      <w:r>
        <w:t xml:space="preserve">   server - connection-oriented RPC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080bd1d4655944e2b68c12ff01dc9c34">
        <w:r>
          <w:rPr>
            <w:rStyle w:val="Hyperlink"/>
          </w:rPr>
          <w:t>section 3.1.3.6</w:t>
        </w:r>
      </w:hyperlink>
      <w:r>
        <w:t xml:space="preserve"> </w:t>
      </w:r>
      <w:r>
        <w:fldChar w:fldCharType="begin"/>
      </w:r>
      <w:r>
        <w:instrText>PAGEREF section_080bd1d4655944e2b68c12ff01dc9c34</w:instrText>
      </w:r>
      <w:r>
        <w:fldChar w:fldCharType="separate"/>
      </w:r>
      <w:r>
        <w:rPr>
          <w:noProof/>
        </w:rPr>
        <w:t>86</w:t>
      </w:r>
      <w:r>
        <w:fldChar w:fldCharType="end"/>
      </w:r>
      <w:r>
        <w:t xml:space="preserve">, </w:t>
      </w:r>
      <w:hyperlink w:anchor="section_6a18dfe3db8149a8b945af1a94d76fb8">
        <w:r>
          <w:rPr>
            <w:rStyle w:val="Hyperlink"/>
          </w:rPr>
          <w:t>section 3.3.1.6</w:t>
        </w:r>
      </w:hyperlink>
      <w:r>
        <w:t xml:space="preserve"> </w:t>
      </w:r>
      <w:r>
        <w:fldChar w:fldCharType="begin"/>
      </w:r>
      <w:r>
        <w:instrText>PAGEREF section_6a18dfe3db8149a8b945af1a94d76fb8</w:instrText>
      </w:r>
      <w:r>
        <w:fldChar w:fldCharType="separate"/>
      </w:r>
      <w:r>
        <w:rPr>
          <w:noProof/>
        </w:rPr>
        <w:t>124</w:t>
      </w:r>
      <w:r>
        <w:fldChar w:fldCharType="end"/>
      </w:r>
      <w:r>
        <w:t xml:space="preserve">, </w:t>
      </w:r>
      <w:hyperlink w:anchor="section_f27198beff1541c3b81155489c58b23f">
        <w:r>
          <w:rPr>
            <w:rStyle w:val="Hyperlink"/>
          </w:rPr>
          <w:t>section 3.3.3.6</w:t>
        </w:r>
      </w:hyperlink>
      <w:r>
        <w:t xml:space="preserve"> </w:t>
      </w:r>
      <w:r>
        <w:fldChar w:fldCharType="begin"/>
      </w:r>
      <w:r>
        <w:instrText>PAGEREF section_f27198beff1541c3b81155489c58b23f</w:instrText>
      </w:r>
      <w:r>
        <w:fldChar w:fldCharType="separate"/>
      </w:r>
      <w:r>
        <w:rPr>
          <w:noProof/>
        </w:rPr>
        <w:t>140</w:t>
      </w:r>
      <w:r>
        <w:fldChar w:fldCharType="end"/>
      </w:r>
      <w:r>
        <w:t>)</w:t>
      </w:r>
    </w:p>
    <w:p w:rsidR="000F2369" w:rsidRDefault="00D06027">
      <w:pPr>
        <w:pStyle w:val="IndexEntry"/>
      </w:pPr>
      <w:r>
        <w:t>Timers</w:t>
      </w:r>
    </w:p>
    <w:p w:rsidR="000F2369" w:rsidRDefault="00D06027">
      <w:pPr>
        <w:pStyle w:val="IndexEntry"/>
      </w:pPr>
      <w:r>
        <w:t xml:space="preserve">   client - connectionless RPC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d069beeb9d4a44dbae6a6f8804ee1be1">
        <w:r>
          <w:rPr>
            <w:rStyle w:val="Hyperlink"/>
          </w:rPr>
          <w:t>section 3.1.2.2</w:t>
        </w:r>
      </w:hyperlink>
      <w:r>
        <w:t xml:space="preserve"> </w:t>
      </w:r>
      <w:r>
        <w:fldChar w:fldCharType="begin"/>
      </w:r>
      <w:r>
        <w:instrText>PAGEREF section_d069beeb9d4a44dbae6a6f8804ee1be1</w:instrText>
      </w:r>
      <w:r>
        <w:fldChar w:fldCharType="separate"/>
      </w:r>
      <w:r>
        <w:rPr>
          <w:noProof/>
        </w:rPr>
        <w:t>83</w:t>
      </w:r>
      <w:r>
        <w:fldChar w:fldCharType="end"/>
      </w:r>
      <w:r>
        <w:t xml:space="preserve">, </w:t>
      </w:r>
      <w:hyperlink w:anchor="section_609ff77ffb9c4de9819b2783365d2b10">
        <w:r>
          <w:rPr>
            <w:rStyle w:val="Hyperlink"/>
          </w:rPr>
          <w:t>section 3.2.1.2</w:t>
        </w:r>
      </w:hyperlink>
      <w:r>
        <w:t xml:space="preserve"> </w:t>
      </w:r>
      <w:r>
        <w:fldChar w:fldCharType="begin"/>
      </w:r>
      <w:r>
        <w:instrText>PAGEREF section_609ff77ffb9c4de9819b2783365d2b10</w:instrText>
      </w:r>
      <w:r>
        <w:fldChar w:fldCharType="separate"/>
      </w:r>
      <w:r>
        <w:rPr>
          <w:noProof/>
        </w:rPr>
        <w:t>88</w:t>
      </w:r>
      <w:r>
        <w:fldChar w:fldCharType="end"/>
      </w:r>
      <w:r>
        <w:t xml:space="preserve">, </w:t>
      </w:r>
      <w:hyperlink w:anchor="section_287108b2e71f4c12b4e432f497147429">
        <w:r>
          <w:rPr>
            <w:rStyle w:val="Hyperlink"/>
          </w:rPr>
          <w:t>section 3.2.2.2</w:t>
        </w:r>
      </w:hyperlink>
      <w:r>
        <w:t xml:space="preserve"> </w:t>
      </w:r>
      <w:r>
        <w:fldChar w:fldCharType="begin"/>
      </w:r>
      <w:r>
        <w:instrText>PAGEREF section_287108b2e71f4c12b4e432f497147429</w:instrText>
      </w:r>
      <w:r>
        <w:fldChar w:fldCharType="separate"/>
      </w:r>
      <w:r>
        <w:rPr>
          <w:noProof/>
        </w:rPr>
        <w:t>97</w:t>
      </w:r>
      <w:r>
        <w:fldChar w:fldCharType="end"/>
      </w:r>
      <w:r>
        <w:t>)</w:t>
      </w:r>
    </w:p>
    <w:p w:rsidR="000F2369" w:rsidRDefault="00D06027">
      <w:pPr>
        <w:pStyle w:val="IndexEntry"/>
      </w:pPr>
      <w:r>
        <w:t xml:space="preserve">   client - connection-oriented RPC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d069beeb9d4a44dbae6a6f8804ee1be1">
        <w:r>
          <w:rPr>
            <w:rStyle w:val="Hyperlink"/>
          </w:rPr>
          <w:t>section 3.1.2.2</w:t>
        </w:r>
      </w:hyperlink>
      <w:r>
        <w:t xml:space="preserve"> </w:t>
      </w:r>
      <w:r>
        <w:fldChar w:fldCharType="begin"/>
      </w:r>
      <w:r>
        <w:instrText>PAGEREF section_d069beeb9d4a44dbae6a6f8804ee1be1</w:instrText>
      </w:r>
      <w:r>
        <w:fldChar w:fldCharType="separate"/>
      </w:r>
      <w:r>
        <w:rPr>
          <w:noProof/>
        </w:rPr>
        <w:t>83</w:t>
      </w:r>
      <w:r>
        <w:fldChar w:fldCharType="end"/>
      </w:r>
      <w:r>
        <w:t xml:space="preserve">, </w:t>
      </w:r>
      <w:hyperlink w:anchor="section_a81565f8e53d4332a2d237cce11a8494">
        <w:r>
          <w:rPr>
            <w:rStyle w:val="Hyperlink"/>
          </w:rPr>
          <w:t>section 3.3.1.2</w:t>
        </w:r>
      </w:hyperlink>
      <w:r>
        <w:t xml:space="preserve"> </w:t>
      </w:r>
      <w:r>
        <w:fldChar w:fldCharType="begin"/>
      </w:r>
      <w:r>
        <w:instrText>PAGEREF section_a81565f8e53d4332a2d237cce11a8494</w:instrText>
      </w:r>
      <w:r>
        <w:fldChar w:fldCharType="separate"/>
      </w:r>
      <w:r>
        <w:rPr>
          <w:noProof/>
        </w:rPr>
        <w:t>116</w:t>
      </w:r>
      <w:r>
        <w:fldChar w:fldCharType="end"/>
      </w:r>
      <w:r>
        <w:t xml:space="preserve">, </w:t>
      </w:r>
      <w:hyperlink w:anchor="section_d47c30b72985434e9ade79d0292b8a4b">
        <w:r>
          <w:rPr>
            <w:rStyle w:val="Hyperlink"/>
          </w:rPr>
          <w:t>section 3.3.2.2</w:t>
        </w:r>
      </w:hyperlink>
      <w:r>
        <w:t xml:space="preserve"> </w:t>
      </w:r>
      <w:r>
        <w:fldChar w:fldCharType="begin"/>
      </w:r>
      <w:r>
        <w:instrText>PAGEREF section_d47c30b72985434e9ade79d0292b8a4b</w:instrText>
      </w:r>
      <w:r>
        <w:fldChar w:fldCharType="separate"/>
      </w:r>
      <w:r>
        <w:rPr>
          <w:noProof/>
        </w:rPr>
        <w:t>128</w:t>
      </w:r>
      <w:r>
        <w:fldChar w:fldCharType="end"/>
      </w:r>
      <w:r>
        <w:t>)</w:t>
      </w:r>
    </w:p>
    <w:p w:rsidR="000F2369" w:rsidRDefault="00D06027">
      <w:pPr>
        <w:pStyle w:val="IndexEntry"/>
      </w:pPr>
      <w:r>
        <w:t xml:space="preserve">   server - connectionless RPC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43f5047325854f0ea6631a5334a5d64a">
        <w:r>
          <w:rPr>
            <w:rStyle w:val="Hyperlink"/>
          </w:rPr>
          <w:t>section 3.1.3.2</w:t>
        </w:r>
      </w:hyperlink>
      <w:r>
        <w:t xml:space="preserve"> </w:t>
      </w:r>
      <w:r>
        <w:fldChar w:fldCharType="begin"/>
      </w:r>
      <w:r>
        <w:instrText>PAGEREF section_43f5047325854f0ea6631a5334a5d64a</w:instrText>
      </w:r>
      <w:r>
        <w:fldChar w:fldCharType="separate"/>
      </w:r>
      <w:r>
        <w:rPr>
          <w:noProof/>
        </w:rPr>
        <w:t>85</w:t>
      </w:r>
      <w:r>
        <w:fldChar w:fldCharType="end"/>
      </w:r>
      <w:r>
        <w:t xml:space="preserve">, </w:t>
      </w:r>
      <w:hyperlink w:anchor="section_609ff77ffb9c4de9819b2783365d2b10">
        <w:r>
          <w:rPr>
            <w:rStyle w:val="Hyperlink"/>
          </w:rPr>
          <w:t>section 3.2.1.2</w:t>
        </w:r>
      </w:hyperlink>
      <w:r>
        <w:t xml:space="preserve"> </w:t>
      </w:r>
      <w:r>
        <w:fldChar w:fldCharType="begin"/>
      </w:r>
      <w:r>
        <w:instrText>PAGEREF section_609ff77ffb9c4de9819b2783365d2b10</w:instrText>
      </w:r>
      <w:r>
        <w:fldChar w:fldCharType="separate"/>
      </w:r>
      <w:r>
        <w:rPr>
          <w:noProof/>
        </w:rPr>
        <w:t>88</w:t>
      </w:r>
      <w:r>
        <w:fldChar w:fldCharType="end"/>
      </w:r>
      <w:r>
        <w:t xml:space="preserve">, </w:t>
      </w:r>
      <w:hyperlink w:anchor="section_e5b047c1ab7b470fb4c4c7f51a6667cd">
        <w:r>
          <w:rPr>
            <w:rStyle w:val="Hyperlink"/>
          </w:rPr>
          <w:t>section 3.2.3.2</w:t>
        </w:r>
      </w:hyperlink>
      <w:r>
        <w:t xml:space="preserve"> </w:t>
      </w:r>
      <w:r>
        <w:fldChar w:fldCharType="begin"/>
      </w:r>
      <w:r>
        <w:instrText>PAGEREF section_e5b047c1ab7b470fb4c4c7f51a6667cd</w:instrText>
      </w:r>
      <w:r>
        <w:fldChar w:fldCharType="separate"/>
      </w:r>
      <w:r>
        <w:rPr>
          <w:noProof/>
        </w:rPr>
        <w:t>107</w:t>
      </w:r>
      <w:r>
        <w:fldChar w:fldCharType="end"/>
      </w:r>
      <w:r>
        <w:t>)</w:t>
      </w:r>
    </w:p>
    <w:p w:rsidR="000F2369" w:rsidRDefault="00D06027">
      <w:pPr>
        <w:pStyle w:val="IndexEntry"/>
      </w:pPr>
      <w:r>
        <w:t xml:space="preserve">   server - connection-oriented RPC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43f5047325854f0ea6631a5334a5d64a">
        <w:r>
          <w:rPr>
            <w:rStyle w:val="Hyperlink"/>
          </w:rPr>
          <w:t>section 3.1.3.2</w:t>
        </w:r>
      </w:hyperlink>
      <w:r>
        <w:t xml:space="preserve"> </w:t>
      </w:r>
      <w:r>
        <w:fldChar w:fldCharType="begin"/>
      </w:r>
      <w:r>
        <w:instrText>PAGEREF section_43f5047325854f0ea6631a5334a5d64a</w:instrText>
      </w:r>
      <w:r>
        <w:fldChar w:fldCharType="separate"/>
      </w:r>
      <w:r>
        <w:rPr>
          <w:noProof/>
        </w:rPr>
        <w:t>85</w:t>
      </w:r>
      <w:r>
        <w:fldChar w:fldCharType="end"/>
      </w:r>
      <w:r>
        <w:t xml:space="preserve">, </w:t>
      </w:r>
      <w:hyperlink w:anchor="section_a81565f8e53d4332a2d237cce11a8494">
        <w:r>
          <w:rPr>
            <w:rStyle w:val="Hyperlink"/>
          </w:rPr>
          <w:t>section 3.3.1.2</w:t>
        </w:r>
      </w:hyperlink>
      <w:r>
        <w:t xml:space="preserve"> </w:t>
      </w:r>
      <w:r>
        <w:fldChar w:fldCharType="begin"/>
      </w:r>
      <w:r>
        <w:instrText>PAGEREF section_a81565f8e53d4332a2d237cce11a8494</w:instrText>
      </w:r>
      <w:r>
        <w:fldChar w:fldCharType="separate"/>
      </w:r>
      <w:r>
        <w:rPr>
          <w:noProof/>
        </w:rPr>
        <w:t>116</w:t>
      </w:r>
      <w:r>
        <w:fldChar w:fldCharType="end"/>
      </w:r>
      <w:r>
        <w:t xml:space="preserve">, </w:t>
      </w:r>
      <w:hyperlink w:anchor="section_bb0a5da7634a4748a09b827c2e5f1601">
        <w:r>
          <w:rPr>
            <w:rStyle w:val="Hyperlink"/>
          </w:rPr>
          <w:t>section 3.3.3.2</w:t>
        </w:r>
      </w:hyperlink>
      <w:r>
        <w:t xml:space="preserve"> </w:t>
      </w:r>
      <w:r>
        <w:fldChar w:fldCharType="begin"/>
      </w:r>
      <w:r>
        <w:instrText>PAGEREF section_bb0a5da7634a4748a09b827c2e5f1601</w:instrText>
      </w:r>
      <w:r>
        <w:fldChar w:fldCharType="separate"/>
      </w:r>
      <w:r>
        <w:rPr>
          <w:noProof/>
        </w:rPr>
        <w:t>136</w:t>
      </w:r>
      <w:r>
        <w:fldChar w:fldCharType="end"/>
      </w:r>
      <w:r>
        <w:t>)</w:t>
      </w:r>
    </w:p>
    <w:p w:rsidR="000F2369" w:rsidRDefault="00FB6FEA">
      <w:pPr>
        <w:pStyle w:val="IndexEntry"/>
      </w:pPr>
      <w:hyperlink w:anchor="section_d35f8e7eebb143cbb1f1c09c716a26f4">
        <w:r w:rsidR="00D06027">
          <w:rPr>
            <w:rStyle w:val="Hyperlink"/>
          </w:rPr>
          <w:t>Tracking changes</w:t>
        </w:r>
      </w:hyperlink>
      <w:r w:rsidR="00D06027">
        <w:t xml:space="preserve"> </w:t>
      </w:r>
      <w:r w:rsidR="00D06027">
        <w:fldChar w:fldCharType="begin"/>
      </w:r>
      <w:r w:rsidR="00D06027">
        <w:instrText>PAGEREF section_d35f8e7eebb143cbb1f1c09c716a26f4</w:instrText>
      </w:r>
      <w:r w:rsidR="00D06027">
        <w:fldChar w:fldCharType="separate"/>
      </w:r>
      <w:r w:rsidR="00D06027">
        <w:rPr>
          <w:noProof/>
        </w:rPr>
        <w:t>174</w:t>
      </w:r>
      <w:r w:rsidR="00D06027">
        <w:fldChar w:fldCharType="end"/>
      </w:r>
    </w:p>
    <w:p w:rsidR="000F2369" w:rsidRDefault="00FB6FEA">
      <w:pPr>
        <w:pStyle w:val="IndexEntry"/>
      </w:pPr>
      <w:hyperlink w:anchor="section_472083a956f14d81a208d18aef68c101">
        <w:r w:rsidR="00D06027">
          <w:rPr>
            <w:rStyle w:val="Hyperlink"/>
          </w:rPr>
          <w:t>Transport</w:t>
        </w:r>
      </w:hyperlink>
      <w:r w:rsidR="00D06027">
        <w:t xml:space="preserve"> </w:t>
      </w:r>
      <w:r w:rsidR="00D06027">
        <w:fldChar w:fldCharType="begin"/>
      </w:r>
      <w:r w:rsidR="00D06027">
        <w:instrText>PAGEREF section_472083a956f14d81a208d18aef68c101</w:instrText>
      </w:r>
      <w:r w:rsidR="00D06027">
        <w:fldChar w:fldCharType="separate"/>
      </w:r>
      <w:r w:rsidR="00D06027">
        <w:rPr>
          <w:noProof/>
        </w:rPr>
        <w:t>31</w:t>
      </w:r>
      <w:r w:rsidR="00D06027">
        <w:fldChar w:fldCharType="end"/>
      </w:r>
    </w:p>
    <w:p w:rsidR="000F2369" w:rsidRDefault="00D06027">
      <w:pPr>
        <w:pStyle w:val="IndexEntry"/>
      </w:pPr>
      <w:r>
        <w:t xml:space="preserve">   </w:t>
      </w:r>
      <w:hyperlink w:anchor="section_ca2cf7b2f8d9487f82e8b68a70848a54">
        <w:r>
          <w:rPr>
            <w:rStyle w:val="Hyperlink"/>
          </w:rPr>
          <w:t>connectionless RPC transports</w:t>
        </w:r>
      </w:hyperlink>
      <w:r>
        <w:t xml:space="preserve"> </w:t>
      </w:r>
      <w:r>
        <w:fldChar w:fldCharType="begin"/>
      </w:r>
      <w:r>
        <w:instrText>PAGEREF section_ca2cf7b2f8d9487f82e8b68a70848a54</w:instrText>
      </w:r>
      <w:r>
        <w:fldChar w:fldCharType="separate"/>
      </w:r>
      <w:r>
        <w:rPr>
          <w:noProof/>
        </w:rPr>
        <w:t>35</w:t>
      </w:r>
      <w:r>
        <w:fldChar w:fldCharType="end"/>
      </w:r>
    </w:p>
    <w:p w:rsidR="000F2369" w:rsidRDefault="00D06027">
      <w:pPr>
        <w:pStyle w:val="IndexEntry"/>
      </w:pPr>
      <w:r>
        <w:t xml:space="preserve">   </w:t>
      </w:r>
      <w:hyperlink w:anchor="section_c31c26d4b401466f95a44b4881d13e1a">
        <w:r>
          <w:rPr>
            <w:rStyle w:val="Hyperlink"/>
          </w:rPr>
          <w:t>connection-oriented RPC transports</w:t>
        </w:r>
      </w:hyperlink>
      <w:r>
        <w:t xml:space="preserve"> </w:t>
      </w:r>
      <w:r>
        <w:fldChar w:fldCharType="begin"/>
      </w:r>
      <w:r>
        <w:instrText>PAGEREF section_c31c26d4b401466f95a44b4881d13e1a</w:instrText>
      </w:r>
      <w:r>
        <w:fldChar w:fldCharType="separate"/>
      </w:r>
      <w:r>
        <w:rPr>
          <w:noProof/>
        </w:rPr>
        <w:t>31</w:t>
      </w:r>
      <w:r>
        <w:fldChar w:fldCharType="end"/>
      </w:r>
    </w:p>
    <w:p w:rsidR="000F2369" w:rsidRDefault="00D06027">
      <w:pPr>
        <w:pStyle w:val="IndexEntry"/>
      </w:pPr>
      <w:r>
        <w:t xml:space="preserve">   </w:t>
      </w:r>
      <w:hyperlink w:anchor="section_472083a956f14d81a208d18aef68c101">
        <w:r>
          <w:rPr>
            <w:rStyle w:val="Hyperlink"/>
          </w:rPr>
          <w:t>overview</w:t>
        </w:r>
      </w:hyperlink>
      <w:r>
        <w:t xml:space="preserve"> </w:t>
      </w:r>
      <w:r>
        <w:fldChar w:fldCharType="begin"/>
      </w:r>
      <w:r>
        <w:instrText>PAGEREF section_472083a956f14d81a208d18aef68c101</w:instrText>
      </w:r>
      <w:r>
        <w:fldChar w:fldCharType="separate"/>
      </w:r>
      <w:r>
        <w:rPr>
          <w:noProof/>
        </w:rPr>
        <w:t>31</w:t>
      </w:r>
      <w:r>
        <w:fldChar w:fldCharType="end"/>
      </w:r>
    </w:p>
    <w:p w:rsidR="000F2369" w:rsidRDefault="00D06027">
      <w:pPr>
        <w:pStyle w:val="IndexEntry"/>
      </w:pPr>
      <w:r>
        <w:t>Triggered events - higher-layer</w:t>
      </w:r>
    </w:p>
    <w:p w:rsidR="000F2369" w:rsidRDefault="00D06027">
      <w:pPr>
        <w:pStyle w:val="IndexEntry"/>
      </w:pPr>
      <w:r>
        <w:t xml:space="preserve">   client - connectionless RPC</w:t>
      </w:r>
    </w:p>
    <w:p w:rsidR="000F2369" w:rsidRDefault="00D06027">
      <w:pPr>
        <w:pStyle w:val="IndexEntry"/>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0F2369" w:rsidRDefault="00D06027">
      <w:pPr>
        <w:pStyle w:val="IndexEntry"/>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0F2369" w:rsidRDefault="00D06027">
      <w:pPr>
        <w:pStyle w:val="IndexEntry"/>
      </w:pPr>
      <w:r>
        <w:t xml:space="preserve">      </w:t>
      </w:r>
      <w:hyperlink w:anchor="section_556059a98946415eb597b02d4d958c09">
        <w:r>
          <w:rPr>
            <w:rStyle w:val="Hyperlink"/>
          </w:rPr>
          <w:t>cancel requested</w:t>
        </w:r>
      </w:hyperlink>
      <w:r>
        <w:t xml:space="preserve"> </w:t>
      </w:r>
      <w:r>
        <w:fldChar w:fldCharType="begin"/>
      </w:r>
      <w:r>
        <w:instrText>PAGEREF section_556059a98946415eb597b02d4d958c09</w:instrText>
      </w:r>
      <w:r>
        <w:fldChar w:fldCharType="separate"/>
      </w:r>
      <w:r>
        <w:rPr>
          <w:noProof/>
        </w:rPr>
        <w:t>101</w:t>
      </w:r>
      <w:r>
        <w:fldChar w:fldCharType="end"/>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0F2369" w:rsidRDefault="00D06027">
      <w:pPr>
        <w:pStyle w:val="IndexEntry"/>
      </w:pPr>
      <w:r>
        <w:t xml:space="preserve">   client - connection-oriented RPC</w:t>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3b48cb5b2b294f6fb062de1a9be3cfb4">
        <w:r>
          <w:rPr>
            <w:rStyle w:val="Hyperlink"/>
          </w:rPr>
          <w:t>make remote procedure method call</w:t>
        </w:r>
      </w:hyperlink>
      <w:r>
        <w:t xml:space="preserve"> </w:t>
      </w:r>
      <w:r>
        <w:fldChar w:fldCharType="begin"/>
      </w:r>
      <w:r>
        <w:instrText>PAGEREF section_3b48cb5b2b294f6fb062de1a9be3cfb4</w:instrText>
      </w:r>
      <w:r>
        <w:fldChar w:fldCharType="separate"/>
      </w:r>
      <w:r>
        <w:rPr>
          <w:noProof/>
        </w:rPr>
        <w:t>129</w:t>
      </w:r>
      <w:r>
        <w:fldChar w:fldCharType="end"/>
      </w:r>
    </w:p>
    <w:p w:rsidR="000F2369" w:rsidRDefault="00D06027">
      <w:pPr>
        <w:pStyle w:val="IndexEntry"/>
      </w:pPr>
      <w:r>
        <w:t xml:space="preserve">      </w:t>
      </w:r>
      <w:hyperlink w:anchor="section_a27d913055b048c5963f95173465877d">
        <w:r>
          <w:rPr>
            <w:rStyle w:val="Hyperlink"/>
          </w:rPr>
          <w:t>release context handle</w:t>
        </w:r>
      </w:hyperlink>
      <w:r>
        <w:t xml:space="preserve"> </w:t>
      </w:r>
      <w:r>
        <w:fldChar w:fldCharType="begin"/>
      </w:r>
      <w:r>
        <w:instrText>PAGEREF section_a27d913055b048c5963f95173465877d</w:instrText>
      </w:r>
      <w:r>
        <w:fldChar w:fldCharType="separate"/>
      </w:r>
      <w:r>
        <w:rPr>
          <w:noProof/>
        </w:rPr>
        <w:t>130</w:t>
      </w:r>
      <w:r>
        <w:fldChar w:fldCharType="end"/>
      </w:r>
    </w:p>
    <w:p w:rsidR="000F2369" w:rsidRDefault="00D06027">
      <w:pPr>
        <w:pStyle w:val="IndexEntry"/>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0F2369" w:rsidRDefault="00D06027">
      <w:pPr>
        <w:pStyle w:val="IndexEntry"/>
      </w:pPr>
      <w:r>
        <w:t xml:space="preserve">   server - connectionless RPC</w:t>
      </w:r>
    </w:p>
    <w:p w:rsidR="000F2369" w:rsidRDefault="00D06027">
      <w:pPr>
        <w:pStyle w:val="IndexEntry"/>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0F2369" w:rsidRDefault="00D06027">
      <w:pPr>
        <w:pStyle w:val="IndexEntry"/>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51bab02b53864002a1da09bb1d07ae29">
        <w:r>
          <w:rPr>
            <w:rStyle w:val="Hyperlink"/>
          </w:rPr>
          <w:t>context handle generation</w:t>
        </w:r>
      </w:hyperlink>
      <w:r>
        <w:t xml:space="preserve"> </w:t>
      </w:r>
      <w:r>
        <w:fldChar w:fldCharType="begin"/>
      </w:r>
      <w:r>
        <w:instrText>PAGEREF section_51bab02b53864002a1da09bb1d07ae29</w:instrText>
      </w:r>
      <w:r>
        <w:fldChar w:fldCharType="separate"/>
      </w:r>
      <w:r>
        <w:rPr>
          <w:noProof/>
        </w:rPr>
        <w:t>108</w:t>
      </w:r>
      <w:r>
        <w:fldChar w:fldCharType="end"/>
      </w:r>
    </w:p>
    <w:p w:rsidR="000F2369" w:rsidRDefault="00D06027">
      <w:pPr>
        <w:pStyle w:val="IndexEntry"/>
      </w:pPr>
      <w:r>
        <w:t xml:space="preserve">      </w:t>
      </w:r>
      <w:hyperlink w:anchor="section_f9c6e08ca4a342279ebba9382652ee1c">
        <w:r>
          <w:rPr>
            <w:rStyle w:val="Hyperlink"/>
          </w:rPr>
          <w:t>failure semantics</w:t>
        </w:r>
      </w:hyperlink>
      <w:r>
        <w:t xml:space="preserve"> </w:t>
      </w:r>
      <w:r>
        <w:fldChar w:fldCharType="begin"/>
      </w:r>
      <w:r>
        <w:instrText>PAGEREF section_f9c6e08ca4a342279ebba9382652ee1c</w:instrText>
      </w:r>
      <w:r>
        <w:fldChar w:fldCharType="separate"/>
      </w:r>
      <w:r>
        <w:rPr>
          <w:noProof/>
        </w:rPr>
        <w:t>108</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0F2369" w:rsidRDefault="00D06027">
      <w:pPr>
        <w:pStyle w:val="IndexEntry"/>
      </w:pPr>
      <w:r>
        <w:t xml:space="preserve">      </w:t>
      </w:r>
      <w:hyperlink w:anchor="section_326c9de146024d78848d8b4e11e6ed80">
        <w:r>
          <w:rPr>
            <w:rStyle w:val="Hyperlink"/>
          </w:rPr>
          <w:t>retrieving client identity</w:t>
        </w:r>
      </w:hyperlink>
      <w:r>
        <w:t xml:space="preserve"> </w:t>
      </w:r>
      <w:r>
        <w:fldChar w:fldCharType="begin"/>
      </w:r>
      <w:r>
        <w:instrText>PAGEREF section_326c9de146024d78848d8b4e11e6ed80</w:instrText>
      </w:r>
      <w:r>
        <w:fldChar w:fldCharType="separate"/>
      </w:r>
      <w:r>
        <w:rPr>
          <w:noProof/>
        </w:rPr>
        <w:t>108</w:t>
      </w:r>
      <w:r>
        <w:fldChar w:fldCharType="end"/>
      </w:r>
    </w:p>
    <w:p w:rsidR="000F2369" w:rsidRDefault="00D06027">
      <w:pPr>
        <w:pStyle w:val="IndexEntry"/>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0F2369" w:rsidRDefault="00D06027">
      <w:pPr>
        <w:pStyle w:val="IndexEntry"/>
      </w:pPr>
      <w:r>
        <w:t xml:space="preserve">   server - connection-oriented RPC</w:t>
      </w:r>
    </w:p>
    <w:p w:rsidR="000F2369" w:rsidRDefault="00D06027">
      <w:pPr>
        <w:pStyle w:val="IndexEntry"/>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0F2369" w:rsidRDefault="00D06027">
      <w:pPr>
        <w:pStyle w:val="IndexEntry"/>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0F2369" w:rsidRDefault="00D06027">
      <w:pPr>
        <w:pStyle w:val="IndexEntry"/>
      </w:pPr>
      <w:r>
        <w:t xml:space="preserve">      </w:t>
      </w:r>
      <w:hyperlink w:anchor="section_dbe2f81d289c4c4b9c4607883a4ca680">
        <w:r>
          <w:rPr>
            <w:rStyle w:val="Hyperlink"/>
          </w:rPr>
          <w:t>failure semantics</w:t>
        </w:r>
      </w:hyperlink>
      <w:r>
        <w:t xml:space="preserve"> </w:t>
      </w:r>
      <w:r>
        <w:fldChar w:fldCharType="begin"/>
      </w:r>
      <w:r>
        <w:instrText>PAGEREF section_dbe2f81d289c4c4b9c4607883a4ca680</w:instrText>
      </w:r>
      <w:r>
        <w:fldChar w:fldCharType="separate"/>
      </w:r>
      <w:r>
        <w:rPr>
          <w:noProof/>
        </w:rPr>
        <w:t>137</w:t>
      </w:r>
      <w:r>
        <w:fldChar w:fldCharType="end"/>
      </w:r>
    </w:p>
    <w:p w:rsidR="000F2369" w:rsidRDefault="00D06027">
      <w:pPr>
        <w:pStyle w:val="IndexEntry"/>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0F2369" w:rsidRDefault="00D06027">
      <w:pPr>
        <w:pStyle w:val="IndexEntry"/>
      </w:pPr>
      <w:r>
        <w:t xml:space="preserve">      </w:t>
      </w:r>
      <w:hyperlink w:anchor="section_29b8217a0bda4fdba3ea48560125ae8d">
        <w:r>
          <w:rPr>
            <w:rStyle w:val="Hyperlink"/>
          </w:rPr>
          <w:t>retrieve client identity - authorization information</w:t>
        </w:r>
      </w:hyperlink>
      <w:r>
        <w:t xml:space="preserve"> </w:t>
      </w:r>
      <w:r>
        <w:fldChar w:fldCharType="begin"/>
      </w:r>
      <w:r>
        <w:instrText>PAGEREF section_29b8217a0bda4fdba3ea48560125ae8d</w:instrText>
      </w:r>
      <w:r>
        <w:fldChar w:fldCharType="separate"/>
      </w:r>
      <w:r>
        <w:rPr>
          <w:noProof/>
        </w:rPr>
        <w:t>137</w:t>
      </w:r>
      <w:r>
        <w:fldChar w:fldCharType="end"/>
      </w:r>
    </w:p>
    <w:p w:rsidR="000F2369" w:rsidRDefault="00D06027">
      <w:pPr>
        <w:pStyle w:val="IndexEntry"/>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0F2369" w:rsidRDefault="00D06027">
      <w:pPr>
        <w:pStyle w:val="IndexEntry"/>
      </w:pPr>
      <w:r>
        <w:t xml:space="preserve">      </w:t>
      </w:r>
      <w:hyperlink w:anchor="section_7dbb5f9f0a3648bfae3afa7d3f496279">
        <w:r>
          <w:rPr>
            <w:rStyle w:val="Hyperlink"/>
          </w:rPr>
          <w:t>shutdown PDUs</w:t>
        </w:r>
      </w:hyperlink>
      <w:r>
        <w:t xml:space="preserve"> </w:t>
      </w:r>
      <w:r>
        <w:fldChar w:fldCharType="begin"/>
      </w:r>
      <w:r>
        <w:instrText>PAGEREF section_7dbb5f9f0a3648bfae3afa7d3f496279</w:instrText>
      </w:r>
      <w:r>
        <w:fldChar w:fldCharType="separate"/>
      </w:r>
      <w:r>
        <w:rPr>
          <w:noProof/>
        </w:rPr>
        <w:t>137</w:t>
      </w:r>
      <w:r>
        <w:fldChar w:fldCharType="end"/>
      </w:r>
    </w:p>
    <w:p w:rsidR="000F2369" w:rsidRDefault="00D06027">
      <w:pPr>
        <w:pStyle w:val="IndexEntry"/>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0F2369" w:rsidRDefault="00FB6FEA">
      <w:pPr>
        <w:pStyle w:val="IndexEntry"/>
      </w:pPr>
      <w:hyperlink w:anchor="section_7888714d0c2a48a0b39a6062ee3fd1d7">
        <w:r w:rsidR="00D06027">
          <w:rPr>
            <w:rStyle w:val="Hyperlink"/>
          </w:rPr>
          <w:t>twr_p_t</w:t>
        </w:r>
      </w:hyperlink>
      <w:r w:rsidR="00D06027">
        <w:t xml:space="preserve"> </w:t>
      </w:r>
      <w:r w:rsidR="00D06027">
        <w:fldChar w:fldCharType="begin"/>
      </w:r>
      <w:r w:rsidR="00D06027">
        <w:instrText>PAGEREF section_7888714d0c2a48a0b39a6062ee3fd1d7</w:instrText>
      </w:r>
      <w:r w:rsidR="00D06027">
        <w:fldChar w:fldCharType="separate"/>
      </w:r>
      <w:r w:rsidR="00D06027">
        <w:rPr>
          <w:noProof/>
        </w:rPr>
        <w:t>40</w:t>
      </w:r>
      <w:r w:rsidR="00D06027">
        <w:fldChar w:fldCharType="end"/>
      </w:r>
    </w:p>
    <w:p w:rsidR="000F2369" w:rsidRDefault="00FB6FEA">
      <w:pPr>
        <w:pStyle w:val="IndexEntry"/>
      </w:pPr>
      <w:hyperlink w:anchor="section_7888714d0c2a48a0b39a6062ee3fd1d7">
        <w:r w:rsidR="00D06027">
          <w:rPr>
            <w:rStyle w:val="Hyperlink"/>
          </w:rPr>
          <w:t>twr_t structure</w:t>
        </w:r>
      </w:hyperlink>
      <w:r w:rsidR="00D06027">
        <w:t xml:space="preserve"> </w:t>
      </w:r>
      <w:r w:rsidR="00D06027">
        <w:fldChar w:fldCharType="begin"/>
      </w:r>
      <w:r w:rsidR="00D06027">
        <w:instrText>PAGEREF section_7888714d0c2a48a0b39a6062ee3fd1d7</w:instrText>
      </w:r>
      <w:r w:rsidR="00D06027">
        <w:fldChar w:fldCharType="separate"/>
      </w:r>
      <w:r w:rsidR="00D06027">
        <w:rPr>
          <w:noProof/>
        </w:rPr>
        <w:t>40</w:t>
      </w:r>
      <w:r w:rsidR="00D06027">
        <w:fldChar w:fldCharType="end"/>
      </w:r>
    </w:p>
    <w:p w:rsidR="000F2369" w:rsidRDefault="00FB6FEA">
      <w:pPr>
        <w:pStyle w:val="IndexEntry"/>
      </w:pPr>
      <w:hyperlink w:anchor="section_9a1d0f97eac049aba197f1a581c2d6a0">
        <w:r w:rsidR="00D06027">
          <w:rPr>
            <w:rStyle w:val="Hyperlink"/>
          </w:rPr>
          <w:t>type serialization version 1</w:t>
        </w:r>
      </w:hyperlink>
      <w:r w:rsidR="00D06027">
        <w:t xml:space="preserve"> </w:t>
      </w:r>
      <w:r w:rsidR="00D06027">
        <w:fldChar w:fldCharType="begin"/>
      </w:r>
      <w:r w:rsidR="00D06027">
        <w:instrText>PAGEREF section_9a1d0f97eac049aba197f1a581c2d6a0</w:instrText>
      </w:r>
      <w:r w:rsidR="00D06027">
        <w:fldChar w:fldCharType="separate"/>
      </w:r>
      <w:r w:rsidR="00D06027">
        <w:rPr>
          <w:noProof/>
        </w:rPr>
        <w:t>69</w:t>
      </w:r>
      <w:r w:rsidR="00D06027">
        <w:fldChar w:fldCharType="end"/>
      </w:r>
    </w:p>
    <w:p w:rsidR="000F2369" w:rsidRDefault="00FB6FEA">
      <w:pPr>
        <w:pStyle w:val="IndexEntry"/>
      </w:pPr>
      <w:hyperlink w:anchor="section_9a1d0f97eac049aba197f1a581c2d6a0">
        <w:r w:rsidR="00D06027">
          <w:rPr>
            <w:rStyle w:val="Hyperlink"/>
          </w:rPr>
          <w:t>Type Serialization Version 1 message</w:t>
        </w:r>
      </w:hyperlink>
      <w:r w:rsidR="00D06027">
        <w:t xml:space="preserve"> </w:t>
      </w:r>
      <w:r w:rsidR="00D06027">
        <w:fldChar w:fldCharType="begin"/>
      </w:r>
      <w:r w:rsidR="00D06027">
        <w:instrText>PAGEREF section_9a1d0f97eac049aba197f1a581c2d6a0</w:instrText>
      </w:r>
      <w:r w:rsidR="00D06027">
        <w:fldChar w:fldCharType="separate"/>
      </w:r>
      <w:r w:rsidR="00D06027">
        <w:rPr>
          <w:noProof/>
        </w:rPr>
        <w:t>69</w:t>
      </w:r>
      <w:r w:rsidR="00D06027">
        <w:fldChar w:fldCharType="end"/>
      </w:r>
    </w:p>
    <w:p w:rsidR="000F2369" w:rsidRDefault="00FB6FEA">
      <w:pPr>
        <w:pStyle w:val="IndexEntry"/>
      </w:pPr>
      <w:hyperlink w:anchor="section_d0d94cf5003c4b2c82b712cc3b6d4abb">
        <w:r w:rsidR="00D06027">
          <w:rPr>
            <w:rStyle w:val="Hyperlink"/>
          </w:rPr>
          <w:t>type serialization version 2</w:t>
        </w:r>
      </w:hyperlink>
      <w:r w:rsidR="00D06027">
        <w:t xml:space="preserve"> </w:t>
      </w:r>
      <w:r w:rsidR="00D06027">
        <w:fldChar w:fldCharType="begin"/>
      </w:r>
      <w:r w:rsidR="00D06027">
        <w:instrText>PAGEREF section_d0d94cf5003c4b2c82b712cc3b6d4abb</w:instrText>
      </w:r>
      <w:r w:rsidR="00D06027">
        <w:fldChar w:fldCharType="separate"/>
      </w:r>
      <w:r w:rsidR="00D06027">
        <w:rPr>
          <w:noProof/>
        </w:rPr>
        <w:t>70</w:t>
      </w:r>
      <w:r w:rsidR="00D06027">
        <w:fldChar w:fldCharType="end"/>
      </w:r>
    </w:p>
    <w:p w:rsidR="000F2369" w:rsidRDefault="00FB6FEA">
      <w:pPr>
        <w:pStyle w:val="IndexEntry"/>
      </w:pPr>
      <w:hyperlink w:anchor="section_d0d94cf5003c4b2c82b712cc3b6d4abb">
        <w:r w:rsidR="00D06027">
          <w:rPr>
            <w:rStyle w:val="Hyperlink"/>
          </w:rPr>
          <w:t>Type Serialization Version 2 message</w:t>
        </w:r>
      </w:hyperlink>
      <w:r w:rsidR="00D06027">
        <w:t xml:space="preserve"> </w:t>
      </w:r>
      <w:r w:rsidR="00D06027">
        <w:fldChar w:fldCharType="begin"/>
      </w:r>
      <w:r w:rsidR="00D06027">
        <w:instrText>PAGEREF section_d0d94cf5003c4b2c82b712cc3b6d4abb</w:instrText>
      </w:r>
      <w:r w:rsidR="00D06027">
        <w:fldChar w:fldCharType="separate"/>
      </w:r>
      <w:r w:rsidR="00D06027">
        <w:rPr>
          <w:noProof/>
        </w:rPr>
        <w:t>70</w:t>
      </w:r>
      <w:r w:rsidR="00D06027">
        <w:fldChar w:fldCharType="end"/>
      </w:r>
    </w:p>
    <w:p w:rsidR="000F2369" w:rsidRDefault="00FB6FEA">
      <w:pPr>
        <w:pStyle w:val="IndexEntry"/>
      </w:pPr>
      <w:hyperlink w:anchor="section_0cd55d225d4a402caee2ab7ef4eeb425">
        <w:r w:rsidR="00D06027">
          <w:rPr>
            <w:rStyle w:val="Hyperlink"/>
          </w:rPr>
          <w:t>type_strict_context_handle</w:t>
        </w:r>
      </w:hyperlink>
      <w:r w:rsidR="00D06027">
        <w:t xml:space="preserve"> </w:t>
      </w:r>
      <w:r w:rsidR="00D06027">
        <w:fldChar w:fldCharType="begin"/>
      </w:r>
      <w:r w:rsidR="00D06027">
        <w:instrText>PAGEREF section_0cd55d225d4a402caee2ab7ef4eeb425</w:instrText>
      </w:r>
      <w:r w:rsidR="00D06027">
        <w:fldChar w:fldCharType="separate"/>
      </w:r>
      <w:r w:rsidR="00D06027">
        <w:rPr>
          <w:noProof/>
        </w:rPr>
        <w:t>64</w:t>
      </w:r>
      <w:r w:rsidR="00D06027">
        <w:fldChar w:fldCharType="end"/>
      </w:r>
    </w:p>
    <w:p w:rsidR="000F2369" w:rsidRDefault="000F2369">
      <w:pPr>
        <w:spacing w:before="0" w:after="0"/>
        <w:rPr>
          <w:sz w:val="16"/>
        </w:rPr>
      </w:pPr>
    </w:p>
    <w:p w:rsidR="000F2369" w:rsidRDefault="00D06027">
      <w:r>
        <w:rPr>
          <w:b/>
        </w:rPr>
        <w:t>U</w:t>
      </w:r>
    </w:p>
    <w:p w:rsidR="000F2369" w:rsidRDefault="000F2369">
      <w:pPr>
        <w:spacing w:before="0" w:after="0"/>
        <w:rPr>
          <w:sz w:val="16"/>
        </w:rPr>
      </w:pPr>
    </w:p>
    <w:p w:rsidR="000F2369" w:rsidRDefault="00FB6FEA">
      <w:pPr>
        <w:pStyle w:val="IndexEntry"/>
      </w:pPr>
      <w:hyperlink w:anchor="section_ad703c18564d4238a3718d43cf442f81">
        <w:r w:rsidR="00D06027">
          <w:rPr>
            <w:rStyle w:val="Hyperlink"/>
          </w:rPr>
          <w:t>UNICODE_STRING example</w:t>
        </w:r>
      </w:hyperlink>
      <w:r w:rsidR="00D06027">
        <w:t xml:space="preserve"> </w:t>
      </w:r>
      <w:r w:rsidR="00D06027">
        <w:fldChar w:fldCharType="begin"/>
      </w:r>
      <w:r w:rsidR="00D06027">
        <w:instrText>PAGEREF section_ad703c18564d4238a3718d43cf442f81</w:instrText>
      </w:r>
      <w:r w:rsidR="00D06027">
        <w:fldChar w:fldCharType="separate"/>
      </w:r>
      <w:r w:rsidR="00D06027">
        <w:rPr>
          <w:noProof/>
        </w:rPr>
        <w:t>149</w:t>
      </w:r>
      <w:r w:rsidR="00D06027">
        <w:fldChar w:fldCharType="end"/>
      </w:r>
    </w:p>
    <w:p w:rsidR="000F2369" w:rsidRDefault="00FB6FEA">
      <w:pPr>
        <w:pStyle w:val="IndexEntry"/>
      </w:pPr>
      <w:hyperlink w:anchor="section_e334a9d8f2b84536a5f2869e0f808b4a">
        <w:r w:rsidR="00D06027">
          <w:rPr>
            <w:rStyle w:val="Hyperlink"/>
          </w:rPr>
          <w:t>Union description expressions</w:t>
        </w:r>
      </w:hyperlink>
      <w:r w:rsidR="00D06027">
        <w:t xml:space="preserve"> </w:t>
      </w:r>
      <w:r w:rsidR="00D06027">
        <w:fldChar w:fldCharType="begin"/>
      </w:r>
      <w:r w:rsidR="00D06027">
        <w:instrText>PAGEREF section_e334a9d8f2b84536a5f2869e0f808b4a</w:instrText>
      </w:r>
      <w:r w:rsidR="00D06027">
        <w:fldChar w:fldCharType="separate"/>
      </w:r>
      <w:r w:rsidR="00D06027">
        <w:rPr>
          <w:noProof/>
        </w:rPr>
        <w:t>62</w:t>
      </w:r>
      <w:r w:rsidR="00D06027">
        <w:fldChar w:fldCharType="end"/>
      </w:r>
    </w:p>
    <w:p w:rsidR="000F2369" w:rsidRDefault="00FB6FEA">
      <w:pPr>
        <w:pStyle w:val="IndexEntry"/>
      </w:pPr>
      <w:hyperlink w:anchor="section_61fb3765e79b4180abefdead9a69c5ac">
        <w:r w:rsidR="00D06027">
          <w:rPr>
            <w:rStyle w:val="Hyperlink"/>
          </w:rPr>
          <w:t>Unions</w:t>
        </w:r>
      </w:hyperlink>
      <w:r w:rsidR="00D06027">
        <w:t xml:space="preserve"> </w:t>
      </w:r>
      <w:r w:rsidR="00D06027">
        <w:fldChar w:fldCharType="begin"/>
      </w:r>
      <w:r w:rsidR="00D06027">
        <w:instrText>PAGEREF section_61fb3765e79b4180abefdead9a69c5ac</w:instrText>
      </w:r>
      <w:r w:rsidR="00D06027">
        <w:fldChar w:fldCharType="separate"/>
      </w:r>
      <w:r w:rsidR="00D06027">
        <w:rPr>
          <w:noProof/>
        </w:rPr>
        <w:t>68</w:t>
      </w:r>
      <w:r w:rsidR="00D06027">
        <w:fldChar w:fldCharType="end"/>
      </w:r>
    </w:p>
    <w:p w:rsidR="000F2369" w:rsidRDefault="00FB6FEA">
      <w:pPr>
        <w:pStyle w:val="IndexEntry"/>
      </w:pPr>
      <w:hyperlink w:anchor="section_634a6227bea54890a2a3bdce7cde5a03">
        <w:r w:rsidR="00D06027">
          <w:rPr>
            <w:rStyle w:val="Hyperlink"/>
          </w:rPr>
          <w:t>UUID format</w:t>
        </w:r>
      </w:hyperlink>
      <w:r w:rsidR="00D06027">
        <w:t xml:space="preserve"> </w:t>
      </w:r>
      <w:r w:rsidR="00D06027">
        <w:fldChar w:fldCharType="begin"/>
      </w:r>
      <w:r w:rsidR="00D06027">
        <w:instrText>PAGEREF section_634a6227bea54890a2a3bdce7cde5a03</w:instrText>
      </w:r>
      <w:r w:rsidR="00D06027">
        <w:fldChar w:fldCharType="separate"/>
      </w:r>
      <w:r w:rsidR="00D06027">
        <w:rPr>
          <w:noProof/>
        </w:rPr>
        <w:t>37</w:t>
      </w:r>
      <w:r w:rsidR="00D06027">
        <w:fldChar w:fldCharType="end"/>
      </w:r>
    </w:p>
    <w:p w:rsidR="000F2369" w:rsidRDefault="000F2369">
      <w:pPr>
        <w:spacing w:before="0" w:after="0"/>
        <w:rPr>
          <w:sz w:val="16"/>
        </w:rPr>
      </w:pPr>
    </w:p>
    <w:p w:rsidR="000F2369" w:rsidRDefault="00D06027">
      <w:r>
        <w:rPr>
          <w:b/>
        </w:rPr>
        <w:t>V</w:t>
      </w:r>
    </w:p>
    <w:p w:rsidR="000F2369" w:rsidRDefault="000F2369">
      <w:pPr>
        <w:spacing w:before="0" w:after="0"/>
        <w:rPr>
          <w:sz w:val="16"/>
        </w:rPr>
      </w:pPr>
    </w:p>
    <w:p w:rsidR="000F2369" w:rsidRDefault="00FB6FEA">
      <w:pPr>
        <w:pStyle w:val="IndexEntry"/>
      </w:pPr>
      <w:hyperlink w:anchor="section_e99ca3e2ec004e1ea0cb7dd524489132">
        <w:r w:rsidR="00D06027">
          <w:rPr>
            <w:rStyle w:val="Hyperlink"/>
          </w:rPr>
          <w:t>v1_enum</w:t>
        </w:r>
      </w:hyperlink>
      <w:r w:rsidR="00D06027">
        <w:t xml:space="preserve"> </w:t>
      </w:r>
      <w:r w:rsidR="00D06027">
        <w:fldChar w:fldCharType="begin"/>
      </w:r>
      <w:r w:rsidR="00D06027">
        <w:instrText>PAGEREF section_e99ca3e2ec004e1ea0cb7dd524489132</w:instrText>
      </w:r>
      <w:r w:rsidR="00D06027">
        <w:fldChar w:fldCharType="separate"/>
      </w:r>
      <w:r w:rsidR="00D06027">
        <w:rPr>
          <w:noProof/>
        </w:rPr>
        <w:t>62</w:t>
      </w:r>
      <w:r w:rsidR="00D06027">
        <w:fldChar w:fldCharType="end"/>
      </w:r>
    </w:p>
    <w:p w:rsidR="000F2369" w:rsidRDefault="00FB6FEA">
      <w:pPr>
        <w:pStyle w:val="IndexEntry"/>
      </w:pPr>
      <w:hyperlink w:anchor="section_2d795e4f4ec44bfe9fa96fe91f69643b">
        <w:r w:rsidR="00D06027">
          <w:rPr>
            <w:rStyle w:val="Hyperlink"/>
          </w:rPr>
          <w:t>Varying arrays</w:t>
        </w:r>
      </w:hyperlink>
      <w:r w:rsidR="00D06027">
        <w:t xml:space="preserve"> </w:t>
      </w:r>
      <w:r w:rsidR="00D06027">
        <w:fldChar w:fldCharType="begin"/>
      </w:r>
      <w:r w:rsidR="00D06027">
        <w:instrText>PAGEREF section_2d795e4f4ec44bfe9fa96fe91f69643b</w:instrText>
      </w:r>
      <w:r w:rsidR="00D06027">
        <w:fldChar w:fldCharType="separate"/>
      </w:r>
      <w:r w:rsidR="00D06027">
        <w:rPr>
          <w:noProof/>
        </w:rPr>
        <w:t>65</w:t>
      </w:r>
      <w:r w:rsidR="00D06027">
        <w:fldChar w:fldCharType="end"/>
      </w:r>
    </w:p>
    <w:p w:rsidR="000F2369" w:rsidRDefault="00FB6FEA">
      <w:pPr>
        <w:pStyle w:val="IndexEntry"/>
      </w:pPr>
      <w:hyperlink w:anchor="section_e334a9d8f2b84536a5f2869e0f808b4a">
        <w:r w:rsidR="00D06027">
          <w:rPr>
            <w:rStyle w:val="Hyperlink"/>
          </w:rPr>
          <w:t>Varying expressions</w:t>
        </w:r>
      </w:hyperlink>
      <w:r w:rsidR="00D06027">
        <w:t xml:space="preserve"> </w:t>
      </w:r>
      <w:r w:rsidR="00D06027">
        <w:fldChar w:fldCharType="begin"/>
      </w:r>
      <w:r w:rsidR="00D06027">
        <w:instrText>PAGEREF section_e334a9d8f2b84536a5f2869e0f808b4a</w:instrText>
      </w:r>
      <w:r w:rsidR="00D06027">
        <w:fldChar w:fldCharType="separate"/>
      </w:r>
      <w:r w:rsidR="00D06027">
        <w:rPr>
          <w:noProof/>
        </w:rPr>
        <w:t>62</w:t>
      </w:r>
      <w:r w:rsidR="00D06027">
        <w:fldChar w:fldCharType="end"/>
      </w:r>
    </w:p>
    <w:p w:rsidR="000F2369" w:rsidRDefault="00FB6FEA">
      <w:pPr>
        <w:pStyle w:val="IndexEntry"/>
      </w:pPr>
      <w:hyperlink w:anchor="section_d0e343764aa349769bdab800d52b34a2">
        <w:r w:rsidR="00D06027">
          <w:rPr>
            <w:rStyle w:val="Hyperlink"/>
          </w:rPr>
          <w:t>Varying strings</w:t>
        </w:r>
      </w:hyperlink>
      <w:r w:rsidR="00D06027">
        <w:t xml:space="preserve"> </w:t>
      </w:r>
      <w:r w:rsidR="00D06027">
        <w:fldChar w:fldCharType="begin"/>
      </w:r>
      <w:r w:rsidR="00D06027">
        <w:instrText>PAGEREF section_d0e343764aa349769bdab800d52b34a2</w:instrText>
      </w:r>
      <w:r w:rsidR="00D06027">
        <w:fldChar w:fldCharType="separate"/>
      </w:r>
      <w:r w:rsidR="00D06027">
        <w:rPr>
          <w:noProof/>
        </w:rPr>
        <w:t>66</w:t>
      </w:r>
      <w:r w:rsidR="00D06027">
        <w:fldChar w:fldCharType="end"/>
      </w:r>
    </w:p>
    <w:p w:rsidR="000F2369" w:rsidRDefault="00FB6FEA">
      <w:pPr>
        <w:pStyle w:val="IndexEntry"/>
      </w:pPr>
      <w:hyperlink w:anchor="section_417a6204b0af4ea8bc648f2746f25c06">
        <w:r w:rsidR="00D06027">
          <w:rPr>
            <w:rStyle w:val="Hyperlink"/>
          </w:rPr>
          <w:t>Vendor-extensible fields</w:t>
        </w:r>
      </w:hyperlink>
      <w:r w:rsidR="00D06027">
        <w:t xml:space="preserve"> </w:t>
      </w:r>
      <w:r w:rsidR="00D06027">
        <w:fldChar w:fldCharType="begin"/>
      </w:r>
      <w:r w:rsidR="00D06027">
        <w:instrText>PAGEREF section_417a6204b0af4ea8bc648f2746f25c06</w:instrText>
      </w:r>
      <w:r w:rsidR="00D06027">
        <w:fldChar w:fldCharType="separate"/>
      </w:r>
      <w:r w:rsidR="00D06027">
        <w:rPr>
          <w:noProof/>
        </w:rPr>
        <w:t>30</w:t>
      </w:r>
      <w:r w:rsidR="00D06027">
        <w:fldChar w:fldCharType="end"/>
      </w:r>
    </w:p>
    <w:p w:rsidR="000F2369" w:rsidRDefault="00FB6FEA">
      <w:pPr>
        <w:pStyle w:val="IndexEntry"/>
      </w:pPr>
      <w:hyperlink w:anchor="section_3fb4c14c55a04353938c471498b7f05f">
        <w:r w:rsidR="00D06027">
          <w:rPr>
            <w:rStyle w:val="Hyperlink"/>
          </w:rPr>
          <w:t>version_t structure</w:t>
        </w:r>
      </w:hyperlink>
      <w:r w:rsidR="00D06027">
        <w:t xml:space="preserve"> </w:t>
      </w:r>
      <w:r w:rsidR="00D06027">
        <w:fldChar w:fldCharType="begin"/>
      </w:r>
      <w:r w:rsidR="00D06027">
        <w:instrText>PAGEREF section_3fb4c14c55a04353938c471498b7f05f</w:instrText>
      </w:r>
      <w:r w:rsidR="00D06027">
        <w:fldChar w:fldCharType="separate"/>
      </w:r>
      <w:r w:rsidR="00D06027">
        <w:rPr>
          <w:noProof/>
        </w:rPr>
        <w:t>37</w:t>
      </w:r>
      <w:r w:rsidR="00D06027">
        <w:fldChar w:fldCharType="end"/>
      </w:r>
    </w:p>
    <w:p w:rsidR="000F2369" w:rsidRDefault="00FB6FEA">
      <w:pPr>
        <w:pStyle w:val="IndexEntry"/>
      </w:pPr>
      <w:hyperlink w:anchor="section_ed7bf5aeec8e407eb6d7663958e18701">
        <w:r w:rsidR="00D06027">
          <w:rPr>
            <w:rStyle w:val="Hyperlink"/>
          </w:rPr>
          <w:t>Versioning</w:t>
        </w:r>
      </w:hyperlink>
      <w:r w:rsidR="00D06027">
        <w:t xml:space="preserve"> </w:t>
      </w:r>
      <w:r w:rsidR="00D06027">
        <w:fldChar w:fldCharType="begin"/>
      </w:r>
      <w:r w:rsidR="00D06027">
        <w:instrText>PAGEREF section_ed7bf5aeec8e407eb6d7663958e18701</w:instrText>
      </w:r>
      <w:r w:rsidR="00D06027">
        <w:fldChar w:fldCharType="separate"/>
      </w:r>
      <w:r w:rsidR="00D06027">
        <w:rPr>
          <w:noProof/>
        </w:rPr>
        <w:t>29</w:t>
      </w:r>
      <w:r w:rsidR="00D06027">
        <w:fldChar w:fldCharType="end"/>
      </w:r>
    </w:p>
    <w:p w:rsidR="000F2369" w:rsidRDefault="000F2369">
      <w:pPr>
        <w:spacing w:before="0" w:after="0"/>
        <w:rPr>
          <w:sz w:val="16"/>
        </w:rPr>
      </w:pPr>
    </w:p>
    <w:p w:rsidR="000F2369" w:rsidRDefault="00D06027">
      <w:r>
        <w:rPr>
          <w:b/>
        </w:rPr>
        <w:t>W</w:t>
      </w:r>
    </w:p>
    <w:p w:rsidR="000F2369" w:rsidRDefault="000F2369">
      <w:pPr>
        <w:spacing w:before="0" w:after="0"/>
        <w:rPr>
          <w:sz w:val="16"/>
        </w:rPr>
      </w:pPr>
    </w:p>
    <w:p w:rsidR="000F2369" w:rsidRDefault="00FB6FEA">
      <w:pPr>
        <w:pStyle w:val="IndexEntry"/>
      </w:pPr>
      <w:hyperlink w:anchor="section_fb1d504ccefc4bf4bc41f30c0980469b">
        <w:r w:rsidR="00D06027">
          <w:rPr>
            <w:rStyle w:val="Hyperlink"/>
          </w:rPr>
          <w:t>wchar_t</w:t>
        </w:r>
      </w:hyperlink>
      <w:r w:rsidR="00D06027">
        <w:t xml:space="preserve"> </w:t>
      </w:r>
      <w:r w:rsidR="00D06027">
        <w:fldChar w:fldCharType="begin"/>
      </w:r>
      <w:r w:rsidR="00D06027">
        <w:instrText>PAGEREF section_fb1d504ccefc4bf4bc41f30c0980469b</w:instrText>
      </w:r>
      <w:r w:rsidR="00D06027">
        <w:fldChar w:fldCharType="separate"/>
      </w:r>
      <w:r w:rsidR="00D06027">
        <w:rPr>
          <w:noProof/>
        </w:rPr>
        <w:t>60</w:t>
      </w:r>
      <w:r w:rsidR="00D06027">
        <w:fldChar w:fldCharType="end"/>
      </w:r>
    </w:p>
    <w:p w:rsidR="000F2369" w:rsidRDefault="00D06027">
      <w:pPr>
        <w:pStyle w:val="IndexEntry"/>
      </w:pPr>
      <w:r>
        <w:t>WORKING</w:t>
      </w:r>
    </w:p>
    <w:p w:rsidR="000F2369" w:rsidRDefault="00D06027">
      <w:pPr>
        <w:pStyle w:val="IndexEntry"/>
      </w:pPr>
      <w:r>
        <w:t xml:space="preserve">   client</w:t>
      </w:r>
    </w:p>
    <w:p w:rsidR="000F2369" w:rsidRDefault="00D06027">
      <w:pPr>
        <w:pStyle w:val="IndexEntry"/>
      </w:pPr>
      <w:r>
        <w:t xml:space="preserve">      connectionless RPC</w:t>
      </w:r>
    </w:p>
    <w:p w:rsidR="000F2369" w:rsidRDefault="00D06027">
      <w:pPr>
        <w:pStyle w:val="IndexEntry"/>
      </w:pPr>
      <w:r>
        <w:t xml:space="preserve">         </w:t>
      </w:r>
      <w:hyperlink w:anchor="section_015152f379244ebc99aa67b9ee81844b">
        <w:r>
          <w:rPr>
            <w:rStyle w:val="Hyperlink"/>
          </w:rPr>
          <w:t>message processing</w:t>
        </w:r>
      </w:hyperlink>
      <w:r>
        <w:t xml:space="preserve"> </w:t>
      </w:r>
      <w:r>
        <w:fldChar w:fldCharType="begin"/>
      </w:r>
      <w:r>
        <w:instrText>PAGEREF section_015152f379244ebc99aa67b9ee81844b</w:instrText>
      </w:r>
      <w:r>
        <w:fldChar w:fldCharType="separate"/>
      </w:r>
      <w:r>
        <w:rPr>
          <w:noProof/>
        </w:rPr>
        <w:t>102</w:t>
      </w:r>
      <w:r>
        <w:fldChar w:fldCharType="end"/>
      </w:r>
    </w:p>
    <w:p w:rsidR="000F2369" w:rsidRDefault="00D06027">
      <w:pPr>
        <w:pStyle w:val="IndexEntry"/>
      </w:pPr>
      <w:r>
        <w:t xml:space="preserve">         </w:t>
      </w:r>
      <w:hyperlink w:anchor="section_015152f379244ebc99aa67b9ee81844b">
        <w:r>
          <w:rPr>
            <w:rStyle w:val="Hyperlink"/>
          </w:rPr>
          <w:t>sequencing rules</w:t>
        </w:r>
      </w:hyperlink>
      <w:r>
        <w:t xml:space="preserve"> </w:t>
      </w:r>
      <w:r>
        <w:fldChar w:fldCharType="begin"/>
      </w:r>
      <w:r>
        <w:instrText>PAGEREF section_015152f379244ebc99aa67b9ee81844b</w:instrText>
      </w:r>
      <w:r>
        <w:fldChar w:fldCharType="separate"/>
      </w:r>
      <w:r>
        <w:rPr>
          <w:noProof/>
        </w:rPr>
        <w:t>102</w:t>
      </w:r>
      <w:r>
        <w:fldChar w:fldCharType="end"/>
      </w:r>
    </w:p>
    <w:p w:rsidR="000F2369" w:rsidRDefault="000F2369">
      <w:pPr>
        <w:rPr>
          <w:rStyle w:val="InlineCode"/>
        </w:rPr>
      </w:pPr>
      <w:bookmarkStart w:id="1182" w:name="EndOfDocument_ST"/>
      <w:bookmarkEnd w:id="1182"/>
    </w:p>
    <w:sectPr w:rsidR="000F2369">
      <w:footerReference w:type="default" r:id="rId6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69" w:rsidRDefault="00D06027">
      <w:r>
        <w:separator/>
      </w:r>
    </w:p>
    <w:p w:rsidR="000F2369" w:rsidRDefault="000F2369"/>
  </w:endnote>
  <w:endnote w:type="continuationSeparator" w:id="0">
    <w:p w:rsidR="000F2369" w:rsidRDefault="00D06027">
      <w:r>
        <w:continuationSeparator/>
      </w:r>
    </w:p>
    <w:p w:rsidR="000F2369" w:rsidRDefault="000F2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69" w:rsidRDefault="00D06027">
    <w:pPr>
      <w:pStyle w:val="Footer"/>
      <w:jc w:val="right"/>
    </w:pPr>
    <w:r>
      <w:fldChar w:fldCharType="begin"/>
    </w:r>
    <w:r>
      <w:instrText xml:space="preserve"> PAGE </w:instrText>
    </w:r>
    <w:r>
      <w:fldChar w:fldCharType="separate"/>
    </w:r>
    <w:r w:rsidR="00FB6FEA">
      <w:rPr>
        <w:noProof/>
      </w:rPr>
      <w:t>2</w:t>
    </w:r>
    <w:r>
      <w:fldChar w:fldCharType="end"/>
    </w:r>
    <w:r>
      <w:t xml:space="preserve"> / </w:t>
    </w:r>
    <w:fldSimple w:instr=" NUMPAGES ">
      <w:r w:rsidR="00FB6FEA">
        <w:rPr>
          <w:noProof/>
        </w:rPr>
        <w:t>2</w:t>
      </w:r>
    </w:fldSimple>
  </w:p>
  <w:p w:rsidR="000F2369" w:rsidRDefault="00D06027">
    <w:pPr>
      <w:pStyle w:val="PageFooter"/>
    </w:pPr>
    <w:r>
      <w:t>[MS-RPCE] - v20150630</w:t>
    </w:r>
  </w:p>
  <w:p w:rsidR="000F2369" w:rsidRDefault="00D06027">
    <w:pPr>
      <w:pStyle w:val="PageFooter"/>
    </w:pPr>
    <w:r>
      <w:t>Remote Procedure Call Protocol Extensions</w:t>
    </w:r>
  </w:p>
  <w:p w:rsidR="000F2369" w:rsidRDefault="00D06027">
    <w:pPr>
      <w:pStyle w:val="PageFooter"/>
    </w:pPr>
    <w:r>
      <w:t>Copyright © 2015 Microsoft Corporation</w:t>
    </w:r>
  </w:p>
  <w:p w:rsidR="000F2369" w:rsidRDefault="00D06027">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69" w:rsidRDefault="00D06027">
    <w:pPr>
      <w:pStyle w:val="Footer"/>
      <w:jc w:val="right"/>
    </w:pPr>
    <w:r>
      <w:fldChar w:fldCharType="begin"/>
    </w:r>
    <w:r>
      <w:instrText xml:space="preserve"> PAGE </w:instrText>
    </w:r>
    <w:r>
      <w:fldChar w:fldCharType="separate"/>
    </w:r>
    <w:r>
      <w:rPr>
        <w:noProof/>
      </w:rPr>
      <w:t>182</w:t>
    </w:r>
    <w:r>
      <w:fldChar w:fldCharType="end"/>
    </w:r>
    <w:r>
      <w:t xml:space="preserve"> / </w:t>
    </w:r>
    <w:fldSimple w:instr=" NUMPAGES ">
      <w:r>
        <w:rPr>
          <w:noProof/>
        </w:rPr>
        <w:t>182</w:t>
      </w:r>
    </w:fldSimple>
  </w:p>
  <w:p w:rsidR="000F2369" w:rsidRDefault="00D06027">
    <w:pPr>
      <w:pStyle w:val="PageFooter"/>
    </w:pPr>
    <w:r>
      <w:t>[MS-RPCE] - v20150630</w:t>
    </w:r>
  </w:p>
  <w:p w:rsidR="000F2369" w:rsidRDefault="00D06027">
    <w:pPr>
      <w:pStyle w:val="PageFooter"/>
    </w:pPr>
    <w:r>
      <w:t>Remote Procedure Call Protocol Extensions</w:t>
    </w:r>
  </w:p>
  <w:p w:rsidR="000F2369" w:rsidRDefault="00D06027">
    <w:pPr>
      <w:pStyle w:val="PageFooter"/>
    </w:pPr>
    <w:r>
      <w:t>Copyright © 2015 Microsoft Corporation</w:t>
    </w:r>
  </w:p>
  <w:p w:rsidR="000F2369" w:rsidRDefault="00D06027">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69" w:rsidRDefault="00D06027">
      <w:r>
        <w:separator/>
      </w:r>
    </w:p>
    <w:p w:rsidR="000F2369" w:rsidRDefault="000F2369"/>
  </w:footnote>
  <w:footnote w:type="continuationSeparator" w:id="0">
    <w:p w:rsidR="000F2369" w:rsidRDefault="00D06027">
      <w:r>
        <w:continuationSeparator/>
      </w:r>
    </w:p>
    <w:p w:rsidR="000F2369" w:rsidRDefault="000F23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61832"/>
    <w:multiLevelType w:val="hybridMultilevel"/>
    <w:tmpl w:val="08A16A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3F2EE91"/>
    <w:multiLevelType w:val="hybridMultilevel"/>
    <w:tmpl w:val="851E3B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5955072"/>
    <w:multiLevelType w:val="hybridMultilevel"/>
    <w:tmpl w:val="F5386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75E9050"/>
    <w:multiLevelType w:val="hybridMultilevel"/>
    <w:tmpl w:val="7E9268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7A54BC4"/>
    <w:multiLevelType w:val="hybridMultilevel"/>
    <w:tmpl w:val="E70EA2F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B08FF17"/>
    <w:multiLevelType w:val="hybridMultilevel"/>
    <w:tmpl w:val="5E8BA4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B81F183"/>
    <w:multiLevelType w:val="hybridMultilevel"/>
    <w:tmpl w:val="B68718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C0CC8BB"/>
    <w:multiLevelType w:val="hybridMultilevel"/>
    <w:tmpl w:val="700BEA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CF11DBA"/>
    <w:multiLevelType w:val="hybridMultilevel"/>
    <w:tmpl w:val="95EA8D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963055C"/>
    <w:multiLevelType w:val="hybridMultilevel"/>
    <w:tmpl w:val="146680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B1CB10D"/>
    <w:multiLevelType w:val="hybridMultilevel"/>
    <w:tmpl w:val="8A5696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2209758"/>
    <w:multiLevelType w:val="hybridMultilevel"/>
    <w:tmpl w:val="FC3D0A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2ACF3A5"/>
    <w:multiLevelType w:val="hybridMultilevel"/>
    <w:tmpl w:val="121147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AAF9358E"/>
    <w:multiLevelType w:val="hybridMultilevel"/>
    <w:tmpl w:val="C3A29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B0B9F61A"/>
    <w:multiLevelType w:val="hybridMultilevel"/>
    <w:tmpl w:val="01580F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316F59D"/>
    <w:multiLevelType w:val="hybridMultilevel"/>
    <w:tmpl w:val="C0899F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C6EB3158"/>
    <w:multiLevelType w:val="hybridMultilevel"/>
    <w:tmpl w:val="2D900E4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C8930281"/>
    <w:multiLevelType w:val="hybridMultilevel"/>
    <w:tmpl w:val="539264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C8141E0"/>
    <w:multiLevelType w:val="hybridMultilevel"/>
    <w:tmpl w:val="22D5E8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EB28C28"/>
    <w:multiLevelType w:val="hybridMultilevel"/>
    <w:tmpl w:val="016B47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CEC17168"/>
    <w:multiLevelType w:val="hybridMultilevel"/>
    <w:tmpl w:val="9A5D9A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6637ABD"/>
    <w:multiLevelType w:val="hybridMultilevel"/>
    <w:tmpl w:val="FB5755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EC62260"/>
    <w:multiLevelType w:val="hybridMultilevel"/>
    <w:tmpl w:val="A70CB8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DF4306ED"/>
    <w:multiLevelType w:val="hybridMultilevel"/>
    <w:tmpl w:val="9B9602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DFA5E129"/>
    <w:multiLevelType w:val="hybridMultilevel"/>
    <w:tmpl w:val="C8BA95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E01088E6"/>
    <w:multiLevelType w:val="hybridMultilevel"/>
    <w:tmpl w:val="47DFDA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E1982B03"/>
    <w:multiLevelType w:val="hybridMultilevel"/>
    <w:tmpl w:val="B40B66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E284FBCB"/>
    <w:multiLevelType w:val="hybridMultilevel"/>
    <w:tmpl w:val="74E2A3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ED1F9DA4"/>
    <w:multiLevelType w:val="hybridMultilevel"/>
    <w:tmpl w:val="5B2949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ED6FA2D9"/>
    <w:multiLevelType w:val="hybridMultilevel"/>
    <w:tmpl w:val="1A940F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EF416CEB"/>
    <w:multiLevelType w:val="hybridMultilevel"/>
    <w:tmpl w:val="0094DC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523D707"/>
    <w:multiLevelType w:val="hybridMultilevel"/>
    <w:tmpl w:val="4D72133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F52F51FA"/>
    <w:multiLevelType w:val="hybridMultilevel"/>
    <w:tmpl w:val="1A5384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FCD7233C"/>
    <w:multiLevelType w:val="hybridMultilevel"/>
    <w:tmpl w:val="299184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FD917A92"/>
    <w:multiLevelType w:val="hybridMultilevel"/>
    <w:tmpl w:val="3F6436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02270F5C"/>
    <w:multiLevelType w:val="hybridMultilevel"/>
    <w:tmpl w:val="2BC225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03080D02"/>
    <w:multiLevelType w:val="hybridMultilevel"/>
    <w:tmpl w:val="95C62D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04CB8FB2"/>
    <w:multiLevelType w:val="hybridMultilevel"/>
    <w:tmpl w:val="433C03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0" w15:restartNumberingAfterBreak="0">
    <w:nsid w:val="0B0C5800"/>
    <w:multiLevelType w:val="hybridMultilevel"/>
    <w:tmpl w:val="62C33E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0E240D5"/>
    <w:multiLevelType w:val="hybridMultilevel"/>
    <w:tmpl w:val="E032F0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0EC627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8648B0"/>
    <w:multiLevelType w:val="hybridMultilevel"/>
    <w:tmpl w:val="962327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0" w15:restartNumberingAfterBreak="0">
    <w:nsid w:val="1F89C9AC"/>
    <w:multiLevelType w:val="hybridMultilevel"/>
    <w:tmpl w:val="7BF7FE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331E327"/>
    <w:multiLevelType w:val="hybridMultilevel"/>
    <w:tmpl w:val="7835DC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2957BB6C"/>
    <w:multiLevelType w:val="hybridMultilevel"/>
    <w:tmpl w:val="9B1397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A298E98"/>
    <w:multiLevelType w:val="hybridMultilevel"/>
    <w:tmpl w:val="D95D95D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2A5423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2ABAF1D9"/>
    <w:multiLevelType w:val="hybridMultilevel"/>
    <w:tmpl w:val="DD1255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ADF321D"/>
    <w:multiLevelType w:val="hybridMultilevel"/>
    <w:tmpl w:val="DC3C55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BA284B2"/>
    <w:multiLevelType w:val="hybridMultilevel"/>
    <w:tmpl w:val="E951D7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E2A20CA"/>
    <w:multiLevelType w:val="hybridMultilevel"/>
    <w:tmpl w:val="4991F7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17A45F9"/>
    <w:multiLevelType w:val="hybridMultilevel"/>
    <w:tmpl w:val="B8ACA8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52568F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5EB8930"/>
    <w:multiLevelType w:val="hybridMultilevel"/>
    <w:tmpl w:val="014930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3D70395"/>
    <w:multiLevelType w:val="hybridMultilevel"/>
    <w:tmpl w:val="1EDA3B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DF53C1F"/>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EEBCD8F"/>
    <w:multiLevelType w:val="hybridMultilevel"/>
    <w:tmpl w:val="38FF62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F4BC082"/>
    <w:multiLevelType w:val="hybridMultilevel"/>
    <w:tmpl w:val="510E80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62F71ED5"/>
    <w:multiLevelType w:val="hybridMultilevel"/>
    <w:tmpl w:val="618C68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50A6FC5"/>
    <w:multiLevelType w:val="hybridMultilevel"/>
    <w:tmpl w:val="B28B95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676C2C14"/>
    <w:multiLevelType w:val="hybridMultilevel"/>
    <w:tmpl w:val="D85F9E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1AB752"/>
    <w:multiLevelType w:val="hybridMultilevel"/>
    <w:tmpl w:val="3E8560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BBE14A4"/>
    <w:multiLevelType w:val="hybridMultilevel"/>
    <w:tmpl w:val="A7C344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9" w15:restartNumberingAfterBreak="0">
    <w:nsid w:val="747FD58C"/>
    <w:multiLevelType w:val="hybridMultilevel"/>
    <w:tmpl w:val="89933C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76A8F650"/>
    <w:multiLevelType w:val="hybridMultilevel"/>
    <w:tmpl w:val="D924AE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7928089D"/>
    <w:multiLevelType w:val="hybridMultilevel"/>
    <w:tmpl w:val="B9122F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4" w15:restartNumberingAfterBreak="0">
    <w:nsid w:val="7B14945D"/>
    <w:multiLevelType w:val="hybridMultilevel"/>
    <w:tmpl w:val="6CB073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CEACEC4"/>
    <w:multiLevelType w:val="hybridMultilevel"/>
    <w:tmpl w:val="4C9389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7FF8E88F"/>
    <w:multiLevelType w:val="hybridMultilevel"/>
    <w:tmpl w:val="D6F157D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89"/>
  </w:num>
  <w:num w:numId="2">
    <w:abstractNumId w:val="58"/>
  </w:num>
  <w:num w:numId="3">
    <w:abstractNumId w:val="53"/>
  </w:num>
  <w:num w:numId="4">
    <w:abstractNumId w:val="103"/>
  </w:num>
  <w:num w:numId="5">
    <w:abstractNumId w:val="66"/>
  </w:num>
  <w:num w:numId="6">
    <w:abstractNumId w:val="55"/>
  </w:num>
  <w:num w:numId="7">
    <w:abstractNumId w:val="97"/>
  </w:num>
  <w:num w:numId="8">
    <w:abstractNumId w:val="54"/>
  </w:num>
  <w:num w:numId="9">
    <w:abstractNumId w:val="39"/>
  </w:num>
  <w:num w:numId="10">
    <w:abstractNumId w:val="78"/>
  </w:num>
  <w:num w:numId="11">
    <w:abstractNumId w:val="67"/>
  </w:num>
  <w:num w:numId="12">
    <w:abstractNumId w:val="49"/>
  </w:num>
  <w:num w:numId="13">
    <w:abstractNumId w:val="98"/>
  </w:num>
  <w:num w:numId="14">
    <w:abstractNumId w:val="35"/>
  </w:num>
  <w:num w:numId="15">
    <w:abstractNumId w:val="87"/>
  </w:num>
  <w:num w:numId="16">
    <w:abstractNumId w:val="87"/>
  </w:num>
  <w:num w:numId="17">
    <w:abstractNumId w:val="87"/>
  </w:num>
  <w:num w:numId="18">
    <w:abstractNumId w:val="87"/>
  </w:num>
  <w:num w:numId="19">
    <w:abstractNumId w:val="87"/>
  </w:num>
  <w:num w:numId="20">
    <w:abstractNumId w:val="87"/>
  </w:num>
  <w:num w:numId="21">
    <w:abstractNumId w:val="87"/>
  </w:num>
  <w:num w:numId="22">
    <w:abstractNumId w:val="87"/>
  </w:num>
  <w:num w:numId="23">
    <w:abstractNumId w:val="87"/>
  </w:num>
  <w:num w:numId="24">
    <w:abstractNumId w:val="68"/>
  </w:num>
  <w:num w:numId="25">
    <w:abstractNumId w:val="96"/>
  </w:num>
  <w:num w:numId="26">
    <w:abstractNumId w:val="41"/>
  </w:num>
  <w:num w:numId="27">
    <w:abstractNumId w:val="74"/>
  </w:num>
  <w:num w:numId="28">
    <w:abstractNumId w:val="70"/>
  </w:num>
  <w:num w:numId="29">
    <w:abstractNumId w:val="44"/>
  </w:num>
  <w:num w:numId="30">
    <w:abstractNumId w:val="45"/>
  </w:num>
  <w:num w:numId="31">
    <w:abstractNumId w:val="57"/>
  </w:num>
  <w:num w:numId="32">
    <w:abstractNumId w:val="77"/>
  </w:num>
  <w:num w:numId="33">
    <w:abstractNumId w:val="48"/>
  </w:num>
  <w:num w:numId="34">
    <w:abstractNumId w:val="94"/>
  </w:num>
  <w:num w:numId="35">
    <w:abstractNumId w:val="81"/>
  </w:num>
  <w:num w:numId="36">
    <w:abstractNumId w:val="91"/>
  </w:num>
  <w:num w:numId="37">
    <w:abstractNumId w:val="51"/>
  </w:num>
  <w:num w:numId="38">
    <w:abstractNumId w:val="56"/>
  </w:num>
  <w:num w:numId="39">
    <w:abstractNumId w:val="79"/>
  </w:num>
  <w:num w:numId="40">
    <w:abstractNumId w:val="75"/>
  </w:num>
  <w:num w:numId="41">
    <w:abstractNumId w:val="71"/>
  </w:num>
  <w:num w:numId="42">
    <w:abstractNumId w:val="85"/>
  </w:num>
  <w:num w:numId="43">
    <w:abstractNumId w:val="95"/>
  </w:num>
  <w:num w:numId="44">
    <w:abstractNumId w:val="102"/>
  </w:num>
  <w:num w:numId="45">
    <w:abstractNumId w:val="93"/>
  </w:num>
  <w:num w:numId="46">
    <w:abstractNumId w:val="46"/>
  </w:num>
  <w:num w:numId="47">
    <w:abstractNumId w:val="86"/>
  </w:num>
  <w:num w:numId="48">
    <w:abstractNumId w:val="88"/>
  </w:num>
  <w:num w:numId="49">
    <w:abstractNumId w:val="31"/>
  </w:num>
  <w:num w:numId="50">
    <w:abstractNumId w:val="19"/>
  </w:num>
  <w:num w:numId="51">
    <w:abstractNumId w:val="13"/>
  </w:num>
  <w:num w:numId="52">
    <w:abstractNumId w:val="84"/>
  </w:num>
  <w:num w:numId="53">
    <w:abstractNumId w:val="10"/>
  </w:num>
  <w:num w:numId="54">
    <w:abstractNumId w:val="24"/>
  </w:num>
  <w:num w:numId="55">
    <w:abstractNumId w:val="38"/>
  </w:num>
  <w:num w:numId="56">
    <w:abstractNumId w:val="65"/>
  </w:num>
  <w:num w:numId="57">
    <w:abstractNumId w:val="69"/>
  </w:num>
  <w:num w:numId="58">
    <w:abstractNumId w:val="82"/>
  </w:num>
  <w:num w:numId="59">
    <w:abstractNumId w:val="25"/>
  </w:num>
  <w:num w:numId="60">
    <w:abstractNumId w:val="34"/>
  </w:num>
  <w:num w:numId="61">
    <w:abstractNumId w:val="11"/>
  </w:num>
  <w:num w:numId="62">
    <w:abstractNumId w:val="3"/>
  </w:num>
  <w:num w:numId="63">
    <w:abstractNumId w:val="18"/>
  </w:num>
  <w:num w:numId="64">
    <w:abstractNumId w:val="0"/>
  </w:num>
  <w:num w:numId="65">
    <w:abstractNumId w:val="5"/>
  </w:num>
  <w:num w:numId="66">
    <w:abstractNumId w:val="50"/>
  </w:num>
  <w:num w:numId="67">
    <w:abstractNumId w:val="47"/>
  </w:num>
  <w:num w:numId="68">
    <w:abstractNumId w:val="59"/>
  </w:num>
  <w:num w:numId="69">
    <w:abstractNumId w:val="17"/>
  </w:num>
  <w:num w:numId="70">
    <w:abstractNumId w:val="30"/>
  </w:num>
  <w:num w:numId="71">
    <w:abstractNumId w:val="106"/>
  </w:num>
  <w:num w:numId="72">
    <w:abstractNumId w:val="42"/>
  </w:num>
  <w:num w:numId="73">
    <w:abstractNumId w:val="64"/>
  </w:num>
  <w:num w:numId="74">
    <w:abstractNumId w:val="92"/>
  </w:num>
  <w:num w:numId="75">
    <w:abstractNumId w:val="26"/>
  </w:num>
  <w:num w:numId="76">
    <w:abstractNumId w:val="1"/>
  </w:num>
  <w:num w:numId="77">
    <w:abstractNumId w:val="4"/>
  </w:num>
  <w:num w:numId="78">
    <w:abstractNumId w:val="28"/>
  </w:num>
  <w:num w:numId="79">
    <w:abstractNumId w:val="8"/>
  </w:num>
  <w:num w:numId="80">
    <w:abstractNumId w:val="104"/>
  </w:num>
  <w:num w:numId="81">
    <w:abstractNumId w:val="2"/>
  </w:num>
  <w:num w:numId="82">
    <w:abstractNumId w:val="101"/>
  </w:num>
  <w:num w:numId="83">
    <w:abstractNumId w:val="83"/>
  </w:num>
  <w:num w:numId="84">
    <w:abstractNumId w:val="23"/>
  </w:num>
  <w:num w:numId="85">
    <w:abstractNumId w:val="32"/>
  </w:num>
  <w:num w:numId="86">
    <w:abstractNumId w:val="62"/>
  </w:num>
  <w:num w:numId="87">
    <w:abstractNumId w:val="14"/>
  </w:num>
  <w:num w:numId="88">
    <w:abstractNumId w:val="33"/>
  </w:num>
  <w:num w:numId="89">
    <w:abstractNumId w:val="60"/>
  </w:num>
  <w:num w:numId="90">
    <w:abstractNumId w:val="99"/>
  </w:num>
  <w:num w:numId="91">
    <w:abstractNumId w:val="90"/>
  </w:num>
  <w:num w:numId="92">
    <w:abstractNumId w:val="52"/>
  </w:num>
  <w:num w:numId="93">
    <w:abstractNumId w:val="15"/>
  </w:num>
  <w:num w:numId="94">
    <w:abstractNumId w:val="76"/>
  </w:num>
  <w:num w:numId="95">
    <w:abstractNumId w:val="6"/>
  </w:num>
  <w:num w:numId="96">
    <w:abstractNumId w:val="37"/>
  </w:num>
  <w:num w:numId="97">
    <w:abstractNumId w:val="36"/>
  </w:num>
  <w:num w:numId="98">
    <w:abstractNumId w:val="105"/>
  </w:num>
  <w:num w:numId="99">
    <w:abstractNumId w:val="20"/>
  </w:num>
  <w:num w:numId="100">
    <w:abstractNumId w:val="9"/>
  </w:num>
  <w:num w:numId="101">
    <w:abstractNumId w:val="16"/>
  </w:num>
  <w:num w:numId="102">
    <w:abstractNumId w:val="21"/>
  </w:num>
  <w:num w:numId="103">
    <w:abstractNumId w:val="63"/>
  </w:num>
  <w:num w:numId="104">
    <w:abstractNumId w:val="73"/>
  </w:num>
  <w:num w:numId="105">
    <w:abstractNumId w:val="40"/>
  </w:num>
  <w:num w:numId="106">
    <w:abstractNumId w:val="7"/>
  </w:num>
  <w:num w:numId="107">
    <w:abstractNumId w:val="22"/>
  </w:num>
  <w:num w:numId="108">
    <w:abstractNumId w:val="12"/>
  </w:num>
  <w:num w:numId="109">
    <w:abstractNumId w:val="100"/>
  </w:num>
  <w:num w:numId="110">
    <w:abstractNumId w:val="29"/>
  </w:num>
  <w:num w:numId="111">
    <w:abstractNumId w:val="27"/>
  </w:num>
  <w:num w:numId="112">
    <w:abstractNumId w:val="61"/>
  </w:num>
  <w:num w:numId="113">
    <w:abstractNumId w:val="43"/>
  </w:num>
  <w:num w:numId="114">
    <w:abstractNumId w:val="72"/>
  </w:num>
  <w:num w:numId="115">
    <w:abstractNumId w:val="8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F2369"/>
    <w:rsid w:val="000F2369"/>
    <w:rsid w:val="00D06027"/>
    <w:rsid w:val="00FB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215431" TargetMode="External"/><Relationship Id="rId299" Type="http://schemas.openxmlformats.org/officeDocument/2006/relationships/hyperlink" Target="file:///E:\Target\Windows\Published\Books\MS-RPCE\%5bMS-EERR%5d.pdf" TargetMode="External"/><Relationship Id="rId21" Type="http://schemas.openxmlformats.org/officeDocument/2006/relationships/hyperlink" Target="http://go.microsoft.com/fwlink/?LinkId=90261" TargetMode="External"/><Relationship Id="rId63" Type="http://schemas.openxmlformats.org/officeDocument/2006/relationships/hyperlink" Target="http://go.microsoft.com/fwlink/?LinkId=215337" TargetMode="External"/><Relationship Id="rId159" Type="http://schemas.openxmlformats.org/officeDocument/2006/relationships/hyperlink" Target="http://go.microsoft.com/fwlink/?LinkId=216488" TargetMode="External"/><Relationship Id="rId324" Type="http://schemas.openxmlformats.org/officeDocument/2006/relationships/hyperlink" Target="http://go.microsoft.com/fwlink/?LinkId=89824" TargetMode="External"/><Relationship Id="rId366" Type="http://schemas.openxmlformats.org/officeDocument/2006/relationships/hyperlink" Target="http://go.microsoft.com/fwlink/?LinkId=89824" TargetMode="External"/><Relationship Id="rId531" Type="http://schemas.openxmlformats.org/officeDocument/2006/relationships/hyperlink" Target="http://go.microsoft.com/fwlink/?LinkId=215388" TargetMode="External"/><Relationship Id="rId573" Type="http://schemas.openxmlformats.org/officeDocument/2006/relationships/hyperlink" Target="http://go.microsoft.com/fwlink/?LinkId=216493" TargetMode="External"/><Relationship Id="rId170" Type="http://schemas.openxmlformats.org/officeDocument/2006/relationships/hyperlink" Target="http://go.microsoft.com/fwlink/?LinkId=216499" TargetMode="External"/><Relationship Id="rId226" Type="http://schemas.openxmlformats.org/officeDocument/2006/relationships/hyperlink" Target="http://go.microsoft.com/fwlink/?LinkId=90378" TargetMode="External"/><Relationship Id="rId433" Type="http://schemas.openxmlformats.org/officeDocument/2006/relationships/hyperlink" Target="http://go.microsoft.com/fwlink/?LinkId=89824" TargetMode="External"/><Relationship Id="rId268" Type="http://schemas.openxmlformats.org/officeDocument/2006/relationships/hyperlink" Target="http://go.microsoft.com/fwlink/?LinkId=89824" TargetMode="External"/><Relationship Id="rId475" Type="http://schemas.openxmlformats.org/officeDocument/2006/relationships/hyperlink" Target="http://go.microsoft.com/fwlink/?LinkId=215409" TargetMode="External"/><Relationship Id="rId32" Type="http://schemas.openxmlformats.org/officeDocument/2006/relationships/hyperlink" Target="http://go.microsoft.com/fwlink/?LinkId=213995" TargetMode="External"/><Relationship Id="rId74" Type="http://schemas.openxmlformats.org/officeDocument/2006/relationships/hyperlink" Target="http://go.microsoft.com/fwlink/?LinkId=215348" TargetMode="External"/><Relationship Id="rId128" Type="http://schemas.openxmlformats.org/officeDocument/2006/relationships/hyperlink" Target="http://go.microsoft.com/fwlink/?LinkId=90261" TargetMode="External"/><Relationship Id="rId335" Type="http://schemas.openxmlformats.org/officeDocument/2006/relationships/hyperlink" Target="http://go.microsoft.com/fwlink/?LinkId=89824" TargetMode="External"/><Relationship Id="rId377" Type="http://schemas.openxmlformats.org/officeDocument/2006/relationships/hyperlink" Target="http://go.microsoft.com/fwlink/?LinkId=89824" TargetMode="External"/><Relationship Id="rId500" Type="http://schemas.openxmlformats.org/officeDocument/2006/relationships/hyperlink" Target="http://go.microsoft.com/fwlink/?LinkId=215351" TargetMode="External"/><Relationship Id="rId542" Type="http://schemas.openxmlformats.org/officeDocument/2006/relationships/hyperlink" Target="http://go.microsoft.com/fwlink/?LinkId=215434" TargetMode="External"/><Relationship Id="rId584" Type="http://schemas.openxmlformats.org/officeDocument/2006/relationships/hyperlink" Target="http://go.microsoft.com/fwlink/?LinkId=216504" TargetMode="External"/><Relationship Id="rId5" Type="http://schemas.openxmlformats.org/officeDocument/2006/relationships/settings" Target="settings.xml"/><Relationship Id="rId181" Type="http://schemas.openxmlformats.org/officeDocument/2006/relationships/hyperlink" Target="http://go.microsoft.com/fwlink/?LinkId=216510" TargetMode="External"/><Relationship Id="rId237" Type="http://schemas.openxmlformats.org/officeDocument/2006/relationships/hyperlink" Target="file:///E:\Target\Windows\Published\Books\MS-RPCE\%5bMS-ERREF%5d.pdf" TargetMode="External"/><Relationship Id="rId402" Type="http://schemas.openxmlformats.org/officeDocument/2006/relationships/hyperlink" Target="http://go.microsoft.com/fwlink/?LinkId=89824" TargetMode="External"/><Relationship Id="rId279" Type="http://schemas.openxmlformats.org/officeDocument/2006/relationships/hyperlink" Target="http://go.microsoft.com/fwlink/?LinkId=89824" TargetMode="External"/><Relationship Id="rId444" Type="http://schemas.openxmlformats.org/officeDocument/2006/relationships/hyperlink" Target="http://go.microsoft.com/fwlink/?LinkId=89824" TargetMode="External"/><Relationship Id="rId486" Type="http://schemas.openxmlformats.org/officeDocument/2006/relationships/hyperlink" Target="http://go.microsoft.com/fwlink/?LinkId=215338" TargetMode="External"/><Relationship Id="rId43" Type="http://schemas.openxmlformats.org/officeDocument/2006/relationships/hyperlink" Target="file:///E:\Target\Windows\Published\Books\MS-RPCE\%5bMS-PAN%5d.pdf" TargetMode="External"/><Relationship Id="rId139" Type="http://schemas.openxmlformats.org/officeDocument/2006/relationships/hyperlink" Target="http://go.microsoft.com/fwlink/?LinkId=90041" TargetMode="External"/><Relationship Id="rId290" Type="http://schemas.openxmlformats.org/officeDocument/2006/relationships/hyperlink" Target="http://go.microsoft.com/fwlink/?LinkId=89824" TargetMode="External"/><Relationship Id="rId304" Type="http://schemas.openxmlformats.org/officeDocument/2006/relationships/hyperlink" Target="http://go.microsoft.com/fwlink/?LinkId=90378" TargetMode="External"/><Relationship Id="rId346" Type="http://schemas.openxmlformats.org/officeDocument/2006/relationships/image" Target="media/image13.bin"/><Relationship Id="rId388" Type="http://schemas.openxmlformats.org/officeDocument/2006/relationships/hyperlink" Target="http://go.microsoft.com/fwlink/?LinkId=89824" TargetMode="External"/><Relationship Id="rId511" Type="http://schemas.openxmlformats.org/officeDocument/2006/relationships/hyperlink" Target="http://go.microsoft.com/fwlink/?LinkId=215422" TargetMode="External"/><Relationship Id="rId553" Type="http://schemas.openxmlformats.org/officeDocument/2006/relationships/hyperlink" Target="http://go.microsoft.com/fwlink/?LinkId=216473" TargetMode="External"/><Relationship Id="rId609" Type="http://schemas.openxmlformats.org/officeDocument/2006/relationships/hyperlink" Target="http://go.microsoft.com/fwlink/?LinkId=216527" TargetMode="External"/><Relationship Id="rId85" Type="http://schemas.openxmlformats.org/officeDocument/2006/relationships/hyperlink" Target="http://go.microsoft.com/fwlink/?LinkId=215368" TargetMode="External"/><Relationship Id="rId150" Type="http://schemas.openxmlformats.org/officeDocument/2006/relationships/hyperlink" Target="http://go.microsoft.com/fwlink/?LinkId=216479" TargetMode="External"/><Relationship Id="rId192" Type="http://schemas.openxmlformats.org/officeDocument/2006/relationships/hyperlink" Target="http://go.microsoft.com/fwlink/?LinkId=216519" TargetMode="External"/><Relationship Id="rId206" Type="http://schemas.openxmlformats.org/officeDocument/2006/relationships/hyperlink" Target="http://go.microsoft.com/fwlink/?LinkId=216534" TargetMode="External"/><Relationship Id="rId413" Type="http://schemas.openxmlformats.org/officeDocument/2006/relationships/hyperlink" Target="http://go.microsoft.com/fwlink/?LinkId=89824" TargetMode="External"/><Relationship Id="rId595" Type="http://schemas.openxmlformats.org/officeDocument/2006/relationships/hyperlink" Target="http://go.microsoft.com/fwlink/?LinkId=204068" TargetMode="External"/><Relationship Id="rId248" Type="http://schemas.openxmlformats.org/officeDocument/2006/relationships/hyperlink" Target="file:///E:\Target\Windows\Published\Books\MS-RPCE\%5bMS-NBTE%5d.pdf" TargetMode="External"/><Relationship Id="rId455" Type="http://schemas.openxmlformats.org/officeDocument/2006/relationships/hyperlink" Target="http://go.microsoft.com/fwlink/?LinkId=89824" TargetMode="External"/><Relationship Id="rId497" Type="http://schemas.openxmlformats.org/officeDocument/2006/relationships/hyperlink" Target="http://go.microsoft.com/fwlink/?LinkId=215348" TargetMode="External"/><Relationship Id="rId620" Type="http://schemas.openxmlformats.org/officeDocument/2006/relationships/hyperlink" Target="http://go.microsoft.com/fwlink/?LinkId=216538" TargetMode="External"/><Relationship Id="rId12" Type="http://schemas.openxmlformats.org/officeDocument/2006/relationships/hyperlink" Target="http://www.microsoft.com/trademarks" TargetMode="External"/><Relationship Id="rId108" Type="http://schemas.openxmlformats.org/officeDocument/2006/relationships/hyperlink" Target="http://go.microsoft.com/fwlink/?LinkId=215387" TargetMode="External"/><Relationship Id="rId315" Type="http://schemas.openxmlformats.org/officeDocument/2006/relationships/hyperlink" Target="http://go.microsoft.com/fwlink/?LinkId=89824" TargetMode="External"/><Relationship Id="rId357" Type="http://schemas.openxmlformats.org/officeDocument/2006/relationships/hyperlink" Target="file:///E:\Target\Windows\Published\Books\MS-RPCE\%5bMS-KILE%5d.pdf" TargetMode="External"/><Relationship Id="rId522" Type="http://schemas.openxmlformats.org/officeDocument/2006/relationships/hyperlink" Target="http://go.microsoft.com/fwlink/?LinkId=215381" TargetMode="External"/><Relationship Id="rId54" Type="http://schemas.openxmlformats.org/officeDocument/2006/relationships/hyperlink" Target="http://go.microsoft.com/fwlink/?LinkId=215410" TargetMode="External"/><Relationship Id="rId96" Type="http://schemas.openxmlformats.org/officeDocument/2006/relationships/hyperlink" Target="http://go.microsoft.com/fwlink/?LinkId=215423" TargetMode="External"/><Relationship Id="rId161" Type="http://schemas.openxmlformats.org/officeDocument/2006/relationships/hyperlink" Target="http://go.microsoft.com/fwlink/?LinkId=216490" TargetMode="External"/><Relationship Id="rId217" Type="http://schemas.openxmlformats.org/officeDocument/2006/relationships/hyperlink" Target="http://go.microsoft.com/fwlink/?LinkId=89824" TargetMode="External"/><Relationship Id="rId399" Type="http://schemas.openxmlformats.org/officeDocument/2006/relationships/image" Target="media/image17.bin"/><Relationship Id="rId564" Type="http://schemas.openxmlformats.org/officeDocument/2006/relationships/hyperlink" Target="http://go.microsoft.com/fwlink/?LinkId=216484" TargetMode="External"/><Relationship Id="rId259" Type="http://schemas.openxmlformats.org/officeDocument/2006/relationships/hyperlink" Target="http://go.microsoft.com/fwlink/?LinkId=89824" TargetMode="External"/><Relationship Id="rId424" Type="http://schemas.openxmlformats.org/officeDocument/2006/relationships/hyperlink" Target="file:///E:\Target\Windows\Published\Books\MS-RPCE\%5bMS-TLSP%5d.pdf" TargetMode="External"/><Relationship Id="rId466" Type="http://schemas.openxmlformats.org/officeDocument/2006/relationships/hyperlink" Target="http://go.microsoft.com/fwlink/?LinkId=89876" TargetMode="External"/><Relationship Id="rId23" Type="http://schemas.openxmlformats.org/officeDocument/2006/relationships/hyperlink" Target="file:///E:\Target\Windows\Published\Books\MS-RPCE\%5bMS-DTYP%5d.pdf" TargetMode="External"/><Relationship Id="rId119" Type="http://schemas.openxmlformats.org/officeDocument/2006/relationships/hyperlink" Target="http://go.microsoft.com/fwlink/?LinkId=215433" TargetMode="External"/><Relationship Id="rId270" Type="http://schemas.openxmlformats.org/officeDocument/2006/relationships/hyperlink" Target="http://go.microsoft.com/fwlink/?LinkId=89824" TargetMode="External"/><Relationship Id="rId326" Type="http://schemas.openxmlformats.org/officeDocument/2006/relationships/hyperlink" Target="http://go.microsoft.com/fwlink/?LinkId=89824" TargetMode="External"/><Relationship Id="rId533" Type="http://schemas.openxmlformats.org/officeDocument/2006/relationships/hyperlink" Target="http://go.microsoft.com/fwlink/?LinkId=215389" TargetMode="External"/><Relationship Id="rId65" Type="http://schemas.openxmlformats.org/officeDocument/2006/relationships/hyperlink" Target="http://go.microsoft.com/fwlink/?LinkId=215419" TargetMode="External"/><Relationship Id="rId130" Type="http://schemas.openxmlformats.org/officeDocument/2006/relationships/hyperlink" Target="http://go.microsoft.com/fwlink/?LinkId=90378" TargetMode="External"/><Relationship Id="rId368" Type="http://schemas.openxmlformats.org/officeDocument/2006/relationships/hyperlink" Target="http://go.microsoft.com/fwlink/?LinkId=89824" TargetMode="External"/><Relationship Id="rId575" Type="http://schemas.openxmlformats.org/officeDocument/2006/relationships/hyperlink" Target="http://go.microsoft.com/fwlink/?LinkId=216495" TargetMode="External"/><Relationship Id="rId172" Type="http://schemas.openxmlformats.org/officeDocument/2006/relationships/hyperlink" Target="http://go.microsoft.com/fwlink/?LinkId=216501" TargetMode="External"/><Relationship Id="rId228" Type="http://schemas.openxmlformats.org/officeDocument/2006/relationships/hyperlink" Target="file:///E:\Target\Windows\Published\Books\MS-RPCE\%5bMS-RPCL%5d.pdf" TargetMode="External"/><Relationship Id="rId435" Type="http://schemas.openxmlformats.org/officeDocument/2006/relationships/hyperlink" Target="http://go.microsoft.com/fwlink/?LinkId=89824" TargetMode="External"/><Relationship Id="rId477" Type="http://schemas.openxmlformats.org/officeDocument/2006/relationships/hyperlink" Target="http://go.microsoft.com/fwlink/?LinkId=215411" TargetMode="External"/><Relationship Id="rId600" Type="http://schemas.openxmlformats.org/officeDocument/2006/relationships/hyperlink" Target="http://go.microsoft.com/fwlink/?LinkId=216518" TargetMode="External"/><Relationship Id="rId281" Type="http://schemas.openxmlformats.org/officeDocument/2006/relationships/hyperlink" Target="file:///E:\Target\Windows\Published\Books\MS-RPCE\%5bMS-ERREF%5d.pdf" TargetMode="External"/><Relationship Id="rId337" Type="http://schemas.openxmlformats.org/officeDocument/2006/relationships/hyperlink" Target="http://go.microsoft.com/fwlink/?LinkId=89824" TargetMode="External"/><Relationship Id="rId502" Type="http://schemas.openxmlformats.org/officeDocument/2006/relationships/hyperlink" Target="http://go.microsoft.com/fwlink/?LinkId=215353" TargetMode="External"/><Relationship Id="rId34" Type="http://schemas.openxmlformats.org/officeDocument/2006/relationships/hyperlink" Target="file:///E:\Target\Windows\Published\Books\MS-RPCE\%5bMS-CIFS%5d.pdf" TargetMode="External"/><Relationship Id="rId76" Type="http://schemas.openxmlformats.org/officeDocument/2006/relationships/hyperlink" Target="http://go.microsoft.com/fwlink/?LinkId=215349" TargetMode="External"/><Relationship Id="rId141" Type="http://schemas.openxmlformats.org/officeDocument/2006/relationships/hyperlink" Target="http://go.microsoft.com/fwlink/?LinkId=216470" TargetMode="External"/><Relationship Id="rId379" Type="http://schemas.openxmlformats.org/officeDocument/2006/relationships/hyperlink" Target="http://go.microsoft.com/fwlink/?LinkId=90378" TargetMode="External"/><Relationship Id="rId544" Type="http://schemas.openxmlformats.org/officeDocument/2006/relationships/hyperlink" Target="http://go.microsoft.com/fwlink/?LinkId=215436" TargetMode="External"/><Relationship Id="rId586" Type="http://schemas.openxmlformats.org/officeDocument/2006/relationships/hyperlink" Target="http://go.microsoft.com/fwlink/?LinkId=216506" TargetMode="External"/><Relationship Id="rId7" Type="http://schemas.openxmlformats.org/officeDocument/2006/relationships/footnotes" Target="footnotes.xml"/><Relationship Id="rId183" Type="http://schemas.openxmlformats.org/officeDocument/2006/relationships/hyperlink" Target="http://go.microsoft.com/fwlink/?LinkId=216512" TargetMode="External"/><Relationship Id="rId239" Type="http://schemas.openxmlformats.org/officeDocument/2006/relationships/hyperlink" Target="http://go.microsoft.com/fwlink/?LinkId=90494" TargetMode="External"/><Relationship Id="rId390" Type="http://schemas.openxmlformats.org/officeDocument/2006/relationships/hyperlink" Target="http://go.microsoft.com/fwlink/?LinkId=89824" TargetMode="External"/><Relationship Id="rId404" Type="http://schemas.openxmlformats.org/officeDocument/2006/relationships/hyperlink" Target="http://go.microsoft.com/fwlink/?LinkId=89824" TargetMode="External"/><Relationship Id="rId446" Type="http://schemas.openxmlformats.org/officeDocument/2006/relationships/hyperlink" Target="http://go.microsoft.com/fwlink/?LinkId=89824" TargetMode="External"/><Relationship Id="rId611" Type="http://schemas.openxmlformats.org/officeDocument/2006/relationships/hyperlink" Target="http://go.microsoft.com/fwlink/?LinkId=216529" TargetMode="External"/><Relationship Id="rId250" Type="http://schemas.openxmlformats.org/officeDocument/2006/relationships/hyperlink" Target="http://go.microsoft.com/fwlink/?LinkId=127732" TargetMode="External"/><Relationship Id="rId292" Type="http://schemas.openxmlformats.org/officeDocument/2006/relationships/hyperlink" Target="http://go.microsoft.com/fwlink/?LinkId=89824" TargetMode="External"/><Relationship Id="rId306" Type="http://schemas.openxmlformats.org/officeDocument/2006/relationships/hyperlink" Target="http://go.microsoft.com/fwlink/?LinkId=89824" TargetMode="External"/><Relationship Id="rId488" Type="http://schemas.openxmlformats.org/officeDocument/2006/relationships/hyperlink" Target="http://go.microsoft.com/fwlink/?LinkId=215339" TargetMode="External"/><Relationship Id="rId45" Type="http://schemas.openxmlformats.org/officeDocument/2006/relationships/hyperlink" Target="file:///E:\Target\Windows\Published\Books\MS-RPCE\%5bMS-RPCL%5d.pdf" TargetMode="External"/><Relationship Id="rId87" Type="http://schemas.openxmlformats.org/officeDocument/2006/relationships/hyperlink" Target="http://go.microsoft.com/fwlink/?LinkId=215370" TargetMode="External"/><Relationship Id="rId110" Type="http://schemas.openxmlformats.org/officeDocument/2006/relationships/hyperlink" Target="http://go.microsoft.com/fwlink/?LinkId=215390" TargetMode="External"/><Relationship Id="rId348" Type="http://schemas.openxmlformats.org/officeDocument/2006/relationships/image" Target="media/image14.bin"/><Relationship Id="rId513" Type="http://schemas.openxmlformats.org/officeDocument/2006/relationships/hyperlink" Target="http://go.microsoft.com/fwlink/?LinkId=215372" TargetMode="External"/><Relationship Id="rId555" Type="http://schemas.openxmlformats.org/officeDocument/2006/relationships/hyperlink" Target="http://go.microsoft.com/fwlink/?LinkId=216475" TargetMode="External"/><Relationship Id="rId597" Type="http://schemas.openxmlformats.org/officeDocument/2006/relationships/hyperlink" Target="http://go.microsoft.com/fwlink/?LinkId=216515" TargetMode="External"/><Relationship Id="rId152" Type="http://schemas.openxmlformats.org/officeDocument/2006/relationships/hyperlink" Target="http://go.microsoft.com/fwlink/?LinkId=216481" TargetMode="External"/><Relationship Id="rId194" Type="http://schemas.openxmlformats.org/officeDocument/2006/relationships/hyperlink" Target="http://go.microsoft.com/fwlink/?LinkId=216521" TargetMode="External"/><Relationship Id="rId208" Type="http://schemas.openxmlformats.org/officeDocument/2006/relationships/hyperlink" Target="http://go.microsoft.com/fwlink/?LinkId=216535" TargetMode="External"/><Relationship Id="rId415" Type="http://schemas.openxmlformats.org/officeDocument/2006/relationships/hyperlink" Target="file:///E:\Target\Windows\Published\Books\MS-RPCE\%5bMS-APDS%5d.pdf" TargetMode="External"/><Relationship Id="rId457" Type="http://schemas.openxmlformats.org/officeDocument/2006/relationships/hyperlink" Target="http://go.microsoft.com/fwlink/?LinkId=89824" TargetMode="External"/><Relationship Id="rId622" Type="http://schemas.openxmlformats.org/officeDocument/2006/relationships/hyperlink" Target="http://go.microsoft.com/fwlink/?LinkId=89824" TargetMode="External"/><Relationship Id="rId261" Type="http://schemas.openxmlformats.org/officeDocument/2006/relationships/hyperlink" Target="http://go.microsoft.com/fwlink/?LinkId=89824" TargetMode="External"/><Relationship Id="rId499" Type="http://schemas.openxmlformats.org/officeDocument/2006/relationships/hyperlink" Target="http://go.microsoft.com/fwlink/?LinkId=215350" TargetMode="External"/><Relationship Id="rId14" Type="http://schemas.openxmlformats.org/officeDocument/2006/relationships/hyperlink" Target="http://go.microsoft.com/fwlink/?LinkId=210850" TargetMode="External"/><Relationship Id="rId56" Type="http://schemas.openxmlformats.org/officeDocument/2006/relationships/hyperlink" Target="http://go.microsoft.com/fwlink/?LinkId=215412" TargetMode="External"/><Relationship Id="rId317" Type="http://schemas.openxmlformats.org/officeDocument/2006/relationships/hyperlink" Target="file:///E:\Target\Windows\Published\Books\MS-RPCE\%5bMS-DTYP%5d.pdf" TargetMode="External"/><Relationship Id="rId359" Type="http://schemas.openxmlformats.org/officeDocument/2006/relationships/hyperlink" Target="http://go.microsoft.com/fwlink/?LinkId=90378" TargetMode="External"/><Relationship Id="rId524" Type="http://schemas.openxmlformats.org/officeDocument/2006/relationships/hyperlink" Target="http://go.microsoft.com/fwlink/?LinkId=215424" TargetMode="External"/><Relationship Id="rId566" Type="http://schemas.openxmlformats.org/officeDocument/2006/relationships/hyperlink" Target="http://go.microsoft.com/fwlink/?LinkId=216486" TargetMode="External"/><Relationship Id="rId98" Type="http://schemas.openxmlformats.org/officeDocument/2006/relationships/hyperlink" Target="http://go.microsoft.com/fwlink/?LinkId=215379" TargetMode="External"/><Relationship Id="rId121" Type="http://schemas.openxmlformats.org/officeDocument/2006/relationships/hyperlink" Target="http://go.microsoft.com/fwlink/?LinkId=215435" TargetMode="External"/><Relationship Id="rId163" Type="http://schemas.openxmlformats.org/officeDocument/2006/relationships/hyperlink" Target="http://go.microsoft.com/fwlink/?LinkId=216492" TargetMode="External"/><Relationship Id="rId219" Type="http://schemas.openxmlformats.org/officeDocument/2006/relationships/hyperlink" Target="http://go.microsoft.com/fwlink/?LinkId=89824" TargetMode="External"/><Relationship Id="rId370" Type="http://schemas.openxmlformats.org/officeDocument/2006/relationships/hyperlink" Target="http://go.microsoft.com/fwlink/?LinkId=89824" TargetMode="External"/><Relationship Id="rId426" Type="http://schemas.openxmlformats.org/officeDocument/2006/relationships/hyperlink" Target="http://go.microsoft.com/fwlink/?LinkId=89824" TargetMode="External"/><Relationship Id="rId230" Type="http://schemas.openxmlformats.org/officeDocument/2006/relationships/image" Target="media/image1.bin"/><Relationship Id="rId468" Type="http://schemas.openxmlformats.org/officeDocument/2006/relationships/hyperlink" Target="http://go.microsoft.com/fwlink/?LinkId=215880" TargetMode="External"/><Relationship Id="rId25" Type="http://schemas.openxmlformats.org/officeDocument/2006/relationships/hyperlink" Target="file:///E:\Target\Windows\Published\Books\MS-RPCE\%5bMS-SMB%5d.pdf" TargetMode="External"/><Relationship Id="rId67" Type="http://schemas.openxmlformats.org/officeDocument/2006/relationships/hyperlink" Target="http://go.microsoft.com/fwlink/?LinkId=215340" TargetMode="External"/><Relationship Id="rId272" Type="http://schemas.openxmlformats.org/officeDocument/2006/relationships/hyperlink" Target="http://go.microsoft.com/fwlink/?LinkId=89824" TargetMode="External"/><Relationship Id="rId328" Type="http://schemas.openxmlformats.org/officeDocument/2006/relationships/hyperlink" Target="http://go.microsoft.com/fwlink/?LinkId=89824" TargetMode="External"/><Relationship Id="rId535" Type="http://schemas.openxmlformats.org/officeDocument/2006/relationships/hyperlink" Target="http://go.microsoft.com/fwlink/?LinkId=215427" TargetMode="External"/><Relationship Id="rId577" Type="http://schemas.openxmlformats.org/officeDocument/2006/relationships/hyperlink" Target="http://go.microsoft.com/fwlink/?LinkId=216497" TargetMode="External"/><Relationship Id="rId132" Type="http://schemas.openxmlformats.org/officeDocument/2006/relationships/hyperlink" Target="http://go.microsoft.com/fwlink/?LinkId=90460" TargetMode="External"/><Relationship Id="rId174" Type="http://schemas.openxmlformats.org/officeDocument/2006/relationships/hyperlink" Target="http://go.microsoft.com/fwlink/?LinkId=216503" TargetMode="External"/><Relationship Id="rId381" Type="http://schemas.openxmlformats.org/officeDocument/2006/relationships/hyperlink" Target="http://go.microsoft.com/fwlink/?LinkId=89824" TargetMode="External"/><Relationship Id="rId602" Type="http://schemas.openxmlformats.org/officeDocument/2006/relationships/hyperlink" Target="http://go.microsoft.com/fwlink/?LinkId=216520" TargetMode="External"/><Relationship Id="rId241" Type="http://schemas.openxmlformats.org/officeDocument/2006/relationships/hyperlink" Target="http://go.microsoft.com/fwlink/?LinkId=89824" TargetMode="External"/><Relationship Id="rId437" Type="http://schemas.openxmlformats.org/officeDocument/2006/relationships/hyperlink" Target="http://go.microsoft.com/fwlink/?LinkId=89824" TargetMode="External"/><Relationship Id="rId479" Type="http://schemas.openxmlformats.org/officeDocument/2006/relationships/hyperlink" Target="http://go.microsoft.com/fwlink/?LinkId=215413" TargetMode="External"/><Relationship Id="rId36" Type="http://schemas.openxmlformats.org/officeDocument/2006/relationships/hyperlink" Target="file:///E:\Target\Windows\Published\Books\MS-RPCE\%5bMS-DSSP%5d.pdf" TargetMode="External"/><Relationship Id="rId283" Type="http://schemas.openxmlformats.org/officeDocument/2006/relationships/hyperlink" Target="file:///E:\Target\Windows\Published\Books\MS-RPCE\%5bMS-ERREF%5d.pdf" TargetMode="External"/><Relationship Id="rId339" Type="http://schemas.openxmlformats.org/officeDocument/2006/relationships/image" Target="media/image7.bin"/><Relationship Id="rId490" Type="http://schemas.openxmlformats.org/officeDocument/2006/relationships/hyperlink" Target="http://go.microsoft.com/fwlink/?LinkId=215341" TargetMode="External"/><Relationship Id="rId504" Type="http://schemas.openxmlformats.org/officeDocument/2006/relationships/hyperlink" Target="http://go.microsoft.com/fwlink/?LinkId=215363" TargetMode="External"/><Relationship Id="rId546" Type="http://schemas.openxmlformats.org/officeDocument/2006/relationships/hyperlink" Target="http://go.microsoft.com/fwlink/?LinkId=215438" TargetMode="External"/><Relationship Id="rId78" Type="http://schemas.openxmlformats.org/officeDocument/2006/relationships/hyperlink" Target="http://go.microsoft.com/fwlink/?LinkId=215351" TargetMode="External"/><Relationship Id="rId101" Type="http://schemas.openxmlformats.org/officeDocument/2006/relationships/hyperlink" Target="http://go.microsoft.com/fwlink/?LinkId=215424" TargetMode="External"/><Relationship Id="rId143" Type="http://schemas.openxmlformats.org/officeDocument/2006/relationships/hyperlink" Target="http://go.microsoft.com/fwlink/?LinkId=216472" TargetMode="External"/><Relationship Id="rId185" Type="http://schemas.openxmlformats.org/officeDocument/2006/relationships/hyperlink" Target="http://go.microsoft.com/fwlink/?LinkId=203538" TargetMode="External"/><Relationship Id="rId350" Type="http://schemas.openxmlformats.org/officeDocument/2006/relationships/hyperlink" Target="http://go.microsoft.com/fwlink/?LinkId=89821" TargetMode="External"/><Relationship Id="rId406" Type="http://schemas.openxmlformats.org/officeDocument/2006/relationships/hyperlink" Target="http://go.microsoft.com/fwlink/?LinkId=89824" TargetMode="External"/><Relationship Id="rId588" Type="http://schemas.openxmlformats.org/officeDocument/2006/relationships/hyperlink" Target="http://go.microsoft.com/fwlink/?LinkId=216508" TargetMode="External"/><Relationship Id="rId9" Type="http://schemas.openxmlformats.org/officeDocument/2006/relationships/hyperlink" Target="http://go.microsoft.com/fwlink/?LinkId=214445" TargetMode="External"/><Relationship Id="rId210" Type="http://schemas.openxmlformats.org/officeDocument/2006/relationships/hyperlink" Target="http://go.microsoft.com/fwlink/?LinkId=216537" TargetMode="External"/><Relationship Id="rId392" Type="http://schemas.openxmlformats.org/officeDocument/2006/relationships/hyperlink" Target="http://go.microsoft.com/fwlink/?LinkId=89824" TargetMode="External"/><Relationship Id="rId448" Type="http://schemas.openxmlformats.org/officeDocument/2006/relationships/hyperlink" Target="http://go.microsoft.com/fwlink/?LinkId=89824" TargetMode="External"/><Relationship Id="rId613" Type="http://schemas.openxmlformats.org/officeDocument/2006/relationships/hyperlink" Target="http://go.microsoft.com/fwlink/?LinkId=216531" TargetMode="External"/><Relationship Id="rId252" Type="http://schemas.openxmlformats.org/officeDocument/2006/relationships/hyperlink" Target="file:///E:\Target\Windows\Published\Books\MS-RPCE\%5bMS-CIFS%5d.pdf" TargetMode="External"/><Relationship Id="rId294" Type="http://schemas.openxmlformats.org/officeDocument/2006/relationships/hyperlink" Target="http://go.microsoft.com/fwlink/?LinkId=89824" TargetMode="External"/><Relationship Id="rId308" Type="http://schemas.openxmlformats.org/officeDocument/2006/relationships/image" Target="media/image4.bin"/><Relationship Id="rId515" Type="http://schemas.openxmlformats.org/officeDocument/2006/relationships/hyperlink" Target="http://go.microsoft.com/fwlink/?LinkId=215374" TargetMode="External"/><Relationship Id="rId47" Type="http://schemas.openxmlformats.org/officeDocument/2006/relationships/hyperlink" Target="file:///E:\Target\Windows\Published\Books\MS-RPCE\%5bMS-SPNG%5d.pdf" TargetMode="External"/><Relationship Id="rId89" Type="http://schemas.openxmlformats.org/officeDocument/2006/relationships/hyperlink" Target="http://go.microsoft.com/fwlink/?LinkId=215422" TargetMode="External"/><Relationship Id="rId112" Type="http://schemas.openxmlformats.org/officeDocument/2006/relationships/hyperlink" Target="http://go.microsoft.com/fwlink/?LinkId=215388" TargetMode="External"/><Relationship Id="rId154" Type="http://schemas.openxmlformats.org/officeDocument/2006/relationships/hyperlink" Target="http://go.microsoft.com/fwlink/?LinkId=216482" TargetMode="External"/><Relationship Id="rId361" Type="http://schemas.openxmlformats.org/officeDocument/2006/relationships/hyperlink" Target="file:///E:\Target\Windows\Published\Books\MS-RPCE\%5bMS-DTYP%5d.pdf" TargetMode="External"/><Relationship Id="rId557" Type="http://schemas.openxmlformats.org/officeDocument/2006/relationships/hyperlink" Target="http://go.microsoft.com/fwlink/?LinkId=216477" TargetMode="External"/><Relationship Id="rId599" Type="http://schemas.openxmlformats.org/officeDocument/2006/relationships/hyperlink" Target="http://go.microsoft.com/fwlink/?LinkId=216517" TargetMode="External"/><Relationship Id="rId196" Type="http://schemas.openxmlformats.org/officeDocument/2006/relationships/hyperlink" Target="http://go.microsoft.com/fwlink/?LinkId=216523" TargetMode="External"/><Relationship Id="rId417" Type="http://schemas.openxmlformats.org/officeDocument/2006/relationships/hyperlink" Target="file:///E:\Target\Windows\Published\Books\MS-RPCE\%5bMS-KILE%5d.pdf" TargetMode="External"/><Relationship Id="rId459" Type="http://schemas.openxmlformats.org/officeDocument/2006/relationships/image" Target="media/image23.bin"/><Relationship Id="rId624" Type="http://schemas.openxmlformats.org/officeDocument/2006/relationships/footer" Target="footer1.xml"/><Relationship Id="rId16" Type="http://schemas.openxmlformats.org/officeDocument/2006/relationships/hyperlink" Target="http://go.microsoft.com/fwlink/?LinkId=89824" TargetMode="External"/><Relationship Id="rId221" Type="http://schemas.openxmlformats.org/officeDocument/2006/relationships/hyperlink" Target="file:///E:\Target\Windows\Published\Books\MS-RPCE\%5bMS-SPNG%5d.pdf" TargetMode="External"/><Relationship Id="rId263" Type="http://schemas.openxmlformats.org/officeDocument/2006/relationships/hyperlink" Target="http://go.microsoft.com/fwlink/?LinkId=89824" TargetMode="External"/><Relationship Id="rId319" Type="http://schemas.openxmlformats.org/officeDocument/2006/relationships/hyperlink" Target="http://go.microsoft.com/fwlink/?LinkId=89824" TargetMode="External"/><Relationship Id="rId470" Type="http://schemas.openxmlformats.org/officeDocument/2006/relationships/hyperlink" Target="file:///E:\Target\Windows\Published\Books\MS-RPCE\%5bMS-RPCL%5d.pdf" TargetMode="External"/><Relationship Id="rId526" Type="http://schemas.openxmlformats.org/officeDocument/2006/relationships/hyperlink" Target="http://go.microsoft.com/fwlink/?LinkId=215426" TargetMode="External"/><Relationship Id="rId58" Type="http://schemas.openxmlformats.org/officeDocument/2006/relationships/hyperlink" Target="http://go.microsoft.com/fwlink/?LinkId=215415" TargetMode="External"/><Relationship Id="rId123" Type="http://schemas.openxmlformats.org/officeDocument/2006/relationships/hyperlink" Target="http://go.microsoft.com/fwlink/?LinkId=215437" TargetMode="External"/><Relationship Id="rId330" Type="http://schemas.openxmlformats.org/officeDocument/2006/relationships/hyperlink" Target="http://go.microsoft.com/fwlink/?LinkId=89824" TargetMode="External"/><Relationship Id="rId568" Type="http://schemas.openxmlformats.org/officeDocument/2006/relationships/hyperlink" Target="http://go.microsoft.com/fwlink/?LinkId=216488" TargetMode="External"/><Relationship Id="rId165" Type="http://schemas.openxmlformats.org/officeDocument/2006/relationships/hyperlink" Target="http://go.microsoft.com/fwlink/?LinkId=216494" TargetMode="External"/><Relationship Id="rId372" Type="http://schemas.openxmlformats.org/officeDocument/2006/relationships/hyperlink" Target="http://go.microsoft.com/fwlink/?LinkId=90378" TargetMode="External"/><Relationship Id="rId428" Type="http://schemas.openxmlformats.org/officeDocument/2006/relationships/hyperlink" Target="http://go.microsoft.com/fwlink/?LinkId=89824" TargetMode="External"/><Relationship Id="rId232" Type="http://schemas.openxmlformats.org/officeDocument/2006/relationships/hyperlink" Target="file:///E:\Target\Windows\Published\Books\MS-RPCE\%5bMS-DLTM%5d.pdf" TargetMode="External"/><Relationship Id="rId274" Type="http://schemas.openxmlformats.org/officeDocument/2006/relationships/hyperlink" Target="http://go.microsoft.com/fwlink/?LinkId=89824" TargetMode="External"/><Relationship Id="rId481" Type="http://schemas.openxmlformats.org/officeDocument/2006/relationships/hyperlink" Target="http://go.microsoft.com/fwlink/?LinkId=215416" TargetMode="External"/><Relationship Id="rId27" Type="http://schemas.openxmlformats.org/officeDocument/2006/relationships/hyperlink" Target="http://msdn.microsoft.com/en-us/library/dn781092.aspx" TargetMode="External"/><Relationship Id="rId69" Type="http://schemas.openxmlformats.org/officeDocument/2006/relationships/hyperlink" Target="http://go.microsoft.com/fwlink/?LinkId=215342" TargetMode="External"/><Relationship Id="rId134" Type="http://schemas.openxmlformats.org/officeDocument/2006/relationships/hyperlink" Target="http://go.microsoft.com/fwlink/?LinkId=90494" TargetMode="External"/><Relationship Id="rId537" Type="http://schemas.openxmlformats.org/officeDocument/2006/relationships/hyperlink" Target="http://go.microsoft.com/fwlink/?LinkId=215429" TargetMode="External"/><Relationship Id="rId579" Type="http://schemas.openxmlformats.org/officeDocument/2006/relationships/hyperlink" Target="http://go.microsoft.com/fwlink/?LinkId=216499" TargetMode="External"/><Relationship Id="rId80" Type="http://schemas.openxmlformats.org/officeDocument/2006/relationships/hyperlink" Target="http://go.microsoft.com/fwlink/?LinkId=215353" TargetMode="External"/><Relationship Id="rId176" Type="http://schemas.openxmlformats.org/officeDocument/2006/relationships/hyperlink" Target="http://go.microsoft.com/fwlink/?LinkId=216505" TargetMode="External"/><Relationship Id="rId341" Type="http://schemas.openxmlformats.org/officeDocument/2006/relationships/hyperlink" Target="http://go.microsoft.com/fwlink/?LinkId=89824" TargetMode="External"/><Relationship Id="rId383" Type="http://schemas.openxmlformats.org/officeDocument/2006/relationships/hyperlink" Target="http://go.microsoft.com/fwlink/?LinkId=89824" TargetMode="External"/><Relationship Id="rId439" Type="http://schemas.openxmlformats.org/officeDocument/2006/relationships/hyperlink" Target="http://go.microsoft.com/fwlink/?LinkId=89824" TargetMode="External"/><Relationship Id="rId590" Type="http://schemas.openxmlformats.org/officeDocument/2006/relationships/hyperlink" Target="http://go.microsoft.com/fwlink/?LinkId=216510" TargetMode="External"/><Relationship Id="rId604" Type="http://schemas.openxmlformats.org/officeDocument/2006/relationships/hyperlink" Target="http://go.microsoft.com/fwlink/?LinkId=216522" TargetMode="External"/><Relationship Id="rId201" Type="http://schemas.openxmlformats.org/officeDocument/2006/relationships/hyperlink" Target="http://go.microsoft.com/fwlink/?LinkId=216528" TargetMode="External"/><Relationship Id="rId222" Type="http://schemas.openxmlformats.org/officeDocument/2006/relationships/hyperlink" Target="file:///E:\Target\Windows\Published\Books\MS-RPCE\%5bMS-NLMP%5d.pdf" TargetMode="External"/><Relationship Id="rId243" Type="http://schemas.openxmlformats.org/officeDocument/2006/relationships/hyperlink" Target="http://go.microsoft.com/fwlink/?LinkId=90264" TargetMode="External"/><Relationship Id="rId264" Type="http://schemas.openxmlformats.org/officeDocument/2006/relationships/hyperlink" Target="http://go.microsoft.com/fwlink/?LinkId=89824" TargetMode="External"/><Relationship Id="rId285" Type="http://schemas.openxmlformats.org/officeDocument/2006/relationships/hyperlink" Target="http://go.microsoft.com/fwlink/?LinkId=89824" TargetMode="External"/><Relationship Id="rId450" Type="http://schemas.openxmlformats.org/officeDocument/2006/relationships/hyperlink" Target="http://go.microsoft.com/fwlink/?LinkId=90378" TargetMode="External"/><Relationship Id="rId471" Type="http://schemas.openxmlformats.org/officeDocument/2006/relationships/hyperlink" Target="http://go.microsoft.com/fwlink/?LinkId=89824" TargetMode="External"/><Relationship Id="rId506" Type="http://schemas.openxmlformats.org/officeDocument/2006/relationships/hyperlink" Target="http://go.microsoft.com/fwlink/?LinkId=215367" TargetMode="External"/><Relationship Id="rId17" Type="http://schemas.openxmlformats.org/officeDocument/2006/relationships/hyperlink" Target="file:///E:\Target\Windows\Published\Books\MS-RPCE\%5bMS-RPCE%5d.pdf" TargetMode="External"/><Relationship Id="rId38" Type="http://schemas.openxmlformats.org/officeDocument/2006/relationships/hyperlink" Target="file:///E:\Target\Windows\Published\Books\MS-RPCE\%5bMS-EERR%5d.pdf" TargetMode="External"/><Relationship Id="rId59" Type="http://schemas.openxmlformats.org/officeDocument/2006/relationships/hyperlink" Target="http://go.microsoft.com/fwlink/?LinkId=215416" TargetMode="External"/><Relationship Id="rId103" Type="http://schemas.openxmlformats.org/officeDocument/2006/relationships/hyperlink" Target="http://go.microsoft.com/fwlink/?LinkId=215492" TargetMode="External"/><Relationship Id="rId124" Type="http://schemas.openxmlformats.org/officeDocument/2006/relationships/hyperlink" Target="http://go.microsoft.com/fwlink/?LinkId=215438" TargetMode="External"/><Relationship Id="rId310" Type="http://schemas.openxmlformats.org/officeDocument/2006/relationships/hyperlink" Target="http://go.microsoft.com/fwlink/?LinkId=89824" TargetMode="External"/><Relationship Id="rId492" Type="http://schemas.openxmlformats.org/officeDocument/2006/relationships/hyperlink" Target="http://go.microsoft.com/fwlink/?LinkId=215343" TargetMode="External"/><Relationship Id="rId527" Type="http://schemas.openxmlformats.org/officeDocument/2006/relationships/hyperlink" Target="http://go.microsoft.com/fwlink/?LinkId=215385" TargetMode="External"/><Relationship Id="rId548" Type="http://schemas.openxmlformats.org/officeDocument/2006/relationships/hyperlink" Target="http://go.microsoft.com/fwlink/?LinkId=215439" TargetMode="External"/><Relationship Id="rId569" Type="http://schemas.openxmlformats.org/officeDocument/2006/relationships/hyperlink" Target="http://go.microsoft.com/fwlink/?LinkId=216489" TargetMode="External"/><Relationship Id="rId70" Type="http://schemas.openxmlformats.org/officeDocument/2006/relationships/hyperlink" Target="http://go.microsoft.com/fwlink/?LinkId=215343" TargetMode="External"/><Relationship Id="rId91" Type="http://schemas.openxmlformats.org/officeDocument/2006/relationships/hyperlink" Target="http://go.microsoft.com/fwlink/?LinkId=215372" TargetMode="External"/><Relationship Id="rId145" Type="http://schemas.openxmlformats.org/officeDocument/2006/relationships/hyperlink" Target="http://go.microsoft.com/fwlink/?LinkId=216474" TargetMode="External"/><Relationship Id="rId166" Type="http://schemas.openxmlformats.org/officeDocument/2006/relationships/hyperlink" Target="http://go.microsoft.com/fwlink/?LinkId=216495" TargetMode="External"/><Relationship Id="rId187" Type="http://schemas.openxmlformats.org/officeDocument/2006/relationships/hyperlink" Target="http://go.microsoft.com/fwlink/?LinkId=216515" TargetMode="External"/><Relationship Id="rId331" Type="http://schemas.openxmlformats.org/officeDocument/2006/relationships/hyperlink" Target="http://go.microsoft.com/fwlink/?LinkId=89824" TargetMode="External"/><Relationship Id="rId352" Type="http://schemas.openxmlformats.org/officeDocument/2006/relationships/hyperlink" Target="http://go.microsoft.com/fwlink/?LinkId=89824" TargetMode="External"/><Relationship Id="rId373" Type="http://schemas.openxmlformats.org/officeDocument/2006/relationships/hyperlink" Target="file:///E:\Target\Windows\Published\Books\MS-RPCE\%5bMS-ERREF%5d.pdf" TargetMode="External"/><Relationship Id="rId394" Type="http://schemas.openxmlformats.org/officeDocument/2006/relationships/hyperlink" Target="http://go.microsoft.com/fwlink/?LinkId=89824" TargetMode="External"/><Relationship Id="rId408" Type="http://schemas.openxmlformats.org/officeDocument/2006/relationships/hyperlink" Target="http://go.microsoft.com/fwlink/?LinkId=89824" TargetMode="External"/><Relationship Id="rId429" Type="http://schemas.openxmlformats.org/officeDocument/2006/relationships/hyperlink" Target="http://go.microsoft.com/fwlink/?LinkId=89824" TargetMode="External"/><Relationship Id="rId580" Type="http://schemas.openxmlformats.org/officeDocument/2006/relationships/hyperlink" Target="http://go.microsoft.com/fwlink/?LinkId=216500" TargetMode="External"/><Relationship Id="rId615" Type="http://schemas.openxmlformats.org/officeDocument/2006/relationships/hyperlink" Target="http://go.microsoft.com/fwlink/?LinkId=216533" TargetMode="External"/><Relationship Id="rId1" Type="http://schemas.openxmlformats.org/officeDocument/2006/relationships/customXml" Target="../customXml/item1.xml"/><Relationship Id="rId212" Type="http://schemas.openxmlformats.org/officeDocument/2006/relationships/hyperlink" Target="http://go.microsoft.com/fwlink/?LinkId=216539" TargetMode="External"/><Relationship Id="rId233" Type="http://schemas.openxmlformats.org/officeDocument/2006/relationships/hyperlink" Target="file:///E:\Target\Windows\Published\Books\MS-RPCE\%5bMS-PAN%5d.pdf" TargetMode="External"/><Relationship Id="rId254" Type="http://schemas.openxmlformats.org/officeDocument/2006/relationships/hyperlink" Target="http://go.microsoft.com/fwlink/?LinkId=89914" TargetMode="External"/><Relationship Id="rId440" Type="http://schemas.openxmlformats.org/officeDocument/2006/relationships/hyperlink" Target="http://go.microsoft.com/fwlink/?LinkId=89824" TargetMode="External"/><Relationship Id="rId28" Type="http://schemas.openxmlformats.org/officeDocument/2006/relationships/hyperlink" Target="mailto:dochelp@microsoft.com" TargetMode="External"/><Relationship Id="rId49" Type="http://schemas.openxmlformats.org/officeDocument/2006/relationships/hyperlink" Target="http://go.microsoft.com/fwlink/?LinkId=90224" TargetMode="External"/><Relationship Id="rId114" Type="http://schemas.openxmlformats.org/officeDocument/2006/relationships/hyperlink" Target="http://go.microsoft.com/fwlink/?LinkId=215428" TargetMode="External"/><Relationship Id="rId275" Type="http://schemas.openxmlformats.org/officeDocument/2006/relationships/hyperlink" Target="http://go.microsoft.com/fwlink/?LinkId=90378" TargetMode="External"/><Relationship Id="rId296" Type="http://schemas.openxmlformats.org/officeDocument/2006/relationships/hyperlink" Target="http://go.microsoft.com/fwlink/?LinkId=89824" TargetMode="External"/><Relationship Id="rId300" Type="http://schemas.openxmlformats.org/officeDocument/2006/relationships/hyperlink" Target="http://go.microsoft.com/fwlink/?LinkId=89824" TargetMode="External"/><Relationship Id="rId461" Type="http://schemas.openxmlformats.org/officeDocument/2006/relationships/image" Target="media/image25.bin"/><Relationship Id="rId482" Type="http://schemas.openxmlformats.org/officeDocument/2006/relationships/hyperlink" Target="http://go.microsoft.com/fwlink/?LinkId=215334" TargetMode="External"/><Relationship Id="rId517" Type="http://schemas.openxmlformats.org/officeDocument/2006/relationships/hyperlink" Target="http://go.microsoft.com/fwlink/?LinkId=215423" TargetMode="External"/><Relationship Id="rId538" Type="http://schemas.openxmlformats.org/officeDocument/2006/relationships/hyperlink" Target="http://go.microsoft.com/fwlink/?LinkId=215430" TargetMode="External"/><Relationship Id="rId559" Type="http://schemas.openxmlformats.org/officeDocument/2006/relationships/hyperlink" Target="http://go.microsoft.com/fwlink/?LinkId=216479" TargetMode="External"/><Relationship Id="rId60" Type="http://schemas.openxmlformats.org/officeDocument/2006/relationships/hyperlink" Target="http://go.microsoft.com/fwlink/?LinkId=215334" TargetMode="External"/><Relationship Id="rId81" Type="http://schemas.openxmlformats.org/officeDocument/2006/relationships/hyperlink" Target="http://go.microsoft.com/fwlink/?LinkId=215356" TargetMode="External"/><Relationship Id="rId135" Type="http://schemas.openxmlformats.org/officeDocument/2006/relationships/hyperlink" Target="http://go.microsoft.com/fwlink/?LinkId=89876" TargetMode="External"/><Relationship Id="rId156" Type="http://schemas.openxmlformats.org/officeDocument/2006/relationships/hyperlink" Target="http://go.microsoft.com/fwlink/?LinkId=216485" TargetMode="External"/><Relationship Id="rId177" Type="http://schemas.openxmlformats.org/officeDocument/2006/relationships/hyperlink" Target="http://go.microsoft.com/fwlink/?LinkId=216506" TargetMode="External"/><Relationship Id="rId198" Type="http://schemas.openxmlformats.org/officeDocument/2006/relationships/hyperlink" Target="http://go.microsoft.com/fwlink/?LinkId=216525" TargetMode="External"/><Relationship Id="rId321" Type="http://schemas.openxmlformats.org/officeDocument/2006/relationships/hyperlink" Target="http://go.microsoft.com/fwlink/?LinkId=89824" TargetMode="External"/><Relationship Id="rId342" Type="http://schemas.openxmlformats.org/officeDocument/2006/relationships/image" Target="media/image9.bin"/><Relationship Id="rId363" Type="http://schemas.openxmlformats.org/officeDocument/2006/relationships/hyperlink" Target="http://go.microsoft.com/fwlink/?LinkId=89824" TargetMode="External"/><Relationship Id="rId384" Type="http://schemas.openxmlformats.org/officeDocument/2006/relationships/hyperlink" Target="http://go.microsoft.com/fwlink/?LinkId=89824" TargetMode="External"/><Relationship Id="rId419" Type="http://schemas.openxmlformats.org/officeDocument/2006/relationships/hyperlink" Target="file:///E:\Target\Windows\Published\Books\MS-RPCE\%5bMS-DTYP%5d.pdf" TargetMode="External"/><Relationship Id="rId570" Type="http://schemas.openxmlformats.org/officeDocument/2006/relationships/hyperlink" Target="http://go.microsoft.com/fwlink/?LinkId=216490" TargetMode="External"/><Relationship Id="rId591" Type="http://schemas.openxmlformats.org/officeDocument/2006/relationships/hyperlink" Target="http://go.microsoft.com/fwlink/?LinkId=216511" TargetMode="External"/><Relationship Id="rId605" Type="http://schemas.openxmlformats.org/officeDocument/2006/relationships/hyperlink" Target="http://go.microsoft.com/fwlink/?LinkId=216523" TargetMode="External"/><Relationship Id="rId626" Type="http://schemas.openxmlformats.org/officeDocument/2006/relationships/fontTable" Target="fontTable.xml"/><Relationship Id="rId202" Type="http://schemas.openxmlformats.org/officeDocument/2006/relationships/hyperlink" Target="http://go.microsoft.com/fwlink/?LinkId=216529" TargetMode="External"/><Relationship Id="rId223" Type="http://schemas.openxmlformats.org/officeDocument/2006/relationships/hyperlink" Target="file:///E:\Target\Windows\Published\Books\MS-RPCE\%5bMS-APDS%5d.pdf" TargetMode="External"/><Relationship Id="rId244" Type="http://schemas.openxmlformats.org/officeDocument/2006/relationships/hyperlink" Target="http://go.microsoft.com/fwlink/?LinkId=127732" TargetMode="External"/><Relationship Id="rId430" Type="http://schemas.openxmlformats.org/officeDocument/2006/relationships/image" Target="media/image18.bin"/><Relationship Id="rId18" Type="http://schemas.openxmlformats.org/officeDocument/2006/relationships/hyperlink" Target="http://go.microsoft.com/fwlink/?LinkId=90460" TargetMode="External"/><Relationship Id="rId39" Type="http://schemas.openxmlformats.org/officeDocument/2006/relationships/hyperlink" Target="file:///E:\Target\Windows\Published\Books\MS-RPCE\%5bMS-ERREF%5d.pdf" TargetMode="External"/><Relationship Id="rId265" Type="http://schemas.openxmlformats.org/officeDocument/2006/relationships/hyperlink" Target="http://go.microsoft.com/fwlink/?LinkId=89914" TargetMode="External"/><Relationship Id="rId286" Type="http://schemas.openxmlformats.org/officeDocument/2006/relationships/hyperlink" Target="http://go.microsoft.com/fwlink/?LinkId=89824" TargetMode="External"/><Relationship Id="rId451" Type="http://schemas.openxmlformats.org/officeDocument/2006/relationships/hyperlink" Target="file:///E:\Target\Windows\Published\Books\MS-RPCE\%5bMS-DTYP%5d.pdf" TargetMode="External"/><Relationship Id="rId472" Type="http://schemas.openxmlformats.org/officeDocument/2006/relationships/hyperlink" Target="http://go.microsoft.com/fwlink/?LinkId=215406" TargetMode="External"/><Relationship Id="rId493" Type="http://schemas.openxmlformats.org/officeDocument/2006/relationships/hyperlink" Target="http://go.microsoft.com/fwlink/?LinkId=215344" TargetMode="External"/><Relationship Id="rId507" Type="http://schemas.openxmlformats.org/officeDocument/2006/relationships/hyperlink" Target="http://go.microsoft.com/fwlink/?LinkId=215368" TargetMode="External"/><Relationship Id="rId528" Type="http://schemas.openxmlformats.org/officeDocument/2006/relationships/hyperlink" Target="http://go.microsoft.com/fwlink/?LinkId=215386" TargetMode="External"/><Relationship Id="rId549" Type="http://schemas.openxmlformats.org/officeDocument/2006/relationships/hyperlink" Target="http://go.microsoft.com/fwlink/?LinkId=216469" TargetMode="External"/><Relationship Id="rId50" Type="http://schemas.openxmlformats.org/officeDocument/2006/relationships/hyperlink" Target="http://go.microsoft.com/fwlink/?LinkId=215406" TargetMode="External"/><Relationship Id="rId104" Type="http://schemas.openxmlformats.org/officeDocument/2006/relationships/hyperlink" Target="http://go.microsoft.com/fwlink/?LinkId=215385" TargetMode="External"/><Relationship Id="rId125" Type="http://schemas.openxmlformats.org/officeDocument/2006/relationships/hyperlink" Target="http://go.microsoft.com/fwlink/?LinkId=215393" TargetMode="External"/><Relationship Id="rId146" Type="http://schemas.openxmlformats.org/officeDocument/2006/relationships/hyperlink" Target="http://go.microsoft.com/fwlink/?LinkId=216475" TargetMode="External"/><Relationship Id="rId167" Type="http://schemas.openxmlformats.org/officeDocument/2006/relationships/hyperlink" Target="http://go.microsoft.com/fwlink/?LinkId=216496" TargetMode="External"/><Relationship Id="rId188" Type="http://schemas.openxmlformats.org/officeDocument/2006/relationships/hyperlink" Target="http://go.microsoft.com/fwlink/?LinkId=216514" TargetMode="External"/><Relationship Id="rId311" Type="http://schemas.openxmlformats.org/officeDocument/2006/relationships/image" Target="media/image5.bin"/><Relationship Id="rId332" Type="http://schemas.openxmlformats.org/officeDocument/2006/relationships/hyperlink" Target="http://go.microsoft.com/fwlink/?LinkId=89824" TargetMode="External"/><Relationship Id="rId353" Type="http://schemas.openxmlformats.org/officeDocument/2006/relationships/hyperlink" Target="http://go.microsoft.com/fwlink/?LinkId=89824" TargetMode="External"/><Relationship Id="rId374" Type="http://schemas.openxmlformats.org/officeDocument/2006/relationships/hyperlink" Target="http://go.microsoft.com/fwlink/?LinkId=89824" TargetMode="External"/><Relationship Id="rId395" Type="http://schemas.openxmlformats.org/officeDocument/2006/relationships/hyperlink" Target="http://go.microsoft.com/fwlink/?LinkId=89824" TargetMode="External"/><Relationship Id="rId409" Type="http://schemas.openxmlformats.org/officeDocument/2006/relationships/hyperlink" Target="file:///E:\Target\Windows\Published\Books\MS-RPCE\%5bMS-CIFS%5d.pdf" TargetMode="External"/><Relationship Id="rId560" Type="http://schemas.openxmlformats.org/officeDocument/2006/relationships/hyperlink" Target="http://go.microsoft.com/fwlink/?LinkId=216480" TargetMode="External"/><Relationship Id="rId581" Type="http://schemas.openxmlformats.org/officeDocument/2006/relationships/hyperlink" Target="http://go.microsoft.com/fwlink/?LinkId=216501" TargetMode="External"/><Relationship Id="rId71" Type="http://schemas.openxmlformats.org/officeDocument/2006/relationships/hyperlink" Target="http://go.microsoft.com/fwlink/?LinkId=215344" TargetMode="External"/><Relationship Id="rId92" Type="http://schemas.openxmlformats.org/officeDocument/2006/relationships/hyperlink" Target="http://go.microsoft.com/fwlink/?LinkId=215373" TargetMode="External"/><Relationship Id="rId213" Type="http://schemas.openxmlformats.org/officeDocument/2006/relationships/hyperlink" Target="http://go.microsoft.com/fwlink/?LinkId=101714" TargetMode="External"/><Relationship Id="rId234" Type="http://schemas.openxmlformats.org/officeDocument/2006/relationships/hyperlink" Target="http://go.microsoft.com/fwlink/?LinkId=89824" TargetMode="External"/><Relationship Id="rId420" Type="http://schemas.openxmlformats.org/officeDocument/2006/relationships/hyperlink" Target="file:///E:\Target\Windows\Published\Books\MS-RPCE\%5bMS-CIFS%5d.pdf" TargetMode="External"/><Relationship Id="rId616" Type="http://schemas.openxmlformats.org/officeDocument/2006/relationships/hyperlink" Target="http://go.microsoft.com/fwlink/?LinkId=216534" TargetMode="External"/><Relationship Id="rId2" Type="http://schemas.openxmlformats.org/officeDocument/2006/relationships/customXml" Target="../customXml/item2.xml"/><Relationship Id="rId29" Type="http://schemas.openxmlformats.org/officeDocument/2006/relationships/hyperlink" Target="http://go.microsoft.com/fwlink/?LinkId=89821" TargetMode="External"/><Relationship Id="rId255" Type="http://schemas.openxmlformats.org/officeDocument/2006/relationships/hyperlink" Target="file:///E:\Target\Windows\Published\Books\MS-RPCE\%5bMS-CIFS%5d.pdf" TargetMode="External"/><Relationship Id="rId276" Type="http://schemas.openxmlformats.org/officeDocument/2006/relationships/hyperlink" Target="http://go.microsoft.com/fwlink/?LinkId=90488" TargetMode="External"/><Relationship Id="rId297" Type="http://schemas.openxmlformats.org/officeDocument/2006/relationships/hyperlink" Target="http://go.microsoft.com/fwlink/?LinkId=89824" TargetMode="External"/><Relationship Id="rId441" Type="http://schemas.openxmlformats.org/officeDocument/2006/relationships/image" Target="media/image20.bin"/><Relationship Id="rId462" Type="http://schemas.openxmlformats.org/officeDocument/2006/relationships/image" Target="media/image26.bin"/><Relationship Id="rId483" Type="http://schemas.openxmlformats.org/officeDocument/2006/relationships/hyperlink" Target="http://go.microsoft.com/fwlink/?LinkId=215335" TargetMode="External"/><Relationship Id="rId518" Type="http://schemas.openxmlformats.org/officeDocument/2006/relationships/hyperlink" Target="http://go.microsoft.com/fwlink/?LinkId=215376" TargetMode="External"/><Relationship Id="rId539" Type="http://schemas.openxmlformats.org/officeDocument/2006/relationships/hyperlink" Target="http://go.microsoft.com/fwlink/?LinkId=215431" TargetMode="External"/><Relationship Id="rId40" Type="http://schemas.openxmlformats.org/officeDocument/2006/relationships/hyperlink" Target="file:///E:\Target\Windows\Published\Books\MS-RPCE\%5bMS-KILE%5d.pdf" TargetMode="External"/><Relationship Id="rId115" Type="http://schemas.openxmlformats.org/officeDocument/2006/relationships/hyperlink" Target="http://go.microsoft.com/fwlink/?LinkId=215429" TargetMode="External"/><Relationship Id="rId136" Type="http://schemas.openxmlformats.org/officeDocument/2006/relationships/hyperlink" Target="http://go.microsoft.com/fwlink/?LinkId=89914" TargetMode="External"/><Relationship Id="rId157" Type="http://schemas.openxmlformats.org/officeDocument/2006/relationships/hyperlink" Target="http://go.microsoft.com/fwlink/?LinkId=216486" TargetMode="External"/><Relationship Id="rId178" Type="http://schemas.openxmlformats.org/officeDocument/2006/relationships/hyperlink" Target="http://go.microsoft.com/fwlink/?LinkId=216507" TargetMode="External"/><Relationship Id="rId301" Type="http://schemas.openxmlformats.org/officeDocument/2006/relationships/hyperlink" Target="file:///E:\Target\Windows\Published\Books\MS-RPCE\%5bMS-EERR%5d.pdf" TargetMode="External"/><Relationship Id="rId322" Type="http://schemas.openxmlformats.org/officeDocument/2006/relationships/hyperlink" Target="http://go.microsoft.com/fwlink/?LinkId=89824" TargetMode="External"/><Relationship Id="rId343" Type="http://schemas.openxmlformats.org/officeDocument/2006/relationships/image" Target="media/image10.bin"/><Relationship Id="rId364" Type="http://schemas.openxmlformats.org/officeDocument/2006/relationships/hyperlink" Target="http://go.microsoft.com/fwlink/?LinkId=89824" TargetMode="External"/><Relationship Id="rId550" Type="http://schemas.openxmlformats.org/officeDocument/2006/relationships/hyperlink" Target="http://go.microsoft.com/fwlink/?LinkId=216470" TargetMode="External"/><Relationship Id="rId61" Type="http://schemas.openxmlformats.org/officeDocument/2006/relationships/hyperlink" Target="http://go.microsoft.com/fwlink/?LinkId=215335" TargetMode="External"/><Relationship Id="rId82" Type="http://schemas.openxmlformats.org/officeDocument/2006/relationships/hyperlink" Target="http://go.microsoft.com/fwlink/?LinkId=215363" TargetMode="External"/><Relationship Id="rId199" Type="http://schemas.openxmlformats.org/officeDocument/2006/relationships/hyperlink" Target="http://go.microsoft.com/fwlink/?LinkId=216526" TargetMode="External"/><Relationship Id="rId203" Type="http://schemas.openxmlformats.org/officeDocument/2006/relationships/hyperlink" Target="http://go.microsoft.com/fwlink/?LinkId=216530" TargetMode="External"/><Relationship Id="rId385" Type="http://schemas.openxmlformats.org/officeDocument/2006/relationships/hyperlink" Target="http://go.microsoft.com/fwlink/?LinkId=89824" TargetMode="External"/><Relationship Id="rId571" Type="http://schemas.openxmlformats.org/officeDocument/2006/relationships/hyperlink" Target="http://go.microsoft.com/fwlink/?LinkId=216491" TargetMode="External"/><Relationship Id="rId592" Type="http://schemas.openxmlformats.org/officeDocument/2006/relationships/hyperlink" Target="http://go.microsoft.com/fwlink/?LinkId=216512" TargetMode="External"/><Relationship Id="rId606" Type="http://schemas.openxmlformats.org/officeDocument/2006/relationships/hyperlink" Target="http://go.microsoft.com/fwlink/?LinkId=216524" TargetMode="External"/><Relationship Id="rId627" Type="http://schemas.openxmlformats.org/officeDocument/2006/relationships/theme" Target="theme/theme1.xml"/><Relationship Id="rId19" Type="http://schemas.openxmlformats.org/officeDocument/2006/relationships/hyperlink" Target="file:///E:\Target\Windows\Published\Books\MS-RPCE\%5bMS-DCOM%5d.pdf" TargetMode="External"/><Relationship Id="rId224" Type="http://schemas.openxmlformats.org/officeDocument/2006/relationships/hyperlink" Target="file:///E:\Target\Windows\Published\Books\MS-RPCE\%5bMS-NRPC%5d.pdf" TargetMode="External"/><Relationship Id="rId245" Type="http://schemas.openxmlformats.org/officeDocument/2006/relationships/hyperlink" Target="http://go.microsoft.com/fwlink/?LinkId=90260" TargetMode="External"/><Relationship Id="rId266" Type="http://schemas.openxmlformats.org/officeDocument/2006/relationships/hyperlink" Target="http://go.microsoft.com/fwlink/?LinkId=89824" TargetMode="External"/><Relationship Id="rId287" Type="http://schemas.openxmlformats.org/officeDocument/2006/relationships/hyperlink" Target="http://go.microsoft.com/fwlink/?LinkId=89824" TargetMode="External"/><Relationship Id="rId410" Type="http://schemas.openxmlformats.org/officeDocument/2006/relationships/hyperlink" Target="http://go.microsoft.com/fwlink/?LinkId=89824" TargetMode="External"/><Relationship Id="rId431" Type="http://schemas.openxmlformats.org/officeDocument/2006/relationships/hyperlink" Target="http://go.microsoft.com/fwlink/?LinkId=89824" TargetMode="External"/><Relationship Id="rId452" Type="http://schemas.openxmlformats.org/officeDocument/2006/relationships/hyperlink" Target="http://go.microsoft.com/fwlink/?LinkId=89824" TargetMode="External"/><Relationship Id="rId473" Type="http://schemas.openxmlformats.org/officeDocument/2006/relationships/hyperlink" Target="http://go.microsoft.com/fwlink/?LinkId=215407" TargetMode="External"/><Relationship Id="rId494" Type="http://schemas.openxmlformats.org/officeDocument/2006/relationships/hyperlink" Target="http://go.microsoft.com/fwlink/?LinkId=215345" TargetMode="External"/><Relationship Id="rId508" Type="http://schemas.openxmlformats.org/officeDocument/2006/relationships/hyperlink" Target="http://go.microsoft.com/fwlink/?LinkId=215369" TargetMode="External"/><Relationship Id="rId529" Type="http://schemas.openxmlformats.org/officeDocument/2006/relationships/hyperlink" Target="http://go.microsoft.com/fwlink/?LinkId=215425" TargetMode="External"/><Relationship Id="rId30" Type="http://schemas.openxmlformats.org/officeDocument/2006/relationships/hyperlink" Target="http://go.microsoft.com/fwlink/?LinkId=210850" TargetMode="External"/><Relationship Id="rId105" Type="http://schemas.openxmlformats.org/officeDocument/2006/relationships/hyperlink" Target="http://go.microsoft.com/fwlink/?LinkId=215425" TargetMode="External"/><Relationship Id="rId126" Type="http://schemas.openxmlformats.org/officeDocument/2006/relationships/hyperlink" Target="http://go.microsoft.com/fwlink/?LinkId=215439" TargetMode="External"/><Relationship Id="rId147" Type="http://schemas.openxmlformats.org/officeDocument/2006/relationships/hyperlink" Target="http://go.microsoft.com/fwlink/?LinkId=216476" TargetMode="External"/><Relationship Id="rId168" Type="http://schemas.openxmlformats.org/officeDocument/2006/relationships/hyperlink" Target="http://go.microsoft.com/fwlink/?LinkId=216497" TargetMode="External"/><Relationship Id="rId312" Type="http://schemas.openxmlformats.org/officeDocument/2006/relationships/hyperlink" Target="http://go.microsoft.com/fwlink/?LinkId=89824" TargetMode="External"/><Relationship Id="rId333" Type="http://schemas.openxmlformats.org/officeDocument/2006/relationships/hyperlink" Target="http://go.microsoft.com/fwlink/?LinkId=89824" TargetMode="External"/><Relationship Id="rId354" Type="http://schemas.openxmlformats.org/officeDocument/2006/relationships/hyperlink" Target="http://go.microsoft.com/fwlink/?LinkId=90378" TargetMode="External"/><Relationship Id="rId540" Type="http://schemas.openxmlformats.org/officeDocument/2006/relationships/hyperlink" Target="http://go.microsoft.com/fwlink/?LinkId=215432" TargetMode="External"/><Relationship Id="rId51" Type="http://schemas.openxmlformats.org/officeDocument/2006/relationships/hyperlink" Target="http://go.microsoft.com/fwlink/?LinkId=215407" TargetMode="External"/><Relationship Id="rId72" Type="http://schemas.openxmlformats.org/officeDocument/2006/relationships/hyperlink" Target="http://go.microsoft.com/fwlink/?LinkId=215345" TargetMode="External"/><Relationship Id="rId93" Type="http://schemas.openxmlformats.org/officeDocument/2006/relationships/hyperlink" Target="http://go.microsoft.com/fwlink/?LinkId=215374" TargetMode="External"/><Relationship Id="rId189" Type="http://schemas.openxmlformats.org/officeDocument/2006/relationships/hyperlink" Target="http://go.microsoft.com/fwlink/?LinkId=216517" TargetMode="External"/><Relationship Id="rId375" Type="http://schemas.openxmlformats.org/officeDocument/2006/relationships/hyperlink" Target="file:///E:\Target\Windows\Published\Books\MS-RPCE\%5bMS-ERREF%5d.pdf" TargetMode="External"/><Relationship Id="rId396" Type="http://schemas.openxmlformats.org/officeDocument/2006/relationships/hyperlink" Target="http://go.microsoft.com/fwlink/?LinkId=89824" TargetMode="External"/><Relationship Id="rId561" Type="http://schemas.openxmlformats.org/officeDocument/2006/relationships/hyperlink" Target="http://go.microsoft.com/fwlink/?LinkId=216481" TargetMode="External"/><Relationship Id="rId582" Type="http://schemas.openxmlformats.org/officeDocument/2006/relationships/hyperlink" Target="http://go.microsoft.com/fwlink/?LinkId=216502" TargetMode="External"/><Relationship Id="rId617" Type="http://schemas.openxmlformats.org/officeDocument/2006/relationships/hyperlink" Target="http://go.microsoft.com/fwlink/?LinkId=216535" TargetMode="External"/><Relationship Id="rId3" Type="http://schemas.openxmlformats.org/officeDocument/2006/relationships/numbering" Target="numbering.xml"/><Relationship Id="rId214" Type="http://schemas.openxmlformats.org/officeDocument/2006/relationships/hyperlink" Target="http://go.microsoft.com/fwlink/?LinkId=90247" TargetMode="External"/><Relationship Id="rId235" Type="http://schemas.openxmlformats.org/officeDocument/2006/relationships/hyperlink" Target="http://go.microsoft.com/fwlink/?LinkId=89824" TargetMode="External"/><Relationship Id="rId256" Type="http://schemas.openxmlformats.org/officeDocument/2006/relationships/hyperlink" Target="http://go.microsoft.com/fwlink/?LinkId=89824" TargetMode="External"/><Relationship Id="rId277" Type="http://schemas.openxmlformats.org/officeDocument/2006/relationships/hyperlink" Target="file:///E:\Target\Windows\Published\Books\MS-RPCE\%5bMS-CIFS%5d.pdf" TargetMode="External"/><Relationship Id="rId298" Type="http://schemas.openxmlformats.org/officeDocument/2006/relationships/hyperlink" Target="http://go.microsoft.com/fwlink/?LinkId=89824" TargetMode="External"/><Relationship Id="rId400" Type="http://schemas.openxmlformats.org/officeDocument/2006/relationships/hyperlink" Target="http://go.microsoft.com/fwlink/?LinkId=89824" TargetMode="External"/><Relationship Id="rId421" Type="http://schemas.openxmlformats.org/officeDocument/2006/relationships/hyperlink" Target="http://go.microsoft.com/fwlink/?LinkId=90378" TargetMode="External"/><Relationship Id="rId442" Type="http://schemas.openxmlformats.org/officeDocument/2006/relationships/hyperlink" Target="http://go.microsoft.com/fwlink/?LinkId=89824" TargetMode="External"/><Relationship Id="rId463" Type="http://schemas.openxmlformats.org/officeDocument/2006/relationships/hyperlink" Target="http://go.microsoft.com/fwlink/?LinkId=89824" TargetMode="External"/><Relationship Id="rId484" Type="http://schemas.openxmlformats.org/officeDocument/2006/relationships/hyperlink" Target="http://go.microsoft.com/fwlink/?LinkId=215336" TargetMode="External"/><Relationship Id="rId519" Type="http://schemas.openxmlformats.org/officeDocument/2006/relationships/hyperlink" Target="http://go.microsoft.com/fwlink/?LinkId=215378" TargetMode="External"/><Relationship Id="rId116" Type="http://schemas.openxmlformats.org/officeDocument/2006/relationships/hyperlink" Target="http://go.microsoft.com/fwlink/?LinkId=215430" TargetMode="External"/><Relationship Id="rId137" Type="http://schemas.openxmlformats.org/officeDocument/2006/relationships/hyperlink" Target="file:///E:\Target\Windows\Published\Books\MS-RPCE\%5bMS-NBTE%5d.pdf" TargetMode="External"/><Relationship Id="rId158" Type="http://schemas.openxmlformats.org/officeDocument/2006/relationships/hyperlink" Target="http://go.microsoft.com/fwlink/?LinkId=216487" TargetMode="External"/><Relationship Id="rId302" Type="http://schemas.openxmlformats.org/officeDocument/2006/relationships/hyperlink" Target="http://go.microsoft.com/fwlink/?LinkId=89824" TargetMode="External"/><Relationship Id="rId323" Type="http://schemas.openxmlformats.org/officeDocument/2006/relationships/hyperlink" Target="http://go.microsoft.com/fwlink/?LinkId=89824" TargetMode="External"/><Relationship Id="rId344" Type="http://schemas.openxmlformats.org/officeDocument/2006/relationships/image" Target="media/image11.bin"/><Relationship Id="rId530" Type="http://schemas.openxmlformats.org/officeDocument/2006/relationships/hyperlink" Target="http://go.microsoft.com/fwlink/?LinkId=215387" TargetMode="External"/><Relationship Id="rId20" Type="http://schemas.openxmlformats.org/officeDocument/2006/relationships/hyperlink" Target="http://go.microsoft.com/fwlink/?LinkId=90260" TargetMode="External"/><Relationship Id="rId41" Type="http://schemas.openxmlformats.org/officeDocument/2006/relationships/hyperlink" Target="file:///E:\Target\Windows\Published\Books\MS-RPCE\%5bMS-NLMP%5d.pdf" TargetMode="External"/><Relationship Id="rId62" Type="http://schemas.openxmlformats.org/officeDocument/2006/relationships/hyperlink" Target="http://go.microsoft.com/fwlink/?LinkId=215336" TargetMode="External"/><Relationship Id="rId83" Type="http://schemas.openxmlformats.org/officeDocument/2006/relationships/hyperlink" Target="http://go.microsoft.com/fwlink/?LinkId=215364" TargetMode="External"/><Relationship Id="rId179" Type="http://schemas.openxmlformats.org/officeDocument/2006/relationships/hyperlink" Target="http://go.microsoft.com/fwlink/?LinkId=216508" TargetMode="External"/><Relationship Id="rId365" Type="http://schemas.openxmlformats.org/officeDocument/2006/relationships/hyperlink" Target="http://go.microsoft.com/fwlink/?LinkId=89824" TargetMode="External"/><Relationship Id="rId386" Type="http://schemas.openxmlformats.org/officeDocument/2006/relationships/hyperlink" Target="http://go.microsoft.com/fwlink/?LinkId=89824" TargetMode="External"/><Relationship Id="rId551" Type="http://schemas.openxmlformats.org/officeDocument/2006/relationships/hyperlink" Target="http://go.microsoft.com/fwlink/?LinkId=216471" TargetMode="External"/><Relationship Id="rId572" Type="http://schemas.openxmlformats.org/officeDocument/2006/relationships/hyperlink" Target="http://go.microsoft.com/fwlink/?LinkId=216492" TargetMode="External"/><Relationship Id="rId593" Type="http://schemas.openxmlformats.org/officeDocument/2006/relationships/hyperlink" Target="http://go.microsoft.com/fwlink/?LinkId=216513" TargetMode="External"/><Relationship Id="rId607" Type="http://schemas.openxmlformats.org/officeDocument/2006/relationships/hyperlink" Target="http://go.microsoft.com/fwlink/?LinkId=216525" TargetMode="External"/><Relationship Id="rId190" Type="http://schemas.openxmlformats.org/officeDocument/2006/relationships/hyperlink" Target="http://go.microsoft.com/fwlink/?LinkId=216518" TargetMode="External"/><Relationship Id="rId204" Type="http://schemas.openxmlformats.org/officeDocument/2006/relationships/hyperlink" Target="http://go.microsoft.com/fwlink/?LinkId=216531" TargetMode="External"/><Relationship Id="rId225" Type="http://schemas.openxmlformats.org/officeDocument/2006/relationships/hyperlink" Target="file:///E:\Target\Windows\Published\Books\MS-RPCE\%5bMS-TLSP%5d.pdf" TargetMode="External"/><Relationship Id="rId246" Type="http://schemas.openxmlformats.org/officeDocument/2006/relationships/hyperlink" Target="http://go.microsoft.com/fwlink/?LinkId=90261" TargetMode="External"/><Relationship Id="rId267" Type="http://schemas.openxmlformats.org/officeDocument/2006/relationships/hyperlink" Target="http://go.microsoft.com/fwlink/?LinkId=89824" TargetMode="External"/><Relationship Id="rId288" Type="http://schemas.openxmlformats.org/officeDocument/2006/relationships/hyperlink" Target="http://go.microsoft.com/fwlink/?LinkId=89824" TargetMode="External"/><Relationship Id="rId411" Type="http://schemas.openxmlformats.org/officeDocument/2006/relationships/hyperlink" Target="http://go.microsoft.com/fwlink/?LinkId=89824" TargetMode="External"/><Relationship Id="rId432" Type="http://schemas.openxmlformats.org/officeDocument/2006/relationships/image" Target="media/image19.bin"/><Relationship Id="rId453" Type="http://schemas.openxmlformats.org/officeDocument/2006/relationships/hyperlink" Target="http://go.microsoft.com/fwlink/?LinkId=203538" TargetMode="External"/><Relationship Id="rId474" Type="http://schemas.openxmlformats.org/officeDocument/2006/relationships/hyperlink" Target="http://go.microsoft.com/fwlink/?LinkId=215408" TargetMode="External"/><Relationship Id="rId509" Type="http://schemas.openxmlformats.org/officeDocument/2006/relationships/hyperlink" Target="http://go.microsoft.com/fwlink/?LinkId=215370" TargetMode="External"/><Relationship Id="rId106" Type="http://schemas.openxmlformats.org/officeDocument/2006/relationships/hyperlink" Target="http://go.microsoft.com/fwlink/?LinkId=215386" TargetMode="External"/><Relationship Id="rId127" Type="http://schemas.openxmlformats.org/officeDocument/2006/relationships/hyperlink" Target="http://go.microsoft.com/fwlink/?LinkId=90260" TargetMode="External"/><Relationship Id="rId313" Type="http://schemas.openxmlformats.org/officeDocument/2006/relationships/hyperlink" Target="http://go.microsoft.com/fwlink/?LinkId=89824" TargetMode="External"/><Relationship Id="rId495" Type="http://schemas.openxmlformats.org/officeDocument/2006/relationships/hyperlink" Target="http://go.microsoft.com/fwlink/?LinkId=215346"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89824" TargetMode="External"/><Relationship Id="rId52" Type="http://schemas.openxmlformats.org/officeDocument/2006/relationships/hyperlink" Target="http://go.microsoft.com/fwlink/?LinkId=215408" TargetMode="External"/><Relationship Id="rId73" Type="http://schemas.openxmlformats.org/officeDocument/2006/relationships/hyperlink" Target="http://go.microsoft.com/fwlink/?LinkId=215346" TargetMode="External"/><Relationship Id="rId94" Type="http://schemas.openxmlformats.org/officeDocument/2006/relationships/hyperlink" Target="http://go.microsoft.com/fwlink/?LinkId=215375" TargetMode="External"/><Relationship Id="rId148" Type="http://schemas.openxmlformats.org/officeDocument/2006/relationships/hyperlink" Target="http://go.microsoft.com/fwlink/?LinkId=216477" TargetMode="External"/><Relationship Id="rId169" Type="http://schemas.openxmlformats.org/officeDocument/2006/relationships/hyperlink" Target="http://go.microsoft.com/fwlink/?LinkId=216498" TargetMode="External"/><Relationship Id="rId334" Type="http://schemas.openxmlformats.org/officeDocument/2006/relationships/hyperlink" Target="http://go.microsoft.com/fwlink/?LinkId=89824" TargetMode="External"/><Relationship Id="rId355" Type="http://schemas.openxmlformats.org/officeDocument/2006/relationships/hyperlink" Target="http://go.microsoft.com/fwlink/?LinkId=89824" TargetMode="External"/><Relationship Id="rId376" Type="http://schemas.openxmlformats.org/officeDocument/2006/relationships/hyperlink" Target="http://go.microsoft.com/fwlink/?LinkId=89824" TargetMode="External"/><Relationship Id="rId397" Type="http://schemas.openxmlformats.org/officeDocument/2006/relationships/hyperlink" Target="http://go.microsoft.com/fwlink/?LinkId=89824" TargetMode="External"/><Relationship Id="rId520" Type="http://schemas.openxmlformats.org/officeDocument/2006/relationships/hyperlink" Target="http://go.microsoft.com/fwlink/?LinkId=215379" TargetMode="External"/><Relationship Id="rId541" Type="http://schemas.openxmlformats.org/officeDocument/2006/relationships/hyperlink" Target="http://go.microsoft.com/fwlink/?LinkId=215433" TargetMode="External"/><Relationship Id="rId562" Type="http://schemas.openxmlformats.org/officeDocument/2006/relationships/hyperlink" Target="http://go.microsoft.com/fwlink/?LinkId=216482" TargetMode="External"/><Relationship Id="rId583" Type="http://schemas.openxmlformats.org/officeDocument/2006/relationships/hyperlink" Target="http://go.microsoft.com/fwlink/?LinkId=216503" TargetMode="External"/><Relationship Id="rId618" Type="http://schemas.openxmlformats.org/officeDocument/2006/relationships/hyperlink" Target="http://go.microsoft.com/fwlink/?LinkId=216536" TargetMode="External"/><Relationship Id="rId4" Type="http://schemas.openxmlformats.org/officeDocument/2006/relationships/styles" Target="styles.xml"/><Relationship Id="rId180" Type="http://schemas.openxmlformats.org/officeDocument/2006/relationships/hyperlink" Target="http://go.microsoft.com/fwlink/?LinkId=216509" TargetMode="External"/><Relationship Id="rId215" Type="http://schemas.openxmlformats.org/officeDocument/2006/relationships/hyperlink" Target="http://go.microsoft.com/fwlink/?LinkId=90264" TargetMode="External"/><Relationship Id="rId236" Type="http://schemas.openxmlformats.org/officeDocument/2006/relationships/hyperlink" Target="http://go.microsoft.com/fwlink/?LinkId=89824" TargetMode="External"/><Relationship Id="rId257" Type="http://schemas.openxmlformats.org/officeDocument/2006/relationships/hyperlink" Target="http://go.microsoft.com/fwlink/?LinkId=90260" TargetMode="External"/><Relationship Id="rId278" Type="http://schemas.openxmlformats.org/officeDocument/2006/relationships/hyperlink" Target="http://go.microsoft.com/fwlink/?LinkId=89824" TargetMode="External"/><Relationship Id="rId401" Type="http://schemas.openxmlformats.org/officeDocument/2006/relationships/hyperlink" Target="http://go.microsoft.com/fwlink/?LinkId=89824" TargetMode="External"/><Relationship Id="rId422" Type="http://schemas.openxmlformats.org/officeDocument/2006/relationships/hyperlink" Target="file:///E:\Target\Windows\Published\Books\MS-RPCE\%5bMS-NLMP%5d.pdf" TargetMode="External"/><Relationship Id="rId443" Type="http://schemas.openxmlformats.org/officeDocument/2006/relationships/image" Target="media/image21.bin"/><Relationship Id="rId464" Type="http://schemas.openxmlformats.org/officeDocument/2006/relationships/hyperlink" Target="http://go.microsoft.com/fwlink/?LinkId=90460" TargetMode="External"/><Relationship Id="rId303" Type="http://schemas.openxmlformats.org/officeDocument/2006/relationships/hyperlink" Target="http://go.microsoft.com/fwlink/?LinkId=89824" TargetMode="External"/><Relationship Id="rId485" Type="http://schemas.openxmlformats.org/officeDocument/2006/relationships/hyperlink" Target="http://go.microsoft.com/fwlink/?LinkId=215337" TargetMode="External"/><Relationship Id="rId42" Type="http://schemas.openxmlformats.org/officeDocument/2006/relationships/hyperlink" Target="file:///E:\Target\Windows\Published\Books\MS-RPCE\%5bMS-NRPC%5d.pdf" TargetMode="External"/><Relationship Id="rId84" Type="http://schemas.openxmlformats.org/officeDocument/2006/relationships/hyperlink" Target="http://go.microsoft.com/fwlink/?LinkId=215367" TargetMode="External"/><Relationship Id="rId138" Type="http://schemas.openxmlformats.org/officeDocument/2006/relationships/hyperlink" Target="http://go.microsoft.com/fwlink/?LinkId=216469" TargetMode="External"/><Relationship Id="rId345" Type="http://schemas.openxmlformats.org/officeDocument/2006/relationships/image" Target="media/image12.bin"/><Relationship Id="rId387" Type="http://schemas.openxmlformats.org/officeDocument/2006/relationships/image" Target="media/image16.bin"/><Relationship Id="rId510" Type="http://schemas.openxmlformats.org/officeDocument/2006/relationships/hyperlink" Target="http://go.microsoft.com/fwlink/?LinkId=215420" TargetMode="External"/><Relationship Id="rId552" Type="http://schemas.openxmlformats.org/officeDocument/2006/relationships/hyperlink" Target="http://go.microsoft.com/fwlink/?LinkId=216472" TargetMode="External"/><Relationship Id="rId594" Type="http://schemas.openxmlformats.org/officeDocument/2006/relationships/hyperlink" Target="http://go.microsoft.com/fwlink/?LinkId=203538" TargetMode="External"/><Relationship Id="rId608" Type="http://schemas.openxmlformats.org/officeDocument/2006/relationships/hyperlink" Target="http://go.microsoft.com/fwlink/?LinkId=216526" TargetMode="External"/><Relationship Id="rId191" Type="http://schemas.openxmlformats.org/officeDocument/2006/relationships/hyperlink" Target="http://go.microsoft.com/fwlink/?LinkId=216516" TargetMode="External"/><Relationship Id="rId205" Type="http://schemas.openxmlformats.org/officeDocument/2006/relationships/hyperlink" Target="http://go.microsoft.com/fwlink/?LinkId=216532" TargetMode="External"/><Relationship Id="rId247" Type="http://schemas.openxmlformats.org/officeDocument/2006/relationships/hyperlink" Target="http://go.microsoft.com/fwlink/?LinkId=89824" TargetMode="External"/><Relationship Id="rId412" Type="http://schemas.openxmlformats.org/officeDocument/2006/relationships/hyperlink" Target="http://go.microsoft.com/fwlink/?LinkId=89824" TargetMode="External"/><Relationship Id="rId107" Type="http://schemas.openxmlformats.org/officeDocument/2006/relationships/hyperlink" Target="http://go.microsoft.com/fwlink/?LinkId=215426" TargetMode="External"/><Relationship Id="rId289" Type="http://schemas.openxmlformats.org/officeDocument/2006/relationships/hyperlink" Target="http://go.microsoft.com/fwlink/?LinkId=89824" TargetMode="External"/><Relationship Id="rId454" Type="http://schemas.openxmlformats.org/officeDocument/2006/relationships/hyperlink" Target="http://go.microsoft.com/fwlink/?LinkId=204068" TargetMode="External"/><Relationship Id="rId496" Type="http://schemas.openxmlformats.org/officeDocument/2006/relationships/hyperlink" Target="http://go.microsoft.com/fwlink/?LinkId=215347" TargetMode="External"/><Relationship Id="rId11" Type="http://schemas.openxmlformats.org/officeDocument/2006/relationships/hyperlink" Target="mailto:iplg@microsoft.com" TargetMode="External"/><Relationship Id="rId53" Type="http://schemas.openxmlformats.org/officeDocument/2006/relationships/hyperlink" Target="http://go.microsoft.com/fwlink/?LinkId=215409" TargetMode="External"/><Relationship Id="rId149" Type="http://schemas.openxmlformats.org/officeDocument/2006/relationships/hyperlink" Target="http://go.microsoft.com/fwlink/?LinkId=203529" TargetMode="External"/><Relationship Id="rId314" Type="http://schemas.openxmlformats.org/officeDocument/2006/relationships/hyperlink" Target="http://go.microsoft.com/fwlink/?LinkId=90378" TargetMode="External"/><Relationship Id="rId356" Type="http://schemas.openxmlformats.org/officeDocument/2006/relationships/hyperlink" Target="file:///E:\Target\Windows\Published\Books\MS-RPCE\%5bMS-DTYP%5d.pdf" TargetMode="External"/><Relationship Id="rId398" Type="http://schemas.openxmlformats.org/officeDocument/2006/relationships/hyperlink" Target="http://go.microsoft.com/fwlink/?LinkId=89824" TargetMode="External"/><Relationship Id="rId521" Type="http://schemas.openxmlformats.org/officeDocument/2006/relationships/hyperlink" Target="http://go.microsoft.com/fwlink/?LinkId=215380" TargetMode="External"/><Relationship Id="rId563" Type="http://schemas.openxmlformats.org/officeDocument/2006/relationships/hyperlink" Target="http://go.microsoft.com/fwlink/?LinkId=216483" TargetMode="External"/><Relationship Id="rId619" Type="http://schemas.openxmlformats.org/officeDocument/2006/relationships/hyperlink" Target="http://go.microsoft.com/fwlink/?LinkId=216537" TargetMode="External"/><Relationship Id="rId95" Type="http://schemas.openxmlformats.org/officeDocument/2006/relationships/hyperlink" Target="http://go.microsoft.com/fwlink/?LinkId=215376" TargetMode="External"/><Relationship Id="rId160" Type="http://schemas.openxmlformats.org/officeDocument/2006/relationships/hyperlink" Target="http://go.microsoft.com/fwlink/?LinkId=216489" TargetMode="External"/><Relationship Id="rId216" Type="http://schemas.openxmlformats.org/officeDocument/2006/relationships/hyperlink" Target="http://go.microsoft.com/fwlink/?LinkId=127732" TargetMode="External"/><Relationship Id="rId423" Type="http://schemas.openxmlformats.org/officeDocument/2006/relationships/hyperlink" Target="file:///E:\Target\Windows\Published\Books\MS-RPCE\%5bMS-KILE%5d.pdf" TargetMode="External"/><Relationship Id="rId258" Type="http://schemas.openxmlformats.org/officeDocument/2006/relationships/hyperlink" Target="http://go.microsoft.com/fwlink/?LinkId=90261" TargetMode="External"/><Relationship Id="rId465" Type="http://schemas.openxmlformats.org/officeDocument/2006/relationships/hyperlink" Target="http://go.microsoft.com/fwlink/?LinkId=90378" TargetMode="External"/><Relationship Id="rId22" Type="http://schemas.openxmlformats.org/officeDocument/2006/relationships/hyperlink" Target="file:///E:\Target\Windows\Published\Books\MS-RPCE\%5bMS-NBTE%5d.pdf" TargetMode="External"/><Relationship Id="rId64" Type="http://schemas.openxmlformats.org/officeDocument/2006/relationships/hyperlink" Target="http://go.microsoft.com/fwlink/?LinkId=215338" TargetMode="External"/><Relationship Id="rId118" Type="http://schemas.openxmlformats.org/officeDocument/2006/relationships/hyperlink" Target="http://go.microsoft.com/fwlink/?LinkId=215432" TargetMode="External"/><Relationship Id="rId325" Type="http://schemas.openxmlformats.org/officeDocument/2006/relationships/hyperlink" Target="http://go.microsoft.com/fwlink/?LinkId=90041" TargetMode="External"/><Relationship Id="rId367" Type="http://schemas.openxmlformats.org/officeDocument/2006/relationships/hyperlink" Target="http://go.microsoft.com/fwlink/?LinkId=89824" TargetMode="External"/><Relationship Id="rId532" Type="http://schemas.openxmlformats.org/officeDocument/2006/relationships/hyperlink" Target="http://go.microsoft.com/fwlink/?LinkId=215390" TargetMode="External"/><Relationship Id="rId574" Type="http://schemas.openxmlformats.org/officeDocument/2006/relationships/hyperlink" Target="http://go.microsoft.com/fwlink/?LinkId=216494" TargetMode="External"/><Relationship Id="rId171" Type="http://schemas.openxmlformats.org/officeDocument/2006/relationships/hyperlink" Target="http://go.microsoft.com/fwlink/?LinkId=216500" TargetMode="External"/><Relationship Id="rId227" Type="http://schemas.openxmlformats.org/officeDocument/2006/relationships/hyperlink" Target="file:///E:\Target\Windows\Published\Books\MS-RPCE\%5bMS-EERR%5d.pdf" TargetMode="External"/><Relationship Id="rId269" Type="http://schemas.openxmlformats.org/officeDocument/2006/relationships/hyperlink" Target="http://go.microsoft.com/fwlink/?LinkId=89824" TargetMode="External"/><Relationship Id="rId434" Type="http://schemas.openxmlformats.org/officeDocument/2006/relationships/hyperlink" Target="http://go.microsoft.com/fwlink/?LinkId=89824" TargetMode="External"/><Relationship Id="rId476" Type="http://schemas.openxmlformats.org/officeDocument/2006/relationships/hyperlink" Target="http://go.microsoft.com/fwlink/?LinkId=215410" TargetMode="External"/><Relationship Id="rId33" Type="http://schemas.openxmlformats.org/officeDocument/2006/relationships/hyperlink" Target="file:///E:\Target\Windows\Published\Books\MS-RPCE\%5bMS-APDS%5d.pdf" TargetMode="External"/><Relationship Id="rId129" Type="http://schemas.openxmlformats.org/officeDocument/2006/relationships/hyperlink" Target="http://go.microsoft.com/fwlink/?LinkId=90317" TargetMode="External"/><Relationship Id="rId280" Type="http://schemas.openxmlformats.org/officeDocument/2006/relationships/hyperlink" Target="http://go.microsoft.com/fwlink/?LinkId=89824" TargetMode="External"/><Relationship Id="rId336" Type="http://schemas.openxmlformats.org/officeDocument/2006/relationships/hyperlink" Target="http://go.microsoft.com/fwlink/?LinkId=89824" TargetMode="External"/><Relationship Id="rId501" Type="http://schemas.openxmlformats.org/officeDocument/2006/relationships/hyperlink" Target="http://go.microsoft.com/fwlink/?LinkId=215352" TargetMode="External"/><Relationship Id="rId543" Type="http://schemas.openxmlformats.org/officeDocument/2006/relationships/hyperlink" Target="http://go.microsoft.com/fwlink/?LinkId=215435" TargetMode="External"/><Relationship Id="rId75" Type="http://schemas.openxmlformats.org/officeDocument/2006/relationships/hyperlink" Target="http://go.microsoft.com/fwlink/?LinkId=215347" TargetMode="External"/><Relationship Id="rId140" Type="http://schemas.openxmlformats.org/officeDocument/2006/relationships/hyperlink" Target="http://go.microsoft.com/fwlink/?LinkId=215880" TargetMode="External"/><Relationship Id="rId182" Type="http://schemas.openxmlformats.org/officeDocument/2006/relationships/hyperlink" Target="http://go.microsoft.com/fwlink/?LinkId=216511" TargetMode="External"/><Relationship Id="rId378" Type="http://schemas.openxmlformats.org/officeDocument/2006/relationships/hyperlink" Target="http://go.microsoft.com/fwlink/?LinkId=89824" TargetMode="External"/><Relationship Id="rId403" Type="http://schemas.openxmlformats.org/officeDocument/2006/relationships/hyperlink" Target="http://go.microsoft.com/fwlink/?LinkId=89824" TargetMode="External"/><Relationship Id="rId585" Type="http://schemas.openxmlformats.org/officeDocument/2006/relationships/hyperlink" Target="http://go.microsoft.com/fwlink/?LinkId=216505" TargetMode="External"/><Relationship Id="rId6" Type="http://schemas.openxmlformats.org/officeDocument/2006/relationships/webSettings" Target="webSettings.xml"/><Relationship Id="rId238" Type="http://schemas.openxmlformats.org/officeDocument/2006/relationships/hyperlink" Target="http://go.microsoft.com/fwlink/?LinkId=89824" TargetMode="External"/><Relationship Id="rId445" Type="http://schemas.openxmlformats.org/officeDocument/2006/relationships/hyperlink" Target="http://go.microsoft.com/fwlink/?LinkId=89824" TargetMode="External"/><Relationship Id="rId487" Type="http://schemas.openxmlformats.org/officeDocument/2006/relationships/hyperlink" Target="http://go.microsoft.com/fwlink/?LinkId=215419" TargetMode="External"/><Relationship Id="rId610" Type="http://schemas.openxmlformats.org/officeDocument/2006/relationships/hyperlink" Target="http://go.microsoft.com/fwlink/?LinkId=216528" TargetMode="External"/><Relationship Id="rId291" Type="http://schemas.openxmlformats.org/officeDocument/2006/relationships/image" Target="media/image2.bin"/><Relationship Id="rId305" Type="http://schemas.openxmlformats.org/officeDocument/2006/relationships/hyperlink" Target="http://go.microsoft.com/fwlink/?LinkId=89876" TargetMode="External"/><Relationship Id="rId347" Type="http://schemas.openxmlformats.org/officeDocument/2006/relationships/hyperlink" Target="http://go.microsoft.com/fwlink/?LinkId=89824" TargetMode="External"/><Relationship Id="rId512" Type="http://schemas.openxmlformats.org/officeDocument/2006/relationships/hyperlink" Target="http://go.microsoft.com/fwlink/?LinkId=215371" TargetMode="External"/><Relationship Id="rId44" Type="http://schemas.openxmlformats.org/officeDocument/2006/relationships/hyperlink" Target="file:///E:\Target\Windows\Published\Books\MS-RPCE\%5bMS-RPCH%5d.pdf" TargetMode="External"/><Relationship Id="rId86" Type="http://schemas.openxmlformats.org/officeDocument/2006/relationships/hyperlink" Target="http://go.microsoft.com/fwlink/?LinkId=215369" TargetMode="External"/><Relationship Id="rId151" Type="http://schemas.openxmlformats.org/officeDocument/2006/relationships/hyperlink" Target="http://go.microsoft.com/fwlink/?LinkId=216480" TargetMode="External"/><Relationship Id="rId389" Type="http://schemas.openxmlformats.org/officeDocument/2006/relationships/hyperlink" Target="http://go.microsoft.com/fwlink/?LinkId=89824" TargetMode="External"/><Relationship Id="rId554" Type="http://schemas.openxmlformats.org/officeDocument/2006/relationships/hyperlink" Target="http://go.microsoft.com/fwlink/?LinkId=216474" TargetMode="External"/><Relationship Id="rId596" Type="http://schemas.openxmlformats.org/officeDocument/2006/relationships/hyperlink" Target="http://go.microsoft.com/fwlink/?LinkId=216514" TargetMode="External"/><Relationship Id="rId193" Type="http://schemas.openxmlformats.org/officeDocument/2006/relationships/hyperlink" Target="http://go.microsoft.com/fwlink/?LinkId=216520" TargetMode="External"/><Relationship Id="rId207" Type="http://schemas.openxmlformats.org/officeDocument/2006/relationships/hyperlink" Target="http://go.microsoft.com/fwlink/?LinkId=216533" TargetMode="External"/><Relationship Id="rId249" Type="http://schemas.openxmlformats.org/officeDocument/2006/relationships/hyperlink" Target="http://go.microsoft.com/fwlink/?LinkId=90264" TargetMode="External"/><Relationship Id="rId414" Type="http://schemas.openxmlformats.org/officeDocument/2006/relationships/hyperlink" Target="http://go.microsoft.com/fwlink/?LinkId=90378" TargetMode="External"/><Relationship Id="rId456" Type="http://schemas.openxmlformats.org/officeDocument/2006/relationships/hyperlink" Target="http://go.microsoft.com/fwlink/?LinkId=213995" TargetMode="External"/><Relationship Id="rId498" Type="http://schemas.openxmlformats.org/officeDocument/2006/relationships/hyperlink" Target="http://go.microsoft.com/fwlink/?LinkId=215349" TargetMode="External"/><Relationship Id="rId621" Type="http://schemas.openxmlformats.org/officeDocument/2006/relationships/hyperlink" Target="http://go.microsoft.com/fwlink/?LinkId=216539" TargetMode="External"/><Relationship Id="rId13" Type="http://schemas.openxmlformats.org/officeDocument/2006/relationships/hyperlink" Target="http://go.microsoft.com/fwlink/?LinkId=89824" TargetMode="External"/><Relationship Id="rId109" Type="http://schemas.openxmlformats.org/officeDocument/2006/relationships/hyperlink" Target="http://go.microsoft.com/fwlink/?LinkId=215389" TargetMode="External"/><Relationship Id="rId260" Type="http://schemas.openxmlformats.org/officeDocument/2006/relationships/hyperlink" Target="http://go.microsoft.com/fwlink/?LinkId=90224" TargetMode="External"/><Relationship Id="rId316" Type="http://schemas.openxmlformats.org/officeDocument/2006/relationships/hyperlink" Target="http://go.microsoft.com/fwlink/?LinkId=89824" TargetMode="External"/><Relationship Id="rId523" Type="http://schemas.openxmlformats.org/officeDocument/2006/relationships/hyperlink" Target="http://go.microsoft.com/fwlink/?LinkId=215383" TargetMode="External"/><Relationship Id="rId55" Type="http://schemas.openxmlformats.org/officeDocument/2006/relationships/hyperlink" Target="http://go.microsoft.com/fwlink/?LinkId=215411" TargetMode="External"/><Relationship Id="rId97" Type="http://schemas.openxmlformats.org/officeDocument/2006/relationships/hyperlink" Target="http://go.microsoft.com/fwlink/?LinkId=215378" TargetMode="External"/><Relationship Id="rId120" Type="http://schemas.openxmlformats.org/officeDocument/2006/relationships/hyperlink" Target="http://go.microsoft.com/fwlink/?LinkId=215434" TargetMode="External"/><Relationship Id="rId358" Type="http://schemas.openxmlformats.org/officeDocument/2006/relationships/hyperlink" Target="file:///E:\Target\Windows\Published\Books\MS-RPCE\%5bMS-APDS%5d.pdf" TargetMode="External"/><Relationship Id="rId565" Type="http://schemas.openxmlformats.org/officeDocument/2006/relationships/hyperlink" Target="http://go.microsoft.com/fwlink/?LinkId=216485" TargetMode="External"/><Relationship Id="rId162" Type="http://schemas.openxmlformats.org/officeDocument/2006/relationships/hyperlink" Target="http://go.microsoft.com/fwlink/?LinkId=216491" TargetMode="External"/><Relationship Id="rId218" Type="http://schemas.openxmlformats.org/officeDocument/2006/relationships/hyperlink" Target="file:///E:\Target\Windows\Published\Books\MS-RPCE\%5bMS-EERR%5d.pdf" TargetMode="External"/><Relationship Id="rId425" Type="http://schemas.openxmlformats.org/officeDocument/2006/relationships/hyperlink" Target="http://go.microsoft.com/fwlink/?LinkId=89824" TargetMode="External"/><Relationship Id="rId467" Type="http://schemas.openxmlformats.org/officeDocument/2006/relationships/hyperlink" Target="http://go.microsoft.com/fwlink/?LinkId=101714" TargetMode="External"/><Relationship Id="rId271" Type="http://schemas.openxmlformats.org/officeDocument/2006/relationships/hyperlink" Target="http://go.microsoft.com/fwlink/?LinkId=89824" TargetMode="External"/><Relationship Id="rId24" Type="http://schemas.openxmlformats.org/officeDocument/2006/relationships/hyperlink" Target="http://go.microsoft.com/fwlink/?LinkId=89836" TargetMode="External"/><Relationship Id="rId66" Type="http://schemas.openxmlformats.org/officeDocument/2006/relationships/hyperlink" Target="http://go.microsoft.com/fwlink/?LinkId=215339" TargetMode="External"/><Relationship Id="rId131" Type="http://schemas.openxmlformats.org/officeDocument/2006/relationships/hyperlink" Target="http://go.microsoft.com/fwlink/?LinkId=90459" TargetMode="External"/><Relationship Id="rId327" Type="http://schemas.openxmlformats.org/officeDocument/2006/relationships/hyperlink" Target="http://go.microsoft.com/fwlink/?LinkId=89824" TargetMode="External"/><Relationship Id="rId369" Type="http://schemas.openxmlformats.org/officeDocument/2006/relationships/hyperlink" Target="file:///E:\Target\Windows\Published\Books\MS-RPCE\%5bMS-ERREF%5d.pdf" TargetMode="External"/><Relationship Id="rId534" Type="http://schemas.openxmlformats.org/officeDocument/2006/relationships/hyperlink" Target="http://go.microsoft.com/fwlink/?LinkId=215391" TargetMode="External"/><Relationship Id="rId576" Type="http://schemas.openxmlformats.org/officeDocument/2006/relationships/hyperlink" Target="http://go.microsoft.com/fwlink/?LinkId=216496" TargetMode="External"/><Relationship Id="rId173" Type="http://schemas.openxmlformats.org/officeDocument/2006/relationships/hyperlink" Target="http://go.microsoft.com/fwlink/?LinkId=216502" TargetMode="External"/><Relationship Id="rId229" Type="http://schemas.openxmlformats.org/officeDocument/2006/relationships/hyperlink" Target="file:///E:\Target\Windows\Published\Books\MS-RPCE\%5bMS-RPCH%5d.pdf" TargetMode="External"/><Relationship Id="rId380" Type="http://schemas.openxmlformats.org/officeDocument/2006/relationships/hyperlink" Target="http://go.microsoft.com/fwlink/?LinkId=90378" TargetMode="External"/><Relationship Id="rId436" Type="http://schemas.openxmlformats.org/officeDocument/2006/relationships/hyperlink" Target="http://go.microsoft.com/fwlink/?LinkId=89824" TargetMode="External"/><Relationship Id="rId601" Type="http://schemas.openxmlformats.org/officeDocument/2006/relationships/hyperlink" Target="http://go.microsoft.com/fwlink/?LinkId=216519" TargetMode="External"/><Relationship Id="rId240" Type="http://schemas.openxmlformats.org/officeDocument/2006/relationships/hyperlink" Target="file:///E:\Target\Windows\Published\Books\MS-RPCE\%5bMS-DTYP%5d.pdf" TargetMode="External"/><Relationship Id="rId478" Type="http://schemas.openxmlformats.org/officeDocument/2006/relationships/hyperlink" Target="http://go.microsoft.com/fwlink/?LinkId=215412" TargetMode="External"/><Relationship Id="rId35" Type="http://schemas.openxmlformats.org/officeDocument/2006/relationships/hyperlink" Target="file:///E:\Target\Windows\Published\Books\MS-RPCE\%5bMS-DLTM%5d.pdf" TargetMode="External"/><Relationship Id="rId77" Type="http://schemas.openxmlformats.org/officeDocument/2006/relationships/hyperlink" Target="http://go.microsoft.com/fwlink/?LinkId=215350" TargetMode="External"/><Relationship Id="rId100" Type="http://schemas.openxmlformats.org/officeDocument/2006/relationships/hyperlink" Target="http://go.microsoft.com/fwlink/?LinkId=215383" TargetMode="External"/><Relationship Id="rId282" Type="http://schemas.openxmlformats.org/officeDocument/2006/relationships/hyperlink" Target="http://go.microsoft.com/fwlink/?LinkId=89824" TargetMode="External"/><Relationship Id="rId338" Type="http://schemas.openxmlformats.org/officeDocument/2006/relationships/image" Target="media/image6.bin"/><Relationship Id="rId503" Type="http://schemas.openxmlformats.org/officeDocument/2006/relationships/hyperlink" Target="http://go.microsoft.com/fwlink/?LinkId=215356" TargetMode="External"/><Relationship Id="rId545" Type="http://schemas.openxmlformats.org/officeDocument/2006/relationships/hyperlink" Target="http://go.microsoft.com/fwlink/?LinkId=215437" TargetMode="External"/><Relationship Id="rId587" Type="http://schemas.openxmlformats.org/officeDocument/2006/relationships/hyperlink" Target="http://go.microsoft.com/fwlink/?LinkId=216507" TargetMode="External"/><Relationship Id="rId8" Type="http://schemas.openxmlformats.org/officeDocument/2006/relationships/endnotes" Target="endnotes.xml"/><Relationship Id="rId142" Type="http://schemas.openxmlformats.org/officeDocument/2006/relationships/hyperlink" Target="http://go.microsoft.com/fwlink/?LinkId=216471" TargetMode="External"/><Relationship Id="rId184" Type="http://schemas.openxmlformats.org/officeDocument/2006/relationships/hyperlink" Target="http://go.microsoft.com/fwlink/?LinkId=216513" TargetMode="External"/><Relationship Id="rId391" Type="http://schemas.openxmlformats.org/officeDocument/2006/relationships/hyperlink" Target="http://go.microsoft.com/fwlink/?LinkId=89824" TargetMode="External"/><Relationship Id="rId405" Type="http://schemas.openxmlformats.org/officeDocument/2006/relationships/hyperlink" Target="http://go.microsoft.com/fwlink/?LinkId=90247" TargetMode="External"/><Relationship Id="rId447" Type="http://schemas.openxmlformats.org/officeDocument/2006/relationships/hyperlink" Target="file:///E:\Target\Windows\Published\Books\MS-RPCE\%5bMS-DTYP%5d.pdf" TargetMode="External"/><Relationship Id="rId612" Type="http://schemas.openxmlformats.org/officeDocument/2006/relationships/hyperlink" Target="http://go.microsoft.com/fwlink/?LinkId=216530" TargetMode="External"/><Relationship Id="rId251" Type="http://schemas.openxmlformats.org/officeDocument/2006/relationships/hyperlink" Target="http://go.microsoft.com/fwlink/?LinkId=89824" TargetMode="External"/><Relationship Id="rId489" Type="http://schemas.openxmlformats.org/officeDocument/2006/relationships/hyperlink" Target="http://go.microsoft.com/fwlink/?LinkId=215340" TargetMode="External"/><Relationship Id="rId46" Type="http://schemas.openxmlformats.org/officeDocument/2006/relationships/hyperlink" Target="file:///E:\Target\Windows\Published\Books\MS-RPCE\%5bMS-SMB%5d.pdf" TargetMode="External"/><Relationship Id="rId293" Type="http://schemas.openxmlformats.org/officeDocument/2006/relationships/hyperlink" Target="http://go.microsoft.com/fwlink/?LinkId=89824" TargetMode="External"/><Relationship Id="rId307" Type="http://schemas.openxmlformats.org/officeDocument/2006/relationships/image" Target="media/image3.bin"/><Relationship Id="rId349" Type="http://schemas.openxmlformats.org/officeDocument/2006/relationships/hyperlink" Target="http://go.microsoft.com/fwlink/?LinkId=89824" TargetMode="External"/><Relationship Id="rId514" Type="http://schemas.openxmlformats.org/officeDocument/2006/relationships/hyperlink" Target="http://go.microsoft.com/fwlink/?LinkId=215373" TargetMode="External"/><Relationship Id="rId556" Type="http://schemas.openxmlformats.org/officeDocument/2006/relationships/hyperlink" Target="http://go.microsoft.com/fwlink/?LinkId=216476" TargetMode="External"/><Relationship Id="rId88" Type="http://schemas.openxmlformats.org/officeDocument/2006/relationships/hyperlink" Target="http://go.microsoft.com/fwlink/?LinkId=215420" TargetMode="External"/><Relationship Id="rId111" Type="http://schemas.openxmlformats.org/officeDocument/2006/relationships/hyperlink" Target="http://go.microsoft.com/fwlink/?LinkId=215391" TargetMode="External"/><Relationship Id="rId153" Type="http://schemas.openxmlformats.org/officeDocument/2006/relationships/hyperlink" Target="http://go.microsoft.com/fwlink/?LinkId=216483" TargetMode="External"/><Relationship Id="rId195" Type="http://schemas.openxmlformats.org/officeDocument/2006/relationships/hyperlink" Target="http://go.microsoft.com/fwlink/?LinkId=216522" TargetMode="External"/><Relationship Id="rId209" Type="http://schemas.openxmlformats.org/officeDocument/2006/relationships/hyperlink" Target="http://go.microsoft.com/fwlink/?LinkId=216536" TargetMode="External"/><Relationship Id="rId360" Type="http://schemas.openxmlformats.org/officeDocument/2006/relationships/hyperlink" Target="http://go.microsoft.com/fwlink/?LinkId=89824" TargetMode="External"/><Relationship Id="rId416" Type="http://schemas.openxmlformats.org/officeDocument/2006/relationships/hyperlink" Target="http://go.microsoft.com/fwlink/?LinkId=90459" TargetMode="External"/><Relationship Id="rId598" Type="http://schemas.openxmlformats.org/officeDocument/2006/relationships/hyperlink" Target="http://go.microsoft.com/fwlink/?LinkId=216516" TargetMode="External"/><Relationship Id="rId220" Type="http://schemas.openxmlformats.org/officeDocument/2006/relationships/hyperlink" Target="file:///E:\Target\Windows\Published\Books\MS-RPCE\%5bMS-KILE%5d.pdf" TargetMode="External"/><Relationship Id="rId458" Type="http://schemas.openxmlformats.org/officeDocument/2006/relationships/image" Target="media/image22.bin"/><Relationship Id="rId623" Type="http://schemas.openxmlformats.org/officeDocument/2006/relationships/hyperlink" Target="mailto:dochelp@microsoft.com" TargetMode="External"/><Relationship Id="rId15" Type="http://schemas.openxmlformats.org/officeDocument/2006/relationships/hyperlink" Target="http://go.microsoft.com/fwlink/?LinkId=90317" TargetMode="External"/><Relationship Id="rId57" Type="http://schemas.openxmlformats.org/officeDocument/2006/relationships/hyperlink" Target="http://go.microsoft.com/fwlink/?LinkId=215413" TargetMode="External"/><Relationship Id="rId262" Type="http://schemas.openxmlformats.org/officeDocument/2006/relationships/hyperlink" Target="file:///E:\Target\Windows\Published\Books\MS-RPCE\%5bMS-RPCH%5d.pdf" TargetMode="External"/><Relationship Id="rId318" Type="http://schemas.openxmlformats.org/officeDocument/2006/relationships/hyperlink" Target="http://go.microsoft.com/fwlink/?LinkId=89824" TargetMode="External"/><Relationship Id="rId525" Type="http://schemas.openxmlformats.org/officeDocument/2006/relationships/hyperlink" Target="http://go.microsoft.com/fwlink/?LinkId=215492" TargetMode="External"/><Relationship Id="rId567" Type="http://schemas.openxmlformats.org/officeDocument/2006/relationships/hyperlink" Target="http://go.microsoft.com/fwlink/?LinkId=216487" TargetMode="External"/><Relationship Id="rId99" Type="http://schemas.openxmlformats.org/officeDocument/2006/relationships/hyperlink" Target="http://go.microsoft.com/fwlink/?LinkId=215380" TargetMode="External"/><Relationship Id="rId122" Type="http://schemas.openxmlformats.org/officeDocument/2006/relationships/hyperlink" Target="http://go.microsoft.com/fwlink/?LinkId=215436" TargetMode="External"/><Relationship Id="rId164" Type="http://schemas.openxmlformats.org/officeDocument/2006/relationships/hyperlink" Target="http://go.microsoft.com/fwlink/?LinkId=216493" TargetMode="External"/><Relationship Id="rId371" Type="http://schemas.openxmlformats.org/officeDocument/2006/relationships/hyperlink" Target="http://go.microsoft.com/fwlink/?LinkId=89824" TargetMode="External"/><Relationship Id="rId427" Type="http://schemas.openxmlformats.org/officeDocument/2006/relationships/hyperlink" Target="http://go.microsoft.com/fwlink/?LinkId=89824" TargetMode="External"/><Relationship Id="rId469" Type="http://schemas.openxmlformats.org/officeDocument/2006/relationships/hyperlink" Target="http://go.microsoft.com/fwlink/?LinkId=89824" TargetMode="External"/><Relationship Id="rId26" Type="http://schemas.openxmlformats.org/officeDocument/2006/relationships/hyperlink" Target="http://go.microsoft.com/fwlink/?LinkId=90317" TargetMode="External"/><Relationship Id="rId231" Type="http://schemas.openxmlformats.org/officeDocument/2006/relationships/hyperlink" Target="file:///E:\Target\Windows\Published\Books\MS-RPCE\%5bMS-DSSP%5d.pdf" TargetMode="External"/><Relationship Id="rId273" Type="http://schemas.openxmlformats.org/officeDocument/2006/relationships/hyperlink" Target="http://go.microsoft.com/fwlink/?LinkId=89824" TargetMode="External"/><Relationship Id="rId329" Type="http://schemas.openxmlformats.org/officeDocument/2006/relationships/hyperlink" Target="http://go.microsoft.com/fwlink/?LinkId=89824" TargetMode="External"/><Relationship Id="rId480" Type="http://schemas.openxmlformats.org/officeDocument/2006/relationships/hyperlink" Target="http://go.microsoft.com/fwlink/?LinkId=215415" TargetMode="External"/><Relationship Id="rId536" Type="http://schemas.openxmlformats.org/officeDocument/2006/relationships/hyperlink" Target="http://go.microsoft.com/fwlink/?LinkId=215428" TargetMode="External"/><Relationship Id="rId68" Type="http://schemas.openxmlformats.org/officeDocument/2006/relationships/hyperlink" Target="http://go.microsoft.com/fwlink/?LinkId=215341" TargetMode="External"/><Relationship Id="rId133" Type="http://schemas.openxmlformats.org/officeDocument/2006/relationships/hyperlink" Target="http://go.microsoft.com/fwlink/?LinkId=90488" TargetMode="External"/><Relationship Id="rId175" Type="http://schemas.openxmlformats.org/officeDocument/2006/relationships/hyperlink" Target="http://go.microsoft.com/fwlink/?LinkId=216504" TargetMode="External"/><Relationship Id="rId340" Type="http://schemas.openxmlformats.org/officeDocument/2006/relationships/image" Target="media/image8.bin"/><Relationship Id="rId578" Type="http://schemas.openxmlformats.org/officeDocument/2006/relationships/hyperlink" Target="http://go.microsoft.com/fwlink/?LinkId=216498" TargetMode="External"/><Relationship Id="rId200" Type="http://schemas.openxmlformats.org/officeDocument/2006/relationships/hyperlink" Target="http://go.microsoft.com/fwlink/?LinkId=216527" TargetMode="External"/><Relationship Id="rId382" Type="http://schemas.openxmlformats.org/officeDocument/2006/relationships/hyperlink" Target="http://go.microsoft.com/fwlink/?LinkId=89824" TargetMode="External"/><Relationship Id="rId438" Type="http://schemas.openxmlformats.org/officeDocument/2006/relationships/hyperlink" Target="http://go.microsoft.com/fwlink/?LinkId=89824" TargetMode="External"/><Relationship Id="rId603" Type="http://schemas.openxmlformats.org/officeDocument/2006/relationships/hyperlink" Target="http://go.microsoft.com/fwlink/?LinkId=216521" TargetMode="External"/><Relationship Id="rId242" Type="http://schemas.openxmlformats.org/officeDocument/2006/relationships/hyperlink" Target="file:///E:\Target\Windows\Published\Books\MS-RPCE\%5bMS-NBTE%5d.pdf" TargetMode="External"/><Relationship Id="rId284" Type="http://schemas.openxmlformats.org/officeDocument/2006/relationships/hyperlink" Target="http://go.microsoft.com/fwlink/?LinkId=89824" TargetMode="External"/><Relationship Id="rId491" Type="http://schemas.openxmlformats.org/officeDocument/2006/relationships/hyperlink" Target="http://go.microsoft.com/fwlink/?LinkId=215342" TargetMode="External"/><Relationship Id="rId505" Type="http://schemas.openxmlformats.org/officeDocument/2006/relationships/hyperlink" Target="http://go.microsoft.com/fwlink/?LinkId=215364" TargetMode="External"/><Relationship Id="rId37" Type="http://schemas.openxmlformats.org/officeDocument/2006/relationships/hyperlink" Target="file:///E:\Target\Windows\Published\Books\MS-RPCE\%5bMS-DTYP%5d.pdf" TargetMode="External"/><Relationship Id="rId79" Type="http://schemas.openxmlformats.org/officeDocument/2006/relationships/hyperlink" Target="http://go.microsoft.com/fwlink/?LinkId=215352" TargetMode="External"/><Relationship Id="rId102" Type="http://schemas.openxmlformats.org/officeDocument/2006/relationships/hyperlink" Target="http://go.microsoft.com/fwlink/?LinkId=215381" TargetMode="External"/><Relationship Id="rId144" Type="http://schemas.openxmlformats.org/officeDocument/2006/relationships/hyperlink" Target="http://go.microsoft.com/fwlink/?LinkId=216473" TargetMode="External"/><Relationship Id="rId547" Type="http://schemas.openxmlformats.org/officeDocument/2006/relationships/hyperlink" Target="http://go.microsoft.com/fwlink/?LinkId=215393" TargetMode="External"/><Relationship Id="rId589" Type="http://schemas.openxmlformats.org/officeDocument/2006/relationships/hyperlink" Target="http://go.microsoft.com/fwlink/?LinkId=216509" TargetMode="External"/><Relationship Id="rId90" Type="http://schemas.openxmlformats.org/officeDocument/2006/relationships/hyperlink" Target="http://go.microsoft.com/fwlink/?LinkId=215371" TargetMode="External"/><Relationship Id="rId186" Type="http://schemas.openxmlformats.org/officeDocument/2006/relationships/hyperlink" Target="http://go.microsoft.com/fwlink/?LinkId=204068" TargetMode="External"/><Relationship Id="rId351" Type="http://schemas.openxmlformats.org/officeDocument/2006/relationships/image" Target="media/image15.bin"/><Relationship Id="rId393" Type="http://schemas.openxmlformats.org/officeDocument/2006/relationships/hyperlink" Target="http://go.microsoft.com/fwlink/?LinkId=89824" TargetMode="External"/><Relationship Id="rId407" Type="http://schemas.openxmlformats.org/officeDocument/2006/relationships/hyperlink" Target="http://go.microsoft.com/fwlink/?LinkId=89824" TargetMode="External"/><Relationship Id="rId449" Type="http://schemas.openxmlformats.org/officeDocument/2006/relationships/hyperlink" Target="http://go.microsoft.com/fwlink/?LinkId=90378" TargetMode="External"/><Relationship Id="rId614" Type="http://schemas.openxmlformats.org/officeDocument/2006/relationships/hyperlink" Target="http://go.microsoft.com/fwlink/?LinkId=216532" TargetMode="External"/><Relationship Id="rId211" Type="http://schemas.openxmlformats.org/officeDocument/2006/relationships/hyperlink" Target="http://go.microsoft.com/fwlink/?LinkId=216538" TargetMode="External"/><Relationship Id="rId253" Type="http://schemas.openxmlformats.org/officeDocument/2006/relationships/hyperlink" Target="file:///E:\Target\Windows\Published\Books\MS-RPCE\%5bMS-SMB%5d.pdf" TargetMode="External"/><Relationship Id="rId295" Type="http://schemas.openxmlformats.org/officeDocument/2006/relationships/hyperlink" Target="http://go.microsoft.com/fwlink/?LinkId=89824" TargetMode="External"/><Relationship Id="rId309" Type="http://schemas.openxmlformats.org/officeDocument/2006/relationships/hyperlink" Target="http://go.microsoft.com/fwlink/?LinkId=89824" TargetMode="External"/><Relationship Id="rId460" Type="http://schemas.openxmlformats.org/officeDocument/2006/relationships/image" Target="media/image24.bin"/><Relationship Id="rId516" Type="http://schemas.openxmlformats.org/officeDocument/2006/relationships/hyperlink" Target="http://go.microsoft.com/fwlink/?LinkId=215375" TargetMode="External"/><Relationship Id="rId48" Type="http://schemas.openxmlformats.org/officeDocument/2006/relationships/hyperlink" Target="file:///E:\Target\Windows\Published\Books\MS-RPCE\%5bMS-TLSP%5d.pdf" TargetMode="External"/><Relationship Id="rId113" Type="http://schemas.openxmlformats.org/officeDocument/2006/relationships/hyperlink" Target="http://go.microsoft.com/fwlink/?LinkId=215427" TargetMode="External"/><Relationship Id="rId320" Type="http://schemas.openxmlformats.org/officeDocument/2006/relationships/hyperlink" Target="http://go.microsoft.com/fwlink/?LinkId=89824" TargetMode="External"/><Relationship Id="rId558" Type="http://schemas.openxmlformats.org/officeDocument/2006/relationships/hyperlink" Target="http://go.microsoft.com/fwlink/?LinkId=203529" TargetMode="External"/><Relationship Id="rId155" Type="http://schemas.openxmlformats.org/officeDocument/2006/relationships/hyperlink" Target="http://go.microsoft.com/fwlink/?LinkId=216484" TargetMode="External"/><Relationship Id="rId197" Type="http://schemas.openxmlformats.org/officeDocument/2006/relationships/hyperlink" Target="http://go.microsoft.com/fwlink/?LinkId=216524" TargetMode="External"/><Relationship Id="rId362" Type="http://schemas.openxmlformats.org/officeDocument/2006/relationships/hyperlink" Target="http://go.microsoft.com/fwlink/?LinkId=89824" TargetMode="External"/><Relationship Id="rId418" Type="http://schemas.openxmlformats.org/officeDocument/2006/relationships/hyperlink" Target="http://go.microsoft.com/fwlink/?LinkId=89824" TargetMode="External"/><Relationship Id="rId62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7F9CA5-FCA1-44FB-96B0-7CE7D2A6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99260</Words>
  <Characters>565788</Characters>
  <Application>Microsoft Office Word</Application>
  <DocSecurity>0</DocSecurity>
  <Lines>4714</Lines>
  <Paragraphs>1327</Paragraphs>
  <ScaleCrop>false</ScaleCrop>
  <Company/>
  <LinksUpToDate>false</LinksUpToDate>
  <CharactersWithSpaces>663721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2016-06-22T06:14:00Z</dcterms:created>
  <dcterms:modified xsi:type="dcterms:W3CDTF">2016-06-22T06:14:00Z</dcterms:modified>
</cp:coreProperties>
</file>